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7E" w:rsidRDefault="002E7F7E" w:rsidP="002E7F7E">
      <w:pPr>
        <w:pStyle w:val="NormalWeb"/>
        <w:spacing w:beforeAutospacing="0" w:afterAutospacing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Thai Cheat Sheet</w:t>
      </w:r>
    </w:p>
    <w:p w:rsid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สวัสดี=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sa-watdii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=hello or good day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สบายดีไหม=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sa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baai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dii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mai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=how are you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ยินดีที่ได้รุ่จัก=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yindii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tii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dai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ru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jak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=nice to meet you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เขนกัน=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chen-gan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=same here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ขอทษ=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koh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toht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=excuse me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ไมเป็นไร=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mai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-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bpen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-rai=it 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doesnt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 xml:space="preserve"> matter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Browallia New" w:hAnsi="Browallia New" w:cs="Browallia New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ขอบคุณ=</w:t>
      </w:r>
      <w:proofErr w:type="spellStart"/>
      <w:r w:rsidRPr="002E7F7E">
        <w:rPr>
          <w:rFonts w:ascii="Browallia New" w:hAnsi="Browallia New" w:cs="Browallia New"/>
          <w:sz w:val="32"/>
          <w:szCs w:val="32"/>
        </w:rPr>
        <w:t>khob-khun</w:t>
      </w:r>
      <w:proofErr w:type="spellEnd"/>
      <w:r w:rsidRPr="002E7F7E">
        <w:rPr>
          <w:rFonts w:ascii="Browallia New" w:hAnsi="Browallia New" w:cs="Browallia New"/>
          <w:sz w:val="32"/>
          <w:szCs w:val="32"/>
        </w:rPr>
        <w:t>=thank you</w:t>
      </w:r>
    </w:p>
    <w:p w:rsidR="002E7F7E" w:rsidRDefault="002E7F7E" w:rsidP="002E7F7E">
      <w:pPr>
        <w:pStyle w:val="NormalWeb"/>
        <w:spacing w:beforeAutospacing="0" w:afterAutospacing="0"/>
        <w:rPr>
          <w:rFonts w:ascii="Calibri" w:hAnsi="Calibri" w:cs="Calibri"/>
          <w:sz w:val="32"/>
          <w:szCs w:val="32"/>
        </w:rPr>
      </w:pPr>
      <w:r w:rsidRPr="002E7F7E">
        <w:rPr>
          <w:rFonts w:ascii="Browallia New" w:hAnsi="Browallia New" w:cs="Browallia New"/>
          <w:sz w:val="32"/>
          <w:szCs w:val="32"/>
          <w:cs/>
        </w:rPr>
        <w:t>เขาใจ</w:t>
      </w:r>
      <w:r w:rsidRPr="002E7F7E">
        <w:rPr>
          <w:rFonts w:ascii="Calibri" w:hAnsi="Calibri" w:cs="Calibri"/>
          <w:sz w:val="32"/>
          <w:szCs w:val="32"/>
        </w:rPr>
        <w:t>=</w:t>
      </w:r>
      <w:proofErr w:type="spellStart"/>
      <w:r w:rsidRPr="002E7F7E">
        <w:rPr>
          <w:rFonts w:ascii="Calibri" w:hAnsi="Calibri" w:cs="Calibri"/>
          <w:sz w:val="32"/>
          <w:szCs w:val="32"/>
        </w:rPr>
        <w:t>kao</w:t>
      </w:r>
      <w:proofErr w:type="spellEnd"/>
      <w:r w:rsidRPr="002E7F7E">
        <w:rPr>
          <w:rFonts w:ascii="Calibri" w:hAnsi="Calibri" w:cs="Calibri"/>
          <w:sz w:val="32"/>
          <w:szCs w:val="32"/>
        </w:rPr>
        <w:t>-jai=</w:t>
      </w:r>
      <w:proofErr w:type="spellStart"/>
      <w:r w:rsidRPr="002E7F7E">
        <w:rPr>
          <w:rFonts w:ascii="Calibri" w:hAnsi="Calibri" w:cs="Calibri"/>
          <w:sz w:val="32"/>
          <w:szCs w:val="32"/>
        </w:rPr>
        <w:t>i</w:t>
      </w:r>
      <w:proofErr w:type="spellEnd"/>
      <w:r w:rsidRPr="002E7F7E">
        <w:rPr>
          <w:rFonts w:ascii="Calibri" w:hAnsi="Calibri" w:cs="Calibri"/>
          <w:sz w:val="32"/>
          <w:szCs w:val="32"/>
        </w:rPr>
        <w:t xml:space="preserve"> understand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Cs w:val="22"/>
        </w:rPr>
      </w:pPr>
      <w:bookmarkStart w:id="0" w:name="_GoBack"/>
      <w:bookmarkEnd w:id="0"/>
      <w:proofErr w:type="spellStart"/>
      <w:r w:rsidRPr="002E7F7E">
        <w:rPr>
          <w:rFonts w:ascii="Calibri" w:eastAsia="Times New Roman" w:hAnsi="Calibri" w:cs="Calibri"/>
          <w:szCs w:val="22"/>
        </w:rPr>
        <w:t>Ngen</w:t>
      </w:r>
      <w:proofErr w:type="spellEnd"/>
      <w:r w:rsidRPr="002E7F7E">
        <w:rPr>
          <w:rFonts w:ascii="Calibri" w:eastAsia="Times New Roman" w:hAnsi="Calibri" w:cs="Calibri"/>
          <w:szCs w:val="22"/>
        </w:rPr>
        <w:t>= money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2E7F7E">
        <w:rPr>
          <w:rFonts w:ascii="Calibri" w:eastAsia="Times New Roman" w:hAnsi="Calibri" w:cs="Calibri"/>
          <w:szCs w:val="22"/>
        </w:rPr>
        <w:t>tuuk</w:t>
      </w:r>
      <w:proofErr w:type="spellEnd"/>
      <w:r w:rsidRPr="002E7F7E">
        <w:rPr>
          <w:rFonts w:ascii="Calibri" w:eastAsia="Times New Roman" w:hAnsi="Calibri" w:cs="Calibri"/>
          <w:szCs w:val="22"/>
        </w:rPr>
        <w:t>=cheap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2E7F7E">
        <w:rPr>
          <w:rFonts w:ascii="Calibri" w:eastAsia="Times New Roman" w:hAnsi="Calibri" w:cs="Calibri"/>
          <w:szCs w:val="22"/>
        </w:rPr>
        <w:t>peeng</w:t>
      </w:r>
      <w:proofErr w:type="spellEnd"/>
      <w:r w:rsidRPr="002E7F7E">
        <w:rPr>
          <w:rFonts w:ascii="Calibri" w:eastAsia="Times New Roman" w:hAnsi="Calibri" w:cs="Calibri"/>
          <w:szCs w:val="22"/>
        </w:rPr>
        <w:t>=expensive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Cs w:val="22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เทาไหร่=</w:t>
      </w:r>
      <w:proofErr w:type="spellStart"/>
      <w:r w:rsidRPr="002E7F7E">
        <w:rPr>
          <w:rFonts w:ascii="Browallia New" w:eastAsia="Times New Roman" w:hAnsi="Browallia New" w:cs="Browallia New"/>
          <w:sz w:val="36"/>
          <w:szCs w:val="36"/>
        </w:rPr>
        <w:t>tao</w:t>
      </w:r>
      <w:proofErr w:type="spellEnd"/>
      <w:r w:rsidRPr="002E7F7E">
        <w:rPr>
          <w:rFonts w:ascii="Browallia New" w:eastAsia="Times New Roman" w:hAnsi="Browallia New" w:cs="Browallia New"/>
          <w:sz w:val="36"/>
          <w:szCs w:val="36"/>
        </w:rPr>
        <w:t xml:space="preserve"> rai=how much</w:t>
      </w:r>
    </w:p>
    <w:p w:rsidR="002E7F7E" w:rsidRPr="002E7F7E" w:rsidRDefault="002E7F7E" w:rsidP="002E7F7E">
      <w:pPr>
        <w:spacing w:before="100" w:after="100" w:line="240" w:lineRule="auto"/>
        <w:rPr>
          <w:rFonts w:ascii="Browallia New" w:eastAsia="Times New Roman" w:hAnsi="Browallia New" w:cs="Browallia New"/>
          <w:sz w:val="36"/>
          <w:szCs w:val="36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กี่=</w:t>
      </w:r>
      <w:proofErr w:type="spellStart"/>
      <w:r w:rsidRPr="002E7F7E">
        <w:rPr>
          <w:rFonts w:ascii="Browallia New" w:eastAsia="Times New Roman" w:hAnsi="Browallia New" w:cs="Browallia New"/>
          <w:sz w:val="36"/>
          <w:szCs w:val="36"/>
        </w:rPr>
        <w:t>gii</w:t>
      </w:r>
      <w:proofErr w:type="spellEnd"/>
      <w:r w:rsidRPr="002E7F7E">
        <w:rPr>
          <w:rFonts w:ascii="Browallia New" w:eastAsia="Times New Roman" w:hAnsi="Browallia New" w:cs="Browallia New"/>
          <w:sz w:val="36"/>
          <w:szCs w:val="36"/>
        </w:rPr>
        <w:t>=how many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 w:val="36"/>
          <w:szCs w:val="36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บาท=</w:t>
      </w:r>
      <w:proofErr w:type="spellStart"/>
      <w:r w:rsidRPr="002E7F7E">
        <w:rPr>
          <w:rFonts w:ascii="Browallia New" w:eastAsia="Times New Roman" w:hAnsi="Browallia New" w:cs="Browallia New"/>
          <w:sz w:val="36"/>
          <w:szCs w:val="36"/>
        </w:rPr>
        <w:t>baat</w:t>
      </w:r>
      <w:proofErr w:type="spellEnd"/>
      <w:r w:rsidRPr="002E7F7E">
        <w:rPr>
          <w:rFonts w:ascii="Browallia New" w:eastAsia="Times New Roman" w:hAnsi="Browallia New" w:cs="Browallia New"/>
          <w:sz w:val="36"/>
          <w:szCs w:val="36"/>
        </w:rPr>
        <w:t>=baht</w:t>
      </w:r>
    </w:p>
    <w:p w:rsidR="002E7F7E" w:rsidRPr="002E7F7E" w:rsidRDefault="002E7F7E" w:rsidP="002E7F7E">
      <w:pPr>
        <w:spacing w:before="100" w:after="100" w:line="240" w:lineRule="auto"/>
        <w:rPr>
          <w:rFonts w:ascii="Browallia New" w:eastAsia="Times New Roman" w:hAnsi="Browallia New" w:cs="Browallia New"/>
          <w:sz w:val="36"/>
          <w:szCs w:val="36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ดอล=</w:t>
      </w:r>
      <w:r w:rsidRPr="002E7F7E">
        <w:rPr>
          <w:rFonts w:ascii="Browallia New" w:eastAsia="Times New Roman" w:hAnsi="Browallia New" w:cs="Browallia New"/>
          <w:sz w:val="36"/>
          <w:szCs w:val="36"/>
        </w:rPr>
        <w:t>don=dollar</w:t>
      </w:r>
      <w:r w:rsidRPr="002E7F7E">
        <w:rPr>
          <w:rFonts w:ascii="Browallia New" w:eastAsia="Times New Roman" w:hAnsi="Browallia New" w:cs="Browallia New"/>
          <w:sz w:val="36"/>
          <w:szCs w:val="36"/>
        </w:rPr>
        <w:br/>
        <w:t> </w:t>
      </w: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ดอลล่าร์=</w:t>
      </w:r>
      <w:r w:rsidRPr="002E7F7E">
        <w:rPr>
          <w:rFonts w:ascii="Browallia New" w:eastAsia="Times New Roman" w:hAnsi="Browallia New" w:cs="Browallia New"/>
          <w:sz w:val="36"/>
          <w:szCs w:val="36"/>
        </w:rPr>
        <w:t xml:space="preserve">don </w:t>
      </w:r>
      <w:proofErr w:type="spellStart"/>
      <w:r w:rsidRPr="002E7F7E">
        <w:rPr>
          <w:rFonts w:ascii="Browallia New" w:eastAsia="Times New Roman" w:hAnsi="Browallia New" w:cs="Browallia New"/>
          <w:sz w:val="36"/>
          <w:szCs w:val="36"/>
        </w:rPr>
        <w:t>laa</w:t>
      </w:r>
      <w:proofErr w:type="spellEnd"/>
      <w:r w:rsidRPr="002E7F7E">
        <w:rPr>
          <w:rFonts w:ascii="Browallia New" w:eastAsia="Times New Roman" w:hAnsi="Browallia New" w:cs="Browallia New"/>
          <w:sz w:val="36"/>
          <w:szCs w:val="36"/>
        </w:rPr>
        <w:t>=dollar</w:t>
      </w:r>
    </w:p>
    <w:p w:rsidR="002E7F7E" w:rsidRPr="002E7F7E" w:rsidRDefault="002E7F7E" w:rsidP="002E7F7E">
      <w:pPr>
        <w:spacing w:before="100" w:after="100" w:line="240" w:lineRule="auto"/>
        <w:rPr>
          <w:rFonts w:ascii="Browallia New" w:eastAsia="Times New Roman" w:hAnsi="Browallia New" w:cs="Browallia New"/>
          <w:sz w:val="36"/>
          <w:szCs w:val="36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เยน=</w:t>
      </w:r>
      <w:r w:rsidRPr="002E7F7E">
        <w:rPr>
          <w:rFonts w:ascii="Browallia New" w:eastAsia="Times New Roman" w:hAnsi="Browallia New" w:cs="Browallia New"/>
          <w:sz w:val="36"/>
          <w:szCs w:val="36"/>
        </w:rPr>
        <w:t>yen=yen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 w:val="36"/>
          <w:szCs w:val="36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แพง=</w:t>
      </w:r>
      <w:proofErr w:type="spellStart"/>
      <w:r w:rsidRPr="002E7F7E">
        <w:rPr>
          <w:rFonts w:ascii="Browallia New" w:eastAsia="Times New Roman" w:hAnsi="Browallia New" w:cs="Browallia New"/>
          <w:sz w:val="36"/>
          <w:szCs w:val="36"/>
        </w:rPr>
        <w:t>peeng</w:t>
      </w:r>
      <w:proofErr w:type="spellEnd"/>
      <w:r w:rsidRPr="002E7F7E">
        <w:rPr>
          <w:rFonts w:ascii="Browallia New" w:eastAsia="Times New Roman" w:hAnsi="Browallia New" w:cs="Browallia New"/>
          <w:sz w:val="36"/>
          <w:szCs w:val="36"/>
        </w:rPr>
        <w:t>=expensive</w:t>
      </w:r>
    </w:p>
    <w:p w:rsidR="002E7F7E" w:rsidRPr="002E7F7E" w:rsidRDefault="002E7F7E" w:rsidP="002E7F7E">
      <w:pPr>
        <w:spacing w:before="100" w:after="100" w:line="240" w:lineRule="auto"/>
        <w:rPr>
          <w:rFonts w:ascii="Calibri" w:eastAsia="Times New Roman" w:hAnsi="Calibri" w:cs="Calibri"/>
          <w:sz w:val="36"/>
          <w:szCs w:val="36"/>
        </w:rPr>
      </w:pPr>
      <w:r w:rsidRPr="002E7F7E">
        <w:rPr>
          <w:rFonts w:ascii="Browallia New" w:eastAsia="Times New Roman" w:hAnsi="Browallia New" w:cs="Browallia New"/>
          <w:sz w:val="36"/>
          <w:szCs w:val="36"/>
          <w:cs/>
        </w:rPr>
        <w:t>ถูก</w:t>
      </w:r>
      <w:r w:rsidRPr="002E7F7E">
        <w:rPr>
          <w:rFonts w:ascii="Calibri" w:eastAsia="Times New Roman" w:hAnsi="Calibri" w:cs="Calibri"/>
          <w:sz w:val="36"/>
          <w:szCs w:val="36"/>
        </w:rPr>
        <w:t>=</w:t>
      </w:r>
      <w:proofErr w:type="spellStart"/>
      <w:r w:rsidRPr="002E7F7E">
        <w:rPr>
          <w:rFonts w:ascii="Calibri" w:eastAsia="Times New Roman" w:hAnsi="Calibri" w:cs="Calibri"/>
          <w:sz w:val="36"/>
          <w:szCs w:val="36"/>
        </w:rPr>
        <w:t>tuuk</w:t>
      </w:r>
      <w:proofErr w:type="spellEnd"/>
      <w:r w:rsidRPr="002E7F7E">
        <w:rPr>
          <w:rFonts w:ascii="Calibri" w:eastAsia="Times New Roman" w:hAnsi="Calibri" w:cs="Calibri"/>
          <w:sz w:val="36"/>
          <w:szCs w:val="36"/>
        </w:rPr>
        <w:t>=cheap</w:t>
      </w:r>
    </w:p>
    <w:p w:rsidR="002E7F7E" w:rsidRPr="002E7F7E" w:rsidRDefault="002E7F7E" w:rsidP="002E7F7E">
      <w:pPr>
        <w:pStyle w:val="NormalWeb"/>
        <w:spacing w:beforeAutospacing="0" w:afterAutospacing="0"/>
        <w:rPr>
          <w:rFonts w:ascii="Calibri" w:hAnsi="Calibri" w:cs="Calibri"/>
          <w:sz w:val="32"/>
          <w:szCs w:val="32"/>
        </w:rPr>
      </w:pPr>
    </w:p>
    <w:p w:rsidR="001705A4" w:rsidRDefault="001705A4"/>
    <w:sectPr w:rsidR="0017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7E"/>
    <w:rsid w:val="001705A4"/>
    <w:rsid w:val="002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CA3D"/>
  <w15:chartTrackingRefBased/>
  <w15:docId w15:val="{F65EC4EE-975F-484E-92DA-3A70EA9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Hay</dc:creator>
  <cp:keywords/>
  <dc:description/>
  <cp:lastModifiedBy>Hay, Carl C</cp:lastModifiedBy>
  <cp:revision>1</cp:revision>
  <dcterms:created xsi:type="dcterms:W3CDTF">2018-03-15T23:33:00Z</dcterms:created>
  <dcterms:modified xsi:type="dcterms:W3CDTF">2018-03-15T23:40:00Z</dcterms:modified>
</cp:coreProperties>
</file>