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GB18030 Bitmap" w:hint="eastAsia"/>
          <w:lang w:eastAsia="zh-CN"/>
        </w:rPr>
        <w:t>汉译世界学术名著丛书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书目</w:t>
      </w:r>
      <w:r w:rsidRPr="006E5BCC">
        <w:rPr>
          <w:rFonts w:ascii="华文楷体" w:eastAsia="华文楷体" w:hAnsi="华文楷体" w:cs="华文仿宋" w:hint="eastAsia"/>
          <w:lang w:eastAsia="zh-CN"/>
        </w:rPr>
        <w:t>（</w:t>
      </w:r>
      <w:r w:rsidRPr="006E5BCC">
        <w:rPr>
          <w:rFonts w:ascii="华文楷体" w:eastAsia="华文楷体" w:hAnsi="华文楷体" w:cs="GB18030 Bitmap" w:hint="eastAsia"/>
          <w:lang w:eastAsia="zh-CN"/>
        </w:rPr>
        <w:t>最新增订版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商务印书馆</w:t>
      </w:r>
      <w:r w:rsidRPr="006E5BCC">
        <w:rPr>
          <w:rFonts w:ascii="华文楷体" w:eastAsia="华文楷体" w:hAnsi="华文楷体" w:cs="华文仿宋" w:hint="eastAsia"/>
          <w:lang w:eastAsia="zh-CN"/>
        </w:rPr>
        <w:t>《</w:t>
      </w:r>
      <w:r w:rsidRPr="006E5BCC">
        <w:rPr>
          <w:rFonts w:ascii="华文楷体" w:eastAsia="华文楷体" w:hAnsi="华文楷体" w:cs="GB18030 Bitmap" w:hint="eastAsia"/>
          <w:lang w:eastAsia="zh-CN"/>
        </w:rPr>
        <w:t>汉译世界学术名著丛书</w:t>
      </w:r>
      <w:r w:rsidRPr="006E5BCC">
        <w:rPr>
          <w:rFonts w:ascii="华文楷体" w:eastAsia="华文楷体" w:hAnsi="华文楷体" w:cs="华文仿宋" w:hint="eastAsia"/>
          <w:lang w:eastAsia="zh-CN"/>
        </w:rPr>
        <w:t>》</w:t>
      </w:r>
      <w:r w:rsidRPr="006E5BCC">
        <w:rPr>
          <w:rFonts w:ascii="华文楷体" w:eastAsia="华文楷体" w:hAnsi="华文楷体" w:cs="GB18030 Bitmap" w:hint="eastAsia"/>
          <w:lang w:eastAsia="zh-CN"/>
        </w:rPr>
        <w:t>书目</w:t>
      </w:r>
      <w:r w:rsidRPr="006E5BCC">
        <w:rPr>
          <w:rFonts w:ascii="华文楷体" w:eastAsia="华文楷体" w:hAnsi="华文楷体" w:cs="华文仿宋" w:hint="eastAsia"/>
          <w:lang w:eastAsia="zh-CN"/>
        </w:rPr>
        <w:t>（</w:t>
      </w:r>
      <w:r w:rsidRPr="006E5BCC">
        <w:rPr>
          <w:rFonts w:ascii="华文楷体" w:eastAsia="华文楷体" w:hAnsi="华文楷体" w:cs="GB18030 Bitmap" w:hint="eastAsia"/>
          <w:lang w:eastAsia="zh-CN"/>
        </w:rPr>
        <w:t>最新增订版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一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哲学类</w:t>
      </w:r>
      <w:r w:rsidRPr="006E5BCC">
        <w:rPr>
          <w:rFonts w:ascii="华文楷体" w:eastAsia="华文楷体" w:hAnsi="华文楷体" w:cs="华文仿宋" w:hint="eastAsia"/>
          <w:lang w:eastAsia="zh-CN"/>
        </w:rPr>
        <w:t>（</w:t>
      </w:r>
      <w:r w:rsidRPr="006E5BCC">
        <w:rPr>
          <w:rFonts w:ascii="华文楷体" w:eastAsia="华文楷体" w:hAnsi="华文楷体" w:cs="GB18030 Bitmap" w:hint="eastAsia"/>
          <w:lang w:eastAsia="zh-CN"/>
        </w:rPr>
        <w:t>橘黄色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一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1981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形而上学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亚里士多德著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吴寿彭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忏悔录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hyperlink r:id="rId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古罗马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奥古斯丁著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周士良译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对笛卡尔</w:t>
      </w:r>
      <w:r w:rsidRPr="006E5BCC">
        <w:rPr>
          <w:rFonts w:ascii="华文楷体" w:eastAsia="华文楷体" w:hAnsi="华文楷体" w:cs="华文仿宋" w:hint="eastAsia"/>
          <w:lang w:eastAsia="zh-CN"/>
        </w:rPr>
        <w:t>《</w:t>
      </w:r>
      <w:r w:rsidRPr="006E5BCC">
        <w:rPr>
          <w:rFonts w:ascii="华文楷体" w:eastAsia="华文楷体" w:hAnsi="华文楷体" w:cs="GB18030 Bitmap" w:hint="eastAsia"/>
          <w:lang w:eastAsia="zh-CN"/>
        </w:rPr>
        <w:t>沉思</w:t>
      </w:r>
      <w:r w:rsidRPr="006E5BCC">
        <w:rPr>
          <w:rFonts w:ascii="华文楷体" w:eastAsia="华文楷体" w:hAnsi="华文楷体" w:cs="华文仿宋" w:hint="eastAsia"/>
          <w:lang w:eastAsia="zh-CN"/>
        </w:rPr>
        <w:t>》</w:t>
      </w:r>
      <w:r w:rsidRPr="006E5BCC">
        <w:rPr>
          <w:rFonts w:ascii="华文楷体" w:eastAsia="华文楷体" w:hAnsi="华文楷体" w:cs="GB18030 Bitmap" w:hint="eastAsia"/>
          <w:lang w:eastAsia="zh-CN"/>
        </w:rPr>
        <w:t>的诘难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伽森狄著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庞景仁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伦理学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hyperlink r:id="rId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荷兰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斯宾诺莎著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贺麟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人类理解论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洛克著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关文运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人类理智研究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1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休谟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关文运译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人是机器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拉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梅特里著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顾寿观译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王太庆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狄德罗哲学选集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江天骥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hyperlink r:id="rId1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陈修斋</w:t>
        </w:r>
      </w:hyperlink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王太庆译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袖珍神学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保尔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霍尔巴赫著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单志澄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先验唯心论体系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1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谢林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梁志学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hyperlink r:id="rId1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石泉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精神现象学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黑格尔著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贺麟</w:t>
      </w:r>
      <w:hyperlink r:id="rId1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王玖兴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逻辑学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黑格尔著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杨一之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哲学史讲演录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黑格尔著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贺麟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王太庆译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美学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黑格尔著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朱光潜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科学中华而不实的作风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俄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赫尔岑著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李原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物种起源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达尔文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周建人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叶笃庄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hyperlink r:id="rId2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方宗熙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实用主义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威廉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詹姆士著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陈羽纶</w:t>
        </w:r>
      </w:hyperlink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孙瑞禾译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善的研究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日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西田几多郎著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何倩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西方哲学史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罗素著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何兆武</w:t>
        </w:r>
      </w:hyperlink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李约瑟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hyperlink r:id="rId2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马元德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二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1982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物理学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亚里士多德著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张竹明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物性论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古罗马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卢克莱修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方书春译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人性论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休谟著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关文运译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郑之骧校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人类理智新论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莱布尼茨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陈修斋译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任何一种能够作为科学出现的</w:t>
      </w:r>
      <w:hyperlink r:id="rId3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未来形而上学导论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3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康德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庞景仁译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法哲学原理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黑格尔著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范扬</w:t>
        </w:r>
      </w:hyperlink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张企泰译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作为意志和表象的世界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叔本华著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石冲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白译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文明论概略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日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福泽谕吉著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北京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编译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社译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一年有半</w:t>
      </w:r>
      <w:r w:rsidRPr="006E5BCC">
        <w:rPr>
          <w:rFonts w:ascii="华文楷体" w:eastAsia="华文楷体" w:hAnsi="华文楷体"/>
          <w:lang w:eastAsia="zh-CN"/>
        </w:rPr>
        <w:t>,</w:t>
      </w:r>
      <w:r w:rsidRPr="006E5BCC">
        <w:rPr>
          <w:rFonts w:ascii="华文楷体" w:eastAsia="华文楷体" w:hAnsi="华文楷体" w:cs="GB18030 Bitmap" w:hint="eastAsia"/>
          <w:lang w:eastAsia="zh-CN"/>
        </w:rPr>
        <w:t>续一年有半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日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3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中江兆民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吴藻溪译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实验心理学史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E•G•</w:t>
      </w:r>
      <w:r w:rsidRPr="006E5BCC">
        <w:rPr>
          <w:rFonts w:ascii="华文楷体" w:eastAsia="华文楷体" w:hAnsi="华文楷体" w:cs="GB18030 Bitmap" w:hint="eastAsia"/>
          <w:lang w:eastAsia="zh-CN"/>
        </w:rPr>
        <w:t>波林著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高觉敷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近代心理学历史导引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加德纳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墨菲约瑟夫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柯瓦奇著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林方</w:t>
        </w:r>
      </w:hyperlink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王景和译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三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1985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巴曼尼得斯篇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柏拉图著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陈康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注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论原因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本原与太一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意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布鲁诺著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4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汤侠声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健全的思想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霍尔巴赫著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王荫庭译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判断力批判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康德著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4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宗白华</w:t>
        </w:r>
      </w:hyperlink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韦卓民译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4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论学者的使命人的使命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4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费希特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粱志学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沈真译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对莱布尼茨哲学的叙述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分析和批判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费尔巴哈著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4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涂纪亮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4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基督教的本质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费尔巴哈著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荣震华译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4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我的哲学的发展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罗素著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温锡增译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论灵魂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hyperlink r:id="rId4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阿拉伯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伊本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西那著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40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劝学篇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日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福泽谕吉著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群力译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东尔校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41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原始思维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列维</w:t>
      </w:r>
      <w:r w:rsidRPr="006E5BCC">
        <w:rPr>
          <w:rFonts w:ascii="华文楷体" w:eastAsia="华文楷体" w:hAnsi="华文楷体"/>
          <w:lang w:eastAsia="zh-CN"/>
        </w:rPr>
        <w:t>—</w:t>
      </w:r>
      <w:r w:rsidRPr="006E5BCC">
        <w:rPr>
          <w:rFonts w:ascii="华文楷体" w:eastAsia="华文楷体" w:hAnsi="华文楷体" w:cs="GB18030 Bitmap" w:hint="eastAsia"/>
          <w:lang w:eastAsia="zh-CN"/>
        </w:rPr>
        <w:t>布留尔著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丁由译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42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躯体的智慧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4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坎农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范岳年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魏友仁译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43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发生认识论原理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hyperlink r:id="rId4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瑞士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皮亚杰著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王宪钿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胡世襄校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44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艺术的起源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格罗塞著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5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蔡慕晖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45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逻辑哲学论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奥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维特根斯坦著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5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郭英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四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1986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46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理想国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柏拉图著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郭斌和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张竹明译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47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5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回忆苏格拉底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色诺芬著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5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吴永泉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48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范畴篇解释篇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亚里士多德著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方书春译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49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新工具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5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培根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许宝</w:t>
      </w:r>
      <w:r w:rsidRPr="006E5BCC">
        <w:rPr>
          <w:rFonts w:ascii="华文楷体" w:eastAsia="华文楷体" w:hAnsi="华文楷体" w:cs="华文仿宋" w:hint="eastAsia"/>
          <w:lang w:eastAsia="zh-CN"/>
        </w:rPr>
        <w:t>（</w:t>
      </w:r>
      <w:r w:rsidRPr="006E5BCC">
        <w:rPr>
          <w:rFonts w:ascii="华文楷体" w:eastAsia="华文楷体" w:hAnsi="华文楷体"/>
          <w:lang w:eastAsia="zh-CN"/>
        </w:rPr>
        <w:t>k</w:t>
      </w:r>
      <w:r w:rsidRPr="006E5BCC">
        <w:rPr>
          <w:rFonts w:ascii="华文楷体" w:eastAsia="华文楷体" w:hAnsi="华文楷体" w:cs="华文仿宋" w:hint="eastAsia"/>
          <w:lang w:eastAsia="zh-CN"/>
        </w:rPr>
        <w:t>ｕ</w:t>
      </w:r>
      <w:r w:rsidRPr="006E5BCC">
        <w:rPr>
          <w:rFonts w:ascii="华文楷体" w:eastAsia="华文楷体" w:hAnsi="华文楷体"/>
          <w:lang w:eastAsia="zh-CN"/>
        </w:rPr>
        <w:t>i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50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5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培根论说文集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培根著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水天同译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51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5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第一哲学沉思集</w:t>
        </w:r>
      </w:hyperlink>
      <w:r w:rsidRPr="006E5BCC">
        <w:rPr>
          <w:rFonts w:ascii="华文楷体" w:eastAsia="华文楷体" w:hAnsi="华文楷体"/>
          <w:lang w:eastAsia="zh-CN"/>
        </w:rPr>
        <w:t>——</w:t>
      </w:r>
      <w:r w:rsidRPr="006E5BCC">
        <w:rPr>
          <w:rFonts w:ascii="华文楷体" w:eastAsia="华文楷体" w:hAnsi="华文楷体" w:cs="GB18030 Bitmap" w:hint="eastAsia"/>
          <w:lang w:eastAsia="zh-CN"/>
        </w:rPr>
        <w:t>反驳和答辩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笛卡尔著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庞景仁译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52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5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思想录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帕斯卡尔著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何兆武译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53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知性改进论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荷兰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5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斯宾诺莎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贺麟译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54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全部知识学的基础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费希特著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王玖兴译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55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小逻辑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黑格尔著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贺麟译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56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自然哲学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黑格尔著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梁志学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hyperlink r:id="rId5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薛华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57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人类的由来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达尔文著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6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潘光旦</w:t>
        </w:r>
      </w:hyperlink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胡寿文译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58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感觉的分析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奥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6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马赫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洪谦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hyperlink r:id="rId6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唐钺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59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美学史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鲍桑葵著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6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张今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60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6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精神分析引论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奥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6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弗洛伊德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高觉敷译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61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6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基督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何许人也</w:t>
      </w:r>
      <w:r w:rsidRPr="006E5BCC">
        <w:rPr>
          <w:rFonts w:ascii="华文楷体" w:eastAsia="华文楷体" w:hAnsi="华文楷体"/>
          <w:lang w:eastAsia="zh-CN"/>
        </w:rPr>
        <w:t>——</w:t>
      </w:r>
      <w:r w:rsidRPr="006E5BCC">
        <w:rPr>
          <w:rFonts w:ascii="华文楷体" w:eastAsia="华文楷体" w:hAnsi="华文楷体" w:cs="GB18030 Bitmap" w:hint="eastAsia"/>
          <w:lang w:eastAsia="zh-CN"/>
        </w:rPr>
        <w:t>基督抹煞论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日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幸德秋水著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6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马采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62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6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科学的社会功能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J•D•</w:t>
      </w:r>
      <w:r w:rsidRPr="006E5BCC">
        <w:rPr>
          <w:rFonts w:ascii="华文楷体" w:eastAsia="华文楷体" w:hAnsi="华文楷体" w:cs="GB18030 Bitmap" w:hint="eastAsia"/>
          <w:lang w:eastAsia="zh-CN"/>
        </w:rPr>
        <w:t>贝尔纳著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6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陈体芳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张今校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五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1989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63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论有学识的无知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7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库萨的尼古拉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尹大贻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hyperlink r:id="rId7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朱新民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64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野性的思维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列维</w:t>
      </w:r>
      <w:r w:rsidRPr="006E5BCC">
        <w:rPr>
          <w:rFonts w:ascii="华文楷体" w:eastAsia="华文楷体" w:hAnsi="华文楷体"/>
          <w:lang w:eastAsia="zh-CN"/>
        </w:rPr>
        <w:t>-</w:t>
      </w:r>
      <w:r w:rsidRPr="006E5BCC">
        <w:rPr>
          <w:rFonts w:ascii="华文楷体" w:eastAsia="华文楷体" w:hAnsi="华文楷体" w:cs="GB18030 Bitmap" w:hint="eastAsia"/>
          <w:lang w:eastAsia="zh-CN"/>
        </w:rPr>
        <w:t>斯特劳斯著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7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李幼蒸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65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哲学史教程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文德尔班著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7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罗达仁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66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科学与近代世界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7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怀特海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何钦译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67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人类的知识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罗素著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张金言译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68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科学与假设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7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彭加勒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叶蕴理译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69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哲学的改造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修订版</w:t>
      </w:r>
      <w:r w:rsidRPr="006E5BCC">
        <w:rPr>
          <w:rFonts w:ascii="华文楷体" w:eastAsia="华文楷体" w:hAnsi="华文楷体" w:cs="华文仿宋" w:hint="eastAsia"/>
          <w:lang w:eastAsia="zh-CN"/>
        </w:rPr>
        <w:t>〕，〔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7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杜威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许崇清译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70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精神分析引论新编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奥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弗洛伊德著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高觉敷译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71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逻辑与演绎科学方法论导论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波兰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7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塔尔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斯基著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7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周礼全</w:t>
        </w:r>
      </w:hyperlink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吴允曾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晏成书译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72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7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自然宗教对话录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休谟著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陈修斋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曹棉之译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73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基督教并不神秘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托兰德著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8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张继安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吴云贵校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74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自然哲学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莫里茨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石</w:t>
      </w:r>
      <w:hyperlink r:id="rId8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里克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陈维杭译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75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人有人的用处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8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维纳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陈步译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76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科学史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丹皮尔著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8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李珩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张今校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77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8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时间与自由意志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8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柏格森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吴士栋译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六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1991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78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8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笛卡尔哲学原理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荷兰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斯宾诺莎著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王荫庭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洪汉鼎译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79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哲学辞典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伏尔泰著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8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王燕生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80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人类知识起源论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孔狄亚克著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8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洪洁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求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洪丕柱译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81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8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历史理性批判文集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康德著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何兆武译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82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9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苏鲁支语录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9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尼采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徐梵澄译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83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文化科学和自然科学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9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李凯尔特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涂纪亮译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84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十六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十七世纪科学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技术和哲学史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沃尔夫著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9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周昌忠</w:t>
        </w:r>
      </w:hyperlink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苗以顺等译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85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十八世纪科学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技术和哲学史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9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沃尔夫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周昌忠等译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86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9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亚里士多德的三段论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波兰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9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卢卡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西维茨著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9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李真</w:t>
        </w:r>
      </w:hyperlink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李先</w:t>
      </w:r>
      <w:r w:rsidRPr="006E5BCC">
        <w:rPr>
          <w:rFonts w:ascii="华文楷体" w:eastAsia="华文楷体" w:hAnsi="华文楷体"/>
          <w:lang w:eastAsia="zh-CN"/>
        </w:rPr>
        <w:t>(kun)</w:t>
      </w:r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87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9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科学哲学的兴起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赖欣巴哈著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9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伯尼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七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1996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88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0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天象论宇宙论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亚里士多德著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吴寿彭译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89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0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灵魂论及其他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亚里士多德著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吴寿彭译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90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斯宾诺莎书信集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洪汉鼎译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91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莱布尼茨与</w:t>
      </w:r>
      <w:hyperlink r:id="rId10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克拉克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论战书信集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92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0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纯粹理性批判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康德著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0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蓝公武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93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实验医学研究导论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克洛德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贝尔纳著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0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夏康农</w:t>
        </w:r>
      </w:hyperlink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管光东译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0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郭庆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全校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94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最后的沉思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彭加勒著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李醒民译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0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范岱年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95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0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纯粹现象学通论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10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胡塞尔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李幼蒸译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96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释梦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奥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弗洛伊德著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孙名之译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97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性心理学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霭理士著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潘光旦译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注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98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人生的亲证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印度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泰戈尔著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1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宫静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章坚校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99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佛教逻辑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俄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舍尔巴茨基著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1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宋立道</w:t>
        </w:r>
      </w:hyperlink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舒晓炜译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100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神圣人生论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印度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室利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阿罗频多著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徐梵澄译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101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逻辑与知识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伯特兰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罗素著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苑莉均译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102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哲学研究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奥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维特根斯坦著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1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李步楼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陈维杭校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103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1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形而上学导论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海德格尔著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熊伟</w:t>
      </w:r>
      <w:hyperlink r:id="rId11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王庆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节译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104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结构主义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瑞士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皮亚杰著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倪连生</w:t>
      </w:r>
      <w:hyperlink r:id="rId11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王琳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八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1999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105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1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游叙弗伦苏格拉底的申辩克力同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柏拉图著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1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严群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106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诗学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亚里士多德著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1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陈中梅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注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107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新系统及其说明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莱布尼茨著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陈修斋译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108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泛神论要义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托兰德著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1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陈启伟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109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自然的体系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霍尔巴赫著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管士滨译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110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道德情操论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亚当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斯密著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蒋自强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钦北愚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hyperlink r:id="rId12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朱钟棣</w:t>
        </w:r>
      </w:hyperlink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沈凯璋译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胡企林校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111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2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实践理性批判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康德著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韩水法译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112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2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伦理学的两个基本问题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叔本华著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任立孟庆时译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113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2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数理哲学导论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罗素著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晏成书译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114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尼耳斯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玻尔哲学文选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丹麦</w:t>
      </w:r>
      <w:r w:rsidRPr="006E5BCC">
        <w:rPr>
          <w:rFonts w:ascii="华文楷体" w:eastAsia="华文楷体" w:hAnsi="华文楷体" w:cs="华文仿宋" w:hint="eastAsia"/>
          <w:lang w:eastAsia="zh-CN"/>
        </w:rPr>
        <w:t>〕Ｎ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玻尔著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戈革译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115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历史与阶级意识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匈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12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卢卡奇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杜章智任立燕宏远译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116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2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面向思的事情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海德格尔著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陈小文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hyperlink r:id="rId12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孙周兴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117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多元的宇宙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威廉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詹姆士著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2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吴棠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118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物理学和哲学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〕Ｗ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海森伯著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范岱年译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九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2001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119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谈谈方法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笛卡尔著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120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2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道德原则研究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休谟著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121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算术基础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G•</w:t>
      </w:r>
      <w:r w:rsidRPr="006E5BCC">
        <w:rPr>
          <w:rFonts w:ascii="华文楷体" w:eastAsia="华文楷体" w:hAnsi="华文楷体" w:cs="GB18030 Bitmap" w:hint="eastAsia"/>
          <w:lang w:eastAsia="zh-CN"/>
        </w:rPr>
        <w:t>弗雷格著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2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王路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王炳文校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122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3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欧洲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科学的危机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胡塞尔著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123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路标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海德格尔著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124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心的概念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吉尔伯特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赖尔著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徐大建译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125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3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计算机与人脑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诺意曼著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126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十七世纪</w:t>
      </w:r>
      <w:hyperlink r:id="rId13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英格兰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的科学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技术与社会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金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默顿著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127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3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卡布斯教诲录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波斯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昂苏尔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玛阿里著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3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张晖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128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圣教论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印度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乔荼波陀著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3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巫白慧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释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薄伽梵歌论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印度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室利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阿罗频多著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3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尼各马可伦理学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亚里士多德著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论老年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论友谊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论责任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古罗马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13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西塞罗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3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自然哲学的数学原理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13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牛顿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4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宗教经验之种种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威廉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詹姆士著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权力意志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尼采著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4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拓扑心理学原理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库尔特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勒温著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4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在通向语言的途中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海德格尔著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科学社会学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R.K.</w:t>
      </w:r>
      <w:r w:rsidRPr="006E5BCC">
        <w:rPr>
          <w:rFonts w:ascii="华文楷体" w:eastAsia="华文楷体" w:hAnsi="华文楷体" w:cs="GB18030 Bitmap" w:hint="eastAsia"/>
          <w:lang w:eastAsia="zh-CN"/>
        </w:rPr>
        <w:t>默顿著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10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哲学和自然之镜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理查德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罗蒂著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二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历史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地理类</w:t>
      </w:r>
      <w:r w:rsidRPr="006E5BCC">
        <w:rPr>
          <w:rFonts w:ascii="华文楷体" w:eastAsia="华文楷体" w:hAnsi="华文楷体" w:cs="华文仿宋" w:hint="eastAsia"/>
          <w:lang w:eastAsia="zh-CN"/>
        </w:rPr>
        <w:t>（</w:t>
      </w:r>
      <w:r w:rsidRPr="006E5BCC">
        <w:rPr>
          <w:rFonts w:ascii="华文楷体" w:eastAsia="华文楷体" w:hAnsi="华文楷体" w:cs="GB18030 Bitmap" w:hint="eastAsia"/>
          <w:lang w:eastAsia="zh-CN"/>
        </w:rPr>
        <w:t>黄色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一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1981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129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塔西佗</w:t>
      </w:r>
      <w:r w:rsidRPr="006E5BCC">
        <w:rPr>
          <w:rFonts w:ascii="华文楷体" w:eastAsia="华文楷体" w:hAnsi="华文楷体" w:cs="华文仿宋" w:hint="eastAsia"/>
          <w:lang w:eastAsia="zh-CN"/>
        </w:rPr>
        <w:t>《</w:t>
      </w:r>
      <w:hyperlink r:id="rId14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编年史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》，</w:t>
      </w:r>
      <w:r w:rsidRPr="006E5BCC">
        <w:rPr>
          <w:rFonts w:ascii="华文楷体" w:eastAsia="华文楷体" w:hAnsi="华文楷体" w:cs="GB18030 Bitmap" w:hint="eastAsia"/>
          <w:lang w:eastAsia="zh-CN"/>
        </w:rPr>
        <w:t>王以铸译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崔妙因译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130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4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法兰克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人史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法兰克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都尔教会主教</w:t>
      </w:r>
      <w:hyperlink r:id="rId14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格雷戈里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寿纪瑜</w:t>
      </w:r>
      <w:hyperlink r:id="rId14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戚国淦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131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法国革命史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米涅著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北京编译社译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4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郑福熙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132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4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意大利文艺复兴时期的文化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瑞士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雅各布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布克哈特著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4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何新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马香雪校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133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5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古代社会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路易斯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亨利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摩尔根著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杨东莼</w:t>
      </w:r>
      <w:hyperlink r:id="rId15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马雍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马巨译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134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地理学性质的透视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R•</w:t>
      </w:r>
      <w:r w:rsidRPr="006E5BCC">
        <w:rPr>
          <w:rFonts w:ascii="华文楷体" w:eastAsia="华文楷体" w:hAnsi="华文楷体" w:cs="GB18030 Bitmap" w:hint="eastAsia"/>
          <w:lang w:eastAsia="zh-CN"/>
        </w:rPr>
        <w:t>哈特向著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黎樵译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二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1982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135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高卢战记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古罗马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15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凯撒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任炳湘译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136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佛罗伦萨史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意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尼科洛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马基雅维里著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李活译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137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路易十四时代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伏尔泰著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吴模信沈怀洁梁守锵译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138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伟大的</w:t>
      </w:r>
      <w:hyperlink r:id="rId15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德国农民战争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威廉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戚美尔曼著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北京编译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社译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三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1985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139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希罗多德历史</w:t>
      </w:r>
      <w:hyperlink r:id="rId15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希腊波斯战争史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王以铸译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140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5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伯罗奔尼撒战争史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修昔底德著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5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谢德风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141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5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长征记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色诺芬著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5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崔金戎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142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亚历山大远征记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阿里安著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李活译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143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罗马史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古罗马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15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阿庇安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谢德风谢德风译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144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塔西佗历史王以铸崔妙因译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145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阿</w:t>
      </w:r>
      <w:hyperlink r:id="rId16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古利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可拉传日耳曼尼亚志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古罗马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塔西佗著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马雍傅正元译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146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查理大帝传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法兰克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圣高尔修道院僧侣</w:t>
      </w:r>
      <w:hyperlink r:id="rId16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艾因哈德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戚国淦译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147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克拉维的东使记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hyperlink r:id="rId16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土耳其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奥玛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李查译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6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杨兆钧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148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6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拿破仑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时代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乔治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勒费弗尔著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河北师大外语系</w:t>
      </w:r>
      <w:r w:rsidRPr="006E5BCC">
        <w:rPr>
          <w:rFonts w:ascii="华文楷体" w:eastAsia="华文楷体" w:hAnsi="华文楷体" w:cs="华文仿宋" w:hint="eastAsia"/>
          <w:lang w:eastAsia="zh-CN"/>
        </w:rPr>
        <w:t>《</w:t>
      </w:r>
      <w:r w:rsidRPr="006E5BCC">
        <w:rPr>
          <w:rFonts w:ascii="华文楷体" w:eastAsia="华文楷体" w:hAnsi="华文楷体" w:cs="GB18030 Bitmap" w:hint="eastAsia"/>
          <w:lang w:eastAsia="zh-CN"/>
        </w:rPr>
        <w:t>拿破仑时代</w:t>
      </w:r>
      <w:r w:rsidRPr="006E5BCC">
        <w:rPr>
          <w:rFonts w:ascii="华文楷体" w:eastAsia="华文楷体" w:hAnsi="华文楷体" w:cs="华文仿宋" w:hint="eastAsia"/>
          <w:lang w:eastAsia="zh-CN"/>
        </w:rPr>
        <w:t>》</w:t>
      </w:r>
      <w:r w:rsidRPr="006E5BCC">
        <w:rPr>
          <w:rFonts w:ascii="华文楷体" w:eastAsia="华文楷体" w:hAnsi="华文楷体" w:cs="GB18030 Bitmap" w:hint="eastAsia"/>
          <w:lang w:eastAsia="zh-CN"/>
        </w:rPr>
        <w:t>翻译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组译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6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端木正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149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6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摩奴法典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迭朗善译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马香雪转译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四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1986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150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内战记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古罗马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凯撒著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任炳湘</w:t>
      </w:r>
      <w:hyperlink r:id="rId16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王士俊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151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6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史集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波斯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16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拉施特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主编余大钧</w:t>
      </w:r>
      <w:hyperlink r:id="rId17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周建奇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152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一六四</w:t>
      </w:r>
      <w:r w:rsidRPr="006E5BCC">
        <w:rPr>
          <w:rFonts w:ascii="华文楷体" w:eastAsia="华文楷体" w:hAnsi="华文楷体" w:cs="华文仿宋" w:hint="eastAsia"/>
          <w:lang w:eastAsia="zh-CN"/>
        </w:rPr>
        <w:t>〇</w:t>
      </w:r>
      <w:r w:rsidRPr="006E5BCC">
        <w:rPr>
          <w:rFonts w:ascii="华文楷体" w:eastAsia="华文楷体" w:hAnsi="华文楷体" w:cs="GB18030 Bitmap" w:hint="eastAsia"/>
          <w:lang w:eastAsia="zh-CN"/>
        </w:rPr>
        <w:t>年</w:t>
      </w:r>
      <w:hyperlink r:id="rId17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英国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革命史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基佐著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7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伍光建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153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历史学的理论和实际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意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贝奈戴托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克罗齐著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傅仁敢译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154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古代的地理学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苏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波德纳尔斯基编梁昭锡译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155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大陆和海洋的形成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阿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魏根纳著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张翼翼译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156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地理学它的历史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性质和方法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阿尔弗雷德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赫特纳著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7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王兰生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张翼翼校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五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1989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157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新科学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意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维</w:t>
      </w:r>
      <w:hyperlink r:id="rId17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柯著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朱光潜译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158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十九世纪历史学与历史学家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G•P•</w:t>
      </w:r>
      <w:r w:rsidRPr="006E5BCC">
        <w:rPr>
          <w:rFonts w:ascii="华文楷体" w:eastAsia="华文楷体" w:hAnsi="华文楷体" w:cs="GB18030 Bitmap" w:hint="eastAsia"/>
          <w:lang w:eastAsia="zh-CN"/>
        </w:rPr>
        <w:t>古奇著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耿淡如译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卢继祖等校谭英华校注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159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新史学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詹姆斯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鲁滨孙著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齐思和等译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160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7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地理学思想史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普雷斯顿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詹姆斯著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7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李旭旦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六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1991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161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工作与时日神谱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赫西俄德著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张竹明译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162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7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西印度毁灭述略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西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巴托洛海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德拉斯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卡萨斯著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孙家</w:t>
      </w:r>
      <w:r w:rsidRPr="006E5BCC">
        <w:rPr>
          <w:rFonts w:ascii="华文楷体" w:eastAsia="华文楷体" w:hAnsi="华文楷体"/>
          <w:lang w:eastAsia="zh-CN"/>
        </w:rPr>
        <w:t xml:space="preserve">(kun) </w:t>
      </w:r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163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7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英吉利教会史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比德著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7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陈维振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周清民译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164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征服新</w:t>
      </w:r>
      <w:hyperlink r:id="rId18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西班牙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信史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西班牙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贝尔纳尔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迪亚斯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德尔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卡斯蒂略著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林光江禾译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165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气候与生命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苏联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П•C•</w:t>
      </w:r>
      <w:r w:rsidRPr="006E5BCC">
        <w:rPr>
          <w:rFonts w:ascii="华文楷体" w:eastAsia="华文楷体" w:hAnsi="华文楷体" w:cs="GB18030 Bitmap" w:hint="eastAsia"/>
          <w:lang w:eastAsia="zh-CN"/>
        </w:rPr>
        <w:t>贝尔格著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8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王勋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吕军等译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166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理论地理学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威廉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邦奇著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石高玉石</w:t>
      </w:r>
      <w:hyperlink r:id="rId18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高俊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七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1995-96</w:t>
      </w:r>
      <w:r w:rsidRPr="006E5BCC">
        <w:rPr>
          <w:rFonts w:ascii="华文楷体" w:eastAsia="华文楷体" w:hAnsi="华文楷体" w:cs="GB18030 Bitmap" w:hint="eastAsia"/>
          <w:lang w:eastAsia="zh-CN"/>
        </w:rPr>
        <w:t>年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167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喀提林阴谋</w:t>
      </w:r>
      <w:hyperlink r:id="rId18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朱古达战争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古罗马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18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撒路斯提乌斯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王以铸崔妙因译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168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8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罗马十二帝王传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古罗马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苏维托尼乌斯著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8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张竹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明王乃新蒋平等译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169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8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罗马帝国衰亡史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爱德华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吉本著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黄宜思</w:t>
      </w:r>
      <w:hyperlink r:id="rId18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黄雨石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170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8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秘鲁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征服史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19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普雷斯科特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周叶谦刘慈忠吴兰芳</w:t>
      </w:r>
      <w:hyperlink r:id="rId19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刘方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171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旧制度与大革命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19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托克维尔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冯棠译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桂裕芳</w:t>
      </w:r>
      <w:hyperlink r:id="rId19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张芝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联校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172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宪章运动史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R•G•</w:t>
      </w:r>
      <w:r w:rsidRPr="006E5BCC">
        <w:rPr>
          <w:rFonts w:ascii="华文楷体" w:eastAsia="华文楷体" w:hAnsi="华文楷体" w:cs="GB18030 Bitmap" w:hint="eastAsia"/>
          <w:lang w:eastAsia="zh-CN"/>
        </w:rPr>
        <w:t>甘米奇著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苏公隽译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张自谋校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173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历史著作史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J•W•</w:t>
      </w:r>
      <w:r w:rsidRPr="006E5BCC">
        <w:rPr>
          <w:rFonts w:ascii="华文楷体" w:eastAsia="华文楷体" w:hAnsi="华文楷体" w:cs="GB18030 Bitmap" w:hint="eastAsia"/>
          <w:lang w:eastAsia="zh-CN"/>
        </w:rPr>
        <w:t>汤普森著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谢德风译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李活校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174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蒙古帝国史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雷纳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格</w:t>
      </w:r>
      <w:hyperlink r:id="rId19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鲁塞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龚钺译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19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翁独健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175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历史的观念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19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柯林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武德著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何兆武</w:t>
      </w:r>
      <w:hyperlink r:id="rId19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张文杰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176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地理学的性质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理查德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哈特向著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叶光庭译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177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地理学中的解释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大卫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哈维著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高泳源</w:t>
      </w:r>
      <w:hyperlink r:id="rId19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刘立华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蔡运龙译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高泳源校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八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1999-2001</w:t>
      </w:r>
      <w:r w:rsidRPr="006E5BCC">
        <w:rPr>
          <w:rFonts w:ascii="华文楷体" w:eastAsia="华文楷体" w:hAnsi="华文楷体" w:cs="GB18030 Bitmap" w:hint="eastAsia"/>
          <w:lang w:eastAsia="zh-CN"/>
        </w:rPr>
        <w:t>年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178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19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巴布尔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回忆录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印度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巴布尔著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0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王治来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179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0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印卡王室述评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秘鲁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印卡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加西拉索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德拉维加著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白凤森</w:t>
      </w:r>
      <w:hyperlink r:id="rId20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杨衍永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180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风俗论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伏尔泰著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梁守锵译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181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0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法国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文明史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基佐著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沅芷伊信译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182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0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宗教与资本主义的兴起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理查德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亨利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托尼著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183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草原帝国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勒内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格鲁塞著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蓝琪译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项英杰校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184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0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英国工人阶级的形成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E•P•</w:t>
      </w:r>
      <w:r w:rsidRPr="006E5BCC">
        <w:rPr>
          <w:rFonts w:ascii="华文楷体" w:eastAsia="华文楷体" w:hAnsi="华文楷体" w:cs="GB18030 Bitmap" w:hint="eastAsia"/>
          <w:lang w:eastAsia="zh-CN"/>
        </w:rPr>
        <w:t>汤普逊著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185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菲利普二世时代的</w:t>
      </w:r>
      <w:hyperlink r:id="rId20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地中海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和地中海世界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费尔南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布罗代尔著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唐家龙曾培耿等译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吴模信校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186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人文地理学问题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阿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德芒戎著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0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葛以德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世界征服者史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hyperlink r:id="rId20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伊朗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志费尼著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盎格鲁</w:t>
      </w:r>
      <w:r w:rsidRPr="006E5BCC">
        <w:rPr>
          <w:rFonts w:ascii="华文楷体" w:eastAsia="华文楷体" w:hAnsi="华文楷体" w:cs="华文仿宋" w:hint="eastAsia"/>
          <w:lang w:eastAsia="zh-CN"/>
        </w:rPr>
        <w:t>－</w:t>
      </w:r>
      <w:r w:rsidRPr="006E5BCC">
        <w:rPr>
          <w:rFonts w:ascii="华文楷体" w:eastAsia="华文楷体" w:hAnsi="华文楷体" w:cs="GB18030 Bitmap" w:hint="eastAsia"/>
          <w:lang w:eastAsia="zh-CN"/>
        </w:rPr>
        <w:t>撒克逊编年史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西方的兴起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威廉</w:t>
      </w:r>
      <w:r w:rsidRPr="006E5BCC">
        <w:rPr>
          <w:rFonts w:ascii="华文楷体" w:eastAsia="华文楷体" w:hAnsi="华文楷体"/>
          <w:lang w:eastAsia="zh-CN"/>
        </w:rPr>
        <w:t>•H.</w:t>
      </w:r>
      <w:r w:rsidRPr="006E5BCC">
        <w:rPr>
          <w:rFonts w:ascii="华文楷体" w:eastAsia="华文楷体" w:hAnsi="华文楷体" w:cs="GB18030 Bitmap" w:hint="eastAsia"/>
          <w:lang w:eastAsia="zh-CN"/>
        </w:rPr>
        <w:t>麦克尼尔著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0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中世纪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的城市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hyperlink r:id="rId21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比利时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亨利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皮雷纳著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阿拉伯</w:t>
      </w:r>
      <w:r w:rsidRPr="006E5BCC">
        <w:rPr>
          <w:rFonts w:ascii="华文楷体" w:eastAsia="华文楷体" w:hAnsi="华文楷体" w:cs="华文仿宋" w:hint="eastAsia"/>
          <w:lang w:eastAsia="zh-CN"/>
        </w:rPr>
        <w:t>－</w:t>
      </w:r>
      <w:r w:rsidRPr="006E5BCC">
        <w:rPr>
          <w:rFonts w:ascii="华文楷体" w:eastAsia="华文楷体" w:hAnsi="华文楷体" w:cs="GB18030 Bitmap" w:hint="eastAsia"/>
          <w:lang w:eastAsia="zh-CN"/>
        </w:rPr>
        <w:t>伊斯兰文化史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hyperlink r:id="rId21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埃及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艾哈迈德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爱敏著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历史是什么</w:t>
      </w:r>
      <w:r w:rsidRPr="006E5BCC">
        <w:rPr>
          <w:rFonts w:ascii="华文楷体" w:eastAsia="华文楷体" w:hAnsi="华文楷体" w:cs="华文仿宋" w:hint="eastAsia"/>
          <w:lang w:eastAsia="zh-CN"/>
        </w:rPr>
        <w:t>？，〔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E.H.</w:t>
      </w:r>
      <w:r w:rsidRPr="006E5BCC">
        <w:rPr>
          <w:rFonts w:ascii="华文楷体" w:eastAsia="华文楷体" w:hAnsi="华文楷体" w:cs="GB18030 Bitmap" w:hint="eastAsia"/>
          <w:lang w:eastAsia="zh-CN"/>
        </w:rPr>
        <w:t>卡尔著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希腊史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N.G.L.</w:t>
      </w:r>
      <w:r w:rsidRPr="006E5BCC">
        <w:rPr>
          <w:rFonts w:ascii="华文楷体" w:eastAsia="华文楷体" w:hAnsi="华文楷体" w:cs="GB18030 Bitmap" w:hint="eastAsia"/>
          <w:lang w:eastAsia="zh-CN"/>
        </w:rPr>
        <w:t>哈蒙德著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封建社会</w:t>
      </w:r>
      <w:r w:rsidRPr="006E5BCC">
        <w:rPr>
          <w:rFonts w:ascii="华文楷体" w:eastAsia="华文楷体" w:hAnsi="华文楷体" w:cs="华文仿宋" w:hint="eastAsia"/>
          <w:lang w:eastAsia="zh-CN"/>
        </w:rPr>
        <w:t>（</w:t>
      </w:r>
      <w:r w:rsidRPr="006E5BCC">
        <w:rPr>
          <w:rFonts w:ascii="华文楷体" w:eastAsia="华文楷体" w:hAnsi="华文楷体" w:cs="GB18030 Bitmap" w:hint="eastAsia"/>
          <w:lang w:eastAsia="zh-CN"/>
        </w:rPr>
        <w:t>上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下卷</w:t>
      </w:r>
      <w:r w:rsidRPr="006E5BCC">
        <w:rPr>
          <w:rFonts w:ascii="华文楷体" w:eastAsia="华文楷体" w:hAnsi="华文楷体" w:cs="华文仿宋" w:hint="eastAsia"/>
          <w:lang w:eastAsia="zh-CN"/>
        </w:rPr>
        <w:t>），〔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马克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布洛赫著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中世纪之秋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赫伊津加著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10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古代城邦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古朗治著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11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俄国史教程</w:t>
      </w:r>
      <w:r w:rsidRPr="006E5BCC">
        <w:rPr>
          <w:rFonts w:ascii="华文楷体" w:eastAsia="华文楷体" w:hAnsi="华文楷体" w:cs="华文仿宋" w:hint="eastAsia"/>
          <w:lang w:eastAsia="zh-CN"/>
        </w:rPr>
        <w:t>（</w:t>
      </w:r>
      <w:r w:rsidRPr="006E5BCC">
        <w:rPr>
          <w:rFonts w:ascii="华文楷体" w:eastAsia="华文楷体" w:hAnsi="华文楷体"/>
          <w:lang w:eastAsia="zh-CN"/>
        </w:rPr>
        <w:t>1-5</w:t>
      </w:r>
      <w:r w:rsidRPr="006E5BCC">
        <w:rPr>
          <w:rFonts w:ascii="华文楷体" w:eastAsia="华文楷体" w:hAnsi="华文楷体" w:cs="GB18030 Bitmap" w:hint="eastAsia"/>
          <w:lang w:eastAsia="zh-CN"/>
        </w:rPr>
        <w:t>卷</w:t>
      </w:r>
      <w:r w:rsidRPr="006E5BCC">
        <w:rPr>
          <w:rFonts w:ascii="华文楷体" w:eastAsia="华文楷体" w:hAnsi="华文楷体" w:cs="华文仿宋" w:hint="eastAsia"/>
          <w:lang w:eastAsia="zh-CN"/>
        </w:rPr>
        <w:t>），〔</w:t>
      </w:r>
      <w:r w:rsidRPr="006E5BCC">
        <w:rPr>
          <w:rFonts w:ascii="华文楷体" w:eastAsia="华文楷体" w:hAnsi="华文楷体" w:cs="GB18030 Bitmap" w:hint="eastAsia"/>
          <w:lang w:eastAsia="zh-CN"/>
        </w:rPr>
        <w:t>俄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瓦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奥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克柳切夫斯基著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12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蒙塔尤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埃马纽埃尔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勒华拉杜里著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13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往事纪年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14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欧洲文明史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基佐著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15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宗教改革史</w:t>
      </w:r>
      <w:r w:rsidRPr="006E5BCC">
        <w:rPr>
          <w:rFonts w:ascii="华文楷体" w:eastAsia="华文楷体" w:hAnsi="华文楷体" w:cs="华文仿宋" w:hint="eastAsia"/>
          <w:lang w:eastAsia="zh-CN"/>
        </w:rPr>
        <w:t>，（</w:t>
      </w:r>
      <w:r w:rsidRPr="006E5BCC">
        <w:rPr>
          <w:rFonts w:ascii="华文楷体" w:eastAsia="华文楷体" w:hAnsi="华文楷体" w:cs="GB18030 Bitmap" w:hint="eastAsia"/>
          <w:lang w:eastAsia="zh-CN"/>
        </w:rPr>
        <w:t>上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下卷</w:t>
      </w:r>
      <w:r w:rsidRPr="006E5BCC">
        <w:rPr>
          <w:rFonts w:ascii="华文楷体" w:eastAsia="华文楷体" w:hAnsi="华文楷体" w:cs="华文仿宋" w:hint="eastAsia"/>
          <w:lang w:eastAsia="zh-CN"/>
        </w:rPr>
        <w:t>），〔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托马斯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林塞著</w:t>
      </w:r>
      <w:r w:rsidRPr="006E5BCC">
        <w:rPr>
          <w:rFonts w:ascii="华文楷体" w:eastAsia="华文楷体" w:hAnsi="华文楷体" w:cs="华文仿宋" w:hint="eastAsia"/>
          <w:lang w:eastAsia="zh-CN"/>
        </w:rPr>
        <w:t>。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16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地理学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/>
          <w:lang w:eastAsia="zh-CN"/>
        </w:rPr>
        <w:t>[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/>
          <w:lang w:eastAsia="zh-CN"/>
        </w:rPr>
        <w:t>]</w:t>
      </w:r>
      <w:r w:rsidRPr="006E5BCC">
        <w:rPr>
          <w:rFonts w:ascii="华文楷体" w:eastAsia="华文楷体" w:hAnsi="华文楷体" w:cs="GB18030 Bitmap" w:hint="eastAsia"/>
          <w:lang w:eastAsia="zh-CN"/>
        </w:rPr>
        <w:t>阿尔夫雷德</w:t>
      </w:r>
      <w:r w:rsidRPr="006E5BCC">
        <w:rPr>
          <w:rFonts w:ascii="华文楷体" w:eastAsia="华文楷体" w:hAnsi="华文楷体"/>
          <w:lang w:eastAsia="zh-CN"/>
        </w:rPr>
        <w:t>.</w:t>
      </w:r>
      <w:r w:rsidRPr="006E5BCC">
        <w:rPr>
          <w:rFonts w:ascii="华文楷体" w:eastAsia="华文楷体" w:hAnsi="华文楷体" w:cs="GB18030 Bitmap" w:hint="eastAsia"/>
          <w:lang w:eastAsia="zh-CN"/>
        </w:rPr>
        <w:t>赫特纳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17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历史的地理枢纽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/>
          <w:lang w:eastAsia="zh-CN"/>
        </w:rPr>
        <w:t>[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/>
          <w:lang w:eastAsia="zh-CN"/>
        </w:rPr>
        <w:t>]</w:t>
      </w:r>
      <w:r w:rsidRPr="006E5BCC">
        <w:rPr>
          <w:rFonts w:ascii="华文楷体" w:eastAsia="华文楷体" w:hAnsi="华文楷体" w:cs="GB18030 Bitmap" w:hint="eastAsia"/>
          <w:lang w:eastAsia="zh-CN"/>
        </w:rPr>
        <w:t>哈</w:t>
      </w:r>
      <w:r w:rsidRPr="006E5BCC">
        <w:rPr>
          <w:rFonts w:ascii="华文楷体" w:eastAsia="华文楷体" w:hAnsi="华文楷体"/>
          <w:lang w:eastAsia="zh-CN"/>
        </w:rPr>
        <w:t>.</w:t>
      </w:r>
      <w:r w:rsidRPr="006E5BCC">
        <w:rPr>
          <w:rFonts w:ascii="华文楷体" w:eastAsia="华文楷体" w:hAnsi="华文楷体" w:cs="GB18030 Bitmap" w:hint="eastAsia"/>
          <w:lang w:eastAsia="zh-CN"/>
        </w:rPr>
        <w:t>麦金德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三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政治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法律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社会类</w:t>
      </w:r>
      <w:r w:rsidRPr="006E5BCC">
        <w:rPr>
          <w:rFonts w:ascii="华文楷体" w:eastAsia="华文楷体" w:hAnsi="华文楷体" w:cs="华文仿宋" w:hint="eastAsia"/>
          <w:lang w:eastAsia="zh-CN"/>
        </w:rPr>
        <w:t>（</w:t>
      </w:r>
      <w:r w:rsidRPr="006E5BCC">
        <w:rPr>
          <w:rFonts w:ascii="华文楷体" w:eastAsia="华文楷体" w:hAnsi="华文楷体" w:cs="GB18030 Bitmap" w:hint="eastAsia"/>
          <w:lang w:eastAsia="zh-CN"/>
        </w:rPr>
        <w:t>绿色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一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1981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187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政治学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亚里士多德著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吴寿彭译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188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大洋国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詹姆士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哈林顿著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何新译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189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政府论下篇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洛克著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1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叶启芳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瞿菊农译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190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1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马布利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选集何清新译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191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爱弥尔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论教育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1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卢梭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李平沤译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192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1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拿破仑法典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（</w:t>
      </w:r>
      <w:hyperlink r:id="rId21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法国民法典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 w:cs="GB18030 Bitmap" w:hint="eastAsia"/>
          <w:lang w:eastAsia="zh-CN"/>
        </w:rPr>
        <w:t>李浩培吴传颐孙鸣岗译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193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对劳动的迫害及其救治方案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勃雷著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袁贤能译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194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劳动组织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路易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勃朗著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何钦译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二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1982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195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乌托邦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托马斯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莫尔著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1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戴镏龄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196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1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太阳城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意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康帕内拉著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1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陈大维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黎思复黎延弼合译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197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温斯坦莱文集</w:t>
      </w:r>
      <w:hyperlink r:id="rId22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任国栋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198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2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傅立叶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选集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傅立叶著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2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赵俊欣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199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政治正义论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威廉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葛德文著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何慕李译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关在汉校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200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伊加利亚旅行记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埃蒂耶纳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卡贝著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2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李雄飞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201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祖国在危急中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奥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布朗基著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2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顾良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202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和谐与自由的保证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威廉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魏特林著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孙则明译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203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阿奎那政治著作选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hyperlink r:id="rId22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意大利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托马斯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阿奎那著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2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马清槐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204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为英国人民声辩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弥尔顿著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2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何宁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205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神学政治论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荷兰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斯宾诺莎著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温锡增译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206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政府论上篇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洛克著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叶启芳</w:t>
      </w:r>
      <w:hyperlink r:id="rId22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瞿菊农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207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论法的精神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孟德斯鸠著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2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张雁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深译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208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社会契约论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卢梭著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何兆武译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209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3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论人类不平等的起源和基础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卢梭著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李常山译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210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3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雪莱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政治文选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雪莱著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3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杨熙龄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211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3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拿破仑文选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拿破仑著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陈太先译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胡平校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212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战争论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3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克劳塞维茨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中国人民解放军军事科学院译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213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论自由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密尔著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程崇华译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214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潘恩选集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托马斯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潘恩著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马清槐译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215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3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联邦党人文集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汉密尔顿</w:t>
      </w:r>
      <w:hyperlink r:id="rId23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杰伊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麦迪逊著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程逢如在汉</w:t>
      </w:r>
      <w:hyperlink r:id="rId23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舒逊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216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什么是所有权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3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蒲鲁东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孙署冰译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三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1985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217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遗书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让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梅叶著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陈太先睦茂译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218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自然法典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摩莱里著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3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黄建华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姜亚洲译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219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4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圣西门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选集王燕生徐仲年徐</w:t>
      </w:r>
      <w:hyperlink r:id="rId24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基恩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董果良校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220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欧文选集</w:t>
      </w:r>
      <w:hyperlink r:id="rId24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柯象峰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何光来秦果显译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221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公有法典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德萨米著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黄建华姜亚洲译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222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人类幸福论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格雷著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4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张草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纫译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223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皮佑选集陈太先译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224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回顾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爱德华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贝拉米著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225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社会主义神髓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日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幸德秋水著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马采译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226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4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笛福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文选徐式谷译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227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4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罗马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盛衰原因论附</w:t>
      </w:r>
      <w:r w:rsidRPr="006E5BCC">
        <w:rPr>
          <w:rFonts w:ascii="华文楷体" w:eastAsia="华文楷体" w:hAnsi="华文楷体" w:cs="华文仿宋" w:hint="eastAsia"/>
          <w:lang w:eastAsia="zh-CN"/>
        </w:rPr>
        <w:t>：</w:t>
      </w:r>
      <w:r w:rsidRPr="006E5BCC">
        <w:rPr>
          <w:rFonts w:ascii="华文楷体" w:eastAsia="华文楷体" w:hAnsi="华文楷体" w:cs="GB18030 Bitmap" w:hint="eastAsia"/>
          <w:lang w:eastAsia="zh-CN"/>
        </w:rPr>
        <w:t>论趣味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孟德斯鸠著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婉玲译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228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古代法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梅因著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4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沈景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一译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229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代议制政府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J•S•</w:t>
      </w:r>
      <w:r w:rsidRPr="006E5BCC">
        <w:rPr>
          <w:rFonts w:ascii="华文楷体" w:eastAsia="华文楷体" w:hAnsi="华文楷体" w:cs="GB18030 Bitmap" w:hint="eastAsia"/>
          <w:lang w:eastAsia="zh-CN"/>
        </w:rPr>
        <w:t>密尔著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汪</w:t>
      </w:r>
      <w:r w:rsidRPr="006E5BCC">
        <w:rPr>
          <w:rFonts w:ascii="华文楷体" w:eastAsia="华文楷体" w:hAnsi="华文楷体"/>
          <w:lang w:eastAsia="zh-CN"/>
        </w:rPr>
        <w:t>(xun)</w:t>
      </w:r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230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4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互助论</w:t>
        </w:r>
      </w:hyperlink>
      <w:r w:rsidRPr="006E5BCC">
        <w:rPr>
          <w:rFonts w:ascii="华文楷体" w:eastAsia="华文楷体" w:hAnsi="华文楷体"/>
          <w:lang w:eastAsia="zh-CN"/>
        </w:rPr>
        <w:t>——</w:t>
      </w:r>
      <w:r w:rsidRPr="006E5BCC">
        <w:rPr>
          <w:rFonts w:ascii="华文楷体" w:eastAsia="华文楷体" w:hAnsi="华文楷体" w:cs="GB18030 Bitmap" w:hint="eastAsia"/>
          <w:lang w:eastAsia="zh-CN"/>
        </w:rPr>
        <w:t>进化的一个要素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俄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4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克鲁泡特金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李平沤译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四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1986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231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论世界帝国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意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但丁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阿利盖里著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4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朱虹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232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君主论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意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尼利洛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马基雅维里著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5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潘汉典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233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利维坦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5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霍布斯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黎思复黎廷弼译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杨昌裕校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234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塞瓦兰人的历史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德尼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维拉斯著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黄建华姜亚洲译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235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忏悔录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卢梭著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黎星译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236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革命法制和审判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5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罗伯斯庇尔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赵涵舆译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237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圣西门学说释义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巴扎尔安凡丹著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5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王永江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黄鸿森等译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238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格雷文集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格雷著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陈太先睦竹松译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239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现实的人类和理想的人类一个贫苦罪人的福音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威廉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魏特林著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胡文建顾家庆译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240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社会命运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维克多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孔西得朗著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李平沤译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241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乌有乡消息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威廉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莫里斯著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5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黄嘉德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242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民族主义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印度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泰戈尔著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谭仁侠译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243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保守主义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休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塞西尔著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杜汝楫译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马清槐校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244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人口问题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亚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莫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卡尔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桑德斯著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5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宁嘉风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楠木校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五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1989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245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法学总论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罗马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5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查士丁尼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张企泰译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246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为平等而密谋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菲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邦纳罗蒂著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5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陈叔平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端木美译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247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论出版自由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弥尔顿著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吴之椿译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248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布朗基文选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布朗基著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皇甫庆莲译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5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许渊冲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249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面包与自由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俄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克鲁泡特金著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5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巴金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250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唯一者及其所有物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麦克斯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施蒂纳著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金海民译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251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6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奥本海国际法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劳特派特著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王铁崖</w:t>
      </w:r>
      <w:hyperlink r:id="rId26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陈体强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六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1991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252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6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基督城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凡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安德里亚著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6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黄宗汉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253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6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法的形而上学原理</w:t>
        </w:r>
      </w:hyperlink>
      <w:r w:rsidRPr="006E5BCC">
        <w:rPr>
          <w:rFonts w:ascii="华文楷体" w:eastAsia="华文楷体" w:hAnsi="华文楷体"/>
          <w:lang w:eastAsia="zh-CN"/>
        </w:rPr>
        <w:t>——</w:t>
      </w:r>
      <w:r w:rsidRPr="006E5BCC">
        <w:rPr>
          <w:rFonts w:ascii="华文楷体" w:eastAsia="华文楷体" w:hAnsi="华文楷体" w:cs="GB18030 Bitmap" w:hint="eastAsia"/>
          <w:lang w:eastAsia="zh-CN"/>
        </w:rPr>
        <w:t>权利的科学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康德著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沈叔平译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254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论特权</w:t>
      </w:r>
      <w:hyperlink r:id="rId26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第三等级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是什么</w:t>
      </w:r>
      <w:r w:rsidRPr="006E5BCC">
        <w:rPr>
          <w:rFonts w:ascii="华文楷体" w:eastAsia="华文楷体" w:hAnsi="华文楷体" w:cs="华文仿宋" w:hint="eastAsia"/>
          <w:lang w:eastAsia="zh-CN"/>
        </w:rPr>
        <w:t>？〔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西耶斯著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冯棠译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255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论平等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皮埃尔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勒鲁著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王允道译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256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6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论美国的民主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托克维尔著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董果良译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257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人文类型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雷蒙德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弗思著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6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费孝通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七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1996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258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论宗教宽容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洛克著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吴云贵译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259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政府片论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6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边沁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沈叔平等译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260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女权辩护妇女的屈从地位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玛丽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沃斯通克拉夫特约翰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斯图尔特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穆勒著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王蓁</w:t>
      </w:r>
      <w:hyperlink r:id="rId26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汪溪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261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关于国家的哲学理论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鲍桑葵著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汪淑钧译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262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7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俄国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社会思想史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俄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戈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瓦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普列汉诺夫著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孙静工译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郭从周校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263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7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政治中的人性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格雷厄姆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沃拉斯著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7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朱曾汶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264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自由主义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7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霍布豪斯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朱曾汶译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八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1999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265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雅典政制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亚里士多德著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日知力野译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266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自然政治论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霍尔巴赫著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陈太先眭茂译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267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论实证精神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奥古斯特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孔德著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黄建华译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268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社会静力学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赫伯特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斯宾塞著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张雄武译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269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海军战略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艾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塞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马汉著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蔡鸿田常言译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270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7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社会学方法的准则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〕Ｅ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迪尔凯姆著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7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狄玉明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271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政治学</w:t>
      </w:r>
      <w:r w:rsidRPr="006E5BCC">
        <w:rPr>
          <w:rFonts w:ascii="华文楷体" w:eastAsia="华文楷体" w:hAnsi="华文楷体"/>
          <w:lang w:eastAsia="zh-CN"/>
        </w:rPr>
        <w:t>——</w:t>
      </w:r>
      <w:r w:rsidRPr="006E5BCC">
        <w:rPr>
          <w:rFonts w:ascii="华文楷体" w:eastAsia="华文楷体" w:hAnsi="华文楷体" w:cs="GB18030 Bitmap" w:hint="eastAsia"/>
          <w:lang w:eastAsia="zh-CN"/>
        </w:rPr>
        <w:t>谁得到什么</w:t>
      </w:r>
      <w:r w:rsidRPr="006E5BCC">
        <w:rPr>
          <w:rFonts w:ascii="华文楷体" w:eastAsia="华文楷体" w:hAnsi="华文楷体" w:cs="华文仿宋" w:hint="eastAsia"/>
          <w:lang w:eastAsia="zh-CN"/>
        </w:rPr>
        <w:t>？</w:t>
      </w:r>
      <w:r w:rsidRPr="006E5BCC">
        <w:rPr>
          <w:rFonts w:ascii="华文楷体" w:eastAsia="华文楷体" w:hAnsi="华文楷体" w:cs="GB18030 Bitmap" w:hint="eastAsia"/>
          <w:lang w:eastAsia="zh-CN"/>
        </w:rPr>
        <w:t>何时和如何得到</w:t>
      </w:r>
      <w:r w:rsidRPr="006E5BCC">
        <w:rPr>
          <w:rFonts w:ascii="华文楷体" w:eastAsia="华文楷体" w:hAnsi="华文楷体" w:cs="华文仿宋" w:hint="eastAsia"/>
          <w:lang w:eastAsia="zh-CN"/>
        </w:rPr>
        <w:t>？〔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哈罗德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华文仿宋" w:hint="eastAsia"/>
          <w:lang w:eastAsia="zh-CN"/>
        </w:rPr>
        <w:t>Ｄ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拉斯韦尔著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杨昌裕译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272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儒教与道教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马克斯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韦伯著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王容芬译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九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2001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273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国家篇法律篇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古罗马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西塞罗著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沈叔平</w:t>
      </w:r>
      <w:hyperlink r:id="rId27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苏力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274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法国革命论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7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柏克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何兆武许振洲</w:t>
      </w:r>
      <w:hyperlink r:id="rId27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彭刚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275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自杀论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埃米尔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迪尔凯姆著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冯韵文译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276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形而上学的国家论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霍布豪斯著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汪淑钧译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277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7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司法过程的性质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本杰明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卡多佐著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苏力译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278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8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意识形态与乌托邦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卡尔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曼海姆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论公民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霍布斯著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8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自然法权基础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费希特著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普通法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8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霍姆斯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8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法律的道德性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8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富勒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菊与刀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鲁思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本尼迪克特著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街角社会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威廉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富特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怀特著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8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道德与立法原理导论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边沁著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人类婚姻史</w:t>
      </w:r>
      <w:r w:rsidRPr="006E5BCC">
        <w:rPr>
          <w:rFonts w:ascii="华文楷体" w:eastAsia="华文楷体" w:hAnsi="华文楷体" w:cs="华文仿宋" w:hint="eastAsia"/>
          <w:lang w:eastAsia="zh-CN"/>
        </w:rPr>
        <w:t>（</w:t>
      </w:r>
      <w:r w:rsidRPr="006E5BCC">
        <w:rPr>
          <w:rFonts w:ascii="华文楷体" w:eastAsia="华文楷体" w:hAnsi="华文楷体" w:cs="GB18030 Bitmap" w:hint="eastAsia"/>
          <w:lang w:eastAsia="zh-CN"/>
        </w:rPr>
        <w:t>全三卷</w:t>
      </w:r>
      <w:r w:rsidRPr="006E5BCC">
        <w:rPr>
          <w:rFonts w:ascii="华文楷体" w:eastAsia="华文楷体" w:hAnsi="华文楷体" w:cs="华文仿宋" w:hint="eastAsia"/>
          <w:lang w:eastAsia="zh-CN"/>
        </w:rPr>
        <w:t>），〔</w:t>
      </w:r>
      <w:hyperlink r:id="rId28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芬兰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E.A.</w:t>
      </w:r>
      <w:r w:rsidRPr="006E5BCC">
        <w:rPr>
          <w:rFonts w:ascii="华文楷体" w:eastAsia="华文楷体" w:hAnsi="华文楷体" w:cs="GB18030 Bitmap" w:hint="eastAsia"/>
          <w:lang w:eastAsia="zh-CN"/>
        </w:rPr>
        <w:t>韦斯特马克著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马基雅维里主义</w:t>
      </w:r>
      <w:r w:rsidRPr="006E5BCC">
        <w:rPr>
          <w:rFonts w:ascii="华文楷体" w:eastAsia="华文楷体" w:hAnsi="华文楷体" w:cs="华文仿宋" w:hint="eastAsia"/>
          <w:lang w:eastAsia="zh-CN"/>
        </w:rPr>
        <w:t>，〔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弗里德里希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迈内克者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四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经济</w:t>
      </w:r>
      <w:r w:rsidRPr="006E5BCC">
        <w:rPr>
          <w:rFonts w:ascii="华文楷体" w:eastAsia="华文楷体" w:hAnsi="华文楷体" w:cs="华文仿宋" w:hint="eastAsia"/>
          <w:lang w:eastAsia="zh-CN"/>
        </w:rPr>
        <w:t>（</w:t>
      </w:r>
      <w:r w:rsidRPr="006E5BCC">
        <w:rPr>
          <w:rFonts w:ascii="华文楷体" w:eastAsia="华文楷体" w:hAnsi="华文楷体" w:cs="GB18030 Bitmap" w:hint="eastAsia"/>
          <w:lang w:eastAsia="zh-CN"/>
        </w:rPr>
        <w:t>蓝色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一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1981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279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经济论雅典的收入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古希腊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色诺芬著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张伯健陆大年译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280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英国得自对外贸易的财富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托马斯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孟著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袁南宇译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281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8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配第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经济著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作选集</w:t>
      </w:r>
      <w:hyperlink r:id="rId28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陈冬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野马清槐周锦如译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282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国民财富的性质和原因的研究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亚当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斯密著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8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郭大力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王亚南译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283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9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李嘉图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作和通信集第一卷政治经济学及赋税原理彼罗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斯拉法主编郭大力王亚南译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284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魁奈经济著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作选集吴斐丹张草纫译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285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关于财富的形成和分配的考察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杜阁著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9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南开大学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经济系经济学说史教研组译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286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政治经济学新原理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瑞士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西斯蒙第著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何钦译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287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9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政治经济学原理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雷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麦克库洛赫著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郭家麟译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288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29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政治经济学的国民体系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弗里德里希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李斯特著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陈万煦译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蔡受百校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289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资本实证论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奥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庞巴维克著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9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陈端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290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财富的分配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克拉克著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29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陈福生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陈振骅译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291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有闲阶级论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9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凡勃伦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蔡受百译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292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制度经济学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9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康芒斯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于树生译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293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经济学原理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29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马歇尔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朱志泰</w:t>
      </w:r>
      <w:hyperlink r:id="rId29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陈良璧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294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就业利息和货币通论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30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凯恩斯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徐毓楠译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295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经济学</w:t>
      </w:r>
      <w:r w:rsidRPr="006E5BCC">
        <w:rPr>
          <w:rFonts w:ascii="华文楷体" w:eastAsia="华文楷体" w:hAnsi="华文楷体" w:cs="华文仿宋" w:hint="eastAsia"/>
          <w:lang w:eastAsia="zh-CN"/>
        </w:rPr>
        <w:t>（</w:t>
      </w:r>
      <w:r w:rsidRPr="006E5BCC">
        <w:rPr>
          <w:rFonts w:ascii="华文楷体" w:eastAsia="华文楷体" w:hAnsi="华文楷体" w:cs="GB18030 Bitmap" w:hint="eastAsia"/>
          <w:lang w:eastAsia="zh-CN"/>
        </w:rPr>
        <w:t>上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中册</w:t>
      </w:r>
      <w:r w:rsidRPr="006E5BCC">
        <w:rPr>
          <w:rFonts w:ascii="华文楷体" w:eastAsia="华文楷体" w:hAnsi="华文楷体" w:cs="华文仿宋" w:hint="eastAsia"/>
          <w:lang w:eastAsia="zh-CN"/>
        </w:rPr>
        <w:t>）〔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萨缪尔森著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0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高鸿业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二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1983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296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论农业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古罗马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M•T•</w:t>
      </w:r>
      <w:r w:rsidRPr="006E5BCC">
        <w:rPr>
          <w:rFonts w:ascii="华文楷体" w:eastAsia="华文楷体" w:hAnsi="华文楷体" w:cs="GB18030 Bitmap" w:hint="eastAsia"/>
          <w:lang w:eastAsia="zh-CN"/>
        </w:rPr>
        <w:t>瓦罗著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王家绶译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297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贸易论</w:t>
      </w:r>
      <w:r w:rsidRPr="006E5BCC">
        <w:rPr>
          <w:rFonts w:ascii="华文楷体" w:eastAsia="华文楷体" w:hAnsi="华文楷体"/>
          <w:lang w:eastAsia="zh-CN"/>
        </w:rPr>
        <w:t>(</w:t>
      </w:r>
      <w:r w:rsidRPr="006E5BCC">
        <w:rPr>
          <w:rFonts w:ascii="华文楷体" w:eastAsia="华文楷体" w:hAnsi="华文楷体" w:cs="GB18030 Bitmap" w:hint="eastAsia"/>
          <w:lang w:eastAsia="zh-CN"/>
        </w:rPr>
        <w:t>三种</w:t>
      </w:r>
      <w:r w:rsidRPr="006E5BCC">
        <w:rPr>
          <w:rFonts w:ascii="华文楷体" w:eastAsia="华文楷体" w:hAnsi="华文楷体"/>
          <w:lang w:eastAsia="zh-CN"/>
        </w:rPr>
        <w:t xml:space="preserve">) 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托马斯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孟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巴尔本</w:t>
      </w:r>
      <w:hyperlink r:id="rId30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诺思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顾为群等译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298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论降低利息和提高货币价值的后果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洛克著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徐式谷译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299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亚当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斯密关于法律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警察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岁入及军备的演讲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坎南著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陈福生陈振铧译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300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0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政治经济学概论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萨伊著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陈福生陈振骅译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301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关于</w:t>
      </w:r>
      <w:hyperlink r:id="rId30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德国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国家经济状况的认识</w:t>
      </w:r>
      <w:r w:rsidRPr="006E5BCC">
        <w:rPr>
          <w:rFonts w:ascii="华文楷体" w:eastAsia="华文楷体" w:hAnsi="华文楷体"/>
          <w:lang w:eastAsia="zh-CN"/>
        </w:rPr>
        <w:t>——</w:t>
      </w:r>
      <w:r w:rsidRPr="006E5BCC">
        <w:rPr>
          <w:rFonts w:ascii="华文楷体" w:eastAsia="华文楷体" w:hAnsi="华文楷体" w:cs="GB18030 Bitmap" w:hint="eastAsia"/>
          <w:lang w:eastAsia="zh-CN"/>
        </w:rPr>
        <w:t>五大原理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卡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洛贝尔图斯著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斯竹</w:t>
      </w:r>
      <w:hyperlink r:id="rId30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陈慧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302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自然价值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奥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弗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维塞尔著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0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陈国庆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303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利息与价格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瑞典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30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魏克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赛尔著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蔡受百程百</w:t>
      </w:r>
      <w:r w:rsidRPr="006E5BCC">
        <w:rPr>
          <w:rFonts w:ascii="华文楷体" w:eastAsia="华文楷体" w:hAnsi="华文楷体"/>
          <w:lang w:eastAsia="zh-CN"/>
        </w:rPr>
        <w:t>(hui)</w:t>
      </w:r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304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货币和资本理论的研究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瑞典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林达尔著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陈福生陈振骅译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305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货币均衡论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瑞典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30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米尔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达尔著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钟淦恩译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306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经济学下册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萨缪尔森著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高鸿业译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307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0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现代经济学导论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琼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罗宾逊著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1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陈彪如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308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价值与资本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31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希克斯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薛蕃康译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309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1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投入产出经济学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沃西里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里昂惕夫著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崔书香译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三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1985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310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1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布阿吉尔贝尔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选集伍纯武梁守锵译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311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休谟经济论文选</w:t>
      </w:r>
      <w:hyperlink r:id="rId31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陈玮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312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论财富的分配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乔治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拉姆赛著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李任初译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1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张友仁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313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1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俄国工人阶级状况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俄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思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弗列罗夫斯基瓦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瓦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别尔维著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1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陈瑞铭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314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1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穆勒政治经济学概述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俄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尼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加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车尔尼雪夫斯基著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季陶达季云译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315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1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政治经济学理论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斯坦利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杰文斯著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郭大力译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316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中世纪经济社会史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汤普逊著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耿淡如译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四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1986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317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农业志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古罗马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M•P•</w:t>
      </w:r>
      <w:r w:rsidRPr="006E5BCC">
        <w:rPr>
          <w:rFonts w:ascii="华文楷体" w:eastAsia="华文楷体" w:hAnsi="华文楷体" w:cs="GB18030 Bitmap" w:hint="eastAsia"/>
          <w:lang w:eastAsia="zh-CN"/>
        </w:rPr>
        <w:t>加图著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马香雪王阁森译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318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论货币和贸易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罗著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朱泱译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319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商业性质概论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hyperlink r:id="rId32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爱尔兰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理查德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坎蒂隆著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2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余永定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徐寿冠译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320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李嘉图著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作和通信集第三卷论货币问题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李嘉图著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寿勉成译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321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最能促进人类幸福的财富分配原理的研究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威廉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汤普逊著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何慕李译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322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2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孤立国同农业和国民经济的关系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杜能著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吴衡康译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谢钟准校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323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政治经济学大纲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32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西尼尔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蔡受百译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324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历史方法的国民经济学讲义大纲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威廉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罗雪尔著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2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朱绍文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325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货币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信用与商业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马歇尔著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2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叶元龙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郭家麟译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326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2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罗马帝国社会经济史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/>
          <w:lang w:eastAsia="zh-CN"/>
        </w:rPr>
        <w:t>M•</w:t>
      </w:r>
      <w:r w:rsidRPr="006E5BCC">
        <w:rPr>
          <w:rFonts w:ascii="华文楷体" w:eastAsia="华文楷体" w:hAnsi="华文楷体" w:cs="GB18030 Bitmap" w:hint="eastAsia"/>
          <w:lang w:eastAsia="zh-CN"/>
        </w:rPr>
        <w:t>罗斯托夫采夫著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马雍</w:t>
      </w:r>
      <w:hyperlink r:id="rId32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厉以宁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327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现代英国经济史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克拉潘著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姚曾</w:t>
      </w:r>
      <w:r w:rsidRPr="006E5BCC">
        <w:rPr>
          <w:rFonts w:ascii="华文楷体" w:eastAsia="华文楷体" w:hAnsi="华文楷体"/>
          <w:lang w:eastAsia="zh-CN"/>
        </w:rPr>
        <w:t>(y</w:t>
      </w:r>
      <w:r w:rsidRPr="006E5BCC">
        <w:rPr>
          <w:rFonts w:ascii="华文楷体" w:eastAsia="华文楷体" w:hAnsi="华文楷体" w:cs="华文仿宋" w:hint="eastAsia"/>
          <w:lang w:eastAsia="zh-CN"/>
        </w:rPr>
        <w:t>ｉ</w:t>
      </w:r>
      <w:r w:rsidRPr="006E5BCC">
        <w:rPr>
          <w:rFonts w:ascii="华文楷体" w:eastAsia="华文楷体" w:hAnsi="华文楷体"/>
          <w:lang w:eastAsia="zh-CN"/>
        </w:rPr>
        <w:t xml:space="preserve">) </w:t>
      </w:r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328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货币论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凯恩斯著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何瑞英译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五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1989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329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政治经济学原理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俄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杜冈</w:t>
      </w:r>
      <w:r w:rsidRPr="006E5BCC">
        <w:rPr>
          <w:rFonts w:ascii="华文楷体" w:eastAsia="华文楷体" w:hAnsi="华文楷体"/>
          <w:lang w:eastAsia="zh-CN"/>
        </w:rPr>
        <w:t>-</w:t>
      </w:r>
      <w:r w:rsidRPr="006E5BCC">
        <w:rPr>
          <w:rFonts w:ascii="华文楷体" w:eastAsia="华文楷体" w:hAnsi="华文楷体" w:cs="GB18030 Bitmap" w:hint="eastAsia"/>
          <w:lang w:eastAsia="zh-CN"/>
        </w:rPr>
        <w:t>巴拉诺夫斯基著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2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赵维良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桂力生王涌泉译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330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纯粹经济学要义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莱昂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瓦尔拉斯著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蔡受百译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331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政治经济学研究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瑞士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西斯蒙第著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胡尧步</w:t>
      </w:r>
      <w:hyperlink r:id="rId32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李直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李玉民译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332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富兰克林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经济论文选集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富兰克林著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刘学黎译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六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1991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333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论英国本土的</w:t>
      </w:r>
      <w:hyperlink r:id="rId33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公共福利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伊丽莎白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拉蒙德编马清槐译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334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货币万能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雅各布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范德林特著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3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王兆基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335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论影响社会上劳动阶级状况的环境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巴顿著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薛蕃康译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336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政治经济学原理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穆勒著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赵荣潜桑炳彦朱泱胡企林译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337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十八世纪产业革命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保尔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芒图著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陈希秦杨人</w:t>
      </w:r>
      <w:r w:rsidRPr="006E5BCC">
        <w:rPr>
          <w:rFonts w:ascii="华文楷体" w:eastAsia="华文楷体" w:hAnsi="华文楷体"/>
          <w:lang w:eastAsia="zh-CN"/>
        </w:rPr>
        <w:t xml:space="preserve">(pian) </w:t>
      </w:r>
      <w:r w:rsidRPr="006E5BCC">
        <w:rPr>
          <w:rFonts w:ascii="华文楷体" w:eastAsia="华文楷体" w:hAnsi="华文楷体" w:cs="GB18030 Bitmap" w:hint="eastAsia"/>
          <w:lang w:eastAsia="zh-CN"/>
        </w:rPr>
        <w:t>吴绪译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338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3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经济发展理论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约瑟夫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熊彼特著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3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何畏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易家详等译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339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用商品生产商品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斯拉法著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3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巫宝三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340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法国农村史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马克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布洛赫著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余中先张朋浩车耳译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七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1996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341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3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论决定自然利息率的原因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约瑟夫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马西著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胡企林译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342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通货原理研究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托马斯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图克著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3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张胜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纪译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朱泱校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343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人口原理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33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马尔萨斯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朱泱胡企林</w:t>
      </w:r>
      <w:hyperlink r:id="rId33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朱和中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344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中世纪晚期欧洲经济社会史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詹姆斯</w:t>
      </w:r>
      <w:r w:rsidRPr="006E5BCC">
        <w:rPr>
          <w:rFonts w:ascii="华文楷体" w:eastAsia="华文楷体" w:hAnsi="华文楷体"/>
          <w:lang w:eastAsia="zh-CN"/>
        </w:rPr>
        <w:t>•W•</w:t>
      </w:r>
      <w:r w:rsidRPr="006E5BCC">
        <w:rPr>
          <w:rFonts w:ascii="华文楷体" w:eastAsia="华文楷体" w:hAnsi="华文楷体" w:cs="GB18030 Bitmap" w:hint="eastAsia"/>
          <w:lang w:eastAsia="zh-CN"/>
        </w:rPr>
        <w:t>汤普逊著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3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徐家玲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345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经济分析史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约瑟夫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熊彼特著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朱泱</w:t>
      </w:r>
      <w:hyperlink r:id="rId34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孙鸿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敝李宏陈锡龄译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八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1999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346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财富理论的数学原理的研究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法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奥古斯丹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古诺著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陈尚霖译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347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论财富的分配和赋税的来源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理查德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琼斯著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于树生译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348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金融资本</w:t>
      </w:r>
      <w:r w:rsidRPr="006E5BCC">
        <w:rPr>
          <w:rFonts w:ascii="华文楷体" w:eastAsia="华文楷体" w:hAnsi="华文楷体"/>
          <w:lang w:eastAsia="zh-CN"/>
        </w:rPr>
        <w:t>——</w:t>
      </w:r>
      <w:r w:rsidRPr="006E5BCC">
        <w:rPr>
          <w:rFonts w:ascii="华文楷体" w:eastAsia="华文楷体" w:hAnsi="华文楷体" w:cs="GB18030 Bitmap" w:hint="eastAsia"/>
          <w:lang w:eastAsia="zh-CN"/>
        </w:rPr>
        <w:t>资本主义最近发展的研究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鲁道夫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希法亭著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福民等译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4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王辅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民校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349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资本主义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社会主义与民主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约瑟夫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熊彼特著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吴良健译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350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经济史理论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约翰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希克斯著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4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厉以平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351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民主财政论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詹姆斯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华文仿宋" w:hint="eastAsia"/>
          <w:lang w:eastAsia="zh-CN"/>
        </w:rPr>
        <w:t>Ｍ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布坎南著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4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穆怀朋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朱泱校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352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4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经济增长理论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阿瑟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刘易斯著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周师铭沈丙杰沈伯根译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353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4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经济史上的结构和变革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道格拉斯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华文仿宋" w:hint="eastAsia"/>
          <w:lang w:eastAsia="zh-CN"/>
        </w:rPr>
        <w:t>Ｃ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诺思著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厉以平译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九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2001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354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经济和谐论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355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人类交换规律与人类行为准则的发展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赫尔曼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海因里希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戈森著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4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陈秀山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王辅民校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356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4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经济科学的性质和意义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英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莱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罗宾斯著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357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资本主义发展论</w:t>
      </w:r>
      <w:r w:rsidRPr="006E5BCC">
        <w:rPr>
          <w:rFonts w:ascii="华文楷体" w:eastAsia="华文楷体" w:hAnsi="华文楷体"/>
          <w:lang w:eastAsia="zh-CN"/>
        </w:rPr>
        <w:t>——</w:t>
      </w:r>
      <w:hyperlink r:id="rId34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马克思主义政治经济学原理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保罗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斯威齐著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4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陈观烈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秦亚男译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358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贫困与饥荒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印度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阿马蒂亚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森著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家庭论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hyperlink r:id="rId350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贝克尔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r w:rsidRPr="006E5BCC">
        <w:rPr>
          <w:rFonts w:ascii="华文楷体" w:eastAsia="华文楷体" w:hAnsi="华文楷体" w:cs="GB18030 Bitmap" w:hint="eastAsia"/>
          <w:lang w:eastAsia="zh-CN"/>
        </w:rPr>
        <w:t>王献生</w:t>
      </w:r>
      <w:r w:rsidRPr="006E5BCC">
        <w:rPr>
          <w:rFonts w:ascii="华文楷体" w:eastAsia="华文楷体" w:hAnsi="华文楷体"/>
          <w:lang w:eastAsia="zh-CN"/>
        </w:rPr>
        <w:t xml:space="preserve"> </w:t>
      </w:r>
      <w:hyperlink r:id="rId351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王宇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52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资本主义经济制度</w:t>
        </w:r>
      </w:hyperlink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3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人类行为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4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53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资本主义与自由</w:t>
        </w:r>
      </w:hyperlink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5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食利者政治经济学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6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福利经济学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7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改造传统农业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8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自由的限度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54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资本主义的法律基础</w:t>
        </w:r>
      </w:hyperlink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增</w:t>
      </w:r>
      <w:r w:rsidRPr="006E5BCC">
        <w:rPr>
          <w:rFonts w:ascii="华文楷体" w:eastAsia="华文楷体" w:hAnsi="华文楷体"/>
          <w:lang w:eastAsia="zh-CN"/>
        </w:rPr>
        <w:t>10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各国的经济增长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 w:cs="GB18030 Bitmap" w:hint="eastAsia"/>
          <w:lang w:eastAsia="zh-CN"/>
        </w:rPr>
        <w:t>五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语言学</w:t>
      </w:r>
      <w:r w:rsidRPr="006E5BCC">
        <w:rPr>
          <w:rFonts w:ascii="华文楷体" w:eastAsia="华文楷体" w:hAnsi="华文楷体" w:cs="华文仿宋" w:hint="eastAsia"/>
          <w:lang w:eastAsia="zh-CN"/>
        </w:rPr>
        <w:t>（</w:t>
      </w:r>
      <w:r w:rsidRPr="006E5BCC">
        <w:rPr>
          <w:rFonts w:ascii="华文楷体" w:eastAsia="华文楷体" w:hAnsi="华文楷体" w:cs="GB18030 Bitmap" w:hint="eastAsia"/>
          <w:lang w:eastAsia="zh-CN"/>
        </w:rPr>
        <w:t>棕黄色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一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1999</w:t>
      </w:r>
      <w:r w:rsidRPr="006E5BCC">
        <w:rPr>
          <w:rFonts w:ascii="华文楷体" w:eastAsia="华文楷体" w:hAnsi="华文楷体" w:cs="GB18030 Bitmap" w:hint="eastAsia"/>
          <w:lang w:eastAsia="zh-CN"/>
        </w:rPr>
        <w:t>年起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359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论人类语言结构的差异及其对人类精神发展的影响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威廉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冯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洪堡特著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55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姚小平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（</w:t>
      </w:r>
      <w:r w:rsidRPr="006E5BCC">
        <w:rPr>
          <w:rFonts w:ascii="华文楷体" w:eastAsia="华文楷体" w:hAnsi="华文楷体" w:cs="GB18030 Bitmap" w:hint="eastAsia"/>
          <w:lang w:eastAsia="zh-CN"/>
        </w:rPr>
        <w:t>二</w:t>
      </w:r>
      <w:r w:rsidRPr="006E5BCC">
        <w:rPr>
          <w:rFonts w:ascii="华文楷体" w:eastAsia="华文楷体" w:hAnsi="华文楷体" w:cs="华文仿宋" w:hint="eastAsia"/>
          <w:lang w:eastAsia="zh-CN"/>
        </w:rPr>
        <w:t>）</w:t>
      </w:r>
      <w:r w:rsidRPr="006E5BCC">
        <w:rPr>
          <w:rFonts w:ascii="华文楷体" w:eastAsia="华文楷体" w:hAnsi="华文楷体"/>
          <w:lang w:eastAsia="zh-CN"/>
        </w:rPr>
        <w:t>1999-2001</w:t>
      </w:r>
      <w:r w:rsidRPr="006E5BCC">
        <w:rPr>
          <w:rFonts w:ascii="华文楷体" w:eastAsia="华文楷体" w:hAnsi="华文楷体" w:cs="GB18030 Bitmap" w:hint="eastAsia"/>
          <w:lang w:eastAsia="zh-CN"/>
        </w:rPr>
        <w:t>年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360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语言论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布龙菲尔德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56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袁家骅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赵世开甘世福译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361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hyperlink r:id="rId357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普通语言学教程</w:t>
        </w:r>
      </w:hyperlink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瑞士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费尔迪南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德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索绪尔著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沙巴利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阿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薛施蔼阿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里德林格合作编印高名凯译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58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岑麟祥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叶蜚声校注</w:t>
      </w:r>
    </w:p>
    <w:p w:rsidR="006E5BCC" w:rsidRPr="006E5BCC" w:rsidRDefault="006E5BCC" w:rsidP="006E5BCC">
      <w:pPr>
        <w:rPr>
          <w:rFonts w:ascii="华文楷体" w:eastAsia="华文楷体" w:hAnsi="华文楷体"/>
          <w:lang w:eastAsia="zh-CN"/>
        </w:rPr>
      </w:pPr>
    </w:p>
    <w:p w:rsidR="00B87D5B" w:rsidRPr="006E5BCC" w:rsidRDefault="006E5BCC" w:rsidP="006E5BCC">
      <w:pPr>
        <w:rPr>
          <w:rFonts w:ascii="华文楷体" w:eastAsia="华文楷体" w:hAnsi="华文楷体" w:hint="eastAsia"/>
          <w:lang w:eastAsia="zh-CN"/>
        </w:rPr>
      </w:pPr>
      <w:r w:rsidRPr="006E5BCC">
        <w:rPr>
          <w:rFonts w:ascii="华文楷体" w:eastAsia="华文楷体" w:hAnsi="华文楷体" w:cs="华文仿宋" w:hint="eastAsia"/>
          <w:lang w:eastAsia="zh-CN"/>
        </w:rPr>
        <w:t xml:space="preserve">　　</w:t>
      </w:r>
      <w:r w:rsidRPr="006E5BCC">
        <w:rPr>
          <w:rFonts w:ascii="华文楷体" w:eastAsia="华文楷体" w:hAnsi="华文楷体"/>
          <w:lang w:eastAsia="zh-CN"/>
        </w:rPr>
        <w:t>362</w:t>
      </w:r>
      <w:r w:rsidRPr="006E5BCC">
        <w:rPr>
          <w:rFonts w:ascii="华文楷体" w:eastAsia="华文楷体" w:hAnsi="华文楷体" w:cs="华文仿宋" w:hint="eastAsia"/>
          <w:lang w:eastAsia="zh-CN"/>
        </w:rPr>
        <w:t>、</w:t>
      </w:r>
      <w:r w:rsidRPr="006E5BCC">
        <w:rPr>
          <w:rFonts w:ascii="华文楷体" w:eastAsia="华文楷体" w:hAnsi="华文楷体" w:cs="GB18030 Bitmap" w:hint="eastAsia"/>
          <w:lang w:eastAsia="zh-CN"/>
        </w:rPr>
        <w:t>语言论</w:t>
      </w:r>
      <w:r w:rsidRPr="006E5BCC">
        <w:rPr>
          <w:rFonts w:ascii="华文楷体" w:eastAsia="华文楷体" w:hAnsi="华文楷体"/>
          <w:lang w:eastAsia="zh-CN"/>
        </w:rPr>
        <w:t>——</w:t>
      </w:r>
      <w:r w:rsidRPr="006E5BCC">
        <w:rPr>
          <w:rFonts w:ascii="华文楷体" w:eastAsia="华文楷体" w:hAnsi="华文楷体" w:cs="GB18030 Bitmap" w:hint="eastAsia"/>
          <w:lang w:eastAsia="zh-CN"/>
        </w:rPr>
        <w:t>言语研究导论</w:t>
      </w:r>
      <w:r w:rsidRPr="006E5BCC">
        <w:rPr>
          <w:rFonts w:ascii="华文楷体" w:eastAsia="华文楷体" w:hAnsi="华文楷体" w:cs="华文仿宋" w:hint="eastAsia"/>
          <w:lang w:eastAsia="zh-CN"/>
        </w:rPr>
        <w:t>〔</w:t>
      </w:r>
      <w:r w:rsidRPr="006E5BCC">
        <w:rPr>
          <w:rFonts w:ascii="华文楷体" w:eastAsia="华文楷体" w:hAnsi="华文楷体" w:cs="GB18030 Bitmap" w:hint="eastAsia"/>
          <w:lang w:eastAsia="zh-CN"/>
        </w:rPr>
        <w:t>美</w:t>
      </w:r>
      <w:r w:rsidRPr="006E5BCC">
        <w:rPr>
          <w:rFonts w:ascii="华文楷体" w:eastAsia="华文楷体" w:hAnsi="华文楷体" w:cs="华文仿宋" w:hint="eastAsia"/>
          <w:lang w:eastAsia="zh-CN"/>
        </w:rPr>
        <w:t>〕</w:t>
      </w:r>
      <w:r w:rsidRPr="006E5BCC">
        <w:rPr>
          <w:rFonts w:ascii="华文楷体" w:eastAsia="华文楷体" w:hAnsi="华文楷体" w:cs="GB18030 Bitmap" w:hint="eastAsia"/>
          <w:lang w:eastAsia="zh-CN"/>
        </w:rPr>
        <w:t>爱德华</w:t>
      </w:r>
      <w:r w:rsidRPr="006E5BCC">
        <w:rPr>
          <w:rFonts w:ascii="华文楷体" w:eastAsia="华文楷体" w:hAnsi="华文楷体"/>
          <w:lang w:eastAsia="zh-CN"/>
        </w:rPr>
        <w:t>•</w:t>
      </w:r>
      <w:r w:rsidRPr="006E5BCC">
        <w:rPr>
          <w:rFonts w:ascii="华文楷体" w:eastAsia="华文楷体" w:hAnsi="华文楷体" w:cs="GB18030 Bitmap" w:hint="eastAsia"/>
          <w:lang w:eastAsia="zh-CN"/>
        </w:rPr>
        <w:t>萨丕尔著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r w:rsidRPr="006E5BCC">
        <w:rPr>
          <w:rFonts w:ascii="华文楷体" w:eastAsia="华文楷体" w:hAnsi="华文楷体" w:cs="GB18030 Bitmap" w:hint="eastAsia"/>
          <w:lang w:eastAsia="zh-CN"/>
        </w:rPr>
        <w:t>陆卓元译</w:t>
      </w:r>
      <w:r w:rsidRPr="006E5BCC">
        <w:rPr>
          <w:rFonts w:ascii="华文楷体" w:eastAsia="华文楷体" w:hAnsi="华文楷体" w:cs="华文仿宋" w:hint="eastAsia"/>
          <w:lang w:eastAsia="zh-CN"/>
        </w:rPr>
        <w:t>，</w:t>
      </w:r>
      <w:hyperlink r:id="rId359" w:history="1">
        <w:r w:rsidRPr="006E5BCC">
          <w:rPr>
            <w:rStyle w:val="Hyperlink"/>
            <w:rFonts w:ascii="华文楷体" w:eastAsia="华文楷体" w:hAnsi="华文楷体" w:cs="GB18030 Bitmap"/>
            <w:lang w:eastAsia="zh-CN"/>
          </w:rPr>
          <w:t>陆志韦</w:t>
        </w:r>
      </w:hyperlink>
      <w:r w:rsidRPr="006E5BCC">
        <w:rPr>
          <w:rFonts w:ascii="华文楷体" w:eastAsia="华文楷体" w:hAnsi="华文楷体" w:cs="GB18030 Bitmap" w:hint="eastAsia"/>
          <w:lang w:eastAsia="zh-CN"/>
        </w:rPr>
        <w:t>校订</w:t>
      </w:r>
    </w:p>
    <w:sectPr w:rsidR="00B87D5B" w:rsidRPr="006E5BCC" w:rsidSect="00BB175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50"/>
    <w:family w:val="roman"/>
    <w:notTrueType/>
    <w:pitch w:val="default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华文楷体">
    <w:panose1 w:val="02010600040101010101"/>
    <w:charset w:val="50"/>
    <w:family w:val="auto"/>
    <w:pitch w:val="variable"/>
    <w:sig w:usb0="00000001" w:usb1="00000000" w:usb2="0100040E" w:usb3="00000000" w:csb0="00040000" w:csb1="00000000"/>
  </w:font>
  <w:font w:name="GB18030 Bitmap">
    <w:charset w:val="50"/>
    <w:family w:val="auto"/>
    <w:pitch w:val="variable"/>
    <w:sig w:usb0="00000001" w:usb1="00000000" w:usb2="0100040E" w:usb3="00000000" w:csb0="00040000" w:csb1="00000000"/>
  </w:font>
  <w:font w:name="华文仿宋">
    <w:panose1 w:val="02010600040101010101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50"/>
    <w:family w:val="roman"/>
    <w:notTrueType/>
    <w:pitch w:val="default"/>
    <w:sig w:usb0="00000001" w:usb1="00000000" w:usb2="0100040E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E5BCC"/>
    <w:rsid w:val="006E5BCC"/>
  </w:rsids>
  <m:mathPr>
    <m:mathFont m:val="GB18030 Bitmap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87D5B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6E5B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://baike.baidu.com/view/235959.htm" TargetMode="External"/><Relationship Id="rId107" Type="http://schemas.openxmlformats.org/officeDocument/2006/relationships/hyperlink" Target="http://baike.baidu.com/view/316977.htm" TargetMode="External"/><Relationship Id="rId108" Type="http://schemas.openxmlformats.org/officeDocument/2006/relationships/hyperlink" Target="http://baike.baidu.com/view/1847515.htm" TargetMode="External"/><Relationship Id="rId109" Type="http://schemas.openxmlformats.org/officeDocument/2006/relationships/hyperlink" Target="http://baike.baidu.com/view/9197.htm" TargetMode="External"/><Relationship Id="rId345" Type="http://schemas.openxmlformats.org/officeDocument/2006/relationships/hyperlink" Target="http://baike.baidu.com/view/1931541.htm" TargetMode="External"/><Relationship Id="rId346" Type="http://schemas.openxmlformats.org/officeDocument/2006/relationships/hyperlink" Target="http://baike.baidu.com/view/1622279.htm" TargetMode="External"/><Relationship Id="rId347" Type="http://schemas.openxmlformats.org/officeDocument/2006/relationships/hyperlink" Target="http://baike.baidu.com/view/1890157.htm" TargetMode="External"/><Relationship Id="rId348" Type="http://schemas.openxmlformats.org/officeDocument/2006/relationships/hyperlink" Target="http://baike.baidu.com/view/1907669.htm" TargetMode="External"/><Relationship Id="rId349" Type="http://schemas.openxmlformats.org/officeDocument/2006/relationships/hyperlink" Target="http://baike.baidu.com/view/320100.htm" TargetMode="External"/><Relationship Id="rId70" Type="http://schemas.openxmlformats.org/officeDocument/2006/relationships/hyperlink" Target="http://baike.baidu.com/view/3406802.htm" TargetMode="External"/><Relationship Id="rId71" Type="http://schemas.openxmlformats.org/officeDocument/2006/relationships/hyperlink" Target="http://baike.baidu.com/view/931205.htm" TargetMode="External"/><Relationship Id="rId72" Type="http://schemas.openxmlformats.org/officeDocument/2006/relationships/hyperlink" Target="http://baike.baidu.com/view/415718.htm" TargetMode="External"/><Relationship Id="rId73" Type="http://schemas.openxmlformats.org/officeDocument/2006/relationships/hyperlink" Target="http://baike.baidu.com/view/3597512.htm" TargetMode="External"/><Relationship Id="rId74" Type="http://schemas.openxmlformats.org/officeDocument/2006/relationships/hyperlink" Target="http://baike.baidu.com/view/144781.htm" TargetMode="External"/><Relationship Id="rId75" Type="http://schemas.openxmlformats.org/officeDocument/2006/relationships/hyperlink" Target="http://baike.baidu.com/view/34022.htm" TargetMode="External"/><Relationship Id="rId76" Type="http://schemas.openxmlformats.org/officeDocument/2006/relationships/hyperlink" Target="http://baike.baidu.com/view/53912.htm" TargetMode="External"/><Relationship Id="rId77" Type="http://schemas.openxmlformats.org/officeDocument/2006/relationships/hyperlink" Target="http://baike.baidu.com/view/2375612.htm" TargetMode="External"/><Relationship Id="rId78" Type="http://schemas.openxmlformats.org/officeDocument/2006/relationships/hyperlink" Target="http://baike.baidu.com/view/307833.htm" TargetMode="External"/><Relationship Id="rId79" Type="http://schemas.openxmlformats.org/officeDocument/2006/relationships/hyperlink" Target="http://baike.baidu.com/view/3545938.htm" TargetMode="External"/><Relationship Id="rId170" Type="http://schemas.openxmlformats.org/officeDocument/2006/relationships/hyperlink" Target="http://baike.baidu.com/view/1051785.htm" TargetMode="External"/><Relationship Id="rId171" Type="http://schemas.openxmlformats.org/officeDocument/2006/relationships/hyperlink" Target="http://baike.baidu.com/view/3565.htm" TargetMode="External"/><Relationship Id="rId172" Type="http://schemas.openxmlformats.org/officeDocument/2006/relationships/hyperlink" Target="http://baike.baidu.com/view/1358921.htm" TargetMode="External"/><Relationship Id="rId173" Type="http://schemas.openxmlformats.org/officeDocument/2006/relationships/hyperlink" Target="http://baike.baidu.com/view/1115382.htm" TargetMode="External"/><Relationship Id="rId174" Type="http://schemas.openxmlformats.org/officeDocument/2006/relationships/hyperlink" Target="http://baike.baidu.com/view/224954.htm" TargetMode="External"/><Relationship Id="rId175" Type="http://schemas.openxmlformats.org/officeDocument/2006/relationships/hyperlink" Target="http://baike.baidu.com/view/206132.htm" TargetMode="External"/><Relationship Id="rId176" Type="http://schemas.openxmlformats.org/officeDocument/2006/relationships/hyperlink" Target="http://baike.baidu.com/view/150013.htm" TargetMode="External"/><Relationship Id="rId177" Type="http://schemas.openxmlformats.org/officeDocument/2006/relationships/hyperlink" Target="http://baike.baidu.com/view/1264863.htm" TargetMode="External"/><Relationship Id="rId178" Type="http://schemas.openxmlformats.org/officeDocument/2006/relationships/hyperlink" Target="http://baike.baidu.com/view/793906.htm" TargetMode="External"/><Relationship Id="rId179" Type="http://schemas.openxmlformats.org/officeDocument/2006/relationships/hyperlink" Target="http://baike.baidu.com/view/2158060.htm" TargetMode="External"/><Relationship Id="rId260" Type="http://schemas.openxmlformats.org/officeDocument/2006/relationships/hyperlink" Target="http://baike.baidu.com/view/3610173.htm" TargetMode="External"/><Relationship Id="rId10" Type="http://schemas.openxmlformats.org/officeDocument/2006/relationships/hyperlink" Target="http://baike.baidu.com/view/16585.htm" TargetMode="External"/><Relationship Id="rId11" Type="http://schemas.openxmlformats.org/officeDocument/2006/relationships/hyperlink" Target="http://baike.baidu.com/view/1918757.htm" TargetMode="External"/><Relationship Id="rId12" Type="http://schemas.openxmlformats.org/officeDocument/2006/relationships/hyperlink" Target="http://baike.baidu.com/view/307408.htm" TargetMode="External"/><Relationship Id="rId13" Type="http://schemas.openxmlformats.org/officeDocument/2006/relationships/hyperlink" Target="http://baike.baidu.com/view/1874511.htm" TargetMode="External"/><Relationship Id="rId14" Type="http://schemas.openxmlformats.org/officeDocument/2006/relationships/hyperlink" Target="http://baike.baidu.com/view/51439.htm" TargetMode="External"/><Relationship Id="rId15" Type="http://schemas.openxmlformats.org/officeDocument/2006/relationships/hyperlink" Target="http://baike.baidu.com/view/232001.htm" TargetMode="External"/><Relationship Id="rId16" Type="http://schemas.openxmlformats.org/officeDocument/2006/relationships/hyperlink" Target="http://baike.baidu.com/view/2072415.htm" TargetMode="External"/><Relationship Id="rId17" Type="http://schemas.openxmlformats.org/officeDocument/2006/relationships/hyperlink" Target="http://baike.baidu.com/view/937708.htm" TargetMode="External"/><Relationship Id="rId18" Type="http://schemas.openxmlformats.org/officeDocument/2006/relationships/hyperlink" Target="http://baike.baidu.com/view/136382.htm" TargetMode="External"/><Relationship Id="rId19" Type="http://schemas.openxmlformats.org/officeDocument/2006/relationships/hyperlink" Target="http://baike.baidu.com/view/116093.htm" TargetMode="External"/><Relationship Id="rId261" Type="http://schemas.openxmlformats.org/officeDocument/2006/relationships/hyperlink" Target="http://baike.baidu.com/view/127957.htm" TargetMode="External"/><Relationship Id="rId262" Type="http://schemas.openxmlformats.org/officeDocument/2006/relationships/hyperlink" Target="http://baike.baidu.com/view/52824.htm" TargetMode="External"/><Relationship Id="rId263" Type="http://schemas.openxmlformats.org/officeDocument/2006/relationships/hyperlink" Target="http://baike.baidu.com/view/384151.htm" TargetMode="External"/><Relationship Id="rId264" Type="http://schemas.openxmlformats.org/officeDocument/2006/relationships/hyperlink" Target="http://baike.baidu.com/view/1413072.htm" TargetMode="External"/><Relationship Id="rId110" Type="http://schemas.openxmlformats.org/officeDocument/2006/relationships/hyperlink" Target="http://baike.baidu.com/view/593797.htm" TargetMode="External"/><Relationship Id="rId111" Type="http://schemas.openxmlformats.org/officeDocument/2006/relationships/hyperlink" Target="http://baike.baidu.com/view/656478.htm" TargetMode="External"/><Relationship Id="rId112" Type="http://schemas.openxmlformats.org/officeDocument/2006/relationships/hyperlink" Target="http://baike.baidu.com/view/1536270.htm" TargetMode="External"/><Relationship Id="rId113" Type="http://schemas.openxmlformats.org/officeDocument/2006/relationships/hyperlink" Target="http://baike.baidu.com/view/1950143.htm" TargetMode="External"/><Relationship Id="rId114" Type="http://schemas.openxmlformats.org/officeDocument/2006/relationships/hyperlink" Target="http://baike.baidu.com/view/202536.htm" TargetMode="External"/><Relationship Id="rId115" Type="http://schemas.openxmlformats.org/officeDocument/2006/relationships/hyperlink" Target="http://baike.baidu.com/view/201582.htm" TargetMode="External"/><Relationship Id="rId116" Type="http://schemas.openxmlformats.org/officeDocument/2006/relationships/hyperlink" Target="http://baike.baidu.com/view/2625115.htm" TargetMode="External"/><Relationship Id="rId117" Type="http://schemas.openxmlformats.org/officeDocument/2006/relationships/hyperlink" Target="http://baike.baidu.com/view/312676.htm" TargetMode="External"/><Relationship Id="rId118" Type="http://schemas.openxmlformats.org/officeDocument/2006/relationships/hyperlink" Target="http://baike.baidu.com/view/826524.htm" TargetMode="External"/><Relationship Id="rId119" Type="http://schemas.openxmlformats.org/officeDocument/2006/relationships/hyperlink" Target="http://baike.baidu.com/view/3746241.htm" TargetMode="External"/><Relationship Id="rId200" Type="http://schemas.openxmlformats.org/officeDocument/2006/relationships/hyperlink" Target="http://baike.baidu.com/view/2162152.htm" TargetMode="External"/><Relationship Id="rId201" Type="http://schemas.openxmlformats.org/officeDocument/2006/relationships/hyperlink" Target="http://baike.baidu.com/view/2328132.htm" TargetMode="External"/><Relationship Id="rId202" Type="http://schemas.openxmlformats.org/officeDocument/2006/relationships/hyperlink" Target="http://baike.baidu.com/view/4417323.htm" TargetMode="External"/><Relationship Id="rId203" Type="http://schemas.openxmlformats.org/officeDocument/2006/relationships/hyperlink" Target="http://baike.baidu.com/view/64741.htm" TargetMode="External"/><Relationship Id="rId204" Type="http://schemas.openxmlformats.org/officeDocument/2006/relationships/hyperlink" Target="http://baike.baidu.com/view/966800.htm" TargetMode="External"/><Relationship Id="rId205" Type="http://schemas.openxmlformats.org/officeDocument/2006/relationships/hyperlink" Target="http://baike.baidu.com/view/1740394.htm" TargetMode="External"/><Relationship Id="rId206" Type="http://schemas.openxmlformats.org/officeDocument/2006/relationships/hyperlink" Target="http://baike.baidu.com/view/15817.htm" TargetMode="External"/><Relationship Id="rId207" Type="http://schemas.openxmlformats.org/officeDocument/2006/relationships/hyperlink" Target="http://baike.baidu.com/view/2018776.htm" TargetMode="External"/><Relationship Id="rId208" Type="http://schemas.openxmlformats.org/officeDocument/2006/relationships/hyperlink" Target="http://baike.baidu.com/view/4286.htm" TargetMode="External"/><Relationship Id="rId209" Type="http://schemas.openxmlformats.org/officeDocument/2006/relationships/hyperlink" Target="http://baike.baidu.com/view/65782.htm" TargetMode="External"/><Relationship Id="rId265" Type="http://schemas.openxmlformats.org/officeDocument/2006/relationships/hyperlink" Target="http://baike.baidu.com/view/676920.htm" TargetMode="External"/><Relationship Id="rId266" Type="http://schemas.openxmlformats.org/officeDocument/2006/relationships/hyperlink" Target="http://baike.baidu.com/view/405992.htm" TargetMode="External"/><Relationship Id="rId267" Type="http://schemas.openxmlformats.org/officeDocument/2006/relationships/hyperlink" Target="http://baike.baidu.com/view/16573.htm" TargetMode="External"/><Relationship Id="rId268" Type="http://schemas.openxmlformats.org/officeDocument/2006/relationships/hyperlink" Target="http://baike.baidu.com/view/127647.htm" TargetMode="External"/><Relationship Id="rId269" Type="http://schemas.openxmlformats.org/officeDocument/2006/relationships/hyperlink" Target="http://baike.baidu.com/view/311588.htm" TargetMode="External"/><Relationship Id="rId350" Type="http://schemas.openxmlformats.org/officeDocument/2006/relationships/hyperlink" Target="http://baike.baidu.com/view/108541.htm" TargetMode="External"/><Relationship Id="rId351" Type="http://schemas.openxmlformats.org/officeDocument/2006/relationships/hyperlink" Target="http://baike.baidu.com/view/203453.htm" TargetMode="External"/><Relationship Id="rId352" Type="http://schemas.openxmlformats.org/officeDocument/2006/relationships/hyperlink" Target="http://baike.baidu.com/view/1946104.htm" TargetMode="External"/><Relationship Id="rId353" Type="http://schemas.openxmlformats.org/officeDocument/2006/relationships/hyperlink" Target="http://baike.baidu.com/view/1683218.htm" TargetMode="External"/><Relationship Id="rId354" Type="http://schemas.openxmlformats.org/officeDocument/2006/relationships/hyperlink" Target="http://baike.baidu.com/view/2786191.htm" TargetMode="External"/><Relationship Id="rId355" Type="http://schemas.openxmlformats.org/officeDocument/2006/relationships/hyperlink" Target="http://baike.baidu.com/view/49357.htm" TargetMode="External"/><Relationship Id="rId356" Type="http://schemas.openxmlformats.org/officeDocument/2006/relationships/hyperlink" Target="http://baike.baidu.com/view/65105.htm" TargetMode="External"/><Relationship Id="rId357" Type="http://schemas.openxmlformats.org/officeDocument/2006/relationships/hyperlink" Target="http://baike.baidu.com/view/651787.htm" TargetMode="External"/><Relationship Id="rId358" Type="http://schemas.openxmlformats.org/officeDocument/2006/relationships/hyperlink" Target="http://baike.baidu.com/view/4789901.ht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baike.baidu.com/view/2054046.htm" TargetMode="External"/><Relationship Id="rId5" Type="http://schemas.openxmlformats.org/officeDocument/2006/relationships/hyperlink" Target="http://baike.baidu.com/view/48726.htm" TargetMode="External"/><Relationship Id="rId6" Type="http://schemas.openxmlformats.org/officeDocument/2006/relationships/hyperlink" Target="http://baike.baidu.com/view/314942.htm" TargetMode="External"/><Relationship Id="rId7" Type="http://schemas.openxmlformats.org/officeDocument/2006/relationships/hyperlink" Target="http://baike.baidu.com/view/6323.htm" TargetMode="External"/><Relationship Id="rId8" Type="http://schemas.openxmlformats.org/officeDocument/2006/relationships/hyperlink" Target="http://baike.baidu.com/view/972732.htm" TargetMode="External"/><Relationship Id="rId9" Type="http://schemas.openxmlformats.org/officeDocument/2006/relationships/hyperlink" Target="http://baike.baidu.com/view/2834306.htm" TargetMode="External"/><Relationship Id="rId359" Type="http://schemas.openxmlformats.org/officeDocument/2006/relationships/hyperlink" Target="http://baike.baidu.com/view/59654.htm" TargetMode="External"/><Relationship Id="rId80" Type="http://schemas.openxmlformats.org/officeDocument/2006/relationships/hyperlink" Target="http://baike.baidu.com/view/2452777.htm" TargetMode="External"/><Relationship Id="rId81" Type="http://schemas.openxmlformats.org/officeDocument/2006/relationships/hyperlink" Target="http://baike.baidu.com/view/1154844.htm" TargetMode="External"/><Relationship Id="rId82" Type="http://schemas.openxmlformats.org/officeDocument/2006/relationships/hyperlink" Target="http://baike.baidu.com/view/25861.htm" TargetMode="External"/><Relationship Id="rId83" Type="http://schemas.openxmlformats.org/officeDocument/2006/relationships/hyperlink" Target="http://baike.baidu.com/view/96564.htm" TargetMode="External"/><Relationship Id="rId84" Type="http://schemas.openxmlformats.org/officeDocument/2006/relationships/hyperlink" Target="http://baike.baidu.com/view/2620466.htm" TargetMode="External"/><Relationship Id="rId85" Type="http://schemas.openxmlformats.org/officeDocument/2006/relationships/hyperlink" Target="http://baike.baidu.com/view/75295.htm" TargetMode="External"/><Relationship Id="rId86" Type="http://schemas.openxmlformats.org/officeDocument/2006/relationships/hyperlink" Target="http://baike.baidu.com/view/2620463.htm" TargetMode="External"/><Relationship Id="rId87" Type="http://schemas.openxmlformats.org/officeDocument/2006/relationships/hyperlink" Target="http://baike.baidu.com/view/391100.htm" TargetMode="External"/><Relationship Id="rId88" Type="http://schemas.openxmlformats.org/officeDocument/2006/relationships/hyperlink" Target="http://baike.baidu.com/view/2602069.htm" TargetMode="External"/><Relationship Id="rId89" Type="http://schemas.openxmlformats.org/officeDocument/2006/relationships/hyperlink" Target="http://baike.baidu.com/view/2624905.htm" TargetMode="External"/><Relationship Id="rId180" Type="http://schemas.openxmlformats.org/officeDocument/2006/relationships/hyperlink" Target="http://baike.baidu.com/view/3820.htm" TargetMode="External"/><Relationship Id="rId181" Type="http://schemas.openxmlformats.org/officeDocument/2006/relationships/hyperlink" Target="http://baike.baidu.com/view/201649.htm" TargetMode="External"/><Relationship Id="rId182" Type="http://schemas.openxmlformats.org/officeDocument/2006/relationships/hyperlink" Target="http://baike.baidu.com/view/106780.htm" TargetMode="External"/><Relationship Id="rId183" Type="http://schemas.openxmlformats.org/officeDocument/2006/relationships/hyperlink" Target="http://baike.baidu.com/view/380499.htm" TargetMode="External"/><Relationship Id="rId184" Type="http://schemas.openxmlformats.org/officeDocument/2006/relationships/hyperlink" Target="http://baike.baidu.com/view/349749.htm" TargetMode="External"/><Relationship Id="rId185" Type="http://schemas.openxmlformats.org/officeDocument/2006/relationships/hyperlink" Target="http://baike.baidu.com/view/3201788.htm" TargetMode="External"/><Relationship Id="rId186" Type="http://schemas.openxmlformats.org/officeDocument/2006/relationships/hyperlink" Target="http://baike.baidu.com/view/221374.htm" TargetMode="External"/><Relationship Id="rId187" Type="http://schemas.openxmlformats.org/officeDocument/2006/relationships/hyperlink" Target="http://baike.baidu.com/view/42847.htm" TargetMode="External"/><Relationship Id="rId188" Type="http://schemas.openxmlformats.org/officeDocument/2006/relationships/hyperlink" Target="http://baike.baidu.com/view/685365.htm" TargetMode="External"/><Relationship Id="rId189" Type="http://schemas.openxmlformats.org/officeDocument/2006/relationships/hyperlink" Target="http://baike.baidu.com/view/10316.htm" TargetMode="External"/><Relationship Id="rId270" Type="http://schemas.openxmlformats.org/officeDocument/2006/relationships/hyperlink" Target="http://baike.baidu.com/view/26403.htm" TargetMode="External"/><Relationship Id="rId20" Type="http://schemas.openxmlformats.org/officeDocument/2006/relationships/hyperlink" Target="http://baike.baidu.com/view/308604.htm" TargetMode="External"/><Relationship Id="rId21" Type="http://schemas.openxmlformats.org/officeDocument/2006/relationships/hyperlink" Target="http://baike.baidu.com/view/6739.htm" TargetMode="External"/><Relationship Id="rId22" Type="http://schemas.openxmlformats.org/officeDocument/2006/relationships/hyperlink" Target="http://baike.baidu.com/view/96499.htm" TargetMode="External"/><Relationship Id="rId23" Type="http://schemas.openxmlformats.org/officeDocument/2006/relationships/hyperlink" Target="http://baike.baidu.com/view/1642269.htm" TargetMode="External"/><Relationship Id="rId24" Type="http://schemas.openxmlformats.org/officeDocument/2006/relationships/hyperlink" Target="http://baike.baidu.com/view/4092554.htm" TargetMode="External"/><Relationship Id="rId25" Type="http://schemas.openxmlformats.org/officeDocument/2006/relationships/hyperlink" Target="http://baike.baidu.com/view/650496.htm" TargetMode="External"/><Relationship Id="rId26" Type="http://schemas.openxmlformats.org/officeDocument/2006/relationships/hyperlink" Target="http://baike.baidu.com/view/2435954.htm" TargetMode="External"/><Relationship Id="rId27" Type="http://schemas.openxmlformats.org/officeDocument/2006/relationships/hyperlink" Target="http://baike.baidu.com/view/2321762.htm" TargetMode="External"/><Relationship Id="rId28" Type="http://schemas.openxmlformats.org/officeDocument/2006/relationships/hyperlink" Target="http://baike.baidu.com/view/162177.htm" TargetMode="External"/><Relationship Id="rId29" Type="http://schemas.openxmlformats.org/officeDocument/2006/relationships/hyperlink" Target="http://baike.baidu.com/view/21694.htm" TargetMode="External"/><Relationship Id="rId271" Type="http://schemas.openxmlformats.org/officeDocument/2006/relationships/hyperlink" Target="http://baike.baidu.com/view/3273102.htm" TargetMode="External"/><Relationship Id="rId272" Type="http://schemas.openxmlformats.org/officeDocument/2006/relationships/hyperlink" Target="http://baike.baidu.com/view/2240943.htm" TargetMode="External"/><Relationship Id="rId273" Type="http://schemas.openxmlformats.org/officeDocument/2006/relationships/hyperlink" Target="http://baike.baidu.com/view/145756.htm" TargetMode="External"/><Relationship Id="rId274" Type="http://schemas.openxmlformats.org/officeDocument/2006/relationships/hyperlink" Target="http://baike.baidu.com/view/4611542.htm" TargetMode="External"/><Relationship Id="rId120" Type="http://schemas.openxmlformats.org/officeDocument/2006/relationships/hyperlink" Target="http://baike.baidu.com/view/1809129.htm" TargetMode="External"/><Relationship Id="rId121" Type="http://schemas.openxmlformats.org/officeDocument/2006/relationships/hyperlink" Target="http://baike.baidu.com/view/42697.htm" TargetMode="External"/><Relationship Id="rId122" Type="http://schemas.openxmlformats.org/officeDocument/2006/relationships/hyperlink" Target="http://baike.baidu.com/view/2624935.htm" TargetMode="External"/><Relationship Id="rId123" Type="http://schemas.openxmlformats.org/officeDocument/2006/relationships/hyperlink" Target="http://baike.baidu.com/view/3311478.htm" TargetMode="External"/><Relationship Id="rId124" Type="http://schemas.openxmlformats.org/officeDocument/2006/relationships/hyperlink" Target="http://baike.baidu.com/view/116567.htm" TargetMode="External"/><Relationship Id="rId125" Type="http://schemas.openxmlformats.org/officeDocument/2006/relationships/hyperlink" Target="http://baike.baidu.com/view/2625093.htm" TargetMode="External"/><Relationship Id="rId126" Type="http://schemas.openxmlformats.org/officeDocument/2006/relationships/hyperlink" Target="http://baike.baidu.com/view/291329.htm" TargetMode="External"/><Relationship Id="rId127" Type="http://schemas.openxmlformats.org/officeDocument/2006/relationships/hyperlink" Target="http://baike.baidu.com/view/1887994.htm" TargetMode="External"/><Relationship Id="rId128" Type="http://schemas.openxmlformats.org/officeDocument/2006/relationships/hyperlink" Target="http://baike.baidu.com/view/2624929.htm" TargetMode="External"/><Relationship Id="rId129" Type="http://schemas.openxmlformats.org/officeDocument/2006/relationships/hyperlink" Target="http://baike.baidu.com/view/202411.htm" TargetMode="External"/><Relationship Id="rId210" Type="http://schemas.openxmlformats.org/officeDocument/2006/relationships/hyperlink" Target="http://baike.baidu.com/view/21905.htm" TargetMode="External"/><Relationship Id="rId211" Type="http://schemas.openxmlformats.org/officeDocument/2006/relationships/hyperlink" Target="http://baike.baidu.com/view/4387.htm" TargetMode="External"/><Relationship Id="rId212" Type="http://schemas.openxmlformats.org/officeDocument/2006/relationships/hyperlink" Target="http://baike.baidu.com/view/1518634.htm" TargetMode="External"/><Relationship Id="rId213" Type="http://schemas.openxmlformats.org/officeDocument/2006/relationships/hyperlink" Target="http://baike.baidu.com/view/436574.htm" TargetMode="External"/><Relationship Id="rId214" Type="http://schemas.openxmlformats.org/officeDocument/2006/relationships/hyperlink" Target="http://baike.baidu.com/view/6499.htm" TargetMode="External"/><Relationship Id="rId215" Type="http://schemas.openxmlformats.org/officeDocument/2006/relationships/hyperlink" Target="http://baike.baidu.com/view/115315.htm" TargetMode="External"/><Relationship Id="rId216" Type="http://schemas.openxmlformats.org/officeDocument/2006/relationships/hyperlink" Target="http://baike.baidu.com/view/84349.htm" TargetMode="External"/><Relationship Id="rId217" Type="http://schemas.openxmlformats.org/officeDocument/2006/relationships/hyperlink" Target="http://baike.baidu.com/view/316812.htm" TargetMode="External"/><Relationship Id="rId218" Type="http://schemas.openxmlformats.org/officeDocument/2006/relationships/hyperlink" Target="http://baike.baidu.com/view/42107.htm" TargetMode="External"/><Relationship Id="rId219" Type="http://schemas.openxmlformats.org/officeDocument/2006/relationships/hyperlink" Target="http://baike.baidu.com/view/3298506.htm" TargetMode="External"/><Relationship Id="rId275" Type="http://schemas.openxmlformats.org/officeDocument/2006/relationships/hyperlink" Target="http://baike.baidu.com/view/356115.htm" TargetMode="External"/><Relationship Id="rId276" Type="http://schemas.openxmlformats.org/officeDocument/2006/relationships/hyperlink" Target="http://baike.baidu.com/view/706776.htm" TargetMode="External"/><Relationship Id="rId277" Type="http://schemas.openxmlformats.org/officeDocument/2006/relationships/hyperlink" Target="http://baike.baidu.com/view/852311.htm" TargetMode="External"/><Relationship Id="rId278" Type="http://schemas.openxmlformats.org/officeDocument/2006/relationships/hyperlink" Target="http://baike.baidu.com/view/272736.htm" TargetMode="External"/><Relationship Id="rId279" Type="http://schemas.openxmlformats.org/officeDocument/2006/relationships/hyperlink" Target="http://baike.baidu.com/view/3550618.htm" TargetMode="External"/><Relationship Id="rId300" Type="http://schemas.openxmlformats.org/officeDocument/2006/relationships/hyperlink" Target="http://baike.baidu.com/view/44333.htm" TargetMode="External"/><Relationship Id="rId301" Type="http://schemas.openxmlformats.org/officeDocument/2006/relationships/hyperlink" Target="http://baike.baidu.com/view/316149.htm" TargetMode="External"/><Relationship Id="rId302" Type="http://schemas.openxmlformats.org/officeDocument/2006/relationships/hyperlink" Target="http://baike.baidu.com/view/280473.htm" TargetMode="External"/><Relationship Id="rId303" Type="http://schemas.openxmlformats.org/officeDocument/2006/relationships/hyperlink" Target="http://baike.baidu.com/view/2024112.htm" TargetMode="External"/><Relationship Id="rId304" Type="http://schemas.openxmlformats.org/officeDocument/2006/relationships/hyperlink" Target="http://baike.baidu.com/view/3762.htm" TargetMode="External"/><Relationship Id="rId305" Type="http://schemas.openxmlformats.org/officeDocument/2006/relationships/hyperlink" Target="http://baike.baidu.com/view/321162.htm" TargetMode="External"/><Relationship Id="rId306" Type="http://schemas.openxmlformats.org/officeDocument/2006/relationships/hyperlink" Target="http://baike.baidu.com/view/169462.htm" TargetMode="External"/><Relationship Id="rId307" Type="http://schemas.openxmlformats.org/officeDocument/2006/relationships/hyperlink" Target="http://baike.baidu.com/view/3042833.htm" TargetMode="External"/><Relationship Id="rId308" Type="http://schemas.openxmlformats.org/officeDocument/2006/relationships/hyperlink" Target="http://baike.baidu.com/view/811404.htm" TargetMode="External"/><Relationship Id="rId309" Type="http://schemas.openxmlformats.org/officeDocument/2006/relationships/hyperlink" Target="http://baike.baidu.com/view/3566277.htm" TargetMode="External"/><Relationship Id="rId360" Type="http://schemas.openxmlformats.org/officeDocument/2006/relationships/fontTable" Target="fontTable.xml"/><Relationship Id="rId361" Type="http://schemas.openxmlformats.org/officeDocument/2006/relationships/theme" Target="theme/theme1.xml"/><Relationship Id="rId90" Type="http://schemas.openxmlformats.org/officeDocument/2006/relationships/hyperlink" Target="http://baike.baidu.com/view/1183217.htm" TargetMode="External"/><Relationship Id="rId91" Type="http://schemas.openxmlformats.org/officeDocument/2006/relationships/hyperlink" Target="http://baike.baidu.com/view/6322.htm" TargetMode="External"/><Relationship Id="rId92" Type="http://schemas.openxmlformats.org/officeDocument/2006/relationships/hyperlink" Target="http://baike.baidu.com/view/149786.htm" TargetMode="External"/><Relationship Id="rId93" Type="http://schemas.openxmlformats.org/officeDocument/2006/relationships/hyperlink" Target="http://baike.baidu.com/view/1538104.htm" TargetMode="External"/><Relationship Id="rId94" Type="http://schemas.openxmlformats.org/officeDocument/2006/relationships/hyperlink" Target="http://baike.baidu.com/view/112817.htm" TargetMode="External"/><Relationship Id="rId95" Type="http://schemas.openxmlformats.org/officeDocument/2006/relationships/hyperlink" Target="http://baike.baidu.com/view/2625055.htm" TargetMode="External"/><Relationship Id="rId96" Type="http://schemas.openxmlformats.org/officeDocument/2006/relationships/hyperlink" Target="http://baike.baidu.com/view/671313.htm" TargetMode="External"/><Relationship Id="rId97" Type="http://schemas.openxmlformats.org/officeDocument/2006/relationships/hyperlink" Target="http://baike.baidu.com/view/126448.htm" TargetMode="External"/><Relationship Id="rId98" Type="http://schemas.openxmlformats.org/officeDocument/2006/relationships/hyperlink" Target="http://baike.baidu.com/view/2625070.htm" TargetMode="External"/><Relationship Id="rId99" Type="http://schemas.openxmlformats.org/officeDocument/2006/relationships/hyperlink" Target="http://baike.baidu.com/view/328984.htm" TargetMode="External"/><Relationship Id="rId190" Type="http://schemas.openxmlformats.org/officeDocument/2006/relationships/hyperlink" Target="http://baike.baidu.com/view/940494.htm" TargetMode="External"/><Relationship Id="rId191" Type="http://schemas.openxmlformats.org/officeDocument/2006/relationships/hyperlink" Target="http://baike.baidu.com/view/348074.htm" TargetMode="External"/><Relationship Id="rId192" Type="http://schemas.openxmlformats.org/officeDocument/2006/relationships/hyperlink" Target="http://baike.baidu.com/view/78750.htm" TargetMode="External"/><Relationship Id="rId193" Type="http://schemas.openxmlformats.org/officeDocument/2006/relationships/hyperlink" Target="http://baike.baidu.com/view/38302.htm" TargetMode="External"/><Relationship Id="rId194" Type="http://schemas.openxmlformats.org/officeDocument/2006/relationships/hyperlink" Target="http://baike.baidu.com/view/368125.htm" TargetMode="External"/><Relationship Id="rId195" Type="http://schemas.openxmlformats.org/officeDocument/2006/relationships/hyperlink" Target="http://baike.baidu.com/view/440917.htm" TargetMode="External"/><Relationship Id="rId196" Type="http://schemas.openxmlformats.org/officeDocument/2006/relationships/hyperlink" Target="http://baike.baidu.com/view/2428012.htm" TargetMode="External"/><Relationship Id="rId197" Type="http://schemas.openxmlformats.org/officeDocument/2006/relationships/hyperlink" Target="http://baike.baidu.com/view/313962.htm" TargetMode="External"/><Relationship Id="rId198" Type="http://schemas.openxmlformats.org/officeDocument/2006/relationships/hyperlink" Target="http://baike.baidu.com/view/3314554.htm" TargetMode="External"/><Relationship Id="rId199" Type="http://schemas.openxmlformats.org/officeDocument/2006/relationships/hyperlink" Target="http://baike.baidu.com/view/65447.htm" TargetMode="External"/><Relationship Id="rId280" Type="http://schemas.openxmlformats.org/officeDocument/2006/relationships/hyperlink" Target="http://baike.baidu.com/view/3334118.htm" TargetMode="External"/><Relationship Id="rId30" Type="http://schemas.openxmlformats.org/officeDocument/2006/relationships/hyperlink" Target="http://baike.baidu.com/view/540552.htm" TargetMode="External"/><Relationship Id="rId31" Type="http://schemas.openxmlformats.org/officeDocument/2006/relationships/hyperlink" Target="http://baike.baidu.com/view/3899.htm" TargetMode="External"/><Relationship Id="rId32" Type="http://schemas.openxmlformats.org/officeDocument/2006/relationships/hyperlink" Target="http://baike.baidu.com/view/425624.htm" TargetMode="External"/><Relationship Id="rId33" Type="http://schemas.openxmlformats.org/officeDocument/2006/relationships/hyperlink" Target="http://baike.baidu.com/view/1066414.htm" TargetMode="External"/><Relationship Id="rId34" Type="http://schemas.openxmlformats.org/officeDocument/2006/relationships/hyperlink" Target="http://baike.baidu.com/view/2621.htm" TargetMode="External"/><Relationship Id="rId35" Type="http://schemas.openxmlformats.org/officeDocument/2006/relationships/hyperlink" Target="http://baike.baidu.com/view/123005.htm" TargetMode="External"/><Relationship Id="rId36" Type="http://schemas.openxmlformats.org/officeDocument/2006/relationships/hyperlink" Target="http://baike.baidu.com/view/111340.htm" TargetMode="External"/><Relationship Id="rId37" Type="http://schemas.openxmlformats.org/officeDocument/2006/relationships/hyperlink" Target="http://baike.baidu.com/view/3245625.htm" TargetMode="External"/><Relationship Id="rId38" Type="http://schemas.openxmlformats.org/officeDocument/2006/relationships/hyperlink" Target="http://baike.baidu.com/view/2625135.htm" TargetMode="External"/><Relationship Id="rId39" Type="http://schemas.openxmlformats.org/officeDocument/2006/relationships/hyperlink" Target="http://baike.baidu.com/view/44277.htm" TargetMode="External"/><Relationship Id="rId281" Type="http://schemas.openxmlformats.org/officeDocument/2006/relationships/hyperlink" Target="http://baike.baidu.com/view/396039.htm" TargetMode="External"/><Relationship Id="rId282" Type="http://schemas.openxmlformats.org/officeDocument/2006/relationships/hyperlink" Target="http://baike.baidu.com/view/145861.htm" TargetMode="External"/><Relationship Id="rId283" Type="http://schemas.openxmlformats.org/officeDocument/2006/relationships/hyperlink" Target="http://baike.baidu.com/view/2449079.htm" TargetMode="External"/><Relationship Id="rId284" Type="http://schemas.openxmlformats.org/officeDocument/2006/relationships/hyperlink" Target="http://baike.baidu.com/view/440008.htm" TargetMode="External"/><Relationship Id="rId130" Type="http://schemas.openxmlformats.org/officeDocument/2006/relationships/hyperlink" Target="http://baike.baidu.com/view/3622.htm" TargetMode="External"/><Relationship Id="rId131" Type="http://schemas.openxmlformats.org/officeDocument/2006/relationships/hyperlink" Target="http://baike.baidu.com/view/3838330.htm" TargetMode="External"/><Relationship Id="rId132" Type="http://schemas.openxmlformats.org/officeDocument/2006/relationships/hyperlink" Target="http://baike.baidu.com/view/58688.htm" TargetMode="External"/><Relationship Id="rId133" Type="http://schemas.openxmlformats.org/officeDocument/2006/relationships/hyperlink" Target="http://baike.baidu.com/view/986320.htm" TargetMode="External"/><Relationship Id="rId220" Type="http://schemas.openxmlformats.org/officeDocument/2006/relationships/hyperlink" Target="http://baike.baidu.com/view/310825.htm" TargetMode="External"/><Relationship Id="rId221" Type="http://schemas.openxmlformats.org/officeDocument/2006/relationships/hyperlink" Target="http://baike.baidu.com/view/34407.htm" TargetMode="External"/><Relationship Id="rId222" Type="http://schemas.openxmlformats.org/officeDocument/2006/relationships/hyperlink" Target="http://baike.baidu.com/view/2678677.htm" TargetMode="External"/><Relationship Id="rId223" Type="http://schemas.openxmlformats.org/officeDocument/2006/relationships/hyperlink" Target="http://baike.baidu.com/view/1083709.htm" TargetMode="External"/><Relationship Id="rId224" Type="http://schemas.openxmlformats.org/officeDocument/2006/relationships/hyperlink" Target="http://baike.baidu.com/view/2101197.htm" TargetMode="External"/><Relationship Id="rId225" Type="http://schemas.openxmlformats.org/officeDocument/2006/relationships/hyperlink" Target="http://baike.baidu.com/view/3784.htm" TargetMode="External"/><Relationship Id="rId226" Type="http://schemas.openxmlformats.org/officeDocument/2006/relationships/hyperlink" Target="http://baike.baidu.com/view/1177383.htm" TargetMode="External"/><Relationship Id="rId227" Type="http://schemas.openxmlformats.org/officeDocument/2006/relationships/hyperlink" Target="http://baike.baidu.com/view/650912.htm" TargetMode="External"/><Relationship Id="rId228" Type="http://schemas.openxmlformats.org/officeDocument/2006/relationships/hyperlink" Target="http://baike.baidu.com/view/111231.htm" TargetMode="External"/><Relationship Id="rId229" Type="http://schemas.openxmlformats.org/officeDocument/2006/relationships/hyperlink" Target="http://baike.baidu.com/view/199332.htm" TargetMode="External"/><Relationship Id="rId134" Type="http://schemas.openxmlformats.org/officeDocument/2006/relationships/hyperlink" Target="http://baike.baidu.com/view/336657.htm" TargetMode="External"/><Relationship Id="rId135" Type="http://schemas.openxmlformats.org/officeDocument/2006/relationships/hyperlink" Target="http://baike.baidu.com/view/312693.htm" TargetMode="External"/><Relationship Id="rId136" Type="http://schemas.openxmlformats.org/officeDocument/2006/relationships/hyperlink" Target="http://baike.baidu.com/view/84447.htm" TargetMode="External"/><Relationship Id="rId137" Type="http://schemas.openxmlformats.org/officeDocument/2006/relationships/hyperlink" Target="http://baike.baidu.com/view/77526.htm" TargetMode="External"/><Relationship Id="rId138" Type="http://schemas.openxmlformats.org/officeDocument/2006/relationships/hyperlink" Target="http://baike.baidu.com/view/44630.htm" TargetMode="External"/><Relationship Id="rId139" Type="http://schemas.openxmlformats.org/officeDocument/2006/relationships/hyperlink" Target="http://baike.baidu.com/view/1511.htm" TargetMode="External"/><Relationship Id="rId285" Type="http://schemas.openxmlformats.org/officeDocument/2006/relationships/hyperlink" Target="http://baike.baidu.com/view/2775267.htm" TargetMode="External"/><Relationship Id="rId286" Type="http://schemas.openxmlformats.org/officeDocument/2006/relationships/hyperlink" Target="http://baike.baidu.com/view/20509.htm" TargetMode="External"/><Relationship Id="rId287" Type="http://schemas.openxmlformats.org/officeDocument/2006/relationships/hyperlink" Target="http://baike.baidu.com/view/119791.htm" TargetMode="External"/><Relationship Id="rId288" Type="http://schemas.openxmlformats.org/officeDocument/2006/relationships/hyperlink" Target="http://baike.baidu.com/view/749103.htm" TargetMode="External"/><Relationship Id="rId289" Type="http://schemas.openxmlformats.org/officeDocument/2006/relationships/hyperlink" Target="http://baike.baidu.com/view/37271.htm" TargetMode="External"/><Relationship Id="rId310" Type="http://schemas.openxmlformats.org/officeDocument/2006/relationships/hyperlink" Target="http://baike.baidu.com/view/307316.htm" TargetMode="External"/><Relationship Id="rId311" Type="http://schemas.openxmlformats.org/officeDocument/2006/relationships/hyperlink" Target="http://baike.baidu.com/view/310506.htm" TargetMode="External"/><Relationship Id="rId312" Type="http://schemas.openxmlformats.org/officeDocument/2006/relationships/hyperlink" Target="http://baike.baidu.com/view/1180908.htm" TargetMode="External"/><Relationship Id="rId313" Type="http://schemas.openxmlformats.org/officeDocument/2006/relationships/hyperlink" Target="http://baike.baidu.com/view/127654.htm" TargetMode="External"/><Relationship Id="rId314" Type="http://schemas.openxmlformats.org/officeDocument/2006/relationships/hyperlink" Target="http://baike.baidu.com/view/562989.htm" TargetMode="External"/><Relationship Id="rId315" Type="http://schemas.openxmlformats.org/officeDocument/2006/relationships/hyperlink" Target="http://baike.baidu.com/view/1926085.htm" TargetMode="External"/><Relationship Id="rId316" Type="http://schemas.openxmlformats.org/officeDocument/2006/relationships/hyperlink" Target="http://baike.baidu.com/view/4646242.htm" TargetMode="External"/><Relationship Id="rId317" Type="http://schemas.openxmlformats.org/officeDocument/2006/relationships/hyperlink" Target="http://baike.baidu.com/view/307266.htm" TargetMode="External"/><Relationship Id="rId318" Type="http://schemas.openxmlformats.org/officeDocument/2006/relationships/hyperlink" Target="http://baike.baidu.com/view/2671158.htm" TargetMode="External"/><Relationship Id="rId319" Type="http://schemas.openxmlformats.org/officeDocument/2006/relationships/hyperlink" Target="http://baike.baidu.com/view/2671618.htm" TargetMode="External"/><Relationship Id="rId290" Type="http://schemas.openxmlformats.org/officeDocument/2006/relationships/hyperlink" Target="http://baike.baidu.com/view/149773.htm" TargetMode="External"/><Relationship Id="rId291" Type="http://schemas.openxmlformats.org/officeDocument/2006/relationships/hyperlink" Target="http://baike.baidu.com/view/2967.htm" TargetMode="External"/><Relationship Id="rId292" Type="http://schemas.openxmlformats.org/officeDocument/2006/relationships/hyperlink" Target="http://baike.baidu.com/view/2671100.htm" TargetMode="External"/><Relationship Id="rId293" Type="http://schemas.openxmlformats.org/officeDocument/2006/relationships/hyperlink" Target="http://baike.baidu.com/view/2504911.htm" TargetMode="External"/><Relationship Id="rId294" Type="http://schemas.openxmlformats.org/officeDocument/2006/relationships/hyperlink" Target="http://baike.baidu.com/view/310207.htm" TargetMode="External"/><Relationship Id="rId295" Type="http://schemas.openxmlformats.org/officeDocument/2006/relationships/hyperlink" Target="http://baike.baidu.com/view/1263345.htm" TargetMode="External"/><Relationship Id="rId296" Type="http://schemas.openxmlformats.org/officeDocument/2006/relationships/hyperlink" Target="http://baike.baidu.com/view/454819.htm" TargetMode="External"/><Relationship Id="rId40" Type="http://schemas.openxmlformats.org/officeDocument/2006/relationships/hyperlink" Target="http://baike.baidu.com/view/1858695.htm" TargetMode="External"/><Relationship Id="rId41" Type="http://schemas.openxmlformats.org/officeDocument/2006/relationships/hyperlink" Target="http://baike.baidu.com/view/314069.htm" TargetMode="External"/><Relationship Id="rId42" Type="http://schemas.openxmlformats.org/officeDocument/2006/relationships/hyperlink" Target="http://baike.baidu.com/view/2573492.htm" TargetMode="External"/><Relationship Id="rId43" Type="http://schemas.openxmlformats.org/officeDocument/2006/relationships/hyperlink" Target="http://baike.baidu.com/view/51436.htm" TargetMode="External"/><Relationship Id="rId44" Type="http://schemas.openxmlformats.org/officeDocument/2006/relationships/hyperlink" Target="http://baike.baidu.com/view/816154.htm" TargetMode="External"/><Relationship Id="rId45" Type="http://schemas.openxmlformats.org/officeDocument/2006/relationships/hyperlink" Target="http://baike.baidu.com/view/324492.htm" TargetMode="External"/><Relationship Id="rId46" Type="http://schemas.openxmlformats.org/officeDocument/2006/relationships/hyperlink" Target="http://baike.baidu.com/view/2893779.htm" TargetMode="External"/><Relationship Id="rId47" Type="http://schemas.openxmlformats.org/officeDocument/2006/relationships/hyperlink" Target="http://baike.baidu.com/view/96268.htm" TargetMode="External"/><Relationship Id="rId48" Type="http://schemas.openxmlformats.org/officeDocument/2006/relationships/hyperlink" Target="http://baike.baidu.com/view/112741.htm" TargetMode="External"/><Relationship Id="rId49" Type="http://schemas.openxmlformats.org/officeDocument/2006/relationships/hyperlink" Target="http://baike.baidu.com/view/2773.htm" TargetMode="External"/><Relationship Id="rId297" Type="http://schemas.openxmlformats.org/officeDocument/2006/relationships/hyperlink" Target="http://baike.baidu.com/view/1151323.htm" TargetMode="External"/><Relationship Id="rId298" Type="http://schemas.openxmlformats.org/officeDocument/2006/relationships/hyperlink" Target="http://baike.baidu.com/view/51278.htm" TargetMode="External"/><Relationship Id="rId299" Type="http://schemas.openxmlformats.org/officeDocument/2006/relationships/hyperlink" Target="http://baike.baidu.com/view/2433469.htm" TargetMode="External"/><Relationship Id="rId140" Type="http://schemas.openxmlformats.org/officeDocument/2006/relationships/hyperlink" Target="http://baike.baidu.com/view/1988444.htm" TargetMode="External"/><Relationship Id="rId141" Type="http://schemas.openxmlformats.org/officeDocument/2006/relationships/hyperlink" Target="http://baike.baidu.com/view/4382921.htm" TargetMode="External"/><Relationship Id="rId142" Type="http://schemas.openxmlformats.org/officeDocument/2006/relationships/hyperlink" Target="http://baike.baidu.com/view/4029168.htm" TargetMode="External"/><Relationship Id="rId143" Type="http://schemas.openxmlformats.org/officeDocument/2006/relationships/hyperlink" Target="http://baike.baidu.com/view/358182.htm" TargetMode="External"/><Relationship Id="rId144" Type="http://schemas.openxmlformats.org/officeDocument/2006/relationships/hyperlink" Target="http://baike.baidu.com/view/250950.htm" TargetMode="External"/><Relationship Id="rId145" Type="http://schemas.openxmlformats.org/officeDocument/2006/relationships/hyperlink" Target="http://baike.baidu.com/view/435013.htm" TargetMode="External"/><Relationship Id="rId146" Type="http://schemas.openxmlformats.org/officeDocument/2006/relationships/hyperlink" Target="http://baike.baidu.com/view/4007045.htm" TargetMode="External"/><Relationship Id="rId147" Type="http://schemas.openxmlformats.org/officeDocument/2006/relationships/hyperlink" Target="http://baike.baidu.com/view/878739.htm" TargetMode="External"/><Relationship Id="rId148" Type="http://schemas.openxmlformats.org/officeDocument/2006/relationships/hyperlink" Target="http://baike.baidu.com/view/888582.htm" TargetMode="External"/><Relationship Id="rId149" Type="http://schemas.openxmlformats.org/officeDocument/2006/relationships/hyperlink" Target="http://baike.baidu.com/view/33819.htm" TargetMode="External"/><Relationship Id="rId230" Type="http://schemas.openxmlformats.org/officeDocument/2006/relationships/hyperlink" Target="http://baike.baidu.com/view/324467.htm" TargetMode="External"/><Relationship Id="rId231" Type="http://schemas.openxmlformats.org/officeDocument/2006/relationships/hyperlink" Target="http://baike.baidu.com/view/5258.htm" TargetMode="External"/><Relationship Id="rId232" Type="http://schemas.openxmlformats.org/officeDocument/2006/relationships/hyperlink" Target="http://baike.baidu.com/view/475750.htm" TargetMode="External"/><Relationship Id="rId233" Type="http://schemas.openxmlformats.org/officeDocument/2006/relationships/hyperlink" Target="http://baike.baidu.com/view/513721.htm" TargetMode="External"/><Relationship Id="rId234" Type="http://schemas.openxmlformats.org/officeDocument/2006/relationships/hyperlink" Target="http://baike.baidu.com/view/49067.htm" TargetMode="External"/><Relationship Id="rId235" Type="http://schemas.openxmlformats.org/officeDocument/2006/relationships/hyperlink" Target="http://baike.baidu.com/view/782332.htm" TargetMode="External"/><Relationship Id="rId236" Type="http://schemas.openxmlformats.org/officeDocument/2006/relationships/hyperlink" Target="http://baike.baidu.com/view/4536807.htm" TargetMode="External"/><Relationship Id="rId237" Type="http://schemas.openxmlformats.org/officeDocument/2006/relationships/hyperlink" Target="http://baike.baidu.com/view/550088.htm" TargetMode="External"/><Relationship Id="rId238" Type="http://schemas.openxmlformats.org/officeDocument/2006/relationships/hyperlink" Target="http://baike.baidu.com/view/781354.htm" TargetMode="External"/><Relationship Id="rId239" Type="http://schemas.openxmlformats.org/officeDocument/2006/relationships/hyperlink" Target="http://baike.baidu.com/view/221652.htm" TargetMode="External"/><Relationship Id="rId320" Type="http://schemas.openxmlformats.org/officeDocument/2006/relationships/hyperlink" Target="http://baike.baidu.com/view/17773.htm" TargetMode="External"/><Relationship Id="rId321" Type="http://schemas.openxmlformats.org/officeDocument/2006/relationships/hyperlink" Target="http://baike.baidu.com/view/588063.htm" TargetMode="External"/><Relationship Id="rId322" Type="http://schemas.openxmlformats.org/officeDocument/2006/relationships/hyperlink" Target="http://baike.baidu.com/view/895166.htm" TargetMode="External"/><Relationship Id="rId323" Type="http://schemas.openxmlformats.org/officeDocument/2006/relationships/hyperlink" Target="http://baike.baidu.com/view/1036332.htm" TargetMode="External"/><Relationship Id="rId324" Type="http://schemas.openxmlformats.org/officeDocument/2006/relationships/hyperlink" Target="http://baike.baidu.com/view/253956.htm" TargetMode="External"/><Relationship Id="rId325" Type="http://schemas.openxmlformats.org/officeDocument/2006/relationships/hyperlink" Target="http://baike.baidu.com/view/1913299.htm" TargetMode="External"/><Relationship Id="rId326" Type="http://schemas.openxmlformats.org/officeDocument/2006/relationships/hyperlink" Target="http://baike.baidu.com/view/3414619.htm" TargetMode="External"/><Relationship Id="rId327" Type="http://schemas.openxmlformats.org/officeDocument/2006/relationships/hyperlink" Target="http://baike.baidu.com/view/59405.htm" TargetMode="External"/><Relationship Id="rId328" Type="http://schemas.openxmlformats.org/officeDocument/2006/relationships/hyperlink" Target="http://baike.baidu.com/view/4135589.htm" TargetMode="External"/><Relationship Id="rId329" Type="http://schemas.openxmlformats.org/officeDocument/2006/relationships/hyperlink" Target="http://baike.baidu.com/view/673672.htm" TargetMode="External"/><Relationship Id="rId50" Type="http://schemas.openxmlformats.org/officeDocument/2006/relationships/hyperlink" Target="http://baike.baidu.com/view/4618128.htm" TargetMode="External"/><Relationship Id="rId51" Type="http://schemas.openxmlformats.org/officeDocument/2006/relationships/hyperlink" Target="http://baike.baidu.com/view/326566.htm" TargetMode="External"/><Relationship Id="rId52" Type="http://schemas.openxmlformats.org/officeDocument/2006/relationships/hyperlink" Target="http://baike.baidu.com/view/2755438.htm" TargetMode="External"/><Relationship Id="rId53" Type="http://schemas.openxmlformats.org/officeDocument/2006/relationships/hyperlink" Target="http://baike.baidu.com/view/2459773.htm" TargetMode="External"/><Relationship Id="rId54" Type="http://schemas.openxmlformats.org/officeDocument/2006/relationships/hyperlink" Target="http://baike.baidu.com/view/1102.htm" TargetMode="External"/><Relationship Id="rId55" Type="http://schemas.openxmlformats.org/officeDocument/2006/relationships/hyperlink" Target="http://baike.baidu.com/view/600339.htm" TargetMode="External"/><Relationship Id="rId56" Type="http://schemas.openxmlformats.org/officeDocument/2006/relationships/hyperlink" Target="http://baike.baidu.com/view/1710628.htm" TargetMode="External"/><Relationship Id="rId57" Type="http://schemas.openxmlformats.org/officeDocument/2006/relationships/hyperlink" Target="http://baike.baidu.com/view/399069.htm" TargetMode="External"/><Relationship Id="rId58" Type="http://schemas.openxmlformats.org/officeDocument/2006/relationships/hyperlink" Target="http://baike.baidu.com/view/42663.htm" TargetMode="External"/><Relationship Id="rId59" Type="http://schemas.openxmlformats.org/officeDocument/2006/relationships/hyperlink" Target="http://baike.baidu.com/view/4203952.htm" TargetMode="External"/><Relationship Id="rId150" Type="http://schemas.openxmlformats.org/officeDocument/2006/relationships/hyperlink" Target="http://baike.baidu.com/view/42877.htm" TargetMode="External"/><Relationship Id="rId151" Type="http://schemas.openxmlformats.org/officeDocument/2006/relationships/hyperlink" Target="http://baike.baidu.com/view/69266.htm" TargetMode="External"/><Relationship Id="rId152" Type="http://schemas.openxmlformats.org/officeDocument/2006/relationships/hyperlink" Target="http://baike.baidu.com/view/17531.htm" TargetMode="External"/><Relationship Id="rId153" Type="http://schemas.openxmlformats.org/officeDocument/2006/relationships/hyperlink" Target="http://baike.baidu.com/view/183927.htm" TargetMode="External"/><Relationship Id="rId154" Type="http://schemas.openxmlformats.org/officeDocument/2006/relationships/hyperlink" Target="http://baike.baidu.com/view/441843.htm" TargetMode="External"/><Relationship Id="rId155" Type="http://schemas.openxmlformats.org/officeDocument/2006/relationships/hyperlink" Target="http://baike.baidu.com/view/441844.htm" TargetMode="External"/><Relationship Id="rId156" Type="http://schemas.openxmlformats.org/officeDocument/2006/relationships/hyperlink" Target="http://baike.baidu.com/view/1899666.htm" TargetMode="External"/><Relationship Id="rId157" Type="http://schemas.openxmlformats.org/officeDocument/2006/relationships/hyperlink" Target="http://baike.baidu.com/view/948433.htm" TargetMode="External"/><Relationship Id="rId158" Type="http://schemas.openxmlformats.org/officeDocument/2006/relationships/hyperlink" Target="http://baike.baidu.com/view/2154810.htm" TargetMode="External"/><Relationship Id="rId159" Type="http://schemas.openxmlformats.org/officeDocument/2006/relationships/hyperlink" Target="http://baike.baidu.com/view/624572.htm" TargetMode="External"/><Relationship Id="rId240" Type="http://schemas.openxmlformats.org/officeDocument/2006/relationships/hyperlink" Target="http://baike.baidu.com/view/129568.htm" TargetMode="External"/><Relationship Id="rId241" Type="http://schemas.openxmlformats.org/officeDocument/2006/relationships/hyperlink" Target="http://baike.baidu.com/view/684994.htm" TargetMode="External"/><Relationship Id="rId242" Type="http://schemas.openxmlformats.org/officeDocument/2006/relationships/hyperlink" Target="http://baike.baidu.com/view/116980.htm" TargetMode="External"/><Relationship Id="rId243" Type="http://schemas.openxmlformats.org/officeDocument/2006/relationships/hyperlink" Target="http://baike.baidu.com/view/373387.htm" TargetMode="External"/><Relationship Id="rId244" Type="http://schemas.openxmlformats.org/officeDocument/2006/relationships/hyperlink" Target="http://baike.baidu.com/view/10306.htm" TargetMode="External"/><Relationship Id="rId245" Type="http://schemas.openxmlformats.org/officeDocument/2006/relationships/hyperlink" Target="http://baike.baidu.com/view/2245.htm" TargetMode="External"/><Relationship Id="rId246" Type="http://schemas.openxmlformats.org/officeDocument/2006/relationships/hyperlink" Target="http://baike.baidu.com/view/218309.htm" TargetMode="External"/><Relationship Id="rId247" Type="http://schemas.openxmlformats.org/officeDocument/2006/relationships/hyperlink" Target="http://baike.baidu.com/view/272018.htm" TargetMode="External"/><Relationship Id="rId248" Type="http://schemas.openxmlformats.org/officeDocument/2006/relationships/hyperlink" Target="http://baike.baidu.com/view/118725.htm" TargetMode="External"/><Relationship Id="rId249" Type="http://schemas.openxmlformats.org/officeDocument/2006/relationships/hyperlink" Target="http://baike.baidu.com/view/76301.htm" TargetMode="External"/><Relationship Id="rId330" Type="http://schemas.openxmlformats.org/officeDocument/2006/relationships/hyperlink" Target="http://baike.baidu.com/view/634818.htm" TargetMode="External"/><Relationship Id="rId331" Type="http://schemas.openxmlformats.org/officeDocument/2006/relationships/hyperlink" Target="http://baike.baidu.com/view/203606.htm" TargetMode="External"/><Relationship Id="rId332" Type="http://schemas.openxmlformats.org/officeDocument/2006/relationships/hyperlink" Target="http://baike.baidu.com/view/1379372.htm" TargetMode="External"/><Relationship Id="rId333" Type="http://schemas.openxmlformats.org/officeDocument/2006/relationships/hyperlink" Target="http://baike.baidu.com/view/1091433.htm" TargetMode="External"/><Relationship Id="rId334" Type="http://schemas.openxmlformats.org/officeDocument/2006/relationships/hyperlink" Target="http://baike.baidu.com/view/2179279.htm" TargetMode="External"/><Relationship Id="rId335" Type="http://schemas.openxmlformats.org/officeDocument/2006/relationships/hyperlink" Target="http://baike.baidu.com/view/4582036.htm" TargetMode="External"/><Relationship Id="rId336" Type="http://schemas.openxmlformats.org/officeDocument/2006/relationships/hyperlink" Target="http://baike.baidu.com/view/1071370.htm" TargetMode="External"/><Relationship Id="rId337" Type="http://schemas.openxmlformats.org/officeDocument/2006/relationships/hyperlink" Target="http://baike.baidu.com/view/163505.htm" TargetMode="External"/><Relationship Id="rId338" Type="http://schemas.openxmlformats.org/officeDocument/2006/relationships/hyperlink" Target="http://baike.baidu.com/view/414326.htm" TargetMode="External"/><Relationship Id="rId339" Type="http://schemas.openxmlformats.org/officeDocument/2006/relationships/hyperlink" Target="http://baike.baidu.com/view/2807426.htm" TargetMode="External"/><Relationship Id="rId60" Type="http://schemas.openxmlformats.org/officeDocument/2006/relationships/hyperlink" Target="http://baike.baidu.com/view/19216.htm" TargetMode="External"/><Relationship Id="rId61" Type="http://schemas.openxmlformats.org/officeDocument/2006/relationships/hyperlink" Target="http://baike.baidu.com/view/71535.htm" TargetMode="External"/><Relationship Id="rId62" Type="http://schemas.openxmlformats.org/officeDocument/2006/relationships/hyperlink" Target="http://baike.baidu.com/view/659085.htm" TargetMode="External"/><Relationship Id="rId63" Type="http://schemas.openxmlformats.org/officeDocument/2006/relationships/hyperlink" Target="http://baike.baidu.com/view/1514347.htm" TargetMode="External"/><Relationship Id="rId64" Type="http://schemas.openxmlformats.org/officeDocument/2006/relationships/hyperlink" Target="http://baike.baidu.com/view/110991.htm" TargetMode="External"/><Relationship Id="rId65" Type="http://schemas.openxmlformats.org/officeDocument/2006/relationships/hyperlink" Target="http://baike.baidu.com/view/2215.htm" TargetMode="External"/><Relationship Id="rId66" Type="http://schemas.openxmlformats.org/officeDocument/2006/relationships/hyperlink" Target="http://baike.baidu.com/view/58869.htm" TargetMode="External"/><Relationship Id="rId67" Type="http://schemas.openxmlformats.org/officeDocument/2006/relationships/hyperlink" Target="http://baike.baidu.com/view/866907.htm" TargetMode="External"/><Relationship Id="rId68" Type="http://schemas.openxmlformats.org/officeDocument/2006/relationships/hyperlink" Target="http://baike.baidu.com/view/1753268.htm" TargetMode="External"/><Relationship Id="rId69" Type="http://schemas.openxmlformats.org/officeDocument/2006/relationships/hyperlink" Target="http://baike.baidu.com/view/2078662.htm" TargetMode="External"/><Relationship Id="rId160" Type="http://schemas.openxmlformats.org/officeDocument/2006/relationships/hyperlink" Target="http://baike.baidu.com/view/4337514.htm" TargetMode="External"/><Relationship Id="rId161" Type="http://schemas.openxmlformats.org/officeDocument/2006/relationships/hyperlink" Target="http://baike.baidu.com/view/4457882.htm" TargetMode="External"/><Relationship Id="rId162" Type="http://schemas.openxmlformats.org/officeDocument/2006/relationships/hyperlink" Target="http://baike.baidu.com/view/6785.htm" TargetMode="External"/><Relationship Id="rId163" Type="http://schemas.openxmlformats.org/officeDocument/2006/relationships/hyperlink" Target="http://baike.baidu.com/view/994159.htm" TargetMode="External"/><Relationship Id="rId164" Type="http://schemas.openxmlformats.org/officeDocument/2006/relationships/hyperlink" Target="http://baike.baidu.com/view/4866.htm" TargetMode="External"/><Relationship Id="rId165" Type="http://schemas.openxmlformats.org/officeDocument/2006/relationships/hyperlink" Target="http://baike.baidu.com/view/318028.htm" TargetMode="External"/><Relationship Id="rId166" Type="http://schemas.openxmlformats.org/officeDocument/2006/relationships/hyperlink" Target="http://baike.baidu.com/view/367085.htm" TargetMode="External"/><Relationship Id="rId167" Type="http://schemas.openxmlformats.org/officeDocument/2006/relationships/hyperlink" Target="http://baike.baidu.com/view/697900.htm" TargetMode="External"/><Relationship Id="rId168" Type="http://schemas.openxmlformats.org/officeDocument/2006/relationships/hyperlink" Target="http://baike.baidu.com/view/744669.htm" TargetMode="External"/><Relationship Id="rId169" Type="http://schemas.openxmlformats.org/officeDocument/2006/relationships/hyperlink" Target="http://baike.baidu.com/view/744679.htm" TargetMode="External"/><Relationship Id="rId250" Type="http://schemas.openxmlformats.org/officeDocument/2006/relationships/hyperlink" Target="http://baike.baidu.com/view/1451976.htm" TargetMode="External"/><Relationship Id="rId251" Type="http://schemas.openxmlformats.org/officeDocument/2006/relationships/hyperlink" Target="http://baike.baidu.com/view/34984.htm" TargetMode="External"/><Relationship Id="rId252" Type="http://schemas.openxmlformats.org/officeDocument/2006/relationships/hyperlink" Target="http://baike.baidu.com/view/66660.htm" TargetMode="External"/><Relationship Id="rId253" Type="http://schemas.openxmlformats.org/officeDocument/2006/relationships/hyperlink" Target="http://baike.baidu.com/view/495088.htm" TargetMode="External"/><Relationship Id="rId254" Type="http://schemas.openxmlformats.org/officeDocument/2006/relationships/hyperlink" Target="http://baike.baidu.com/view/306478.htm" TargetMode="External"/><Relationship Id="rId255" Type="http://schemas.openxmlformats.org/officeDocument/2006/relationships/hyperlink" Target="http://baike.baidu.com/view/313676.htm" TargetMode="External"/><Relationship Id="rId256" Type="http://schemas.openxmlformats.org/officeDocument/2006/relationships/hyperlink" Target="http://baike.baidu.com/view/173078.htm" TargetMode="External"/><Relationship Id="rId257" Type="http://schemas.openxmlformats.org/officeDocument/2006/relationships/hyperlink" Target="http://baike.baidu.com/view/689863.htm" TargetMode="External"/><Relationship Id="rId258" Type="http://schemas.openxmlformats.org/officeDocument/2006/relationships/hyperlink" Target="http://baike.baidu.com/view/656132.htm" TargetMode="External"/><Relationship Id="rId259" Type="http://schemas.openxmlformats.org/officeDocument/2006/relationships/hyperlink" Target="http://baike.baidu.com/view/1717.htm" TargetMode="External"/><Relationship Id="rId340" Type="http://schemas.openxmlformats.org/officeDocument/2006/relationships/hyperlink" Target="http://baike.baidu.com/view/213467.htm" TargetMode="External"/><Relationship Id="rId341" Type="http://schemas.openxmlformats.org/officeDocument/2006/relationships/hyperlink" Target="http://baike.baidu.com/view/202109.htm" TargetMode="External"/><Relationship Id="rId342" Type="http://schemas.openxmlformats.org/officeDocument/2006/relationships/hyperlink" Target="http://baike.baidu.com/view/3101823.htm" TargetMode="External"/><Relationship Id="rId343" Type="http://schemas.openxmlformats.org/officeDocument/2006/relationships/hyperlink" Target="http://baike.baidu.com/view/773641.htm" TargetMode="External"/><Relationship Id="rId344" Type="http://schemas.openxmlformats.org/officeDocument/2006/relationships/hyperlink" Target="http://baike.baidu.com/view/2237923.htm" TargetMode="External"/><Relationship Id="rId100" Type="http://schemas.openxmlformats.org/officeDocument/2006/relationships/hyperlink" Target="http://baike.baidu.com/view/2056430.htm" TargetMode="External"/><Relationship Id="rId101" Type="http://schemas.openxmlformats.org/officeDocument/2006/relationships/hyperlink" Target="http://baike.baidu.com/view/2625101.htm" TargetMode="External"/><Relationship Id="rId102" Type="http://schemas.openxmlformats.org/officeDocument/2006/relationships/hyperlink" Target="http://baike.baidu.com/view/96934.htm" TargetMode="External"/><Relationship Id="rId103" Type="http://schemas.openxmlformats.org/officeDocument/2006/relationships/hyperlink" Target="http://baike.baidu.com/view/42689.htm" TargetMode="External"/><Relationship Id="rId104" Type="http://schemas.openxmlformats.org/officeDocument/2006/relationships/hyperlink" Target="http://baike.baidu.com/view/884136.htm" TargetMode="External"/><Relationship Id="rId105" Type="http://schemas.openxmlformats.org/officeDocument/2006/relationships/hyperlink" Target="http://baike.baidu.com/view/267047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4658</Words>
  <Characters>26552</Characters>
  <Application>Microsoft Word 12.0.0</Application>
  <DocSecurity>0</DocSecurity>
  <Lines>221</Lines>
  <Paragraphs>53</Paragraphs>
  <ScaleCrop>false</ScaleCrop>
  <Company>PKU</Company>
  <LinksUpToDate>false</LinksUpToDate>
  <CharactersWithSpaces>32607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Jet Wang</cp:lastModifiedBy>
  <cp:revision>1</cp:revision>
  <dcterms:created xsi:type="dcterms:W3CDTF">2011-02-05T11:06:00Z</dcterms:created>
  <dcterms:modified xsi:type="dcterms:W3CDTF">2011-02-05T11:18:00Z</dcterms:modified>
</cp:coreProperties>
</file>