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C76" w:rsidRPr="00AC7C76" w:rsidRDefault="00AC7C76" w:rsidP="00294C99">
      <w:pPr>
        <w:spacing w:after="16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US" w:eastAsia="en-US" w:bidi="ar-DZ"/>
        </w:rPr>
      </w:pPr>
      <w:r w:rsidRPr="00AC7C76">
        <w:rPr>
          <w:rFonts w:ascii="Calibri" w:eastAsia="Calibri" w:hAnsi="Calibri" w:cs="Times New Roman" w:hint="cs"/>
          <w:b/>
          <w:bCs/>
          <w:sz w:val="32"/>
          <w:szCs w:val="32"/>
          <w:u w:val="single"/>
          <w:rtl/>
          <w:lang w:val="en-US" w:eastAsia="en-US" w:bidi="ar-DZ"/>
        </w:rPr>
        <w:t>متوسطة:</w:t>
      </w:r>
      <w:r w:rsidRPr="00AC7C76">
        <w:rPr>
          <w:rFonts w:ascii="Calibri" w:eastAsia="Calibri" w:hAnsi="Calibri" w:cs="Calibri"/>
          <w:b/>
          <w:bCs/>
          <w:sz w:val="32"/>
          <w:szCs w:val="32"/>
          <w:rtl/>
          <w:lang w:val="en-US" w:eastAsia="en-US" w:bidi="ar-DZ"/>
        </w:rPr>
        <w:t xml:space="preserve"> </w:t>
      </w:r>
      <w:r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 xml:space="preserve">بوشارب يوسف </w:t>
      </w:r>
      <w:r>
        <w:rPr>
          <w:rFonts w:ascii="Calibri" w:eastAsia="Calibri" w:hAnsi="Calibri" w:cs="Times New Roman"/>
          <w:b/>
          <w:bCs/>
          <w:sz w:val="32"/>
          <w:szCs w:val="32"/>
          <w:rtl/>
          <w:lang w:val="en-US" w:eastAsia="en-US" w:bidi="ar-DZ"/>
        </w:rPr>
        <w:t>–</w:t>
      </w:r>
      <w:proofErr w:type="gramStart"/>
      <w:r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>الحاسي-</w:t>
      </w:r>
      <w:r w:rsidRPr="00AC7C76">
        <w:rPr>
          <w:rFonts w:ascii="Calibri" w:eastAsia="Calibri" w:hAnsi="Calibri" w:cs="Times New Roman"/>
          <w:b/>
          <w:bCs/>
          <w:sz w:val="32"/>
          <w:szCs w:val="32"/>
          <w:rtl/>
          <w:lang w:val="en-US" w:eastAsia="en-US" w:bidi="ar-DZ"/>
        </w:rPr>
        <w:t xml:space="preserve"> </w:t>
      </w:r>
      <w:r w:rsidRPr="00AC7C76">
        <w:rPr>
          <w:rFonts w:ascii="Calibri" w:eastAsia="Calibri" w:hAnsi="Calibri" w:cs="Calibri" w:hint="cs"/>
          <w:b/>
          <w:bCs/>
          <w:sz w:val="32"/>
          <w:szCs w:val="32"/>
          <w:rtl/>
          <w:lang w:val="en-US" w:eastAsia="en-US" w:bidi="ar-DZ"/>
        </w:rPr>
        <w:t xml:space="preserve"> </w:t>
      </w:r>
      <w:proofErr w:type="gramEnd"/>
      <w:r w:rsidRPr="00AC7C76">
        <w:rPr>
          <w:rFonts w:ascii="Calibri" w:eastAsia="Calibri" w:hAnsi="Calibri" w:cs="Calibri" w:hint="cs"/>
          <w:b/>
          <w:bCs/>
          <w:sz w:val="32"/>
          <w:szCs w:val="32"/>
          <w:rtl/>
          <w:lang w:val="en-US" w:eastAsia="en-US" w:bidi="ar-DZ"/>
        </w:rPr>
        <w:t xml:space="preserve">                                    </w:t>
      </w:r>
      <w:r w:rsidRPr="00AC7C76"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 xml:space="preserve">             </w:t>
      </w:r>
      <w:r w:rsidRPr="00AC7C76">
        <w:rPr>
          <w:rFonts w:ascii="Calibri" w:eastAsia="Calibri" w:hAnsi="Calibri" w:cs="Times New Roman" w:hint="cs"/>
          <w:b/>
          <w:bCs/>
          <w:sz w:val="32"/>
          <w:szCs w:val="32"/>
          <w:u w:val="single"/>
          <w:rtl/>
          <w:lang w:val="en-US" w:eastAsia="en-US" w:bidi="ar-DZ"/>
        </w:rPr>
        <w:t xml:space="preserve">المستوى </w:t>
      </w:r>
      <w:r w:rsidRPr="00AC7C76">
        <w:rPr>
          <w:rFonts w:ascii="Calibri" w:eastAsia="Calibri" w:hAnsi="Calibri" w:cs="Calibri" w:hint="cs"/>
          <w:b/>
          <w:bCs/>
          <w:sz w:val="32"/>
          <w:szCs w:val="32"/>
          <w:u w:val="single"/>
          <w:rtl/>
          <w:lang w:val="en-US" w:eastAsia="en-US" w:bidi="ar-DZ"/>
        </w:rPr>
        <w:t>:</w:t>
      </w:r>
      <w:r w:rsidRPr="00AC7C76">
        <w:rPr>
          <w:rFonts w:ascii="Calibri" w:eastAsia="Calibri" w:hAnsi="Calibri" w:cs="Calibri" w:hint="cs"/>
          <w:b/>
          <w:bCs/>
          <w:sz w:val="32"/>
          <w:szCs w:val="32"/>
          <w:rtl/>
          <w:lang w:val="en-US" w:eastAsia="en-US" w:bidi="ar-DZ"/>
        </w:rPr>
        <w:t xml:space="preserve"> </w:t>
      </w:r>
      <w:r w:rsidRPr="00AC7C76"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 xml:space="preserve">السنة </w:t>
      </w:r>
      <w:r w:rsidR="00294C99"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>الثانية</w:t>
      </w:r>
      <w:r w:rsidRPr="00AC7C76"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 xml:space="preserve"> متوسط</w:t>
      </w:r>
    </w:p>
    <w:p w:rsidR="00AC7C76" w:rsidRPr="00AC7C76" w:rsidRDefault="00AC7C76" w:rsidP="00AC7C76">
      <w:pPr>
        <w:spacing w:after="160" w:line="259" w:lineRule="auto"/>
        <w:rPr>
          <w:rFonts w:ascii="Calibri" w:eastAsia="Calibri" w:hAnsi="Calibri" w:cs="Calibri"/>
          <w:b/>
          <w:bCs/>
          <w:sz w:val="32"/>
          <w:szCs w:val="32"/>
          <w:rtl/>
          <w:lang w:val="en-US" w:eastAsia="en-US" w:bidi="ar-DZ"/>
        </w:rPr>
      </w:pPr>
      <w:r w:rsidRPr="00AC7C76">
        <w:rPr>
          <w:rFonts w:ascii="Calibri" w:eastAsia="Calibri" w:hAnsi="Calibri" w:cs="Calibri" w:hint="cs"/>
          <w:b/>
          <w:bCs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F394A4E" wp14:editId="73E447C2">
                <wp:simplePos x="0" y="0"/>
                <wp:positionH relativeFrom="margin">
                  <wp:posOffset>67537</wp:posOffset>
                </wp:positionH>
                <wp:positionV relativeFrom="paragraph">
                  <wp:posOffset>308610</wp:posOffset>
                </wp:positionV>
                <wp:extent cx="7040880" cy="0"/>
                <wp:effectExtent l="19050" t="19050" r="762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30239" id="Straight Connector 2" o:spid="_x0000_s1026" style="position:absolute;left:0;text-align:lef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.3pt,24.3pt" to="559.7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" strokecolor="windowText" strokeweight="2.25pt">
                <v:stroke joinstyle="miter"/>
                <w10:wrap anchorx="margin"/>
              </v:line>
            </w:pict>
          </mc:Fallback>
        </mc:AlternateContent>
      </w:r>
      <w:r w:rsidRPr="00AC7C76">
        <w:rPr>
          <w:rFonts w:ascii="Calibri" w:eastAsia="Calibri" w:hAnsi="Calibri" w:cs="Times New Roman" w:hint="cs"/>
          <w:b/>
          <w:bCs/>
          <w:noProof/>
          <w:sz w:val="32"/>
          <w:szCs w:val="32"/>
          <w:rtl/>
          <w:lang w:val="ar-DZ" w:eastAsia="en-US" w:bidi="ar-DZ"/>
        </w:rPr>
        <w:t>الإختبار</w:t>
      </w:r>
      <w:r w:rsidRPr="00AC7C76"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 xml:space="preserve"> الثاني في مادة العلوم الفيزيائية والتكنولوجيا </w:t>
      </w:r>
      <w:r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 xml:space="preserve">                           </w:t>
      </w:r>
      <w:r w:rsidRPr="00AC7C76">
        <w:rPr>
          <w:rFonts w:ascii="Calibri" w:eastAsia="Calibri" w:hAnsi="Calibri" w:cs="Times New Roman" w:hint="cs"/>
          <w:b/>
          <w:bCs/>
          <w:sz w:val="32"/>
          <w:szCs w:val="32"/>
          <w:u w:val="single"/>
          <w:rtl/>
          <w:lang w:val="en-US" w:eastAsia="en-US" w:bidi="ar-DZ"/>
        </w:rPr>
        <w:t>المدة:</w:t>
      </w:r>
      <w:r w:rsidRPr="00AC7C76">
        <w:rPr>
          <w:rFonts w:ascii="Calibri" w:eastAsia="Calibri" w:hAnsi="Calibri" w:cs="Calibri" w:hint="cs"/>
          <w:b/>
          <w:bCs/>
          <w:sz w:val="32"/>
          <w:szCs w:val="32"/>
          <w:rtl/>
          <w:lang w:val="en-US" w:eastAsia="en-US" w:bidi="ar-DZ"/>
        </w:rPr>
        <w:t xml:space="preserve"> </w:t>
      </w:r>
      <w:r w:rsidRPr="00AC7C76">
        <w:rPr>
          <w:rFonts w:ascii="Calibri" w:eastAsia="Calibri" w:hAnsi="Calibri" w:cs="Times New Roman" w:hint="cs"/>
          <w:b/>
          <w:bCs/>
          <w:sz w:val="32"/>
          <w:szCs w:val="32"/>
          <w:rtl/>
          <w:lang w:val="en-US" w:eastAsia="en-US" w:bidi="ar-DZ"/>
        </w:rPr>
        <w:t>ساعة ونصف</w:t>
      </w:r>
    </w:p>
    <w:p w:rsidR="00731510" w:rsidRPr="00B237C0" w:rsidRDefault="00BC6391" w:rsidP="00BC7310">
      <w:pPr>
        <w:spacing w:after="0" w:line="216" w:lineRule="auto"/>
        <w:rPr>
          <w:rFonts w:ascii="Arabic Typesetting" w:eastAsia="SimSun" w:hAnsi="Arabic Typesetting" w:cs="Arabic Typesetting"/>
          <w:b/>
          <w:bCs/>
          <w:sz w:val="36"/>
          <w:szCs w:val="36"/>
          <w:u w:val="single"/>
          <w:rtl/>
          <w:lang w:eastAsia="zh-CN" w:bidi="ar-DZ"/>
        </w:rPr>
      </w:pPr>
      <w:r w:rsidRPr="00B237C0">
        <w:rPr>
          <w:rFonts w:ascii="Arabic Typesetting" w:eastAsia="SimSun" w:hAnsi="Arabic Typesetting" w:cs="Arabic Typesetting"/>
          <w:noProof/>
          <w:sz w:val="36"/>
          <w:szCs w:val="36"/>
          <w:lang w:val="en-US" w:eastAsia="en-US"/>
        </w:rPr>
        <w:drawing>
          <wp:anchor distT="0" distB="0" distL="114300" distR="114300" simplePos="0" relativeHeight="251685888" behindDoc="1" locked="0" layoutInCell="1" allowOverlap="1" wp14:anchorId="09E4E480" wp14:editId="2D1EBA06">
            <wp:simplePos x="0" y="0"/>
            <wp:positionH relativeFrom="column">
              <wp:posOffset>448784</wp:posOffset>
            </wp:positionH>
            <wp:positionV relativeFrom="paragraph">
              <wp:posOffset>142212</wp:posOffset>
            </wp:positionV>
            <wp:extent cx="3172460" cy="2393315"/>
            <wp:effectExtent l="0" t="0" r="8890" b="6985"/>
            <wp:wrapNone/>
            <wp:docPr id="22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C2690" w:rsidRPr="00B237C0">
        <w:rPr>
          <w:rFonts w:ascii="Arabic Typesetting" w:eastAsia="SimSun" w:hAnsi="Arabic Typesetting" w:cs="Arabic Typesetting"/>
          <w:b/>
          <w:bCs/>
          <w:sz w:val="36"/>
          <w:szCs w:val="36"/>
          <w:u w:val="single"/>
          <w:rtl/>
          <w:lang w:eastAsia="zh-CN"/>
        </w:rPr>
        <w:t>الوضعية الأولى:</w:t>
      </w:r>
    </w:p>
    <w:p w:rsidR="00507858" w:rsidRPr="005112AD" w:rsidRDefault="006779C3" w:rsidP="00BC7310">
      <w:pPr>
        <w:spacing w:after="0" w:line="216" w:lineRule="auto"/>
        <w:ind w:left="720"/>
        <w:contextualSpacing/>
        <w:rPr>
          <w:rFonts w:ascii="Arabic Typesetting" w:eastAsia="SimSun" w:hAnsi="Arabic Typesetting" w:cs="Arabic Typesetting"/>
          <w:noProof/>
          <w:sz w:val="32"/>
          <w:szCs w:val="32"/>
          <w:rtl/>
          <w:lang w:val="en-CA" w:bidi="ar-DZ"/>
        </w:rPr>
      </w:pP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CA" w:bidi="ar-DZ"/>
        </w:rPr>
        <w:t xml:space="preserve">في </w:t>
      </w:r>
      <w:r w:rsidR="00507858"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CA" w:bidi="ar-DZ"/>
        </w:rPr>
        <w:t xml:space="preserve">عطلة </w:t>
      </w: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CA" w:bidi="ar-DZ"/>
        </w:rPr>
        <w:t xml:space="preserve">نهاية الأسبوع </w:t>
      </w:r>
      <w:r w:rsidR="00507858"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CA" w:bidi="ar-DZ"/>
        </w:rPr>
        <w:t>قرر علي اصطحاب أخاه الصغير خالد مع</w:t>
      </w:r>
    </w:p>
    <w:p w:rsidR="00507858" w:rsidRPr="005112AD" w:rsidRDefault="00507858" w:rsidP="00BC7310">
      <w:pPr>
        <w:spacing w:after="0" w:line="216" w:lineRule="auto"/>
        <w:ind w:left="361"/>
        <w:contextualSpacing/>
        <w:rPr>
          <w:rFonts w:ascii="Arabic Typesetting" w:eastAsia="SimSun" w:hAnsi="Arabic Typesetting" w:cs="Arabic Typesetting"/>
          <w:noProof/>
          <w:sz w:val="32"/>
          <w:szCs w:val="32"/>
          <w:rtl/>
          <w:lang w:val="en-CA" w:bidi="ar-DZ"/>
        </w:rPr>
      </w:pP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CA" w:bidi="ar-DZ"/>
        </w:rPr>
        <w:t xml:space="preserve"> صديقه عثمان الى الغابة للتنزه، فركب عثمان دراجته، أما خالد كان</w:t>
      </w:r>
    </w:p>
    <w:p w:rsidR="00507858" w:rsidRPr="005112AD" w:rsidRDefault="00507858" w:rsidP="00BC7310">
      <w:pPr>
        <w:spacing w:after="0" w:line="216" w:lineRule="auto"/>
        <w:ind w:left="361"/>
        <w:contextualSpacing/>
        <w:rPr>
          <w:rFonts w:ascii="Arabic Typesetting" w:eastAsia="SimSun" w:hAnsi="Arabic Typesetting" w:cs="Arabic Typesetting"/>
          <w:noProof/>
          <w:sz w:val="32"/>
          <w:szCs w:val="32"/>
          <w:rtl/>
          <w:lang w:val="en-CA" w:bidi="ar-DZ"/>
        </w:rPr>
      </w:pP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CA" w:bidi="ar-DZ"/>
        </w:rPr>
        <w:t xml:space="preserve"> مع أخيه على دراجة واحدة. كما هو موضح في الصورة. </w:t>
      </w:r>
    </w:p>
    <w:p w:rsidR="00731510" w:rsidRPr="005112AD" w:rsidRDefault="00BC7310" w:rsidP="00BC7310">
      <w:pPr>
        <w:spacing w:after="0" w:line="216" w:lineRule="auto"/>
        <w:ind w:left="361"/>
        <w:contextualSpacing/>
        <w:rPr>
          <w:rFonts w:ascii="Arabic Typesetting" w:eastAsia="SimSun" w:hAnsi="Arabic Typesetting" w:cs="Arabic Typesetting"/>
          <w:noProof/>
          <w:sz w:val="32"/>
          <w:szCs w:val="32"/>
          <w:lang w:val="en-US"/>
        </w:rPr>
      </w:pPr>
      <w:r>
        <w:rPr>
          <w:rFonts w:ascii="Arabic Typesetting" w:eastAsia="SimSun" w:hAnsi="Arabic Typesetting" w:cs="Arabic Typesetting" w:hint="cs"/>
          <w:noProof/>
          <w:sz w:val="32"/>
          <w:szCs w:val="32"/>
          <w:rtl/>
          <w:lang w:val="en-US"/>
        </w:rPr>
        <w:t>1-</w:t>
      </w:r>
      <w:r w:rsidR="00731510"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 xml:space="preserve">املا الفراغات التالية بساكن أو متحرك </w:t>
      </w:r>
    </w:p>
    <w:p w:rsidR="00731510" w:rsidRPr="005112AD" w:rsidRDefault="00507858" w:rsidP="00BC7310">
      <w:pPr>
        <w:numPr>
          <w:ilvl w:val="0"/>
          <w:numId w:val="17"/>
        </w:numPr>
        <w:spacing w:after="0" w:line="216" w:lineRule="auto"/>
        <w:contextualSpacing/>
        <w:rPr>
          <w:rFonts w:ascii="Arabic Typesetting" w:eastAsia="SimSun" w:hAnsi="Arabic Typesetting" w:cs="Arabic Typesetting"/>
          <w:noProof/>
          <w:sz w:val="32"/>
          <w:szCs w:val="32"/>
          <w:lang w:val="en-US"/>
        </w:rPr>
      </w:pP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>خالد</w:t>
      </w:r>
      <w:r w:rsidR="00731510"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 xml:space="preserve">  .............. بالنسبة </w:t>
      </w: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>للشجرة</w:t>
      </w:r>
    </w:p>
    <w:p w:rsidR="00731510" w:rsidRPr="005112AD" w:rsidRDefault="00507858" w:rsidP="00BC7310">
      <w:pPr>
        <w:numPr>
          <w:ilvl w:val="0"/>
          <w:numId w:val="17"/>
        </w:numPr>
        <w:spacing w:after="0" w:line="216" w:lineRule="auto"/>
        <w:contextualSpacing/>
        <w:rPr>
          <w:rFonts w:ascii="Arabic Typesetting" w:eastAsia="SimSun" w:hAnsi="Arabic Typesetting" w:cs="Arabic Typesetting"/>
          <w:noProof/>
          <w:sz w:val="32"/>
          <w:szCs w:val="32"/>
          <w:lang w:val="en-US"/>
        </w:rPr>
      </w:pP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 xml:space="preserve">عثمان </w:t>
      </w:r>
      <w:r w:rsidR="00731510"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 xml:space="preserve">  .............. بالنسبة </w:t>
      </w: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>لعلي</w:t>
      </w:r>
    </w:p>
    <w:p w:rsidR="00731510" w:rsidRPr="005112AD" w:rsidRDefault="00507858" w:rsidP="00BC7310">
      <w:pPr>
        <w:numPr>
          <w:ilvl w:val="0"/>
          <w:numId w:val="17"/>
        </w:numPr>
        <w:spacing w:after="0" w:line="216" w:lineRule="auto"/>
        <w:contextualSpacing/>
        <w:rPr>
          <w:rFonts w:ascii="Arabic Typesetting" w:eastAsia="SimSun" w:hAnsi="Arabic Typesetting" w:cs="Arabic Typesetting"/>
          <w:noProof/>
          <w:sz w:val="32"/>
          <w:szCs w:val="32"/>
          <w:lang w:val="en-US"/>
        </w:rPr>
      </w:pP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>علي</w:t>
      </w:r>
      <w:r w:rsidR="00731510"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 xml:space="preserve">.............. بالنسبة لخالد </w:t>
      </w:r>
    </w:p>
    <w:p w:rsidR="00731510" w:rsidRPr="005112AD" w:rsidRDefault="00731510" w:rsidP="00BC7310">
      <w:pPr>
        <w:numPr>
          <w:ilvl w:val="0"/>
          <w:numId w:val="17"/>
        </w:numPr>
        <w:spacing w:after="0" w:line="216" w:lineRule="auto"/>
        <w:contextualSpacing/>
        <w:rPr>
          <w:rFonts w:ascii="Arabic Typesetting" w:eastAsia="SimSun" w:hAnsi="Arabic Typesetting" w:cs="Arabic Typesetting"/>
          <w:noProof/>
          <w:sz w:val="32"/>
          <w:szCs w:val="32"/>
          <w:lang w:val="en-US"/>
        </w:rPr>
      </w:pP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CA" w:bidi="ar-DZ"/>
        </w:rPr>
        <w:t>عثمان .............بالنسبة لهيكل دراجته</w:t>
      </w:r>
    </w:p>
    <w:p w:rsidR="00731510" w:rsidRPr="005112AD" w:rsidRDefault="00BC7310" w:rsidP="00BC7310">
      <w:pPr>
        <w:spacing w:after="0" w:line="216" w:lineRule="auto"/>
        <w:ind w:left="361"/>
        <w:contextualSpacing/>
        <w:rPr>
          <w:rFonts w:ascii="Arabic Typesetting" w:eastAsia="SimSun" w:hAnsi="Arabic Typesetting" w:cs="Arabic Typesetting"/>
          <w:noProof/>
          <w:sz w:val="32"/>
          <w:szCs w:val="32"/>
          <w:lang w:val="en-US"/>
        </w:rPr>
      </w:pPr>
      <w:r>
        <w:rPr>
          <w:rFonts w:ascii="Arabic Typesetting" w:eastAsia="SimSun" w:hAnsi="Arabic Typesetting" w:cs="Arabic Typesetting" w:hint="cs"/>
          <w:noProof/>
          <w:sz w:val="32"/>
          <w:szCs w:val="32"/>
          <w:rtl/>
          <w:lang w:val="en-US"/>
        </w:rPr>
        <w:t>2-</w:t>
      </w:r>
      <w:r w:rsidR="00731510"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>تعرّف على نوع حركة كل من :</w:t>
      </w:r>
    </w:p>
    <w:p w:rsidR="00731510" w:rsidRPr="005112AD" w:rsidRDefault="005275A8" w:rsidP="00BC7310">
      <w:pPr>
        <w:numPr>
          <w:ilvl w:val="0"/>
          <w:numId w:val="17"/>
        </w:numPr>
        <w:spacing w:after="0" w:line="216" w:lineRule="auto"/>
        <w:contextualSpacing/>
        <w:rPr>
          <w:rFonts w:ascii="Arabic Typesetting" w:eastAsia="SimSun" w:hAnsi="Arabic Typesetting" w:cs="Arabic Typesetting"/>
          <w:noProof/>
          <w:sz w:val="32"/>
          <w:szCs w:val="32"/>
          <w:lang w:val="en-US"/>
        </w:rPr>
      </w:pP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>هيكل دراجة عثمان</w:t>
      </w:r>
      <w:r w:rsidR="00731510"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 xml:space="preserve"> بالنسبة للطريق</w:t>
      </w:r>
      <w:r w:rsidR="00344F89" w:rsidRPr="005112AD">
        <w:rPr>
          <w:rFonts w:ascii="Arabic Typesetting" w:hAnsi="Arabic Typesetting" w:cs="Arabic Typesetting"/>
          <w:b/>
          <w:bCs/>
          <w:position w:val="-4"/>
          <w:sz w:val="32"/>
          <w:szCs w:val="32"/>
        </w:rPr>
        <w:object w:dxaOrig="240" w:dyaOrig="260">
          <v:shape id="_x0000_i1025" type="#_x0000_t75" style="width:17.2pt;height:18.25pt" o:ole="">
            <v:imagedata r:id="rId7" o:title=""/>
          </v:shape>
          <o:OLEObject Type="Embed" ProgID="Equation.3" ShapeID="_x0000_i1025" DrawAspect="Content" ObjectID="_1770802239" r:id="rId8"/>
        </w:object>
      </w:r>
    </w:p>
    <w:p w:rsidR="00731510" w:rsidRPr="005112AD" w:rsidRDefault="00731510" w:rsidP="00BC7310">
      <w:pPr>
        <w:numPr>
          <w:ilvl w:val="0"/>
          <w:numId w:val="17"/>
        </w:numPr>
        <w:spacing w:after="0" w:line="216" w:lineRule="auto"/>
        <w:contextualSpacing/>
        <w:rPr>
          <w:rFonts w:ascii="Arabic Typesetting" w:eastAsia="SimSun" w:hAnsi="Arabic Typesetting" w:cs="Arabic Typesetting"/>
          <w:noProof/>
          <w:sz w:val="32"/>
          <w:szCs w:val="32"/>
          <w:lang w:val="en-US"/>
        </w:rPr>
      </w:pP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 xml:space="preserve">عجلة </w:t>
      </w:r>
      <w:r w:rsidR="005275A8"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>دراجة علي</w:t>
      </w: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 xml:space="preserve"> بالنسبة </w:t>
      </w:r>
      <w:r w:rsidR="005275A8"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>لخالد</w:t>
      </w:r>
      <w:r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 xml:space="preserve"> </w:t>
      </w:r>
    </w:p>
    <w:p w:rsidR="00731510" w:rsidRPr="005112AD" w:rsidRDefault="00BC7310" w:rsidP="00BC7310">
      <w:pPr>
        <w:spacing w:after="0" w:line="216" w:lineRule="auto"/>
        <w:ind w:left="361"/>
        <w:contextualSpacing/>
        <w:rPr>
          <w:rFonts w:ascii="Arabic Typesetting" w:eastAsia="SimSun" w:hAnsi="Arabic Typesetting" w:cs="Arabic Typesetting"/>
          <w:noProof/>
          <w:sz w:val="32"/>
          <w:szCs w:val="32"/>
          <w:lang w:val="en-US"/>
        </w:rPr>
      </w:pPr>
      <w:r>
        <w:rPr>
          <w:rFonts w:ascii="Arabic Typesetting" w:eastAsia="SimSun" w:hAnsi="Arabic Typesetting" w:cs="Arabic Typesetting" w:hint="cs"/>
          <w:noProof/>
          <w:sz w:val="32"/>
          <w:szCs w:val="32"/>
          <w:rtl/>
          <w:lang w:val="en-US"/>
        </w:rPr>
        <w:t>3-</w:t>
      </w:r>
      <w:r w:rsidR="00731510" w:rsidRPr="005112AD">
        <w:rPr>
          <w:rFonts w:ascii="Arabic Typesetting" w:eastAsia="SimSun" w:hAnsi="Arabic Typesetting" w:cs="Arabic Typesetting"/>
          <w:noProof/>
          <w:sz w:val="32"/>
          <w:szCs w:val="32"/>
          <w:rtl/>
          <w:lang w:val="en-US"/>
        </w:rPr>
        <w:t>اختر مرجع مناسب من الصورة ، بحيث يكون خالد في حالة سكون</w:t>
      </w:r>
      <w:r w:rsidR="00731510" w:rsidRPr="005112AD">
        <w:rPr>
          <w:rFonts w:ascii="Arabic Typesetting" w:eastAsia="SimSun" w:hAnsi="Arabic Typesetting" w:cs="Arabic Typesetting"/>
          <w:noProof/>
          <w:sz w:val="32"/>
          <w:szCs w:val="32"/>
          <w:lang w:val="en-US"/>
        </w:rPr>
        <w:t>.</w:t>
      </w:r>
    </w:p>
    <w:p w:rsidR="00731510" w:rsidRPr="00B237C0" w:rsidRDefault="0011517A" w:rsidP="00BC7310">
      <w:pPr>
        <w:spacing w:after="0" w:line="216" w:lineRule="auto"/>
        <w:rPr>
          <w:rFonts w:ascii="Arabic Typesetting" w:eastAsia="SimSun" w:hAnsi="Arabic Typesetting" w:cs="Arabic Typesetting"/>
          <w:b/>
          <w:bCs/>
          <w:sz w:val="36"/>
          <w:szCs w:val="36"/>
          <w:u w:val="single"/>
          <w:rtl/>
          <w:lang w:val="en-US" w:eastAsia="zh-CN" w:bidi="ar-DZ"/>
        </w:rPr>
      </w:pPr>
      <w:r w:rsidRPr="00B237C0">
        <w:rPr>
          <w:rFonts w:ascii="Arabic Typesetting" w:eastAsia="SimSun" w:hAnsi="Arabic Typesetting" w:cs="Arabic Typesetting"/>
          <w:b/>
          <w:bCs/>
          <w:sz w:val="36"/>
          <w:szCs w:val="36"/>
          <w:u w:val="single"/>
          <w:rtl/>
          <w:lang w:val="en-US" w:eastAsia="zh-CN" w:bidi="ar-DZ"/>
        </w:rPr>
        <w:t>الوضعية الثانية:</w:t>
      </w:r>
    </w:p>
    <w:p w:rsidR="00344F89" w:rsidRPr="005112AD" w:rsidRDefault="006F55F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rtl/>
          <w:lang w:val="en-US" w:bidi="ar-DZ"/>
        </w:rPr>
      </w:pPr>
      <w:r w:rsidRPr="005112AD">
        <w:rPr>
          <w:rFonts w:ascii="Arabic Typesetting" w:hAnsi="Arabic Typesetting" w:cs="Arabic Typesetting"/>
          <w:noProof/>
          <w:sz w:val="32"/>
          <w:szCs w:val="32"/>
          <w:u w:val="singl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A97FF28" wp14:editId="6424833C">
                <wp:simplePos x="0" y="0"/>
                <wp:positionH relativeFrom="column">
                  <wp:posOffset>275419</wp:posOffset>
                </wp:positionH>
                <wp:positionV relativeFrom="paragraph">
                  <wp:posOffset>271837</wp:posOffset>
                </wp:positionV>
                <wp:extent cx="3207224" cy="1528464"/>
                <wp:effectExtent l="0" t="0" r="12700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224" cy="15284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44F89" w:rsidRDefault="00344F89" w:rsidP="00344F8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7D0F3D5" wp14:editId="5627101D">
                                  <wp:extent cx="2987612" cy="1501254"/>
                                  <wp:effectExtent l="0" t="0" r="3810" b="3810"/>
                                  <wp:docPr id="24" name="Imag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1847" cy="15184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7FF28" id="Rectangle 5" o:spid="_x0000_s1026" style="position:absolute;left:0;text-align:left;margin-left:21.7pt;margin-top:21.4pt;width:252.55pt;height:120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" fillcolor="window" strokecolor="window" strokeweight="2pt">
                <v:textbox>
                  <w:txbxContent>
                    <w:p w:rsidR="00344F89" w:rsidRDefault="00344F89" w:rsidP="00344F89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7D0F3D5" wp14:editId="5627101D">
                            <wp:extent cx="2987612" cy="1501254"/>
                            <wp:effectExtent l="0" t="0" r="3810" b="3810"/>
                            <wp:docPr id="24" name="Imag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1847" cy="15184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وضع أنيس كرة على المستوى </w:t>
      </w:r>
      <w:proofErr w:type="gramStart"/>
      <w:r w:rsidR="00344F89" w:rsidRPr="005112AD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المائل </w:t>
      </w:r>
      <w:r w:rsidR="00344F89" w:rsidRPr="005112AD">
        <w:rPr>
          <w:rFonts w:ascii="Arabic Typesetting" w:hAnsi="Arabic Typesetting" w:cs="Arabic Typesetting"/>
          <w:b/>
          <w:bCs/>
          <w:position w:val="-4"/>
          <w:sz w:val="32"/>
          <w:szCs w:val="32"/>
        </w:rPr>
        <w:object w:dxaOrig="400" w:dyaOrig="260">
          <v:shape id="_x0000_i1026" type="#_x0000_t75" style="width:29pt;height:18.25pt" o:ole="">
            <v:imagedata r:id="rId11" o:title=""/>
          </v:shape>
          <o:OLEObject Type="Embed" ProgID="Equation.3" ShapeID="_x0000_i1026" DrawAspect="Content" ObjectID="_1770802240" r:id="rId12"/>
        </w:objec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،</w:t>
      </w:r>
      <w:proofErr w:type="gramEnd"/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 وتركها وشأنها تتحرك على المستوى المائل لتصل الى المستوى الأفقي </w:t>
      </w:r>
      <w:r w:rsidR="008A1294" w:rsidRPr="005112AD">
        <w:rPr>
          <w:rFonts w:ascii="Arabic Typesetting" w:hAnsi="Arabic Typesetting" w:cs="Arabic Typesetting"/>
          <w:b/>
          <w:bCs/>
          <w:position w:val="-6"/>
          <w:sz w:val="32"/>
          <w:szCs w:val="32"/>
        </w:rPr>
        <w:object w:dxaOrig="400" w:dyaOrig="279">
          <v:shape id="_x0000_i1027" type="#_x0000_t75" style="width:29pt;height:19.35pt" o:ole="">
            <v:imagedata r:id="rId13" o:title=""/>
          </v:shape>
          <o:OLEObject Type="Embed" ProgID="Equation.3" ShapeID="_x0000_i1027" DrawAspect="Content" ObjectID="_1770802241" r:id="rId14"/>
        </w:objec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.</w:t>
      </w:r>
    </w:p>
    <w:p w:rsidR="00344F89" w:rsidRPr="005112AD" w:rsidRDefault="00344F8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الوثيقة المقابلة تمثل التصوير المتعاقب لحركة الكرة على المستويين </w:t>
      </w:r>
      <w:r w:rsidRPr="005112AD">
        <w:rPr>
          <w:rFonts w:ascii="Arabic Typesetting" w:hAnsi="Arabic Typesetting" w:cs="Arabic Typesetting"/>
          <w:b/>
          <w:bCs/>
          <w:position w:val="-4"/>
          <w:sz w:val="32"/>
          <w:szCs w:val="32"/>
        </w:rPr>
        <w:object w:dxaOrig="400" w:dyaOrig="260">
          <v:shape id="_x0000_i1028" type="#_x0000_t75" style="width:29pt;height:18.25pt" o:ole="">
            <v:imagedata r:id="rId11" o:title=""/>
          </v:shape>
          <o:OLEObject Type="Embed" ProgID="Equation.3" ShapeID="_x0000_i1028" DrawAspect="Content" ObjectID="_1770802242" r:id="rId15"/>
        </w:objec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و</w:t>
      </w:r>
      <w:r w:rsidRPr="005112AD">
        <w:rPr>
          <w:rFonts w:ascii="Arabic Typesetting" w:hAnsi="Arabic Typesetting" w:cs="Arabic Typesetting"/>
          <w:b/>
          <w:bCs/>
          <w:position w:val="-6"/>
          <w:sz w:val="32"/>
          <w:szCs w:val="32"/>
        </w:rPr>
        <w:object w:dxaOrig="400" w:dyaOrig="279">
          <v:shape id="_x0000_i1029" type="#_x0000_t75" style="width:29pt;height:19.35pt" o:ole="">
            <v:imagedata r:id="rId16" o:title=""/>
          </v:shape>
          <o:OLEObject Type="Embed" ProgID="Equation.3" ShapeID="_x0000_i1029" DrawAspect="Content" ObjectID="_1770802243" r:id="rId17"/>
        </w:object>
      </w:r>
      <w:r w:rsidRPr="005112AD">
        <w:rPr>
          <w:rFonts w:ascii="Arabic Typesetting" w:hAnsi="Arabic Typesetting" w:cs="Arabic Typesetting"/>
          <w:sz w:val="32"/>
          <w:szCs w:val="32"/>
          <w:rtl/>
          <w:lang w:bidi="ar-DZ"/>
        </w:rPr>
        <w:t>.</w:t>
      </w:r>
    </w:p>
    <w:p w:rsidR="008A1294" w:rsidRPr="005112AD" w:rsidRDefault="00344F8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rtl/>
          <w:lang w:val="en-US" w:bidi="ar-DZ"/>
        </w:rPr>
      </w:pPr>
      <w:r w:rsidRPr="005112AD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1-من خلال التصوير المتعاقب لحركة الكرة على المستويين </w:t>
      </w:r>
      <w:r w:rsidR="00D051A9" w:rsidRPr="005112AD">
        <w:rPr>
          <w:rFonts w:ascii="Arabic Typesetting" w:hAnsi="Arabic Typesetting" w:cs="Arabic Typesetting"/>
          <w:b/>
          <w:bCs/>
          <w:position w:val="-4"/>
          <w:sz w:val="32"/>
          <w:szCs w:val="32"/>
        </w:rPr>
        <w:object w:dxaOrig="400" w:dyaOrig="260">
          <v:shape id="_x0000_i1030" type="#_x0000_t75" style="width:29pt;height:18.25pt" o:ole="">
            <v:imagedata r:id="rId11" o:title=""/>
          </v:shape>
          <o:OLEObject Type="Embed" ProgID="Equation.3" ShapeID="_x0000_i1030" DrawAspect="Content" ObjectID="_1770802244" r:id="rId18"/>
        </w:objec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و</w:t>
      </w:r>
      <w:r w:rsidR="00D051A9" w:rsidRPr="005112AD">
        <w:rPr>
          <w:rFonts w:ascii="Arabic Typesetting" w:hAnsi="Arabic Typesetting" w:cs="Arabic Typesetting"/>
          <w:b/>
          <w:bCs/>
          <w:position w:val="-6"/>
          <w:sz w:val="32"/>
          <w:szCs w:val="32"/>
        </w:rPr>
        <w:object w:dxaOrig="400" w:dyaOrig="279">
          <v:shape id="_x0000_i1031" type="#_x0000_t75" style="width:29pt;height:19.35pt" o:ole="">
            <v:imagedata r:id="rId16" o:title=""/>
          </v:shape>
          <o:OLEObject Type="Embed" ProgID="Equation.3" ShapeID="_x0000_i1031" DrawAspect="Content" ObjectID="_1770802245" r:id="rId19"/>
        </w:object>
      </w:r>
      <w:r w:rsidRPr="005112AD">
        <w:rPr>
          <w:rFonts w:ascii="Arabic Typesetting" w:hAnsi="Arabic Typesetting" w:cs="Arabic Typesetting"/>
          <w:sz w:val="32"/>
          <w:szCs w:val="32"/>
          <w:rtl/>
          <w:lang w:bidi="ar-DZ"/>
        </w:rPr>
        <w:t>.</w: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 </w:t>
      </w:r>
    </w:p>
    <w:p w:rsidR="00344F89" w:rsidRPr="005112AD" w:rsidRDefault="008A1294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أ/-ما هي نوع </w: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سرعة الكرة على </w: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ال</w: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مستوى</w:t>
      </w:r>
      <w:r w:rsidRPr="005112AD">
        <w:rPr>
          <w:rFonts w:ascii="Arabic Typesetting" w:hAnsi="Arabic Typesetting" w:cs="Arabic Typesetting"/>
          <w:b/>
          <w:bCs/>
          <w:position w:val="-4"/>
          <w:sz w:val="32"/>
          <w:szCs w:val="32"/>
        </w:rPr>
        <w:object w:dxaOrig="400" w:dyaOrig="260">
          <v:shape id="_x0000_i1032" type="#_x0000_t75" style="width:29pt;height:18.25pt" o:ole="">
            <v:imagedata r:id="rId11" o:title=""/>
          </v:shape>
          <o:OLEObject Type="Embed" ProgID="Equation.3" ShapeID="_x0000_i1032" DrawAspect="Content" ObjectID="_1770802246" r:id="rId20"/>
        </w:objec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؟ </w:t>
      </w:r>
      <w:r w:rsidR="00A2100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وطبيعة حركتها</w: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 في </w: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هذا</w: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 </w: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ال</w: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مستوى.</w:t>
      </w:r>
    </w:p>
    <w:p w:rsidR="008A1294" w:rsidRPr="005112AD" w:rsidRDefault="008A1294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5112AD">
        <w:rPr>
          <w:rFonts w:ascii="Arabic Typesetting" w:hAnsi="Arabic Typesetting" w:cs="Arabic Typesetting"/>
          <w:sz w:val="32"/>
          <w:szCs w:val="32"/>
          <w:rtl/>
          <w:lang w:bidi="ar-DZ"/>
        </w:rPr>
        <w:t>ب/-</w: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ما هي نوع سرعة الكرة على المستوى</w:t>
      </w:r>
      <w:r w:rsidRPr="005112AD">
        <w:rPr>
          <w:rFonts w:ascii="Arabic Typesetting" w:hAnsi="Arabic Typesetting" w:cs="Arabic Typesetting"/>
          <w:b/>
          <w:bCs/>
          <w:position w:val="-6"/>
          <w:sz w:val="32"/>
          <w:szCs w:val="32"/>
        </w:rPr>
        <w:object w:dxaOrig="400" w:dyaOrig="279">
          <v:shape id="_x0000_i1033" type="#_x0000_t75" style="width:29pt;height:19.35pt" o:ole="">
            <v:imagedata r:id="rId16" o:title=""/>
          </v:shape>
          <o:OLEObject Type="Embed" ProgID="Equation.3" ShapeID="_x0000_i1033" DrawAspect="Content" ObjectID="_1770802247" r:id="rId21"/>
        </w:objec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؟ </w:t>
      </w:r>
      <w:r w:rsidR="00A2100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وطبيعة حركتها</w: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 في هذا المستوى.</w:t>
      </w:r>
    </w:p>
    <w:p w:rsidR="005112AD" w:rsidRDefault="00344F8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rtl/>
          <w:lang w:val="en-US" w:bidi="ar-DZ"/>
        </w:rPr>
      </w:pP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2-أي من المخططين الممثلين بالوثيقتين </w:t>
      </w:r>
      <w:r w:rsidR="005112AD">
        <w:rPr>
          <w:rFonts w:ascii="Arabic Typesetting" w:hAnsi="Arabic Typesetting" w:cs="Arabic Typesetting" w:hint="cs"/>
          <w:sz w:val="32"/>
          <w:szCs w:val="32"/>
          <w:rtl/>
          <w:lang w:val="en-US" w:bidi="ar-DZ"/>
        </w:rPr>
        <w:t>01</w: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 و</w:t>
      </w:r>
      <w:r w:rsidR="005112AD">
        <w:rPr>
          <w:rFonts w:ascii="Arabic Typesetting" w:hAnsi="Arabic Typesetting" w:cs="Arabic Typesetting" w:hint="cs"/>
          <w:sz w:val="32"/>
          <w:szCs w:val="32"/>
          <w:rtl/>
          <w:lang w:val="en-US" w:bidi="ar-DZ"/>
        </w:rPr>
        <w:t>02</w: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 يعبر عن مخطط السرعة للكرة على</w:t>
      </w:r>
    </w:p>
    <w:p w:rsidR="00344F89" w:rsidRPr="005112AD" w:rsidRDefault="006F55F9" w:rsidP="006F55F9">
      <w:pPr>
        <w:spacing w:after="0" w:line="216" w:lineRule="auto"/>
        <w:rPr>
          <w:rFonts w:ascii="Arabic Typesetting" w:hAnsi="Arabic Typesetting" w:cs="Arabic Typesetting"/>
          <w:sz w:val="32"/>
          <w:szCs w:val="32"/>
          <w:rtl/>
          <w:lang w:val="en-US" w:bidi="ar-DZ"/>
        </w:rPr>
      </w:pPr>
      <w:r w:rsidRPr="005112AD">
        <w:rPr>
          <w:rFonts w:ascii="Arabic Typesetting" w:hAnsi="Arabic Typesetting" w:cs="Arabic Typesetting"/>
          <w:noProof/>
          <w:sz w:val="32"/>
          <w:szCs w:val="32"/>
          <w:u w:val="singl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F7F0C5F" wp14:editId="380A7280">
                <wp:simplePos x="0" y="0"/>
                <wp:positionH relativeFrom="column">
                  <wp:posOffset>3933019</wp:posOffset>
                </wp:positionH>
                <wp:positionV relativeFrom="paragraph">
                  <wp:posOffset>224316</wp:posOffset>
                </wp:positionV>
                <wp:extent cx="2578100" cy="1514902"/>
                <wp:effectExtent l="0" t="0" r="1270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0" cy="151490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44F89" w:rsidRDefault="00344F89" w:rsidP="00344F8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F1C69C8" wp14:editId="3013188A">
                                  <wp:extent cx="2362200" cy="1405720"/>
                                  <wp:effectExtent l="0" t="0" r="0" b="4445"/>
                                  <wp:docPr id="26" name="Image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5093" cy="14074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F0C5F" id="Rectangle 7" o:spid="_x0000_s1027" style="position:absolute;left:0;text-align:left;margin-left:309.7pt;margin-top:17.65pt;width:203pt;height:119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" fillcolor="window" strokecolor="window" strokeweight="2pt">
                <v:textbox>
                  <w:txbxContent>
                    <w:p w:rsidR="00344F89" w:rsidRDefault="00344F89" w:rsidP="00344F89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6F1C69C8" wp14:editId="3013188A">
                            <wp:extent cx="2362200" cy="1405720"/>
                            <wp:effectExtent l="0" t="0" r="0" b="4445"/>
                            <wp:docPr id="26" name="Image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5093" cy="14074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82BF4" w:rsidRPr="005112AD">
        <w:rPr>
          <w:rFonts w:ascii="Arabic Typesetting" w:hAnsi="Arabic Typesetting" w:cs="Arabic Typesetting"/>
          <w:noProof/>
          <w:sz w:val="32"/>
          <w:szCs w:val="32"/>
          <w:u w:val="singl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8C8CC36" wp14:editId="4A4F1F10">
                <wp:simplePos x="0" y="0"/>
                <wp:positionH relativeFrom="column">
                  <wp:posOffset>387634</wp:posOffset>
                </wp:positionH>
                <wp:positionV relativeFrom="paragraph">
                  <wp:posOffset>177573</wp:posOffset>
                </wp:positionV>
                <wp:extent cx="3263900" cy="1562100"/>
                <wp:effectExtent l="0" t="0" r="12700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3900" cy="15621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344F89" w:rsidRDefault="00344F89" w:rsidP="00344F8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958595D" wp14:editId="1D68FD0F">
                                  <wp:extent cx="2457450" cy="1384300"/>
                                  <wp:effectExtent l="0" t="0" r="0" b="6350"/>
                                  <wp:docPr id="25" name="Imag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5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7450" cy="1384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8CC36" id="Rectangle 18" o:spid="_x0000_s1028" style="position:absolute;left:0;text-align:left;margin-left:30.5pt;margin-top:14pt;width:257pt;height:123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" fillcolor="window" strokecolor="window" strokeweight="2pt">
                <v:textbox>
                  <w:txbxContent>
                    <w:p w:rsidR="00344F89" w:rsidRDefault="00344F89" w:rsidP="00344F89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958595D" wp14:editId="1D68FD0F">
                            <wp:extent cx="2457450" cy="1384300"/>
                            <wp:effectExtent l="0" t="0" r="0" b="6350"/>
                            <wp:docPr id="25" name="Imag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6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7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7450" cy="138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 المستويين </w:t>
      </w:r>
      <w:r w:rsidRPr="005112AD">
        <w:rPr>
          <w:rFonts w:ascii="Arabic Typesetting" w:hAnsi="Arabic Typesetting" w:cs="Arabic Typesetting"/>
          <w:b/>
          <w:bCs/>
          <w:position w:val="-4"/>
          <w:sz w:val="32"/>
          <w:szCs w:val="32"/>
        </w:rPr>
        <w:object w:dxaOrig="400" w:dyaOrig="260">
          <v:shape id="_x0000_i1034" type="#_x0000_t75" style="width:29pt;height:18.25pt" o:ole="">
            <v:imagedata r:id="rId11" o:title=""/>
          </v:shape>
          <o:OLEObject Type="Embed" ProgID="Equation.3" ShapeID="_x0000_i1034" DrawAspect="Content" ObjectID="_1770802248" r:id="rId28"/>
        </w:objec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>و</w:t>
      </w:r>
      <w:r w:rsidRPr="005112AD">
        <w:rPr>
          <w:rFonts w:ascii="Arabic Typesetting" w:hAnsi="Arabic Typesetting" w:cs="Arabic Typesetting"/>
          <w:b/>
          <w:bCs/>
          <w:position w:val="-6"/>
          <w:sz w:val="32"/>
          <w:szCs w:val="32"/>
        </w:rPr>
        <w:object w:dxaOrig="400" w:dyaOrig="279">
          <v:shape id="_x0000_i1035" type="#_x0000_t75" style="width:29pt;height:19.35pt" o:ole="">
            <v:imagedata r:id="rId16" o:title=""/>
          </v:shape>
          <o:OLEObject Type="Embed" ProgID="Equation.3" ShapeID="_x0000_i1035" DrawAspect="Content" ObjectID="_1770802249" r:id="rId29"/>
        </w:object>
      </w:r>
      <w:r w:rsidR="00344F89"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؟  </w:t>
      </w:r>
    </w:p>
    <w:p w:rsidR="00344F89" w:rsidRPr="005112AD" w:rsidRDefault="00344F8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</w:pPr>
    </w:p>
    <w:p w:rsidR="00344F89" w:rsidRPr="005112AD" w:rsidRDefault="00344F8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</w:pPr>
    </w:p>
    <w:p w:rsidR="00344F89" w:rsidRPr="005112AD" w:rsidRDefault="00344F8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</w:pPr>
    </w:p>
    <w:p w:rsidR="00344F89" w:rsidRPr="005112AD" w:rsidRDefault="00344F8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</w:pPr>
    </w:p>
    <w:p w:rsidR="00344F89" w:rsidRPr="005112AD" w:rsidRDefault="00344F8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</w:pPr>
    </w:p>
    <w:p w:rsidR="00344F89" w:rsidRPr="005112AD" w:rsidRDefault="006F55F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</w:pPr>
      <w:r w:rsidRPr="005112AD">
        <w:rPr>
          <w:rFonts w:ascii="Arabic Typesetting" w:hAnsi="Arabic Typesetting" w:cs="Arabic Typesetting"/>
          <w:noProof/>
          <w:sz w:val="32"/>
          <w:szCs w:val="32"/>
          <w:u w:val="singl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F9C7906" wp14:editId="40DBB638">
                <wp:simplePos x="0" y="0"/>
                <wp:positionH relativeFrom="column">
                  <wp:posOffset>1423348</wp:posOffset>
                </wp:positionH>
                <wp:positionV relativeFrom="paragraph">
                  <wp:posOffset>6672</wp:posOffset>
                </wp:positionV>
                <wp:extent cx="1009650" cy="245119"/>
                <wp:effectExtent l="0" t="0" r="19050" b="2159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451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" lastClr="FFFFFF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F4944" w:rsidRPr="009F4944" w:rsidRDefault="009F4944" w:rsidP="009F4944">
                            <w:pPr>
                              <w:jc w:val="center"/>
                              <w:rPr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9F4944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وثيقة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C7906" id="Rectangle 13" o:spid="_x0000_s1029" style="position:absolute;left:0;text-align:left;margin-left:112.05pt;margin-top:.55pt;width:79.5pt;height:19.3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" fillcolor="window" strokecolor="window" strokeweight="2pt">
                <v:textbox>
                  <w:txbxContent>
                    <w:p w:rsidR="009F4944" w:rsidRPr="009F4944" w:rsidRDefault="009F4944" w:rsidP="009F4944">
                      <w:pPr>
                        <w:jc w:val="center"/>
                        <w:rPr>
                          <w:sz w:val="20"/>
                          <w:szCs w:val="20"/>
                          <w:lang w:bidi="ar-DZ"/>
                        </w:rPr>
                      </w:pPr>
                      <w:r w:rsidRPr="009F4944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 xml:space="preserve">وثيقة </w:t>
                      </w:r>
                      <w:r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02</w:t>
                      </w:r>
                    </w:p>
                  </w:txbxContent>
                </v:textbox>
              </v:rect>
            </w:pict>
          </mc:Fallback>
        </mc:AlternateContent>
      </w:r>
      <w:r w:rsidR="00C82BF4" w:rsidRPr="005112AD">
        <w:rPr>
          <w:rFonts w:ascii="Arabic Typesetting" w:hAnsi="Arabic Typesetting" w:cs="Arabic Typesetting"/>
          <w:noProof/>
          <w:sz w:val="32"/>
          <w:szCs w:val="32"/>
          <w:u w:val="singl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3646AF1" wp14:editId="1E67945E">
                <wp:simplePos x="0" y="0"/>
                <wp:positionH relativeFrom="column">
                  <wp:posOffset>4751705</wp:posOffset>
                </wp:positionH>
                <wp:positionV relativeFrom="paragraph">
                  <wp:posOffset>71167</wp:posOffset>
                </wp:positionV>
                <wp:extent cx="1009650" cy="245119"/>
                <wp:effectExtent l="0" t="0" r="19050" b="2159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4511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4944" w:rsidRPr="009F4944" w:rsidRDefault="009F4944" w:rsidP="009F4944">
                            <w:pPr>
                              <w:jc w:val="center"/>
                              <w:rPr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9F4944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وثيقة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46AF1" id="Rectangle 12" o:spid="_x0000_s1030" style="position:absolute;left:0;text-align:left;margin-left:374.15pt;margin-top:5.6pt;width:79.5pt;height:19.3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" fillcolor="white [3201]" strokecolor="white [3212]" strokeweight="2pt">
                <v:textbox>
                  <w:txbxContent>
                    <w:p w:rsidR="009F4944" w:rsidRPr="009F4944" w:rsidRDefault="009F4944" w:rsidP="009F4944">
                      <w:pPr>
                        <w:jc w:val="center"/>
                        <w:rPr>
                          <w:sz w:val="20"/>
                          <w:szCs w:val="20"/>
                          <w:lang w:bidi="ar-DZ"/>
                        </w:rPr>
                      </w:pPr>
                      <w:r w:rsidRPr="009F4944">
                        <w:rPr>
                          <w:rFonts w:hint="cs"/>
                          <w:sz w:val="20"/>
                          <w:szCs w:val="20"/>
                          <w:rtl/>
                          <w:lang w:bidi="ar-DZ"/>
                        </w:rPr>
                        <w:t>وثيقة 01</w:t>
                      </w:r>
                    </w:p>
                  </w:txbxContent>
                </v:textbox>
              </v:rect>
            </w:pict>
          </mc:Fallback>
        </mc:AlternateContent>
      </w:r>
    </w:p>
    <w:p w:rsidR="00344F89" w:rsidRPr="005112AD" w:rsidRDefault="00344F8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u w:val="single"/>
          <w:rtl/>
          <w:lang w:bidi="ar-DZ"/>
        </w:rPr>
      </w:pPr>
    </w:p>
    <w:p w:rsidR="00344F89" w:rsidRPr="005112AD" w:rsidRDefault="00344F8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 w:rsidRPr="005112AD">
        <w:rPr>
          <w:rFonts w:ascii="Arabic Typesetting" w:hAnsi="Arabic Typesetting" w:cs="Arabic Typesetting"/>
          <w:sz w:val="32"/>
          <w:szCs w:val="32"/>
          <w:rtl/>
          <w:lang w:bidi="ar-DZ"/>
        </w:rPr>
        <w:t xml:space="preserve">3-إذا قطعت الكرة مسافة </w:t>
      </w:r>
      <w:r w:rsidR="00455F63" w:rsidRPr="005112AD">
        <w:rPr>
          <w:rFonts w:ascii="Arabic Typesetting" w:hAnsi="Arabic Typesetting" w:cs="Arabic Typesetting"/>
          <w:b/>
          <w:bCs/>
          <w:position w:val="-6"/>
          <w:sz w:val="32"/>
          <w:szCs w:val="32"/>
        </w:rPr>
        <w:object w:dxaOrig="980" w:dyaOrig="279">
          <v:shape id="_x0000_i1036" type="#_x0000_t75" style="width:69.85pt;height:19.35pt" o:ole="">
            <v:imagedata r:id="rId30" o:title=""/>
          </v:shape>
          <o:OLEObject Type="Embed" ProgID="Equation.3" ShapeID="_x0000_i1036" DrawAspect="Content" ObjectID="_1770802250" r:id="rId31"/>
        </w:object>
      </w: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في زمن قدره </w:t>
      </w:r>
      <w:r w:rsidR="008751C7" w:rsidRPr="005112AD">
        <w:rPr>
          <w:rFonts w:ascii="Arabic Typesetting" w:hAnsi="Arabic Typesetting" w:cs="Arabic Typesetting"/>
          <w:b/>
          <w:bCs/>
          <w:position w:val="-6"/>
          <w:sz w:val="32"/>
          <w:szCs w:val="32"/>
        </w:rPr>
        <w:object w:dxaOrig="660" w:dyaOrig="279">
          <v:shape id="_x0000_i1037" type="#_x0000_t75" style="width:47.3pt;height:19.35pt" o:ole="">
            <v:imagedata r:id="rId32" o:title=""/>
          </v:shape>
          <o:OLEObject Type="Embed" ProgID="Equation.3" ShapeID="_x0000_i1037" DrawAspect="Content" ObjectID="_1770802251" r:id="rId33"/>
        </w:object>
      </w:r>
    </w:p>
    <w:p w:rsidR="00344F89" w:rsidRPr="005112AD" w:rsidRDefault="00344F89" w:rsidP="00BC7310">
      <w:pPr>
        <w:spacing w:after="0" w:line="216" w:lineRule="auto"/>
        <w:rPr>
          <w:rFonts w:ascii="Arabic Typesetting" w:hAnsi="Arabic Typesetting" w:cs="Arabic Typesetting"/>
          <w:sz w:val="32"/>
          <w:szCs w:val="32"/>
          <w:rtl/>
          <w:lang w:val="en-US" w:bidi="ar-DZ"/>
        </w:rPr>
      </w:pPr>
      <w:r w:rsidRPr="005112AD">
        <w:rPr>
          <w:rFonts w:ascii="Arabic Typesetting" w:hAnsi="Arabic Typesetting" w:cs="Arabic Typesetting"/>
          <w:sz w:val="32"/>
          <w:szCs w:val="32"/>
          <w:rtl/>
          <w:lang w:val="en-US" w:bidi="ar-DZ"/>
        </w:rPr>
        <w:t xml:space="preserve">- أحسب سرعة الكرة؟ </w:t>
      </w:r>
    </w:p>
    <w:p w:rsidR="00731510" w:rsidRPr="005112AD" w:rsidRDefault="006F55F9" w:rsidP="00BC7310">
      <w:pPr>
        <w:tabs>
          <w:tab w:val="right" w:pos="425"/>
        </w:tabs>
        <w:spacing w:after="0" w:line="216" w:lineRule="auto"/>
        <w:rPr>
          <w:rFonts w:ascii="Arabic Typesetting" w:eastAsia="SimSun" w:hAnsi="Arabic Typesetting" w:cs="Arabic Typesetting"/>
          <w:b/>
          <w:bCs/>
          <w:sz w:val="32"/>
          <w:szCs w:val="32"/>
          <w:u w:val="single"/>
          <w:rtl/>
          <w:lang w:val="en-US" w:eastAsia="zh-CN"/>
        </w:rPr>
      </w:pPr>
      <w:r w:rsidRPr="00B237C0">
        <w:rPr>
          <w:rFonts w:ascii="Arabic Typesetting" w:eastAsia="SimSun" w:hAnsi="Arabic Typesetting" w:cs="Arabic Typesetting"/>
          <w:b/>
          <w:bCs/>
          <w:noProof/>
          <w:sz w:val="36"/>
          <w:szCs w:val="36"/>
          <w:u w:val="single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2DD4A6" wp14:editId="4843930F">
                <wp:simplePos x="0" y="0"/>
                <wp:positionH relativeFrom="column">
                  <wp:posOffset>152590</wp:posOffset>
                </wp:positionH>
                <wp:positionV relativeFrom="paragraph">
                  <wp:posOffset>124222</wp:posOffset>
                </wp:positionV>
                <wp:extent cx="2470150" cy="2115403"/>
                <wp:effectExtent l="0" t="0" r="25400" b="1841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0" cy="211540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38C1" w:rsidRDefault="009D38C1" w:rsidP="009D38C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3B8085C" wp14:editId="46255E9B">
                                  <wp:extent cx="2237105" cy="2168653"/>
                                  <wp:effectExtent l="0" t="0" r="0" b="3175"/>
                                  <wp:docPr id="30" name="Imag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35">
                                                    <a14:imgEffect>
                                                      <a14:sharpenSoften amount="100000"/>
                                                    </a14:imgEffect>
                                                    <a14:imgEffect>
                                                      <a14:brightnessContrast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6111" cy="21870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DD4A6" id="Rectangle 54" o:spid="_x0000_s1031" style="position:absolute;left:0;text-align:left;margin-left:12pt;margin-top:9.8pt;width:194.5pt;height:166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" fillcolor="white [3201]" strokecolor="white [3212]" strokeweight="2pt">
                <v:textbox>
                  <w:txbxContent>
                    <w:p w:rsidR="009D38C1" w:rsidRDefault="009D38C1" w:rsidP="009D38C1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3B8085C" wp14:editId="46255E9B">
                            <wp:extent cx="2237105" cy="2168653"/>
                            <wp:effectExtent l="0" t="0" r="0" b="3175"/>
                            <wp:docPr id="30" name="Imag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6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37">
                                              <a14:imgEffect>
                                                <a14:sharpenSoften amount="100000"/>
                                              </a14:imgEffect>
                                              <a14:imgEffect>
                                                <a14:brightnessContrast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6111" cy="21870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667C8" w:rsidRPr="00B237C0">
        <w:rPr>
          <w:rFonts w:ascii="Arabic Typesetting" w:eastAsia="MS Mincho" w:hAnsi="Arabic Typesetting" w:cs="Arabic Typesetting"/>
          <w:noProof/>
          <w:sz w:val="36"/>
          <w:szCs w:val="36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877FE1E" wp14:editId="3E5C8E41">
                <wp:simplePos x="0" y="0"/>
                <wp:positionH relativeFrom="column">
                  <wp:posOffset>84351</wp:posOffset>
                </wp:positionH>
                <wp:positionV relativeFrom="paragraph">
                  <wp:posOffset>69632</wp:posOffset>
                </wp:positionV>
                <wp:extent cx="2470245" cy="1924012"/>
                <wp:effectExtent l="0" t="0" r="25400" b="1968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245" cy="192401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2D4F" w:rsidRDefault="00D82D4F" w:rsidP="00D82D4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7FE1E" id="Rectangle 22" o:spid="_x0000_s1032" style="position:absolute;left:0;text-align:left;margin-left:6.65pt;margin-top:5.5pt;width:194.5pt;height:151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" fillcolor="white [3201]" strokecolor="white [3212]" strokeweight="2pt">
                <v:textbox>
                  <w:txbxContent>
                    <w:p w:rsidR="00D82D4F" w:rsidRDefault="00D82D4F" w:rsidP="00D82D4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409D4" w:rsidRPr="00B237C0">
        <w:rPr>
          <w:rFonts w:ascii="Arabic Typesetting" w:eastAsia="SimSun" w:hAnsi="Arabic Typesetting" w:cs="Arabic Typesetting"/>
          <w:b/>
          <w:bCs/>
          <w:noProof/>
          <w:sz w:val="36"/>
          <w:szCs w:val="36"/>
          <w:rtl/>
          <w:lang w:val="en-US" w:eastAsia="en-US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FCA26C8" wp14:editId="093EB853">
                <wp:simplePos x="0" y="0"/>
                <wp:positionH relativeFrom="column">
                  <wp:posOffset>560383</wp:posOffset>
                </wp:positionH>
                <wp:positionV relativeFrom="paragraph">
                  <wp:posOffset>116612</wp:posOffset>
                </wp:positionV>
                <wp:extent cx="1405720" cy="914400"/>
                <wp:effectExtent l="0" t="0" r="23495" b="57150"/>
                <wp:wrapNone/>
                <wp:docPr id="53" name="Groupe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720" cy="914400"/>
                          <a:chOff x="0" y="0"/>
                          <a:chExt cx="1405720" cy="914400"/>
                        </a:xfrm>
                      </wpg:grpSpPr>
                      <wps:wsp>
                        <wps:cNvPr id="249" name="Connecteur droit avec flèche 249"/>
                        <wps:cNvCnPr/>
                        <wps:spPr>
                          <a:xfrm>
                            <a:off x="1228299" y="313898"/>
                            <a:ext cx="13647" cy="36849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Connecteur droit avec flèche 250"/>
                        <wps:cNvCnPr/>
                        <wps:spPr>
                          <a:xfrm>
                            <a:off x="900752" y="450376"/>
                            <a:ext cx="13648" cy="4230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1" name="Connecteur droit avec flèche 251"/>
                        <wps:cNvCnPr/>
                        <wps:spPr>
                          <a:xfrm>
                            <a:off x="450376" y="518615"/>
                            <a:ext cx="40944" cy="3957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2" name="Connecteur droit avec flèche 252"/>
                        <wps:cNvCnPr/>
                        <wps:spPr>
                          <a:xfrm>
                            <a:off x="191069" y="464023"/>
                            <a:ext cx="54591" cy="4503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064526" y="0"/>
                            <a:ext cx="341194" cy="3275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4008E" w:rsidRPr="00A4008E" w:rsidRDefault="00A4008E" w:rsidP="00A4008E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A4008E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750627" y="136477"/>
                            <a:ext cx="341194" cy="327546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chemeClr val="bg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A4008E" w:rsidRPr="00A4008E" w:rsidRDefault="00A4008E" w:rsidP="00A4008E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86603" y="259307"/>
                            <a:ext cx="341194" cy="327546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chemeClr val="bg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A4008E" w:rsidRPr="00A4008E" w:rsidRDefault="00A4008E" w:rsidP="00A4008E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0" y="286603"/>
                            <a:ext cx="341194" cy="327546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25400" cap="flat" cmpd="sng" algn="ctr">
                            <a:solidFill>
                              <a:schemeClr val="bg1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A4008E" w:rsidRPr="00A4008E" w:rsidRDefault="00A4008E" w:rsidP="00A4008E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A26C8" id="Groupe 53" o:spid="_x0000_s1033" style="position:absolute;left:0;text-align:left;margin-left:44.1pt;margin-top:9.2pt;width:110.7pt;height:1in;z-index:251703296" coordsize="1405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49" o:spid="_x0000_s1034" type="#_x0000_t32" style="position:absolute;left:12282;top:3138;width:137;height:36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PtnGMEAAADcAAAADwAAAGRycy9kb3ducmV2LnhtbESP3YrCMBSE74V9h3AEb0TTFZHdahQR&#10;FuqlPw9waI5NsTkpSfqzb2+Ehb0cZuYbZncYbSN68qF2rOBzmYEgLp2uuVJwv/0svkCEiKyxcUwK&#10;finAYf8x2WGu3cAX6q+xEgnCIUcFJsY2lzKUhiyGpWuJk/dw3mJM0ldSexwS3DZylWUbabHmtGCw&#10;pZOh8nntrALXszmv5zY+ZVfejtgVp8EXSs2m43ELItIY/8N/7UIrWK2/4X0mHQG5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+2cYwQAAANwAAAAPAAAAAAAAAAAAAAAA&#10;AKECAABkcnMvZG93bnJldi54bWxQSwUGAAAAAAQABAD5AAAAjwMAAAAA&#10;" strokecolor="black [3040]">
                  <v:stroke endarrow="block"/>
                </v:shape>
                <v:shape id="Connecteur droit avec flèche 250" o:spid="_x0000_s1035" type="#_x0000_t32" style="position:absolute;left:9007;top:4503;width:137;height:423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hYWL0AAADcAAAADwAAAGRycy9kb3ducmV2LnhtbERPy4rCMBTdC/5DuIKbQVNFRapRRBjo&#10;LEf9gEtzbYrNTUnSx/y9WQy4PJz38TzaRvTkQ+1YwWqZgSAuna65UvC4fy/2IEJE1tg4JgV/FOB8&#10;mk6OmGs38C/1t1iJFMIhRwUmxjaXMpSGLIala4kT93TeYkzQV1J7HFK4beQ6y3bSYs2pwWBLV0Pl&#10;69ZZBa5n87P5svElu/J+wa64Dr5Qaj4bLwcQkcb4Ef+7C61gvU3z05l0BOTpD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wYWFi9AAAA3AAAAA8AAAAAAAAAAAAAAAAAoQIA&#10;AGRycy9kb3ducmV2LnhtbFBLBQYAAAAABAAEAPkAAACLAwAAAAA=&#10;" strokecolor="black [3040]">
                  <v:stroke endarrow="block"/>
                </v:shape>
                <v:shape id="Connecteur droit avec flèche 251" o:spid="_x0000_s1036" type="#_x0000_t32" style="position:absolute;left:4503;top:5186;width:410;height:395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T9w8EAAADcAAAADwAAAGRycy9kb3ducmV2LnhtbESP3YrCMBSE7xd8h3AEbxZNlV2RahQR&#10;hHq56gMcmmNTbE5Kkv7s228EYS+HmfmG2R1G24iefKgdK1guMhDEpdM1Vwrut/N8AyJEZI2NY1Lw&#10;SwEO+8nHDnPtBv6h/horkSAcclRgYmxzKUNpyGJYuJY4eQ/nLcYkfSW1xyHBbSNXWbaWFmtOCwZb&#10;Ohkqn9fOKnA9m8vXp41P2ZW3I3bFafCFUrPpeNyCiDTG//C7XWgFq+8lvM6kIyD3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VP3DwQAAANwAAAAPAAAAAAAAAAAAAAAA&#10;AKECAABkcnMvZG93bnJldi54bWxQSwUGAAAAAAQABAD5AAAAjwMAAAAA&#10;" strokecolor="black [3040]">
                  <v:stroke endarrow="block"/>
                </v:shape>
                <v:shape id="Connecteur droit avec flèche 252" o:spid="_x0000_s1037" type="#_x0000_t32" style="position:absolute;left:1910;top:4640;width:546;height:450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ZjtMEAAADcAAAADwAAAGRycy9kb3ducmV2LnhtbESP3WoCMRSE7wu+QzhCb4pmXdoiq1FE&#10;ENbLah/gsDluFjcnS5L98e1NQejlMDPfMNv9ZFsxkA+NYwWrZQaCuHK64VrB7/W0WIMIEVlj65gU&#10;PCjAfjd722Kh3cg/NFxiLRKEQ4EKTIxdIWWoDFkMS9cRJ+/mvMWYpK+l9jgmuG1lnmXf0mLDacFg&#10;R0dD1f3SWwVuYHP+/LDxLvvqesC+PI6+VOp9Ph02ICJN8T/8apdaQf6Vw9+ZdATk7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hmO0wQAAANwAAAAPAAAAAAAAAAAAAAAA&#10;AKECAABkcnMvZG93bnJldi54bWxQSwUGAAAAAAQABAD5AAAAjwMAAAAA&#10;" strokecolor="black [3040]">
                  <v:stroke endarrow="block"/>
                </v:shape>
                <v:rect id="Rectangle 253" o:spid="_x0000_s1038" style="position:absolute;left:10645;width:3412;height:32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tXB8YA&#10;AADcAAAADwAAAGRycy9kb3ducmV2LnhtbESP0WrCQBRE3wX/YbmCL9JsjLS0qauIUmgfpG30A26y&#10;t0lo9m7IbmL8+65Q8HGYmTPMejuaRgzUudqygmUUgyAurK65VHA+vT08g3AeWWNjmRRcycF2M52s&#10;MdX2wt80ZL4UAcIuRQWV920qpSsqMugi2xIH78d2Bn2QXSl1h5cAN41M4vhJGqw5LFTY0r6i4jfr&#10;jYK9/xwWhzzfNbpffLmX44db2lap+WzcvYLwNPp7+L/9rhUkjyu4nQlHQG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WtXB8YAAADcAAAADwAAAAAAAAAAAAAAAACYAgAAZHJz&#10;L2Rvd25yZXYueG1sUEsFBgAAAAAEAAQA9QAAAIsDAAAAAA==&#10;" fillcolor="white [3201]" strokecolor="white [3212]" strokeweight="2pt">
                  <v:textbox>
                    <w:txbxContent>
                      <w:p w:rsidR="00A4008E" w:rsidRPr="00A4008E" w:rsidRDefault="00A4008E" w:rsidP="00A4008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A4008E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rect>
                <v:rect id="Rectangle 254" o:spid="_x0000_s1039" style="position:absolute;left:7506;top:1364;width:3412;height:32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leccA&#10;AADcAAAADwAAAGRycy9kb3ducmV2LnhtbESPT2sCMRTE74LfIbyCF9GsYkW2RmkrQi8W/yK9PZLX&#10;3cXNy3YTde2nbwqCx2FmfsNM540txYVqXzhWMOgnIIi1MwVnCva7ZW8Cwgdkg6VjUnAjD/NZuzXF&#10;1Lgrb+iyDZmIEPYpKshDqFIpvc7Jou+7ijh63662GKKsM2lqvEa4LeUwScbSYsFxIceK3nPSp+3Z&#10;Kuiu1mNaJm+HY6YXn/rrZ3D+vZVKdZ6a1xcQgZrwCN/bH0bB8HkE/2fiEZC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LJXnHAAAA3AAAAA8AAAAAAAAAAAAAAAAAmAIAAGRy&#10;cy9kb3ducmV2LnhtbFBLBQYAAAAABAAEAPUAAACMAwAAAAA=&#10;" fillcolor="window" strokecolor="white [3212]" strokeweight="2pt">
                  <v:textbox>
                    <w:txbxContent>
                      <w:p w:rsidR="00A4008E" w:rsidRPr="00A4008E" w:rsidRDefault="00A4008E" w:rsidP="00A4008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ect>
                <v:rect id="Rectangle 255" o:spid="_x0000_s1040" style="position:absolute;left:2866;top:2593;width:3411;height:32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eA4scA&#10;AADcAAAADwAAAGRycy9kb3ducmV2LnhtbESPT2sCMRTE74LfITzBi2hWQSmrUfyD4MXSWkW8PZLX&#10;3aWbl3UTde2nbwqFHoeZ+Q0zWzS2FHeqfeFYwXCQgCDWzhScKTh+bPsvIHxANlg6JgVP8rCYt1sz&#10;TI178DvdDyETEcI+RQV5CFUqpdc5WfQDVxFH79PVFkOUdSZNjY8It6UcJclEWiw4LuRY0Ton/XW4&#10;WQW9/duEtsnqdM705lVfrsPb97NUqttpllMQgZrwH/5r74yC0XgMv2fiEZD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6HgOLHAAAA3AAAAA8AAAAAAAAAAAAAAAAAmAIAAGRy&#10;cy9kb3ducmV2LnhtbFBLBQYAAAAABAAEAPUAAACMAwAAAAA=&#10;" fillcolor="window" strokecolor="white [3212]" strokeweight="2pt">
                  <v:textbox>
                    <w:txbxContent>
                      <w:p w:rsidR="00A4008E" w:rsidRPr="00A4008E" w:rsidRDefault="00A4008E" w:rsidP="00A4008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rect>
                <v:rect id="Rectangle 52" o:spid="_x0000_s1041" style="position:absolute;top:2866;width:3411;height:327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stc8YA&#10;AADbAAAADwAAAGRycy9kb3ducmV2LnhtbESPQWvCQBSE7wX/w/KEXopuFJSSugm2IvRiUVsp3h67&#10;zySYfRuzq8b++m5B6HGYmW+YWd7ZWlyo9ZVjBaNhAoJYO1NxoeDrczl4BuEDssHaMSm4kYc86z3M&#10;MDXuyhu6bEMhIoR9igrKEJpUSq9LsuiHriGO3sG1FkOUbSFNi9cIt7UcJ8lUWqw4LpTY0FtJ+rg9&#10;WwVPq/WUlsnr7rvQiw+9P43OP7daqcd+N38BEagL/+F7+90omIzh70v8ATL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jstc8YAAADbAAAADwAAAAAAAAAAAAAAAACYAgAAZHJz&#10;L2Rvd25yZXYueG1sUEsFBgAAAAAEAAQA9QAAAIsDAAAAAA==&#10;" fillcolor="window" strokecolor="white [3212]" strokeweight="2pt">
                  <v:textbox>
                    <w:txbxContent>
                      <w:p w:rsidR="00A4008E" w:rsidRPr="00A4008E" w:rsidRDefault="00A4008E" w:rsidP="00A4008E">
                        <w:pPr>
                          <w:jc w:val="center"/>
                          <w:rPr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731510" w:rsidRPr="00B237C0">
        <w:rPr>
          <w:rFonts w:ascii="Arabic Typesetting" w:eastAsia="SimSun" w:hAnsi="Arabic Typesetting" w:cs="Arabic Typesetting"/>
          <w:b/>
          <w:bCs/>
          <w:noProof/>
          <w:sz w:val="36"/>
          <w:szCs w:val="36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3210C2" wp14:editId="09B9BCB2">
                <wp:simplePos x="0" y="0"/>
                <wp:positionH relativeFrom="column">
                  <wp:posOffset>-20955</wp:posOffset>
                </wp:positionH>
                <wp:positionV relativeFrom="paragraph">
                  <wp:posOffset>77666</wp:posOffset>
                </wp:positionV>
                <wp:extent cx="18415" cy="0"/>
                <wp:effectExtent l="0" t="0" r="19685" b="19050"/>
                <wp:wrapNone/>
                <wp:docPr id="124" name="رابط مستقيم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1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37559" id="رابط مستقيم 124" o:spid="_x0000_s1026" style="position:absolute;left:0;text-align:lef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5pt,6.1pt" to="-.2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" strokecolor="#5b9bd5" strokeweight=".5pt">
                <v:stroke joinstyle="miter"/>
              </v:line>
            </w:pict>
          </mc:Fallback>
        </mc:AlternateContent>
      </w:r>
      <w:r w:rsidR="00731510" w:rsidRPr="00B237C0">
        <w:rPr>
          <w:rFonts w:ascii="Arabic Typesetting" w:eastAsia="SimSun" w:hAnsi="Arabic Typesetting" w:cs="Arabic Typesetting"/>
          <w:b/>
          <w:bCs/>
          <w:noProof/>
          <w:sz w:val="36"/>
          <w:szCs w:val="36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88A074" wp14:editId="558046EC">
                <wp:simplePos x="0" y="0"/>
                <wp:positionH relativeFrom="column">
                  <wp:posOffset>3717925</wp:posOffset>
                </wp:positionH>
                <wp:positionV relativeFrom="paragraph">
                  <wp:posOffset>29845</wp:posOffset>
                </wp:positionV>
                <wp:extent cx="8619" cy="0"/>
                <wp:effectExtent l="0" t="0" r="0" b="0"/>
                <wp:wrapNone/>
                <wp:docPr id="60" name="رابط مستقيم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19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CD9CA6" id="رابط مستقيم 60" o:spid="_x0000_s1026" style="position:absolute;left:0;text-align:lef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75pt,2.35pt" to="293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" strokecolor="windowText" strokeweight="1pt">
                <v:stroke joinstyle="miter"/>
              </v:line>
            </w:pict>
          </mc:Fallback>
        </mc:AlternateContent>
      </w:r>
      <w:r w:rsidR="000409D4" w:rsidRPr="00B237C0">
        <w:rPr>
          <w:rFonts w:ascii="Arabic Typesetting" w:eastAsia="SimSun" w:hAnsi="Arabic Typesetting" w:cs="Arabic Typesetting"/>
          <w:b/>
          <w:bCs/>
          <w:sz w:val="36"/>
          <w:szCs w:val="36"/>
          <w:u w:val="single"/>
          <w:rtl/>
          <w:lang w:val="en-US" w:eastAsia="zh-CN"/>
        </w:rPr>
        <w:t xml:space="preserve">الوضعية </w:t>
      </w:r>
      <w:proofErr w:type="spellStart"/>
      <w:r w:rsidR="000409D4" w:rsidRPr="00B237C0">
        <w:rPr>
          <w:rFonts w:ascii="Arabic Typesetting" w:eastAsia="SimSun" w:hAnsi="Arabic Typesetting" w:cs="Arabic Typesetting"/>
          <w:b/>
          <w:bCs/>
          <w:sz w:val="36"/>
          <w:szCs w:val="36"/>
          <w:u w:val="single"/>
          <w:rtl/>
          <w:lang w:val="en-US" w:eastAsia="zh-CN"/>
        </w:rPr>
        <w:t>الادماجية</w:t>
      </w:r>
      <w:proofErr w:type="spellEnd"/>
      <w:r w:rsidR="000409D4" w:rsidRPr="005112AD">
        <w:rPr>
          <w:rFonts w:ascii="Arabic Typesetting" w:eastAsia="SimSun" w:hAnsi="Arabic Typesetting" w:cs="Arabic Typesetting"/>
          <w:b/>
          <w:bCs/>
          <w:sz w:val="32"/>
          <w:szCs w:val="32"/>
          <w:u w:val="single"/>
          <w:rtl/>
          <w:lang w:val="en-US" w:eastAsia="zh-CN"/>
        </w:rPr>
        <w:t>:</w:t>
      </w:r>
    </w:p>
    <w:p w:rsidR="00B237C0" w:rsidRDefault="00731510" w:rsidP="00BC7310">
      <w:pPr>
        <w:spacing w:after="0" w:line="216" w:lineRule="auto"/>
        <w:rPr>
          <w:rFonts w:ascii="Arabic Typesetting" w:eastAsia="SimSun" w:hAnsi="Arabic Typesetting" w:cs="Arabic Typesetting"/>
          <w:color w:val="000000"/>
          <w:sz w:val="32"/>
          <w:szCs w:val="32"/>
          <w:rtl/>
          <w:lang w:val="en-US" w:eastAsia="zh-CN"/>
        </w:rPr>
      </w:pPr>
      <w:r w:rsidRPr="005112AD">
        <w:rPr>
          <w:rFonts w:ascii="Arabic Typesetting" w:eastAsia="SimSun" w:hAnsi="Arabic Typesetting" w:cs="Arabic Typesetting"/>
          <w:noProof/>
          <w:color w:val="000000"/>
          <w:sz w:val="32"/>
          <w:szCs w:val="32"/>
          <w:rtl/>
          <w:lang w:eastAsia="zh-CN"/>
        </w:rPr>
        <w:t>أنجز كريم مشروع تكنولوجي يوظّف فيه طرق نقل الحركة ، بحيث يرفع دلو به</w:t>
      </w:r>
      <w:r w:rsidR="00B237C0">
        <w:rPr>
          <w:rFonts w:ascii="Arabic Typesetting" w:eastAsia="SimSun" w:hAnsi="Arabic Typesetting" w:cs="Arabic Typesetting" w:hint="cs"/>
          <w:noProof/>
          <w:color w:val="000000"/>
          <w:sz w:val="32"/>
          <w:szCs w:val="32"/>
          <w:rtl/>
          <w:lang w:eastAsia="zh-CN"/>
        </w:rPr>
        <w:t xml:space="preserve"> </w:t>
      </w:r>
      <w:r w:rsidR="00B237C0" w:rsidRPr="005112AD">
        <w:rPr>
          <w:rFonts w:ascii="Arabic Typesetting" w:eastAsia="SimSun" w:hAnsi="Arabic Typesetting" w:cs="Arabic Typesetting"/>
          <w:noProof/>
          <w:color w:val="000000"/>
          <w:sz w:val="32"/>
          <w:szCs w:val="32"/>
          <w:rtl/>
          <w:lang w:eastAsia="zh-CN"/>
        </w:rPr>
        <w:t xml:space="preserve"> ماء</w:t>
      </w:r>
      <w:r w:rsidR="00B237C0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val="en-US" w:eastAsia="zh-CN"/>
        </w:rPr>
        <w:t xml:space="preserve"> </w:t>
      </w:r>
      <w:r w:rsidR="00B237C0" w:rsidRPr="005112AD">
        <w:rPr>
          <w:rFonts w:ascii="Arabic Typesetting" w:eastAsia="SimSun" w:hAnsi="Arabic Typesetting" w:cs="Arabic Typesetting"/>
          <w:noProof/>
          <w:color w:val="000000"/>
          <w:sz w:val="32"/>
          <w:szCs w:val="32"/>
          <w:rtl/>
          <w:lang w:eastAsia="zh-CN"/>
        </w:rPr>
        <w:t xml:space="preserve"> (</w:t>
      </w:r>
      <w:r w:rsidR="00B237C0">
        <w:rPr>
          <w:rFonts w:ascii="Arabic Typesetting" w:eastAsia="SimSun" w:hAnsi="Arabic Typesetting" w:cs="Arabic Typesetting" w:hint="cs"/>
          <w:noProof/>
          <w:color w:val="000000"/>
          <w:sz w:val="32"/>
          <w:szCs w:val="32"/>
          <w:rtl/>
          <w:lang w:eastAsia="zh-CN"/>
        </w:rPr>
        <w:t xml:space="preserve">أنظر </w:t>
      </w:r>
      <w:r w:rsidR="00B237C0" w:rsidRPr="005112AD">
        <w:rPr>
          <w:rFonts w:ascii="Arabic Typesetting" w:eastAsia="SimSun" w:hAnsi="Arabic Typesetting" w:cs="Arabic Typesetting"/>
          <w:noProof/>
          <w:color w:val="000000"/>
          <w:sz w:val="32"/>
          <w:szCs w:val="32"/>
          <w:rtl/>
          <w:lang w:eastAsia="zh-CN"/>
        </w:rPr>
        <w:t>الوثيقة</w:t>
      </w:r>
      <w:r w:rsidR="00B237C0" w:rsidRPr="005112AD">
        <w:rPr>
          <w:rFonts w:ascii="Arabic Typesetting" w:eastAsia="SimSun" w:hAnsi="Arabic Typesetting" w:cs="Arabic Typesetting" w:hint="cs"/>
          <w:noProof/>
          <w:color w:val="000000"/>
          <w:sz w:val="32"/>
          <w:szCs w:val="32"/>
          <w:rtl/>
          <w:lang w:eastAsia="zh-CN"/>
        </w:rPr>
        <w:t>)</w:t>
      </w:r>
      <w:r w:rsidR="00B237C0" w:rsidRPr="005112AD"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>.</w:t>
      </w:r>
    </w:p>
    <w:p w:rsidR="00B237C0" w:rsidRDefault="00B237C0" w:rsidP="00BC7310">
      <w:pPr>
        <w:spacing w:after="0" w:line="216" w:lineRule="auto"/>
        <w:rPr>
          <w:rFonts w:ascii="Arabic Typesetting" w:eastAsia="SimSun" w:hAnsi="Arabic Typesetting" w:cs="Arabic Typesetting"/>
          <w:color w:val="000000"/>
          <w:sz w:val="32"/>
          <w:szCs w:val="32"/>
          <w:rtl/>
          <w:lang w:val="en-US" w:eastAsia="zh-CN"/>
        </w:rPr>
      </w:pPr>
      <w:r w:rsidRPr="005112AD"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 xml:space="preserve"> </w:t>
      </w:r>
      <w:proofErr w:type="gramStart"/>
      <w:r w:rsidRPr="005112AD"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>أعجب</w:t>
      </w:r>
      <w:r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 xml:space="preserve"> </w:t>
      </w:r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val="en-US" w:eastAsia="zh-CN"/>
        </w:rPr>
        <w:t xml:space="preserve"> </w:t>
      </w:r>
      <w:r w:rsidRPr="005112AD"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>زملاؤه</w:t>
      </w:r>
      <w:proofErr w:type="gramEnd"/>
      <w:r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 xml:space="preserve"> </w:t>
      </w:r>
      <w:r w:rsidRPr="005112AD"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>بالمشروع</w:t>
      </w:r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val="en-US" w:eastAsia="zh-CN"/>
        </w:rPr>
        <w:t xml:space="preserve"> </w:t>
      </w:r>
      <w:r w:rsidRPr="005112AD"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>وطريقة إنجازه</w:t>
      </w:r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val="en-US" w:eastAsia="zh-CN"/>
        </w:rPr>
        <w:t xml:space="preserve"> غير انهم اشتكوا </w:t>
      </w:r>
      <w:r w:rsidRPr="005112AD"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>من</w:t>
      </w:r>
      <w:r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 xml:space="preserve"> </w:t>
      </w:r>
      <w:r w:rsidRPr="005112AD"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>الضّجيج</w:t>
      </w:r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val="en-US" w:eastAsia="zh-CN"/>
        </w:rPr>
        <w:t xml:space="preserve"> الذي يصدره </w:t>
      </w:r>
      <w:r w:rsidRPr="005112AD">
        <w:rPr>
          <w:rFonts w:ascii="Arabic Typesetting" w:eastAsia="SimSun" w:hAnsi="Arabic Typesetting" w:cs="Arabic Typesetting" w:hint="cs"/>
          <w:color w:val="000000"/>
          <w:sz w:val="32"/>
          <w:szCs w:val="32"/>
          <w:rtl/>
          <w:lang w:val="en-US" w:eastAsia="zh-CN"/>
        </w:rPr>
        <w:t>وحاجته إلى</w:t>
      </w:r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val="en-US" w:eastAsia="zh-CN"/>
        </w:rPr>
        <w:t xml:space="preserve"> التشحيم. </w:t>
      </w:r>
    </w:p>
    <w:p w:rsidR="00731510" w:rsidRPr="005112AD" w:rsidRDefault="002667C8" w:rsidP="00BC7310">
      <w:pPr>
        <w:spacing w:after="0" w:line="216" w:lineRule="auto"/>
        <w:contextualSpacing/>
        <w:rPr>
          <w:rFonts w:ascii="Arabic Typesetting" w:eastAsia="SimSun" w:hAnsi="Arabic Typesetting" w:cs="Arabic Typesetting"/>
          <w:color w:val="000000"/>
          <w:sz w:val="32"/>
          <w:szCs w:val="32"/>
          <w:lang w:eastAsia="zh-CN" w:bidi="ar-EG"/>
        </w:rPr>
      </w:pPr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>1/-سمي عناصر هذا التركيب</w:t>
      </w:r>
      <w:r w:rsidR="00731510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 xml:space="preserve"> 1-2-3</w:t>
      </w:r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 xml:space="preserve"> -4</w:t>
      </w:r>
    </w:p>
    <w:p w:rsidR="00731510" w:rsidRPr="005112AD" w:rsidRDefault="002667C8" w:rsidP="00BC7310">
      <w:pPr>
        <w:spacing w:after="0" w:line="216" w:lineRule="auto"/>
        <w:contextualSpacing/>
        <w:rPr>
          <w:rFonts w:ascii="Arabic Typesetting" w:eastAsia="SimSun" w:hAnsi="Arabic Typesetting" w:cs="Arabic Typesetting"/>
          <w:color w:val="000000"/>
          <w:sz w:val="32"/>
          <w:szCs w:val="32"/>
          <w:lang w:eastAsia="zh-CN" w:bidi="ar-EG"/>
        </w:rPr>
      </w:pPr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 xml:space="preserve">2/-حدد </w:t>
      </w:r>
      <w:r w:rsidR="00731510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>أنواع طرق نقل الحركة في التركيبة.</w:t>
      </w:r>
    </w:p>
    <w:p w:rsidR="00731510" w:rsidRPr="005112AD" w:rsidRDefault="002667C8" w:rsidP="00BC7310">
      <w:pPr>
        <w:spacing w:after="0" w:line="216" w:lineRule="auto"/>
        <w:contextualSpacing/>
        <w:rPr>
          <w:rFonts w:ascii="Arabic Typesetting" w:eastAsia="SimSun" w:hAnsi="Arabic Typesetting" w:cs="Arabic Typesetting"/>
          <w:color w:val="000000"/>
          <w:sz w:val="32"/>
          <w:szCs w:val="32"/>
          <w:lang w:eastAsia="zh-CN" w:bidi="ar-EG"/>
        </w:rPr>
      </w:pPr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>3/-</w:t>
      </w:r>
      <w:r w:rsidR="00731510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 xml:space="preserve">تحديد جهة دوران </w:t>
      </w:r>
      <w:proofErr w:type="gramStart"/>
      <w:r w:rsidR="00731510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>العنصر1</w:t>
      </w:r>
      <w:proofErr w:type="gramEnd"/>
      <w:r w:rsidR="00731510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 xml:space="preserve"> (يمين أو يسار) حتى يرتفع الدلو نحو الأعلى</w:t>
      </w:r>
    </w:p>
    <w:p w:rsidR="002667C8" w:rsidRPr="005112AD" w:rsidRDefault="002667C8" w:rsidP="00BC7310">
      <w:pPr>
        <w:spacing w:after="0" w:line="216" w:lineRule="auto"/>
        <w:contextualSpacing/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</w:pPr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 xml:space="preserve">4/-كيف تم ربط العنصر 3 بين العنصرين 4 </w:t>
      </w:r>
      <w:proofErr w:type="gramStart"/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>و 2</w:t>
      </w:r>
      <w:proofErr w:type="gramEnd"/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 xml:space="preserve"> في هذا التركيب</w:t>
      </w:r>
      <w:r w:rsidR="00675BB8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>.</w:t>
      </w:r>
    </w:p>
    <w:p w:rsidR="00731510" w:rsidRPr="005112AD" w:rsidRDefault="009F4B04" w:rsidP="00BC7310">
      <w:pPr>
        <w:spacing w:after="0" w:line="216" w:lineRule="auto"/>
        <w:contextualSpacing/>
        <w:rPr>
          <w:rFonts w:ascii="Arabic Typesetting" w:eastAsia="SimSun" w:hAnsi="Arabic Typesetting" w:cs="Arabic Typesetting"/>
          <w:sz w:val="32"/>
          <w:szCs w:val="32"/>
          <w:rtl/>
          <w:lang w:val="en-US" w:eastAsia="zh-CN" w:bidi="ar-EG"/>
        </w:rPr>
      </w:pPr>
      <w:r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>5</w:t>
      </w:r>
      <w:r w:rsidR="00675BB8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>/-</w:t>
      </w:r>
      <w:r w:rsidR="00731510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>بيّن سبب الضجيج</w:t>
      </w:r>
      <w:r w:rsidR="00A4008E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 xml:space="preserve"> في هذه التركيبة</w:t>
      </w:r>
      <w:r w:rsidR="00675BB8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>.</w:t>
      </w:r>
      <w:r w:rsidR="00731510" w:rsidRPr="005112AD">
        <w:rPr>
          <w:rFonts w:ascii="Arabic Typesetting" w:eastAsia="SimSun" w:hAnsi="Arabic Typesetting" w:cs="Arabic Typesetting"/>
          <w:color w:val="000000"/>
          <w:sz w:val="32"/>
          <w:szCs w:val="32"/>
          <w:rtl/>
          <w:lang w:eastAsia="zh-CN" w:bidi="ar-EG"/>
        </w:rPr>
        <w:t xml:space="preserve"> </w:t>
      </w:r>
    </w:p>
    <w:p w:rsidR="00731510" w:rsidRPr="005112AD" w:rsidRDefault="00731510" w:rsidP="00BC7310">
      <w:pPr>
        <w:spacing w:after="0" w:line="216" w:lineRule="auto"/>
        <w:rPr>
          <w:rFonts w:ascii="Arabic Typesetting" w:eastAsia="SimSun" w:hAnsi="Arabic Typesetting" w:cs="Arabic Typesetting"/>
          <w:sz w:val="32"/>
          <w:szCs w:val="32"/>
          <w:rtl/>
          <w:lang w:val="en-US" w:eastAsia="zh-CN" w:bidi="ar-EG"/>
        </w:rPr>
      </w:pPr>
    </w:p>
    <w:p w:rsidR="00731510" w:rsidRPr="005112AD" w:rsidRDefault="00731510" w:rsidP="00BC7310">
      <w:pPr>
        <w:spacing w:after="0" w:line="216" w:lineRule="auto"/>
        <w:rPr>
          <w:rFonts w:ascii="Arabic Typesetting" w:eastAsia="SimSun" w:hAnsi="Arabic Typesetting" w:cs="Arabic Typesetting"/>
          <w:sz w:val="32"/>
          <w:szCs w:val="32"/>
          <w:rtl/>
          <w:lang w:val="en-US" w:eastAsia="zh-CN" w:bidi="ar-EG"/>
        </w:rPr>
      </w:pPr>
    </w:p>
    <w:p w:rsidR="00731510" w:rsidRPr="005112AD" w:rsidRDefault="00F05C61" w:rsidP="00BC7310">
      <w:pPr>
        <w:spacing w:after="0" w:line="216" w:lineRule="auto"/>
        <w:rPr>
          <w:rFonts w:ascii="Arabic Typesetting" w:eastAsia="SimSun" w:hAnsi="Arabic Typesetting" w:cs="Arabic Typesetting"/>
          <w:sz w:val="32"/>
          <w:szCs w:val="32"/>
          <w:rtl/>
          <w:lang w:val="en-US" w:eastAsia="zh-CN" w:bidi="ar-EG"/>
        </w:rPr>
      </w:pPr>
      <w:r w:rsidRPr="00AC7C76">
        <w:rPr>
          <w:rFonts w:ascii="Calibri" w:eastAsia="Calibri" w:hAnsi="Calibri" w:cs="Calibri" w:hint="cs"/>
          <w:b/>
          <w:bCs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9C078B2" wp14:editId="07E2FAC4">
                <wp:simplePos x="0" y="0"/>
                <wp:positionH relativeFrom="margin">
                  <wp:posOffset>46687</wp:posOffset>
                </wp:positionH>
                <wp:positionV relativeFrom="paragraph">
                  <wp:posOffset>136412</wp:posOffset>
                </wp:positionV>
                <wp:extent cx="7040880" cy="0"/>
                <wp:effectExtent l="19050" t="19050" r="7620" b="19050"/>
                <wp:wrapNone/>
                <wp:docPr id="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2EB3E" id="Straight Connector 2" o:spid="_x0000_s1026" style="position:absolute;left:0;text-align:lef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7pt,10.75pt" to="558.1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" strokecolor="windowText" strokeweight="2.25pt">
                <v:stroke joinstyle="miter"/>
                <w10:wrap anchorx="margin"/>
              </v:line>
            </w:pict>
          </mc:Fallback>
        </mc:AlternateContent>
      </w:r>
    </w:p>
    <w:p w:rsidR="00172CD5" w:rsidRPr="00172CD5" w:rsidRDefault="00172CD5" w:rsidP="00172CD5">
      <w:pPr>
        <w:spacing w:after="0" w:line="240" w:lineRule="auto"/>
        <w:rPr>
          <w:rFonts w:ascii="Sakkal Majalla" w:hAnsi="Sakkal Majalla" w:cs="Sakkal Majalla"/>
          <w:sz w:val="32"/>
          <w:szCs w:val="32"/>
          <w:u w:val="single"/>
          <w:rtl/>
          <w:lang w:bidi="ar-DZ"/>
        </w:rPr>
      </w:pPr>
    </w:p>
    <w:p w:rsidR="00172CD5" w:rsidRPr="00172CD5" w:rsidRDefault="00172CD5" w:rsidP="00172CD5">
      <w:pPr>
        <w:spacing w:after="0" w:line="240" w:lineRule="auto"/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</w:pPr>
      <w:r w:rsidRPr="00172CD5">
        <w:rPr>
          <w:rFonts w:ascii="Sakkal Majalla" w:eastAsiaTheme="minorHAnsi" w:hAnsi="Sakkal Majalla" w:cs="Sakkal Majalla"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AA64B67" wp14:editId="38A78EB4">
                <wp:simplePos x="0" y="0"/>
                <wp:positionH relativeFrom="column">
                  <wp:posOffset>2999142</wp:posOffset>
                </wp:positionH>
                <wp:positionV relativeFrom="paragraph">
                  <wp:posOffset>-216423</wp:posOffset>
                </wp:positionV>
                <wp:extent cx="1421130" cy="407670"/>
                <wp:effectExtent l="13335" t="8255" r="13335" b="127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1130" cy="407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72CD5" w:rsidRPr="00C05FC1" w:rsidRDefault="00172CD5" w:rsidP="00172CD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05FC1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بطاقة تقييم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A64B67" id="Rectangle 11" o:spid="_x0000_s1042" style="position:absolute;left:0;text-align:left;margin-left:236.15pt;margin-top:-17.05pt;width:111.9pt;height:32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" strokecolor="white">
                <v:textbox>
                  <w:txbxContent>
                    <w:p w:rsidR="00172CD5" w:rsidRPr="00C05FC1" w:rsidRDefault="00172CD5" w:rsidP="00172CD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05FC1">
                        <w:rPr>
                          <w:rFonts w:hint="cs"/>
                          <w:b/>
                          <w:b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بطاقة تقييم</w:t>
                      </w:r>
                    </w:p>
                  </w:txbxContent>
                </v:textbox>
              </v:rect>
            </w:pict>
          </mc:Fallback>
        </mc:AlternateContent>
      </w:r>
      <w:proofErr w:type="gramStart"/>
      <w:r w:rsidRPr="00172CD5">
        <w:rPr>
          <w:rFonts w:ascii="Sakkal Majalla" w:hAnsi="Sakkal Majalla" w:cs="Sakkal Majalla"/>
          <w:sz w:val="32"/>
          <w:szCs w:val="32"/>
          <w:u w:val="single"/>
          <w:rtl/>
          <w:lang w:bidi="ar-DZ"/>
        </w:rPr>
        <w:t>المادة</w:t>
      </w:r>
      <w:r w:rsidRPr="00172CD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:</w:t>
      </w:r>
      <w:proofErr w:type="gramEnd"/>
      <w:r w:rsidRPr="00172CD5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علوم فيزيائية و تكنولوجيا                                                                                                                      </w:t>
      </w:r>
      <w:r w:rsidRPr="00172CD5">
        <w:rPr>
          <w:rFonts w:ascii="Sakkal Majalla" w:eastAsiaTheme="minorHAnsi" w:hAnsi="Sakkal Majalla" w:cs="Sakkal Majalla"/>
          <w:sz w:val="32"/>
          <w:szCs w:val="32"/>
          <w:u w:val="single"/>
          <w:rtl/>
          <w:lang w:eastAsia="en-US" w:bidi="ar-DZ"/>
        </w:rPr>
        <w:t>الأستاذ</w:t>
      </w:r>
      <w:r w:rsidRPr="00172CD5"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  <w:t xml:space="preserve">: بوبكر سي بلخير </w:t>
      </w:r>
    </w:p>
    <w:p w:rsidR="00172CD5" w:rsidRPr="00172CD5" w:rsidRDefault="00172CD5" w:rsidP="00626B1E">
      <w:pPr>
        <w:spacing w:after="0" w:line="240" w:lineRule="auto"/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</w:pPr>
      <w:r w:rsidRPr="00172CD5">
        <w:rPr>
          <w:rFonts w:ascii="Sakkal Majalla" w:eastAsiaTheme="minorHAnsi" w:hAnsi="Sakkal Majalla" w:cs="Sakkal Majalla"/>
          <w:sz w:val="32"/>
          <w:szCs w:val="32"/>
          <w:u w:val="single"/>
          <w:rtl/>
          <w:lang w:eastAsia="en-US" w:bidi="ar-DZ"/>
        </w:rPr>
        <w:t>المستوى</w:t>
      </w:r>
      <w:r w:rsidRPr="00172CD5"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  <w:t xml:space="preserve">: السنة الثانية                                                                                                                                 </w:t>
      </w:r>
      <w:r w:rsidRPr="00172CD5">
        <w:rPr>
          <w:rFonts w:ascii="Sakkal Majalla" w:eastAsiaTheme="minorHAnsi" w:hAnsi="Sakkal Majalla" w:cs="Sakkal Majalla"/>
          <w:sz w:val="32"/>
          <w:szCs w:val="32"/>
          <w:u w:val="single"/>
          <w:rtl/>
          <w:lang w:eastAsia="en-US" w:bidi="ar-DZ"/>
        </w:rPr>
        <w:t>تاريخ الانجاز :</w:t>
      </w:r>
      <w:r w:rsidR="00626B1E">
        <w:rPr>
          <w:rFonts w:ascii="Sakkal Majalla" w:eastAsiaTheme="minorHAnsi" w:hAnsi="Sakkal Majalla" w:cs="Sakkal Majalla" w:hint="cs"/>
          <w:sz w:val="32"/>
          <w:szCs w:val="32"/>
          <w:rtl/>
          <w:lang w:eastAsia="en-US" w:bidi="ar-DZ"/>
        </w:rPr>
        <w:t>03</w:t>
      </w:r>
      <w:r w:rsidRPr="00172CD5"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  <w:t xml:space="preserve"> </w:t>
      </w:r>
      <w:r w:rsidR="00626B1E">
        <w:rPr>
          <w:rFonts w:ascii="Sakkal Majalla" w:eastAsiaTheme="minorHAnsi" w:hAnsi="Sakkal Majalla" w:cs="Sakkal Majalla" w:hint="cs"/>
          <w:sz w:val="32"/>
          <w:szCs w:val="32"/>
          <w:rtl/>
          <w:lang w:eastAsia="en-US" w:bidi="ar-DZ"/>
        </w:rPr>
        <w:t>مارس</w:t>
      </w:r>
      <w:r w:rsidRPr="00172CD5"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  <w:t xml:space="preserve"> </w:t>
      </w:r>
      <w:r w:rsidR="00626B1E">
        <w:rPr>
          <w:rFonts w:ascii="Sakkal Majalla" w:eastAsiaTheme="minorHAnsi" w:hAnsi="Sakkal Majalla" w:cs="Sakkal Majalla" w:hint="cs"/>
          <w:sz w:val="32"/>
          <w:szCs w:val="32"/>
          <w:rtl/>
          <w:lang w:eastAsia="en-US" w:bidi="ar-DZ"/>
        </w:rPr>
        <w:t>2024</w:t>
      </w:r>
    </w:p>
    <w:p w:rsidR="00172CD5" w:rsidRPr="00172CD5" w:rsidRDefault="00172CD5" w:rsidP="00172CD5">
      <w:pPr>
        <w:spacing w:after="0" w:line="240" w:lineRule="auto"/>
        <w:jc w:val="center"/>
        <w:rPr>
          <w:rFonts w:ascii="Sakkal Majalla" w:eastAsiaTheme="minorHAnsi" w:hAnsi="Sakkal Majalla" w:cs="Sakkal Majalla"/>
          <w:sz w:val="32"/>
          <w:szCs w:val="32"/>
          <w:rtl/>
          <w:lang w:eastAsia="en-US" w:bidi="ar-DZ"/>
        </w:rPr>
      </w:pPr>
      <w:r w:rsidRPr="00172CD5">
        <w:rPr>
          <w:rFonts w:ascii="Sakkal Majalla" w:eastAsiaTheme="minorHAnsi" w:hAnsi="Sakkal Majalla" w:cs="Sakkal Majalla"/>
          <w:sz w:val="32"/>
          <w:szCs w:val="32"/>
          <w:u w:val="single"/>
          <w:rtl/>
          <w:lang w:eastAsia="en-US" w:bidi="ar-DZ"/>
        </w:rPr>
        <w:t>اختبار الفصل</w:t>
      </w:r>
      <w:r w:rsidRPr="00172CD5">
        <w:rPr>
          <w:rFonts w:ascii="Sakkal Majalla" w:eastAsiaTheme="minorHAnsi" w:hAnsi="Sakkal Majalla" w:cs="Sakkal Majalla"/>
          <w:sz w:val="32"/>
          <w:szCs w:val="32"/>
          <w:rtl/>
          <w:lang w:val="en-US" w:eastAsia="en-US" w:bidi="ar-DZ"/>
        </w:rPr>
        <w:t xml:space="preserve">: </w:t>
      </w:r>
      <w:r w:rsidRPr="00172CD5">
        <w:rPr>
          <w:rFonts w:ascii="Sakkal Majalla" w:eastAsiaTheme="minorHAnsi" w:hAnsi="Sakkal Majalla" w:cs="Sakkal Majalla" w:hint="cs"/>
          <w:sz w:val="32"/>
          <w:szCs w:val="32"/>
          <w:rtl/>
          <w:lang w:val="en-US" w:eastAsia="en-US" w:bidi="ar-DZ"/>
        </w:rPr>
        <w:t>الثاني</w:t>
      </w:r>
    </w:p>
    <w:p w:rsidR="00172CD5" w:rsidRPr="00172CD5" w:rsidRDefault="00172CD5" w:rsidP="00172CD5">
      <w:pPr>
        <w:spacing w:after="0" w:line="240" w:lineRule="auto"/>
        <w:rPr>
          <w:rFonts w:ascii="Sakkal Majalla" w:eastAsiaTheme="minorHAnsi" w:hAnsi="Sakkal Majalla" w:cs="Sakkal Majalla"/>
          <w:color w:val="000000" w:themeColor="text1"/>
          <w:sz w:val="32"/>
          <w:szCs w:val="32"/>
          <w:rtl/>
          <w:lang w:eastAsia="en-US" w:bidi="ar-DZ"/>
        </w:rPr>
      </w:pPr>
      <w:r w:rsidRPr="00172CD5">
        <w:rPr>
          <w:rFonts w:ascii="Sakkal Majalla" w:eastAsiaTheme="minorHAnsi" w:hAnsi="Sakkal Majalla" w:cs="Sakkal Majalla"/>
          <w:color w:val="000000" w:themeColor="text1"/>
          <w:sz w:val="32"/>
          <w:szCs w:val="32"/>
          <w:u w:val="single"/>
          <w:rtl/>
          <w:lang w:eastAsia="en-US" w:bidi="ar-DZ"/>
        </w:rPr>
        <w:t>الكفاءات أو المؤشرات المراد تقييمها</w:t>
      </w:r>
      <w:r w:rsidRPr="00172CD5">
        <w:rPr>
          <w:rFonts w:ascii="Sakkal Majalla" w:eastAsiaTheme="minorHAnsi" w:hAnsi="Sakkal Majalla" w:cs="Sakkal Majalla"/>
          <w:color w:val="000000" w:themeColor="text1"/>
          <w:sz w:val="32"/>
          <w:szCs w:val="32"/>
          <w:rtl/>
          <w:lang w:eastAsia="en-US" w:bidi="ar-DZ"/>
        </w:rPr>
        <w:t>:</w:t>
      </w:r>
    </w:p>
    <w:p w:rsidR="00172CD5" w:rsidRPr="00172CD5" w:rsidRDefault="00172CD5" w:rsidP="00E15225">
      <w:pPr>
        <w:autoSpaceDE w:val="0"/>
        <w:autoSpaceDN w:val="0"/>
        <w:adjustRightInd w:val="0"/>
        <w:spacing w:line="240" w:lineRule="auto"/>
        <w:rPr>
          <w:rFonts w:ascii="Sakkal Majalla" w:eastAsia="MS Mincho" w:hAnsi="Sakkal Majalla" w:cs="Sakkal Majalla"/>
          <w:sz w:val="24"/>
          <w:szCs w:val="24"/>
          <w:rtl/>
          <w:lang w:val="en-US" w:eastAsia="en-US"/>
        </w:rPr>
      </w:pPr>
      <w:r w:rsidRPr="00172CD5">
        <w:rPr>
          <w:rFonts w:ascii="Sakkal Majalla" w:eastAsiaTheme="minorHAnsi" w:hAnsi="Sakkal Majalla" w:cs="Sakkal Majalla"/>
          <w:sz w:val="24"/>
          <w:szCs w:val="24"/>
          <w:rtl/>
          <w:lang w:eastAsia="en-US" w:bidi="ar-DZ"/>
        </w:rPr>
        <w:t xml:space="preserve">-يتعرف </w:t>
      </w:r>
      <w:r w:rsidR="00E15225">
        <w:rPr>
          <w:rFonts w:ascii="Sakkal Majalla" w:eastAsia="MS Mincho" w:hAnsi="Sakkal Majalla" w:cs="Sakkal Majalla" w:hint="cs"/>
          <w:sz w:val="24"/>
          <w:szCs w:val="24"/>
          <w:rtl/>
          <w:lang w:val="en-US" w:eastAsia="en-US"/>
        </w:rPr>
        <w:t>على الحالة الحركية</w:t>
      </w:r>
      <w:r w:rsidRPr="00172CD5">
        <w:rPr>
          <w:rFonts w:ascii="Sakkal Majalla" w:eastAsia="MS Mincho" w:hAnsi="Sakkal Majalla" w:cs="Sakkal Majalla"/>
          <w:sz w:val="24"/>
          <w:szCs w:val="24"/>
          <w:rtl/>
          <w:lang w:val="en-US" w:eastAsia="en-US"/>
        </w:rPr>
        <w:t xml:space="preserve"> </w:t>
      </w:r>
      <w:r w:rsidR="00E15225">
        <w:rPr>
          <w:rFonts w:ascii="Sakkal Majalla" w:eastAsia="MS Mincho" w:hAnsi="Sakkal Majalla" w:cs="Sakkal Majalla" w:hint="cs"/>
          <w:sz w:val="24"/>
          <w:szCs w:val="24"/>
          <w:rtl/>
          <w:lang w:val="en-US" w:eastAsia="en-US"/>
        </w:rPr>
        <w:t>ل</w:t>
      </w:r>
      <w:r w:rsidRPr="00172CD5">
        <w:rPr>
          <w:rFonts w:ascii="Sakkal Majalla" w:eastAsia="MS Mincho" w:hAnsi="Sakkal Majalla" w:cs="Sakkal Majalla"/>
          <w:sz w:val="24"/>
          <w:szCs w:val="24"/>
          <w:rtl/>
          <w:lang w:val="en-US" w:eastAsia="en-US"/>
        </w:rPr>
        <w:t xml:space="preserve">جسم صلب </w:t>
      </w:r>
      <w:r w:rsidRPr="00172CD5">
        <w:rPr>
          <w:rFonts w:ascii="Sakkal Majalla" w:eastAsia="MS Mincho" w:hAnsi="Sakkal Majalla" w:cs="Sakkal Majalla" w:hint="cs"/>
          <w:sz w:val="24"/>
          <w:szCs w:val="24"/>
          <w:rtl/>
          <w:lang w:val="en-US" w:eastAsia="en-US" w:bidi="ar-DZ"/>
        </w:rPr>
        <w:t>ذلك بالنسبة لمرجع معين</w:t>
      </w:r>
      <w:r w:rsidRPr="00172CD5">
        <w:rPr>
          <w:rFonts w:ascii="Sakkal Majalla" w:eastAsia="MS Mincho" w:hAnsi="Sakkal Majalla" w:cs="Sakkal Majalla"/>
          <w:sz w:val="24"/>
          <w:szCs w:val="24"/>
          <w:rtl/>
          <w:lang w:val="en-US" w:eastAsia="en-US"/>
        </w:rPr>
        <w:t xml:space="preserve">. </w:t>
      </w:r>
      <w:r w:rsidRPr="00172CD5">
        <w:rPr>
          <w:rFonts w:ascii="Sakkal Majalla" w:eastAsia="MS Mincho" w:hAnsi="Sakkal Majalla" w:cs="Sakkal Majalla" w:hint="cs"/>
          <w:sz w:val="24"/>
          <w:szCs w:val="24"/>
          <w:rtl/>
          <w:lang w:val="en-US" w:eastAsia="en-US"/>
        </w:rPr>
        <w:t>-</w:t>
      </w:r>
      <w:r w:rsidRPr="00172CD5">
        <w:rPr>
          <w:rFonts w:ascii="Sakkal Majalla" w:eastAsia="MS Mincho" w:hAnsi="Sakkal Majalla" w:cs="Sakkal Majalla"/>
          <w:sz w:val="24"/>
          <w:szCs w:val="24"/>
          <w:rtl/>
          <w:lang w:val="en-US" w:eastAsia="en-US"/>
        </w:rPr>
        <w:t xml:space="preserve">يتعرّف على الحركة </w:t>
      </w:r>
      <w:proofErr w:type="spellStart"/>
      <w:r w:rsidRPr="00172CD5">
        <w:rPr>
          <w:rFonts w:ascii="Sakkal Majalla" w:eastAsia="MS Mincho" w:hAnsi="Sakkal Majalla" w:cs="Sakkal Majalla"/>
          <w:sz w:val="24"/>
          <w:szCs w:val="24"/>
          <w:rtl/>
          <w:lang w:val="en-US" w:eastAsia="en-US"/>
        </w:rPr>
        <w:t>الانسحابية</w:t>
      </w:r>
      <w:proofErr w:type="spellEnd"/>
      <w:r w:rsidR="00CE3575">
        <w:rPr>
          <w:rFonts w:ascii="Sakkal Majalla" w:eastAsia="MS Mincho" w:hAnsi="Sakkal Majalla" w:cs="Sakkal Majalla" w:hint="cs"/>
          <w:sz w:val="24"/>
          <w:szCs w:val="24"/>
          <w:rtl/>
          <w:lang w:val="en-US" w:eastAsia="en-US"/>
        </w:rPr>
        <w:t xml:space="preserve"> والحركة الدورانية</w:t>
      </w:r>
      <w:r w:rsidR="00E15225">
        <w:rPr>
          <w:rFonts w:ascii="Sakkal Majalla" w:eastAsia="MS Mincho" w:hAnsi="Sakkal Majalla" w:cs="Sakkal Majalla" w:hint="cs"/>
          <w:sz w:val="24"/>
          <w:szCs w:val="24"/>
          <w:rtl/>
          <w:lang w:val="en-US" w:eastAsia="en-US"/>
        </w:rPr>
        <w:t xml:space="preserve"> بالنسبة لمرجع معين</w:t>
      </w:r>
      <w:bookmarkStart w:id="0" w:name="_GoBack"/>
      <w:bookmarkEnd w:id="0"/>
      <w:r w:rsidRPr="00172CD5">
        <w:rPr>
          <w:rFonts w:ascii="Sakkal Majalla" w:eastAsia="MS Mincho" w:hAnsi="Sakkal Majalla" w:cs="Sakkal Majalla" w:hint="cs"/>
          <w:sz w:val="24"/>
          <w:szCs w:val="24"/>
          <w:rtl/>
          <w:lang w:val="en-US" w:eastAsia="en-US"/>
        </w:rPr>
        <w:t>.</w:t>
      </w:r>
    </w:p>
    <w:p w:rsidR="00172CD5" w:rsidRPr="00172CD5" w:rsidRDefault="00172CD5" w:rsidP="00172CD5">
      <w:pPr>
        <w:autoSpaceDE w:val="0"/>
        <w:autoSpaceDN w:val="0"/>
        <w:adjustRightInd w:val="0"/>
        <w:spacing w:line="240" w:lineRule="auto"/>
        <w:rPr>
          <w:rFonts w:ascii="Sakkal Majalla" w:eastAsia="MS Mincho" w:hAnsi="Sakkal Majalla" w:cs="Sakkal Majalla"/>
          <w:sz w:val="24"/>
          <w:szCs w:val="24"/>
          <w:lang w:val="en-US" w:eastAsia="en-US"/>
        </w:rPr>
      </w:pPr>
      <w:r w:rsidRPr="00172CD5">
        <w:rPr>
          <w:rFonts w:ascii="Sakkal Majalla" w:eastAsia="MS Mincho" w:hAnsi="Sakkal Majalla" w:cs="Sakkal Majalla"/>
          <w:sz w:val="24"/>
          <w:szCs w:val="24"/>
          <w:rtl/>
          <w:lang w:val="en-US" w:eastAsia="en-US"/>
        </w:rPr>
        <w:t>-</w:t>
      </w:r>
      <w:proofErr w:type="spellStart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>یقارن</w:t>
      </w:r>
      <w:proofErr w:type="spellEnd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 xml:space="preserve"> </w:t>
      </w:r>
      <w:proofErr w:type="spellStart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>بین</w:t>
      </w:r>
      <w:proofErr w:type="spellEnd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 xml:space="preserve"> حركتي </w:t>
      </w:r>
      <w:proofErr w:type="spellStart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>جسمین</w:t>
      </w:r>
      <w:proofErr w:type="spellEnd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 xml:space="preserve"> من </w:t>
      </w:r>
      <w:proofErr w:type="spellStart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>حیث</w:t>
      </w:r>
      <w:proofErr w:type="spellEnd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 xml:space="preserve"> السرعة. </w:t>
      </w:r>
      <w:r w:rsidRPr="00172CD5">
        <w:rPr>
          <w:rFonts w:ascii="Sakkal Majalla" w:eastAsia="SimSun" w:hAnsi="Sakkal Majalla" w:cs="Sakkal Majalla"/>
          <w:sz w:val="24"/>
          <w:szCs w:val="24"/>
          <w:rtl/>
          <w:lang w:eastAsia="en-US"/>
        </w:rPr>
        <w:t>-</w:t>
      </w:r>
      <w:proofErr w:type="spellStart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>یعبر</w:t>
      </w:r>
      <w:proofErr w:type="spellEnd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 xml:space="preserve"> عن مقدار السرعة بوحدات مختلفة. - </w:t>
      </w:r>
      <w:proofErr w:type="spellStart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>یتعرّف</w:t>
      </w:r>
      <w:proofErr w:type="spellEnd"/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 xml:space="preserve"> على </w:t>
      </w:r>
      <w:r w:rsidRPr="00172CD5">
        <w:rPr>
          <w:rFonts w:ascii="Sakkal Majalla" w:eastAsia="SimSun" w:hAnsi="Sakkal Majalla" w:cs="Sakkal Majalla" w:hint="cs"/>
          <w:color w:val="181717"/>
          <w:sz w:val="24"/>
          <w:szCs w:val="24"/>
          <w:rtl/>
          <w:lang w:eastAsia="en-US"/>
        </w:rPr>
        <w:t>الحركات: المنتظمة، المتسارعة</w:t>
      </w:r>
      <w:r w:rsidRPr="00172CD5">
        <w:rPr>
          <w:rFonts w:ascii="Sakkal Majalla" w:eastAsia="SimSun" w:hAnsi="Sakkal Majalla" w:cs="Sakkal Majalla"/>
          <w:color w:val="181717"/>
          <w:sz w:val="24"/>
          <w:szCs w:val="24"/>
          <w:rtl/>
          <w:lang w:eastAsia="en-US"/>
        </w:rPr>
        <w:t>، المتباطئة.</w:t>
      </w:r>
    </w:p>
    <w:p w:rsidR="00172CD5" w:rsidRPr="00172CD5" w:rsidRDefault="00172CD5" w:rsidP="00172CD5">
      <w:pPr>
        <w:spacing w:line="240" w:lineRule="auto"/>
        <w:rPr>
          <w:rFonts w:ascii="Sakkal Majalla" w:eastAsiaTheme="minorHAnsi" w:hAnsi="Sakkal Majalla" w:cs="Sakkal Majalla"/>
          <w:sz w:val="24"/>
          <w:szCs w:val="24"/>
          <w:rtl/>
          <w:lang w:val="en-US" w:eastAsia="en-US" w:bidi="ar-DZ"/>
        </w:rPr>
      </w:pPr>
      <w:r w:rsidRPr="00172CD5">
        <w:rPr>
          <w:rFonts w:ascii="Sakkal Majalla" w:eastAsiaTheme="minorHAnsi" w:hAnsi="Sakkal Majalla" w:cs="Sakkal Majalla"/>
          <w:sz w:val="24"/>
          <w:szCs w:val="24"/>
          <w:rtl/>
          <w:lang w:val="en-US" w:eastAsia="en-US" w:bidi="ar-DZ"/>
        </w:rPr>
        <w:t>-</w:t>
      </w:r>
      <w:proofErr w:type="spellStart"/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یوظّف</w:t>
      </w:r>
      <w:proofErr w:type="spellEnd"/>
      <w:r w:rsidRPr="00172CD5">
        <w:rPr>
          <w:rFonts w:ascii="Sakkal Majalla" w:eastAsia="等线" w:hAnsi="Sakkal Majalla" w:cs="Sakkal Majalla"/>
          <w:sz w:val="24"/>
          <w:szCs w:val="24"/>
          <w:lang w:eastAsia="en-US"/>
        </w:rPr>
        <w:t xml:space="preserve"> </w:t>
      </w:r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أنواع</w:t>
      </w:r>
      <w:r w:rsidRPr="00172CD5">
        <w:rPr>
          <w:rFonts w:ascii="Sakkal Majalla" w:eastAsia="等线" w:hAnsi="Sakkal Majalla" w:cs="Sakkal Majalla"/>
          <w:sz w:val="24"/>
          <w:szCs w:val="24"/>
          <w:lang w:eastAsia="en-US"/>
        </w:rPr>
        <w:t xml:space="preserve"> </w:t>
      </w:r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نقل</w:t>
      </w:r>
      <w:r w:rsidRPr="00172CD5">
        <w:rPr>
          <w:rFonts w:ascii="Sakkal Majalla" w:eastAsia="等线" w:hAnsi="Sakkal Majalla" w:cs="Sakkal Majalla"/>
          <w:sz w:val="24"/>
          <w:szCs w:val="24"/>
          <w:lang w:eastAsia="en-US"/>
        </w:rPr>
        <w:t xml:space="preserve"> </w:t>
      </w:r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الحركات</w:t>
      </w:r>
      <w:r w:rsidRPr="00172CD5">
        <w:rPr>
          <w:rFonts w:ascii="Sakkal Majalla" w:eastAsiaTheme="minorHAnsi" w:hAnsi="Sakkal Majalla" w:cs="Sakkal Majalla"/>
          <w:sz w:val="24"/>
          <w:szCs w:val="24"/>
          <w:rtl/>
          <w:lang w:val="en-US" w:eastAsia="en-US" w:bidi="ar-DZ"/>
        </w:rPr>
        <w:t>. -</w:t>
      </w:r>
      <w:proofErr w:type="spellStart"/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یمیز</w:t>
      </w:r>
      <w:proofErr w:type="spellEnd"/>
      <w:r w:rsidRPr="00172CD5">
        <w:rPr>
          <w:rFonts w:ascii="Sakkal Majalla" w:eastAsia="等线" w:hAnsi="Sakkal Majalla" w:cs="Sakkal Majalla"/>
          <w:sz w:val="24"/>
          <w:szCs w:val="24"/>
          <w:lang w:eastAsia="en-US"/>
        </w:rPr>
        <w:t xml:space="preserve"> </w:t>
      </w:r>
      <w:proofErr w:type="spellStart"/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بین</w:t>
      </w:r>
      <w:proofErr w:type="spellEnd"/>
      <w:r w:rsidRPr="00172CD5">
        <w:rPr>
          <w:rFonts w:ascii="Sakkal Majalla" w:eastAsia="等线" w:hAnsi="Sakkal Majalla" w:cs="Sakkal Majalla"/>
          <w:sz w:val="24"/>
          <w:szCs w:val="24"/>
          <w:lang w:eastAsia="en-US"/>
        </w:rPr>
        <w:t xml:space="preserve"> </w:t>
      </w:r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مختلف</w:t>
      </w:r>
      <w:r w:rsidRPr="00172CD5">
        <w:rPr>
          <w:rFonts w:ascii="Sakkal Majalla" w:eastAsia="等线" w:hAnsi="Sakkal Majalla" w:cs="Sakkal Majalla"/>
          <w:sz w:val="24"/>
          <w:szCs w:val="24"/>
          <w:lang w:eastAsia="en-US"/>
        </w:rPr>
        <w:t xml:space="preserve"> </w:t>
      </w:r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وسائل</w:t>
      </w:r>
      <w:r w:rsidRPr="00172CD5">
        <w:rPr>
          <w:rFonts w:ascii="Sakkal Majalla" w:eastAsia="等线" w:hAnsi="Sakkal Majalla" w:cs="Sakkal Majalla"/>
          <w:sz w:val="24"/>
          <w:szCs w:val="24"/>
          <w:lang w:eastAsia="en-US"/>
        </w:rPr>
        <w:t xml:space="preserve"> </w:t>
      </w:r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نقل الحركة لمحورين متباعدين</w:t>
      </w:r>
      <w:r w:rsidRPr="00172CD5">
        <w:rPr>
          <w:rFonts w:ascii="Sakkal Majalla" w:eastAsiaTheme="minorHAnsi" w:hAnsi="Sakkal Majalla" w:cs="Sakkal Majalla"/>
          <w:sz w:val="24"/>
          <w:szCs w:val="24"/>
          <w:rtl/>
          <w:lang w:val="en-US" w:eastAsia="en-US" w:bidi="ar-DZ"/>
        </w:rPr>
        <w:t>. -</w:t>
      </w:r>
      <w:proofErr w:type="spellStart"/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یمیّز</w:t>
      </w:r>
      <w:proofErr w:type="spellEnd"/>
      <w:r w:rsidRPr="00172CD5">
        <w:rPr>
          <w:rFonts w:ascii="Sakkal Majalla" w:eastAsia="等线" w:hAnsi="Sakkal Majalla" w:cs="Sakkal Majalla"/>
          <w:sz w:val="24"/>
          <w:szCs w:val="24"/>
          <w:lang w:eastAsia="en-US"/>
        </w:rPr>
        <w:t xml:space="preserve"> </w:t>
      </w:r>
      <w:proofErr w:type="spellStart"/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بین</w:t>
      </w:r>
      <w:proofErr w:type="spellEnd"/>
      <w:r w:rsidRPr="00172CD5">
        <w:rPr>
          <w:rFonts w:ascii="Sakkal Majalla" w:eastAsia="等线" w:hAnsi="Sakkal Majalla" w:cs="Sakkal Majalla"/>
          <w:sz w:val="24"/>
          <w:szCs w:val="24"/>
          <w:lang w:eastAsia="en-US"/>
        </w:rPr>
        <w:t xml:space="preserve"> </w:t>
      </w:r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مختلف</w:t>
      </w:r>
      <w:r w:rsidRPr="00172CD5">
        <w:rPr>
          <w:rFonts w:ascii="Sakkal Majalla" w:eastAsia="等线" w:hAnsi="Sakkal Majalla" w:cs="Sakkal Majalla"/>
          <w:sz w:val="24"/>
          <w:szCs w:val="24"/>
          <w:lang w:eastAsia="en-US"/>
        </w:rPr>
        <w:t xml:space="preserve"> </w:t>
      </w:r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وسائل</w:t>
      </w:r>
      <w:r w:rsidRPr="00172CD5">
        <w:rPr>
          <w:rFonts w:ascii="Sakkal Majalla" w:eastAsia="等线" w:hAnsi="Sakkal Majalla" w:cs="Sakkal Majalla"/>
          <w:sz w:val="24"/>
          <w:szCs w:val="24"/>
          <w:lang w:eastAsia="en-US"/>
        </w:rPr>
        <w:t xml:space="preserve"> </w:t>
      </w:r>
      <w:r w:rsidRPr="00172CD5">
        <w:rPr>
          <w:rFonts w:ascii="Sakkal Majalla" w:eastAsia="等线" w:hAnsi="Sakkal Majalla" w:cs="Sakkal Majalla"/>
          <w:sz w:val="24"/>
          <w:szCs w:val="24"/>
          <w:rtl/>
          <w:lang w:eastAsia="en-US"/>
        </w:rPr>
        <w:t>نقل الحركة لمحورين متقاربين.</w:t>
      </w:r>
      <w:r w:rsidRPr="00172CD5">
        <w:rPr>
          <w:rFonts w:ascii="Sakkal Majalla" w:eastAsiaTheme="minorHAnsi" w:hAnsi="Sakkal Majalla" w:cs="Sakkal Majalla"/>
          <w:sz w:val="24"/>
          <w:szCs w:val="24"/>
          <w:rtl/>
          <w:lang w:val="en-US" w:eastAsia="en-US" w:bidi="ar-DZ"/>
        </w:rPr>
        <w:t xml:space="preserve"> </w:t>
      </w:r>
    </w:p>
    <w:tbl>
      <w:tblPr>
        <w:tblStyle w:val="Grilledutableau11"/>
        <w:tblpPr w:leftFromText="180" w:rightFromText="180" w:vertAnchor="text" w:horzAnchor="margin" w:tblpXSpec="right" w:tblpY="476"/>
        <w:bidiVisual/>
        <w:tblW w:w="0" w:type="auto"/>
        <w:tblLook w:val="04A0" w:firstRow="1" w:lastRow="0" w:firstColumn="1" w:lastColumn="0" w:noHBand="0" w:noVBand="1"/>
      </w:tblPr>
      <w:tblGrid>
        <w:gridCol w:w="839"/>
        <w:gridCol w:w="1021"/>
        <w:gridCol w:w="1079"/>
        <w:gridCol w:w="1256"/>
        <w:gridCol w:w="976"/>
        <w:gridCol w:w="1071"/>
        <w:gridCol w:w="981"/>
        <w:gridCol w:w="1117"/>
        <w:gridCol w:w="976"/>
        <w:gridCol w:w="807"/>
      </w:tblGrid>
      <w:tr w:rsidR="00172CD5" w:rsidRPr="00172CD5" w:rsidTr="00D47B2C">
        <w:trPr>
          <w:trHeight w:val="683"/>
        </w:trPr>
        <w:tc>
          <w:tcPr>
            <w:tcW w:w="839" w:type="dxa"/>
            <w:tcBorders>
              <w:tr2bl w:val="single" w:sz="4" w:space="0" w:color="auto"/>
            </w:tcBorders>
          </w:tcPr>
          <w:p w:rsidR="00172CD5" w:rsidRPr="00172CD5" w:rsidRDefault="00172CD5" w:rsidP="00172CD5">
            <w:pPr>
              <w:jc w:val="right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العلامات</w:t>
            </w:r>
          </w:p>
          <w:p w:rsidR="00172CD5" w:rsidRPr="00172CD5" w:rsidRDefault="00172CD5" w:rsidP="00172CD5">
            <w:pPr>
              <w:jc w:val="right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172CD5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الأقسام</w:t>
            </w:r>
          </w:p>
        </w:tc>
        <w:tc>
          <w:tcPr>
            <w:tcW w:w="1021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0 – 4.99</w:t>
            </w:r>
          </w:p>
        </w:tc>
        <w:tc>
          <w:tcPr>
            <w:tcW w:w="1079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5– 9.99</w:t>
            </w:r>
          </w:p>
        </w:tc>
        <w:tc>
          <w:tcPr>
            <w:tcW w:w="1256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10– 14.99</w:t>
            </w:r>
          </w:p>
        </w:tc>
        <w:tc>
          <w:tcPr>
            <w:tcW w:w="976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15– 20</w:t>
            </w:r>
          </w:p>
        </w:tc>
        <w:tc>
          <w:tcPr>
            <w:tcW w:w="1071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عدد الناجحين</w:t>
            </w:r>
          </w:p>
        </w:tc>
        <w:tc>
          <w:tcPr>
            <w:tcW w:w="981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نسبة النجاح</w:t>
            </w:r>
          </w:p>
        </w:tc>
        <w:tc>
          <w:tcPr>
            <w:tcW w:w="1117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معدل القسم</w:t>
            </w:r>
          </w:p>
        </w:tc>
        <w:tc>
          <w:tcPr>
            <w:tcW w:w="976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أعلى نقطة</w:t>
            </w:r>
          </w:p>
        </w:tc>
        <w:tc>
          <w:tcPr>
            <w:tcW w:w="807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 xml:space="preserve">أصغر نقطة </w:t>
            </w:r>
          </w:p>
        </w:tc>
      </w:tr>
      <w:tr w:rsidR="00172CD5" w:rsidRPr="00172CD5" w:rsidTr="00D47B2C">
        <w:trPr>
          <w:trHeight w:val="295"/>
        </w:trPr>
        <w:tc>
          <w:tcPr>
            <w:tcW w:w="839" w:type="dxa"/>
          </w:tcPr>
          <w:p w:rsidR="00172CD5" w:rsidRPr="00172CD5" w:rsidRDefault="00172CD5" w:rsidP="001B11C1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2م</w:t>
            </w:r>
            <w:r w:rsidR="001B11C1">
              <w:rPr>
                <w:rFonts w:ascii="Sakkal Majalla" w:eastAsiaTheme="minorHAnsi" w:hAnsi="Sakkal Majalla" w:cs="Sakkal Majalla" w:hint="cs"/>
                <w:sz w:val="24"/>
                <w:szCs w:val="24"/>
                <w:rtl/>
                <w:lang w:eastAsia="en-US" w:bidi="ar-DZ"/>
              </w:rPr>
              <w:t>4</w:t>
            </w:r>
          </w:p>
        </w:tc>
        <w:tc>
          <w:tcPr>
            <w:tcW w:w="1021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79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256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6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71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81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117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6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07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</w:tr>
      <w:tr w:rsidR="00172CD5" w:rsidRPr="00172CD5" w:rsidTr="00D47B2C">
        <w:trPr>
          <w:trHeight w:val="312"/>
        </w:trPr>
        <w:tc>
          <w:tcPr>
            <w:tcW w:w="839" w:type="dxa"/>
          </w:tcPr>
          <w:p w:rsidR="00172CD5" w:rsidRPr="00172CD5" w:rsidRDefault="00172CD5" w:rsidP="001B11C1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2م</w:t>
            </w:r>
            <w:r w:rsidR="001B11C1">
              <w:rPr>
                <w:rFonts w:ascii="Sakkal Majalla" w:eastAsiaTheme="minorHAnsi" w:hAnsi="Sakkal Majalla" w:cs="Sakkal Majalla" w:hint="cs"/>
                <w:sz w:val="24"/>
                <w:szCs w:val="24"/>
                <w:rtl/>
                <w:lang w:eastAsia="en-US" w:bidi="ar-DZ"/>
              </w:rPr>
              <w:t>5</w:t>
            </w:r>
          </w:p>
        </w:tc>
        <w:tc>
          <w:tcPr>
            <w:tcW w:w="1021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79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256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6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71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81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117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6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07" w:type="dxa"/>
          </w:tcPr>
          <w:p w:rsidR="00172CD5" w:rsidRPr="00172CD5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</w:tr>
      <w:tr w:rsidR="001B11C1" w:rsidRPr="00172CD5" w:rsidTr="00D47B2C">
        <w:trPr>
          <w:trHeight w:val="312"/>
        </w:trPr>
        <w:tc>
          <w:tcPr>
            <w:tcW w:w="839" w:type="dxa"/>
          </w:tcPr>
          <w:p w:rsidR="001B11C1" w:rsidRPr="00172CD5" w:rsidRDefault="001B11C1" w:rsidP="001B11C1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2م</w:t>
            </w:r>
            <w:r>
              <w:rPr>
                <w:rFonts w:ascii="Sakkal Majalla" w:eastAsiaTheme="minorHAnsi" w:hAnsi="Sakkal Majalla" w:cs="Sakkal Majalla" w:hint="cs"/>
                <w:sz w:val="24"/>
                <w:szCs w:val="24"/>
                <w:rtl/>
                <w:lang w:eastAsia="en-US" w:bidi="ar-DZ"/>
              </w:rPr>
              <w:t>6</w:t>
            </w:r>
          </w:p>
        </w:tc>
        <w:tc>
          <w:tcPr>
            <w:tcW w:w="1021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79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256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6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71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81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117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6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07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</w:tr>
      <w:tr w:rsidR="001B11C1" w:rsidRPr="00172CD5" w:rsidTr="00D47B2C">
        <w:trPr>
          <w:trHeight w:val="312"/>
        </w:trPr>
        <w:tc>
          <w:tcPr>
            <w:tcW w:w="839" w:type="dxa"/>
          </w:tcPr>
          <w:p w:rsidR="001B11C1" w:rsidRPr="00172CD5" w:rsidRDefault="001B11C1" w:rsidP="001B11C1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172CD5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2م</w:t>
            </w:r>
            <w:r>
              <w:rPr>
                <w:rFonts w:ascii="Sakkal Majalla" w:eastAsiaTheme="minorHAnsi" w:hAnsi="Sakkal Majalla" w:cs="Sakkal Majalla" w:hint="cs"/>
                <w:sz w:val="24"/>
                <w:szCs w:val="24"/>
                <w:rtl/>
                <w:lang w:eastAsia="en-US" w:bidi="ar-DZ"/>
              </w:rPr>
              <w:t>7</w:t>
            </w:r>
          </w:p>
        </w:tc>
        <w:tc>
          <w:tcPr>
            <w:tcW w:w="1021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79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256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6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071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81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1117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976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07" w:type="dxa"/>
          </w:tcPr>
          <w:p w:rsidR="001B11C1" w:rsidRPr="00172CD5" w:rsidRDefault="001B11C1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</w:tr>
    </w:tbl>
    <w:p w:rsidR="00172CD5" w:rsidRPr="00172CD5" w:rsidRDefault="00172CD5" w:rsidP="00172CD5">
      <w:pPr>
        <w:spacing w:line="240" w:lineRule="auto"/>
        <w:rPr>
          <w:rFonts w:ascii="Sakkal Majalla" w:eastAsiaTheme="minorHAnsi" w:hAnsi="Sakkal Majalla" w:cs="Sakkal Majalla"/>
          <w:color w:val="000000" w:themeColor="text1"/>
          <w:sz w:val="32"/>
          <w:szCs w:val="32"/>
          <w:rtl/>
          <w:lang w:eastAsia="en-US" w:bidi="ar-DZ"/>
        </w:rPr>
      </w:pPr>
      <w:r w:rsidRPr="00172CD5">
        <w:rPr>
          <w:rFonts w:ascii="Sakkal Majalla" w:eastAsiaTheme="minorHAnsi" w:hAnsi="Sakkal Majalla" w:cs="Sakkal Majalla"/>
          <w:sz w:val="32"/>
          <w:szCs w:val="32"/>
          <w:u w:val="single"/>
          <w:rtl/>
          <w:lang w:eastAsia="en-US" w:bidi="ar-DZ"/>
        </w:rPr>
        <w:t>تحليل النتائج:</w:t>
      </w:r>
    </w:p>
    <w:p w:rsidR="00172CD5" w:rsidRDefault="00172CD5" w:rsidP="00172CD5">
      <w:pPr>
        <w:spacing w:line="240" w:lineRule="auto"/>
        <w:rPr>
          <w:rFonts w:ascii="Sakkal Majalla" w:eastAsiaTheme="minorHAnsi" w:hAnsi="Sakkal Majalla" w:cs="Sakkal Majalla"/>
          <w:color w:val="000000" w:themeColor="text1"/>
          <w:sz w:val="32"/>
          <w:szCs w:val="32"/>
          <w:rtl/>
          <w:lang w:eastAsia="en-US" w:bidi="ar-DZ"/>
        </w:rPr>
      </w:pPr>
    </w:p>
    <w:p w:rsidR="001B11C1" w:rsidRDefault="001B11C1" w:rsidP="00172CD5">
      <w:pPr>
        <w:spacing w:line="240" w:lineRule="auto"/>
        <w:rPr>
          <w:rFonts w:ascii="Sakkal Majalla" w:eastAsiaTheme="minorHAnsi" w:hAnsi="Sakkal Majalla" w:cs="Sakkal Majalla"/>
          <w:color w:val="000000" w:themeColor="text1"/>
          <w:sz w:val="32"/>
          <w:szCs w:val="32"/>
          <w:rtl/>
          <w:lang w:eastAsia="en-US" w:bidi="ar-DZ"/>
        </w:rPr>
      </w:pPr>
    </w:p>
    <w:p w:rsidR="001B11C1" w:rsidRDefault="001B11C1" w:rsidP="00172CD5">
      <w:pPr>
        <w:spacing w:line="240" w:lineRule="auto"/>
        <w:rPr>
          <w:rFonts w:ascii="Sakkal Majalla" w:eastAsiaTheme="minorHAnsi" w:hAnsi="Sakkal Majalla" w:cs="Sakkal Majalla"/>
          <w:color w:val="000000" w:themeColor="text1"/>
          <w:sz w:val="32"/>
          <w:szCs w:val="32"/>
          <w:rtl/>
          <w:lang w:eastAsia="en-US" w:bidi="ar-DZ"/>
        </w:rPr>
      </w:pPr>
    </w:p>
    <w:p w:rsidR="008E08B6" w:rsidRPr="00172CD5" w:rsidRDefault="008E08B6" w:rsidP="00172CD5">
      <w:pPr>
        <w:spacing w:line="240" w:lineRule="auto"/>
        <w:rPr>
          <w:rFonts w:ascii="Sakkal Majalla" w:eastAsiaTheme="minorHAnsi" w:hAnsi="Sakkal Majalla" w:cs="Sakkal Majalla"/>
          <w:color w:val="000000" w:themeColor="text1"/>
          <w:sz w:val="32"/>
          <w:szCs w:val="32"/>
          <w:rtl/>
          <w:lang w:eastAsia="en-US" w:bidi="ar-DZ"/>
        </w:rPr>
      </w:pPr>
    </w:p>
    <w:tbl>
      <w:tblPr>
        <w:tblStyle w:val="Grilledutableau11"/>
        <w:tblpPr w:leftFromText="141" w:rightFromText="141" w:vertAnchor="text" w:horzAnchor="margin" w:tblpXSpec="center" w:tblpY="98"/>
        <w:bidiVisual/>
        <w:tblW w:w="10348" w:type="dxa"/>
        <w:tblLayout w:type="fixed"/>
        <w:tblLook w:val="04A0" w:firstRow="1" w:lastRow="0" w:firstColumn="1" w:lastColumn="0" w:noHBand="0" w:noVBand="1"/>
      </w:tblPr>
      <w:tblGrid>
        <w:gridCol w:w="9497"/>
        <w:gridCol w:w="851"/>
      </w:tblGrid>
      <w:tr w:rsidR="00172CD5" w:rsidRPr="008E08B6" w:rsidTr="008E08B6">
        <w:trPr>
          <w:trHeight w:val="554"/>
        </w:trPr>
        <w:tc>
          <w:tcPr>
            <w:tcW w:w="9497" w:type="dxa"/>
            <w:vAlign w:val="center"/>
          </w:tcPr>
          <w:p w:rsidR="00172CD5" w:rsidRPr="008E08B6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  <w:r w:rsidRPr="008E08B6">
              <w:rPr>
                <w:rFonts w:ascii="Sakkal Majalla" w:eastAsiaTheme="minorHAnsi" w:hAnsi="Sakkal Majalla" w:cs="Sakkal Majalla"/>
                <w:color w:val="000000" w:themeColor="text1"/>
                <w:sz w:val="24"/>
                <w:szCs w:val="24"/>
                <w:rtl/>
                <w:lang w:eastAsia="en-US" w:bidi="ar-DZ"/>
              </w:rPr>
              <w:t>الإجابة النموذجية</w:t>
            </w:r>
          </w:p>
        </w:tc>
        <w:tc>
          <w:tcPr>
            <w:tcW w:w="851" w:type="dxa"/>
            <w:vAlign w:val="center"/>
          </w:tcPr>
          <w:p w:rsidR="00172CD5" w:rsidRPr="008E08B6" w:rsidRDefault="00172CD5" w:rsidP="00172CD5">
            <w:pPr>
              <w:jc w:val="center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العلامة</w:t>
            </w:r>
          </w:p>
        </w:tc>
      </w:tr>
      <w:tr w:rsidR="00172CD5" w:rsidRPr="008E08B6" w:rsidTr="008E08B6">
        <w:trPr>
          <w:trHeight w:val="5745"/>
        </w:trPr>
        <w:tc>
          <w:tcPr>
            <w:tcW w:w="9497" w:type="dxa"/>
          </w:tcPr>
          <w:p w:rsidR="00172CD5" w:rsidRPr="008E08B6" w:rsidRDefault="00172CD5" w:rsidP="00172CD5">
            <w:pPr>
              <w:spacing w:after="160"/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8E08B6">
              <w:rPr>
                <w:rFonts w:ascii="Sakkal Majalla" w:eastAsia="Calibr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  <w:t>الوضعية الأولى</w:t>
            </w:r>
            <w:r w:rsidRPr="008E08B6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: (6 نقاط)</w:t>
            </w:r>
          </w:p>
          <w:p w:rsidR="00BF7459" w:rsidRPr="008E08B6" w:rsidRDefault="00BF7459" w:rsidP="00FC1B2D">
            <w:pPr>
              <w:spacing w:line="216" w:lineRule="auto"/>
              <w:ind w:left="361"/>
              <w:contextualSpacing/>
              <w:rPr>
                <w:rFonts w:ascii="Sakkal Majalla" w:eastAsia="SimSun" w:hAnsi="Sakkal Majalla" w:cs="Sakkal Majalla"/>
                <w:noProof/>
                <w:sz w:val="24"/>
                <w:szCs w:val="24"/>
                <w:lang w:val="en-US"/>
              </w:rPr>
            </w:pP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>-مل</w:t>
            </w:r>
            <w:r w:rsidR="00FC1B2D"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>أ</w:t>
            </w: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 xml:space="preserve"> الفراغات التالية بساكن أو متحرك </w:t>
            </w:r>
          </w:p>
          <w:p w:rsidR="00BF7459" w:rsidRPr="008E08B6" w:rsidRDefault="00BF7459" w:rsidP="00BF7459">
            <w:pPr>
              <w:numPr>
                <w:ilvl w:val="0"/>
                <w:numId w:val="17"/>
              </w:numPr>
              <w:spacing w:line="216" w:lineRule="auto"/>
              <w:contextualSpacing/>
              <w:rPr>
                <w:rFonts w:ascii="Sakkal Majalla" w:eastAsia="SimSun" w:hAnsi="Sakkal Majalla" w:cs="Sakkal Majalla"/>
                <w:noProof/>
                <w:sz w:val="24"/>
                <w:szCs w:val="24"/>
                <w:lang w:val="en-US"/>
              </w:rPr>
            </w:pP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 xml:space="preserve">خالد  </w:t>
            </w:r>
            <w:r w:rsidRPr="008E08B6">
              <w:rPr>
                <w:rFonts w:ascii="Sakkal Majalla" w:eastAsia="SimSun" w:hAnsi="Sakkal Majalla" w:cs="Sakkal Majalla"/>
                <w:b/>
                <w:bCs/>
                <w:noProof/>
                <w:sz w:val="24"/>
                <w:szCs w:val="24"/>
                <w:rtl/>
                <w:lang w:val="en-US"/>
              </w:rPr>
              <w:t>متحرك</w:t>
            </w: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 xml:space="preserve"> بالنسبة للشجرة</w:t>
            </w:r>
          </w:p>
          <w:p w:rsidR="00BF7459" w:rsidRPr="008E08B6" w:rsidRDefault="00BF7459" w:rsidP="00BF7459">
            <w:pPr>
              <w:numPr>
                <w:ilvl w:val="0"/>
                <w:numId w:val="17"/>
              </w:numPr>
              <w:spacing w:line="216" w:lineRule="auto"/>
              <w:contextualSpacing/>
              <w:rPr>
                <w:rFonts w:ascii="Sakkal Majalla" w:eastAsia="SimSun" w:hAnsi="Sakkal Majalla" w:cs="Sakkal Majalla"/>
                <w:noProof/>
                <w:sz w:val="24"/>
                <w:szCs w:val="24"/>
                <w:lang w:val="en-US"/>
              </w:rPr>
            </w:pP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 xml:space="preserve">عثمان   </w:t>
            </w:r>
            <w:r w:rsidRPr="008E08B6">
              <w:rPr>
                <w:rFonts w:ascii="Sakkal Majalla" w:eastAsia="SimSun" w:hAnsi="Sakkal Majalla" w:cs="Sakkal Majalla"/>
                <w:b/>
                <w:bCs/>
                <w:noProof/>
                <w:sz w:val="24"/>
                <w:szCs w:val="24"/>
                <w:rtl/>
                <w:lang w:val="en-US"/>
              </w:rPr>
              <w:t>متحرك</w:t>
            </w: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 xml:space="preserve"> بالنسبة لعلي</w:t>
            </w:r>
          </w:p>
          <w:p w:rsidR="00BF7459" w:rsidRPr="008E08B6" w:rsidRDefault="00BF7459" w:rsidP="00BF7459">
            <w:pPr>
              <w:numPr>
                <w:ilvl w:val="0"/>
                <w:numId w:val="17"/>
              </w:numPr>
              <w:spacing w:line="216" w:lineRule="auto"/>
              <w:contextualSpacing/>
              <w:rPr>
                <w:rFonts w:ascii="Sakkal Majalla" w:eastAsia="SimSun" w:hAnsi="Sakkal Majalla" w:cs="Sakkal Majalla"/>
                <w:noProof/>
                <w:sz w:val="24"/>
                <w:szCs w:val="24"/>
                <w:lang w:val="en-US"/>
              </w:rPr>
            </w:pP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 xml:space="preserve">علي </w:t>
            </w:r>
            <w:r w:rsidRPr="008E08B6">
              <w:rPr>
                <w:rFonts w:ascii="Sakkal Majalla" w:eastAsia="SimSun" w:hAnsi="Sakkal Majalla" w:cs="Sakkal Majalla"/>
                <w:b/>
                <w:bCs/>
                <w:noProof/>
                <w:sz w:val="24"/>
                <w:szCs w:val="24"/>
                <w:rtl/>
                <w:lang w:val="en-US"/>
              </w:rPr>
              <w:t>ساكن</w:t>
            </w: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 xml:space="preserve"> بالنسبة لخالد </w:t>
            </w:r>
          </w:p>
          <w:p w:rsidR="00BF7459" w:rsidRPr="008E08B6" w:rsidRDefault="00BF7459" w:rsidP="00BF7459">
            <w:pPr>
              <w:numPr>
                <w:ilvl w:val="0"/>
                <w:numId w:val="17"/>
              </w:numPr>
              <w:spacing w:line="216" w:lineRule="auto"/>
              <w:contextualSpacing/>
              <w:rPr>
                <w:rFonts w:ascii="Sakkal Majalla" w:eastAsia="SimSun" w:hAnsi="Sakkal Majalla" w:cs="Sakkal Majalla"/>
                <w:noProof/>
                <w:sz w:val="24"/>
                <w:szCs w:val="24"/>
                <w:lang w:val="en-US"/>
              </w:rPr>
            </w:pP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CA" w:bidi="ar-DZ"/>
              </w:rPr>
              <w:t xml:space="preserve">عثمان </w:t>
            </w:r>
            <w:r w:rsidRPr="008E08B6">
              <w:rPr>
                <w:rFonts w:ascii="Sakkal Majalla" w:eastAsia="SimSun" w:hAnsi="Sakkal Majalla" w:cs="Sakkal Majalla"/>
                <w:b/>
                <w:bCs/>
                <w:noProof/>
                <w:sz w:val="24"/>
                <w:szCs w:val="24"/>
                <w:rtl/>
                <w:lang w:val="en-CA" w:bidi="ar-DZ"/>
              </w:rPr>
              <w:t>ساكن</w:t>
            </w: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CA" w:bidi="ar-DZ"/>
              </w:rPr>
              <w:t xml:space="preserve"> بالنسبة لهيكل دراجته</w:t>
            </w:r>
          </w:p>
          <w:p w:rsidR="00172CD5" w:rsidRPr="008E08B6" w:rsidRDefault="00172CD5" w:rsidP="00172CD5">
            <w:pPr>
              <w:spacing w:line="180" w:lineRule="auto"/>
              <w:rPr>
                <w:rFonts w:ascii="Sakkal Majalla" w:hAnsi="Sakkal Majalla" w:cs="Sakkal Majalla"/>
                <w:sz w:val="24"/>
                <w:szCs w:val="24"/>
                <w:rtl/>
                <w:lang w:val="en-US" w:bidi="ar-DZ"/>
              </w:rPr>
            </w:pPr>
          </w:p>
          <w:p w:rsidR="0080112D" w:rsidRPr="008E08B6" w:rsidRDefault="00172CD5" w:rsidP="0080112D">
            <w:pPr>
              <w:spacing w:line="216" w:lineRule="auto"/>
              <w:ind w:left="361"/>
              <w:contextualSpacing/>
              <w:rPr>
                <w:rFonts w:ascii="Sakkal Majalla" w:eastAsia="SimSun" w:hAnsi="Sakkal Majalla" w:cs="Sakkal Majalla"/>
                <w:noProof/>
                <w:sz w:val="24"/>
                <w:szCs w:val="24"/>
                <w:lang w:val="en-US"/>
              </w:rPr>
            </w:pPr>
            <w:r w:rsidRPr="008E08B6">
              <w:rPr>
                <w:rFonts w:ascii="Sakkal Majalla" w:hAnsi="Sakkal Majalla" w:cs="Sakkal Majalla"/>
                <w:sz w:val="24"/>
                <w:szCs w:val="24"/>
                <w:rtl/>
                <w:lang w:val="en-US" w:bidi="ar-DZ"/>
              </w:rPr>
              <w:t>2.</w:t>
            </w:r>
            <w:r w:rsidR="0080112D"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 xml:space="preserve"> نوع حركة كل من :</w:t>
            </w:r>
          </w:p>
          <w:p w:rsidR="0080112D" w:rsidRPr="008E08B6" w:rsidRDefault="0080112D" w:rsidP="00B2728C">
            <w:pPr>
              <w:numPr>
                <w:ilvl w:val="0"/>
                <w:numId w:val="17"/>
              </w:numPr>
              <w:spacing w:line="216" w:lineRule="auto"/>
              <w:contextualSpacing/>
              <w:rPr>
                <w:rFonts w:ascii="Sakkal Majalla" w:eastAsia="SimSun" w:hAnsi="Sakkal Majalla" w:cs="Sakkal Majalla"/>
                <w:noProof/>
                <w:sz w:val="24"/>
                <w:szCs w:val="24"/>
                <w:lang w:val="en-US"/>
              </w:rPr>
            </w:pP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>هيكل دراجة عثمان بالنسبة للطريق</w:t>
            </w:r>
            <w:r w:rsidRPr="008E08B6">
              <w:rPr>
                <w:rFonts w:ascii="Sakkal Majalla" w:hAnsi="Sakkal Majalla" w:cs="Sakkal Majalla"/>
                <w:b/>
                <w:bCs/>
                <w:position w:val="-4"/>
                <w:sz w:val="24"/>
                <w:szCs w:val="24"/>
              </w:rPr>
              <w:object w:dxaOrig="240" w:dyaOrig="260">
                <v:shape id="_x0000_i1038" type="#_x0000_t75" style="width:17.2pt;height:18.25pt" o:ole="">
                  <v:imagedata r:id="rId7" o:title=""/>
                </v:shape>
                <o:OLEObject Type="Embed" ProgID="Equation.3" ShapeID="_x0000_i1038" DrawAspect="Content" ObjectID="_1770802252" r:id="rId38"/>
              </w:object>
            </w: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 w:bidi="ar-DZ"/>
              </w:rPr>
              <w:t xml:space="preserve">: </w:t>
            </w:r>
            <w:r w:rsidRPr="00B2728C">
              <w:rPr>
                <w:rFonts w:ascii="Sakkal Majalla" w:eastAsia="SimSun" w:hAnsi="Sakkal Majalla" w:cs="Sakkal Majalla"/>
                <w:b/>
                <w:bCs/>
                <w:noProof/>
                <w:sz w:val="24"/>
                <w:szCs w:val="24"/>
                <w:rtl/>
                <w:lang w:val="en-US" w:bidi="ar-DZ"/>
              </w:rPr>
              <w:t>إنسحا</w:t>
            </w:r>
            <w:r w:rsidR="00B2728C" w:rsidRPr="00B2728C">
              <w:rPr>
                <w:rFonts w:ascii="Sakkal Majalla" w:eastAsia="SimSun" w:hAnsi="Sakkal Majalla" w:cs="Sakkal Majalla" w:hint="cs"/>
                <w:b/>
                <w:bCs/>
                <w:noProof/>
                <w:sz w:val="24"/>
                <w:szCs w:val="24"/>
                <w:rtl/>
                <w:lang w:val="en-US" w:bidi="ar-DZ"/>
              </w:rPr>
              <w:t>ب</w:t>
            </w:r>
            <w:r w:rsidRPr="00B2728C">
              <w:rPr>
                <w:rFonts w:ascii="Sakkal Majalla" w:eastAsia="SimSun" w:hAnsi="Sakkal Majalla" w:cs="Sakkal Majalla"/>
                <w:b/>
                <w:bCs/>
                <w:noProof/>
                <w:sz w:val="24"/>
                <w:szCs w:val="24"/>
                <w:rtl/>
                <w:lang w:val="en-US" w:bidi="ar-DZ"/>
              </w:rPr>
              <w:t xml:space="preserve">سة </w:t>
            </w:r>
            <w:r w:rsidRPr="00B2728C">
              <w:rPr>
                <w:rFonts w:ascii="Sakkal Majalla" w:eastAsia="SimSun" w:hAnsi="Sakkal Majalla" w:cs="Sakkal Majalla"/>
                <w:b/>
                <w:bCs/>
                <w:noProof/>
                <w:sz w:val="24"/>
                <w:szCs w:val="24"/>
                <w:rtl/>
                <w:lang w:val="en-US"/>
              </w:rPr>
              <w:t>مستقيمة</w:t>
            </w:r>
          </w:p>
          <w:p w:rsidR="0080112D" w:rsidRPr="008E08B6" w:rsidRDefault="0080112D" w:rsidP="0080112D">
            <w:pPr>
              <w:numPr>
                <w:ilvl w:val="0"/>
                <w:numId w:val="17"/>
              </w:numPr>
              <w:spacing w:line="216" w:lineRule="auto"/>
              <w:contextualSpacing/>
              <w:rPr>
                <w:rFonts w:ascii="Sakkal Majalla" w:eastAsia="SimSun" w:hAnsi="Sakkal Majalla" w:cs="Sakkal Majalla"/>
                <w:noProof/>
                <w:sz w:val="24"/>
                <w:szCs w:val="24"/>
                <w:lang w:val="en-US"/>
              </w:rPr>
            </w:pPr>
            <w:r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 xml:space="preserve">عجلة دراجة علي بالنسبة لخالد : </w:t>
            </w:r>
            <w:r w:rsidRPr="00B2728C">
              <w:rPr>
                <w:rFonts w:ascii="Sakkal Majalla" w:eastAsia="SimSun" w:hAnsi="Sakkal Majalla" w:cs="Sakkal Majalla"/>
                <w:b/>
                <w:bCs/>
                <w:noProof/>
                <w:sz w:val="24"/>
                <w:szCs w:val="24"/>
                <w:rtl/>
                <w:lang w:val="en-US"/>
              </w:rPr>
              <w:t>دورانية</w:t>
            </w:r>
          </w:p>
          <w:p w:rsidR="00172CD5" w:rsidRPr="008E08B6" w:rsidRDefault="00172CD5" w:rsidP="00BD388F">
            <w:pPr>
              <w:spacing w:line="180" w:lineRule="auto"/>
              <w:rPr>
                <w:rFonts w:ascii="Sakkal Majalla" w:hAnsi="Sakkal Majalla" w:cs="Sakkal Majalla"/>
                <w:sz w:val="24"/>
                <w:szCs w:val="24"/>
                <w:rtl/>
                <w:lang w:val="en-US" w:bidi="ar-DZ"/>
              </w:rPr>
            </w:pPr>
            <w:r w:rsidRPr="008E08B6">
              <w:rPr>
                <w:rFonts w:ascii="Sakkal Majalla" w:hAnsi="Sakkal Majalla" w:cs="Sakkal Majalla"/>
                <w:sz w:val="24"/>
                <w:szCs w:val="24"/>
                <w:rtl/>
                <w:lang w:val="en-US" w:bidi="ar-DZ"/>
              </w:rPr>
              <w:t>3.</w:t>
            </w:r>
            <w:r w:rsidR="00BD388F" w:rsidRPr="008E08B6">
              <w:rPr>
                <w:rFonts w:ascii="Sakkal Majalla" w:eastAsia="SimSun" w:hAnsi="Sakkal Majalla" w:cs="Sakkal Majalla"/>
                <w:noProof/>
                <w:sz w:val="24"/>
                <w:szCs w:val="24"/>
                <w:rtl/>
                <w:lang w:val="en-US"/>
              </w:rPr>
              <w:t>المرجع المناسب من الصورة ، بحيث يكون خالد في حالة سكون</w:t>
            </w:r>
            <w:r w:rsidR="00BD388F" w:rsidRPr="008E08B6">
              <w:rPr>
                <w:rFonts w:ascii="Sakkal Majalla" w:hAnsi="Sakkal Majalla" w:cs="Sakkal Majalla"/>
                <w:sz w:val="24"/>
                <w:szCs w:val="24"/>
                <w:rtl/>
                <w:lang w:val="en-US" w:bidi="ar-DZ"/>
              </w:rPr>
              <w:t xml:space="preserve">هو: </w:t>
            </w:r>
            <w:r w:rsidR="00BD388F" w:rsidRPr="00B2728C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US" w:bidi="ar-DZ"/>
              </w:rPr>
              <w:t>علي</w:t>
            </w:r>
          </w:p>
          <w:p w:rsidR="00172CD5" w:rsidRPr="008E08B6" w:rsidRDefault="00172CD5" w:rsidP="00172CD5">
            <w:pPr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8E08B6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 xml:space="preserve"> </w:t>
            </w:r>
            <w:r w:rsidRPr="008E08B6">
              <w:rPr>
                <w:rFonts w:ascii="Sakkal Majalla" w:eastAsia="Calibr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  <w:t>الوضعية الثانية</w:t>
            </w:r>
            <w:r w:rsidRPr="008E08B6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: (6 نقاط)</w:t>
            </w:r>
          </w:p>
          <w:p w:rsidR="00F11866" w:rsidRPr="008E08B6" w:rsidRDefault="00F11866" w:rsidP="00F11866">
            <w:pPr>
              <w:spacing w:line="360" w:lineRule="auto"/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من خلال التصوير المتعاقب:</w:t>
            </w:r>
          </w:p>
          <w:p w:rsidR="00F11866" w:rsidRPr="008E08B6" w:rsidRDefault="00F11866" w:rsidP="00F11866">
            <w:pPr>
              <w:spacing w:line="360" w:lineRule="auto"/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 xml:space="preserve">أ/-سر </w:t>
            </w:r>
            <w:proofErr w:type="spellStart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عة</w:t>
            </w:r>
            <w:proofErr w:type="spellEnd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 xml:space="preserve"> الكرة على </w:t>
            </w:r>
            <w:proofErr w:type="gramStart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 xml:space="preserve">المستوى </w:t>
            </w:r>
            <w:r w:rsidR="008C3857" w:rsidRPr="008E08B6">
              <w:rPr>
                <w:rFonts w:ascii="Sakkal Majalla" w:hAnsi="Sakkal Majalla" w:cs="Sakkal Majalla"/>
                <w:b/>
                <w:bCs/>
                <w:position w:val="-4"/>
                <w:sz w:val="24"/>
                <w:szCs w:val="24"/>
              </w:rPr>
              <w:object w:dxaOrig="400" w:dyaOrig="260">
                <v:shape id="_x0000_i1039" type="#_x0000_t75" style="width:29pt;height:18.25pt" o:ole="">
                  <v:imagedata r:id="rId11" o:title=""/>
                </v:shape>
                <o:OLEObject Type="Embed" ProgID="Equation.3" ShapeID="_x0000_i1039" DrawAspect="Content" ObjectID="_1770802253" r:id="rId39"/>
              </w:object>
            </w: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>:</w:t>
            </w:r>
            <w:proofErr w:type="gramEnd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 xml:space="preserve"> متزايدة. وحركتها متسارعة.</w:t>
            </w:r>
          </w:p>
          <w:p w:rsidR="00F11866" w:rsidRPr="008E08B6" w:rsidRDefault="00F11866" w:rsidP="00F11866">
            <w:pPr>
              <w:spacing w:line="360" w:lineRule="auto"/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>ب/-</w:t>
            </w: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 xml:space="preserve">سر </w:t>
            </w:r>
            <w:proofErr w:type="spellStart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عة</w:t>
            </w:r>
            <w:proofErr w:type="spellEnd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 xml:space="preserve"> الكرة على </w:t>
            </w:r>
            <w:proofErr w:type="gramStart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 xml:space="preserve">المستوى </w:t>
            </w:r>
            <w:r w:rsidR="008C3857" w:rsidRPr="008E08B6">
              <w:rPr>
                <w:rFonts w:ascii="Sakkal Majalla" w:hAnsi="Sakkal Majalla" w:cs="Sakkal Majalla"/>
                <w:b/>
                <w:bCs/>
                <w:position w:val="-6"/>
                <w:sz w:val="24"/>
                <w:szCs w:val="24"/>
              </w:rPr>
              <w:object w:dxaOrig="400" w:dyaOrig="279">
                <v:shape id="_x0000_i1040" type="#_x0000_t75" style="width:29pt;height:19.35pt" o:ole="">
                  <v:imagedata r:id="rId16" o:title=""/>
                </v:shape>
                <o:OLEObject Type="Embed" ProgID="Equation.3" ShapeID="_x0000_i1040" DrawAspect="Content" ObjectID="_1770802254" r:id="rId40"/>
              </w:object>
            </w: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>:</w:t>
            </w:r>
            <w:proofErr w:type="gramEnd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 xml:space="preserve"> متناقصة. وحركتها متباطئة.</w:t>
            </w:r>
          </w:p>
          <w:p w:rsidR="00F11866" w:rsidRPr="008E08B6" w:rsidRDefault="00F11866" w:rsidP="00345815">
            <w:pPr>
              <w:spacing w:line="360" w:lineRule="auto"/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</w:pPr>
            <w:proofErr w:type="gramStart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 xml:space="preserve">2  </w:t>
            </w:r>
            <w:r w:rsidRPr="008E08B6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>)</w:t>
            </w:r>
            <w:proofErr w:type="gramEnd"/>
            <w:r w:rsidRPr="008E08B6">
              <w:rPr>
                <w:rFonts w:ascii="Sakkal Majalla" w:hAnsi="Sakkal Majalla" w:cs="Sakkal Majalla"/>
                <w:sz w:val="24"/>
                <w:szCs w:val="24"/>
                <w:rtl/>
                <w:lang w:bidi="ar-DZ"/>
              </w:rPr>
              <w:t xml:space="preserve"> </w:t>
            </w:r>
            <w:r w:rsidRPr="008E08B6">
              <w:rPr>
                <w:rFonts w:ascii="Sakkal Majalla" w:hAnsi="Sakkal Majalla" w:cs="Sakkal Majalla"/>
                <w:sz w:val="24"/>
                <w:szCs w:val="24"/>
                <w:rtl/>
                <w:lang w:val="en-US" w:bidi="ar-DZ"/>
              </w:rPr>
              <w:t xml:space="preserve">أي من المخطط الذي يعبر عن سرعة الكرة على المستويين </w:t>
            </w:r>
            <w:r w:rsidR="008C3857" w:rsidRPr="008E08B6">
              <w:rPr>
                <w:rFonts w:ascii="Sakkal Majalla" w:hAnsi="Sakkal Majalla" w:cs="Sakkal Majalla"/>
                <w:b/>
                <w:bCs/>
                <w:position w:val="-4"/>
                <w:sz w:val="24"/>
                <w:szCs w:val="24"/>
              </w:rPr>
              <w:object w:dxaOrig="400" w:dyaOrig="260">
                <v:shape id="_x0000_i1041" type="#_x0000_t75" style="width:29pt;height:18.25pt" o:ole="">
                  <v:imagedata r:id="rId11" o:title=""/>
                </v:shape>
                <o:OLEObject Type="Embed" ProgID="Equation.3" ShapeID="_x0000_i1041" DrawAspect="Content" ObjectID="_1770802255" r:id="rId41"/>
              </w:object>
            </w:r>
            <w:r w:rsidRPr="008E08B6">
              <w:rPr>
                <w:rFonts w:ascii="Sakkal Majalla" w:hAnsi="Sakkal Majalla" w:cs="Sakkal Majalla"/>
                <w:sz w:val="24"/>
                <w:szCs w:val="24"/>
                <w:rtl/>
                <w:lang w:val="en-US" w:bidi="ar-DZ"/>
              </w:rPr>
              <w:t>و</w:t>
            </w:r>
            <w:r w:rsidRPr="008E08B6">
              <w:rPr>
                <w:rFonts w:ascii="Sakkal Majalla" w:hAnsi="Sakkal Majalla" w:cs="Sakkal Majalla"/>
                <w:sz w:val="24"/>
                <w:szCs w:val="24"/>
                <w:lang w:val="en-US" w:bidi="ar-DZ"/>
              </w:rPr>
              <w:t>:</w:t>
            </w:r>
            <w:r w:rsidR="008C3857" w:rsidRPr="008E08B6">
              <w:rPr>
                <w:rFonts w:ascii="Sakkal Majalla" w:hAnsi="Sakkal Majalla" w:cs="Sakkal Majalla"/>
                <w:b/>
                <w:bCs/>
                <w:position w:val="-6"/>
                <w:sz w:val="24"/>
                <w:szCs w:val="24"/>
              </w:rPr>
              <w:object w:dxaOrig="400" w:dyaOrig="279">
                <v:shape id="_x0000_i1042" type="#_x0000_t75" style="width:29pt;height:19.35pt" o:ole="">
                  <v:imagedata r:id="rId16" o:title=""/>
                </v:shape>
                <o:OLEObject Type="Embed" ProgID="Equation.3" ShapeID="_x0000_i1042" DrawAspect="Content" ObjectID="_1770802256" r:id="rId42"/>
              </w:object>
            </w: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 xml:space="preserve">هو المخطط الممثل في الوثيقة </w:t>
            </w:r>
            <w:r w:rsidR="00345815"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>01</w:t>
            </w:r>
          </w:p>
          <w:p w:rsidR="00F11866" w:rsidRPr="008E08B6" w:rsidRDefault="00F11866" w:rsidP="00345815">
            <w:pPr>
              <w:spacing w:line="360" w:lineRule="auto"/>
              <w:rPr>
                <w:rFonts w:ascii="Sakkal Majalla" w:eastAsiaTheme="minorHAnsi" w:hAnsi="Sakkal Majalla" w:cs="Sakkal Majalla" w:hint="cs"/>
                <w:sz w:val="24"/>
                <w:szCs w:val="24"/>
                <w:rtl/>
                <w:lang w:val="en-US" w:eastAsia="en-US" w:bidi="ar-DZ"/>
              </w:rPr>
            </w:pP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>3-</w:t>
            </w:r>
            <w:r w:rsidRPr="008E08B6">
              <w:rPr>
                <w:rFonts w:ascii="Sakkal Majalla" w:hAnsi="Sakkal Majalla" w:cs="Sakkal Majalla"/>
                <w:sz w:val="24"/>
                <w:szCs w:val="24"/>
                <w:rtl/>
                <w:lang w:val="en-US" w:bidi="ar-DZ"/>
              </w:rPr>
              <w:t xml:space="preserve">حساب سرعة الكرة: </w:t>
            </w:r>
            <w:proofErr w:type="gramStart"/>
            <w:r w:rsidRPr="008E08B6">
              <w:rPr>
                <w:rFonts w:ascii="Sakkal Majalla" w:hAnsi="Sakkal Majalla" w:cs="Sakkal Majalla"/>
                <w:sz w:val="24"/>
                <w:szCs w:val="24"/>
                <w:rtl/>
                <w:lang w:val="en-US" w:bidi="ar-DZ"/>
              </w:rPr>
              <w:t xml:space="preserve">لدينا: </w:t>
            </w:r>
            <m:oMath>
              <m:r>
                <w:rPr>
                  <w:rFonts w:ascii="Cambria Math" w:hAnsi="Cambria Math" w:cs="Sakkal Majalla"/>
                  <w:sz w:val="24"/>
                  <w:szCs w:val="24"/>
                  <w:lang w:bidi="ar-DZ"/>
                </w:rPr>
                <m:t>v</m:t>
              </m:r>
              <m:r>
                <w:rPr>
                  <w:rFonts w:ascii="Cambria Math" w:hAnsi="Cambria Math" w:cs="Sakkal Majalla"/>
                  <w:sz w:val="24"/>
                  <w:szCs w:val="24"/>
                  <w:lang w:val="en-US" w:bidi="ar-DZ"/>
                </w:rPr>
                <m:t>=</m:t>
              </m:r>
              <m:f>
                <m:fPr>
                  <m:ctrlPr>
                    <w:rPr>
                      <w:rFonts w:ascii="Cambria Math" w:hAnsi="Cambria Math" w:cs="Sakkal Majalla"/>
                      <w:sz w:val="24"/>
                      <w:szCs w:val="24"/>
                      <w:lang w:val="en-US" w:bidi="ar-DZ"/>
                    </w:rPr>
                  </m:ctrlPr>
                </m:fPr>
                <m:num>
                  <m:r>
                    <w:rPr>
                      <w:rFonts w:ascii="Cambria Math" w:hAnsi="Cambria Math" w:cs="Sakkal Majalla"/>
                      <w:sz w:val="24"/>
                      <w:szCs w:val="24"/>
                      <w:lang w:bidi="ar-DZ"/>
                    </w:rPr>
                    <m:t>d</m:t>
                  </m:r>
                </m:num>
                <m:den>
                  <m:r>
                    <w:rPr>
                      <w:rFonts w:ascii="Cambria Math" w:hAnsi="Cambria Math" w:cs="Sakkal Majalla"/>
                      <w:sz w:val="24"/>
                      <w:szCs w:val="24"/>
                      <w:lang w:val="en-US" w:bidi="ar-DZ"/>
                    </w:rPr>
                    <m:t>t</m:t>
                  </m:r>
                </m:den>
              </m:f>
            </m:oMath>
            <w:r w:rsidRPr="008E08B6">
              <w:rPr>
                <w:rFonts w:ascii="Sakkal Majalla" w:hAnsi="Sakkal Majalla" w:cs="Sakkal Majalla"/>
                <w:sz w:val="24"/>
                <w:szCs w:val="24"/>
                <w:rtl/>
                <w:lang w:val="en-US" w:bidi="ar-DZ"/>
              </w:rPr>
              <w:t xml:space="preserve"> </w:t>
            </w: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>ولدينا</w:t>
            </w:r>
            <w:proofErr w:type="gramEnd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 xml:space="preserve">: </w:t>
            </w:r>
            <m:oMath>
              <m:r>
                <w:rPr>
                  <w:rFonts w:ascii="Cambria Math" w:eastAsiaTheme="minorHAnsi" w:hAnsi="Cambria Math" w:cs="Sakkal Majalla"/>
                  <w:sz w:val="24"/>
                  <w:szCs w:val="24"/>
                  <w:lang w:eastAsia="en-US" w:bidi="ar-DZ"/>
                </w:rPr>
                <m:t>d</m:t>
              </m:r>
              <m:r>
                <m:rPr>
                  <m:sty m:val="p"/>
                </m:rPr>
                <w:rPr>
                  <w:rFonts w:ascii="Cambria Math" w:eastAsiaTheme="minorHAnsi" w:hAnsi="Cambria Math" w:cs="Sakkal Majalla"/>
                  <w:sz w:val="24"/>
                  <w:szCs w:val="24"/>
                  <w:rtl/>
                  <w:lang w:val="en-US" w:eastAsia="en-US" w:bidi="ar-DZ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HAnsi" w:hAnsi="Cambria Math" w:cs="Sakkal Majalla"/>
                  <w:sz w:val="24"/>
                  <w:szCs w:val="24"/>
                  <w:lang w:val="en-US" w:eastAsia="en-US" w:bidi="ar-DZ"/>
                </w:rPr>
                <m:t>100</m:t>
              </m:r>
              <m:r>
                <w:rPr>
                  <w:rFonts w:ascii="Cambria Math" w:eastAsiaTheme="minorHAnsi" w:hAnsi="Cambria Math" w:cs="Sakkal Majalla"/>
                  <w:sz w:val="24"/>
                  <w:szCs w:val="24"/>
                  <w:lang w:eastAsia="en-US" w:bidi="ar-DZ"/>
                </w:rPr>
                <m:t>m</m:t>
              </m:r>
              <m:r>
                <m:rPr>
                  <m:sty m:val="p"/>
                </m:rPr>
                <w:rPr>
                  <w:rFonts w:ascii="Cambria Math" w:eastAsiaTheme="minorHAnsi" w:hAnsi="Cambria Math" w:cs="Sakkal Majalla"/>
                  <w:sz w:val="24"/>
                  <w:szCs w:val="24"/>
                  <w:rtl/>
                  <w:lang w:val="en-US" w:eastAsia="en-US" w:bidi="ar-DZ"/>
                </w:rPr>
                <m:t>و</m:t>
              </m:r>
              <m:r>
                <w:rPr>
                  <w:rFonts w:ascii="Cambria Math" w:eastAsiaTheme="minorHAnsi" w:hAnsi="Cambria Math" w:cs="Sakkal Majalla"/>
                  <w:sz w:val="24"/>
                  <w:szCs w:val="24"/>
                  <w:lang w:eastAsia="en-US" w:bidi="ar-DZ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HAnsi" w:hAnsi="Cambria Math" w:cs="Sakkal Majalla"/>
                  <w:sz w:val="24"/>
                  <w:szCs w:val="24"/>
                  <w:rtl/>
                  <w:lang w:val="en-US" w:eastAsia="en-US" w:bidi="ar-DZ"/>
                </w:rPr>
                <m:t>=</m:t>
              </m:r>
              <m:r>
                <m:rPr>
                  <m:sty m:val="p"/>
                </m:rPr>
                <w:rPr>
                  <w:rFonts w:ascii="Cambria Math" w:eastAsiaTheme="minorHAnsi" w:hAnsi="Cambria Math" w:cs="Sakkal Majalla"/>
                  <w:sz w:val="24"/>
                  <w:szCs w:val="24"/>
                  <w:lang w:val="en-US" w:eastAsia="en-US" w:bidi="ar-DZ"/>
                </w:rPr>
                <m:t>5</m:t>
              </m:r>
              <m:r>
                <w:rPr>
                  <w:rFonts w:ascii="Cambria Math" w:eastAsiaTheme="minorHAnsi" w:hAnsi="Cambria Math" w:cs="Sakkal Majalla"/>
                  <w:sz w:val="24"/>
                  <w:szCs w:val="24"/>
                  <w:lang w:eastAsia="en-US" w:bidi="ar-DZ"/>
                </w:rPr>
                <m:t>s</m:t>
              </m:r>
            </m:oMath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 xml:space="preserve"> </w:t>
            </w:r>
          </w:p>
          <w:p w:rsidR="00B2728C" w:rsidRPr="00B2728C" w:rsidRDefault="00F11866" w:rsidP="00B2728C">
            <w:pPr>
              <w:ind w:left="360"/>
              <w:rPr>
                <w:rFonts w:ascii="Sakkal Majalla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val="en-US" w:eastAsia="en-US" w:bidi="ar-DZ"/>
              </w:rPr>
              <w:t xml:space="preserve">ومنه: </w:t>
            </w:r>
            <m:oMath>
              <m:r>
                <w:rPr>
                  <w:rFonts w:ascii="Cambria Math" w:eastAsiaTheme="minorHAnsi" w:hAnsi="Cambria Math" w:cs="Sakkal Majalla"/>
                  <w:sz w:val="24"/>
                  <w:szCs w:val="24"/>
                  <w:lang w:val="en-US" w:eastAsia="en-US" w:bidi="ar-DZ"/>
                </w:rPr>
                <m:t>v=</m:t>
              </m:r>
              <m:f>
                <m:fPr>
                  <m:ctrlPr>
                    <w:rPr>
                      <w:rFonts w:ascii="Cambria Math" w:eastAsiaTheme="minorHAnsi" w:hAnsi="Cambria Math" w:cs="Sakkal Majalla"/>
                      <w:i/>
                      <w:sz w:val="24"/>
                      <w:szCs w:val="24"/>
                      <w:lang w:val="en-US" w:eastAsia="en-US" w:bidi="ar-DZ"/>
                    </w:rPr>
                  </m:ctrlPr>
                </m:fPr>
                <m:num>
                  <m:r>
                    <w:rPr>
                      <w:rFonts w:ascii="Cambria Math" w:eastAsiaTheme="minorHAnsi" w:hAnsi="Cambria Math" w:cs="Sakkal Majalla"/>
                      <w:sz w:val="24"/>
                      <w:szCs w:val="24"/>
                      <w:lang w:val="en-US" w:eastAsia="en-US" w:bidi="ar-DZ"/>
                    </w:rPr>
                    <m:t>100</m:t>
                  </m:r>
                </m:num>
                <m:den>
                  <m:r>
                    <w:rPr>
                      <w:rFonts w:ascii="Cambria Math" w:eastAsiaTheme="minorHAnsi" w:hAnsi="Cambria Math" w:cs="Sakkal Majalla"/>
                      <w:sz w:val="24"/>
                      <w:szCs w:val="24"/>
                      <w:lang w:val="en-US" w:eastAsia="en-US" w:bidi="ar-DZ"/>
                    </w:rPr>
                    <m:t>5</m:t>
                  </m:r>
                </m:den>
              </m:f>
              <m:r>
                <w:rPr>
                  <w:rFonts w:ascii="Cambria Math" w:eastAsiaTheme="minorHAnsi" w:hAnsi="Cambria Math" w:cs="Sakkal Majalla"/>
                  <w:sz w:val="24"/>
                  <w:szCs w:val="24"/>
                  <w:lang w:val="en-US" w:eastAsia="en-US" w:bidi="ar-DZ"/>
                </w:rPr>
                <m:t>=</m:t>
              </m:r>
              <m:r>
                <w:rPr>
                  <w:rFonts w:ascii="Cambria Math" w:eastAsiaTheme="minorHAnsi" w:hAnsi="Cambria Math" w:cs="Sakkal Majalla"/>
                  <w:sz w:val="24"/>
                  <w:szCs w:val="24"/>
                  <w:lang w:eastAsia="en-US" w:bidi="ar-DZ"/>
                </w:rPr>
                <m:t>20m/s</m:t>
              </m:r>
            </m:oMath>
          </w:p>
          <w:p w:rsidR="00B2728C" w:rsidRDefault="00B2728C" w:rsidP="00345815">
            <w:pPr>
              <w:ind w:left="360"/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172CD5" w:rsidRPr="00B2728C" w:rsidRDefault="00172CD5" w:rsidP="00345815">
            <w:pPr>
              <w:ind w:left="360"/>
              <w:rPr>
                <w:rFonts w:ascii="Sakkal Majalla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  <w:lastRenderedPageBreak/>
              <w:t xml:space="preserve">شبكة تقييم الوضعية </w:t>
            </w:r>
            <w:proofErr w:type="spellStart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  <w:t>الإدماجية</w:t>
            </w:r>
            <w:proofErr w:type="spellEnd"/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  <w:t>:</w:t>
            </w:r>
            <w:r w:rsidRPr="008E08B6"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  <w:t xml:space="preserve"> </w:t>
            </w:r>
            <w:r w:rsidRPr="008E08B6">
              <w:rPr>
                <w:rFonts w:ascii="Sakkal Majalla" w:eastAsia="Calibri" w:hAnsi="Sakkal Majalla" w:cs="Sakkal Majalla"/>
                <w:sz w:val="24"/>
                <w:szCs w:val="24"/>
                <w:rtl/>
                <w:lang w:eastAsia="en-US" w:bidi="ar-DZ"/>
              </w:rPr>
              <w:t>(8 نقاط)</w:t>
            </w:r>
          </w:p>
          <w:tbl>
            <w:tblPr>
              <w:tblStyle w:val="Grilledutableau1"/>
              <w:bidiVisual/>
              <w:tblW w:w="9064" w:type="dxa"/>
              <w:tblLayout w:type="fixed"/>
              <w:tblLook w:val="04A0" w:firstRow="1" w:lastRow="0" w:firstColumn="1" w:lastColumn="0" w:noHBand="0" w:noVBand="1"/>
            </w:tblPr>
            <w:tblGrid>
              <w:gridCol w:w="1024"/>
              <w:gridCol w:w="754"/>
              <w:gridCol w:w="7286"/>
            </w:tblGrid>
            <w:tr w:rsidR="00172CD5" w:rsidRPr="008E08B6" w:rsidTr="00D47B2C">
              <w:trPr>
                <w:trHeight w:val="670"/>
              </w:trPr>
              <w:tc>
                <w:tcPr>
                  <w:tcW w:w="1024" w:type="dxa"/>
                  <w:vMerge w:val="restart"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val="en-US"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المعايير</w:t>
                  </w:r>
                </w:p>
              </w:tc>
              <w:tc>
                <w:tcPr>
                  <w:tcW w:w="754" w:type="dxa"/>
                  <w:vMerge w:val="restart"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val="en-US"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الأسئلة</w:t>
                  </w:r>
                </w:p>
              </w:tc>
              <w:tc>
                <w:tcPr>
                  <w:tcW w:w="7286" w:type="dxa"/>
                  <w:vMerge w:val="restart"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val="en-US"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المؤشرات</w:t>
                  </w:r>
                </w:p>
              </w:tc>
            </w:tr>
            <w:tr w:rsidR="00172CD5" w:rsidRPr="008E08B6" w:rsidTr="00D47B2C">
              <w:trPr>
                <w:trHeight w:val="670"/>
              </w:trPr>
              <w:tc>
                <w:tcPr>
                  <w:tcW w:w="1024" w:type="dxa"/>
                  <w:vMerge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</w:p>
              </w:tc>
              <w:tc>
                <w:tcPr>
                  <w:tcW w:w="754" w:type="dxa"/>
                  <w:vMerge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</w:p>
              </w:tc>
              <w:tc>
                <w:tcPr>
                  <w:tcW w:w="7286" w:type="dxa"/>
                  <w:vMerge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</w:p>
              </w:tc>
            </w:tr>
            <w:tr w:rsidR="00172CD5" w:rsidRPr="008E08B6" w:rsidTr="00D47B2C">
              <w:trPr>
                <w:trHeight w:val="851"/>
              </w:trPr>
              <w:tc>
                <w:tcPr>
                  <w:tcW w:w="1024" w:type="dxa"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الترجمة السليمة للوضعية</w:t>
                  </w:r>
                </w:p>
              </w:tc>
              <w:tc>
                <w:tcPr>
                  <w:tcW w:w="754" w:type="dxa"/>
                  <w:vAlign w:val="center"/>
                </w:tcPr>
                <w:p w:rsidR="00172CD5" w:rsidRDefault="00172CD5" w:rsidP="005D03B1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س1</w:t>
                  </w:r>
                </w:p>
                <w:p w:rsidR="005D03B1" w:rsidRDefault="005D03B1" w:rsidP="005D03B1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</w:pP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س2</w:t>
                  </w:r>
                </w:p>
                <w:p w:rsidR="005D03B1" w:rsidRPr="008E08B6" w:rsidRDefault="005D03B1" w:rsidP="005D03B1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س3</w:t>
                  </w:r>
                </w:p>
                <w:p w:rsidR="00172CD5" w:rsidRPr="008E08B6" w:rsidRDefault="00172CD5" w:rsidP="005D03B1">
                  <w:pPr>
                    <w:framePr w:hSpace="141" w:wrap="around" w:vAnchor="text" w:hAnchor="margin" w:xAlign="center" w:y="98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س</w:t>
                  </w:r>
                  <w:r w:rsidR="005D03B1"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4</w:t>
                  </w:r>
                </w:p>
                <w:p w:rsidR="00172CD5" w:rsidRPr="008E08B6" w:rsidRDefault="00172CD5" w:rsidP="005D03B1">
                  <w:pPr>
                    <w:framePr w:hSpace="141" w:wrap="around" w:vAnchor="text" w:hAnchor="margin" w:xAlign="center" w:y="98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س</w:t>
                  </w:r>
                  <w:r w:rsidR="005D03B1">
                    <w:rPr>
                      <w:rFonts w:ascii="Sakkal Majalla" w:eastAsiaTheme="minorHAnsi" w:hAnsi="Sakkal Majalla" w:cs="Sakkal Majalla" w:hint="cs"/>
                      <w:sz w:val="24"/>
                      <w:szCs w:val="24"/>
                      <w:rtl/>
                      <w:lang w:eastAsia="en-US" w:bidi="ar-DZ"/>
                    </w:rPr>
                    <w:t>5</w:t>
                  </w:r>
                </w:p>
              </w:tc>
              <w:tc>
                <w:tcPr>
                  <w:tcW w:w="7286" w:type="dxa"/>
                </w:tcPr>
                <w:p w:rsidR="005D03B1" w:rsidRPr="005112AD" w:rsidRDefault="005D03B1" w:rsidP="005D03B1">
                  <w:pPr>
                    <w:contextualSpacing/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lang w:eastAsia="zh-CN" w:bidi="ar-EG"/>
                    </w:rPr>
                  </w:pPr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/-</w:t>
                  </w:r>
                  <w:r>
                    <w:rPr>
                      <w:rFonts w:ascii="Arabic Typesetting" w:eastAsia="SimSun" w:hAnsi="Arabic Typesetting" w:cs="Arabic Typesetting" w:hint="cs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ت</w:t>
                  </w:r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سمي</w:t>
                  </w:r>
                  <w:r>
                    <w:rPr>
                      <w:rFonts w:ascii="Arabic Typesetting" w:eastAsia="SimSun" w:hAnsi="Arabic Typesetting" w:cs="Arabic Typesetting" w:hint="cs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ة</w:t>
                  </w:r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 xml:space="preserve"> عناصر هذا التركيب 1-2-3 -4</w:t>
                  </w:r>
                </w:p>
                <w:p w:rsidR="005D03B1" w:rsidRPr="005112AD" w:rsidRDefault="005D03B1" w:rsidP="005D03B1">
                  <w:pPr>
                    <w:contextualSpacing/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lang w:eastAsia="zh-CN" w:bidi="ar-EG"/>
                    </w:rPr>
                  </w:pPr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2/-</w:t>
                  </w:r>
                  <w:r>
                    <w:rPr>
                      <w:rFonts w:ascii="Arabic Typesetting" w:eastAsia="SimSun" w:hAnsi="Arabic Typesetting" w:cs="Arabic Typesetting" w:hint="cs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ت</w:t>
                  </w:r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حد</w:t>
                  </w:r>
                  <w:r>
                    <w:rPr>
                      <w:rFonts w:ascii="Arabic Typesetting" w:eastAsia="SimSun" w:hAnsi="Arabic Typesetting" w:cs="Arabic Typesetting" w:hint="cs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ي</w:t>
                  </w:r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د أنواع طرق نقل الحركة في التركيبة.</w:t>
                  </w:r>
                </w:p>
                <w:p w:rsidR="005D03B1" w:rsidRPr="005112AD" w:rsidRDefault="005D03B1" w:rsidP="005D03B1">
                  <w:pPr>
                    <w:contextualSpacing/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lang w:eastAsia="zh-CN" w:bidi="ar-EG"/>
                    </w:rPr>
                  </w:pPr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 xml:space="preserve">3/-تحديد جهة دوران </w:t>
                  </w:r>
                  <w:proofErr w:type="gramStart"/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العنصر1</w:t>
                  </w:r>
                  <w:proofErr w:type="gramEnd"/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 xml:space="preserve"> (يمين أو يسار) حتى يرتفع الدلو نحو الأعلى</w:t>
                  </w:r>
                </w:p>
                <w:p w:rsidR="005D03B1" w:rsidRPr="005112AD" w:rsidRDefault="005D03B1" w:rsidP="005D03B1">
                  <w:pPr>
                    <w:contextualSpacing/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</w:pPr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 xml:space="preserve">4/-كيف تم ربط العنصر 3 بين العنصرين 4 </w:t>
                  </w:r>
                  <w:proofErr w:type="gramStart"/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و 2</w:t>
                  </w:r>
                  <w:proofErr w:type="gramEnd"/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 xml:space="preserve"> في هذا التركيب.</w:t>
                  </w:r>
                </w:p>
                <w:p w:rsidR="00172CD5" w:rsidRPr="005D03B1" w:rsidRDefault="005D03B1" w:rsidP="005D03B1">
                  <w:pPr>
                    <w:contextualSpacing/>
                    <w:rPr>
                      <w:rFonts w:ascii="Arabic Typesetting" w:eastAsia="SimSun" w:hAnsi="Arabic Typesetting" w:cs="Arabic Typesetting"/>
                      <w:sz w:val="32"/>
                      <w:szCs w:val="32"/>
                      <w:rtl/>
                      <w:lang w:val="en-US" w:eastAsia="zh-CN" w:bidi="ar-EG"/>
                    </w:rPr>
                  </w:pPr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5/-</w:t>
                  </w:r>
                  <w:r w:rsidR="007B3CC1">
                    <w:rPr>
                      <w:rFonts w:ascii="Arabic Typesetting" w:eastAsia="SimSun" w:hAnsi="Arabic Typesetting" w:cs="Arabic Typesetting" w:hint="cs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ت</w:t>
                  </w:r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بيّ</w:t>
                  </w:r>
                  <w:r w:rsidR="007B3CC1">
                    <w:rPr>
                      <w:rFonts w:ascii="Arabic Typesetting" w:eastAsia="SimSun" w:hAnsi="Arabic Typesetting" w:cs="Arabic Typesetting" w:hint="cs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>ا</w:t>
                  </w:r>
                  <w:r w:rsidRPr="005112AD">
                    <w:rPr>
                      <w:rFonts w:ascii="Arabic Typesetting" w:eastAsia="SimSun" w:hAnsi="Arabic Typesetting" w:cs="Arabic Typesetting"/>
                      <w:color w:val="000000"/>
                      <w:sz w:val="32"/>
                      <w:szCs w:val="32"/>
                      <w:rtl/>
                      <w:lang w:eastAsia="zh-CN" w:bidi="ar-EG"/>
                    </w:rPr>
                    <w:t xml:space="preserve">ن سبب الضجيج في هذه التركيبة. </w:t>
                  </w:r>
                </w:p>
              </w:tc>
            </w:tr>
            <w:tr w:rsidR="00172CD5" w:rsidRPr="008E08B6" w:rsidTr="00D47B2C">
              <w:trPr>
                <w:trHeight w:val="1103"/>
              </w:trPr>
              <w:tc>
                <w:tcPr>
                  <w:tcW w:w="1024" w:type="dxa"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الاستعمال السليم لأدوات المادة</w:t>
                  </w:r>
                </w:p>
              </w:tc>
              <w:tc>
                <w:tcPr>
                  <w:tcW w:w="754" w:type="dxa"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val="en-US"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س1</w:t>
                  </w:r>
                </w:p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val="en-US" w:eastAsia="en-US" w:bidi="ar-DZ"/>
                    </w:rPr>
                  </w:pPr>
                </w:p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val="en-US" w:eastAsia="en-US" w:bidi="ar-DZ"/>
                    </w:rPr>
                  </w:pPr>
                </w:p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س2</w:t>
                  </w:r>
                </w:p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</w:p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س3</w:t>
                  </w:r>
                </w:p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</w:p>
              </w:tc>
              <w:tc>
                <w:tcPr>
                  <w:tcW w:w="7286" w:type="dxa"/>
                </w:tcPr>
                <w:p w:rsidR="004A6056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1-</w:t>
                  </w:r>
                  <w:r w:rsidR="004A6056"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>تسمية عناصر هذا التركيب</w:t>
                  </w:r>
                  <w:r w:rsidR="004A6056"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: 1-مسنن. 2-مسنن وبكرة. 3-سير. 4-بكرة.</w:t>
                  </w:r>
                </w:p>
                <w:p w:rsidR="006D07A4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</w:pPr>
                  <w:proofErr w:type="gramStart"/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2  </w:t>
                  </w:r>
                  <w:r w:rsidRPr="008E08B6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>)</w:t>
                  </w:r>
                  <w:proofErr w:type="gramEnd"/>
                  <w:r w:rsidRPr="008E08B6">
                    <w:rPr>
                      <w:rFonts w:ascii="Sakkal Majalla" w:hAnsi="Sakkal Majalla" w:cs="Sakkal Majalla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EB45D9"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>تحديد أنواع طرق نقل الحركة في التركيبة: أ-</w:t>
                  </w:r>
                  <w:r w:rsidR="00EB45D9" w:rsidRPr="006D07A4">
                    <w:rPr>
                      <w:rFonts w:ascii="Sakkal Majalla" w:eastAsia="SimSun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>بالتعشيق</w:t>
                  </w:r>
                  <w:r w:rsidR="00EB45D9"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 xml:space="preserve"> بين المسننين 1و2. </w:t>
                  </w:r>
                </w:p>
                <w:p w:rsidR="00EB45D9" w:rsidRPr="008E08B6" w:rsidRDefault="006D07A4" w:rsidP="008E08B6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</w:pPr>
                  <w:r>
                    <w:rPr>
                      <w:rFonts w:ascii="Sakkal Majalla" w:eastAsia="SimSun" w:hAnsi="Sakkal Majalla" w:cs="Sakkal Majalla" w:hint="cs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 xml:space="preserve">                                                            </w:t>
                  </w:r>
                  <w:r w:rsidR="00EB45D9"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>ب-</w:t>
                  </w:r>
                  <w:r w:rsidR="00EB45D9" w:rsidRPr="006D07A4">
                    <w:rPr>
                      <w:rFonts w:ascii="Sakkal Majalla" w:eastAsia="SimSun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>بالسيور</w:t>
                  </w:r>
                  <w:r w:rsidR="00EB45D9"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 xml:space="preserve"> بين البكرتين 2و4</w:t>
                  </w:r>
                  <w:r w:rsidR="009B0EBD"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>.</w:t>
                  </w:r>
                  <w:r w:rsidR="00EB45D9"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 xml:space="preserve"> </w:t>
                  </w:r>
                </w:p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ascii="Sakkal Majalla" w:eastAsiaTheme="minorHAnsi" w:hAnsi="Sakkal Majalla" w:cs="Sakkal Majalla"/>
                      <w:i/>
                      <w:sz w:val="24"/>
                      <w:szCs w:val="24"/>
                      <w:rtl/>
                      <w:lang w:eastAsia="en-US" w:bidi="ar-EG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val="en-US" w:eastAsia="en-US" w:bidi="ar-DZ"/>
                    </w:rPr>
                    <w:t>3-</w:t>
                  </w:r>
                  <w:r w:rsidR="009B0EBD"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 xml:space="preserve">تكون جهة دوران </w:t>
                  </w:r>
                  <w:proofErr w:type="gramStart"/>
                  <w:r w:rsidR="009B0EBD"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>العنصر1</w:t>
                  </w:r>
                  <w:proofErr w:type="gramEnd"/>
                  <w:r w:rsidR="009B0EBD"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 xml:space="preserve"> </w:t>
                  </w:r>
                  <w:r w:rsidR="009B0EBD" w:rsidRPr="006D07A4">
                    <w:rPr>
                      <w:rFonts w:ascii="Sakkal Majalla" w:eastAsia="SimSun" w:hAnsi="Sakkal Majalla" w:cs="Sakkal Majalla"/>
                      <w:b/>
                      <w:bCs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>يسار</w:t>
                  </w:r>
                  <w:r w:rsidR="009B0EBD"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 xml:space="preserve"> حتى يرتفع الدلو نحو الأعلى.</w:t>
                  </w:r>
                </w:p>
                <w:p w:rsidR="00D3625C" w:rsidRPr="008E08B6" w:rsidRDefault="00D3625C" w:rsidP="008E08B6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ascii="Sakkal Majalla" w:eastAsiaTheme="minorHAnsi" w:hAnsi="Sakkal Majalla" w:cs="Sakkal Majalla"/>
                      <w:i/>
                      <w:sz w:val="24"/>
                      <w:szCs w:val="24"/>
                      <w:rtl/>
                      <w:lang w:eastAsia="en-US" w:bidi="ar-EG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i/>
                      <w:sz w:val="24"/>
                      <w:szCs w:val="24"/>
                      <w:rtl/>
                      <w:lang w:eastAsia="en-US" w:bidi="ar-EG"/>
                    </w:rPr>
                    <w:t>4/-</w:t>
                  </w:r>
                  <w:r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 xml:space="preserve">تم ربط العنصر 3 بين العنصرين 4 </w:t>
                  </w:r>
                  <w:proofErr w:type="gramStart"/>
                  <w:r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>و 2</w:t>
                  </w:r>
                  <w:proofErr w:type="gramEnd"/>
                  <w:r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 xml:space="preserve"> في هذا التركيب</w:t>
                  </w:r>
                  <w:r w:rsidRPr="008E08B6">
                    <w:rPr>
                      <w:rFonts w:ascii="Sakkal Majalla" w:eastAsiaTheme="minorHAnsi" w:hAnsi="Sakkal Majalla" w:cs="Sakkal Majalla"/>
                      <w:i/>
                      <w:sz w:val="24"/>
                      <w:szCs w:val="24"/>
                      <w:rtl/>
                      <w:lang w:eastAsia="en-US" w:bidi="ar-EG"/>
                    </w:rPr>
                    <w:t xml:space="preserve">: بشكل </w:t>
                  </w:r>
                  <w:r w:rsidRPr="006D07A4">
                    <w:rPr>
                      <w:rFonts w:ascii="Sakkal Majalla" w:eastAsiaTheme="minorHAnsi" w:hAnsi="Sakkal Majalla" w:cs="Sakkal Majalla"/>
                      <w:b/>
                      <w:bCs/>
                      <w:i/>
                      <w:sz w:val="24"/>
                      <w:szCs w:val="24"/>
                      <w:rtl/>
                      <w:lang w:eastAsia="en-US" w:bidi="ar-EG"/>
                    </w:rPr>
                    <w:t>مستقيم</w:t>
                  </w:r>
                  <w:r w:rsidRPr="008E08B6">
                    <w:rPr>
                      <w:rFonts w:ascii="Sakkal Majalla" w:eastAsiaTheme="minorHAnsi" w:hAnsi="Sakkal Majalla" w:cs="Sakkal Majalla"/>
                      <w:i/>
                      <w:sz w:val="24"/>
                      <w:szCs w:val="24"/>
                      <w:rtl/>
                      <w:lang w:eastAsia="en-US" w:bidi="ar-EG"/>
                    </w:rPr>
                    <w:t>.</w:t>
                  </w:r>
                </w:p>
                <w:p w:rsidR="00D3625C" w:rsidRPr="008E08B6" w:rsidRDefault="00D3625C" w:rsidP="008E08B6">
                  <w:pPr>
                    <w:framePr w:hSpace="141" w:wrap="around" w:vAnchor="text" w:hAnchor="margin" w:xAlign="center" w:y="98"/>
                    <w:spacing w:line="360" w:lineRule="auto"/>
                    <w:rPr>
                      <w:rFonts w:ascii="Sakkal Majalla" w:eastAsiaTheme="minorHAnsi" w:hAnsi="Sakkal Majalla" w:cs="Sakkal Majalla"/>
                      <w:i/>
                      <w:sz w:val="24"/>
                      <w:szCs w:val="24"/>
                      <w:rtl/>
                      <w:lang w:eastAsia="en-US" w:bidi="ar-EG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i/>
                      <w:sz w:val="24"/>
                      <w:szCs w:val="24"/>
                      <w:rtl/>
                      <w:lang w:eastAsia="en-US" w:bidi="ar-EG"/>
                    </w:rPr>
                    <w:t>5-</w:t>
                  </w:r>
                  <w:r w:rsidRPr="008E08B6">
                    <w:rPr>
                      <w:rFonts w:ascii="Sakkal Majalla" w:eastAsia="SimSun" w:hAnsi="Sakkal Majalla" w:cs="Sakkal Majalla"/>
                      <w:color w:val="000000"/>
                      <w:sz w:val="24"/>
                      <w:szCs w:val="24"/>
                      <w:rtl/>
                      <w:lang w:eastAsia="zh-CN" w:bidi="ar-EG"/>
                    </w:rPr>
                    <w:t>سبب الضجيج في هذه التركيبة</w:t>
                  </w:r>
                  <w:r w:rsidRPr="008E08B6">
                    <w:rPr>
                      <w:rFonts w:ascii="Sakkal Majalla" w:eastAsiaTheme="minorHAnsi" w:hAnsi="Sakkal Majalla" w:cs="Sakkal Majalla"/>
                      <w:i/>
                      <w:sz w:val="24"/>
                      <w:szCs w:val="24"/>
                      <w:rtl/>
                      <w:lang w:eastAsia="en-US" w:bidi="ar-EG"/>
                    </w:rPr>
                    <w:t xml:space="preserve"> هو </w:t>
                  </w:r>
                  <w:r w:rsidRPr="006D07A4">
                    <w:rPr>
                      <w:rFonts w:ascii="Sakkal Majalla" w:eastAsiaTheme="minorHAnsi" w:hAnsi="Sakkal Majalla" w:cs="Sakkal Majalla"/>
                      <w:b/>
                      <w:bCs/>
                      <w:i/>
                      <w:sz w:val="24"/>
                      <w:szCs w:val="24"/>
                      <w:rtl/>
                      <w:lang w:eastAsia="en-US" w:bidi="ar-EG"/>
                    </w:rPr>
                    <w:t>التعشيق</w:t>
                  </w:r>
                  <w:r w:rsidRPr="008E08B6">
                    <w:rPr>
                      <w:rFonts w:ascii="Sakkal Majalla" w:eastAsiaTheme="minorHAnsi" w:hAnsi="Sakkal Majalla" w:cs="Sakkal Majalla"/>
                      <w:i/>
                      <w:sz w:val="24"/>
                      <w:szCs w:val="24"/>
                      <w:rtl/>
                      <w:lang w:eastAsia="en-US" w:bidi="ar-EG"/>
                    </w:rPr>
                    <w:t xml:space="preserve"> بين المسننين 1 </w:t>
                  </w:r>
                  <w:proofErr w:type="gramStart"/>
                  <w:r w:rsidRPr="008E08B6">
                    <w:rPr>
                      <w:rFonts w:ascii="Sakkal Majalla" w:eastAsiaTheme="minorHAnsi" w:hAnsi="Sakkal Majalla" w:cs="Sakkal Majalla"/>
                      <w:i/>
                      <w:sz w:val="24"/>
                      <w:szCs w:val="24"/>
                      <w:rtl/>
                      <w:lang w:eastAsia="en-US" w:bidi="ar-EG"/>
                    </w:rPr>
                    <w:t>و 2</w:t>
                  </w:r>
                  <w:proofErr w:type="gramEnd"/>
                </w:p>
              </w:tc>
            </w:tr>
            <w:tr w:rsidR="00172CD5" w:rsidRPr="008E08B6" w:rsidTr="00D47B2C">
              <w:trPr>
                <w:trHeight w:val="1040"/>
              </w:trPr>
              <w:tc>
                <w:tcPr>
                  <w:tcW w:w="1024" w:type="dxa"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الانسجام</w:t>
                  </w:r>
                </w:p>
              </w:tc>
              <w:tc>
                <w:tcPr>
                  <w:tcW w:w="754" w:type="dxa"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val="en-US"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كل الأسئلة</w:t>
                  </w:r>
                </w:p>
              </w:tc>
              <w:tc>
                <w:tcPr>
                  <w:tcW w:w="7286" w:type="dxa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numPr>
                      <w:ilvl w:val="0"/>
                      <w:numId w:val="20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التعبير بلغة علمية سليمة</w:t>
                  </w:r>
                </w:p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numPr>
                      <w:ilvl w:val="0"/>
                      <w:numId w:val="20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التسلسل المنطقي للأفكار</w:t>
                  </w: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  <w:t xml:space="preserve"> </w:t>
                  </w:r>
                </w:p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numPr>
                      <w:ilvl w:val="0"/>
                      <w:numId w:val="20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 xml:space="preserve"> دقة الإجابة</w:t>
                  </w: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  <w:t xml:space="preserve"> </w:t>
                  </w:r>
                </w:p>
              </w:tc>
            </w:tr>
            <w:tr w:rsidR="00172CD5" w:rsidRPr="008E08B6" w:rsidTr="00D47B2C">
              <w:trPr>
                <w:trHeight w:val="771"/>
              </w:trPr>
              <w:tc>
                <w:tcPr>
                  <w:tcW w:w="1024" w:type="dxa"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الإبداع والإتقان</w:t>
                  </w:r>
                </w:p>
              </w:tc>
              <w:tc>
                <w:tcPr>
                  <w:tcW w:w="754" w:type="dxa"/>
                  <w:vAlign w:val="center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spacing w:line="360" w:lineRule="auto"/>
                    <w:jc w:val="center"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كل الأسئلة</w:t>
                  </w:r>
                </w:p>
              </w:tc>
              <w:tc>
                <w:tcPr>
                  <w:tcW w:w="7286" w:type="dxa"/>
                </w:tcPr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numPr>
                      <w:ilvl w:val="0"/>
                      <w:numId w:val="20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تنظيم الإجابة</w:t>
                  </w:r>
                </w:p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numPr>
                      <w:ilvl w:val="0"/>
                      <w:numId w:val="20"/>
                    </w:numPr>
                    <w:tabs>
                      <w:tab w:val="left" w:pos="6297"/>
                    </w:tabs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نظافة الورقة</w:t>
                  </w:r>
                </w:p>
                <w:p w:rsidR="00172CD5" w:rsidRPr="008E08B6" w:rsidRDefault="00172CD5" w:rsidP="008E08B6">
                  <w:pPr>
                    <w:framePr w:hSpace="141" w:wrap="around" w:vAnchor="text" w:hAnchor="margin" w:xAlign="center" w:y="98"/>
                    <w:numPr>
                      <w:ilvl w:val="0"/>
                      <w:numId w:val="20"/>
                    </w:numPr>
                    <w:spacing w:line="360" w:lineRule="auto"/>
                    <w:contextualSpacing/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</w:pPr>
                  <w:r w:rsidRPr="008E08B6">
                    <w:rPr>
                      <w:rFonts w:ascii="Sakkal Majalla" w:eastAsiaTheme="minorHAnsi" w:hAnsi="Sakkal Majalla" w:cs="Sakkal Majalla"/>
                      <w:sz w:val="24"/>
                      <w:szCs w:val="24"/>
                      <w:rtl/>
                      <w:lang w:eastAsia="en-US" w:bidi="ar-DZ"/>
                    </w:rPr>
                    <w:t>الإبداع</w:t>
                  </w:r>
                </w:p>
              </w:tc>
            </w:tr>
          </w:tbl>
          <w:p w:rsidR="00172CD5" w:rsidRPr="008E08B6" w:rsidRDefault="00172CD5" w:rsidP="00172CD5">
            <w:pPr>
              <w:tabs>
                <w:tab w:val="left" w:pos="1579"/>
              </w:tabs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  <w:tc>
          <w:tcPr>
            <w:tcW w:w="851" w:type="dxa"/>
          </w:tcPr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172CD5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B2728C" w:rsidRDefault="00B2728C" w:rsidP="00172CD5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0.75ن</w:t>
            </w:r>
          </w:p>
          <w:p w:rsidR="00B2728C" w:rsidRDefault="00B2728C" w:rsidP="00172CD5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0.75ن</w:t>
            </w:r>
          </w:p>
          <w:p w:rsidR="00B2728C" w:rsidRDefault="00B2728C" w:rsidP="00172CD5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0.75ن</w:t>
            </w:r>
          </w:p>
          <w:p w:rsidR="00B2728C" w:rsidRDefault="00B2728C" w:rsidP="00172CD5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0.75ن</w:t>
            </w:r>
          </w:p>
          <w:p w:rsidR="00B2728C" w:rsidRDefault="00B2728C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B2728C" w:rsidRDefault="00B2728C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B2728C" w:rsidRDefault="00B2728C" w:rsidP="00172CD5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1ن</w:t>
            </w:r>
          </w:p>
          <w:p w:rsidR="00B2728C" w:rsidRDefault="00B2728C" w:rsidP="00172CD5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1ن</w:t>
            </w:r>
          </w:p>
          <w:p w:rsidR="00B2728C" w:rsidRDefault="00B2728C" w:rsidP="00172CD5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1ن</w:t>
            </w:r>
          </w:p>
          <w:p w:rsidR="00B2728C" w:rsidRDefault="00B2728C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B2728C" w:rsidRDefault="00B2728C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B2728C" w:rsidRDefault="008023A2" w:rsidP="00172CD5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1ن*2</w:t>
            </w:r>
          </w:p>
          <w:p w:rsidR="008023A2" w:rsidRDefault="008023A2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8023A2" w:rsidRDefault="008023A2" w:rsidP="00172CD5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1ن*2</w:t>
            </w:r>
          </w:p>
          <w:p w:rsidR="008023A2" w:rsidRDefault="008023A2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8023A2" w:rsidRDefault="008023A2" w:rsidP="00172CD5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1ن</w:t>
            </w:r>
          </w:p>
          <w:p w:rsidR="008023A2" w:rsidRDefault="008023A2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8023A2" w:rsidRDefault="008023A2" w:rsidP="008023A2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0.5ن*2</w:t>
            </w:r>
          </w:p>
          <w:p w:rsidR="005D03B1" w:rsidRDefault="005D03B1" w:rsidP="008023A2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5D03B1" w:rsidRDefault="005D03B1" w:rsidP="008023A2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5D03B1" w:rsidRDefault="005D03B1" w:rsidP="008023A2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5D03B1" w:rsidRDefault="005D03B1" w:rsidP="008023A2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5D03B1" w:rsidRDefault="005D03B1" w:rsidP="008023A2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5D03B1" w:rsidRDefault="005D03B1" w:rsidP="008023A2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5D03B1" w:rsidRDefault="005D03B1" w:rsidP="008023A2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5D03B1" w:rsidRDefault="006D07A4" w:rsidP="008023A2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0.25ن</w:t>
            </w:r>
          </w:p>
          <w:p w:rsidR="006D07A4" w:rsidRDefault="006D07A4" w:rsidP="008023A2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0.25ن</w:t>
            </w:r>
          </w:p>
          <w:p w:rsidR="006D07A4" w:rsidRDefault="006D07A4" w:rsidP="008023A2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0.25ن</w:t>
            </w:r>
          </w:p>
          <w:p w:rsidR="006D07A4" w:rsidRDefault="006D07A4" w:rsidP="008023A2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0.25ن</w:t>
            </w:r>
          </w:p>
          <w:p w:rsidR="006D07A4" w:rsidRDefault="006D07A4" w:rsidP="008023A2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0.25ن</w:t>
            </w:r>
          </w:p>
          <w:p w:rsidR="006D07A4" w:rsidRDefault="006D07A4" w:rsidP="008023A2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6D07A4" w:rsidRDefault="006D07A4" w:rsidP="006D07A4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0.5ن*4</w:t>
            </w:r>
          </w:p>
          <w:p w:rsidR="006D07A4" w:rsidRDefault="006D07A4" w:rsidP="006D07A4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6D07A4" w:rsidRDefault="006D07A4" w:rsidP="006D07A4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0.5ن*2</w:t>
            </w:r>
          </w:p>
          <w:p w:rsidR="006D07A4" w:rsidRDefault="006D07A4" w:rsidP="006D07A4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6D07A4" w:rsidRDefault="006D07A4" w:rsidP="006D07A4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1ن</w:t>
            </w:r>
          </w:p>
          <w:p w:rsidR="006D07A4" w:rsidRDefault="006D07A4" w:rsidP="006D07A4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6D07A4" w:rsidRDefault="006D07A4" w:rsidP="006D07A4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1ن</w:t>
            </w:r>
          </w:p>
          <w:p w:rsidR="006D07A4" w:rsidRDefault="006D07A4" w:rsidP="006D07A4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  <w:t>1ن</w:t>
            </w:r>
          </w:p>
          <w:p w:rsidR="006D07A4" w:rsidRDefault="006D07A4" w:rsidP="006D07A4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6D07A4" w:rsidRDefault="006D07A4" w:rsidP="006D07A4">
            <w:pPr>
              <w:rPr>
                <w:rFonts w:ascii="Sakkal Majalla" w:eastAsiaTheme="minorHAnsi" w:hAnsi="Sakkal Majalla" w:cs="Sakkal Majalla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6D07A4" w:rsidRPr="008E08B6" w:rsidRDefault="006D07A4" w:rsidP="008023A2">
            <w:pPr>
              <w:rPr>
                <w:rFonts w:ascii="Sakkal Majalla" w:eastAsiaTheme="minorHAnsi" w:hAnsi="Sakkal Majalla" w:cs="Sakkal Majalla" w:hint="cs"/>
                <w:sz w:val="24"/>
                <w:szCs w:val="24"/>
                <w:u w:val="single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6D07A4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  <w:r>
              <w:rPr>
                <w:rFonts w:ascii="Sakkal Majalla" w:eastAsiaTheme="minorHAnsi" w:hAnsi="Sakkal Majalla" w:cs="Sakkal Majalla" w:hint="cs"/>
                <w:sz w:val="24"/>
                <w:szCs w:val="24"/>
                <w:rtl/>
                <w:lang w:eastAsia="en-US" w:bidi="ar-DZ"/>
              </w:rPr>
              <w:t>0.75ن</w:t>
            </w: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  <w:p w:rsidR="00172CD5" w:rsidRPr="008E08B6" w:rsidRDefault="00172CD5" w:rsidP="00172CD5">
            <w:pPr>
              <w:rPr>
                <w:rFonts w:ascii="Sakkal Majalla" w:eastAsiaTheme="minorHAnsi" w:hAnsi="Sakkal Majalla" w:cs="Sakkal Majalla"/>
                <w:sz w:val="24"/>
                <w:szCs w:val="24"/>
                <w:rtl/>
                <w:lang w:eastAsia="en-US" w:bidi="ar-DZ"/>
              </w:rPr>
            </w:pPr>
          </w:p>
        </w:tc>
      </w:tr>
    </w:tbl>
    <w:p w:rsidR="00172CD5" w:rsidRPr="00172CD5" w:rsidRDefault="00172CD5" w:rsidP="00172CD5">
      <w:pPr>
        <w:spacing w:line="18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172CD5" w:rsidRPr="00172CD5" w:rsidRDefault="00172CD5" w:rsidP="00172CD5">
      <w:pPr>
        <w:spacing w:line="180" w:lineRule="auto"/>
        <w:rPr>
          <w:rFonts w:ascii="Sakkal Majalla" w:hAnsi="Sakkal Majalla" w:cs="Sakkal Majalla"/>
          <w:sz w:val="32"/>
          <w:szCs w:val="32"/>
          <w:lang w:bidi="ar-DZ"/>
        </w:rPr>
      </w:pPr>
    </w:p>
    <w:p w:rsidR="00731510" w:rsidRPr="005112AD" w:rsidRDefault="00731510" w:rsidP="00BC7310">
      <w:pPr>
        <w:spacing w:after="0" w:line="216" w:lineRule="auto"/>
        <w:rPr>
          <w:rFonts w:ascii="Arabic Typesetting" w:eastAsia="SimSun" w:hAnsi="Arabic Typesetting" w:cs="Arabic Typesetting"/>
          <w:b/>
          <w:bCs/>
          <w:sz w:val="32"/>
          <w:szCs w:val="32"/>
          <w:rtl/>
          <w:lang w:val="en-US" w:eastAsia="zh-CN" w:bidi="ar-DZ"/>
        </w:rPr>
      </w:pPr>
    </w:p>
    <w:p w:rsidR="00731510" w:rsidRPr="005112AD" w:rsidRDefault="00731510" w:rsidP="00BC7310">
      <w:pPr>
        <w:spacing w:after="0" w:line="216" w:lineRule="auto"/>
        <w:rPr>
          <w:rFonts w:ascii="Arabic Typesetting" w:eastAsia="SimSun" w:hAnsi="Arabic Typesetting" w:cs="Arabic Typesetting"/>
          <w:b/>
          <w:bCs/>
          <w:sz w:val="32"/>
          <w:szCs w:val="32"/>
          <w:rtl/>
          <w:lang w:val="en-US" w:eastAsia="zh-CN" w:bidi="ar-DZ"/>
        </w:rPr>
      </w:pPr>
    </w:p>
    <w:p w:rsidR="00373FA4" w:rsidRPr="005112AD" w:rsidRDefault="00373FA4" w:rsidP="005112AD">
      <w:pPr>
        <w:spacing w:line="240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sectPr w:rsidR="00373FA4" w:rsidRPr="005112AD" w:rsidSect="00E901F0">
      <w:pgSz w:w="11906" w:h="16838"/>
      <w:pgMar w:top="284" w:right="340" w:bottom="284" w:left="3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等线">
    <w:panose1 w:val="00000000000000000000"/>
    <w:charset w:val="80"/>
    <w:family w:val="roman"/>
    <w:notTrueType/>
    <w:pitch w:val="default"/>
  </w:font>
  <w:font w:name="Cambria Math">
    <w:panose1 w:val="00000000000000000000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239.65pt;height:160.1pt" o:bullet="t">
        <v:imagedata r:id="rId1" o:title="pointerfinger[1]"/>
      </v:shape>
    </w:pict>
  </w:numPicBullet>
  <w:abstractNum w:abstractNumId="0">
    <w:nsid w:val="090C524C"/>
    <w:multiLevelType w:val="hybridMultilevel"/>
    <w:tmpl w:val="FB489C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4C21DC"/>
    <w:multiLevelType w:val="hybridMultilevel"/>
    <w:tmpl w:val="665676EE"/>
    <w:lvl w:ilvl="0" w:tplc="08E463E4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4E38A3"/>
    <w:multiLevelType w:val="hybridMultilevel"/>
    <w:tmpl w:val="C8389624"/>
    <w:lvl w:ilvl="0" w:tplc="FFFC2BF6">
      <w:start w:val="1"/>
      <w:numFmt w:val="bullet"/>
      <w:lvlText w:val="-"/>
      <w:lvlJc w:val="left"/>
      <w:pPr>
        <w:ind w:left="1081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3">
    <w:nsid w:val="16B96843"/>
    <w:multiLevelType w:val="multilevel"/>
    <w:tmpl w:val="22D6EB82"/>
    <w:lvl w:ilvl="0">
      <w:start w:val="1"/>
      <w:numFmt w:val="decimal"/>
      <w:pStyle w:val="Titr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199103FE"/>
    <w:multiLevelType w:val="hybridMultilevel"/>
    <w:tmpl w:val="460CB9E6"/>
    <w:lvl w:ilvl="0" w:tplc="0896D388">
      <w:start w:val="1"/>
      <w:numFmt w:val="bullet"/>
      <w:lvlText w:val=""/>
      <w:lvlJc w:val="left"/>
      <w:pPr>
        <w:ind w:left="1215" w:hanging="360"/>
      </w:pPr>
      <w:rPr>
        <w:rFonts w:ascii="Wingdings 3" w:hAnsi="Wingdings 3" w:hint="default"/>
        <w:b/>
        <w:bCs/>
        <w:color w:val="7030A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5">
    <w:nsid w:val="29166F01"/>
    <w:multiLevelType w:val="hybridMultilevel"/>
    <w:tmpl w:val="7502464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D566CD"/>
    <w:multiLevelType w:val="hybridMultilevel"/>
    <w:tmpl w:val="0D88636E"/>
    <w:lvl w:ilvl="0" w:tplc="43D0D80C">
      <w:start w:val="1"/>
      <w:numFmt w:val="bullet"/>
      <w:lvlText w:val=""/>
      <w:lvlJc w:val="left"/>
      <w:pPr>
        <w:ind w:left="861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7">
    <w:nsid w:val="4BC21696"/>
    <w:multiLevelType w:val="hybridMultilevel"/>
    <w:tmpl w:val="B5BC8298"/>
    <w:lvl w:ilvl="0" w:tplc="A6EE9FA6">
      <w:start w:val="1"/>
      <w:numFmt w:val="decimal"/>
      <w:lvlText w:val="%1-"/>
      <w:lvlJc w:val="left"/>
      <w:pPr>
        <w:ind w:left="721" w:hanging="360"/>
      </w:pPr>
      <w:rPr>
        <w:rFonts w:ascii="Calibri" w:hAnsi="Calibri" w:cs="Arial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1" w:hanging="360"/>
      </w:pPr>
    </w:lvl>
    <w:lvl w:ilvl="2" w:tplc="040C001B" w:tentative="1">
      <w:start w:val="1"/>
      <w:numFmt w:val="lowerRoman"/>
      <w:lvlText w:val="%3."/>
      <w:lvlJc w:val="right"/>
      <w:pPr>
        <w:ind w:left="2161" w:hanging="180"/>
      </w:pPr>
    </w:lvl>
    <w:lvl w:ilvl="3" w:tplc="040C000F" w:tentative="1">
      <w:start w:val="1"/>
      <w:numFmt w:val="decimal"/>
      <w:lvlText w:val="%4."/>
      <w:lvlJc w:val="left"/>
      <w:pPr>
        <w:ind w:left="2881" w:hanging="360"/>
      </w:pPr>
    </w:lvl>
    <w:lvl w:ilvl="4" w:tplc="040C0019" w:tentative="1">
      <w:start w:val="1"/>
      <w:numFmt w:val="lowerLetter"/>
      <w:lvlText w:val="%5."/>
      <w:lvlJc w:val="left"/>
      <w:pPr>
        <w:ind w:left="3601" w:hanging="360"/>
      </w:pPr>
    </w:lvl>
    <w:lvl w:ilvl="5" w:tplc="040C001B" w:tentative="1">
      <w:start w:val="1"/>
      <w:numFmt w:val="lowerRoman"/>
      <w:lvlText w:val="%6."/>
      <w:lvlJc w:val="right"/>
      <w:pPr>
        <w:ind w:left="4321" w:hanging="180"/>
      </w:pPr>
    </w:lvl>
    <w:lvl w:ilvl="6" w:tplc="040C000F" w:tentative="1">
      <w:start w:val="1"/>
      <w:numFmt w:val="decimal"/>
      <w:lvlText w:val="%7."/>
      <w:lvlJc w:val="left"/>
      <w:pPr>
        <w:ind w:left="5041" w:hanging="360"/>
      </w:pPr>
    </w:lvl>
    <w:lvl w:ilvl="7" w:tplc="040C0019" w:tentative="1">
      <w:start w:val="1"/>
      <w:numFmt w:val="lowerLetter"/>
      <w:lvlText w:val="%8."/>
      <w:lvlJc w:val="left"/>
      <w:pPr>
        <w:ind w:left="5761" w:hanging="360"/>
      </w:pPr>
    </w:lvl>
    <w:lvl w:ilvl="8" w:tplc="040C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8">
    <w:nsid w:val="50DE1845"/>
    <w:multiLevelType w:val="hybridMultilevel"/>
    <w:tmpl w:val="04A238E0"/>
    <w:lvl w:ilvl="0" w:tplc="43D0D80C">
      <w:start w:val="1"/>
      <w:numFmt w:val="bullet"/>
      <w:lvlText w:val=""/>
      <w:lvlJc w:val="left"/>
      <w:pPr>
        <w:ind w:left="144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12B31AD"/>
    <w:multiLevelType w:val="hybridMultilevel"/>
    <w:tmpl w:val="3580F3C0"/>
    <w:lvl w:ilvl="0" w:tplc="5F40B5F0">
      <w:numFmt w:val="bullet"/>
      <w:lvlText w:val="-"/>
      <w:lvlJc w:val="left"/>
      <w:pPr>
        <w:ind w:left="446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0">
    <w:nsid w:val="5BA04265"/>
    <w:multiLevelType w:val="hybridMultilevel"/>
    <w:tmpl w:val="AC582A7C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236578"/>
    <w:multiLevelType w:val="hybridMultilevel"/>
    <w:tmpl w:val="CB6A1808"/>
    <w:lvl w:ilvl="0" w:tplc="32EE296C">
      <w:start w:val="1"/>
      <w:numFmt w:val="decimal"/>
      <w:lvlText w:val="%1-"/>
      <w:lvlJc w:val="left"/>
      <w:pPr>
        <w:ind w:left="785" w:hanging="360"/>
      </w:pPr>
      <w:rPr>
        <w:rFonts w:asciiTheme="majorBidi" w:eastAsia="MS Mincho" w:hAnsiTheme="majorBidi" w:cstheme="majorBidi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>
    <w:nsid w:val="63976734"/>
    <w:multiLevelType w:val="hybridMultilevel"/>
    <w:tmpl w:val="FE6C172E"/>
    <w:lvl w:ilvl="0" w:tplc="43D0D80C">
      <w:start w:val="1"/>
      <w:numFmt w:val="bullet"/>
      <w:lvlText w:val=""/>
      <w:lvlJc w:val="left"/>
      <w:pPr>
        <w:ind w:left="738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3">
    <w:nsid w:val="66B62844"/>
    <w:multiLevelType w:val="hybridMultilevel"/>
    <w:tmpl w:val="6366D5D8"/>
    <w:lvl w:ilvl="0" w:tplc="4370856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A82CA5"/>
    <w:multiLevelType w:val="hybridMultilevel"/>
    <w:tmpl w:val="32DEE5C4"/>
    <w:lvl w:ilvl="0" w:tplc="93C44AC8">
      <w:start w:val="1"/>
      <w:numFmt w:val="decimal"/>
      <w:lvlText w:val="%1-"/>
      <w:lvlJc w:val="left"/>
      <w:pPr>
        <w:ind w:left="108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1" w:hanging="360"/>
      </w:pPr>
    </w:lvl>
    <w:lvl w:ilvl="2" w:tplc="040C001B" w:tentative="1">
      <w:start w:val="1"/>
      <w:numFmt w:val="lowerRoman"/>
      <w:lvlText w:val="%3."/>
      <w:lvlJc w:val="right"/>
      <w:pPr>
        <w:ind w:left="2521" w:hanging="180"/>
      </w:pPr>
    </w:lvl>
    <w:lvl w:ilvl="3" w:tplc="040C000F" w:tentative="1">
      <w:start w:val="1"/>
      <w:numFmt w:val="decimal"/>
      <w:lvlText w:val="%4."/>
      <w:lvlJc w:val="left"/>
      <w:pPr>
        <w:ind w:left="3241" w:hanging="360"/>
      </w:pPr>
    </w:lvl>
    <w:lvl w:ilvl="4" w:tplc="040C0019" w:tentative="1">
      <w:start w:val="1"/>
      <w:numFmt w:val="lowerLetter"/>
      <w:lvlText w:val="%5."/>
      <w:lvlJc w:val="left"/>
      <w:pPr>
        <w:ind w:left="3961" w:hanging="360"/>
      </w:pPr>
    </w:lvl>
    <w:lvl w:ilvl="5" w:tplc="040C001B" w:tentative="1">
      <w:start w:val="1"/>
      <w:numFmt w:val="lowerRoman"/>
      <w:lvlText w:val="%6."/>
      <w:lvlJc w:val="right"/>
      <w:pPr>
        <w:ind w:left="4681" w:hanging="180"/>
      </w:pPr>
    </w:lvl>
    <w:lvl w:ilvl="6" w:tplc="040C000F" w:tentative="1">
      <w:start w:val="1"/>
      <w:numFmt w:val="decimal"/>
      <w:lvlText w:val="%7."/>
      <w:lvlJc w:val="left"/>
      <w:pPr>
        <w:ind w:left="5401" w:hanging="360"/>
      </w:pPr>
    </w:lvl>
    <w:lvl w:ilvl="7" w:tplc="040C0019" w:tentative="1">
      <w:start w:val="1"/>
      <w:numFmt w:val="lowerLetter"/>
      <w:lvlText w:val="%8."/>
      <w:lvlJc w:val="left"/>
      <w:pPr>
        <w:ind w:left="6121" w:hanging="360"/>
      </w:pPr>
    </w:lvl>
    <w:lvl w:ilvl="8" w:tplc="040C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5">
    <w:nsid w:val="6FFE2831"/>
    <w:multiLevelType w:val="hybridMultilevel"/>
    <w:tmpl w:val="9E78E30C"/>
    <w:lvl w:ilvl="0" w:tplc="43D0D80C">
      <w:start w:val="1"/>
      <w:numFmt w:val="bullet"/>
      <w:lvlText w:val="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5DBC4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F46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DC31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CCF8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FAD3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664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C846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2C8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>
    <w:nsid w:val="75092A3D"/>
    <w:multiLevelType w:val="hybridMultilevel"/>
    <w:tmpl w:val="45880248"/>
    <w:lvl w:ilvl="0" w:tplc="43D0D80C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b/>
        <w:bCs/>
        <w:color w:val="7030A0"/>
        <w:sz w:val="22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0B4507"/>
    <w:multiLevelType w:val="hybridMultilevel"/>
    <w:tmpl w:val="A704C376"/>
    <w:lvl w:ilvl="0" w:tplc="3BF464F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0"/>
  </w:num>
  <w:num w:numId="7">
    <w:abstractNumId w:val="12"/>
  </w:num>
  <w:num w:numId="8">
    <w:abstractNumId w:val="13"/>
  </w:num>
  <w:num w:numId="9">
    <w:abstractNumId w:val="8"/>
  </w:num>
  <w:num w:numId="10">
    <w:abstractNumId w:val="17"/>
  </w:num>
  <w:num w:numId="11">
    <w:abstractNumId w:val="4"/>
  </w:num>
  <w:num w:numId="12">
    <w:abstractNumId w:val="11"/>
  </w:num>
  <w:num w:numId="13">
    <w:abstractNumId w:val="6"/>
  </w:num>
  <w:num w:numId="14">
    <w:abstractNumId w:val="15"/>
  </w:num>
  <w:num w:numId="15">
    <w:abstractNumId w:val="16"/>
  </w:num>
  <w:num w:numId="16">
    <w:abstractNumId w:val="7"/>
  </w:num>
  <w:num w:numId="17">
    <w:abstractNumId w:val="2"/>
  </w:num>
  <w:num w:numId="18">
    <w:abstractNumId w:val="14"/>
  </w:num>
  <w:num w:numId="19">
    <w:abstractNumId w:val="10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1F0"/>
    <w:rsid w:val="000409D4"/>
    <w:rsid w:val="00103A10"/>
    <w:rsid w:val="0011517A"/>
    <w:rsid w:val="0012114B"/>
    <w:rsid w:val="00172CD5"/>
    <w:rsid w:val="00195450"/>
    <w:rsid w:val="001B11C1"/>
    <w:rsid w:val="001B5D7A"/>
    <w:rsid w:val="00222EA4"/>
    <w:rsid w:val="002667C8"/>
    <w:rsid w:val="00294C99"/>
    <w:rsid w:val="00344F89"/>
    <w:rsid w:val="00345815"/>
    <w:rsid w:val="00373FA4"/>
    <w:rsid w:val="003E676E"/>
    <w:rsid w:val="00455F63"/>
    <w:rsid w:val="004A6056"/>
    <w:rsid w:val="004C2690"/>
    <w:rsid w:val="00507858"/>
    <w:rsid w:val="005112AD"/>
    <w:rsid w:val="005275A8"/>
    <w:rsid w:val="0058529F"/>
    <w:rsid w:val="005D03B1"/>
    <w:rsid w:val="005F6192"/>
    <w:rsid w:val="00626B1E"/>
    <w:rsid w:val="00675BB8"/>
    <w:rsid w:val="006779C3"/>
    <w:rsid w:val="006C0BB0"/>
    <w:rsid w:val="006D07A4"/>
    <w:rsid w:val="006D520E"/>
    <w:rsid w:val="006F55F9"/>
    <w:rsid w:val="00731510"/>
    <w:rsid w:val="007B3CC1"/>
    <w:rsid w:val="007D443E"/>
    <w:rsid w:val="0080112D"/>
    <w:rsid w:val="008023A2"/>
    <w:rsid w:val="008353E0"/>
    <w:rsid w:val="008555BD"/>
    <w:rsid w:val="008751C7"/>
    <w:rsid w:val="00883C37"/>
    <w:rsid w:val="008A1294"/>
    <w:rsid w:val="008C3857"/>
    <w:rsid w:val="008E08B6"/>
    <w:rsid w:val="00981591"/>
    <w:rsid w:val="009B0EBD"/>
    <w:rsid w:val="009D38C1"/>
    <w:rsid w:val="009F4944"/>
    <w:rsid w:val="009F4B04"/>
    <w:rsid w:val="00A21009"/>
    <w:rsid w:val="00A4008E"/>
    <w:rsid w:val="00AC7C76"/>
    <w:rsid w:val="00B237C0"/>
    <w:rsid w:val="00B2728C"/>
    <w:rsid w:val="00B972C4"/>
    <w:rsid w:val="00BC6391"/>
    <w:rsid w:val="00BC7310"/>
    <w:rsid w:val="00BD388F"/>
    <w:rsid w:val="00BD6461"/>
    <w:rsid w:val="00BF7459"/>
    <w:rsid w:val="00C303DE"/>
    <w:rsid w:val="00C82BF4"/>
    <w:rsid w:val="00C935B2"/>
    <w:rsid w:val="00CA6D08"/>
    <w:rsid w:val="00CE3575"/>
    <w:rsid w:val="00CE4F08"/>
    <w:rsid w:val="00CF5DB0"/>
    <w:rsid w:val="00D051A9"/>
    <w:rsid w:val="00D3625C"/>
    <w:rsid w:val="00D47174"/>
    <w:rsid w:val="00D82D4F"/>
    <w:rsid w:val="00E15225"/>
    <w:rsid w:val="00E901F0"/>
    <w:rsid w:val="00EB45D9"/>
    <w:rsid w:val="00F05C61"/>
    <w:rsid w:val="00F11866"/>
    <w:rsid w:val="00F7630C"/>
    <w:rsid w:val="00FC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395A7D8-9FA6-422B-A181-BEDE1D62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D08"/>
    <w:pPr>
      <w:bidi/>
    </w:pPr>
    <w:rPr>
      <w:rFonts w:eastAsiaTheme="minorEastAsia"/>
      <w:lang w:val="fr-FR" w:eastAsia="fr-FR"/>
    </w:rPr>
  </w:style>
  <w:style w:type="paragraph" w:styleId="Titre5">
    <w:name w:val="heading 5"/>
    <w:basedOn w:val="Normal"/>
    <w:next w:val="Normal"/>
    <w:link w:val="Titre5Car"/>
    <w:qFormat/>
    <w:rsid w:val="00CA6D08"/>
    <w:pPr>
      <w:keepNext/>
      <w:framePr w:hSpace="141" w:wrap="notBeside" w:hAnchor="margin" w:xAlign="center" w:y="-700"/>
      <w:numPr>
        <w:numId w:val="2"/>
      </w:numPr>
      <w:tabs>
        <w:tab w:val="clear" w:pos="720"/>
        <w:tab w:val="num" w:pos="360"/>
      </w:tabs>
      <w:spacing w:after="0" w:line="360" w:lineRule="auto"/>
      <w:ind w:left="360" w:hanging="360"/>
      <w:outlineLvl w:val="4"/>
    </w:pPr>
    <w:rPr>
      <w:rFonts w:ascii="Times New Roman" w:eastAsia="Times New Roman" w:hAnsi="Times New Roman" w:cs="Times New Roman"/>
      <w:b/>
      <w:bCs/>
      <w:sz w:val="24"/>
      <w:szCs w:val="24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5Car">
    <w:name w:val="Titre 5 Car"/>
    <w:basedOn w:val="Policepardfaut"/>
    <w:link w:val="Titre5"/>
    <w:rsid w:val="00CA6D08"/>
    <w:rPr>
      <w:rFonts w:ascii="Times New Roman" w:eastAsia="Times New Roman" w:hAnsi="Times New Roman" w:cs="Times New Roman"/>
      <w:b/>
      <w:bCs/>
      <w:sz w:val="24"/>
      <w:szCs w:val="24"/>
      <w:lang w:val="fr-FR" w:eastAsia="fr-FR" w:bidi="ar-DZ"/>
    </w:rPr>
  </w:style>
  <w:style w:type="paragraph" w:styleId="Paragraphedeliste">
    <w:name w:val="List Paragraph"/>
    <w:basedOn w:val="Normal"/>
    <w:uiPriority w:val="34"/>
    <w:qFormat/>
    <w:rsid w:val="00CA6D08"/>
    <w:pPr>
      <w:bidi w:val="0"/>
      <w:ind w:left="720"/>
      <w:contextualSpacing/>
    </w:pPr>
  </w:style>
  <w:style w:type="table" w:styleId="Grilledutableau">
    <w:name w:val="Table Grid"/>
    <w:basedOn w:val="TableauNormal"/>
    <w:uiPriority w:val="59"/>
    <w:rsid w:val="00731510"/>
    <w:pPr>
      <w:spacing w:after="0" w:line="240" w:lineRule="auto"/>
    </w:pPr>
    <w:rPr>
      <w:rFonts w:eastAsia="SimSun"/>
      <w:lang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39"/>
    <w:rsid w:val="00172C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1">
    <w:name w:val="Grille du tableau11"/>
    <w:basedOn w:val="TableauNormal"/>
    <w:next w:val="Grilledutableau"/>
    <w:uiPriority w:val="59"/>
    <w:rsid w:val="00172CD5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image" Target="media/image90.png"/><Relationship Id="rId39" Type="http://schemas.openxmlformats.org/officeDocument/2006/relationships/oleObject" Target="embeddings/oleObject15.bin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2.png"/><Relationship Id="rId42" Type="http://schemas.openxmlformats.org/officeDocument/2006/relationships/oleObject" Target="embeddings/oleObject18.bin"/><Relationship Id="rId7" Type="http://schemas.openxmlformats.org/officeDocument/2006/relationships/image" Target="media/image3.wmf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5.bin"/><Relationship Id="rId25" Type="http://schemas.microsoft.com/office/2007/relationships/hdphoto" Target="media/hdphoto2.wdp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5.wmf"/><Relationship Id="rId24" Type="http://schemas.openxmlformats.org/officeDocument/2006/relationships/image" Target="media/image9.png"/><Relationship Id="rId32" Type="http://schemas.openxmlformats.org/officeDocument/2006/relationships/image" Target="media/image11.wmf"/><Relationship Id="rId37" Type="http://schemas.microsoft.com/office/2007/relationships/hdphoto" Target="media/hdphoto30.wdp"/><Relationship Id="rId40" Type="http://schemas.openxmlformats.org/officeDocument/2006/relationships/oleObject" Target="embeddings/oleObject16.bin"/><Relationship Id="rId5" Type="http://schemas.openxmlformats.org/officeDocument/2006/relationships/image" Target="media/image2.png"/><Relationship Id="rId15" Type="http://schemas.openxmlformats.org/officeDocument/2006/relationships/oleObject" Target="embeddings/oleObject4.bin"/><Relationship Id="rId23" Type="http://schemas.openxmlformats.org/officeDocument/2006/relationships/image" Target="media/image80.png"/><Relationship Id="rId28" Type="http://schemas.openxmlformats.org/officeDocument/2006/relationships/oleObject" Target="embeddings/oleObject10.bin"/><Relationship Id="rId36" Type="http://schemas.openxmlformats.org/officeDocument/2006/relationships/image" Target="media/image120.png"/><Relationship Id="rId10" Type="http://schemas.openxmlformats.org/officeDocument/2006/relationships/image" Target="media/image40.png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2.bin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3.bin"/><Relationship Id="rId22" Type="http://schemas.openxmlformats.org/officeDocument/2006/relationships/image" Target="media/image8.png"/><Relationship Id="rId27" Type="http://schemas.microsoft.com/office/2007/relationships/hdphoto" Target="media/hdphoto20.wdp"/><Relationship Id="rId30" Type="http://schemas.openxmlformats.org/officeDocument/2006/relationships/image" Target="media/image10.wmf"/><Relationship Id="rId35" Type="http://schemas.microsoft.com/office/2007/relationships/hdphoto" Target="media/hdphoto3.wdp"/><Relationship Id="rId43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khadraoui</dc:creator>
  <cp:keywords/>
  <dc:description/>
  <cp:lastModifiedBy>khadraoui</cp:lastModifiedBy>
  <cp:revision>69</cp:revision>
  <dcterms:created xsi:type="dcterms:W3CDTF">2024-02-23T22:38:00Z</dcterms:created>
  <dcterms:modified xsi:type="dcterms:W3CDTF">2024-03-01T11:42:00Z</dcterms:modified>
</cp:coreProperties>
</file>