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205C2" w:rsidRDefault="004205C2" w:rsidP="00AC095B">
      <w:pPr>
        <w:widowControl/>
        <w:spacing w:line="588" w:lineRule="exact"/>
        <w:rPr>
          <w:rFonts w:ascii="黑体" w:eastAsia="黑体" w:hAnsi="Ђˎ̥" w:cs="宋体" w:hint="eastAsia"/>
          <w:bCs/>
          <w:kern w:val="0"/>
          <w:sz w:val="32"/>
          <w:szCs w:val="32"/>
        </w:rPr>
      </w:pPr>
      <w:bookmarkStart w:id="0" w:name="_GoBack"/>
      <w:bookmarkEnd w:id="0"/>
      <w:r>
        <w:rPr>
          <w:rFonts w:ascii="黑体" w:eastAsia="黑体" w:hAnsi="Ђˎ̥" w:cs="宋体" w:hint="eastAsia"/>
          <w:bCs/>
          <w:kern w:val="0"/>
          <w:sz w:val="32"/>
          <w:szCs w:val="32"/>
        </w:rPr>
        <w:t xml:space="preserve">　　　　</w:t>
      </w:r>
    </w:p>
    <w:p w:rsidR="004205C2" w:rsidRPr="00E166A6" w:rsidRDefault="004C7054" w:rsidP="00AC095B">
      <w:pPr>
        <w:widowControl/>
        <w:spacing w:line="588" w:lineRule="exact"/>
        <w:jc w:val="center"/>
        <w:rPr>
          <w:rFonts w:ascii="宋体" w:hAnsi="宋体" w:cs="宋体" w:hint="eastAsia"/>
          <w:b/>
          <w:bCs/>
          <w:kern w:val="0"/>
          <w:sz w:val="44"/>
          <w:szCs w:val="44"/>
        </w:rPr>
      </w:pPr>
      <w:r w:rsidRPr="00E166A6">
        <w:rPr>
          <w:rFonts w:ascii="宋体" w:hAnsi="宋体" w:cs="宋体" w:hint="eastAsia"/>
          <w:b/>
          <w:bCs/>
          <w:kern w:val="0"/>
          <w:sz w:val="44"/>
          <w:szCs w:val="44"/>
        </w:rPr>
        <w:t>接收</w:t>
      </w:r>
      <w:r w:rsidR="004205C2" w:rsidRPr="00E166A6">
        <w:rPr>
          <w:rFonts w:ascii="宋体" w:hAnsi="宋体" w:cs="宋体" w:hint="eastAsia"/>
          <w:b/>
          <w:bCs/>
          <w:kern w:val="0"/>
          <w:sz w:val="44"/>
          <w:szCs w:val="44"/>
        </w:rPr>
        <w:t>预备党员</w:t>
      </w:r>
      <w:r w:rsidR="00000EDB" w:rsidRPr="00E166A6">
        <w:rPr>
          <w:rFonts w:ascii="宋体" w:hAnsi="宋体" w:cs="宋体" w:hint="eastAsia"/>
          <w:b/>
          <w:bCs/>
          <w:kern w:val="0"/>
          <w:sz w:val="44"/>
          <w:szCs w:val="44"/>
        </w:rPr>
        <w:t>表决</w:t>
      </w:r>
      <w:r w:rsidR="004205C2" w:rsidRPr="00E166A6">
        <w:rPr>
          <w:rFonts w:ascii="宋体" w:hAnsi="宋体" w:cs="宋体" w:hint="eastAsia"/>
          <w:b/>
          <w:bCs/>
          <w:kern w:val="0"/>
          <w:sz w:val="44"/>
          <w:szCs w:val="44"/>
        </w:rPr>
        <w:t>票汇总表</w:t>
      </w:r>
    </w:p>
    <w:p w:rsidR="004205C2" w:rsidRDefault="004205C2" w:rsidP="00AC095B">
      <w:pPr>
        <w:widowControl/>
        <w:spacing w:line="588" w:lineRule="exact"/>
        <w:rPr>
          <w:rFonts w:ascii="Ђˎ̥" w:hAnsi="Ђˎ̥" w:cs="宋体" w:hint="eastAsia"/>
          <w:bCs/>
          <w:kern w:val="0"/>
          <w:sz w:val="32"/>
          <w:szCs w:val="32"/>
        </w:rPr>
      </w:pPr>
    </w:p>
    <w:p w:rsidR="004205C2" w:rsidRPr="00FB030F" w:rsidRDefault="004205C2" w:rsidP="00FB030F">
      <w:pPr>
        <w:widowControl/>
        <w:spacing w:line="640" w:lineRule="exact"/>
        <w:ind w:firstLineChars="200" w:firstLine="680"/>
        <w:rPr>
          <w:rFonts w:ascii="仿宋_GB2312" w:eastAsia="仿宋_GB2312" w:hAnsi="Ђˎ̥" w:cs="宋体" w:hint="eastAsia"/>
          <w:bCs/>
          <w:kern w:val="0"/>
          <w:sz w:val="34"/>
          <w:szCs w:val="34"/>
        </w:rPr>
      </w:pP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  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    </w:t>
      </w:r>
      <w:r w:rsidR="00C5365B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　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  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 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党支部于</w:t>
      </w:r>
      <w:r w:rsid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　　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年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</w:t>
      </w:r>
      <w:r w:rsid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　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月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</w:t>
      </w:r>
      <w:r w:rsid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　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日召开支部大会， 以无记名投票方式对</w:t>
      </w:r>
      <w:r w:rsidR="004C7054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能否接收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 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 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   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同志</w:t>
      </w:r>
      <w:r w:rsidR="004C7054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为预备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党员进行了表决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。</w:t>
      </w:r>
      <w:r w:rsidR="00C5365B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支部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大会应到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有表决权的党员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  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人，实到有表决权的党员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 </w:t>
      </w:r>
      <w:r w:rsidR="00C5365B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　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  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人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；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发出表决票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  </w:t>
      </w:r>
      <w:r w:rsidR="00C5365B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　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 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张，收回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  </w:t>
      </w:r>
      <w:r w:rsidR="00C5365B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　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 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张</w:t>
      </w:r>
      <w:r w:rsid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。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未到会有表决权</w:t>
      </w:r>
      <w:r w:rsidR="00C5365B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的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党员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       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（姓名）提出了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书面意见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，同意（不同意）</w:t>
      </w:r>
      <w:r w:rsidR="004C7054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接收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       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同志</w:t>
      </w:r>
      <w:r w:rsidR="004C7054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为预备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党员，</w:t>
      </w:r>
      <w:r w:rsid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应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视为有效票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。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经统计，</w:t>
      </w:r>
      <w:r w:rsidR="00C5365B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支部大会共收到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有效票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  <w:u w:val="single"/>
        </w:rPr>
        <w:t xml:space="preserve">     </w:t>
      </w:r>
      <w:r w:rsidR="00FB030F"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张，</w:t>
      </w:r>
      <w:r w:rsidRP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票决结果如下：</w:t>
      </w:r>
    </w:p>
    <w:p w:rsidR="004205C2" w:rsidRPr="00FB030F" w:rsidRDefault="004205C2" w:rsidP="00FB030F">
      <w:pPr>
        <w:widowControl/>
        <w:spacing w:line="640" w:lineRule="exact"/>
        <w:rPr>
          <w:rFonts w:ascii="仿宋_GB2312" w:eastAsia="仿宋_GB2312" w:hAnsi="Ђˎ̥" w:cs="宋体" w:hint="eastAsia"/>
          <w:bCs/>
          <w:kern w:val="0"/>
          <w:sz w:val="34"/>
          <w:szCs w:val="34"/>
        </w:rPr>
      </w:pPr>
    </w:p>
    <w:tbl>
      <w:tblPr>
        <w:tblW w:w="871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2185"/>
        <w:gridCol w:w="2126"/>
        <w:gridCol w:w="2268"/>
      </w:tblGrid>
      <w:tr w:rsidR="004205C2" w:rsidRPr="00A336FE">
        <w:tblPrEx>
          <w:tblCellMar>
            <w:top w:w="0" w:type="dxa"/>
            <w:bottom w:w="0" w:type="dxa"/>
          </w:tblCellMar>
        </w:tblPrEx>
        <w:trPr>
          <w:trHeight w:val="720"/>
          <w:jc w:val="center"/>
        </w:trPr>
        <w:tc>
          <w:tcPr>
            <w:tcW w:w="2138" w:type="dxa"/>
            <w:vAlign w:val="center"/>
          </w:tcPr>
          <w:p w:rsidR="004205C2" w:rsidRPr="00A336FE" w:rsidRDefault="004205C2" w:rsidP="00AC095B">
            <w:pPr>
              <w:spacing w:line="588" w:lineRule="exact"/>
              <w:jc w:val="center"/>
              <w:rPr>
                <w:rFonts w:ascii="黑体" w:eastAsia="黑体" w:hAnsi="宋体" w:cs="宋体" w:hint="eastAsia"/>
                <w:bCs/>
                <w:kern w:val="0"/>
                <w:sz w:val="34"/>
                <w:szCs w:val="34"/>
              </w:rPr>
            </w:pPr>
            <w:r w:rsidRPr="00A336FE">
              <w:rPr>
                <w:rFonts w:ascii="黑体" w:eastAsia="黑体" w:hAnsi="宋体" w:cs="宋体" w:hint="eastAsia"/>
                <w:bCs/>
                <w:kern w:val="0"/>
                <w:sz w:val="34"/>
                <w:szCs w:val="34"/>
              </w:rPr>
              <w:t>姓  名</w:t>
            </w:r>
          </w:p>
        </w:tc>
        <w:tc>
          <w:tcPr>
            <w:tcW w:w="2185" w:type="dxa"/>
            <w:vAlign w:val="center"/>
          </w:tcPr>
          <w:p w:rsidR="004205C2" w:rsidRPr="00A336FE" w:rsidRDefault="00000EDB" w:rsidP="00AC095B">
            <w:pPr>
              <w:spacing w:line="588" w:lineRule="exact"/>
              <w:jc w:val="center"/>
              <w:rPr>
                <w:rFonts w:ascii="黑体" w:eastAsia="黑体" w:hAnsi="宋体" w:cs="宋体" w:hint="eastAsia"/>
                <w:bCs/>
                <w:kern w:val="0"/>
                <w:sz w:val="34"/>
                <w:szCs w:val="3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34"/>
                <w:szCs w:val="34"/>
              </w:rPr>
              <w:t>同　意</w:t>
            </w:r>
          </w:p>
        </w:tc>
        <w:tc>
          <w:tcPr>
            <w:tcW w:w="2126" w:type="dxa"/>
            <w:vAlign w:val="center"/>
          </w:tcPr>
          <w:p w:rsidR="004205C2" w:rsidRPr="00A336FE" w:rsidRDefault="004205C2" w:rsidP="00AC095B">
            <w:pPr>
              <w:spacing w:line="588" w:lineRule="exact"/>
              <w:jc w:val="center"/>
              <w:rPr>
                <w:rFonts w:ascii="黑体" w:eastAsia="黑体" w:hAnsi="宋体" w:cs="宋体" w:hint="eastAsia"/>
                <w:bCs/>
                <w:kern w:val="0"/>
                <w:sz w:val="34"/>
                <w:szCs w:val="34"/>
              </w:rPr>
            </w:pPr>
            <w:r w:rsidRPr="00A336FE">
              <w:rPr>
                <w:rFonts w:ascii="黑体" w:eastAsia="黑体" w:hAnsi="宋体" w:cs="宋体" w:hint="eastAsia"/>
                <w:bCs/>
                <w:kern w:val="0"/>
                <w:sz w:val="34"/>
                <w:szCs w:val="34"/>
              </w:rPr>
              <w:t>不</w:t>
            </w:r>
            <w:r w:rsidR="00000EDB">
              <w:rPr>
                <w:rFonts w:ascii="黑体" w:eastAsia="黑体" w:hAnsi="宋体" w:cs="宋体" w:hint="eastAsia"/>
                <w:bCs/>
                <w:kern w:val="0"/>
                <w:sz w:val="34"/>
                <w:szCs w:val="34"/>
              </w:rPr>
              <w:t>同意</w:t>
            </w:r>
          </w:p>
        </w:tc>
        <w:tc>
          <w:tcPr>
            <w:tcW w:w="2268" w:type="dxa"/>
            <w:vAlign w:val="center"/>
          </w:tcPr>
          <w:p w:rsidR="004205C2" w:rsidRPr="00A336FE" w:rsidRDefault="004205C2" w:rsidP="00AC095B">
            <w:pPr>
              <w:spacing w:line="588" w:lineRule="exact"/>
              <w:jc w:val="center"/>
              <w:rPr>
                <w:rFonts w:ascii="黑体" w:eastAsia="黑体" w:hAnsi="宋体" w:cs="宋体" w:hint="eastAsia"/>
                <w:bCs/>
                <w:kern w:val="0"/>
                <w:sz w:val="34"/>
                <w:szCs w:val="34"/>
              </w:rPr>
            </w:pPr>
            <w:r w:rsidRPr="00A336FE">
              <w:rPr>
                <w:rFonts w:ascii="黑体" w:eastAsia="黑体" w:hAnsi="宋体" w:cs="宋体" w:hint="eastAsia"/>
                <w:bCs/>
                <w:kern w:val="0"/>
                <w:sz w:val="34"/>
                <w:szCs w:val="34"/>
              </w:rPr>
              <w:t>弃  权</w:t>
            </w:r>
          </w:p>
        </w:tc>
      </w:tr>
      <w:tr w:rsidR="004205C2">
        <w:tblPrEx>
          <w:tblCellMar>
            <w:top w:w="0" w:type="dxa"/>
            <w:bottom w:w="0" w:type="dxa"/>
          </w:tblCellMar>
        </w:tblPrEx>
        <w:trPr>
          <w:trHeight w:val="720"/>
          <w:jc w:val="center"/>
        </w:trPr>
        <w:tc>
          <w:tcPr>
            <w:tcW w:w="2138" w:type="dxa"/>
            <w:vAlign w:val="center"/>
          </w:tcPr>
          <w:p w:rsidR="004205C2" w:rsidRDefault="004205C2" w:rsidP="00AC095B">
            <w:pPr>
              <w:spacing w:line="588" w:lineRule="exact"/>
              <w:ind w:firstLineChars="100" w:firstLine="340"/>
              <w:rPr>
                <w:rFonts w:ascii="Ђˎ̥" w:hAnsi="Ђˎ̥" w:cs="宋体" w:hint="eastAsia"/>
                <w:bCs/>
                <w:kern w:val="0"/>
                <w:sz w:val="34"/>
                <w:szCs w:val="34"/>
              </w:rPr>
            </w:pPr>
          </w:p>
        </w:tc>
        <w:tc>
          <w:tcPr>
            <w:tcW w:w="2185" w:type="dxa"/>
            <w:vAlign w:val="center"/>
          </w:tcPr>
          <w:p w:rsidR="004205C2" w:rsidRDefault="004205C2" w:rsidP="00AC095B">
            <w:pPr>
              <w:spacing w:line="588" w:lineRule="exact"/>
              <w:ind w:firstLine="360"/>
              <w:jc w:val="center"/>
              <w:rPr>
                <w:rFonts w:ascii="Ђˎ̥" w:hAnsi="Ђˎ̥" w:cs="宋体" w:hint="eastAsia"/>
                <w:bCs/>
                <w:kern w:val="0"/>
                <w:sz w:val="34"/>
                <w:szCs w:val="34"/>
              </w:rPr>
            </w:pPr>
            <w:r>
              <w:rPr>
                <w:rFonts w:ascii="Ђˎ̥" w:hAnsi="Ђˎ̥" w:cs="宋体" w:hint="eastAsia"/>
                <w:bCs/>
                <w:kern w:val="0"/>
                <w:sz w:val="34"/>
                <w:szCs w:val="34"/>
                <w:u w:val="single"/>
              </w:rPr>
              <w:t xml:space="preserve">  </w:t>
            </w:r>
            <w:r w:rsidR="00C5365B">
              <w:rPr>
                <w:rFonts w:ascii="Ђˎ̥" w:hAnsi="Ђˎ̥" w:cs="宋体" w:hint="eastAsia"/>
                <w:bCs/>
                <w:kern w:val="0"/>
                <w:sz w:val="34"/>
                <w:szCs w:val="34"/>
                <w:u w:val="single"/>
              </w:rPr>
              <w:t xml:space="preserve">　</w:t>
            </w:r>
            <w:r>
              <w:rPr>
                <w:rFonts w:ascii="Ђˎ̥" w:hAnsi="Ђˎ̥" w:cs="宋体" w:hint="eastAsia"/>
                <w:bCs/>
                <w:kern w:val="0"/>
                <w:sz w:val="34"/>
                <w:szCs w:val="34"/>
                <w:u w:val="single"/>
              </w:rPr>
              <w:t xml:space="preserve">  </w:t>
            </w:r>
            <w:r>
              <w:rPr>
                <w:rFonts w:ascii="Ђˎ̥" w:hAnsi="Ђˎ̥" w:cs="宋体" w:hint="eastAsia"/>
                <w:bCs/>
                <w:kern w:val="0"/>
                <w:sz w:val="34"/>
                <w:szCs w:val="34"/>
              </w:rPr>
              <w:t>票</w:t>
            </w:r>
          </w:p>
        </w:tc>
        <w:tc>
          <w:tcPr>
            <w:tcW w:w="2126" w:type="dxa"/>
            <w:vAlign w:val="center"/>
          </w:tcPr>
          <w:p w:rsidR="004205C2" w:rsidRDefault="004205C2" w:rsidP="00AC095B">
            <w:pPr>
              <w:spacing w:line="588" w:lineRule="exact"/>
              <w:ind w:firstLine="360"/>
              <w:jc w:val="center"/>
              <w:rPr>
                <w:rFonts w:ascii="Ђˎ̥" w:hAnsi="Ђˎ̥" w:cs="宋体" w:hint="eastAsia"/>
                <w:bCs/>
                <w:kern w:val="0"/>
                <w:sz w:val="34"/>
                <w:szCs w:val="34"/>
              </w:rPr>
            </w:pPr>
            <w:r>
              <w:rPr>
                <w:rFonts w:ascii="Ђˎ̥" w:hAnsi="Ђˎ̥" w:cs="宋体" w:hint="eastAsia"/>
                <w:bCs/>
                <w:kern w:val="0"/>
                <w:sz w:val="34"/>
                <w:szCs w:val="34"/>
                <w:u w:val="single"/>
              </w:rPr>
              <w:t xml:space="preserve">  </w:t>
            </w:r>
            <w:r w:rsidR="00C5365B">
              <w:rPr>
                <w:rFonts w:ascii="Ђˎ̥" w:hAnsi="Ђˎ̥" w:cs="宋体" w:hint="eastAsia"/>
                <w:bCs/>
                <w:kern w:val="0"/>
                <w:sz w:val="34"/>
                <w:szCs w:val="34"/>
                <w:u w:val="single"/>
              </w:rPr>
              <w:t xml:space="preserve">　</w:t>
            </w:r>
            <w:r>
              <w:rPr>
                <w:rFonts w:ascii="Ђˎ̥" w:hAnsi="Ђˎ̥" w:cs="宋体" w:hint="eastAsia"/>
                <w:bCs/>
                <w:kern w:val="0"/>
                <w:sz w:val="34"/>
                <w:szCs w:val="34"/>
                <w:u w:val="single"/>
              </w:rPr>
              <w:t xml:space="preserve">  </w:t>
            </w:r>
            <w:r>
              <w:rPr>
                <w:rFonts w:ascii="Ђˎ̥" w:hAnsi="Ђˎ̥" w:cs="宋体" w:hint="eastAsia"/>
                <w:bCs/>
                <w:kern w:val="0"/>
                <w:sz w:val="34"/>
                <w:szCs w:val="34"/>
              </w:rPr>
              <w:t>票</w:t>
            </w:r>
          </w:p>
        </w:tc>
        <w:tc>
          <w:tcPr>
            <w:tcW w:w="2268" w:type="dxa"/>
            <w:vAlign w:val="center"/>
          </w:tcPr>
          <w:p w:rsidR="004205C2" w:rsidRDefault="004205C2" w:rsidP="00AC095B">
            <w:pPr>
              <w:spacing w:line="588" w:lineRule="exact"/>
              <w:ind w:firstLine="360"/>
              <w:jc w:val="center"/>
              <w:rPr>
                <w:rFonts w:ascii="Ђˎ̥" w:hAnsi="Ђˎ̥" w:cs="宋体" w:hint="eastAsia"/>
                <w:bCs/>
                <w:kern w:val="0"/>
                <w:sz w:val="34"/>
                <w:szCs w:val="34"/>
              </w:rPr>
            </w:pPr>
            <w:r>
              <w:rPr>
                <w:rFonts w:ascii="Ђˎ̥" w:hAnsi="Ђˎ̥" w:cs="宋体" w:hint="eastAsia"/>
                <w:bCs/>
                <w:kern w:val="0"/>
                <w:sz w:val="34"/>
                <w:szCs w:val="34"/>
                <w:u w:val="single"/>
              </w:rPr>
              <w:t xml:space="preserve"> </w:t>
            </w:r>
            <w:r w:rsidR="00C5365B">
              <w:rPr>
                <w:rFonts w:ascii="Ђˎ̥" w:hAnsi="Ђˎ̥" w:cs="宋体" w:hint="eastAsia"/>
                <w:bCs/>
                <w:kern w:val="0"/>
                <w:sz w:val="34"/>
                <w:szCs w:val="34"/>
                <w:u w:val="single"/>
              </w:rPr>
              <w:t xml:space="preserve">　</w:t>
            </w:r>
            <w:r>
              <w:rPr>
                <w:rFonts w:ascii="Ђˎ̥" w:hAnsi="Ђˎ̥" w:cs="宋体" w:hint="eastAsia"/>
                <w:bCs/>
                <w:kern w:val="0"/>
                <w:sz w:val="34"/>
                <w:szCs w:val="34"/>
                <w:u w:val="single"/>
              </w:rPr>
              <w:t xml:space="preserve">   </w:t>
            </w:r>
            <w:r>
              <w:rPr>
                <w:rFonts w:ascii="Ђˎ̥" w:hAnsi="Ђˎ̥" w:cs="宋体" w:hint="eastAsia"/>
                <w:bCs/>
                <w:kern w:val="0"/>
                <w:sz w:val="34"/>
                <w:szCs w:val="34"/>
              </w:rPr>
              <w:t>票</w:t>
            </w:r>
          </w:p>
        </w:tc>
      </w:tr>
    </w:tbl>
    <w:p w:rsidR="004205C2" w:rsidRDefault="004205C2" w:rsidP="00AC095B">
      <w:pPr>
        <w:widowControl/>
        <w:spacing w:line="588" w:lineRule="exact"/>
        <w:ind w:firstLineChars="200" w:firstLine="680"/>
        <w:rPr>
          <w:rFonts w:ascii="仿宋_GB2312" w:eastAsia="仿宋_GB2312" w:hAnsi="Ђˎ̥" w:cs="宋体" w:hint="eastAsia"/>
          <w:bCs/>
          <w:kern w:val="0"/>
          <w:sz w:val="34"/>
          <w:szCs w:val="34"/>
        </w:rPr>
      </w:pPr>
    </w:p>
    <w:p w:rsidR="00AC095B" w:rsidRDefault="00AC095B" w:rsidP="00AC095B">
      <w:pPr>
        <w:widowControl/>
        <w:spacing w:line="588" w:lineRule="exact"/>
        <w:ind w:firstLineChars="200" w:firstLine="680"/>
        <w:rPr>
          <w:rFonts w:ascii="仿宋_GB2312" w:eastAsia="仿宋_GB2312" w:hAnsi="Ђˎ̥" w:cs="宋体" w:hint="eastAsia"/>
          <w:bCs/>
          <w:kern w:val="0"/>
          <w:sz w:val="34"/>
          <w:szCs w:val="34"/>
        </w:rPr>
      </w:pPr>
    </w:p>
    <w:p w:rsidR="004205C2" w:rsidRDefault="004205C2" w:rsidP="00AC095B">
      <w:pPr>
        <w:widowControl/>
        <w:spacing w:line="588" w:lineRule="exact"/>
        <w:ind w:leftChars="331" w:left="7036" w:hangingChars="1865" w:hanging="6341"/>
        <w:rPr>
          <w:rFonts w:ascii="仿宋_GB2312" w:eastAsia="仿宋_GB2312" w:hAnsi="Ђˎ̥" w:cs="宋体" w:hint="eastAsia"/>
          <w:bCs/>
          <w:kern w:val="0"/>
          <w:sz w:val="34"/>
          <w:szCs w:val="34"/>
        </w:rPr>
      </w:pPr>
      <w:r>
        <w:rPr>
          <w:rFonts w:hint="eastAsia"/>
          <w:sz w:val="34"/>
          <w:szCs w:val="34"/>
        </w:rPr>
        <w:t xml:space="preserve">                 </w:t>
      </w:r>
      <w:r w:rsidR="00FB030F">
        <w:rPr>
          <w:rFonts w:hint="eastAsia"/>
          <w:sz w:val="34"/>
          <w:szCs w:val="34"/>
        </w:rPr>
        <w:t xml:space="preserve">　</w:t>
      </w:r>
      <w:r>
        <w:rPr>
          <w:rFonts w:hint="eastAsia"/>
          <w:sz w:val="34"/>
          <w:szCs w:val="34"/>
        </w:rPr>
        <w:t xml:space="preserve"> </w:t>
      </w:r>
      <w:r>
        <w:rPr>
          <w:rFonts w:ascii="仿宋_GB2312" w:eastAsia="仿宋_GB2312" w:hAnsi="Ђˎ̥" w:cs="宋体" w:hint="eastAsia"/>
          <w:bCs/>
          <w:kern w:val="0"/>
          <w:sz w:val="34"/>
          <w:szCs w:val="34"/>
        </w:rPr>
        <w:t>监</w:t>
      </w:r>
      <w:r w:rsid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 xml:space="preserve">  </w:t>
      </w:r>
      <w:r>
        <w:rPr>
          <w:rFonts w:ascii="仿宋_GB2312" w:eastAsia="仿宋_GB2312" w:hAnsi="Ђˎ̥" w:cs="宋体" w:hint="eastAsia"/>
          <w:bCs/>
          <w:kern w:val="0"/>
          <w:sz w:val="34"/>
          <w:szCs w:val="34"/>
        </w:rPr>
        <w:t>票</w:t>
      </w:r>
      <w:r w:rsid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 xml:space="preserve">  </w:t>
      </w:r>
      <w:r>
        <w:rPr>
          <w:rFonts w:ascii="仿宋_GB2312" w:eastAsia="仿宋_GB2312" w:hAnsi="Ђˎ̥" w:cs="宋体" w:hint="eastAsia"/>
          <w:bCs/>
          <w:kern w:val="0"/>
          <w:sz w:val="34"/>
          <w:szCs w:val="34"/>
        </w:rPr>
        <w:t>人（签名）</w:t>
      </w:r>
    </w:p>
    <w:p w:rsidR="004205C2" w:rsidRDefault="004205C2" w:rsidP="00AC095B">
      <w:pPr>
        <w:widowControl/>
        <w:spacing w:line="588" w:lineRule="exact"/>
        <w:ind w:leftChars="418" w:left="3962" w:hangingChars="907" w:hanging="3084"/>
        <w:rPr>
          <w:rFonts w:ascii="仿宋_GB2312" w:eastAsia="仿宋_GB2312" w:hAnsi="Ђˎ̥" w:cs="宋体" w:hint="eastAsia"/>
          <w:bCs/>
          <w:kern w:val="0"/>
          <w:sz w:val="34"/>
          <w:szCs w:val="34"/>
        </w:rPr>
      </w:pPr>
      <w:r>
        <w:rPr>
          <w:rFonts w:ascii="仿宋_GB2312" w:eastAsia="仿宋_GB2312" w:hAnsi="Ђˎ̥" w:cs="宋体" w:hint="eastAsia"/>
          <w:bCs/>
          <w:kern w:val="0"/>
          <w:sz w:val="34"/>
          <w:szCs w:val="34"/>
        </w:rPr>
        <w:t xml:space="preserve">                </w:t>
      </w:r>
      <w:r w:rsid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 xml:space="preserve">　</w:t>
      </w:r>
      <w:r>
        <w:rPr>
          <w:rFonts w:ascii="仿宋_GB2312" w:eastAsia="仿宋_GB2312" w:hAnsi="Ђˎ̥" w:cs="宋体" w:hint="eastAsia"/>
          <w:bCs/>
          <w:kern w:val="0"/>
          <w:sz w:val="34"/>
          <w:szCs w:val="34"/>
        </w:rPr>
        <w:t xml:space="preserve"> 计</w:t>
      </w:r>
      <w:r w:rsid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 xml:space="preserve">  </w:t>
      </w:r>
      <w:r>
        <w:rPr>
          <w:rFonts w:ascii="仿宋_GB2312" w:eastAsia="仿宋_GB2312" w:hAnsi="Ђˎ̥" w:cs="宋体" w:hint="eastAsia"/>
          <w:bCs/>
          <w:kern w:val="0"/>
          <w:sz w:val="34"/>
          <w:szCs w:val="34"/>
        </w:rPr>
        <w:t>票</w:t>
      </w:r>
      <w:r w:rsid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 xml:space="preserve"> </w:t>
      </w:r>
      <w:r>
        <w:rPr>
          <w:rFonts w:ascii="仿宋_GB2312" w:eastAsia="仿宋_GB2312" w:hAnsi="Ђˎ̥" w:cs="宋体" w:hint="eastAsia"/>
          <w:bCs/>
          <w:kern w:val="0"/>
          <w:sz w:val="34"/>
          <w:szCs w:val="34"/>
        </w:rPr>
        <w:t xml:space="preserve"> 人（签名）</w:t>
      </w:r>
    </w:p>
    <w:p w:rsidR="004205C2" w:rsidRDefault="004205C2" w:rsidP="00AC095B">
      <w:pPr>
        <w:widowControl/>
        <w:spacing w:line="588" w:lineRule="exact"/>
        <w:ind w:leftChars="331" w:left="7036" w:hangingChars="1865" w:hanging="6341"/>
        <w:rPr>
          <w:rFonts w:ascii="仿宋_GB2312" w:eastAsia="仿宋_GB2312" w:hAnsi="Ђˎ̥" w:cs="宋体" w:hint="eastAsia"/>
          <w:bCs/>
          <w:kern w:val="0"/>
          <w:sz w:val="34"/>
          <w:szCs w:val="34"/>
        </w:rPr>
      </w:pPr>
      <w:r>
        <w:rPr>
          <w:rFonts w:ascii="仿宋_GB2312" w:eastAsia="仿宋_GB2312" w:hAnsi="Ђˎ̥" w:cs="宋体" w:hint="eastAsia"/>
          <w:bCs/>
          <w:kern w:val="0"/>
          <w:sz w:val="34"/>
          <w:szCs w:val="34"/>
        </w:rPr>
        <w:t xml:space="preserve">                 </w:t>
      </w:r>
      <w:r w:rsid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 xml:space="preserve">　</w:t>
      </w:r>
      <w:r>
        <w:rPr>
          <w:rFonts w:ascii="仿宋_GB2312" w:eastAsia="仿宋_GB2312" w:hAnsi="Ђˎ̥" w:cs="宋体" w:hint="eastAsia"/>
          <w:bCs/>
          <w:kern w:val="0"/>
          <w:sz w:val="34"/>
          <w:szCs w:val="34"/>
        </w:rPr>
        <w:t xml:space="preserve"> </w:t>
      </w:r>
      <w:r w:rsidR="00FB030F">
        <w:rPr>
          <w:rFonts w:ascii="仿宋_GB2312" w:eastAsia="仿宋_GB2312" w:hAnsi="Ђˎ̥" w:cs="宋体" w:hint="eastAsia"/>
          <w:bCs/>
          <w:kern w:val="0"/>
          <w:sz w:val="34"/>
          <w:szCs w:val="34"/>
        </w:rPr>
        <w:t>党支部书记</w:t>
      </w:r>
      <w:r>
        <w:rPr>
          <w:rFonts w:ascii="仿宋_GB2312" w:eastAsia="仿宋_GB2312" w:hAnsi="Ђˎ̥" w:cs="宋体" w:hint="eastAsia"/>
          <w:bCs/>
          <w:kern w:val="0"/>
          <w:sz w:val="34"/>
          <w:szCs w:val="34"/>
        </w:rPr>
        <w:t xml:space="preserve">（签名） </w:t>
      </w:r>
    </w:p>
    <w:p w:rsidR="004205C2" w:rsidRPr="00C5365B" w:rsidRDefault="00FB030F" w:rsidP="00AC095B">
      <w:pPr>
        <w:spacing w:line="588" w:lineRule="exact"/>
        <w:rPr>
          <w:rFonts w:ascii="仿宋_GB2312" w:eastAsia="仿宋_GB2312" w:hint="eastAsia"/>
          <w:sz w:val="34"/>
          <w:szCs w:val="34"/>
          <w:u w:val="single"/>
        </w:rPr>
      </w:pPr>
      <w:r>
        <w:rPr>
          <w:rFonts w:ascii="仿宋_GB2312" w:eastAsia="仿宋_GB2312" w:hAnsi="Ђˎ̥" w:cs="宋体" w:hint="eastAsia"/>
          <w:bCs/>
          <w:kern w:val="0"/>
          <w:sz w:val="34"/>
          <w:szCs w:val="34"/>
        </w:rPr>
        <w:t xml:space="preserve">                             </w:t>
      </w:r>
      <w:r w:rsidR="004205C2">
        <w:rPr>
          <w:rFonts w:ascii="仿宋_GB2312" w:eastAsia="仿宋_GB2312" w:hAnsi="Ђˎ̥" w:cs="宋体" w:hint="eastAsia"/>
          <w:bCs/>
          <w:kern w:val="0"/>
          <w:sz w:val="34"/>
          <w:szCs w:val="34"/>
        </w:rPr>
        <w:t xml:space="preserve">   年 </w:t>
      </w:r>
      <w:r w:rsidR="00AC095B">
        <w:rPr>
          <w:rFonts w:ascii="仿宋_GB2312" w:eastAsia="仿宋_GB2312" w:hAnsi="Ђˎ̥" w:cs="宋体" w:hint="eastAsia"/>
          <w:bCs/>
          <w:kern w:val="0"/>
          <w:sz w:val="34"/>
          <w:szCs w:val="34"/>
        </w:rPr>
        <w:t xml:space="preserve"> </w:t>
      </w:r>
      <w:r w:rsidR="004205C2">
        <w:rPr>
          <w:rFonts w:ascii="仿宋_GB2312" w:eastAsia="仿宋_GB2312" w:hAnsi="Ђˎ̥" w:cs="宋体" w:hint="eastAsia"/>
          <w:bCs/>
          <w:kern w:val="0"/>
          <w:sz w:val="34"/>
          <w:szCs w:val="34"/>
        </w:rPr>
        <w:t xml:space="preserve"> 月 </w:t>
      </w:r>
      <w:r w:rsidR="00AC095B">
        <w:rPr>
          <w:rFonts w:ascii="仿宋_GB2312" w:eastAsia="仿宋_GB2312" w:hAnsi="Ђˎ̥" w:cs="宋体" w:hint="eastAsia"/>
          <w:bCs/>
          <w:kern w:val="0"/>
          <w:sz w:val="34"/>
          <w:szCs w:val="34"/>
        </w:rPr>
        <w:t xml:space="preserve"> </w:t>
      </w:r>
      <w:r w:rsidR="004205C2">
        <w:rPr>
          <w:rFonts w:ascii="仿宋_GB2312" w:eastAsia="仿宋_GB2312" w:hAnsi="Ђˎ̥" w:cs="宋体" w:hint="eastAsia"/>
          <w:bCs/>
          <w:kern w:val="0"/>
          <w:sz w:val="34"/>
          <w:szCs w:val="34"/>
        </w:rPr>
        <w:t xml:space="preserve"> 日</w:t>
      </w:r>
    </w:p>
    <w:sectPr w:rsidR="004205C2" w:rsidRPr="00C5365B" w:rsidSect="00FB030F">
      <w:headerReference w:type="default" r:id="rId6"/>
      <w:footerReference w:type="even" r:id="rId7"/>
      <w:footerReference w:type="default" r:id="rId8"/>
      <w:headerReference w:type="first" r:id="rId9"/>
      <w:pgSz w:w="11907" w:h="16840" w:code="9"/>
      <w:pgMar w:top="2041" w:right="1559" w:bottom="1701" w:left="1559" w:header="720" w:footer="720" w:gutter="0"/>
      <w:cols w:space="720"/>
      <w:titlePg/>
      <w:docGrid w:linePitch="320" w:charSpace="1433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B45" w:rsidRDefault="00235B45">
      <w:r>
        <w:separator/>
      </w:r>
    </w:p>
  </w:endnote>
  <w:endnote w:type="continuationSeparator" w:id="0">
    <w:p w:rsidR="00235B45" w:rsidRDefault="00235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Ђ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054" w:rsidRDefault="004C7054">
    <w:pPr>
      <w:pStyle w:val="a3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1</w:t>
    </w:r>
    <w:r>
      <w:fldChar w:fldCharType="end"/>
    </w:r>
  </w:p>
  <w:p w:rsidR="004C7054" w:rsidRDefault="004C7054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054" w:rsidRDefault="004C7054">
    <w:pPr>
      <w:pStyle w:val="a3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  <w:noProof/>
      </w:rPr>
      <w:t>2</w:t>
    </w:r>
    <w:r>
      <w:fldChar w:fldCharType="end"/>
    </w:r>
  </w:p>
  <w:p w:rsidR="004C7054" w:rsidRDefault="004C7054">
    <w:pPr>
      <w:pStyle w:val="a3"/>
      <w:framePr w:h="0" w:wrap="around" w:vAnchor="text" w:hAnchor="margin" w:xAlign="outside" w:y="1"/>
      <w:rPr>
        <w:rStyle w:val="pagenumber"/>
      </w:rPr>
    </w:pPr>
  </w:p>
  <w:p w:rsidR="004C7054" w:rsidRDefault="004C7054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B45" w:rsidRDefault="00235B45">
      <w:r>
        <w:separator/>
      </w:r>
    </w:p>
  </w:footnote>
  <w:footnote w:type="continuationSeparator" w:id="0">
    <w:p w:rsidR="00235B45" w:rsidRDefault="00235B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EDB" w:rsidRDefault="00000EDB" w:rsidP="00000EDB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EDB" w:rsidRPr="00640994" w:rsidRDefault="00000EDB" w:rsidP="00640994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EDB"/>
    <w:rsid w:val="00235B45"/>
    <w:rsid w:val="003D5BBC"/>
    <w:rsid w:val="003E78EA"/>
    <w:rsid w:val="004205C2"/>
    <w:rsid w:val="004C7054"/>
    <w:rsid w:val="00640994"/>
    <w:rsid w:val="009F7306"/>
    <w:rsid w:val="00A336FE"/>
    <w:rsid w:val="00AC095B"/>
    <w:rsid w:val="00C5365B"/>
    <w:rsid w:val="00D03FF7"/>
    <w:rsid w:val="00D6246F"/>
    <w:rsid w:val="00E166A6"/>
    <w:rsid w:val="00FB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C18EA7-BFD2-4786-B252-0BF47650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页脚 Char"/>
    <w:link w:val="a3"/>
    <w:rPr>
      <w:sz w:val="18"/>
      <w:szCs w:val="18"/>
    </w:rPr>
  </w:style>
  <w:style w:type="character" w:customStyle="1" w:styleId="Char0">
    <w:name w:val="页眉 Char"/>
    <w:link w:val="a4"/>
    <w:rPr>
      <w:sz w:val="18"/>
      <w:szCs w:val="18"/>
    </w:rPr>
  </w:style>
  <w:style w:type="character" w:customStyle="1" w:styleId="pagenumber">
    <w:name w:val="page number"/>
    <w:basedOn w:val="a0"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DELL</dc:title>
  <dc:subject/>
  <dc:creator>DELL</dc:creator>
  <cp:keywords/>
  <dc:description/>
  <cp:lastModifiedBy>liyi</cp:lastModifiedBy>
  <cp:revision>2</cp:revision>
  <cp:lastPrinted>2014-07-31T03:04:47Z</cp:lastPrinted>
  <dcterms:created xsi:type="dcterms:W3CDTF">2017-05-06T02:53:00Z</dcterms:created>
  <dcterms:modified xsi:type="dcterms:W3CDTF">2017-05-06T02:53:00Z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