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F90A" w14:textId="77777777" w:rsidR="007250F2" w:rsidRPr="007250F2" w:rsidRDefault="007250F2" w:rsidP="007250F2">
      <w:pPr>
        <w:spacing w:after="60"/>
        <w:rPr>
          <w:rFonts w:ascii="Formular" w:eastAsia="Times New Roman" w:hAnsi="Formular" w:cs="Times New Roman"/>
          <w:lang w:eastAsia="pt-BR"/>
        </w:rPr>
      </w:pPr>
      <w:r w:rsidRPr="007250F2">
        <w:rPr>
          <w:rFonts w:ascii="Formular" w:eastAsia="Times New Roman" w:hAnsi="Formular" w:cs="Arial"/>
          <w:color w:val="000000"/>
          <w:sz w:val="52"/>
          <w:szCs w:val="52"/>
          <w:lang w:eastAsia="pt-BR"/>
        </w:rPr>
        <w:t>SJ009: Ode ao Vento Oeste e outros poemas </w:t>
      </w:r>
    </w:p>
    <w:p w14:paraId="4F1DFBBA" w14:textId="77777777" w:rsidR="007250F2" w:rsidRPr="007250F2" w:rsidRDefault="007250F2" w:rsidP="007250F2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Título: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</w:t>
      </w:r>
      <w:r w:rsidRPr="007250F2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Ode ao Vento Oeste e outros poemas </w:t>
      </w:r>
    </w:p>
    <w:p w14:paraId="4C4EFB97" w14:textId="77777777" w:rsidR="007250F2" w:rsidRPr="007250F2" w:rsidRDefault="007250F2" w:rsidP="007250F2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Autor: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P. B. Shelley</w:t>
      </w:r>
    </w:p>
    <w:p w14:paraId="0D16B4B6" w14:textId="77777777" w:rsidR="007250F2" w:rsidRPr="007250F2" w:rsidRDefault="007250F2" w:rsidP="007250F2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Linha fina: </w:t>
      </w:r>
      <w:r w:rsidRPr="007250F2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Ode ao Vento Oeste e outros poemas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reúne, em edição bilíngue, uma mostra expressiva do trabalho poético de Percy Bysshe Shelley, um dos mais importantes poetas românticos ingleses do século XIX, conhecido também pela vida breve e conturbada, repleta de idealismo e ações intempestivas</w:t>
      </w:r>
    </w:p>
    <w:p w14:paraId="3B1F7053" w14:textId="77777777" w:rsidR="007250F2" w:rsidRPr="007250F2" w:rsidRDefault="007250F2" w:rsidP="007250F2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Coleção: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Hedra Edições</w:t>
      </w:r>
    </w:p>
    <w:p w14:paraId="4025018F" w14:textId="77777777" w:rsidR="007250F2" w:rsidRPr="007250F2" w:rsidRDefault="007250F2" w:rsidP="007250F2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Nacionalidade: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Inglesa</w:t>
      </w:r>
    </w:p>
    <w:p w14:paraId="66B9A9E2" w14:textId="77777777" w:rsidR="007250F2" w:rsidRPr="007250F2" w:rsidRDefault="007250F2" w:rsidP="007250F2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Título original: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Existem os títulos originais em inglês (</w:t>
      </w:r>
      <w:r w:rsidRPr="007250F2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Ode to the West Wind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é o título do poema que dá nome à edição), mas este livro é uma organização de entrevistas e artigos inédita</w:t>
      </w:r>
    </w:p>
    <w:p w14:paraId="7BB72242" w14:textId="77777777" w:rsidR="007250F2" w:rsidRPr="007250F2" w:rsidRDefault="007250F2" w:rsidP="007250F2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Copyright: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Domínio público. Os direitos contratados se referem apenas à organização e tradução de Péricles Eugênio da Silva Ramos</w:t>
      </w:r>
    </w:p>
    <w:p w14:paraId="3BAA320B" w14:textId="77777777" w:rsidR="007250F2" w:rsidRPr="007250F2" w:rsidRDefault="007250F2" w:rsidP="007250F2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Categoria: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Poesia</w:t>
      </w:r>
    </w:p>
    <w:p w14:paraId="0B4E9169" w14:textId="77777777" w:rsidR="007250F2" w:rsidRPr="007250F2" w:rsidRDefault="007250F2" w:rsidP="007250F2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BISAC: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[POE005030] Europeia; [POE005020] Inglesa, Irlandesa, Escocesa, Galesa</w:t>
      </w:r>
    </w:p>
    <w:p w14:paraId="602D3293" w14:textId="77777777" w:rsidR="007250F2" w:rsidRPr="007250F2" w:rsidRDefault="007250F2" w:rsidP="007250F2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Thema: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[DCA] Poesia clássica e anteriores ao século XX</w:t>
      </w:r>
    </w:p>
    <w:p w14:paraId="40FA0B8B" w14:textId="77777777" w:rsidR="007250F2" w:rsidRPr="007250F2" w:rsidRDefault="007250F2" w:rsidP="007250F2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Escola: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Romantismo</w:t>
      </w:r>
    </w:p>
    <w:p w14:paraId="53999AAD" w14:textId="77777777" w:rsidR="007250F2" w:rsidRPr="007250F2" w:rsidRDefault="007250F2" w:rsidP="007250F2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Assunto: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Romantismo; Romantismo inglês; Poesia inglesa; Poesia do século XIX; Mary Shelley; William Blake; John Keats; Lord Byron</w:t>
      </w:r>
    </w:p>
    <w:p w14:paraId="46CFCE1E" w14:textId="77777777" w:rsidR="007250F2" w:rsidRPr="007250F2" w:rsidRDefault="007250F2" w:rsidP="007250F2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Edição: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Jorge Sallum</w:t>
      </w:r>
    </w:p>
    <w:p w14:paraId="2D2324A0" w14:textId="77777777" w:rsidR="007250F2" w:rsidRPr="007250F2" w:rsidRDefault="007250F2" w:rsidP="007250F2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Organização, tradução e introdução: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Péricles Eugênio da Silva Ramos</w:t>
      </w:r>
    </w:p>
    <w:p w14:paraId="3840CBCB" w14:textId="77777777" w:rsidR="007250F2" w:rsidRPr="007250F2" w:rsidRDefault="007250F2" w:rsidP="007250F2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Editor assistente: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Paulo Henrique Pompermaier</w:t>
      </w:r>
    </w:p>
    <w:p w14:paraId="28D6F108" w14:textId="77777777" w:rsidR="007250F2" w:rsidRPr="007250F2" w:rsidRDefault="007250F2" w:rsidP="007250F2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Capa: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Lucas Kröeff</w:t>
      </w:r>
    </w:p>
    <w:p w14:paraId="58E981EB" w14:textId="77777777" w:rsidR="007250F2" w:rsidRPr="007250F2" w:rsidRDefault="007250F2" w:rsidP="007250F2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Número de páginas: 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156</w:t>
      </w:r>
    </w:p>
    <w:p w14:paraId="1129EF30" w14:textId="77777777" w:rsidR="007250F2" w:rsidRPr="007250F2" w:rsidRDefault="007250F2" w:rsidP="007250F2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Dimensão: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13,3 x 21 cm</w:t>
      </w:r>
    </w:p>
    <w:p w14:paraId="10C9BD9C" w14:textId="77777777" w:rsidR="007250F2" w:rsidRPr="007250F2" w:rsidRDefault="007250F2" w:rsidP="007250F2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ISBN: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978-85-7715-748-8</w:t>
      </w:r>
    </w:p>
    <w:p w14:paraId="267BD3DA" w14:textId="77777777" w:rsidR="007250F2" w:rsidRPr="007250F2" w:rsidRDefault="007250F2" w:rsidP="007250F2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Data de entrega de arquivos: 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8 de fevereiro de 2024</w:t>
      </w:r>
    </w:p>
    <w:p w14:paraId="777B254A" w14:textId="77777777" w:rsidR="007250F2" w:rsidRPr="007250F2" w:rsidRDefault="007250F2" w:rsidP="007250F2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Sobre o livro: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</w:t>
      </w:r>
      <w:r w:rsidRPr="007250F2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Ode ao Vento Oeste e outros poemas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reúne, em edição bilíngue, uma mostra expressiva do trabalho poético de Shelley, importante expoente do romantismo inglês. Nessa seleção inédita foram incluídos poemas e excertos de obras como </w:t>
      </w:r>
      <w:r w:rsidRPr="007250F2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Prometeu libertado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(1820), </w:t>
      </w:r>
      <w:r w:rsidRPr="007250F2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Hellas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(1821), trechos de "Epipsychidion'', "A vitória da Vida'', o soneto "Ozimândias'', além de textos menos conhecidos, como "Os que vagueiam pelo mundo'', entre outros, publicados originalmente em diversas antologias estabelecidas pelo autor.</w:t>
      </w:r>
    </w:p>
    <w:p w14:paraId="4A527295" w14:textId="77777777" w:rsidR="007250F2" w:rsidRPr="007250F2" w:rsidRDefault="007250F2" w:rsidP="007250F2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Sobre o autor: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Percy Bysshe Shelley (Field Place, Horsham, 1792–Golfo de La Spezia 1822), um dos mais importantes poetas românticos ingleses, membro da velha nobreza, teve uma vida breve e conturbada, repleta de idealismo e ações intempestivas. Inovou na poesia ao empregar uma sucessão de imagens rápidas e ao mesmo tempo vagas e ilusórias, como a névoa, o rio ou o tempo, precisando também fenômenos naturais de forma clara e científica, como em "Ode ao Vento Oeste"(1819).  Seus poemas traduzem a tensão entre a paixão e a razão, entre a permanência da natureza e a fluidez da vida, como símile da ideia, de influência platônica, de que há uma ordem eterna na Beleza, no Amor e na Justiça, que os homens sentem mas não são capazes de descrever (“Hino 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lastRenderedPageBreak/>
        <w:t xml:space="preserve">à Beleza Intelectual”, 1816). Shelley ficou conhecido também por manter total repulsa a qualquer forma de despotismo, e assim como William Blake, interpretava a universalidade da religião, dos sistemas políticos e dos códigos morais como potências tirânicas e medíocres.  Aos 18 anos, é aceito em Oxford, onde se dedica à poesia, química, filosofia e estudos clássicos, mas é expulso por publicar o panfleto The Necessity of Atheism (1811). Aos 19 anos, casa-se com Harriet Westbrook, amor precoce, que termina tragicamente, com o suicídio de Harriet após a partida de Shelley com Mary, filha do filósofo utilitarista William Godwin, que se tornou conhecida como autora de </w:t>
      </w:r>
      <w:r w:rsidRPr="007250F2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Frankenstein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. Desde 1816 torna-se amigo e admirador de Byron, que ainda não era um poeta reconhecido, e a partir de 1818 se instala definitivamente na Itália, onde escreve suas obras mais célebres: o poema "A uma cotovia" (1820), o drama lírico </w:t>
      </w:r>
      <w:r w:rsidRPr="007250F2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Hellas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(1821), a peça </w:t>
      </w:r>
      <w:r w:rsidRPr="007250F2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Prometeu libertado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(1820) e o poema elegíaco por ocasião da morte de John Keats. Morre aos 30 anos em um naufrágio na costa italiana e suas cinzas são enterradas em Roma.</w:t>
      </w:r>
    </w:p>
    <w:p w14:paraId="58028AC8" w14:textId="77777777" w:rsidR="007250F2" w:rsidRPr="007250F2" w:rsidRDefault="007250F2" w:rsidP="007250F2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Trechos do livro:</w:t>
      </w:r>
    </w:p>
    <w:p w14:paraId="7492ED86" w14:textId="77777777" w:rsidR="007250F2" w:rsidRPr="007250F2" w:rsidRDefault="007250F2" w:rsidP="007250F2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Capítulo da introdução</w:t>
      </w:r>
    </w:p>
    <w:p w14:paraId="43AF29D6" w14:textId="77777777" w:rsidR="007250F2" w:rsidRPr="007250F2" w:rsidRDefault="007250F2" w:rsidP="007250F2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"Sua pessoa era um símbolo e imagem de seu gênio. Sua pele clara, dourada, sardenta, parecia transparente, com uma luz interior, e o espírito dentro dele 'tão divinamente formado / que se poderia dizer que seu corpo pensava'. Ele lembrava, aos que o viam, algumas fábulas de Ovídio. Sua forma, graciosa e esbelta, inclinava-se como uma flor com a brisa. Mas ele se esmagava sob o peso do pensamento que aspirava a atestar, e murchava no clarão de relâmpago de uma filosofia implacável." (William Hazlitt)</w:t>
      </w:r>
    </w:p>
    <w:p w14:paraId="31E4CFD5" w14:textId="77777777" w:rsidR="007250F2" w:rsidRPr="007250F2" w:rsidRDefault="007250F2" w:rsidP="007250F2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"Seu rosto dolorosamente intelectual, porque mostrava traços de sua luta com a humanidade e denunciava o dom transcendente de um espírito elevado em escassa relação com o mundo. Seus olhos azuis, inquietos, pareciam deter-se mais no aspecto interior do que no exterior da natureza. Suas maneiras, aristocráticas embora gentis, acresciam-lhe a beleza pessoal. Finos traços clássicos, luxuriante cabelo castanho e uma tez levemente corada quadravam com a inconsciência de seu próprio aspecto atraente." (Joseph Severn)</w:t>
      </w:r>
    </w:p>
    <w:p w14:paraId="3205F718" w14:textId="77777777" w:rsidR="007250F2" w:rsidRPr="007250F2" w:rsidRDefault="007250F2" w:rsidP="007250F2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"Ele não foi excedido em sua idealidade, em sua música e em sua importância. Quanto à idealidade, ele foi contrário a todo tipo de opressão e acreditava na humanidade. Quanto à música de sua poesia, essa não lhe é denegada mesmo pelos seus opositores. Afirma-se até que talvez nenhum dos poetas ingleses notáveis tenha usado uma variedade de formas e medidas maior do que ele. Quanto à importância, além da flama de paixão intelectual que transmite, ele é efetivamente o poeta do futuro. Shelley tinha a têmpera de um renovador e de um mártir; ele uniu a grandeza especulativa e o zelo humanitário num grau para o qual em vão procuraríamos precursor." (W. M. Rossetti e Roger Ingpen)</w:t>
      </w:r>
    </w:p>
    <w:p w14:paraId="29E52FF5" w14:textId="77777777" w:rsidR="007250F2" w:rsidRPr="007250F2" w:rsidRDefault="007250F2" w:rsidP="007250F2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Capítulo do texto</w:t>
      </w:r>
    </w:p>
    <w:p w14:paraId="586D947B" w14:textId="77777777" w:rsidR="007250F2" w:rsidRPr="007250F2" w:rsidRDefault="007250F2" w:rsidP="007250F2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Trecho do poema "A uma cotovia"</w:t>
      </w:r>
    </w:p>
    <w:p w14:paraId="7EE621A6" w14:textId="77777777" w:rsidR="007250F2" w:rsidRPr="007250F2" w:rsidRDefault="007250F2" w:rsidP="007250F2">
      <w:pPr>
        <w:ind w:left="2880"/>
        <w:rPr>
          <w:rFonts w:ascii="Formular" w:eastAsia="Times New Roman" w:hAnsi="Formular" w:cs="Times New Roman"/>
          <w:lang w:eastAsia="pt-BR"/>
        </w:rPr>
      </w:pP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  Antes e depois olhamos</w:t>
      </w:r>
    </w:p>
    <w:p w14:paraId="5DA5DDE1" w14:textId="77777777" w:rsidR="007250F2" w:rsidRPr="007250F2" w:rsidRDefault="007250F2" w:rsidP="007250F2">
      <w:pPr>
        <w:ind w:left="2880"/>
        <w:rPr>
          <w:rFonts w:ascii="Formular" w:eastAsia="Times New Roman" w:hAnsi="Formular" w:cs="Times New Roman"/>
          <w:lang w:eastAsia="pt-BR"/>
        </w:rPr>
      </w:pP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    E pelo que não é ansiamos</w:t>
      </w:r>
    </w:p>
    <w:p w14:paraId="3F3DF541" w14:textId="77777777" w:rsidR="007250F2" w:rsidRPr="007250F2" w:rsidRDefault="007250F2" w:rsidP="007250F2">
      <w:pPr>
        <w:ind w:left="2880"/>
        <w:rPr>
          <w:rFonts w:ascii="Formular" w:eastAsia="Times New Roman" w:hAnsi="Formular" w:cs="Times New Roman"/>
          <w:lang w:eastAsia="pt-BR"/>
        </w:rPr>
      </w:pP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  Nossa risada mais sincera</w:t>
      </w:r>
    </w:p>
    <w:p w14:paraId="46F68366" w14:textId="77777777" w:rsidR="007250F2" w:rsidRPr="007250F2" w:rsidRDefault="007250F2" w:rsidP="007250F2">
      <w:pPr>
        <w:ind w:left="2880"/>
        <w:rPr>
          <w:rFonts w:ascii="Formular" w:eastAsia="Times New Roman" w:hAnsi="Formular" w:cs="Times New Roman"/>
          <w:lang w:eastAsia="pt-BR"/>
        </w:rPr>
      </w:pP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    Enche-a alguma dor vera:</w:t>
      </w:r>
    </w:p>
    <w:p w14:paraId="7A1BB026" w14:textId="77777777" w:rsidR="007250F2" w:rsidRPr="007250F2" w:rsidRDefault="007250F2" w:rsidP="007250F2">
      <w:pPr>
        <w:ind w:left="2880"/>
        <w:rPr>
          <w:rFonts w:ascii="Formular" w:eastAsia="Times New Roman" w:hAnsi="Formular" w:cs="Times New Roman"/>
          <w:lang w:eastAsia="pt-BR"/>
        </w:rPr>
      </w:pP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lastRenderedPageBreak/>
        <w:t>Nosso mais doce canto é o de mais triste pensamento.</w:t>
      </w:r>
    </w:p>
    <w:p w14:paraId="1341A8AE" w14:textId="77777777" w:rsidR="007250F2" w:rsidRPr="007250F2" w:rsidRDefault="007250F2" w:rsidP="007250F2">
      <w:pPr>
        <w:numPr>
          <w:ilvl w:val="0"/>
          <w:numId w:val="2"/>
        </w:numPr>
        <w:ind w:left="2160"/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Trecho do poema "Ozimândias"</w:t>
      </w:r>
    </w:p>
    <w:p w14:paraId="58F0CCE3" w14:textId="77777777" w:rsidR="007250F2" w:rsidRPr="007250F2" w:rsidRDefault="007250F2" w:rsidP="007250F2">
      <w:pPr>
        <w:ind w:left="2880"/>
        <w:rPr>
          <w:rFonts w:ascii="Formular" w:eastAsia="Times New Roman" w:hAnsi="Formular" w:cs="Times New Roman"/>
          <w:lang w:eastAsia="pt-BR"/>
        </w:rPr>
      </w:pP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"Meu nome é Ozimândias, e sou Rei dos Reis:</w:t>
      </w:r>
    </w:p>
    <w:p w14:paraId="28F10AB7" w14:textId="77777777" w:rsidR="007250F2" w:rsidRPr="007250F2" w:rsidRDefault="007250F2" w:rsidP="007250F2">
      <w:pPr>
        <w:ind w:left="2880"/>
        <w:rPr>
          <w:rFonts w:ascii="Formular" w:eastAsia="Times New Roman" w:hAnsi="Formular" w:cs="Times New Roman"/>
          <w:lang w:eastAsia="pt-BR"/>
        </w:rPr>
      </w:pP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Desesperai, ó Grandes, vendo as minhas obras!""</w:t>
      </w:r>
    </w:p>
    <w:p w14:paraId="4234D7B0" w14:textId="77777777" w:rsidR="007250F2" w:rsidRPr="007250F2" w:rsidRDefault="007250F2" w:rsidP="007250F2">
      <w:pPr>
        <w:ind w:left="2880"/>
        <w:rPr>
          <w:rFonts w:ascii="Formular" w:eastAsia="Times New Roman" w:hAnsi="Formular" w:cs="Times New Roman"/>
          <w:lang w:eastAsia="pt-BR"/>
        </w:rPr>
      </w:pP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Nada subsiste ali. Em torno à derrocada</w:t>
      </w:r>
    </w:p>
    <w:p w14:paraId="0043402D" w14:textId="77777777" w:rsidR="007250F2" w:rsidRPr="007250F2" w:rsidRDefault="007250F2" w:rsidP="007250F2">
      <w:pPr>
        <w:ind w:left="2880"/>
        <w:rPr>
          <w:rFonts w:ascii="Formular" w:eastAsia="Times New Roman" w:hAnsi="Formular" w:cs="Times New Roman"/>
          <w:lang w:eastAsia="pt-BR"/>
        </w:rPr>
      </w:pP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Da ruína colossal, a areia ilimitada</w:t>
      </w:r>
    </w:p>
    <w:p w14:paraId="2F01AB88" w14:textId="77777777" w:rsidR="007250F2" w:rsidRPr="007250F2" w:rsidRDefault="007250F2" w:rsidP="007250F2">
      <w:pPr>
        <w:ind w:left="2880"/>
        <w:rPr>
          <w:rFonts w:ascii="Formular" w:eastAsia="Times New Roman" w:hAnsi="Formular" w:cs="Times New Roman"/>
          <w:lang w:eastAsia="pt-BR"/>
        </w:rPr>
      </w:pP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Se estende ao longe, rasa, nua, abandonada.</w:t>
      </w:r>
    </w:p>
    <w:p w14:paraId="6E1E4830" w14:textId="77777777" w:rsidR="007250F2" w:rsidRPr="007250F2" w:rsidRDefault="007250F2" w:rsidP="007250F2">
      <w:pPr>
        <w:rPr>
          <w:rFonts w:ascii="Formular" w:eastAsia="Times New Roman" w:hAnsi="Formular" w:cs="Times New Roman"/>
          <w:lang w:eastAsia="pt-BR"/>
        </w:rPr>
      </w:pPr>
    </w:p>
    <w:p w14:paraId="1AC4421D" w14:textId="77777777" w:rsidR="007250F2" w:rsidRPr="007250F2" w:rsidRDefault="007250F2" w:rsidP="007250F2">
      <w:pPr>
        <w:ind w:left="2880"/>
        <w:rPr>
          <w:rFonts w:ascii="Formular" w:eastAsia="Times New Roman" w:hAnsi="Formular" w:cs="Times New Roman"/>
          <w:lang w:eastAsia="pt-BR"/>
        </w:rPr>
      </w:pP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[...]  </w:t>
      </w:r>
    </w:p>
    <w:p w14:paraId="762922EE" w14:textId="77777777" w:rsidR="007250F2" w:rsidRPr="007250F2" w:rsidRDefault="007250F2" w:rsidP="007250F2">
      <w:pPr>
        <w:rPr>
          <w:rFonts w:ascii="Formular" w:eastAsia="Times New Roman" w:hAnsi="Formular" w:cs="Times New Roman"/>
          <w:lang w:eastAsia="pt-BR"/>
        </w:rPr>
      </w:pPr>
    </w:p>
    <w:p w14:paraId="232E00D8" w14:textId="77777777" w:rsidR="007250F2" w:rsidRPr="007250F2" w:rsidRDefault="007250F2" w:rsidP="007250F2">
      <w:pPr>
        <w:ind w:left="2880"/>
        <w:rPr>
          <w:rFonts w:ascii="Formular" w:eastAsia="Times New Roman" w:hAnsi="Formular" w:cs="Times New Roman"/>
          <w:lang w:eastAsia="pt-BR"/>
        </w:rPr>
      </w:pP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Leva meus pensamentos mortos pelo mundo,</w:t>
      </w:r>
    </w:p>
    <w:p w14:paraId="36E32607" w14:textId="77777777" w:rsidR="007250F2" w:rsidRPr="007250F2" w:rsidRDefault="007250F2" w:rsidP="007250F2">
      <w:pPr>
        <w:ind w:left="2880"/>
        <w:rPr>
          <w:rFonts w:ascii="Formular" w:eastAsia="Times New Roman" w:hAnsi="Formular" w:cs="Times New Roman"/>
          <w:lang w:eastAsia="pt-BR"/>
        </w:rPr>
      </w:pP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Quais folhas murchas, e haverá um renascimento!</w:t>
      </w:r>
    </w:p>
    <w:p w14:paraId="43369FED" w14:textId="77777777" w:rsidR="007250F2" w:rsidRPr="007250F2" w:rsidRDefault="007250F2" w:rsidP="007250F2">
      <w:pPr>
        <w:ind w:left="2880"/>
        <w:rPr>
          <w:rFonts w:ascii="Formular" w:eastAsia="Times New Roman" w:hAnsi="Formular" w:cs="Times New Roman"/>
          <w:lang w:eastAsia="pt-BR"/>
        </w:rPr>
      </w:pP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E, pela força encantatória destes versos,</w:t>
      </w:r>
    </w:p>
    <w:p w14:paraId="21A22895" w14:textId="77777777" w:rsidR="007250F2" w:rsidRPr="007250F2" w:rsidRDefault="007250F2" w:rsidP="007250F2">
      <w:pPr>
        <w:rPr>
          <w:rFonts w:ascii="Formular" w:eastAsia="Times New Roman" w:hAnsi="Formular" w:cs="Times New Roman"/>
          <w:lang w:eastAsia="pt-BR"/>
        </w:rPr>
      </w:pPr>
    </w:p>
    <w:p w14:paraId="64FB9BAB" w14:textId="77777777" w:rsidR="007250F2" w:rsidRPr="007250F2" w:rsidRDefault="007250F2" w:rsidP="007250F2">
      <w:pPr>
        <w:ind w:left="2880"/>
        <w:rPr>
          <w:rFonts w:ascii="Formular" w:eastAsia="Times New Roman" w:hAnsi="Formular" w:cs="Times New Roman"/>
          <w:lang w:eastAsia="pt-BR"/>
        </w:rPr>
      </w:pP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Espalha a minha voz por entre a humanidade,</w:t>
      </w:r>
    </w:p>
    <w:p w14:paraId="238FCA29" w14:textId="77777777" w:rsidR="007250F2" w:rsidRPr="007250F2" w:rsidRDefault="007250F2" w:rsidP="007250F2">
      <w:pPr>
        <w:ind w:left="2880"/>
        <w:rPr>
          <w:rFonts w:ascii="Formular" w:eastAsia="Times New Roman" w:hAnsi="Formular" w:cs="Times New Roman"/>
          <w:lang w:eastAsia="pt-BR"/>
        </w:rPr>
      </w:pP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Como cinzas e chispas de lareira acesa!</w:t>
      </w:r>
    </w:p>
    <w:p w14:paraId="5E4B54F8" w14:textId="77777777" w:rsidR="007250F2" w:rsidRPr="007250F2" w:rsidRDefault="007250F2" w:rsidP="007250F2">
      <w:pPr>
        <w:ind w:left="2880"/>
        <w:rPr>
          <w:rFonts w:ascii="Formular" w:eastAsia="Times New Roman" w:hAnsi="Formular" w:cs="Times New Roman"/>
          <w:lang w:eastAsia="pt-BR"/>
        </w:rPr>
      </w:pP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Para a terra que dorme, sê, com estes lábios,</w:t>
      </w:r>
    </w:p>
    <w:p w14:paraId="0B079247" w14:textId="77777777" w:rsidR="007250F2" w:rsidRPr="007250F2" w:rsidRDefault="007250F2" w:rsidP="007250F2">
      <w:pPr>
        <w:rPr>
          <w:rFonts w:ascii="Formular" w:eastAsia="Times New Roman" w:hAnsi="Formular" w:cs="Times New Roman"/>
          <w:lang w:eastAsia="pt-BR"/>
        </w:rPr>
      </w:pPr>
    </w:p>
    <w:p w14:paraId="3C835BA6" w14:textId="77777777" w:rsidR="007250F2" w:rsidRPr="007250F2" w:rsidRDefault="007250F2" w:rsidP="007250F2">
      <w:pPr>
        <w:ind w:left="2880"/>
        <w:rPr>
          <w:rFonts w:ascii="Formular" w:eastAsia="Times New Roman" w:hAnsi="Formular" w:cs="Times New Roman"/>
          <w:lang w:eastAsia="pt-BR"/>
        </w:rPr>
      </w:pP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Oh! a trombeta de uma profecia! Vento,</w:t>
      </w:r>
    </w:p>
    <w:p w14:paraId="165FCF71" w14:textId="77777777" w:rsidR="007250F2" w:rsidRPr="007250F2" w:rsidRDefault="007250F2" w:rsidP="007250F2">
      <w:pPr>
        <w:ind w:left="2880"/>
        <w:rPr>
          <w:rFonts w:ascii="Formular" w:eastAsia="Times New Roman" w:hAnsi="Formular" w:cs="Times New Roman"/>
          <w:lang w:eastAsia="pt-BR"/>
        </w:rPr>
      </w:pP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Se chega o inverno, estará longe a primavera?</w:t>
      </w:r>
    </w:p>
    <w:p w14:paraId="74A5D73F" w14:textId="77777777" w:rsidR="007250F2" w:rsidRPr="007250F2" w:rsidRDefault="007250F2" w:rsidP="007250F2">
      <w:pPr>
        <w:numPr>
          <w:ilvl w:val="0"/>
          <w:numId w:val="3"/>
        </w:numPr>
        <w:ind w:left="2160"/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Trecho do poema "Hino de Apolo"</w:t>
      </w:r>
    </w:p>
    <w:p w14:paraId="193F8ABE" w14:textId="77777777" w:rsidR="007250F2" w:rsidRPr="007250F2" w:rsidRDefault="007250F2" w:rsidP="007250F2">
      <w:pPr>
        <w:ind w:left="2880"/>
        <w:rPr>
          <w:rFonts w:ascii="Formular" w:eastAsia="Times New Roman" w:hAnsi="Formular" w:cs="Times New Roman"/>
          <w:lang w:eastAsia="pt-BR"/>
        </w:rPr>
      </w:pP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       Minha presença aclara as cavernas redondas,</w:t>
      </w:r>
    </w:p>
    <w:p w14:paraId="35BA626E" w14:textId="77777777" w:rsidR="007250F2" w:rsidRPr="007250F2" w:rsidRDefault="007250F2" w:rsidP="007250F2">
      <w:pPr>
        <w:ind w:left="2880"/>
        <w:rPr>
          <w:rFonts w:ascii="Formular" w:eastAsia="Times New Roman" w:hAnsi="Formular" w:cs="Times New Roman"/>
          <w:lang w:eastAsia="pt-BR"/>
        </w:rPr>
      </w:pP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Calçam com fogo as nuvens os meus passos</w:t>
      </w:r>
    </w:p>
    <w:p w14:paraId="4A5EF3C5" w14:textId="77777777" w:rsidR="007250F2" w:rsidRPr="007250F2" w:rsidRDefault="007250F2" w:rsidP="007250F2">
      <w:pPr>
        <w:ind w:left="2880"/>
        <w:rPr>
          <w:rFonts w:ascii="Formular" w:eastAsia="Times New Roman" w:hAnsi="Formular" w:cs="Times New Roman"/>
          <w:lang w:eastAsia="pt-BR"/>
        </w:rPr>
      </w:pP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E o ar deixa a verde Terra nua para os meus abraços.  </w:t>
      </w:r>
    </w:p>
    <w:p w14:paraId="37BAB64B" w14:textId="77777777" w:rsidR="007250F2" w:rsidRPr="007250F2" w:rsidRDefault="007250F2" w:rsidP="007250F2">
      <w:pPr>
        <w:numPr>
          <w:ilvl w:val="0"/>
          <w:numId w:val="4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Contém imagens: 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Não</w:t>
      </w:r>
    </w:p>
    <w:p w14:paraId="10F01A0A" w14:textId="77777777" w:rsidR="007250F2" w:rsidRPr="007250F2" w:rsidRDefault="007250F2" w:rsidP="007250F2">
      <w:pPr>
        <w:numPr>
          <w:ilvl w:val="0"/>
          <w:numId w:val="4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Tiragem: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(Sem previsão; Aguardando Mayara)</w:t>
      </w:r>
    </w:p>
    <w:p w14:paraId="6623AD59" w14:textId="77777777" w:rsidR="007250F2" w:rsidRPr="007250F2" w:rsidRDefault="007250F2" w:rsidP="007250F2">
      <w:pPr>
        <w:numPr>
          <w:ilvl w:val="0"/>
          <w:numId w:val="4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Data de lançamento: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(Sem previsão; Aguardando Mayara)</w:t>
      </w:r>
    </w:p>
    <w:p w14:paraId="01BE269F" w14:textId="77777777" w:rsidR="007250F2" w:rsidRPr="007250F2" w:rsidRDefault="007250F2" w:rsidP="007250F2">
      <w:pPr>
        <w:numPr>
          <w:ilvl w:val="0"/>
          <w:numId w:val="4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250F2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Imprensa:</w:t>
      </w:r>
      <w:r w:rsidRPr="007250F2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(Sem previsão; Aguardando Mayara)</w:t>
      </w:r>
    </w:p>
    <w:p w14:paraId="1D3CB2C0" w14:textId="77777777" w:rsidR="007250F2" w:rsidRPr="007250F2" w:rsidRDefault="007250F2">
      <w:pPr>
        <w:rPr>
          <w:rFonts w:ascii="Formular" w:hAnsi="Formular"/>
        </w:rPr>
      </w:pPr>
    </w:p>
    <w:sectPr w:rsidR="007250F2" w:rsidRPr="007250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rmular">
    <w:panose1 w:val="02000000000000000000"/>
    <w:charset w:val="4D"/>
    <w:family w:val="auto"/>
    <w:notTrueType/>
    <w:pitch w:val="variable"/>
    <w:sig w:usb0="800002AF" w:usb1="5000206A" w:usb2="00000000" w:usb3="00000000" w:csb0="0000008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E54F4"/>
    <w:multiLevelType w:val="multilevel"/>
    <w:tmpl w:val="D356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C309D"/>
    <w:multiLevelType w:val="multilevel"/>
    <w:tmpl w:val="69E4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C2644"/>
    <w:multiLevelType w:val="multilevel"/>
    <w:tmpl w:val="7D54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E47824"/>
    <w:multiLevelType w:val="multilevel"/>
    <w:tmpl w:val="94D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F2"/>
    <w:rsid w:val="0072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3BEB0E"/>
  <w15:chartTrackingRefBased/>
  <w15:docId w15:val="{F0A98960-BE71-4C48-8322-BE739243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0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1081</Words>
  <Characters>5548</Characters>
  <Application>Microsoft Office Word</Application>
  <DocSecurity>0</DocSecurity>
  <Lines>84</Lines>
  <Paragraphs>17</Paragraphs>
  <ScaleCrop>false</ScaleCrop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2024-01-24T20:32:00Z</dcterms:created>
  <dcterms:modified xsi:type="dcterms:W3CDTF">2024-01-24T20:32:00Z</dcterms:modified>
</cp:coreProperties>
</file>