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2B" w:rsidRPr="003A71BD" w:rsidRDefault="00E53A64" w:rsidP="00E53A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bookmarkStart w:id="0" w:name="_GoBack"/>
      <w:r w:rsidRPr="003A71BD">
        <w:rPr>
          <w:rFonts w:ascii="微软雅黑" w:eastAsia="微软雅黑" w:hAnsi="微软雅黑"/>
          <w:sz w:val="28"/>
          <w:szCs w:val="28"/>
        </w:rPr>
        <w:t>C</w:t>
      </w:r>
      <w:r w:rsidRPr="003A71BD">
        <w:rPr>
          <w:rFonts w:ascii="微软雅黑" w:eastAsia="微软雅黑" w:hAnsi="微软雅黑" w:hint="eastAsia"/>
          <w:sz w:val="28"/>
          <w:szCs w:val="28"/>
        </w:rPr>
        <w:t xml:space="preserve">reate </w:t>
      </w:r>
      <w:r w:rsidRPr="003A71BD">
        <w:rPr>
          <w:rFonts w:ascii="微软雅黑" w:eastAsia="微软雅黑" w:hAnsi="微软雅黑"/>
          <w:sz w:val="28"/>
          <w:szCs w:val="28"/>
        </w:rPr>
        <w:t>project</w:t>
      </w:r>
    </w:p>
    <w:bookmarkEnd w:id="0"/>
    <w:p w:rsidR="00E53A64" w:rsidRDefault="00E53A64">
      <w:r>
        <w:rPr>
          <w:noProof/>
        </w:rPr>
        <w:drawing>
          <wp:inline distT="0" distB="0" distL="0" distR="0" wp14:anchorId="0BDBDC32" wp14:editId="29D76473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76B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AA"/>
    <w:rsid w:val="00202099"/>
    <w:rsid w:val="003A71BD"/>
    <w:rsid w:val="00AF71AA"/>
    <w:rsid w:val="00E53A64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47023-431D-4213-B8B6-EF19AE2C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A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wwww.qterp.com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hefengsong</dc:creator>
  <cp:keywords/>
  <dc:description/>
  <cp:lastModifiedBy>hefengsong</cp:lastModifiedBy>
  <cp:revision>3</cp:revision>
  <dcterms:created xsi:type="dcterms:W3CDTF">2017-04-09T01:17:00Z</dcterms:created>
  <dcterms:modified xsi:type="dcterms:W3CDTF">2017-04-09T01:20:00Z</dcterms:modified>
</cp:coreProperties>
</file>