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C5" w:rsidRDefault="00DD64FC" w:rsidP="00DD64FC">
      <w:pPr>
        <w:pStyle w:val="a8"/>
        <w:ind w:firstLine="643"/>
      </w:pPr>
      <w:r>
        <w:rPr>
          <w:rFonts w:hint="eastAsia"/>
        </w:rPr>
        <w:t>数据上报结构</w:t>
      </w:r>
    </w:p>
    <w:p w:rsidR="00960EC5" w:rsidRDefault="00960EC5" w:rsidP="00A73698">
      <w:pPr>
        <w:pStyle w:val="2"/>
        <w:spacing w:before="124" w:after="124"/>
      </w:pPr>
      <w:bookmarkStart w:id="0" w:name="_Toc466985602"/>
      <w:r>
        <w:rPr>
          <w:rFonts w:hint="eastAsia"/>
        </w:rPr>
        <w:t>通用数据包头描述</w:t>
      </w:r>
      <w:bookmarkEnd w:id="0"/>
    </w:p>
    <w:tbl>
      <w:tblPr>
        <w:tblStyle w:val="a3"/>
        <w:tblW w:w="8403" w:type="dxa"/>
        <w:tblInd w:w="210" w:type="dxa"/>
        <w:tblLook w:val="04A0"/>
      </w:tblPr>
      <w:tblGrid>
        <w:gridCol w:w="699"/>
        <w:gridCol w:w="1700"/>
        <w:gridCol w:w="1416"/>
        <w:gridCol w:w="4588"/>
      </w:tblGrid>
      <w:tr w:rsidR="00960EC5" w:rsidTr="00100503"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noProof/>
              </w:rPr>
              <w:t>SCommonHeader</w:t>
            </w:r>
            <w:r>
              <w:rPr>
                <w:rFonts w:ascii="宋体" w:hAnsi="宋体" w:cs="宋体" w:hint="eastAsia"/>
                <w:b/>
              </w:rPr>
              <w:t>数据格式</w:t>
            </w:r>
          </w:p>
        </w:tc>
      </w:tr>
      <w:tr w:rsidR="00960EC5" w:rsidTr="00100503">
        <w:trPr>
          <w:trHeight w:val="267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0EC5" w:rsidTr="001005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A9377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/>
                <w:noProof/>
                <w:color w:val="000000" w:themeColor="text1"/>
              </w:rPr>
              <w:t>uint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m_uiFlag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0E63F0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开始标志位</w:t>
            </w:r>
            <w:r>
              <w:rPr>
                <w:color w:val="000000" w:themeColor="text1"/>
              </w:rPr>
              <w:t>,</w:t>
            </w:r>
            <w:r w:rsidR="006F6D6F">
              <w:rPr>
                <w:rFonts w:ascii="宋体" w:hAnsi="宋体" w:cs="宋体" w:hint="eastAsia"/>
                <w:color w:val="000000" w:themeColor="text1"/>
              </w:rPr>
              <w:t>固定</w:t>
            </w:r>
            <w:r>
              <w:rPr>
                <w:rFonts w:ascii="宋体" w:hAnsi="宋体" w:cs="宋体"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:0xEEEEEEEE</w:t>
            </w:r>
          </w:p>
        </w:tc>
      </w:tr>
      <w:tr w:rsidR="00960EC5" w:rsidTr="001005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A9377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/>
                <w:noProof/>
                <w:color w:val="000000" w:themeColor="text1"/>
              </w:rPr>
              <w:t>uint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m_uiLength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数据帧的长度（含帧头长度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, 4</w:t>
            </w:r>
            <w:r>
              <w:rPr>
                <w:rFonts w:ascii="宋体" w:hAnsi="宋体" w:cs="宋体" w:hint="eastAsia"/>
                <w:color w:val="000000" w:themeColor="text1"/>
              </w:rPr>
              <w:t>字节浮整形</w:t>
            </w:r>
          </w:p>
        </w:tc>
      </w:tr>
      <w:tr w:rsidR="00960EC5" w:rsidTr="001005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SCommonData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m_Data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数据首地址，长度详见</w:t>
            </w:r>
            <w:r>
              <w:rPr>
                <w:noProof/>
                <w:color w:val="000000" w:themeColor="text1"/>
              </w:rPr>
              <w:t>SCommonData</w:t>
            </w:r>
            <w:r>
              <w:rPr>
                <w:rFonts w:hint="eastAsia"/>
                <w:noProof/>
                <w:color w:val="000000" w:themeColor="text1"/>
              </w:rPr>
              <w:t>描述</w:t>
            </w:r>
          </w:p>
        </w:tc>
      </w:tr>
    </w:tbl>
    <w:p w:rsidR="00960EC5" w:rsidRDefault="00960EC5" w:rsidP="00A73698">
      <w:pPr>
        <w:pStyle w:val="2"/>
        <w:spacing w:before="124" w:after="124"/>
      </w:pPr>
      <w:bookmarkStart w:id="1" w:name="_Toc466985603"/>
      <w:r>
        <w:rPr>
          <w:rFonts w:hint="eastAsia"/>
        </w:rPr>
        <w:t>通用数据包描述</w:t>
      </w:r>
      <w:bookmarkEnd w:id="1"/>
    </w:p>
    <w:tbl>
      <w:tblPr>
        <w:tblStyle w:val="a3"/>
        <w:tblW w:w="8403" w:type="dxa"/>
        <w:tblInd w:w="210" w:type="dxa"/>
        <w:tblLook w:val="04A0"/>
      </w:tblPr>
      <w:tblGrid>
        <w:gridCol w:w="699"/>
        <w:gridCol w:w="1667"/>
        <w:gridCol w:w="1536"/>
        <w:gridCol w:w="4501"/>
      </w:tblGrid>
      <w:tr w:rsidR="00960EC5" w:rsidTr="00100503"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noProof/>
              </w:rPr>
              <w:t>SCommonData</w:t>
            </w:r>
            <w:r>
              <w:rPr>
                <w:rFonts w:ascii="宋体" w:hAnsi="宋体" w:cs="宋体" w:hint="eastAsia"/>
                <w:b/>
              </w:rPr>
              <w:t>数据格式</w:t>
            </w:r>
          </w:p>
        </w:tc>
      </w:tr>
      <w:tr w:rsidR="00960EC5" w:rsidTr="009669E7">
        <w:trPr>
          <w:trHeight w:val="267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0EC5" w:rsidTr="009669E7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BF2A89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/>
                <w:noProof/>
                <w:color w:val="000000" w:themeColor="text1"/>
              </w:rPr>
              <w:t>uint</w:t>
            </w:r>
            <w:r w:rsidR="002619D5">
              <w:rPr>
                <w:rFonts w:ascii="新宋体" w:hAnsi="Times New Roman" w:hint="eastAsia"/>
                <w:noProof/>
                <w:color w:val="000000" w:themeColor="text1"/>
              </w:rPr>
              <w:t>32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m_uiLength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本类型数据长度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,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包括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m_uiLength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的字节长度</w:t>
            </w:r>
          </w:p>
        </w:tc>
      </w:tr>
      <w:tr w:rsidR="00960EC5" w:rsidTr="009669E7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D00D4A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c</w:t>
            </w:r>
            <w:r w:rsidR="00960EC5">
              <w:rPr>
                <w:rFonts w:ascii="新宋体" w:hAnsi="Times New Roman" w:hint="eastAsia"/>
                <w:noProof/>
                <w:color w:val="000000" w:themeColor="text1"/>
              </w:rPr>
              <w:t>har</w:t>
            </w:r>
            <w:r w:rsidR="001A314F">
              <w:rPr>
                <w:rFonts w:ascii="新宋体" w:hAnsi="Times New Roman" w:hint="eastAsia"/>
                <w:noProof/>
                <w:color w:val="000000" w:themeColor="text1"/>
              </w:rPr>
              <w:t>[</w:t>
            </w:r>
            <w:r w:rsidR="001A314F">
              <w:rPr>
                <w:rFonts w:ascii="新宋体" w:hAnsi="Times New Roman"/>
                <w:noProof/>
                <w:color w:val="000000" w:themeColor="text1"/>
              </w:rPr>
              <w:t>20</w:t>
            </w:r>
            <w:r w:rsidR="001A314F">
              <w:rPr>
                <w:rFonts w:ascii="新宋体" w:hAnsi="Times New Roman" w:hint="eastAsia"/>
                <w:noProof/>
                <w:color w:val="000000" w:themeColor="text1"/>
              </w:rPr>
              <w:t>]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m_cDataType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A314F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表示数据类型</w:t>
            </w:r>
            <w:r>
              <w:rPr>
                <w:color w:val="000000" w:themeColor="text1"/>
              </w:rPr>
              <w:t>, 20</w:t>
            </w:r>
            <w:r>
              <w:rPr>
                <w:rFonts w:ascii="宋体" w:hAnsi="宋体" w:cs="宋体" w:hint="eastAsia"/>
                <w:color w:val="000000" w:themeColor="text1"/>
              </w:rPr>
              <w:t>字节字符型</w:t>
            </w:r>
            <w:r w:rsidR="00A73698">
              <w:rPr>
                <w:rFonts w:ascii="宋体" w:hAnsi="宋体" w:cs="宋体" w:hint="eastAsia"/>
                <w:color w:val="000000" w:themeColor="text1"/>
              </w:rPr>
              <w:t>；</w:t>
            </w:r>
          </w:p>
        </w:tc>
      </w:tr>
      <w:tr w:rsidR="00960EC5" w:rsidTr="009669E7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D00D4A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c</w:t>
            </w:r>
            <w:r w:rsidR="00960EC5">
              <w:rPr>
                <w:rFonts w:ascii="新宋体" w:hAnsi="Times New Roman" w:hint="eastAsia"/>
                <w:noProof/>
                <w:color w:val="000000" w:themeColor="text1"/>
              </w:rPr>
              <w:t>har</w:t>
            </w:r>
            <w:r w:rsidR="00954BA4">
              <w:rPr>
                <w:rFonts w:ascii="新宋体" w:hAnsi="Times New Roman"/>
                <w:noProof/>
                <w:color w:val="000000" w:themeColor="text1"/>
              </w:rPr>
              <w:t>*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m_sData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EC5" w:rsidRDefault="00960EC5" w:rsidP="009669E7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hAnsi="Times New Roman" w:hint="eastAsia"/>
                <w:noProof/>
                <w:color w:val="000000" w:themeColor="text1"/>
              </w:rPr>
              <w:t>表示数据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>,</w:t>
            </w:r>
            <w:r w:rsidR="009669E7">
              <w:rPr>
                <w:rFonts w:ascii="新宋体" w:hAnsi="Times New Roman" w:hint="eastAsia"/>
                <w:noProof/>
                <w:color w:val="000000" w:themeColor="text1"/>
              </w:rPr>
              <w:t>具体格式参见表格三，数据长度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 xml:space="preserve"> n = m_uiLength </w:t>
            </w:r>
            <w:r>
              <w:rPr>
                <w:rFonts w:ascii="新宋体" w:hAnsi="Times New Roman"/>
                <w:noProof/>
                <w:color w:val="000000" w:themeColor="text1"/>
              </w:rPr>
              <w:t>–</w:t>
            </w:r>
            <w:r>
              <w:rPr>
                <w:rFonts w:ascii="新宋体" w:hAnsi="Times New Roman" w:hint="eastAsia"/>
                <w:noProof/>
                <w:color w:val="000000" w:themeColor="text1"/>
              </w:rPr>
              <w:t xml:space="preserve"> 24</w:t>
            </w:r>
          </w:p>
        </w:tc>
      </w:tr>
    </w:tbl>
    <w:p w:rsidR="00960EC5" w:rsidRDefault="009669E7" w:rsidP="0023773A">
      <w:pPr>
        <w:pStyle w:val="2"/>
        <w:spacing w:before="124" w:after="124"/>
      </w:pPr>
      <w:r>
        <w:rPr>
          <w:rFonts w:ascii="新宋体" w:hAnsi="Times New Roman" w:hint="eastAsia"/>
          <w:noProof/>
          <w:color w:val="000000" w:themeColor="text1"/>
        </w:rPr>
        <w:t>m_sData</w:t>
      </w:r>
      <w:r w:rsidR="00866CD4">
        <w:rPr>
          <w:rFonts w:hint="eastAsia"/>
        </w:rPr>
        <w:t>数据格式</w:t>
      </w:r>
    </w:p>
    <w:tbl>
      <w:tblPr>
        <w:tblStyle w:val="a3"/>
        <w:tblW w:w="8403" w:type="dxa"/>
        <w:tblInd w:w="210" w:type="dxa"/>
        <w:tblLook w:val="04A0"/>
      </w:tblPr>
      <w:tblGrid>
        <w:gridCol w:w="897"/>
        <w:gridCol w:w="2196"/>
        <w:gridCol w:w="1566"/>
        <w:gridCol w:w="3744"/>
      </w:tblGrid>
      <w:tr w:rsidR="0092640B" w:rsidTr="00100503"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b/>
                <w:color w:val="000000" w:themeColor="text1"/>
              </w:rPr>
            </w:pPr>
            <w:r w:rsidRPr="00256722">
              <w:rPr>
                <w:rFonts w:hint="eastAsia"/>
                <w:b/>
                <w:szCs w:val="18"/>
              </w:rPr>
              <w:t>Grid_DataInsert</w:t>
            </w:r>
            <w:r>
              <w:rPr>
                <w:rFonts w:ascii="宋体" w:hAnsi="宋体" w:cs="宋体" w:hint="eastAsia"/>
                <w:b/>
                <w:color w:val="000000" w:themeColor="text1"/>
              </w:rPr>
              <w:t>数据格式</w:t>
            </w:r>
          </w:p>
        </w:tc>
      </w:tr>
      <w:tr w:rsidR="0092640B" w:rsidTr="00100503">
        <w:trPr>
          <w:trHeight w:val="26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Num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Parameter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c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har</w:t>
            </w:r>
            <w:r w:rsidR="00CB2289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[40]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I</w:t>
            </w:r>
            <w:r w:rsidR="00CB2289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d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54BA4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传感器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编号（Int类型字符串）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nt64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scanOverTime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本地的格林威治时间的秒数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nt64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StartFreq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扫描的开始频率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nt64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StopFreq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扫描的结束频率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nt64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StepFreq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扫描步进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d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ouble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fLon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64BF0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传感器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经度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d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ouble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fLat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64BF0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传感器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纬度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char</w:t>
            </w:r>
            <w:r w:rsidR="00296E7B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[9]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compressInfo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B55047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忽略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8E2B95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u</w:t>
            </w:r>
            <w:r w:rsidR="00E6687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int32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numOfTraceItems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数据个数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72510D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int</w:t>
            </w:r>
            <w:r w:rsidR="00D71F50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selectorFlags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数据类型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Pr="00421D48" w:rsidRDefault="0092640B" w:rsidP="00100503">
            <w:pPr>
              <w:pStyle w:val="a4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Pr="00421D48" w:rsidRDefault="0092640B" w:rsidP="00100503">
            <w:pPr>
              <w:pStyle w:val="a4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 w:rsidRPr="00421D48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uInt16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Pr="00421D48" w:rsidRDefault="0092640B" w:rsidP="00100503">
            <w:pPr>
              <w:pStyle w:val="a4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 w:rsidRPr="00421D48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attCount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Pr="00421D48" w:rsidRDefault="00D7326D" w:rsidP="00100503">
            <w:pPr>
              <w:pStyle w:val="a4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值固定为0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D00D4A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u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Int32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A60A7B" w:rsidP="006763A5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data</w:t>
            </w:r>
            <w:r w:rsidR="006763A5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Len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92640B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数据长度</w:t>
            </w:r>
          </w:p>
        </w:tc>
      </w:tr>
      <w:tr w:rsidR="0092640B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0B" w:rsidRDefault="0092640B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470246" w:rsidP="004937A9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sbyte</w:t>
            </w:r>
            <w:r w:rsidR="004937A9"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[</w:t>
            </w:r>
            <w:r w:rsidR="00C3637A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numOfTraceItems</w:t>
            </w:r>
            <w:r w:rsidR="004937A9"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]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Pr="00AA7E01" w:rsidRDefault="004937A9" w:rsidP="00100503">
            <w:pPr>
              <w:pStyle w:val="a4"/>
              <w:rPr>
                <w:rFonts w:ascii="新宋体" w:eastAsia="新宋体" w:hAnsi="Times New Roman"/>
                <w:b/>
                <w:noProof/>
                <w:color w:val="000000" w:themeColor="text1"/>
                <w:kern w:val="0"/>
              </w:rPr>
            </w:pPr>
            <w:r>
              <w:rPr>
                <w:rFonts w:ascii="新宋体" w:eastAsia="新宋体" w:hAnsi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level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0B" w:rsidRDefault="004937A9" w:rsidP="00470246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能量</w:t>
            </w:r>
            <w:r w:rsidR="0092640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数据</w:t>
            </w:r>
            <w:r w:rsidR="00470246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，8位有符号整数</w:t>
            </w:r>
            <w:r w:rsidR="008076F3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，取值</w:t>
            </w:r>
            <w:r w:rsidR="008076F3" w:rsidRPr="00CF3FD4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[-128, 127]</w:t>
            </w:r>
          </w:p>
        </w:tc>
      </w:tr>
      <w:tr w:rsidR="00000D1F" w:rsidTr="00100503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1F" w:rsidRDefault="00000D1F" w:rsidP="00100503">
            <w:pPr>
              <w:pStyle w:val="a4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1F" w:rsidRDefault="00470246" w:rsidP="004937A9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byte</w:t>
            </w:r>
            <w:r w:rsidR="00000D1F"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[</w:t>
            </w:r>
            <w:r w:rsidR="00C3637A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numOfTraceItems</w:t>
            </w:r>
            <w:r w:rsidR="00000D1F"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]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1F" w:rsidRDefault="00000D1F" w:rsidP="00100503">
            <w:pPr>
              <w:pStyle w:val="a4"/>
              <w:rPr>
                <w:rFonts w:ascii="新宋体" w:eastAsia="新宋体" w:hAnsi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</w:t>
            </w:r>
            <w:r>
              <w:rPr>
                <w:rFonts w:ascii="新宋体" w:eastAsia="新宋体" w:hAnsi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tddev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1F" w:rsidRDefault="00000D1F" w:rsidP="00100503">
            <w:pPr>
              <w:pStyle w:val="a4"/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统计值</w:t>
            </w:r>
            <w:r w:rsidR="0004353B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，8位无符号整数</w:t>
            </w:r>
            <w:r w:rsidR="00CE4923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,取值[</w:t>
            </w:r>
            <w:r w:rsidR="00CE4923" w:rsidRPr="004A4D2F">
              <w:rPr>
                <w:rFonts w:ascii="新宋体" w:eastAsia="新宋体" w:hAnsi="Times New Roman"/>
                <w:noProof/>
                <w:color w:val="000000" w:themeColor="text1"/>
                <w:kern w:val="0"/>
                <w:sz w:val="18"/>
                <w:szCs w:val="18"/>
              </w:rPr>
              <w:t>0-255</w:t>
            </w:r>
            <w:r w:rsidR="00CE4923">
              <w:rPr>
                <w:rFonts w:ascii="新宋体" w:eastAsia="新宋体" w:hAnsi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]</w:t>
            </w:r>
          </w:p>
        </w:tc>
      </w:tr>
    </w:tbl>
    <w:p w:rsidR="0037377F" w:rsidRDefault="0037377F" w:rsidP="00C643BE">
      <w:pPr>
        <w:pStyle w:val="2"/>
        <w:numPr>
          <w:ilvl w:val="0"/>
          <w:numId w:val="0"/>
        </w:numPr>
        <w:spacing w:before="124" w:after="124"/>
        <w:ind w:left="142"/>
      </w:pPr>
    </w:p>
    <w:sectPr w:rsidR="0037377F" w:rsidSect="003737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856" w:rsidRDefault="003E5856" w:rsidP="007F47B0">
      <w:pPr>
        <w:spacing w:line="240" w:lineRule="auto"/>
        <w:ind w:firstLine="480"/>
      </w:pPr>
      <w:r>
        <w:separator/>
      </w:r>
    </w:p>
  </w:endnote>
  <w:endnote w:type="continuationSeparator" w:id="1">
    <w:p w:rsidR="003E5856" w:rsidRDefault="003E5856" w:rsidP="007F47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856" w:rsidRDefault="003E5856" w:rsidP="007F47B0">
      <w:pPr>
        <w:spacing w:line="240" w:lineRule="auto"/>
        <w:ind w:firstLine="480"/>
      </w:pPr>
      <w:r>
        <w:separator/>
      </w:r>
    </w:p>
  </w:footnote>
  <w:footnote w:type="continuationSeparator" w:id="1">
    <w:p w:rsidR="003E5856" w:rsidRDefault="003E5856" w:rsidP="007F47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7B0" w:rsidRDefault="007F47B0" w:rsidP="007F47B0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16FD7"/>
    <w:multiLevelType w:val="multilevel"/>
    <w:tmpl w:val="A01AA58E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40B"/>
    <w:rsid w:val="00000D1F"/>
    <w:rsid w:val="0004353B"/>
    <w:rsid w:val="0006596B"/>
    <w:rsid w:val="00077483"/>
    <w:rsid w:val="000A71AE"/>
    <w:rsid w:val="000B7E67"/>
    <w:rsid w:val="000C163B"/>
    <w:rsid w:val="000C4ECC"/>
    <w:rsid w:val="000D6E08"/>
    <w:rsid w:val="000E63F0"/>
    <w:rsid w:val="00174C0A"/>
    <w:rsid w:val="001A314F"/>
    <w:rsid w:val="0021796A"/>
    <w:rsid w:val="002323CA"/>
    <w:rsid w:val="0023773A"/>
    <w:rsid w:val="002415BF"/>
    <w:rsid w:val="002619D5"/>
    <w:rsid w:val="00296E7B"/>
    <w:rsid w:val="0037377F"/>
    <w:rsid w:val="00385D91"/>
    <w:rsid w:val="003959B4"/>
    <w:rsid w:val="003E5856"/>
    <w:rsid w:val="00470246"/>
    <w:rsid w:val="00490545"/>
    <w:rsid w:val="004937A9"/>
    <w:rsid w:val="004B0B70"/>
    <w:rsid w:val="004B3E63"/>
    <w:rsid w:val="004E1B16"/>
    <w:rsid w:val="0060083E"/>
    <w:rsid w:val="00643190"/>
    <w:rsid w:val="006640D7"/>
    <w:rsid w:val="006763A5"/>
    <w:rsid w:val="006E192F"/>
    <w:rsid w:val="006E6874"/>
    <w:rsid w:val="006F3F64"/>
    <w:rsid w:val="006F6D6F"/>
    <w:rsid w:val="0072510D"/>
    <w:rsid w:val="00741131"/>
    <w:rsid w:val="007A3330"/>
    <w:rsid w:val="007D0394"/>
    <w:rsid w:val="007F1CA4"/>
    <w:rsid w:val="007F47B0"/>
    <w:rsid w:val="008054FE"/>
    <w:rsid w:val="008076F3"/>
    <w:rsid w:val="00830975"/>
    <w:rsid w:val="00854BAD"/>
    <w:rsid w:val="00866CD4"/>
    <w:rsid w:val="008E05DA"/>
    <w:rsid w:val="008E2B95"/>
    <w:rsid w:val="0092640B"/>
    <w:rsid w:val="00937C13"/>
    <w:rsid w:val="00940868"/>
    <w:rsid w:val="00954BA4"/>
    <w:rsid w:val="00960EC5"/>
    <w:rsid w:val="00964BF0"/>
    <w:rsid w:val="009669E7"/>
    <w:rsid w:val="00A4727A"/>
    <w:rsid w:val="00A51B2E"/>
    <w:rsid w:val="00A60A7B"/>
    <w:rsid w:val="00A628A2"/>
    <w:rsid w:val="00A73698"/>
    <w:rsid w:val="00A85D64"/>
    <w:rsid w:val="00A93775"/>
    <w:rsid w:val="00AE04A6"/>
    <w:rsid w:val="00B162B5"/>
    <w:rsid w:val="00B55047"/>
    <w:rsid w:val="00B70628"/>
    <w:rsid w:val="00B81642"/>
    <w:rsid w:val="00BF2A89"/>
    <w:rsid w:val="00C3637A"/>
    <w:rsid w:val="00C643BE"/>
    <w:rsid w:val="00CB2289"/>
    <w:rsid w:val="00CE4923"/>
    <w:rsid w:val="00CF6E19"/>
    <w:rsid w:val="00D00D4A"/>
    <w:rsid w:val="00D169F9"/>
    <w:rsid w:val="00D71F50"/>
    <w:rsid w:val="00D7326D"/>
    <w:rsid w:val="00DB28B6"/>
    <w:rsid w:val="00DC5E7F"/>
    <w:rsid w:val="00DD1D50"/>
    <w:rsid w:val="00DD64FC"/>
    <w:rsid w:val="00E51D74"/>
    <w:rsid w:val="00E613A6"/>
    <w:rsid w:val="00E6687B"/>
    <w:rsid w:val="00E8615A"/>
    <w:rsid w:val="00E903B4"/>
    <w:rsid w:val="00ED029A"/>
    <w:rsid w:val="00F60FEA"/>
    <w:rsid w:val="00F80706"/>
    <w:rsid w:val="00FD3638"/>
    <w:rsid w:val="00FF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0B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1. heading 1,标准章,h1,H1,Huvudrubrik,heading 1,h11,h12,h13,h14,h15,h16,h17,h111,h121,h131,h141,h151,h161,h18,h112,h122,h132,h142,h152,h162,h19,h113,h123,h133,h143,h153,h163,heading 1TOC,Alt+1,Heading 0,1,PIM 1,H11,H12,H111,H13,H112,l1,123321,Title1"/>
    <w:basedOn w:val="a"/>
    <w:next w:val="a"/>
    <w:link w:val="1Char"/>
    <w:autoRedefine/>
    <w:uiPriority w:val="9"/>
    <w:rsid w:val="00960EC5"/>
    <w:pPr>
      <w:keepNext/>
      <w:keepLines/>
      <w:numPr>
        <w:numId w:val="1"/>
      </w:numPr>
      <w:adjustRightInd w:val="0"/>
      <w:snapToGrid w:val="0"/>
      <w:spacing w:beforeLines="100"/>
      <w:ind w:firstLineChars="0"/>
      <w:outlineLvl w:val="0"/>
    </w:pPr>
    <w:rPr>
      <w:rFonts w:ascii="楷体" w:eastAsia="楷体" w:hAnsi="楷体"/>
      <w:bCs/>
      <w:kern w:val="44"/>
      <w:sz w:val="28"/>
      <w:szCs w:val="44"/>
    </w:rPr>
  </w:style>
  <w:style w:type="paragraph" w:styleId="2">
    <w:name w:val="heading 2"/>
    <w:aliases w:val="Heading 2 Hidden,Heading 2 CCBS,H2,PA Major Section,Titre3,HD2,h2,节,l2,Heading 2,PIM2,2nd level,2,Header 2,Titre2,Head 2,Level 2 Head,heading 2,H2normal full,标题 4.1,UNDERRUBRIK 1-2,Underrubrik1,prop2,Title2,标题 2my2,sect 1.2,H21,sect 1.21,H22,H211,A"/>
    <w:basedOn w:val="a"/>
    <w:next w:val="a"/>
    <w:link w:val="2Char"/>
    <w:autoRedefine/>
    <w:uiPriority w:val="9"/>
    <w:unhideWhenUsed/>
    <w:qFormat/>
    <w:rsid w:val="00A73698"/>
    <w:pPr>
      <w:keepNext/>
      <w:keepLines/>
      <w:numPr>
        <w:ilvl w:val="1"/>
        <w:numId w:val="1"/>
      </w:numPr>
      <w:adjustRightInd w:val="0"/>
      <w:snapToGrid w:val="0"/>
      <w:spacing w:beforeLines="40" w:afterLines="40"/>
      <w:ind w:firstLineChars="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"/>
    <w:next w:val="a"/>
    <w:link w:val="3Char"/>
    <w:autoRedefine/>
    <w:uiPriority w:val="9"/>
    <w:unhideWhenUsed/>
    <w:qFormat/>
    <w:rsid w:val="00960EC5"/>
    <w:pPr>
      <w:keepNext/>
      <w:keepLines/>
      <w:numPr>
        <w:ilvl w:val="2"/>
        <w:numId w:val="1"/>
      </w:numPr>
      <w:spacing w:beforeLines="30" w:afterLines="30"/>
      <w:ind w:firstLineChars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"/>
    <w:next w:val="a"/>
    <w:link w:val="4Char"/>
    <w:autoRedefine/>
    <w:uiPriority w:val="9"/>
    <w:unhideWhenUsed/>
    <w:qFormat/>
    <w:rsid w:val="00960EC5"/>
    <w:pPr>
      <w:keepNext/>
      <w:keepLines/>
      <w:numPr>
        <w:ilvl w:val="3"/>
        <w:numId w:val="1"/>
      </w:numPr>
      <w:spacing w:beforeLines="20" w:afterLines="20"/>
      <w:ind w:firstLineChars="0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960E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960E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0EC5"/>
    <w:pPr>
      <w:keepNext/>
      <w:keepLines/>
      <w:numPr>
        <w:ilvl w:val="6"/>
        <w:numId w:val="1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aliases w:val="插图名"/>
    <w:basedOn w:val="a"/>
    <w:next w:val="a"/>
    <w:link w:val="8Char"/>
    <w:uiPriority w:val="9"/>
    <w:semiHidden/>
    <w:unhideWhenUsed/>
    <w:qFormat/>
    <w:rsid w:val="00960EC5"/>
    <w:pPr>
      <w:keepNext/>
      <w:keepLines/>
      <w:numPr>
        <w:ilvl w:val="7"/>
        <w:numId w:val="1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插表头"/>
    <w:basedOn w:val="a"/>
    <w:next w:val="a"/>
    <w:link w:val="9Char"/>
    <w:uiPriority w:val="9"/>
    <w:semiHidden/>
    <w:unhideWhenUsed/>
    <w:qFormat/>
    <w:rsid w:val="00960EC5"/>
    <w:pPr>
      <w:keepNext/>
      <w:keepLines/>
      <w:numPr>
        <w:ilvl w:val="8"/>
        <w:numId w:val="1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修改列表,方欣网格型,定制网格型"/>
    <w:basedOn w:val="a1"/>
    <w:uiPriority w:val="59"/>
    <w:rsid w:val="0092640B"/>
    <w:pPr>
      <w:spacing w:line="240" w:lineRule="auto"/>
      <w:jc w:val="left"/>
    </w:pPr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表格文字"/>
    <w:basedOn w:val="a"/>
    <w:autoRedefine/>
    <w:qFormat/>
    <w:rsid w:val="0092640B"/>
    <w:pPr>
      <w:ind w:firstLineChars="0" w:firstLine="0"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7F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F47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F47B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F47B0"/>
    <w:rPr>
      <w:sz w:val="18"/>
      <w:szCs w:val="18"/>
    </w:rPr>
  </w:style>
  <w:style w:type="character" w:customStyle="1" w:styleId="1Char">
    <w:name w:val="标题 1 Char"/>
    <w:aliases w:val="1. heading 1 Char,标准章 Char,h1 Char,H1 Char,Huvudrubrik Char,heading 1 Char,h11 Char,h12 Char,h13 Char,h14 Char,h15 Char,h16 Char,h17 Char,h111 Char,h121 Char,h131 Char,h141 Char,h151 Char,h161 Char,h18 Char,h112 Char,h122 Char,h132 Char,1 Char"/>
    <w:basedOn w:val="a0"/>
    <w:link w:val="1"/>
    <w:uiPriority w:val="9"/>
    <w:rsid w:val="00960EC5"/>
    <w:rPr>
      <w:rFonts w:ascii="楷体" w:eastAsia="楷体" w:hAnsi="楷体"/>
      <w:bCs/>
      <w:kern w:val="44"/>
      <w:sz w:val="28"/>
      <w:szCs w:val="44"/>
    </w:rPr>
  </w:style>
  <w:style w:type="character" w:customStyle="1" w:styleId="2Char">
    <w:name w:val="标题 2 Char"/>
    <w:aliases w:val="Heading 2 Hidden Char,Heading 2 CCBS Char,H2 Char,PA Major Section Char,Titre3 Char,HD2 Char,h2 Char,节 Char,l2 Char,Heading 2 Char,PIM2 Char,2nd level Char,2 Char,Header 2 Char,Titre2 Char,Head 2 Char,Level 2 Head Char,heading 2 Char,H21 Char"/>
    <w:basedOn w:val="a0"/>
    <w:link w:val="2"/>
    <w:uiPriority w:val="9"/>
    <w:rsid w:val="00A73698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0"/>
    <w:link w:val="3"/>
    <w:uiPriority w:val="9"/>
    <w:rsid w:val="00960EC5"/>
    <w:rPr>
      <w:rFonts w:eastAsia="黑体"/>
      <w:bCs/>
      <w:sz w:val="24"/>
      <w:szCs w:val="32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0"/>
    <w:link w:val="4"/>
    <w:uiPriority w:val="9"/>
    <w:rsid w:val="00960EC5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960EC5"/>
    <w:rPr>
      <w:b/>
      <w:bCs/>
      <w:sz w:val="24"/>
      <w:szCs w:val="24"/>
    </w:rPr>
  </w:style>
  <w:style w:type="character" w:customStyle="1" w:styleId="8Char">
    <w:name w:val="标题 8 Char"/>
    <w:aliases w:val="插图名 Char"/>
    <w:basedOn w:val="a0"/>
    <w:link w:val="8"/>
    <w:uiPriority w:val="9"/>
    <w:semiHidden/>
    <w:rsid w:val="00960E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插表头 Char"/>
    <w:basedOn w:val="a0"/>
    <w:link w:val="9"/>
    <w:uiPriority w:val="9"/>
    <w:semiHidden/>
    <w:rsid w:val="00960EC5"/>
    <w:rPr>
      <w:rFonts w:asciiTheme="majorHAnsi" w:eastAsiaTheme="majorEastAsia" w:hAnsiTheme="majorHAnsi" w:cstheme="majorBidi"/>
      <w:sz w:val="24"/>
      <w:szCs w:val="21"/>
    </w:rPr>
  </w:style>
  <w:style w:type="paragraph" w:customStyle="1" w:styleId="5">
    <w:name w:val="自定义标题5"/>
    <w:basedOn w:val="50"/>
    <w:autoRedefine/>
    <w:rsid w:val="00960EC5"/>
    <w:pPr>
      <w:numPr>
        <w:ilvl w:val="4"/>
        <w:numId w:val="1"/>
      </w:numPr>
      <w:spacing w:beforeLines="10" w:afterLines="10" w:line="360" w:lineRule="auto"/>
      <w:ind w:firstLineChars="0"/>
      <w:textAlignment w:val="baseline"/>
      <w:outlineLvl w:val="9"/>
    </w:pPr>
    <w:rPr>
      <w:b w:val="0"/>
      <w:sz w:val="24"/>
    </w:rPr>
  </w:style>
  <w:style w:type="paragraph" w:customStyle="1" w:styleId="6">
    <w:name w:val="自定义标题6"/>
    <w:basedOn w:val="60"/>
    <w:autoRedefine/>
    <w:rsid w:val="00960EC5"/>
    <w:pPr>
      <w:numPr>
        <w:ilvl w:val="5"/>
        <w:numId w:val="1"/>
      </w:numPr>
      <w:spacing w:beforeLines="10" w:afterLines="10" w:line="360" w:lineRule="auto"/>
      <w:ind w:firstLineChars="0" w:firstLine="0"/>
      <w:outlineLvl w:val="9"/>
    </w:pPr>
    <w:rPr>
      <w:b w:val="0"/>
    </w:rPr>
  </w:style>
  <w:style w:type="character" w:customStyle="1" w:styleId="5Char">
    <w:name w:val="标题 5 Char"/>
    <w:basedOn w:val="a0"/>
    <w:link w:val="50"/>
    <w:uiPriority w:val="9"/>
    <w:semiHidden/>
    <w:rsid w:val="00960EC5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semiHidden/>
    <w:rsid w:val="00960EC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960E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60EC5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D64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D64F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74</cp:revision>
  <dcterms:created xsi:type="dcterms:W3CDTF">2016-11-15T06:56:00Z</dcterms:created>
  <dcterms:modified xsi:type="dcterms:W3CDTF">2016-12-26T06:26:00Z</dcterms:modified>
</cp:coreProperties>
</file>