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1E5" w:rsidRDefault="00BF7EC9" w:rsidP="00BF7EC9">
      <w:pPr>
        <w:pStyle w:val="a3"/>
        <w:numPr>
          <w:ilvl w:val="0"/>
          <w:numId w:val="1"/>
        </w:numPr>
        <w:ind w:firstLineChars="0"/>
        <w:rPr>
          <w:rFonts w:ascii="微软雅黑" w:eastAsia="微软雅黑" w:hAnsi="微软雅黑"/>
          <w:b/>
          <w:sz w:val="28"/>
        </w:rPr>
      </w:pPr>
      <w:r>
        <w:rPr>
          <w:rFonts w:ascii="微软雅黑" w:eastAsia="微软雅黑" w:hAnsi="微软雅黑"/>
          <w:b/>
          <w:sz w:val="28"/>
        </w:rPr>
        <w:t>空间与地址分配</w:t>
      </w:r>
    </w:p>
    <w:p w:rsidR="00BF7EC9" w:rsidRPr="001C3BDB" w:rsidRDefault="00BF7EC9" w:rsidP="001C3BDB">
      <w:pPr>
        <w:pStyle w:val="a3"/>
        <w:numPr>
          <w:ilvl w:val="0"/>
          <w:numId w:val="7"/>
        </w:numPr>
        <w:spacing w:beforeLines="50" w:before="156"/>
        <w:ind w:firstLineChars="0"/>
        <w:rPr>
          <w:b/>
        </w:rPr>
      </w:pPr>
      <w:r w:rsidRPr="001C3BDB">
        <w:rPr>
          <w:rFonts w:hint="eastAsia"/>
          <w:b/>
        </w:rPr>
        <w:t>链接器为目标文件分配地址和空间</w:t>
      </w:r>
    </w:p>
    <w:p w:rsidR="00BF7EC9" w:rsidRDefault="00BF7EC9" w:rsidP="00BF7EC9">
      <w:pPr>
        <w:pStyle w:val="a3"/>
        <w:numPr>
          <w:ilvl w:val="0"/>
          <w:numId w:val="2"/>
        </w:numPr>
        <w:ind w:firstLineChars="0"/>
      </w:pPr>
      <w:r>
        <w:rPr>
          <w:rFonts w:hint="eastAsia"/>
        </w:rPr>
        <w:t>输出的可执行文件中的空间</w:t>
      </w:r>
    </w:p>
    <w:p w:rsidR="00BF7EC9" w:rsidRDefault="00BF7EC9" w:rsidP="00BF7EC9">
      <w:pPr>
        <w:pStyle w:val="a3"/>
        <w:numPr>
          <w:ilvl w:val="0"/>
          <w:numId w:val="2"/>
        </w:numPr>
        <w:ind w:firstLineChars="0"/>
      </w:pPr>
      <w:r>
        <w:t>装载后的虚拟地址中的虚拟地址空间</w:t>
      </w:r>
    </w:p>
    <w:p w:rsidR="00BF7EC9" w:rsidRPr="001C3BDB" w:rsidRDefault="00BF7EC9" w:rsidP="001C3BDB">
      <w:pPr>
        <w:pStyle w:val="a3"/>
        <w:numPr>
          <w:ilvl w:val="0"/>
          <w:numId w:val="7"/>
        </w:numPr>
        <w:spacing w:beforeLines="50" w:before="156"/>
        <w:ind w:firstLineChars="0"/>
        <w:rPr>
          <w:b/>
        </w:rPr>
      </w:pPr>
      <w:r w:rsidRPr="00C3261C">
        <w:rPr>
          <w:b/>
        </w:rPr>
        <w:t>整个链接过程分两步</w:t>
      </w:r>
      <w:r w:rsidRPr="001C3BDB">
        <w:rPr>
          <w:rFonts w:hint="eastAsia"/>
          <w:b/>
        </w:rPr>
        <w:t>：</w:t>
      </w:r>
    </w:p>
    <w:p w:rsidR="00BF7EC9" w:rsidRDefault="00BF7EC9" w:rsidP="00BF7EC9">
      <w:pPr>
        <w:pStyle w:val="a3"/>
        <w:numPr>
          <w:ilvl w:val="0"/>
          <w:numId w:val="3"/>
        </w:numPr>
        <w:ind w:firstLineChars="0"/>
      </w:pPr>
      <w:r>
        <w:rPr>
          <w:rFonts w:hint="eastAsia"/>
        </w:rPr>
        <w:t>空间与地址分配</w:t>
      </w:r>
    </w:p>
    <w:p w:rsidR="00BF7EC9" w:rsidRDefault="00BF7EC9" w:rsidP="00BF7EC9">
      <w:pPr>
        <w:pStyle w:val="a3"/>
        <w:numPr>
          <w:ilvl w:val="0"/>
          <w:numId w:val="3"/>
        </w:numPr>
        <w:ind w:firstLineChars="0"/>
      </w:pPr>
      <w:r>
        <w:t>符号解析与重定位</w:t>
      </w:r>
    </w:p>
    <w:p w:rsidR="00157BC8" w:rsidRDefault="00095211" w:rsidP="002660CA">
      <w:pPr>
        <w:ind w:firstLine="420"/>
      </w:pPr>
      <w:r>
        <w:t>在</w:t>
      </w:r>
      <w:r w:rsidR="002660CA">
        <w:t>链接之前</w:t>
      </w:r>
      <w:r w:rsidR="002660CA">
        <w:rPr>
          <w:rFonts w:hint="eastAsia"/>
        </w:rPr>
        <w:t>，虚拟空间还没有被分配，</w:t>
      </w:r>
      <w:r w:rsidR="002660CA">
        <w:t>目标文件中的所有段的</w:t>
      </w:r>
      <w:r w:rsidR="002660CA">
        <w:t>VMA</w:t>
      </w:r>
      <w:r w:rsidR="002660CA">
        <w:t>都是</w:t>
      </w:r>
      <w:r w:rsidR="002660CA">
        <w:rPr>
          <w:rFonts w:hint="eastAsia"/>
        </w:rPr>
        <w:t>0</w:t>
      </w:r>
      <w:r w:rsidR="00157BC8">
        <w:rPr>
          <w:rFonts w:hint="eastAsia"/>
        </w:rPr>
        <w:t>。</w:t>
      </w:r>
    </w:p>
    <w:p w:rsidR="00157BC8" w:rsidRPr="001C3BDB" w:rsidRDefault="00157BC8" w:rsidP="001C3BDB">
      <w:pPr>
        <w:pStyle w:val="a3"/>
        <w:numPr>
          <w:ilvl w:val="0"/>
          <w:numId w:val="7"/>
        </w:numPr>
        <w:spacing w:beforeLines="50" w:before="156"/>
        <w:ind w:firstLineChars="0"/>
        <w:rPr>
          <w:b/>
        </w:rPr>
      </w:pPr>
      <w:r w:rsidRPr="00C3261C">
        <w:rPr>
          <w:b/>
        </w:rPr>
        <w:t>链接步骤</w:t>
      </w:r>
      <w:r w:rsidRPr="001C3BDB">
        <w:rPr>
          <w:rFonts w:hint="eastAsia"/>
          <w:b/>
        </w:rPr>
        <w:t>：</w:t>
      </w:r>
    </w:p>
    <w:p w:rsidR="002660CA" w:rsidRDefault="00157BC8" w:rsidP="00157BC8">
      <w:pPr>
        <w:pStyle w:val="a3"/>
        <w:numPr>
          <w:ilvl w:val="0"/>
          <w:numId w:val="4"/>
        </w:numPr>
        <w:ind w:left="426" w:firstLineChars="0"/>
      </w:pPr>
      <w:r>
        <w:t>给各个</w:t>
      </w:r>
      <w:proofErr w:type="gramStart"/>
      <w:r>
        <w:t>段</w:t>
      </w:r>
      <w:r w:rsidR="002660CA">
        <w:t>分配</w:t>
      </w:r>
      <w:proofErr w:type="gramEnd"/>
      <w:r w:rsidR="002660CA">
        <w:t>相应的虚拟地址空间</w:t>
      </w:r>
      <w:r w:rsidR="002660CA">
        <w:rPr>
          <w:rFonts w:hint="eastAsia"/>
        </w:rPr>
        <w:t>。</w:t>
      </w:r>
    </w:p>
    <w:p w:rsidR="00157BC8" w:rsidRDefault="00157BC8" w:rsidP="00157BC8">
      <w:pPr>
        <w:pStyle w:val="a3"/>
        <w:numPr>
          <w:ilvl w:val="0"/>
          <w:numId w:val="4"/>
        </w:numPr>
        <w:ind w:left="426" w:firstLineChars="0"/>
      </w:pPr>
      <w:r>
        <w:t>计算各个符号的虚拟地址</w:t>
      </w:r>
      <w:r>
        <w:rPr>
          <w:rFonts w:hint="eastAsia"/>
        </w:rPr>
        <w:t>，</w:t>
      </w:r>
      <w:r>
        <w:t>各个符号在段内的相对位置是固定的</w:t>
      </w:r>
      <w:r>
        <w:rPr>
          <w:rFonts w:hint="eastAsia"/>
        </w:rPr>
        <w:t>，</w:t>
      </w:r>
      <w:r>
        <w:t>这里只需加上偏移量</w:t>
      </w:r>
    </w:p>
    <w:p w:rsidR="00DA1084" w:rsidRDefault="00DA1084" w:rsidP="002118B0">
      <w:pPr>
        <w:pStyle w:val="a3"/>
        <w:numPr>
          <w:ilvl w:val="0"/>
          <w:numId w:val="4"/>
        </w:numPr>
        <w:ind w:left="426" w:firstLineChars="0"/>
      </w:pPr>
      <w:r>
        <w:rPr>
          <w:rFonts w:hint="eastAsia"/>
        </w:rPr>
        <w:t>每个</w:t>
      </w:r>
      <w:r w:rsidR="002118B0">
        <w:rPr>
          <w:rFonts w:hint="eastAsia"/>
        </w:rPr>
        <w:t>要重定位</w:t>
      </w:r>
      <w:r>
        <w:rPr>
          <w:rFonts w:hint="eastAsia"/>
        </w:rPr>
        <w:t>的段</w:t>
      </w:r>
      <w:r w:rsidR="002118B0">
        <w:rPr>
          <w:rFonts w:hint="eastAsia"/>
        </w:rPr>
        <w:t>都有一个重定位</w:t>
      </w:r>
      <w:r>
        <w:rPr>
          <w:rFonts w:hint="eastAsia"/>
        </w:rPr>
        <w:t>表，</w:t>
      </w:r>
      <w:r w:rsidR="002118B0">
        <w:rPr>
          <w:rFonts w:hint="eastAsia"/>
        </w:rPr>
        <w:t>重定位表里是需要被调整的位置的偏移量，重定位的过程中，每个重定位入口都是对一个符号的引用，当链接器要对某个符号的引用进行重定位时，它就是要确定这个符号的目标地址，就会去查找所有输入目标文件的符号表所组成的全局符号表，找到相应的符号后进行重定位。</w:t>
      </w:r>
    </w:p>
    <w:p w:rsidR="00DA1084" w:rsidRPr="002118B0" w:rsidRDefault="002118B0" w:rsidP="002118B0">
      <w:pPr>
        <w:pStyle w:val="a3"/>
        <w:numPr>
          <w:ilvl w:val="0"/>
          <w:numId w:val="4"/>
        </w:numPr>
        <w:ind w:left="426" w:firstLineChars="0"/>
      </w:pPr>
      <w:r>
        <w:rPr>
          <w:rFonts w:hint="eastAsia"/>
        </w:rPr>
        <w:t>总结上述：</w:t>
      </w:r>
      <w:r w:rsidRPr="002118B0">
        <w:rPr>
          <w:rFonts w:hint="eastAsia"/>
          <w:b/>
        </w:rPr>
        <w:t>重定位</w:t>
      </w:r>
      <w:r w:rsidR="00C3261C">
        <w:rPr>
          <w:rFonts w:hint="eastAsia"/>
          <w:b/>
        </w:rPr>
        <w:t>表</w:t>
      </w:r>
      <w:r w:rsidRPr="002118B0">
        <w:rPr>
          <w:rFonts w:hint="eastAsia"/>
          <w:b/>
        </w:rPr>
        <w:t>+</w:t>
      </w:r>
      <w:r w:rsidR="00C3261C">
        <w:rPr>
          <w:rFonts w:hint="eastAsia"/>
          <w:b/>
        </w:rPr>
        <w:t>全局符号表</w:t>
      </w:r>
      <w:r w:rsidRPr="002118B0">
        <w:rPr>
          <w:rFonts w:hint="eastAsia"/>
          <w:b/>
        </w:rPr>
        <w:t>=</w:t>
      </w:r>
      <w:r w:rsidRPr="002118B0">
        <w:rPr>
          <w:rFonts w:hint="eastAsia"/>
          <w:b/>
        </w:rPr>
        <w:t>重定位</w:t>
      </w:r>
    </w:p>
    <w:p w:rsidR="002118B0" w:rsidRPr="00C3261C" w:rsidRDefault="002118B0" w:rsidP="001C3BDB">
      <w:pPr>
        <w:pStyle w:val="a3"/>
        <w:numPr>
          <w:ilvl w:val="0"/>
          <w:numId w:val="7"/>
        </w:numPr>
        <w:spacing w:beforeLines="50" w:before="156"/>
        <w:ind w:firstLineChars="0"/>
        <w:rPr>
          <w:b/>
        </w:rPr>
      </w:pPr>
      <w:r w:rsidRPr="00C3261C">
        <w:rPr>
          <w:rFonts w:hint="eastAsia"/>
          <w:b/>
        </w:rPr>
        <w:t>指令修正</w:t>
      </w:r>
    </w:p>
    <w:p w:rsidR="002118B0" w:rsidRDefault="002118B0" w:rsidP="002118B0">
      <w:pPr>
        <w:pStyle w:val="a3"/>
        <w:numPr>
          <w:ilvl w:val="0"/>
          <w:numId w:val="6"/>
        </w:numPr>
        <w:ind w:firstLineChars="0"/>
      </w:pPr>
      <w:r>
        <w:rPr>
          <w:rFonts w:hint="eastAsia"/>
        </w:rPr>
        <w:t>绝对寻址修正</w:t>
      </w:r>
      <w:r>
        <w:rPr>
          <w:rFonts w:hint="eastAsia"/>
        </w:rPr>
        <w:t>=</w:t>
      </w:r>
      <w:r w:rsidR="00C3261C" w:rsidRPr="00C3261C">
        <w:rPr>
          <w:rFonts w:hint="eastAsia"/>
          <w:b/>
        </w:rPr>
        <w:t>（</w:t>
      </w:r>
      <w:r w:rsidR="00C3261C">
        <w:rPr>
          <w:rFonts w:hint="eastAsia"/>
          <w:b/>
        </w:rPr>
        <w:t>全局符号表获取的</w:t>
      </w:r>
      <w:r w:rsidR="00C3261C" w:rsidRPr="002118B0">
        <w:rPr>
          <w:rFonts w:hint="eastAsia"/>
          <w:b/>
        </w:rPr>
        <w:t>目标地址</w:t>
      </w:r>
      <w:r w:rsidR="00C3261C">
        <w:rPr>
          <w:rFonts w:hint="eastAsia"/>
          <w:b/>
        </w:rPr>
        <w:t>）</w:t>
      </w:r>
      <w:r w:rsidR="00C3261C">
        <w:rPr>
          <w:rFonts w:hint="eastAsia"/>
        </w:rPr>
        <w:t>实际地址</w:t>
      </w:r>
      <w:r w:rsidR="00C3261C">
        <w:rPr>
          <w:rFonts w:hint="eastAsia"/>
        </w:rPr>
        <w:t>+</w:t>
      </w:r>
      <w:r w:rsidR="00C3261C" w:rsidRPr="00C3261C">
        <w:rPr>
          <w:rFonts w:hint="eastAsia"/>
          <w:b/>
        </w:rPr>
        <w:t>（偏移</w:t>
      </w:r>
      <w:proofErr w:type="gramStart"/>
      <w:r w:rsidR="00C3261C" w:rsidRPr="00C3261C">
        <w:rPr>
          <w:rFonts w:hint="eastAsia"/>
          <w:b/>
        </w:rPr>
        <w:t>量位置</w:t>
      </w:r>
      <w:proofErr w:type="gramEnd"/>
      <w:r w:rsidR="00C3261C" w:rsidRPr="00C3261C">
        <w:rPr>
          <w:rFonts w:hint="eastAsia"/>
          <w:b/>
        </w:rPr>
        <w:t>的值）</w:t>
      </w:r>
      <w:r w:rsidR="00C3261C">
        <w:rPr>
          <w:rFonts w:hint="eastAsia"/>
        </w:rPr>
        <w:t>被修正位置的值</w:t>
      </w:r>
    </w:p>
    <w:p w:rsidR="002118B0" w:rsidRPr="00C3261C" w:rsidRDefault="002118B0" w:rsidP="002118B0">
      <w:pPr>
        <w:pStyle w:val="a3"/>
        <w:numPr>
          <w:ilvl w:val="0"/>
          <w:numId w:val="6"/>
        </w:numPr>
        <w:ind w:firstLineChars="0"/>
      </w:pPr>
      <w:r>
        <w:rPr>
          <w:rFonts w:hint="eastAsia"/>
        </w:rPr>
        <w:t>相对寻址修正</w:t>
      </w:r>
      <w:r w:rsidR="00C3261C">
        <w:rPr>
          <w:rFonts w:hint="eastAsia"/>
        </w:rPr>
        <w:t>=</w:t>
      </w:r>
      <w:r w:rsidR="00C3261C">
        <w:rPr>
          <w:rFonts w:hint="eastAsia"/>
        </w:rPr>
        <w:t>实际地址</w:t>
      </w:r>
      <w:r w:rsidR="00C3261C">
        <w:rPr>
          <w:rFonts w:hint="eastAsia"/>
        </w:rPr>
        <w:t>+</w:t>
      </w:r>
      <w:r w:rsidR="00C3261C">
        <w:rPr>
          <w:rFonts w:hint="eastAsia"/>
        </w:rPr>
        <w:t>被修正位置的值</w:t>
      </w:r>
      <w:r w:rsidR="00C3261C">
        <w:rPr>
          <w:rFonts w:hint="eastAsia"/>
        </w:rPr>
        <w:t>-</w:t>
      </w:r>
      <w:r w:rsidR="00C3261C">
        <w:rPr>
          <w:rFonts w:hint="eastAsia"/>
        </w:rPr>
        <w:t>被修正的位置</w:t>
      </w:r>
      <w:r w:rsidR="00C3261C" w:rsidRPr="00C3261C">
        <w:rPr>
          <w:rFonts w:hint="eastAsia"/>
          <w:b/>
        </w:rPr>
        <w:t>（</w:t>
      </w:r>
      <w:r w:rsidR="00C3261C">
        <w:rPr>
          <w:rFonts w:hint="eastAsia"/>
          <w:b/>
        </w:rPr>
        <w:t>重定位表获取的</w:t>
      </w:r>
      <w:r w:rsidR="00C3261C" w:rsidRPr="00C3261C">
        <w:rPr>
          <w:rFonts w:hint="eastAsia"/>
          <w:b/>
        </w:rPr>
        <w:t>偏移量）</w:t>
      </w:r>
    </w:p>
    <w:p w:rsidR="00C3261C" w:rsidRPr="008A57E7" w:rsidRDefault="008A57E7" w:rsidP="001C3BDB">
      <w:pPr>
        <w:pStyle w:val="a3"/>
        <w:numPr>
          <w:ilvl w:val="0"/>
          <w:numId w:val="7"/>
        </w:numPr>
        <w:spacing w:beforeLines="50" w:before="156"/>
        <w:ind w:firstLineChars="0"/>
        <w:rPr>
          <w:b/>
        </w:rPr>
      </w:pPr>
      <w:r w:rsidRPr="008A57E7">
        <w:rPr>
          <w:rFonts w:hint="eastAsia"/>
          <w:b/>
        </w:rPr>
        <w:t>多个文件出现同一变量多个定义的情况（</w:t>
      </w:r>
      <w:r w:rsidRPr="008A57E7">
        <w:rPr>
          <w:rFonts w:hint="eastAsia"/>
          <w:b/>
        </w:rPr>
        <w:t>COMMON</w:t>
      </w:r>
      <w:r w:rsidRPr="008A57E7">
        <w:rPr>
          <w:rFonts w:hint="eastAsia"/>
          <w:b/>
        </w:rPr>
        <w:t>块机制）</w:t>
      </w:r>
    </w:p>
    <w:p w:rsidR="00C3261C" w:rsidRDefault="00C3261C" w:rsidP="00C3261C">
      <w:pPr>
        <w:pStyle w:val="a3"/>
        <w:ind w:left="420" w:firstLineChars="0" w:firstLine="0"/>
      </w:pPr>
      <w:r>
        <w:rPr>
          <w:rFonts w:hint="eastAsia"/>
        </w:rPr>
        <w:t>两个或两个以上强符号类型</w:t>
      </w:r>
      <w:r w:rsidR="008A57E7">
        <w:rPr>
          <w:rFonts w:hint="eastAsia"/>
        </w:rPr>
        <w:t>；无需处理，非法；</w:t>
      </w:r>
    </w:p>
    <w:p w:rsidR="00C3261C" w:rsidRDefault="00C3261C" w:rsidP="00C3261C">
      <w:pPr>
        <w:pStyle w:val="a3"/>
        <w:ind w:left="420" w:firstLineChars="0" w:firstLine="0"/>
      </w:pPr>
      <w:r>
        <w:rPr>
          <w:rFonts w:hint="eastAsia"/>
        </w:rPr>
        <w:t>有一个强符号，其他都是弱符号，出现类型不一致</w:t>
      </w:r>
      <w:r w:rsidR="008A57E7">
        <w:rPr>
          <w:rFonts w:hint="eastAsia"/>
        </w:rPr>
        <w:t>；以强符号为准；</w:t>
      </w:r>
    </w:p>
    <w:p w:rsidR="00C3261C" w:rsidRDefault="00C3261C" w:rsidP="00C3261C">
      <w:pPr>
        <w:pStyle w:val="a3"/>
        <w:ind w:left="420" w:firstLineChars="0" w:firstLine="0"/>
      </w:pPr>
      <w:r>
        <w:rPr>
          <w:rFonts w:hint="eastAsia"/>
        </w:rPr>
        <w:t>两个或两个以上弱符号类型不一致</w:t>
      </w:r>
      <w:r w:rsidR="008A57E7">
        <w:rPr>
          <w:rFonts w:hint="eastAsia"/>
        </w:rPr>
        <w:t>；以输入文件中最大的为准；</w:t>
      </w:r>
    </w:p>
    <w:p w:rsidR="00CE4CE6" w:rsidRDefault="00CE4CE6" w:rsidP="00CE4CE6">
      <w:pPr>
        <w:pStyle w:val="a3"/>
        <w:numPr>
          <w:ilvl w:val="0"/>
          <w:numId w:val="1"/>
        </w:numPr>
        <w:ind w:firstLineChars="0"/>
        <w:rPr>
          <w:rFonts w:ascii="微软雅黑" w:eastAsia="微软雅黑" w:hAnsi="微软雅黑"/>
          <w:b/>
          <w:sz w:val="28"/>
        </w:rPr>
      </w:pPr>
      <w:r w:rsidRPr="00CE4CE6">
        <w:rPr>
          <w:rFonts w:ascii="微软雅黑" w:eastAsia="微软雅黑" w:hAnsi="微软雅黑" w:hint="eastAsia"/>
          <w:b/>
          <w:sz w:val="28"/>
        </w:rPr>
        <w:t>C++相关问题</w:t>
      </w:r>
    </w:p>
    <w:p w:rsidR="00CE4CE6" w:rsidRDefault="00CE4CE6" w:rsidP="001C3BDB">
      <w:pPr>
        <w:pStyle w:val="a3"/>
        <w:numPr>
          <w:ilvl w:val="0"/>
          <w:numId w:val="7"/>
        </w:numPr>
        <w:spacing w:beforeLines="50" w:before="156"/>
        <w:ind w:firstLineChars="0"/>
        <w:rPr>
          <w:b/>
        </w:rPr>
      </w:pPr>
      <w:r w:rsidRPr="001C3BDB">
        <w:rPr>
          <w:rFonts w:hint="eastAsia"/>
          <w:b/>
        </w:rPr>
        <w:t>重复代码消除</w:t>
      </w:r>
    </w:p>
    <w:p w:rsidR="001C3BDB" w:rsidRDefault="001C3BDB" w:rsidP="001C3BDB">
      <w:pPr>
        <w:pStyle w:val="a3"/>
        <w:spacing w:beforeLines="50" w:before="156"/>
        <w:ind w:left="420" w:firstLineChars="0" w:firstLine="0"/>
      </w:pPr>
      <w:r>
        <w:rPr>
          <w:rFonts w:hint="eastAsia"/>
        </w:rPr>
        <w:t>出现重复代码的情况：模板、外部内联函数（</w:t>
      </w:r>
      <w:r>
        <w:rPr>
          <w:rFonts w:hint="eastAsia"/>
        </w:rPr>
        <w:t>extern</w:t>
      </w:r>
      <w:r>
        <w:t xml:space="preserve"> </w:t>
      </w:r>
      <w:r>
        <w:rPr>
          <w:rFonts w:hint="eastAsia"/>
        </w:rPr>
        <w:t>inline</w:t>
      </w:r>
      <w:r>
        <w:t xml:space="preserve"> </w:t>
      </w:r>
      <w:r>
        <w:rPr>
          <w:rFonts w:hint="eastAsia"/>
        </w:rPr>
        <w:t>function</w:t>
      </w:r>
      <w:r>
        <w:rPr>
          <w:rFonts w:hint="eastAsia"/>
        </w:rPr>
        <w:t>）、虚函数表等</w:t>
      </w:r>
    </w:p>
    <w:p w:rsidR="001C3BDB" w:rsidRDefault="001C3BDB" w:rsidP="001C3BDB">
      <w:pPr>
        <w:pStyle w:val="a3"/>
        <w:spacing w:beforeLines="50" w:before="156"/>
        <w:ind w:left="420" w:firstLineChars="0" w:firstLine="0"/>
      </w:pPr>
      <w:r>
        <w:rPr>
          <w:rFonts w:hint="eastAsia"/>
        </w:rPr>
        <w:t>模板的解决方法：每个模板的实例代码单独的放在一个段里，当别的编译单元中也生成相同的实例段后，链接器会区分这些相同的模板实例段，然后把它们合并入一个段。</w:t>
      </w:r>
    </w:p>
    <w:p w:rsidR="001C3BDB" w:rsidRPr="001C3BDB" w:rsidRDefault="001C3BDB" w:rsidP="001C3BDB">
      <w:pPr>
        <w:pStyle w:val="a3"/>
        <w:spacing w:beforeLines="50" w:before="156"/>
        <w:ind w:left="420" w:firstLineChars="0" w:firstLine="0"/>
      </w:pPr>
      <w:r>
        <w:rPr>
          <w:rFonts w:hint="eastAsia"/>
        </w:rPr>
        <w:t>函数级别链接：所有函数单独保存在一个段里，当链接器需要用到某个函数时，就将它合并到输出文件中，对于没用的函数就抛弃。（</w:t>
      </w:r>
      <w:r>
        <w:rPr>
          <w:rFonts w:hint="eastAsia"/>
        </w:rPr>
        <w:t>visual</w:t>
      </w:r>
      <w:r>
        <w:t xml:space="preserve"> </w:t>
      </w:r>
      <w:proofErr w:type="spellStart"/>
      <w:r>
        <w:rPr>
          <w:rFonts w:hint="eastAsia"/>
        </w:rPr>
        <w:t>c++</w:t>
      </w:r>
      <w:proofErr w:type="spellEnd"/>
      <w:r>
        <w:rPr>
          <w:rFonts w:hint="eastAsia"/>
        </w:rPr>
        <w:t>编译器提供的机制）</w:t>
      </w:r>
    </w:p>
    <w:p w:rsidR="00CE4CE6" w:rsidRDefault="00CE4CE6" w:rsidP="001C3BDB">
      <w:pPr>
        <w:pStyle w:val="a3"/>
        <w:numPr>
          <w:ilvl w:val="0"/>
          <w:numId w:val="7"/>
        </w:numPr>
        <w:spacing w:beforeLines="50" w:before="156"/>
        <w:ind w:firstLineChars="0"/>
        <w:rPr>
          <w:b/>
        </w:rPr>
      </w:pPr>
      <w:r w:rsidRPr="001C3BDB">
        <w:rPr>
          <w:rFonts w:hint="eastAsia"/>
          <w:b/>
        </w:rPr>
        <w:t>全局构造和</w:t>
      </w:r>
      <w:proofErr w:type="gramStart"/>
      <w:r w:rsidRPr="001C3BDB">
        <w:rPr>
          <w:rFonts w:hint="eastAsia"/>
          <w:b/>
        </w:rPr>
        <w:t>析构</w:t>
      </w:r>
      <w:proofErr w:type="gramEnd"/>
    </w:p>
    <w:p w:rsidR="00727215" w:rsidRDefault="00727215" w:rsidP="00763C91">
      <w:pPr>
        <w:spacing w:beforeLines="50" w:before="156"/>
        <w:ind w:left="420"/>
      </w:pPr>
      <w:r>
        <w:t>M</w:t>
      </w:r>
      <w:r>
        <w:rPr>
          <w:rFonts w:hint="eastAsia"/>
        </w:rPr>
        <w:t>ain</w:t>
      </w:r>
      <w:r>
        <w:rPr>
          <w:rFonts w:hint="eastAsia"/>
        </w:rPr>
        <w:t>函数调用之前：初始化进程执行环境（设置栈指针</w:t>
      </w:r>
      <w:r>
        <w:rPr>
          <w:rFonts w:hint="eastAsia"/>
        </w:rPr>
        <w:t>+</w:t>
      </w:r>
      <w:r>
        <w:rPr>
          <w:rFonts w:hint="eastAsia"/>
        </w:rPr>
        <w:t>初始化</w:t>
      </w:r>
      <w:r>
        <w:rPr>
          <w:rFonts w:hint="eastAsia"/>
        </w:rPr>
        <w:t>DATA</w:t>
      </w:r>
      <w:r>
        <w:rPr>
          <w:rFonts w:hint="eastAsia"/>
        </w:rPr>
        <w:t>区</w:t>
      </w:r>
      <w:r>
        <w:rPr>
          <w:rFonts w:hint="eastAsia"/>
        </w:rPr>
        <w:t>+</w:t>
      </w:r>
      <w:r>
        <w:rPr>
          <w:rFonts w:hint="eastAsia"/>
        </w:rPr>
        <w:t>将</w:t>
      </w:r>
      <w:r>
        <w:rPr>
          <w:rFonts w:hint="eastAsia"/>
        </w:rPr>
        <w:t>BSS</w:t>
      </w:r>
      <w:r>
        <w:rPr>
          <w:rFonts w:hint="eastAsia"/>
        </w:rPr>
        <w:t>区清零</w:t>
      </w:r>
      <w:r>
        <w:rPr>
          <w:rFonts w:hint="eastAsia"/>
        </w:rPr>
        <w:t>+</w:t>
      </w:r>
      <w:r>
        <w:rPr>
          <w:rFonts w:hint="eastAsia"/>
        </w:rPr>
        <w:t>构造全局对象</w:t>
      </w:r>
      <w:r>
        <w:rPr>
          <w:rFonts w:hint="eastAsia"/>
        </w:rPr>
        <w:t>+</w:t>
      </w:r>
      <w:r>
        <w:rPr>
          <w:rFonts w:hint="eastAsia"/>
        </w:rPr>
        <w:t>将</w:t>
      </w:r>
      <w:proofErr w:type="spellStart"/>
      <w:r>
        <w:rPr>
          <w:rFonts w:hint="eastAsia"/>
        </w:rPr>
        <w:t>argc</w:t>
      </w:r>
      <w:proofErr w:type="spellEnd"/>
      <w:r>
        <w:rPr>
          <w:rFonts w:hint="eastAsia"/>
        </w:rPr>
        <w:t>、</w:t>
      </w:r>
      <w:proofErr w:type="spellStart"/>
      <w:r>
        <w:rPr>
          <w:rFonts w:hint="eastAsia"/>
        </w:rPr>
        <w:t>argv</w:t>
      </w:r>
      <w:proofErr w:type="spellEnd"/>
      <w:r>
        <w:rPr>
          <w:rFonts w:hint="eastAsia"/>
        </w:rPr>
        <w:t>参数传入</w:t>
      </w:r>
      <w:r>
        <w:rPr>
          <w:rFonts w:hint="eastAsia"/>
        </w:rPr>
        <w:t>main</w:t>
      </w:r>
      <w:r>
        <w:rPr>
          <w:rFonts w:hint="eastAsia"/>
        </w:rPr>
        <w:t>函数）</w:t>
      </w:r>
      <w:r w:rsidR="00763C91">
        <w:rPr>
          <w:rFonts w:hint="eastAsia"/>
        </w:rPr>
        <w:t>。</w:t>
      </w:r>
    </w:p>
    <w:p w:rsidR="00763C91" w:rsidRDefault="00763C91" w:rsidP="00763C91">
      <w:pPr>
        <w:spacing w:beforeLines="50" w:before="156"/>
        <w:ind w:left="420"/>
      </w:pPr>
      <w:r>
        <w:rPr>
          <w:rFonts w:hint="eastAsia"/>
        </w:rPr>
        <w:t>全局对象</w:t>
      </w:r>
      <w:proofErr w:type="gramStart"/>
      <w:r>
        <w:rPr>
          <w:rFonts w:hint="eastAsia"/>
        </w:rPr>
        <w:t>的析构函数</w:t>
      </w:r>
      <w:proofErr w:type="gramEnd"/>
      <w:r>
        <w:rPr>
          <w:rFonts w:hint="eastAsia"/>
        </w:rPr>
        <w:t>在</w:t>
      </w:r>
      <w:r>
        <w:rPr>
          <w:rFonts w:hint="eastAsia"/>
        </w:rPr>
        <w:t>main</w:t>
      </w:r>
      <w:r>
        <w:rPr>
          <w:rFonts w:hint="eastAsia"/>
        </w:rPr>
        <w:t>之后执行。</w:t>
      </w:r>
    </w:p>
    <w:p w:rsidR="00763C91" w:rsidRDefault="00763C91" w:rsidP="00763C91">
      <w:pPr>
        <w:pStyle w:val="a3"/>
        <w:numPr>
          <w:ilvl w:val="0"/>
          <w:numId w:val="8"/>
        </w:numPr>
        <w:spacing w:beforeLines="50" w:before="156"/>
        <w:ind w:firstLineChars="0"/>
      </w:pPr>
      <w:r>
        <w:rPr>
          <w:rFonts w:hint="eastAsia"/>
        </w:rPr>
        <w:t>.init</w:t>
      </w:r>
      <w:r>
        <w:rPr>
          <w:rFonts w:hint="eastAsia"/>
        </w:rPr>
        <w:t>段</w:t>
      </w:r>
      <w:r>
        <w:rPr>
          <w:rFonts w:hint="eastAsia"/>
        </w:rPr>
        <w:t>:</w:t>
      </w:r>
      <w:r>
        <w:rPr>
          <w:rFonts w:hint="eastAsia"/>
        </w:rPr>
        <w:t>进程的初始化指令，，当一个程序开始运行时，在</w:t>
      </w:r>
      <w:r>
        <w:rPr>
          <w:rFonts w:hint="eastAsia"/>
        </w:rPr>
        <w:t>main</w:t>
      </w:r>
      <w:r>
        <w:rPr>
          <w:rFonts w:hint="eastAsia"/>
        </w:rPr>
        <w:t>函数被调用之前，</w:t>
      </w:r>
      <w:r>
        <w:rPr>
          <w:rFonts w:hint="eastAsia"/>
        </w:rPr>
        <w:lastRenderedPageBreak/>
        <w:t>Glibc</w:t>
      </w:r>
      <w:r>
        <w:rPr>
          <w:rFonts w:hint="eastAsia"/>
        </w:rPr>
        <w:t>的初始化部分安排执行这个段中的代码。</w:t>
      </w:r>
    </w:p>
    <w:p w:rsidR="00763C91" w:rsidRPr="001C3BDB" w:rsidRDefault="00763C91" w:rsidP="00763C91">
      <w:pPr>
        <w:pStyle w:val="a3"/>
        <w:numPr>
          <w:ilvl w:val="0"/>
          <w:numId w:val="8"/>
        </w:numPr>
        <w:spacing w:beforeLines="50" w:before="156"/>
        <w:ind w:firstLineChars="0"/>
      </w:pPr>
      <w:r>
        <w:rPr>
          <w:rFonts w:hint="eastAsia"/>
        </w:rPr>
        <w:t>.</w:t>
      </w:r>
      <w:proofErr w:type="spellStart"/>
      <w:r>
        <w:rPr>
          <w:rFonts w:hint="eastAsia"/>
        </w:rPr>
        <w:t>fini</w:t>
      </w:r>
      <w:proofErr w:type="spellEnd"/>
      <w:r>
        <w:rPr>
          <w:rFonts w:hint="eastAsia"/>
        </w:rPr>
        <w:t>段，保存着进程终止代码指令，当一个进程的</w:t>
      </w:r>
      <w:r>
        <w:rPr>
          <w:rFonts w:hint="eastAsia"/>
        </w:rPr>
        <w:t>main</w:t>
      </w:r>
      <w:r>
        <w:rPr>
          <w:rFonts w:hint="eastAsia"/>
        </w:rPr>
        <w:t>函数正常退出时，</w:t>
      </w:r>
      <w:r>
        <w:rPr>
          <w:rFonts w:hint="eastAsia"/>
        </w:rPr>
        <w:t>Glibc</w:t>
      </w:r>
      <w:r>
        <w:rPr>
          <w:rFonts w:hint="eastAsia"/>
        </w:rPr>
        <w:t>会安排执行这个段中的代码</w:t>
      </w:r>
    </w:p>
    <w:p w:rsidR="00CE4CE6" w:rsidRDefault="00CE4CE6" w:rsidP="001C3BDB">
      <w:pPr>
        <w:pStyle w:val="a3"/>
        <w:numPr>
          <w:ilvl w:val="0"/>
          <w:numId w:val="7"/>
        </w:numPr>
        <w:spacing w:beforeLines="50" w:before="156"/>
        <w:ind w:firstLineChars="0"/>
        <w:rPr>
          <w:b/>
        </w:rPr>
      </w:pPr>
      <w:r w:rsidRPr="001C3BDB">
        <w:rPr>
          <w:rFonts w:hint="eastAsia"/>
          <w:b/>
        </w:rPr>
        <w:t>二进制兼容</w:t>
      </w:r>
    </w:p>
    <w:p w:rsidR="00336C4A" w:rsidRPr="001C3BDB" w:rsidRDefault="00336C4A" w:rsidP="005C1DCF">
      <w:pPr>
        <w:ind w:firstLine="420"/>
      </w:pPr>
      <w:r>
        <w:rPr>
          <w:rFonts w:hint="eastAsia"/>
        </w:rPr>
        <w:t>ABI(Application</w:t>
      </w:r>
      <w:r>
        <w:t xml:space="preserve"> </w:t>
      </w:r>
      <w:r>
        <w:rPr>
          <w:rFonts w:hint="eastAsia"/>
        </w:rPr>
        <w:t>Binary</w:t>
      </w:r>
      <w:r>
        <w:t xml:space="preserve"> </w:t>
      </w:r>
      <w:r>
        <w:rPr>
          <w:rFonts w:hint="eastAsia"/>
        </w:rPr>
        <w:t>Interface)</w:t>
      </w:r>
      <w:r>
        <w:rPr>
          <w:rFonts w:hint="eastAsia"/>
        </w:rPr>
        <w:t>代表与可执行代码二进制兼容相关的内容</w:t>
      </w:r>
    </w:p>
    <w:p w:rsidR="00BF7EC9" w:rsidRDefault="00BF7EC9" w:rsidP="00BF7EC9">
      <w:pPr>
        <w:pStyle w:val="a3"/>
        <w:numPr>
          <w:ilvl w:val="0"/>
          <w:numId w:val="1"/>
        </w:numPr>
        <w:ind w:firstLineChars="0"/>
        <w:rPr>
          <w:rFonts w:ascii="微软雅黑" w:eastAsia="微软雅黑" w:hAnsi="微软雅黑"/>
          <w:b/>
          <w:sz w:val="28"/>
        </w:rPr>
      </w:pPr>
      <w:r>
        <w:rPr>
          <w:rFonts w:ascii="微软雅黑" w:eastAsia="微软雅黑" w:hAnsi="微软雅黑"/>
          <w:b/>
          <w:sz w:val="28"/>
        </w:rPr>
        <w:t>静态库链接</w:t>
      </w:r>
    </w:p>
    <w:p w:rsidR="005C1DCF" w:rsidRDefault="005C1DCF" w:rsidP="005C1DCF">
      <w:pPr>
        <w:pStyle w:val="a3"/>
        <w:numPr>
          <w:ilvl w:val="0"/>
          <w:numId w:val="9"/>
        </w:numPr>
        <w:spacing w:beforeLines="50" w:before="156"/>
        <w:ind w:firstLineChars="0"/>
        <w:rPr>
          <w:b/>
        </w:rPr>
      </w:pPr>
      <w:r w:rsidRPr="005C1DCF">
        <w:rPr>
          <w:rFonts w:hint="eastAsia"/>
          <w:b/>
        </w:rPr>
        <w:t>语言库与系统调用</w:t>
      </w:r>
    </w:p>
    <w:p w:rsidR="005C1DCF" w:rsidRDefault="008E1F9B" w:rsidP="005C1DCF">
      <w:pPr>
        <w:pStyle w:val="a3"/>
        <w:spacing w:beforeLines="50" w:before="156"/>
        <w:ind w:left="420" w:firstLineChars="0" w:firstLine="0"/>
      </w:pPr>
      <w:r>
        <w:rPr>
          <w:rFonts w:hint="eastAsia"/>
        </w:rPr>
        <w:t>语言库就是对操作系统</w:t>
      </w:r>
      <w:r>
        <w:rPr>
          <w:rFonts w:hint="eastAsia"/>
        </w:rPr>
        <w:t>API</w:t>
      </w:r>
      <w:r>
        <w:rPr>
          <w:rFonts w:hint="eastAsia"/>
        </w:rPr>
        <w:t>的包装。</w:t>
      </w:r>
    </w:p>
    <w:p w:rsidR="008E1F9B" w:rsidRDefault="008E1F9B" w:rsidP="008E1F9B">
      <w:pPr>
        <w:pStyle w:val="a3"/>
        <w:numPr>
          <w:ilvl w:val="0"/>
          <w:numId w:val="10"/>
        </w:numPr>
        <w:spacing w:beforeLines="50" w:before="156"/>
        <w:ind w:firstLineChars="0"/>
      </w:pPr>
      <w:r>
        <w:rPr>
          <w:rFonts w:hint="eastAsia"/>
        </w:rPr>
        <w:t>部分函数需要调用系统</w:t>
      </w:r>
      <w:r>
        <w:rPr>
          <w:rFonts w:hint="eastAsia"/>
        </w:rPr>
        <w:t>API</w:t>
      </w:r>
      <w:r>
        <w:rPr>
          <w:rFonts w:hint="eastAsia"/>
        </w:rPr>
        <w:t>，</w:t>
      </w:r>
      <w:proofErr w:type="spellStart"/>
      <w:r>
        <w:rPr>
          <w:rFonts w:hint="eastAsia"/>
        </w:rPr>
        <w:t>eg</w:t>
      </w:r>
      <w:proofErr w:type="spellEnd"/>
      <w:r>
        <w:rPr>
          <w:rFonts w:hint="eastAsia"/>
        </w:rPr>
        <w:t>：</w:t>
      </w:r>
      <w:proofErr w:type="spellStart"/>
      <w:r>
        <w:rPr>
          <w:rFonts w:hint="eastAsia"/>
        </w:rPr>
        <w:t>printf</w:t>
      </w:r>
      <w:proofErr w:type="spellEnd"/>
    </w:p>
    <w:p w:rsidR="008E1F9B" w:rsidRPr="005C1DCF" w:rsidRDefault="008E1F9B" w:rsidP="008E1F9B">
      <w:pPr>
        <w:pStyle w:val="a3"/>
        <w:numPr>
          <w:ilvl w:val="0"/>
          <w:numId w:val="10"/>
        </w:numPr>
        <w:spacing w:beforeLines="50" w:before="156"/>
        <w:ind w:firstLineChars="0"/>
      </w:pPr>
      <w:r>
        <w:rPr>
          <w:rFonts w:hint="eastAsia"/>
        </w:rPr>
        <w:t>部分函数不需要调用系统</w:t>
      </w:r>
      <w:r>
        <w:rPr>
          <w:rFonts w:hint="eastAsia"/>
        </w:rPr>
        <w:t>API</w:t>
      </w:r>
      <w:r>
        <w:rPr>
          <w:rFonts w:hint="eastAsia"/>
        </w:rPr>
        <w:t>，</w:t>
      </w:r>
      <w:proofErr w:type="spellStart"/>
      <w:r>
        <w:rPr>
          <w:rFonts w:hint="eastAsia"/>
        </w:rPr>
        <w:t>eg</w:t>
      </w:r>
      <w:proofErr w:type="spellEnd"/>
      <w:r>
        <w:rPr>
          <w:rFonts w:hint="eastAsia"/>
        </w:rPr>
        <w:t>：</w:t>
      </w:r>
      <w:proofErr w:type="spellStart"/>
      <w:r>
        <w:rPr>
          <w:rFonts w:hint="eastAsia"/>
        </w:rPr>
        <w:t>strlen</w:t>
      </w:r>
      <w:proofErr w:type="spellEnd"/>
    </w:p>
    <w:p w:rsidR="005C1DCF" w:rsidRPr="005C1DCF" w:rsidRDefault="005C1DCF" w:rsidP="005C1DCF">
      <w:pPr>
        <w:pStyle w:val="a3"/>
        <w:numPr>
          <w:ilvl w:val="0"/>
          <w:numId w:val="9"/>
        </w:numPr>
        <w:spacing w:beforeLines="50" w:before="156"/>
        <w:ind w:firstLineChars="0"/>
        <w:rPr>
          <w:b/>
        </w:rPr>
      </w:pPr>
      <w:r w:rsidRPr="005C1DCF">
        <w:rPr>
          <w:rFonts w:hint="eastAsia"/>
          <w:b/>
        </w:rPr>
        <w:t>静态链接</w:t>
      </w:r>
    </w:p>
    <w:p w:rsidR="005C1DCF" w:rsidRDefault="00AD28B6" w:rsidP="005C1DCF">
      <w:proofErr w:type="gramStart"/>
      <w:r>
        <w:rPr>
          <w:rFonts w:hint="eastAsia"/>
        </w:rPr>
        <w:t>静态库可简单</w:t>
      </w:r>
      <w:proofErr w:type="gramEnd"/>
      <w:r>
        <w:rPr>
          <w:rFonts w:hint="eastAsia"/>
        </w:rPr>
        <w:t>的看成一组目标文件集合，即很多目标文件进过压缩打包后形成的文件。</w:t>
      </w:r>
    </w:p>
    <w:p w:rsidR="00AB1B9C" w:rsidRDefault="00AB1B9C" w:rsidP="005C1DCF">
      <w:r>
        <w:t>L</w:t>
      </w:r>
      <w:r>
        <w:rPr>
          <w:rFonts w:hint="eastAsia"/>
        </w:rPr>
        <w:t>d</w:t>
      </w:r>
      <w:r>
        <w:rPr>
          <w:rFonts w:hint="eastAsia"/>
        </w:rPr>
        <w:t>链接器会自动寻找所有需要的符号及它们所在的目标文件</w:t>
      </w:r>
    </w:p>
    <w:p w:rsidR="00A5718A" w:rsidRDefault="00A5718A" w:rsidP="005C1DCF">
      <w:r>
        <w:rPr>
          <w:rFonts w:hint="eastAsia"/>
        </w:rPr>
        <w:t>链接过程：</w:t>
      </w:r>
    </w:p>
    <w:p w:rsidR="00A5718A" w:rsidRDefault="00A5718A" w:rsidP="00A5718A">
      <w:pPr>
        <w:pStyle w:val="a3"/>
        <w:numPr>
          <w:ilvl w:val="0"/>
          <w:numId w:val="11"/>
        </w:numPr>
        <w:ind w:firstLineChars="0"/>
      </w:pPr>
      <w:r>
        <w:rPr>
          <w:rFonts w:hint="eastAsia"/>
        </w:rPr>
        <w:t>调用</w:t>
      </w:r>
      <w:r>
        <w:rPr>
          <w:rFonts w:hint="eastAsia"/>
        </w:rPr>
        <w:t>cc</w:t>
      </w:r>
      <w:r>
        <w:t>1</w:t>
      </w:r>
      <w:r>
        <w:rPr>
          <w:rFonts w:hint="eastAsia"/>
        </w:rPr>
        <w:t>编译成一个临时的汇编文件</w:t>
      </w:r>
    </w:p>
    <w:p w:rsidR="00A5718A" w:rsidRDefault="00A5718A" w:rsidP="00A5718A">
      <w:pPr>
        <w:pStyle w:val="a3"/>
        <w:numPr>
          <w:ilvl w:val="0"/>
          <w:numId w:val="11"/>
        </w:numPr>
        <w:ind w:firstLineChars="0"/>
      </w:pPr>
      <w:r>
        <w:rPr>
          <w:rFonts w:hint="eastAsia"/>
        </w:rPr>
        <w:t>调用</w:t>
      </w:r>
      <w:r>
        <w:rPr>
          <w:rFonts w:hint="eastAsia"/>
        </w:rPr>
        <w:t>as</w:t>
      </w:r>
      <w:r>
        <w:rPr>
          <w:rFonts w:hint="eastAsia"/>
        </w:rPr>
        <w:t>将临时汇编文件汇编成临时目标文件</w:t>
      </w:r>
    </w:p>
    <w:p w:rsidR="00A5718A" w:rsidRDefault="00A5718A" w:rsidP="00A5718A">
      <w:pPr>
        <w:pStyle w:val="a3"/>
        <w:numPr>
          <w:ilvl w:val="0"/>
          <w:numId w:val="11"/>
        </w:numPr>
        <w:ind w:firstLineChars="0"/>
      </w:pPr>
      <w:r>
        <w:t>C</w:t>
      </w:r>
      <w:r>
        <w:rPr>
          <w:rFonts w:hint="eastAsia"/>
        </w:rPr>
        <w:t>ollect</w:t>
      </w:r>
      <w:r>
        <w:t>2</w:t>
      </w:r>
      <w:r>
        <w:rPr>
          <w:rFonts w:hint="eastAsia"/>
        </w:rPr>
        <w:t>程序完成最后的链接，</w:t>
      </w:r>
      <w:r>
        <w:rPr>
          <w:rFonts w:hint="eastAsia"/>
        </w:rPr>
        <w:t>collect</w:t>
      </w:r>
      <w:r>
        <w:t>2</w:t>
      </w:r>
      <w:r>
        <w:rPr>
          <w:rFonts w:hint="eastAsia"/>
        </w:rPr>
        <w:t>程序是</w:t>
      </w:r>
      <w:proofErr w:type="spellStart"/>
      <w:r>
        <w:rPr>
          <w:rFonts w:hint="eastAsia"/>
        </w:rPr>
        <w:t>ld</w:t>
      </w:r>
      <w:proofErr w:type="spellEnd"/>
      <w:r>
        <w:rPr>
          <w:rFonts w:hint="eastAsia"/>
        </w:rPr>
        <w:t>链接器的一个包装</w:t>
      </w:r>
    </w:p>
    <w:p w:rsidR="00BF7EC9" w:rsidRDefault="00BF7EC9" w:rsidP="00BF7EC9">
      <w:pPr>
        <w:pStyle w:val="a3"/>
        <w:numPr>
          <w:ilvl w:val="0"/>
          <w:numId w:val="1"/>
        </w:numPr>
        <w:ind w:firstLineChars="0"/>
        <w:rPr>
          <w:rFonts w:ascii="微软雅黑" w:eastAsia="微软雅黑" w:hAnsi="微软雅黑"/>
          <w:b/>
          <w:sz w:val="28"/>
        </w:rPr>
      </w:pPr>
      <w:r>
        <w:rPr>
          <w:rFonts w:ascii="微软雅黑" w:eastAsia="微软雅黑" w:hAnsi="微软雅黑"/>
          <w:b/>
          <w:sz w:val="28"/>
        </w:rPr>
        <w:t>链接过程控制</w:t>
      </w:r>
    </w:p>
    <w:p w:rsidR="00313C10" w:rsidRDefault="004D158C" w:rsidP="004D158C">
      <w:r>
        <w:rPr>
          <w:rFonts w:hint="eastAsia"/>
        </w:rPr>
        <w:t>控制链接过程的方法：</w:t>
      </w:r>
    </w:p>
    <w:p w:rsidR="004D158C" w:rsidRDefault="004D158C" w:rsidP="004D158C">
      <w:pPr>
        <w:pStyle w:val="a3"/>
        <w:numPr>
          <w:ilvl w:val="0"/>
          <w:numId w:val="12"/>
        </w:numPr>
        <w:ind w:firstLineChars="0"/>
      </w:pPr>
      <w:r>
        <w:rPr>
          <w:rFonts w:hint="eastAsia"/>
        </w:rPr>
        <w:t>使用命令行来给链接</w:t>
      </w:r>
      <w:proofErr w:type="gramStart"/>
      <w:r>
        <w:rPr>
          <w:rFonts w:hint="eastAsia"/>
        </w:rPr>
        <w:t>器知道</w:t>
      </w:r>
      <w:proofErr w:type="gramEnd"/>
      <w:r>
        <w:rPr>
          <w:rFonts w:hint="eastAsia"/>
        </w:rPr>
        <w:t>参数</w:t>
      </w:r>
    </w:p>
    <w:p w:rsidR="004D158C" w:rsidRDefault="004D158C" w:rsidP="004D158C">
      <w:pPr>
        <w:pStyle w:val="a3"/>
        <w:numPr>
          <w:ilvl w:val="0"/>
          <w:numId w:val="12"/>
        </w:numPr>
        <w:ind w:firstLineChars="0"/>
      </w:pPr>
      <w:r>
        <w:rPr>
          <w:rFonts w:hint="eastAsia"/>
        </w:rPr>
        <w:t>将链接指令存放在目标文件中</w:t>
      </w:r>
    </w:p>
    <w:p w:rsidR="004D158C" w:rsidRPr="00313C10" w:rsidRDefault="004D158C" w:rsidP="004D158C">
      <w:pPr>
        <w:pStyle w:val="a3"/>
        <w:numPr>
          <w:ilvl w:val="0"/>
          <w:numId w:val="12"/>
        </w:numPr>
        <w:ind w:firstLineChars="0"/>
      </w:pPr>
      <w:r>
        <w:rPr>
          <w:rFonts w:hint="eastAsia"/>
        </w:rPr>
        <w:t>使用链接控制脚本</w:t>
      </w:r>
    </w:p>
    <w:p w:rsidR="00BF7EC9" w:rsidRDefault="004C1C62" w:rsidP="00BF7EC9">
      <w:pPr>
        <w:pStyle w:val="a3"/>
        <w:numPr>
          <w:ilvl w:val="0"/>
          <w:numId w:val="1"/>
        </w:numPr>
        <w:ind w:firstLineChars="0"/>
        <w:rPr>
          <w:rFonts w:ascii="微软雅黑" w:eastAsia="微软雅黑" w:hAnsi="微软雅黑"/>
          <w:b/>
          <w:sz w:val="28"/>
        </w:rPr>
      </w:pPr>
      <w:r>
        <w:rPr>
          <w:rFonts w:ascii="微软雅黑" w:eastAsia="微软雅黑" w:hAnsi="微软雅黑"/>
          <w:b/>
          <w:sz w:val="28"/>
        </w:rPr>
        <w:t>进程的虚拟空间</w:t>
      </w:r>
    </w:p>
    <w:p w:rsidR="004C1C62" w:rsidRDefault="004C1C62" w:rsidP="004C1C62">
      <w:r>
        <w:rPr>
          <w:rFonts w:hint="eastAsia"/>
        </w:rPr>
        <w:t>PAE</w:t>
      </w:r>
      <w:r>
        <w:t>(</w:t>
      </w:r>
      <w:proofErr w:type="spellStart"/>
      <w:r>
        <w:t>Pysical</w:t>
      </w:r>
      <w:proofErr w:type="spellEnd"/>
      <w:r>
        <w:t xml:space="preserve"> Address Extension):</w:t>
      </w:r>
      <w:r>
        <w:t>地址扩展方式</w:t>
      </w:r>
      <w:r w:rsidR="007E6ABB">
        <w:rPr>
          <w:rFonts w:hint="eastAsia"/>
        </w:rPr>
        <w:t>，</w:t>
      </w:r>
      <w:r w:rsidR="007E6ABB">
        <w:t>扩展物理线到</w:t>
      </w:r>
      <w:r w:rsidR="007E6ABB">
        <w:rPr>
          <w:rFonts w:hint="eastAsia"/>
        </w:rPr>
        <w:t>36</w:t>
      </w:r>
      <w:r w:rsidR="007E6ABB">
        <w:rPr>
          <w:rFonts w:hint="eastAsia"/>
        </w:rPr>
        <w:t>位。</w:t>
      </w:r>
    </w:p>
    <w:p w:rsidR="004C1C62" w:rsidRDefault="004C1C62" w:rsidP="004C1C62">
      <w:r>
        <w:t>操作系统提供一个窗口映射的方法</w:t>
      </w:r>
      <w:r>
        <w:rPr>
          <w:rFonts w:hint="eastAsia"/>
        </w:rPr>
        <w:t>，</w:t>
      </w:r>
      <w:r>
        <w:t>把额外的内存映射</w:t>
      </w:r>
      <w:proofErr w:type="gramStart"/>
      <w:r>
        <w:t>到进程</w:t>
      </w:r>
      <w:proofErr w:type="gramEnd"/>
      <w:r>
        <w:t>地址空间中</w:t>
      </w:r>
      <w:r w:rsidR="007E6ABB">
        <w:rPr>
          <w:rFonts w:hint="eastAsia"/>
        </w:rPr>
        <w:t>。</w:t>
      </w:r>
    </w:p>
    <w:p w:rsidR="007E6ABB" w:rsidRDefault="007E6ABB" w:rsidP="004C1C62">
      <w:r>
        <w:t>在</w:t>
      </w:r>
      <w:r>
        <w:t>windows</w:t>
      </w:r>
      <w:r>
        <w:t>下</w:t>
      </w:r>
      <w:r>
        <w:rPr>
          <w:rFonts w:hint="eastAsia"/>
        </w:rPr>
        <w:t>，</w:t>
      </w:r>
      <w:r>
        <w:t>这种访问内存的操作方式叫做</w:t>
      </w:r>
      <w:r>
        <w:t>AWE</w:t>
      </w:r>
      <w:r>
        <w:rPr>
          <w:rFonts w:hint="eastAsia"/>
        </w:rPr>
        <w:t>（</w:t>
      </w:r>
      <w:r>
        <w:rPr>
          <w:rFonts w:hint="eastAsia"/>
        </w:rPr>
        <w:t>Address</w:t>
      </w:r>
      <w:r>
        <w:t xml:space="preserve"> </w:t>
      </w:r>
      <w:proofErr w:type="spellStart"/>
      <w:r>
        <w:t>Windowsing</w:t>
      </w:r>
      <w:proofErr w:type="spellEnd"/>
      <w:r>
        <w:t xml:space="preserve"> Extensions</w:t>
      </w:r>
      <w:r>
        <w:rPr>
          <w:rFonts w:hint="eastAsia"/>
        </w:rPr>
        <w:t>）</w:t>
      </w:r>
    </w:p>
    <w:p w:rsidR="007E6ABB" w:rsidRDefault="007E6ABB" w:rsidP="004C1C62">
      <w:r>
        <w:t>在</w:t>
      </w:r>
      <w:r>
        <w:t>Unix</w:t>
      </w:r>
      <w:r>
        <w:t>类操作系统中则采用</w:t>
      </w:r>
      <w:proofErr w:type="spellStart"/>
      <w:r>
        <w:t>mmap</w:t>
      </w:r>
      <w:proofErr w:type="spellEnd"/>
      <w:r>
        <w:t>系统调用</w:t>
      </w:r>
    </w:p>
    <w:p w:rsidR="004C1C62" w:rsidRDefault="004C1C62" w:rsidP="00BF7EC9">
      <w:pPr>
        <w:pStyle w:val="a3"/>
        <w:numPr>
          <w:ilvl w:val="0"/>
          <w:numId w:val="1"/>
        </w:numPr>
        <w:ind w:firstLineChars="0"/>
        <w:rPr>
          <w:rFonts w:ascii="微软雅黑" w:eastAsia="微软雅黑" w:hAnsi="微软雅黑"/>
          <w:b/>
          <w:sz w:val="28"/>
        </w:rPr>
      </w:pPr>
      <w:r>
        <w:rPr>
          <w:rFonts w:ascii="微软雅黑" w:eastAsia="微软雅黑" w:hAnsi="微软雅黑"/>
          <w:b/>
          <w:sz w:val="28"/>
        </w:rPr>
        <w:t>装载方式</w:t>
      </w:r>
    </w:p>
    <w:p w:rsidR="007E6ABB" w:rsidRDefault="002F06BE" w:rsidP="007E6ABB">
      <w:r>
        <w:rPr>
          <w:rFonts w:hint="eastAsia"/>
        </w:rPr>
        <w:t>动态装入方式：覆盖装入和页映射</w:t>
      </w:r>
    </w:p>
    <w:p w:rsidR="002F06BE" w:rsidRDefault="002F06BE" w:rsidP="007E6ABB">
      <w:r>
        <w:t>动态装入的原理</w:t>
      </w:r>
      <w:r>
        <w:rPr>
          <w:rFonts w:hint="eastAsia"/>
        </w:rPr>
        <w:t>：程序用到哪个模块就将哪个模块装入内存，如果不用就暂时</w:t>
      </w:r>
      <w:proofErr w:type="gramStart"/>
      <w:r w:rsidR="00DE6303">
        <w:rPr>
          <w:rFonts w:hint="eastAsia"/>
        </w:rPr>
        <w:t>不</w:t>
      </w:r>
      <w:proofErr w:type="gramEnd"/>
      <w:r>
        <w:rPr>
          <w:rFonts w:hint="eastAsia"/>
        </w:rPr>
        <w:t>装入</w:t>
      </w:r>
      <w:r w:rsidR="00DE6303">
        <w:rPr>
          <w:rFonts w:hint="eastAsia"/>
        </w:rPr>
        <w:t>，放入磁盘中。</w:t>
      </w:r>
    </w:p>
    <w:p w:rsidR="002F06BE" w:rsidRPr="00F26A2C" w:rsidRDefault="002F06BE" w:rsidP="009C6A7F">
      <w:pPr>
        <w:pStyle w:val="a3"/>
        <w:numPr>
          <w:ilvl w:val="0"/>
          <w:numId w:val="13"/>
        </w:numPr>
        <w:spacing w:beforeLines="50" w:before="156"/>
        <w:ind w:firstLineChars="0"/>
        <w:rPr>
          <w:b/>
        </w:rPr>
      </w:pPr>
      <w:r w:rsidRPr="00F26A2C">
        <w:rPr>
          <w:rFonts w:hint="eastAsia"/>
          <w:b/>
        </w:rPr>
        <w:t>覆盖装入</w:t>
      </w:r>
    </w:p>
    <w:p w:rsidR="00DE6303" w:rsidRDefault="00DE6303" w:rsidP="00DE6303">
      <w:pPr>
        <w:ind w:firstLine="420"/>
      </w:pPr>
      <w:r>
        <w:t>程序员手</w:t>
      </w:r>
      <w:r w:rsidRPr="00DE6303">
        <w:t>动</w:t>
      </w:r>
      <w:r>
        <w:t>程序分割成若干块</w:t>
      </w:r>
      <w:r>
        <w:rPr>
          <w:rFonts w:hint="eastAsia"/>
        </w:rPr>
        <w:t>，</w:t>
      </w:r>
      <w:r w:rsidR="008B3E35">
        <w:rPr>
          <w:rFonts w:hint="eastAsia"/>
        </w:rPr>
        <w:t>将模块按照它们之间的调用依赖关系组织成树状结构，</w:t>
      </w:r>
      <w:r>
        <w:t>然后编写一个小的辅助代码来管理这些模块</w:t>
      </w:r>
      <w:proofErr w:type="gramStart"/>
      <w:r>
        <w:t>何时驻入内存</w:t>
      </w:r>
      <w:proofErr w:type="gramEnd"/>
      <w:r>
        <w:rPr>
          <w:rFonts w:hint="eastAsia"/>
        </w:rPr>
        <w:t>。</w:t>
      </w:r>
    </w:p>
    <w:p w:rsidR="008B3E35" w:rsidRDefault="008B3E35" w:rsidP="008B3E35">
      <w:pPr>
        <w:pStyle w:val="a3"/>
        <w:numPr>
          <w:ilvl w:val="0"/>
          <w:numId w:val="14"/>
        </w:numPr>
        <w:ind w:firstLineChars="0"/>
      </w:pPr>
      <w:r>
        <w:rPr>
          <w:rFonts w:hint="eastAsia"/>
        </w:rPr>
        <w:t>模块调用时，整个调用路径上的模块必须在内存中</w:t>
      </w:r>
    </w:p>
    <w:p w:rsidR="008B3E35" w:rsidRPr="008B3E35" w:rsidRDefault="008B3E35" w:rsidP="008B3E35">
      <w:pPr>
        <w:pStyle w:val="a3"/>
        <w:numPr>
          <w:ilvl w:val="0"/>
          <w:numId w:val="14"/>
        </w:numPr>
        <w:ind w:firstLineChars="0"/>
      </w:pPr>
      <w:r>
        <w:t>任何模块不允许跨树状结构进行调用</w:t>
      </w:r>
    </w:p>
    <w:p w:rsidR="008B3E35" w:rsidRDefault="00F26A2C" w:rsidP="009C6A7F">
      <w:pPr>
        <w:pStyle w:val="a3"/>
        <w:numPr>
          <w:ilvl w:val="0"/>
          <w:numId w:val="13"/>
        </w:numPr>
        <w:spacing w:beforeLines="50" w:before="156"/>
        <w:ind w:firstLineChars="0"/>
        <w:rPr>
          <w:b/>
        </w:rPr>
      </w:pPr>
      <w:r w:rsidRPr="00F26A2C">
        <w:rPr>
          <w:rFonts w:hint="eastAsia"/>
          <w:b/>
        </w:rPr>
        <w:lastRenderedPageBreak/>
        <w:t>页映射</w:t>
      </w:r>
    </w:p>
    <w:p w:rsidR="00F26A2C" w:rsidRDefault="00075132" w:rsidP="00F26A2C">
      <w:r>
        <w:rPr>
          <w:rFonts w:hint="eastAsia"/>
        </w:rPr>
        <w:t>将内存和所有磁盘中的数据和指令按照页为单位划分成若干个页，然后所有的装载和操作单位都是页</w:t>
      </w:r>
    </w:p>
    <w:p w:rsidR="004B6D82" w:rsidRDefault="004B6D82" w:rsidP="00F26A2C">
      <w:pPr>
        <w:rPr>
          <w:b/>
        </w:rPr>
      </w:pPr>
      <w:r w:rsidRPr="004B6D82">
        <w:rPr>
          <w:b/>
        </w:rPr>
        <w:t>页面调度算法</w:t>
      </w:r>
      <w:r>
        <w:rPr>
          <w:b/>
        </w:rPr>
        <w:t>：</w:t>
      </w:r>
    </w:p>
    <w:p w:rsidR="004B6D82" w:rsidRDefault="004B6D82" w:rsidP="004B6D82">
      <w:pPr>
        <w:pStyle w:val="a3"/>
        <w:numPr>
          <w:ilvl w:val="0"/>
          <w:numId w:val="15"/>
        </w:numPr>
        <w:ind w:firstLineChars="0"/>
      </w:pPr>
      <w:r>
        <w:rPr>
          <w:rFonts w:hint="eastAsia"/>
        </w:rPr>
        <w:t>先进先出算法（</w:t>
      </w:r>
      <w:r>
        <w:rPr>
          <w:rFonts w:hint="eastAsia"/>
        </w:rPr>
        <w:t>FIFO</w:t>
      </w:r>
      <w:r>
        <w:rPr>
          <w:rFonts w:hint="eastAsia"/>
        </w:rPr>
        <w:t>）</w:t>
      </w:r>
    </w:p>
    <w:p w:rsidR="004B6D82" w:rsidRDefault="004B6D82" w:rsidP="004B6D82">
      <w:pPr>
        <w:pStyle w:val="a3"/>
        <w:numPr>
          <w:ilvl w:val="0"/>
          <w:numId w:val="15"/>
        </w:numPr>
        <w:ind w:firstLineChars="0"/>
      </w:pPr>
      <w:r>
        <w:t>最少使用算法（</w:t>
      </w:r>
      <w:r>
        <w:t>LRU</w:t>
      </w:r>
      <w:r>
        <w:t>）</w:t>
      </w:r>
    </w:p>
    <w:p w:rsidR="004B6D82" w:rsidRDefault="004B6D82" w:rsidP="004B6D82">
      <w:pPr>
        <w:pStyle w:val="a3"/>
        <w:numPr>
          <w:ilvl w:val="0"/>
          <w:numId w:val="15"/>
        </w:numPr>
        <w:ind w:firstLineChars="0"/>
      </w:pPr>
      <w:r>
        <w:t>最近最不常用算法（</w:t>
      </w:r>
      <w:r>
        <w:t>LFU</w:t>
      </w:r>
      <w:r>
        <w:t>）</w:t>
      </w:r>
    </w:p>
    <w:p w:rsidR="004B6D82" w:rsidRDefault="004B6D82" w:rsidP="004B6D82">
      <w:pPr>
        <w:pStyle w:val="a3"/>
        <w:numPr>
          <w:ilvl w:val="0"/>
          <w:numId w:val="15"/>
        </w:numPr>
        <w:ind w:firstLineChars="0"/>
      </w:pPr>
      <w:r>
        <w:t>最佳算法</w:t>
      </w:r>
      <w:r>
        <w:rPr>
          <w:rFonts w:hint="eastAsia"/>
        </w:rPr>
        <w:t>（</w:t>
      </w:r>
      <w:r>
        <w:rPr>
          <w:rFonts w:hint="eastAsia"/>
        </w:rPr>
        <w:t>OPT</w:t>
      </w:r>
      <w:r>
        <w:rPr>
          <w:rFonts w:hint="eastAsia"/>
        </w:rPr>
        <w:t>）</w:t>
      </w:r>
    </w:p>
    <w:p w:rsidR="009C6A7F" w:rsidRDefault="009C6A7F" w:rsidP="009C6A7F">
      <w:pPr>
        <w:pStyle w:val="a3"/>
        <w:numPr>
          <w:ilvl w:val="0"/>
          <w:numId w:val="1"/>
        </w:numPr>
        <w:ind w:firstLineChars="0"/>
        <w:rPr>
          <w:rFonts w:ascii="微软雅黑" w:eastAsia="微软雅黑" w:hAnsi="微软雅黑"/>
          <w:b/>
          <w:sz w:val="28"/>
        </w:rPr>
      </w:pPr>
      <w:r w:rsidRPr="009C6A7F">
        <w:rPr>
          <w:rFonts w:ascii="微软雅黑" w:eastAsia="微软雅黑" w:hAnsi="微软雅黑"/>
          <w:b/>
          <w:sz w:val="28"/>
        </w:rPr>
        <w:t>从操作系统的角度看可执行文件的装载</w:t>
      </w:r>
    </w:p>
    <w:p w:rsidR="009C6A7F" w:rsidRDefault="009C6A7F" w:rsidP="009C6A7F">
      <w:pPr>
        <w:pStyle w:val="a3"/>
        <w:numPr>
          <w:ilvl w:val="0"/>
          <w:numId w:val="16"/>
        </w:numPr>
        <w:spacing w:beforeLines="50" w:before="156"/>
        <w:ind w:firstLineChars="0"/>
        <w:rPr>
          <w:b/>
        </w:rPr>
      </w:pPr>
      <w:r w:rsidRPr="009C6A7F">
        <w:rPr>
          <w:rFonts w:hint="eastAsia"/>
          <w:b/>
        </w:rPr>
        <w:t>进程的建立</w:t>
      </w:r>
    </w:p>
    <w:p w:rsidR="009C6A7F" w:rsidRDefault="00DA2449" w:rsidP="00CE7F70">
      <w:pPr>
        <w:pStyle w:val="a3"/>
        <w:numPr>
          <w:ilvl w:val="0"/>
          <w:numId w:val="17"/>
        </w:numPr>
        <w:ind w:firstLineChars="0"/>
      </w:pPr>
      <w:r w:rsidRPr="00DA2449">
        <w:rPr>
          <w:rFonts w:hint="eastAsia"/>
        </w:rPr>
        <w:t>创建一个独立</w:t>
      </w:r>
      <w:r>
        <w:rPr>
          <w:rFonts w:hint="eastAsia"/>
        </w:rPr>
        <w:t>的虚拟地址空间</w:t>
      </w:r>
      <w:r w:rsidR="00CE7F70">
        <w:rPr>
          <w:rFonts w:hint="eastAsia"/>
        </w:rPr>
        <w:t>，即创建映射函数所需的相应数据结构</w:t>
      </w:r>
    </w:p>
    <w:p w:rsidR="00DA2449" w:rsidRDefault="00DA2449" w:rsidP="00CE7F70">
      <w:pPr>
        <w:pStyle w:val="a3"/>
        <w:numPr>
          <w:ilvl w:val="0"/>
          <w:numId w:val="17"/>
        </w:numPr>
        <w:ind w:firstLineChars="0"/>
      </w:pPr>
      <w:r>
        <w:t>读取可执行文件头</w:t>
      </w:r>
      <w:r>
        <w:rPr>
          <w:rFonts w:hint="eastAsia"/>
        </w:rPr>
        <w:t>，</w:t>
      </w:r>
      <w:r>
        <w:t>并且建立虚拟空间与可执行文件的映射关系</w:t>
      </w:r>
    </w:p>
    <w:p w:rsidR="00DA2449" w:rsidRPr="00DA2449" w:rsidRDefault="00DA2449" w:rsidP="00CE7F70">
      <w:pPr>
        <w:pStyle w:val="a3"/>
        <w:numPr>
          <w:ilvl w:val="0"/>
          <w:numId w:val="17"/>
        </w:numPr>
        <w:ind w:firstLineChars="0"/>
      </w:pPr>
      <w:r>
        <w:t>将</w:t>
      </w:r>
      <w:r>
        <w:t>CPU</w:t>
      </w:r>
      <w:r w:rsidR="00CE7F70">
        <w:t>的指令寄存器设置成可执行文件的入口地址</w:t>
      </w:r>
      <w:r w:rsidR="00CE7F70">
        <w:rPr>
          <w:rFonts w:hint="eastAsia"/>
        </w:rPr>
        <w:t>，</w:t>
      </w:r>
      <w:r w:rsidR="00CE7F70">
        <w:t>启动运行</w:t>
      </w:r>
    </w:p>
    <w:p w:rsidR="009C6A7F" w:rsidRDefault="009C6A7F" w:rsidP="009C6A7F">
      <w:pPr>
        <w:pStyle w:val="a3"/>
        <w:numPr>
          <w:ilvl w:val="0"/>
          <w:numId w:val="16"/>
        </w:numPr>
        <w:spacing w:beforeLines="50" w:before="156"/>
        <w:ind w:firstLineChars="0"/>
        <w:rPr>
          <w:b/>
        </w:rPr>
      </w:pPr>
      <w:r w:rsidRPr="009C6A7F">
        <w:rPr>
          <w:rFonts w:hint="eastAsia"/>
          <w:b/>
        </w:rPr>
        <w:t>页错误</w:t>
      </w:r>
    </w:p>
    <w:p w:rsidR="005411E3" w:rsidRDefault="00CE7F70" w:rsidP="005411E3">
      <w:pPr>
        <w:pStyle w:val="a3"/>
        <w:numPr>
          <w:ilvl w:val="0"/>
          <w:numId w:val="18"/>
        </w:numPr>
        <w:ind w:firstLineChars="0"/>
      </w:pPr>
      <w:r>
        <w:t>执行完上面的步骤后</w:t>
      </w:r>
      <w:r>
        <w:rPr>
          <w:rFonts w:hint="eastAsia"/>
        </w:rPr>
        <w:t>，</w:t>
      </w:r>
      <w:r>
        <w:t>可执行文件的真正指令和数据还没有载入内存</w:t>
      </w:r>
    </w:p>
    <w:p w:rsidR="005411E3" w:rsidRDefault="00CE7F70" w:rsidP="005411E3">
      <w:pPr>
        <w:pStyle w:val="a3"/>
        <w:numPr>
          <w:ilvl w:val="0"/>
          <w:numId w:val="18"/>
        </w:numPr>
        <w:ind w:firstLineChars="0"/>
      </w:pPr>
      <w:r>
        <w:t>所以当开始执行程序时</w:t>
      </w:r>
      <w:r>
        <w:rPr>
          <w:rFonts w:hint="eastAsia"/>
        </w:rPr>
        <w:t>，</w:t>
      </w:r>
      <w:r>
        <w:t>CPU</w:t>
      </w:r>
      <w:r>
        <w:t>会发现访问的是一个空页面</w:t>
      </w:r>
      <w:r>
        <w:rPr>
          <w:rFonts w:hint="eastAsia"/>
        </w:rPr>
        <w:t>，</w:t>
      </w:r>
      <w:r>
        <w:t>发生页错误</w:t>
      </w:r>
      <w:r>
        <w:rPr>
          <w:rFonts w:hint="eastAsia"/>
        </w:rPr>
        <w:t>，</w:t>
      </w:r>
      <w:r>
        <w:t>这时</w:t>
      </w:r>
      <w:r>
        <w:t>CPU</w:t>
      </w:r>
      <w:r>
        <w:t>将控制器交给操作系统</w:t>
      </w:r>
      <w:r w:rsidR="005411E3">
        <w:rPr>
          <w:rFonts w:hint="eastAsia"/>
        </w:rPr>
        <w:t>；</w:t>
      </w:r>
    </w:p>
    <w:p w:rsidR="005411E3" w:rsidRDefault="005411E3" w:rsidP="005411E3">
      <w:pPr>
        <w:pStyle w:val="a3"/>
        <w:numPr>
          <w:ilvl w:val="0"/>
          <w:numId w:val="18"/>
        </w:numPr>
        <w:ind w:firstLineChars="0"/>
      </w:pPr>
      <w:r>
        <w:t>操作系统查询映射关系</w:t>
      </w:r>
      <w:r>
        <w:rPr>
          <w:rFonts w:hint="eastAsia"/>
        </w:rPr>
        <w:t>，</w:t>
      </w:r>
      <w:r>
        <w:t>然后找到空页面所在的</w:t>
      </w:r>
      <w:r>
        <w:t>VMA</w:t>
      </w:r>
      <w:r>
        <w:rPr>
          <w:rFonts w:hint="eastAsia"/>
        </w:rPr>
        <w:t>，</w:t>
      </w:r>
      <w:r>
        <w:t>计算出相应页面在可执行文件中的偏移</w:t>
      </w:r>
      <w:r>
        <w:rPr>
          <w:rFonts w:hint="eastAsia"/>
        </w:rPr>
        <w:t>，</w:t>
      </w:r>
    </w:p>
    <w:p w:rsidR="005411E3" w:rsidRDefault="005411E3" w:rsidP="005411E3">
      <w:pPr>
        <w:pStyle w:val="a3"/>
        <w:numPr>
          <w:ilvl w:val="0"/>
          <w:numId w:val="18"/>
        </w:numPr>
        <w:ind w:firstLineChars="0"/>
      </w:pPr>
      <w:r>
        <w:t>然后在物理内存中分配一个物理页面</w:t>
      </w:r>
      <w:r>
        <w:rPr>
          <w:rFonts w:hint="eastAsia"/>
        </w:rPr>
        <w:t>，</w:t>
      </w:r>
      <w:proofErr w:type="gramStart"/>
      <w:r>
        <w:t>将进程</w:t>
      </w:r>
      <w:proofErr w:type="gramEnd"/>
      <w:r>
        <w:t>中该虚拟页与分配的物理页之间建立映射关系</w:t>
      </w:r>
      <w:r>
        <w:rPr>
          <w:rFonts w:hint="eastAsia"/>
        </w:rPr>
        <w:t>，</w:t>
      </w:r>
      <w:r>
        <w:t>然后把控制权返回给进程</w:t>
      </w:r>
      <w:r>
        <w:rPr>
          <w:rFonts w:hint="eastAsia"/>
        </w:rPr>
        <w:t>，</w:t>
      </w:r>
    </w:p>
    <w:p w:rsidR="00CE7F70" w:rsidRDefault="005411E3" w:rsidP="005411E3">
      <w:pPr>
        <w:pStyle w:val="a3"/>
        <w:numPr>
          <w:ilvl w:val="0"/>
          <w:numId w:val="18"/>
        </w:numPr>
        <w:ind w:firstLineChars="0"/>
      </w:pPr>
      <w:r>
        <w:t>进程从刚才</w:t>
      </w:r>
      <w:proofErr w:type="gramStart"/>
      <w:r>
        <w:t>页错误</w:t>
      </w:r>
      <w:proofErr w:type="gramEnd"/>
      <w:r>
        <w:t>的位置重新开始执行</w:t>
      </w:r>
      <w:r>
        <w:rPr>
          <w:rFonts w:hint="eastAsia"/>
        </w:rPr>
        <w:t>。</w:t>
      </w:r>
    </w:p>
    <w:p w:rsidR="003F5078" w:rsidRDefault="003F5078" w:rsidP="003F5078">
      <w:pPr>
        <w:pStyle w:val="a3"/>
        <w:numPr>
          <w:ilvl w:val="0"/>
          <w:numId w:val="16"/>
        </w:numPr>
        <w:spacing w:beforeLines="50" w:before="156"/>
        <w:ind w:firstLineChars="0"/>
        <w:rPr>
          <w:b/>
        </w:rPr>
      </w:pPr>
      <w:r w:rsidRPr="003F5078">
        <w:rPr>
          <w:b/>
        </w:rPr>
        <w:t>减少映射时的内存浪费</w:t>
      </w:r>
    </w:p>
    <w:p w:rsidR="003F5078" w:rsidRDefault="003F5078" w:rsidP="003F5078">
      <w:pPr>
        <w:ind w:left="420"/>
      </w:pPr>
      <w:r>
        <w:t>ELF</w:t>
      </w:r>
      <w:r>
        <w:t>文件被映射时</w:t>
      </w:r>
      <w:r>
        <w:rPr>
          <w:rFonts w:hint="eastAsia"/>
        </w:rPr>
        <w:t>，</w:t>
      </w:r>
      <w:r>
        <w:t>是以系统的页长度为单位</w:t>
      </w:r>
      <w:r>
        <w:rPr>
          <w:rFonts w:hint="eastAsia"/>
        </w:rPr>
        <w:t>，</w:t>
      </w:r>
      <w:r>
        <w:t>每个段在映射时的长度应该是系统页长度的整数</w:t>
      </w:r>
      <w:proofErr w:type="gramStart"/>
      <w:r>
        <w:t>倍</w:t>
      </w:r>
      <w:proofErr w:type="gramEnd"/>
      <w:r>
        <w:rPr>
          <w:rFonts w:hint="eastAsia"/>
        </w:rPr>
        <w:t>，</w:t>
      </w:r>
      <w:r>
        <w:t>如果不是</w:t>
      </w:r>
      <w:r>
        <w:rPr>
          <w:rFonts w:hint="eastAsia"/>
        </w:rPr>
        <w:t>，</w:t>
      </w:r>
      <w:r>
        <w:t>多余部分也将占用一个页</w:t>
      </w:r>
      <w:r>
        <w:rPr>
          <w:rFonts w:hint="eastAsia"/>
        </w:rPr>
        <w:t>。</w:t>
      </w:r>
      <w:r>
        <w:t>所以为了避免这种浪费</w:t>
      </w:r>
      <w:r>
        <w:rPr>
          <w:rFonts w:hint="eastAsia"/>
        </w:rPr>
        <w:t>，</w:t>
      </w:r>
      <w:r>
        <w:t>对于相同权限的段</w:t>
      </w:r>
      <w:r>
        <w:rPr>
          <w:rFonts w:hint="eastAsia"/>
        </w:rPr>
        <w:t>，</w:t>
      </w:r>
      <w:r>
        <w:t>把他们合并在一起</w:t>
      </w:r>
      <w:proofErr w:type="gramStart"/>
      <w:r>
        <w:t>当做</w:t>
      </w:r>
      <w:proofErr w:type="gramEnd"/>
      <w:r>
        <w:t>一个段进行映射</w:t>
      </w:r>
      <w:r>
        <w:rPr>
          <w:rFonts w:hint="eastAsia"/>
        </w:rPr>
        <w:t>。</w:t>
      </w:r>
    </w:p>
    <w:p w:rsidR="003F5078" w:rsidRDefault="006975E5" w:rsidP="003F5078">
      <w:pPr>
        <w:pStyle w:val="a3"/>
        <w:numPr>
          <w:ilvl w:val="0"/>
          <w:numId w:val="16"/>
        </w:numPr>
        <w:spacing w:beforeLines="50" w:before="156"/>
        <w:ind w:firstLineChars="0"/>
        <w:rPr>
          <w:b/>
        </w:rPr>
      </w:pPr>
      <w:r>
        <w:rPr>
          <w:rFonts w:hint="eastAsia"/>
          <w:b/>
        </w:rPr>
        <w:t>堆和</w:t>
      </w:r>
      <w:proofErr w:type="gramStart"/>
      <w:r>
        <w:rPr>
          <w:rFonts w:hint="eastAsia"/>
          <w:b/>
        </w:rPr>
        <w:t>栈</w:t>
      </w:r>
      <w:proofErr w:type="gramEnd"/>
    </w:p>
    <w:p w:rsidR="006975E5" w:rsidRDefault="006975E5" w:rsidP="006975E5">
      <w:r>
        <w:rPr>
          <w:rFonts w:hint="eastAsia"/>
        </w:rPr>
        <w:t>在虚拟空间（</w:t>
      </w:r>
      <w:r>
        <w:rPr>
          <w:rFonts w:hint="eastAsia"/>
        </w:rPr>
        <w:t>VMA</w:t>
      </w:r>
      <w:r>
        <w:rPr>
          <w:rFonts w:hint="eastAsia"/>
        </w:rPr>
        <w:t>）上</w:t>
      </w:r>
    </w:p>
    <w:p w:rsidR="006975E5" w:rsidRDefault="006975E5" w:rsidP="006975E5">
      <w:pPr>
        <w:pStyle w:val="a3"/>
        <w:numPr>
          <w:ilvl w:val="0"/>
          <w:numId w:val="20"/>
        </w:numPr>
        <w:ind w:firstLineChars="0"/>
      </w:pPr>
      <w:r>
        <w:rPr>
          <w:rFonts w:hint="eastAsia"/>
        </w:rPr>
        <w:t>堆，权限可读写，可执行；无映像文件，匿名，可向上扩展</w:t>
      </w:r>
    </w:p>
    <w:p w:rsidR="006975E5" w:rsidRPr="006975E5" w:rsidRDefault="006975E5" w:rsidP="006975E5">
      <w:pPr>
        <w:pStyle w:val="a3"/>
        <w:numPr>
          <w:ilvl w:val="0"/>
          <w:numId w:val="20"/>
        </w:numPr>
        <w:ind w:firstLineChars="0"/>
      </w:pPr>
      <w:proofErr w:type="gramStart"/>
      <w:r>
        <w:t>栈</w:t>
      </w:r>
      <w:proofErr w:type="gramEnd"/>
      <w:r>
        <w:rPr>
          <w:rFonts w:hint="eastAsia"/>
        </w:rPr>
        <w:t>，</w:t>
      </w:r>
      <w:r>
        <w:t>权限可读写</w:t>
      </w:r>
      <w:r>
        <w:rPr>
          <w:rFonts w:hint="eastAsia"/>
        </w:rPr>
        <w:t>，</w:t>
      </w:r>
      <w:r>
        <w:t>不可执行</w:t>
      </w:r>
      <w:r>
        <w:rPr>
          <w:rFonts w:hint="eastAsia"/>
        </w:rPr>
        <w:t>；</w:t>
      </w:r>
      <w:r>
        <w:t>无映像文件</w:t>
      </w:r>
      <w:r>
        <w:rPr>
          <w:rFonts w:hint="eastAsia"/>
        </w:rPr>
        <w:t>，</w:t>
      </w:r>
      <w:r>
        <w:t>匿名</w:t>
      </w:r>
      <w:r>
        <w:rPr>
          <w:rFonts w:hint="eastAsia"/>
        </w:rPr>
        <w:t>，</w:t>
      </w:r>
      <w:r>
        <w:t>可向下扩展</w:t>
      </w:r>
    </w:p>
    <w:p w:rsidR="006975E5" w:rsidRDefault="006975E5" w:rsidP="0031398A">
      <w:pPr>
        <w:spacing w:beforeLines="50" w:before="156"/>
        <w:rPr>
          <w:b/>
        </w:rPr>
      </w:pPr>
      <w:r w:rsidRPr="006975E5">
        <w:rPr>
          <w:rFonts w:hint="eastAsia"/>
          <w:b/>
        </w:rPr>
        <w:t>堆的最大申请数量</w:t>
      </w:r>
      <w:r>
        <w:rPr>
          <w:rFonts w:hint="eastAsia"/>
          <w:b/>
        </w:rPr>
        <w:t>（</w:t>
      </w:r>
      <w:proofErr w:type="spellStart"/>
      <w:r>
        <w:rPr>
          <w:rFonts w:hint="eastAsia"/>
          <w:b/>
        </w:rPr>
        <w:t>malloc</w:t>
      </w:r>
      <w:proofErr w:type="spellEnd"/>
      <w:r>
        <w:rPr>
          <w:rFonts w:hint="eastAsia"/>
          <w:b/>
        </w:rPr>
        <w:t>）：</w:t>
      </w:r>
    </w:p>
    <w:p w:rsidR="006975E5" w:rsidRDefault="006975E5" w:rsidP="006975E5">
      <w:r w:rsidRPr="006975E5">
        <w:t>受操作系统</w:t>
      </w:r>
      <w:r w:rsidRPr="006975E5">
        <w:rPr>
          <w:rFonts w:hint="eastAsia"/>
        </w:rPr>
        <w:t>、</w:t>
      </w:r>
      <w:r w:rsidRPr="006975E5">
        <w:t>程序大小</w:t>
      </w:r>
      <w:r w:rsidRPr="006975E5">
        <w:rPr>
          <w:rFonts w:hint="eastAsia"/>
        </w:rPr>
        <w:t>、</w:t>
      </w:r>
      <w:r w:rsidRPr="006975E5">
        <w:t>程序</w:t>
      </w:r>
      <w:proofErr w:type="gramStart"/>
      <w:r w:rsidRPr="006975E5">
        <w:t>栈</w:t>
      </w:r>
      <w:proofErr w:type="gramEnd"/>
      <w:r w:rsidRPr="006975E5">
        <w:t>数量</w:t>
      </w:r>
      <w:r w:rsidRPr="006975E5">
        <w:rPr>
          <w:rFonts w:hint="eastAsia"/>
        </w:rPr>
        <w:t>、</w:t>
      </w:r>
      <w:r w:rsidRPr="006975E5">
        <w:t>大小等影响</w:t>
      </w:r>
      <w:r>
        <w:rPr>
          <w:rFonts w:hint="eastAsia"/>
        </w:rPr>
        <w:t>，</w:t>
      </w:r>
      <w:r>
        <w:t>每次都不一样</w:t>
      </w:r>
    </w:p>
    <w:p w:rsidR="0031398A" w:rsidRDefault="0031398A" w:rsidP="0031398A">
      <w:pPr>
        <w:spacing w:beforeLines="50" w:before="156"/>
        <w:rPr>
          <w:b/>
        </w:rPr>
      </w:pPr>
      <w:r w:rsidRPr="0031398A">
        <w:rPr>
          <w:b/>
        </w:rPr>
        <w:t>进程</w:t>
      </w:r>
      <w:proofErr w:type="gramStart"/>
      <w:r w:rsidRPr="0031398A">
        <w:rPr>
          <w:b/>
        </w:rPr>
        <w:t>栈</w:t>
      </w:r>
      <w:proofErr w:type="gramEnd"/>
      <w:r w:rsidRPr="0031398A">
        <w:rPr>
          <w:b/>
        </w:rPr>
        <w:t>的初始化</w:t>
      </w:r>
    </w:p>
    <w:p w:rsidR="0031398A" w:rsidRDefault="0031398A" w:rsidP="0031398A">
      <w:r w:rsidRPr="0031398A">
        <w:t>进程刚开始启动的时候</w:t>
      </w:r>
      <w:r w:rsidRPr="0031398A">
        <w:rPr>
          <w:rFonts w:hint="eastAsia"/>
        </w:rPr>
        <w:t>，</w:t>
      </w:r>
      <w:r>
        <w:rPr>
          <w:rFonts w:hint="eastAsia"/>
        </w:rPr>
        <w:t>需要知道一些进程运行的环境，最基本的就是系统环境变量和运行参数。</w:t>
      </w:r>
    </w:p>
    <w:p w:rsidR="0031398A" w:rsidRDefault="0031398A" w:rsidP="0031398A">
      <w:r>
        <w:t>操作系统</w:t>
      </w:r>
      <w:r w:rsidR="00E459D0">
        <w:t>会</w:t>
      </w:r>
      <w:r>
        <w:t>在程序启动前将</w:t>
      </w:r>
      <w:r w:rsidR="00091443">
        <w:t>系统环境变量和运行参数提前保持</w:t>
      </w:r>
      <w:proofErr w:type="gramStart"/>
      <w:r w:rsidR="00091443">
        <w:t>到进程</w:t>
      </w:r>
      <w:proofErr w:type="gramEnd"/>
      <w:r w:rsidR="00091443">
        <w:t>的虚拟空间</w:t>
      </w:r>
      <w:proofErr w:type="gramStart"/>
      <w:r w:rsidR="00091443">
        <w:t>栈</w:t>
      </w:r>
      <w:proofErr w:type="gramEnd"/>
      <w:r w:rsidR="00091443">
        <w:t>中</w:t>
      </w:r>
      <w:r w:rsidR="00091443">
        <w:rPr>
          <w:rFonts w:hint="eastAsia"/>
        </w:rPr>
        <w:t>。</w:t>
      </w:r>
    </w:p>
    <w:p w:rsidR="00091443" w:rsidRDefault="00091443" w:rsidP="0031398A">
      <w:proofErr w:type="gramStart"/>
      <w:r>
        <w:t>栈</w:t>
      </w:r>
      <w:proofErr w:type="gramEnd"/>
      <w:r>
        <w:t>顶寄存器</w:t>
      </w:r>
      <w:proofErr w:type="spellStart"/>
      <w:r>
        <w:t>esp</w:t>
      </w:r>
      <w:proofErr w:type="spellEnd"/>
      <w:r>
        <w:t>执行的位置就是初始化之后堆栈的顶部</w:t>
      </w:r>
      <w:r>
        <w:rPr>
          <w:rFonts w:hint="eastAsia"/>
        </w:rPr>
        <w:t>。</w:t>
      </w:r>
    </w:p>
    <w:p w:rsidR="00091443" w:rsidRPr="0031398A" w:rsidRDefault="00091443" w:rsidP="0031398A">
      <w:r>
        <w:t>程序启动后</w:t>
      </w:r>
      <w:r>
        <w:rPr>
          <w:rFonts w:hint="eastAsia"/>
        </w:rPr>
        <w:t>，</w:t>
      </w:r>
      <w:r>
        <w:t>程序的库部分会把堆栈里的初始化信息中的参数传递给</w:t>
      </w:r>
      <w:r>
        <w:t>main</w:t>
      </w:r>
      <w:r>
        <w:rPr>
          <w:rFonts w:hint="eastAsia"/>
        </w:rPr>
        <w:t>（）函数。</w:t>
      </w:r>
    </w:p>
    <w:p w:rsidR="00CE033E" w:rsidRDefault="00CE033E" w:rsidP="00D05EE3">
      <w:pPr>
        <w:pStyle w:val="a3"/>
        <w:numPr>
          <w:ilvl w:val="0"/>
          <w:numId w:val="1"/>
        </w:numPr>
        <w:ind w:firstLineChars="0"/>
        <w:rPr>
          <w:rFonts w:ascii="微软雅黑" w:eastAsia="微软雅黑" w:hAnsi="微软雅黑"/>
          <w:b/>
          <w:sz w:val="28"/>
        </w:rPr>
      </w:pPr>
      <w:r>
        <w:rPr>
          <w:rFonts w:ascii="微软雅黑" w:eastAsia="微软雅黑" w:hAnsi="微软雅黑" w:hint="eastAsia"/>
          <w:b/>
          <w:sz w:val="28"/>
        </w:rPr>
        <w:t>动态链接</w:t>
      </w:r>
    </w:p>
    <w:p w:rsidR="00CE033E" w:rsidRDefault="00CE033E" w:rsidP="00CE033E">
      <w:pPr>
        <w:pStyle w:val="a3"/>
        <w:numPr>
          <w:ilvl w:val="0"/>
          <w:numId w:val="25"/>
        </w:numPr>
        <w:spacing w:beforeLines="50" w:before="156"/>
        <w:ind w:firstLineChars="0"/>
        <w:rPr>
          <w:b/>
        </w:rPr>
      </w:pPr>
      <w:r w:rsidRPr="00CE033E">
        <w:rPr>
          <w:rFonts w:hint="eastAsia"/>
          <w:b/>
        </w:rPr>
        <w:lastRenderedPageBreak/>
        <w:t>静态链接的缺点</w:t>
      </w:r>
    </w:p>
    <w:p w:rsidR="00CE033E" w:rsidRDefault="00CE033E" w:rsidP="00CE033E">
      <w:pPr>
        <w:pStyle w:val="a3"/>
        <w:numPr>
          <w:ilvl w:val="0"/>
          <w:numId w:val="26"/>
        </w:numPr>
        <w:ind w:firstLineChars="0"/>
      </w:pPr>
      <w:r>
        <w:rPr>
          <w:rFonts w:hint="eastAsia"/>
        </w:rPr>
        <w:t>空间浪费</w:t>
      </w:r>
    </w:p>
    <w:p w:rsidR="00CE033E" w:rsidRPr="00CE033E" w:rsidRDefault="00CE033E" w:rsidP="00CE033E">
      <w:pPr>
        <w:pStyle w:val="a3"/>
        <w:numPr>
          <w:ilvl w:val="0"/>
          <w:numId w:val="26"/>
        </w:numPr>
        <w:ind w:firstLineChars="0"/>
      </w:pPr>
      <w:r>
        <w:rPr>
          <w:rFonts w:hint="eastAsia"/>
        </w:rPr>
        <w:t>程序更新、部署、发布麻烦</w:t>
      </w:r>
    </w:p>
    <w:p w:rsidR="00CE033E" w:rsidRDefault="00CE033E" w:rsidP="00CE033E">
      <w:pPr>
        <w:pStyle w:val="a3"/>
        <w:numPr>
          <w:ilvl w:val="0"/>
          <w:numId w:val="25"/>
        </w:numPr>
        <w:spacing w:beforeLines="50" w:before="156"/>
        <w:ind w:firstLineChars="0"/>
        <w:rPr>
          <w:b/>
        </w:rPr>
      </w:pPr>
      <w:r w:rsidRPr="00CE033E">
        <w:rPr>
          <w:rFonts w:hint="eastAsia"/>
          <w:b/>
        </w:rPr>
        <w:t>动态链接的思想</w:t>
      </w:r>
    </w:p>
    <w:p w:rsidR="00CE033E" w:rsidRDefault="00CE033E" w:rsidP="00CE033E">
      <w:pPr>
        <w:ind w:left="420"/>
      </w:pPr>
      <w:r>
        <w:rPr>
          <w:rFonts w:hint="eastAsia"/>
        </w:rPr>
        <w:t>将程序安装模块拆分成各个相对独立部分，在程序运行时，才将他们</w:t>
      </w:r>
      <w:r w:rsidR="00A30608">
        <w:rPr>
          <w:rFonts w:hint="eastAsia"/>
        </w:rPr>
        <w:t>链接在一起形成一个完整的程序，而不是像静态链接一样把所有的程序模块都链接成一个单独的可执行文件。</w:t>
      </w:r>
    </w:p>
    <w:p w:rsidR="00A30608" w:rsidRDefault="00A30608" w:rsidP="00CE033E">
      <w:pPr>
        <w:ind w:left="420"/>
      </w:pPr>
      <w:r>
        <w:t>L</w:t>
      </w:r>
      <w:r>
        <w:rPr>
          <w:rFonts w:hint="eastAsia"/>
        </w:rPr>
        <w:t>inux</w:t>
      </w:r>
      <w:r>
        <w:rPr>
          <w:rFonts w:hint="eastAsia"/>
        </w:rPr>
        <w:t>中，</w:t>
      </w:r>
      <w:r>
        <w:rPr>
          <w:rFonts w:hint="eastAsia"/>
        </w:rPr>
        <w:t>ELF</w:t>
      </w:r>
      <w:r>
        <w:rPr>
          <w:rFonts w:hint="eastAsia"/>
        </w:rPr>
        <w:t>动态链接文件被称为动态共享对象</w:t>
      </w:r>
      <w:r>
        <w:rPr>
          <w:rFonts w:hint="eastAsia"/>
        </w:rPr>
        <w:t>,</w:t>
      </w:r>
      <w:proofErr w:type="gramStart"/>
      <w:r>
        <w:t>”</w:t>
      </w:r>
      <w:proofErr w:type="gramEnd"/>
      <w:r>
        <w:t>.</w:t>
      </w:r>
      <w:proofErr w:type="gramStart"/>
      <w:r>
        <w:t>so</w:t>
      </w:r>
      <w:proofErr w:type="gramEnd"/>
      <w:r>
        <w:t>”</w:t>
      </w:r>
    </w:p>
    <w:p w:rsidR="008A07A6" w:rsidRDefault="00A30608" w:rsidP="00CE033E">
      <w:pPr>
        <w:ind w:left="420"/>
      </w:pPr>
      <w:r>
        <w:t>W</w:t>
      </w:r>
      <w:r>
        <w:rPr>
          <w:rFonts w:hint="eastAsia"/>
        </w:rPr>
        <w:t>indows</w:t>
      </w:r>
      <w:r>
        <w:rPr>
          <w:rFonts w:hint="eastAsia"/>
        </w:rPr>
        <w:t>中，动态链接文件被称为动态链接库，</w:t>
      </w:r>
      <w:proofErr w:type="gramStart"/>
      <w:r>
        <w:t>”</w:t>
      </w:r>
      <w:proofErr w:type="gramEnd"/>
      <w:r>
        <w:rPr>
          <w:rFonts w:hint="eastAsia"/>
        </w:rPr>
        <w:t>.</w:t>
      </w:r>
      <w:proofErr w:type="gramStart"/>
      <w:r>
        <w:rPr>
          <w:rFonts w:hint="eastAsia"/>
        </w:rPr>
        <w:t>dll</w:t>
      </w:r>
      <w:proofErr w:type="gramEnd"/>
    </w:p>
    <w:p w:rsidR="00A30608" w:rsidRPr="00CE033E" w:rsidRDefault="008A07A6" w:rsidP="00CE033E">
      <w:pPr>
        <w:ind w:left="420"/>
      </w:pPr>
      <w:r>
        <w:rPr>
          <w:rFonts w:hint="eastAsia"/>
        </w:rPr>
        <w:t>程序与</w:t>
      </w:r>
      <w:r>
        <w:rPr>
          <w:rFonts w:hint="eastAsia"/>
        </w:rPr>
        <w:t>lib</w:t>
      </w:r>
      <w:r>
        <w:t>.so</w:t>
      </w:r>
      <w:r>
        <w:rPr>
          <w:rFonts w:hint="eastAsia"/>
        </w:rPr>
        <w:t>之间由动态链接器进行连接，而不是静态链接器</w:t>
      </w:r>
      <w:proofErr w:type="spellStart"/>
      <w:r>
        <w:rPr>
          <w:rFonts w:hint="eastAsia"/>
        </w:rPr>
        <w:t>ld</w:t>
      </w:r>
      <w:proofErr w:type="spellEnd"/>
      <w:r>
        <w:rPr>
          <w:rFonts w:hint="eastAsia"/>
        </w:rPr>
        <w:t>。</w:t>
      </w:r>
      <w:r w:rsidR="00A30608">
        <w:t>”</w:t>
      </w:r>
    </w:p>
    <w:p w:rsidR="006975E5" w:rsidRDefault="00CB7365" w:rsidP="00D05EE3">
      <w:pPr>
        <w:pStyle w:val="a3"/>
        <w:numPr>
          <w:ilvl w:val="0"/>
          <w:numId w:val="1"/>
        </w:numPr>
        <w:ind w:firstLineChars="0"/>
        <w:rPr>
          <w:rFonts w:ascii="微软雅黑" w:eastAsia="微软雅黑" w:hAnsi="微软雅黑"/>
          <w:b/>
          <w:sz w:val="28"/>
        </w:rPr>
      </w:pPr>
      <w:r>
        <w:rPr>
          <w:rFonts w:ascii="微软雅黑" w:eastAsia="微软雅黑" w:hAnsi="微软雅黑" w:hint="eastAsia"/>
          <w:b/>
          <w:sz w:val="28"/>
        </w:rPr>
        <w:t>内存</w:t>
      </w:r>
    </w:p>
    <w:p w:rsidR="00CB7365" w:rsidRDefault="00CB7365" w:rsidP="00CB7365">
      <w:pPr>
        <w:pStyle w:val="a3"/>
        <w:numPr>
          <w:ilvl w:val="0"/>
          <w:numId w:val="21"/>
        </w:numPr>
        <w:spacing w:beforeLines="50" w:before="156"/>
        <w:ind w:firstLineChars="0"/>
        <w:rPr>
          <w:b/>
        </w:rPr>
      </w:pPr>
      <w:r w:rsidRPr="00CB7365">
        <w:rPr>
          <w:rFonts w:hint="eastAsia"/>
          <w:b/>
        </w:rPr>
        <w:t>程序的内存分布</w:t>
      </w:r>
    </w:p>
    <w:p w:rsidR="00CB7365" w:rsidRDefault="00CB7365" w:rsidP="00CB7365">
      <w:pPr>
        <w:pStyle w:val="a3"/>
        <w:numPr>
          <w:ilvl w:val="0"/>
          <w:numId w:val="22"/>
        </w:numPr>
        <w:ind w:firstLineChars="0"/>
      </w:pPr>
      <w:r>
        <w:rPr>
          <w:rFonts w:hint="eastAsia"/>
        </w:rPr>
        <w:t>内核空间</w:t>
      </w:r>
    </w:p>
    <w:p w:rsidR="00CB7365" w:rsidRDefault="00CB7365" w:rsidP="00CB7365">
      <w:pPr>
        <w:pStyle w:val="a3"/>
        <w:numPr>
          <w:ilvl w:val="0"/>
          <w:numId w:val="22"/>
        </w:numPr>
        <w:ind w:firstLineChars="0"/>
      </w:pPr>
      <w:proofErr w:type="gramStart"/>
      <w:r>
        <w:t>栈</w:t>
      </w:r>
      <w:proofErr w:type="gramEnd"/>
    </w:p>
    <w:p w:rsidR="00CB7365" w:rsidRDefault="00CB7365" w:rsidP="00CB7365">
      <w:pPr>
        <w:pStyle w:val="a3"/>
        <w:numPr>
          <w:ilvl w:val="0"/>
          <w:numId w:val="22"/>
        </w:numPr>
        <w:ind w:firstLineChars="0"/>
      </w:pPr>
      <w:r>
        <w:t>动态链接库</w:t>
      </w:r>
    </w:p>
    <w:p w:rsidR="00CB7365" w:rsidRDefault="00CB7365" w:rsidP="00CB7365">
      <w:pPr>
        <w:pStyle w:val="a3"/>
        <w:numPr>
          <w:ilvl w:val="0"/>
          <w:numId w:val="22"/>
        </w:numPr>
        <w:ind w:firstLineChars="0"/>
      </w:pPr>
      <w:r>
        <w:t>堆</w:t>
      </w:r>
    </w:p>
    <w:p w:rsidR="00CB7365" w:rsidRDefault="00CB7365" w:rsidP="00CB7365">
      <w:pPr>
        <w:pStyle w:val="a3"/>
        <w:numPr>
          <w:ilvl w:val="0"/>
          <w:numId w:val="22"/>
        </w:numPr>
        <w:ind w:firstLineChars="0"/>
      </w:pPr>
      <w:r>
        <w:t>可执行文件映像</w:t>
      </w:r>
      <w:r>
        <w:rPr>
          <w:rFonts w:hint="eastAsia"/>
        </w:rPr>
        <w:t>（</w:t>
      </w:r>
      <w:r>
        <w:rPr>
          <w:rFonts w:hint="eastAsia"/>
        </w:rPr>
        <w:t>.text</w:t>
      </w:r>
      <w:r>
        <w:rPr>
          <w:rFonts w:hint="eastAsia"/>
        </w:rPr>
        <w:t>、</w:t>
      </w:r>
      <w:r>
        <w:rPr>
          <w:rFonts w:hint="eastAsia"/>
        </w:rPr>
        <w:t>.data</w:t>
      </w:r>
      <w:r>
        <w:rPr>
          <w:rFonts w:hint="eastAsia"/>
        </w:rPr>
        <w:t>、</w:t>
      </w:r>
      <w:r>
        <w:rPr>
          <w:rFonts w:hint="eastAsia"/>
        </w:rPr>
        <w:t>.</w:t>
      </w:r>
      <w:proofErr w:type="spellStart"/>
      <w:r>
        <w:rPr>
          <w:rFonts w:hint="eastAsia"/>
        </w:rPr>
        <w:t>rodata</w:t>
      </w:r>
      <w:proofErr w:type="spellEnd"/>
      <w:r>
        <w:rPr>
          <w:rFonts w:hint="eastAsia"/>
        </w:rPr>
        <w:t>、</w:t>
      </w:r>
      <w:r>
        <w:rPr>
          <w:rFonts w:hint="eastAsia"/>
        </w:rPr>
        <w:t>.</w:t>
      </w:r>
      <w:proofErr w:type="spellStart"/>
      <w:r>
        <w:rPr>
          <w:rFonts w:hint="eastAsia"/>
        </w:rPr>
        <w:t>bss</w:t>
      </w:r>
      <w:proofErr w:type="spellEnd"/>
      <w:r>
        <w:rPr>
          <w:rFonts w:hint="eastAsia"/>
        </w:rPr>
        <w:t>）</w:t>
      </w:r>
    </w:p>
    <w:p w:rsidR="00CB7365" w:rsidRPr="00CB7365" w:rsidRDefault="00CB7365" w:rsidP="00CB7365">
      <w:pPr>
        <w:pStyle w:val="a3"/>
        <w:numPr>
          <w:ilvl w:val="0"/>
          <w:numId w:val="22"/>
        </w:numPr>
        <w:ind w:firstLineChars="0"/>
      </w:pPr>
      <w:r>
        <w:t>保留区</w:t>
      </w:r>
    </w:p>
    <w:p w:rsidR="00CB7365" w:rsidRDefault="00CB7365" w:rsidP="00CB7365">
      <w:pPr>
        <w:pStyle w:val="a3"/>
        <w:numPr>
          <w:ilvl w:val="0"/>
          <w:numId w:val="21"/>
        </w:numPr>
        <w:spacing w:beforeLines="50" w:before="156"/>
        <w:ind w:firstLineChars="0"/>
        <w:rPr>
          <w:b/>
        </w:rPr>
      </w:pPr>
      <w:proofErr w:type="gramStart"/>
      <w:r w:rsidRPr="00CB7365">
        <w:rPr>
          <w:rFonts w:hint="eastAsia"/>
          <w:b/>
        </w:rPr>
        <w:t>栈</w:t>
      </w:r>
      <w:proofErr w:type="gramEnd"/>
      <w:r w:rsidRPr="00CB7365">
        <w:rPr>
          <w:rFonts w:hint="eastAsia"/>
          <w:b/>
        </w:rPr>
        <w:t>与调用惯例</w:t>
      </w:r>
    </w:p>
    <w:p w:rsidR="00AA14F5" w:rsidRDefault="00AA14F5" w:rsidP="00AA14F5">
      <w:proofErr w:type="gramStart"/>
      <w:r>
        <w:rPr>
          <w:rFonts w:hint="eastAsia"/>
        </w:rPr>
        <w:t>栈</w:t>
      </w:r>
      <w:proofErr w:type="gramEnd"/>
      <w:r>
        <w:rPr>
          <w:rFonts w:hint="eastAsia"/>
        </w:rPr>
        <w:t>保存了一个函数调用所需要维护的信息</w:t>
      </w:r>
    </w:p>
    <w:p w:rsidR="00AA14F5" w:rsidRDefault="00AA14F5" w:rsidP="00AA14F5">
      <w:pPr>
        <w:pStyle w:val="a3"/>
        <w:numPr>
          <w:ilvl w:val="0"/>
          <w:numId w:val="23"/>
        </w:numPr>
        <w:ind w:firstLineChars="0"/>
      </w:pPr>
      <w:r>
        <w:rPr>
          <w:rFonts w:hint="eastAsia"/>
        </w:rPr>
        <w:t>函数的返回地址和参数</w:t>
      </w:r>
    </w:p>
    <w:p w:rsidR="00AA14F5" w:rsidRDefault="00AA14F5" w:rsidP="00AA14F5">
      <w:pPr>
        <w:pStyle w:val="a3"/>
        <w:numPr>
          <w:ilvl w:val="0"/>
          <w:numId w:val="23"/>
        </w:numPr>
        <w:ind w:firstLineChars="0"/>
      </w:pPr>
      <w:r>
        <w:t>临时变量</w:t>
      </w:r>
      <w:r>
        <w:rPr>
          <w:rFonts w:hint="eastAsia"/>
        </w:rPr>
        <w:t>：</w:t>
      </w:r>
      <w:r>
        <w:t>函数的非静态局部变量以及编译器生产的其他临时变量</w:t>
      </w:r>
    </w:p>
    <w:p w:rsidR="00AA14F5" w:rsidRDefault="00AA14F5" w:rsidP="00AA14F5">
      <w:pPr>
        <w:pStyle w:val="a3"/>
        <w:numPr>
          <w:ilvl w:val="0"/>
          <w:numId w:val="23"/>
        </w:numPr>
        <w:ind w:firstLineChars="0"/>
      </w:pPr>
      <w:r>
        <w:t>保存的上下文</w:t>
      </w:r>
      <w:r>
        <w:rPr>
          <w:rFonts w:hint="eastAsia"/>
        </w:rPr>
        <w:t>：</w:t>
      </w:r>
      <w:r>
        <w:t>函数调用之前需要保持不变的寄存器</w:t>
      </w:r>
    </w:p>
    <w:p w:rsidR="00A541DF" w:rsidRDefault="00A541DF" w:rsidP="00A541DF">
      <w:r>
        <w:t>I386</w:t>
      </w:r>
      <w:r>
        <w:t>中</w:t>
      </w:r>
      <w:r>
        <w:rPr>
          <w:rFonts w:hint="eastAsia"/>
        </w:rPr>
        <w:t>，</w:t>
      </w:r>
      <w:r>
        <w:t>一个函数活动记录用</w:t>
      </w:r>
      <w:proofErr w:type="spellStart"/>
      <w:r>
        <w:t>ebp</w:t>
      </w:r>
      <w:proofErr w:type="spellEnd"/>
      <w:r>
        <w:t>和</w:t>
      </w:r>
      <w:proofErr w:type="spellStart"/>
      <w:r>
        <w:t>esp</w:t>
      </w:r>
      <w:proofErr w:type="spellEnd"/>
      <w:r>
        <w:t>两个寄存器划定返回</w:t>
      </w:r>
      <w:r>
        <w:rPr>
          <w:rFonts w:hint="eastAsia"/>
        </w:rPr>
        <w:t>。</w:t>
      </w:r>
      <w:proofErr w:type="spellStart"/>
      <w:r>
        <w:t>Esp</w:t>
      </w:r>
      <w:proofErr w:type="spellEnd"/>
      <w:r>
        <w:t>指向</w:t>
      </w:r>
      <w:proofErr w:type="gramStart"/>
      <w:r>
        <w:t>栈</w:t>
      </w:r>
      <w:proofErr w:type="gramEnd"/>
      <w:r>
        <w:t>的顶部</w:t>
      </w:r>
      <w:r>
        <w:rPr>
          <w:rFonts w:hint="eastAsia"/>
        </w:rPr>
        <w:t>，</w:t>
      </w:r>
      <w:proofErr w:type="spellStart"/>
      <w:r>
        <w:t>ebp</w:t>
      </w:r>
      <w:proofErr w:type="spellEnd"/>
      <w:r>
        <w:t>之前是函数返回地址</w:t>
      </w:r>
      <w:r w:rsidR="0063205A">
        <w:rPr>
          <w:rFonts w:hint="eastAsia"/>
        </w:rPr>
        <w:t>，</w:t>
      </w:r>
      <w:proofErr w:type="spellStart"/>
      <w:r w:rsidR="0063205A">
        <w:t>ebp</w:t>
      </w:r>
      <w:proofErr w:type="spellEnd"/>
      <w:r w:rsidR="0063205A">
        <w:t>直接指向的数据是调用函数前</w:t>
      </w:r>
      <w:proofErr w:type="spellStart"/>
      <w:r w:rsidR="0063205A">
        <w:t>ebp</w:t>
      </w:r>
      <w:proofErr w:type="spellEnd"/>
      <w:r w:rsidR="0063205A">
        <w:t>的值</w:t>
      </w:r>
      <w:r w:rsidR="0063205A">
        <w:rPr>
          <w:rFonts w:hint="eastAsia"/>
        </w:rPr>
        <w:t>，</w:t>
      </w:r>
      <w:r w:rsidR="0063205A">
        <w:t>这样函数返回时</w:t>
      </w:r>
      <w:r w:rsidR="0063205A">
        <w:rPr>
          <w:rFonts w:hint="eastAsia"/>
        </w:rPr>
        <w:t>，</w:t>
      </w:r>
      <w:proofErr w:type="spellStart"/>
      <w:r w:rsidR="0063205A">
        <w:t>ebp</w:t>
      </w:r>
      <w:proofErr w:type="spellEnd"/>
      <w:r w:rsidR="0063205A">
        <w:t>可以通过读取这个值回复到调用前的值</w:t>
      </w:r>
      <w:r>
        <w:rPr>
          <w:rFonts w:hint="eastAsia"/>
        </w:rPr>
        <w:t>。</w:t>
      </w:r>
    </w:p>
    <w:p w:rsidR="00B01067" w:rsidRDefault="00B01067" w:rsidP="00B01067">
      <w:pPr>
        <w:spacing w:beforeLines="50" w:before="156"/>
        <w:rPr>
          <w:b/>
        </w:rPr>
      </w:pPr>
      <w:r w:rsidRPr="00B01067">
        <w:rPr>
          <w:b/>
        </w:rPr>
        <w:t>调用惯例</w:t>
      </w:r>
      <w:r w:rsidRPr="00B01067">
        <w:rPr>
          <w:rFonts w:hint="eastAsia"/>
          <w:b/>
        </w:rPr>
        <w:t>：</w:t>
      </w:r>
    </w:p>
    <w:p w:rsidR="00B01067" w:rsidRDefault="00B01067" w:rsidP="00B01067">
      <w:pPr>
        <w:pStyle w:val="a3"/>
        <w:numPr>
          <w:ilvl w:val="0"/>
          <w:numId w:val="24"/>
        </w:numPr>
        <w:ind w:firstLineChars="0"/>
      </w:pPr>
      <w:r>
        <w:rPr>
          <w:rFonts w:hint="eastAsia"/>
        </w:rPr>
        <w:t>函数参数的传递顺序和方式：</w:t>
      </w:r>
    </w:p>
    <w:p w:rsidR="00B01067" w:rsidRDefault="00B01067" w:rsidP="00B01067">
      <w:pPr>
        <w:pStyle w:val="a3"/>
        <w:ind w:left="420" w:firstLineChars="0" w:firstLine="0"/>
      </w:pPr>
      <w:r>
        <w:t>函数传递有多种方式</w:t>
      </w:r>
      <w:r>
        <w:rPr>
          <w:rFonts w:hint="eastAsia"/>
        </w:rPr>
        <w:t>，</w:t>
      </w:r>
      <w:r>
        <w:t>最常见的是</w:t>
      </w:r>
      <w:proofErr w:type="gramStart"/>
      <w:r>
        <w:t>栈</w:t>
      </w:r>
      <w:proofErr w:type="gramEnd"/>
      <w:r>
        <w:t>传递</w:t>
      </w:r>
    </w:p>
    <w:p w:rsidR="00B01067" w:rsidRDefault="00B01067" w:rsidP="00B01067">
      <w:pPr>
        <w:pStyle w:val="a3"/>
        <w:ind w:left="420" w:firstLineChars="0" w:firstLine="0"/>
      </w:pPr>
      <w:r>
        <w:t>函数调用方将参数压入</w:t>
      </w:r>
      <w:proofErr w:type="gramStart"/>
      <w:r>
        <w:t>栈</w:t>
      </w:r>
      <w:proofErr w:type="gramEnd"/>
      <w:r>
        <w:rPr>
          <w:rFonts w:hint="eastAsia"/>
        </w:rPr>
        <w:t>，</w:t>
      </w:r>
      <w:r>
        <w:t>函数自己从</w:t>
      </w:r>
      <w:proofErr w:type="gramStart"/>
      <w:r>
        <w:t>栈</w:t>
      </w:r>
      <w:proofErr w:type="gramEnd"/>
      <w:r>
        <w:t>中取出</w:t>
      </w:r>
    </w:p>
    <w:p w:rsidR="00B01067" w:rsidRDefault="00B01067" w:rsidP="00B01067">
      <w:pPr>
        <w:pStyle w:val="a3"/>
        <w:numPr>
          <w:ilvl w:val="0"/>
          <w:numId w:val="24"/>
        </w:numPr>
        <w:ind w:firstLineChars="0"/>
      </w:pPr>
      <w:proofErr w:type="gramStart"/>
      <w:r>
        <w:t>栈</w:t>
      </w:r>
      <w:proofErr w:type="gramEnd"/>
      <w:r>
        <w:t>的维护方式</w:t>
      </w:r>
    </w:p>
    <w:p w:rsidR="00B01067" w:rsidRDefault="00B01067" w:rsidP="00B01067">
      <w:pPr>
        <w:pStyle w:val="a3"/>
        <w:ind w:left="420" w:firstLineChars="0" w:firstLine="0"/>
      </w:pPr>
      <w:r>
        <w:t>函数参数压入</w:t>
      </w:r>
      <w:proofErr w:type="gramStart"/>
      <w:r>
        <w:t>栈</w:t>
      </w:r>
      <w:proofErr w:type="gramEnd"/>
      <w:r>
        <w:t>后</w:t>
      </w:r>
      <w:r>
        <w:rPr>
          <w:rFonts w:hint="eastAsia"/>
        </w:rPr>
        <w:t>，</w:t>
      </w:r>
      <w:r>
        <w:t>函数体会被调用</w:t>
      </w:r>
      <w:r>
        <w:rPr>
          <w:rFonts w:hint="eastAsia"/>
        </w:rPr>
        <w:t>，</w:t>
      </w:r>
      <w:r>
        <w:t>之后函数调用方需要将</w:t>
      </w:r>
      <w:proofErr w:type="gramStart"/>
      <w:r>
        <w:t>栈</w:t>
      </w:r>
      <w:proofErr w:type="gramEnd"/>
      <w:r>
        <w:t>中参数全部弹出</w:t>
      </w:r>
      <w:r>
        <w:rPr>
          <w:rFonts w:hint="eastAsia"/>
        </w:rPr>
        <w:t>，</w:t>
      </w:r>
      <w:r>
        <w:t>使得</w:t>
      </w:r>
      <w:proofErr w:type="gramStart"/>
      <w:r>
        <w:t>栈</w:t>
      </w:r>
      <w:proofErr w:type="gramEnd"/>
      <w:r>
        <w:t>的调用前后保持一致</w:t>
      </w:r>
    </w:p>
    <w:p w:rsidR="00B01067" w:rsidRDefault="00B01067" w:rsidP="00B01067">
      <w:pPr>
        <w:pStyle w:val="a3"/>
        <w:numPr>
          <w:ilvl w:val="0"/>
          <w:numId w:val="24"/>
        </w:numPr>
        <w:ind w:firstLineChars="0"/>
      </w:pPr>
      <w:r>
        <w:t>名字修饰的策略</w:t>
      </w:r>
    </w:p>
    <w:p w:rsidR="0006326F" w:rsidRDefault="0006326F" w:rsidP="0006326F">
      <w:pPr>
        <w:pStyle w:val="a3"/>
        <w:ind w:left="420" w:firstLineChars="0" w:firstLine="0"/>
      </w:pPr>
      <w:r>
        <w:t>函数本身的名字的修饰</w:t>
      </w:r>
    </w:p>
    <w:p w:rsidR="00CC0FB3" w:rsidRDefault="00CC0FB3" w:rsidP="00CC0FB3">
      <w:pPr>
        <w:spacing w:beforeLines="50" w:before="156"/>
        <w:rPr>
          <w:b/>
        </w:rPr>
      </w:pPr>
      <w:r w:rsidRPr="00CC0FB3">
        <w:rPr>
          <w:b/>
        </w:rPr>
        <w:t>函数返回值传递</w:t>
      </w:r>
      <w:r w:rsidRPr="00CC0FB3">
        <w:rPr>
          <w:rFonts w:hint="eastAsia"/>
          <w:b/>
        </w:rPr>
        <w:t>：</w:t>
      </w:r>
    </w:p>
    <w:p w:rsidR="00CC0FB3" w:rsidRDefault="00537C02" w:rsidP="00CC0FB3">
      <w:r>
        <w:rPr>
          <w:rFonts w:hint="eastAsia"/>
        </w:rPr>
        <w:t>函数与调用方的交互：参数</w:t>
      </w:r>
      <w:r>
        <w:rPr>
          <w:rFonts w:hint="eastAsia"/>
        </w:rPr>
        <w:t>+</w:t>
      </w:r>
      <w:r>
        <w:rPr>
          <w:rFonts w:hint="eastAsia"/>
        </w:rPr>
        <w:t>返回值</w:t>
      </w:r>
    </w:p>
    <w:p w:rsidR="00537C02" w:rsidRDefault="008A07A6" w:rsidP="008A07A6">
      <w:pPr>
        <w:pStyle w:val="a3"/>
        <w:numPr>
          <w:ilvl w:val="0"/>
          <w:numId w:val="24"/>
        </w:numPr>
        <w:ind w:firstLineChars="0"/>
      </w:pPr>
      <w:r>
        <w:rPr>
          <w:rFonts w:hint="eastAsia"/>
        </w:rPr>
        <w:t>返回值小于等于</w:t>
      </w:r>
      <w:r>
        <w:rPr>
          <w:rFonts w:hint="eastAsia"/>
        </w:rPr>
        <w:t>4byte</w:t>
      </w:r>
      <w:r>
        <w:rPr>
          <w:rFonts w:hint="eastAsia"/>
        </w:rPr>
        <w:t>，</w:t>
      </w:r>
      <w:r w:rsidR="00537C02">
        <w:t>函数将返回值存储在</w:t>
      </w:r>
      <w:proofErr w:type="spellStart"/>
      <w:r w:rsidR="00537C02">
        <w:t>eax</w:t>
      </w:r>
      <w:proofErr w:type="spellEnd"/>
      <w:r w:rsidR="00537C02">
        <w:t>寄存器</w:t>
      </w:r>
    </w:p>
    <w:p w:rsidR="008A07A6" w:rsidRDefault="008A07A6" w:rsidP="008A07A6">
      <w:pPr>
        <w:pStyle w:val="a3"/>
        <w:numPr>
          <w:ilvl w:val="0"/>
          <w:numId w:val="24"/>
        </w:numPr>
        <w:ind w:firstLineChars="0"/>
      </w:pPr>
      <w:r>
        <w:rPr>
          <w:rFonts w:hint="eastAsia"/>
        </w:rPr>
        <w:t>返回</w:t>
      </w:r>
      <w:r>
        <w:rPr>
          <w:rFonts w:hint="eastAsia"/>
        </w:rPr>
        <w:t>5~</w:t>
      </w:r>
      <w:r>
        <w:t>8byte</w:t>
      </w:r>
      <w:r>
        <w:rPr>
          <w:rFonts w:hint="eastAsia"/>
        </w:rPr>
        <w:t>，</w:t>
      </w:r>
      <w:r w:rsidR="00294681">
        <w:rPr>
          <w:rFonts w:hint="eastAsia"/>
        </w:rPr>
        <w:t>低字节存储在</w:t>
      </w:r>
      <w:proofErr w:type="spellStart"/>
      <w:r w:rsidR="00294681">
        <w:rPr>
          <w:rFonts w:hint="eastAsia"/>
        </w:rPr>
        <w:t>eax</w:t>
      </w:r>
      <w:proofErr w:type="spellEnd"/>
      <w:r w:rsidR="00294681">
        <w:rPr>
          <w:rFonts w:hint="eastAsia"/>
        </w:rPr>
        <w:t>，高字节存储在</w:t>
      </w:r>
      <w:proofErr w:type="spellStart"/>
      <w:r w:rsidR="00294681">
        <w:rPr>
          <w:rFonts w:hint="eastAsia"/>
        </w:rPr>
        <w:t>adx</w:t>
      </w:r>
      <w:proofErr w:type="spellEnd"/>
    </w:p>
    <w:p w:rsidR="00294681" w:rsidRDefault="00294681" w:rsidP="008A07A6">
      <w:pPr>
        <w:pStyle w:val="a3"/>
        <w:numPr>
          <w:ilvl w:val="0"/>
          <w:numId w:val="24"/>
        </w:numPr>
        <w:ind w:firstLineChars="0"/>
      </w:pPr>
      <w:r>
        <w:rPr>
          <w:rFonts w:hint="eastAsia"/>
        </w:rPr>
        <w:t>返回值大于</w:t>
      </w:r>
      <w:r>
        <w:rPr>
          <w:rFonts w:hint="eastAsia"/>
        </w:rPr>
        <w:t>8byte</w:t>
      </w:r>
      <w:r>
        <w:rPr>
          <w:rFonts w:hint="eastAsia"/>
        </w:rPr>
        <w:t>，</w:t>
      </w:r>
      <w:proofErr w:type="spellStart"/>
      <w:r>
        <w:rPr>
          <w:rFonts w:hint="eastAsia"/>
        </w:rPr>
        <w:t>eax</w:t>
      </w:r>
      <w:proofErr w:type="spellEnd"/>
      <w:r>
        <w:rPr>
          <w:rFonts w:hint="eastAsia"/>
        </w:rPr>
        <w:t>存储指针</w:t>
      </w:r>
    </w:p>
    <w:p w:rsidR="00294681" w:rsidRPr="00294681" w:rsidRDefault="00294681" w:rsidP="00294681">
      <w:pPr>
        <w:pStyle w:val="a3"/>
        <w:numPr>
          <w:ilvl w:val="0"/>
          <w:numId w:val="21"/>
        </w:numPr>
        <w:spacing w:beforeLines="50" w:before="156"/>
        <w:ind w:firstLineChars="0"/>
        <w:rPr>
          <w:b/>
        </w:rPr>
      </w:pPr>
      <w:r w:rsidRPr="00294681">
        <w:rPr>
          <w:rFonts w:hint="eastAsia"/>
          <w:b/>
        </w:rPr>
        <w:lastRenderedPageBreak/>
        <w:t>堆与内存管理</w:t>
      </w:r>
    </w:p>
    <w:p w:rsidR="008A07A6" w:rsidRDefault="00294681" w:rsidP="00294681">
      <w:pPr>
        <w:spacing w:beforeLines="50" w:before="156"/>
        <w:rPr>
          <w:b/>
        </w:rPr>
      </w:pPr>
      <w:proofErr w:type="spellStart"/>
      <w:r w:rsidRPr="00294681">
        <w:rPr>
          <w:b/>
        </w:rPr>
        <w:t>M</w:t>
      </w:r>
      <w:r w:rsidRPr="00294681">
        <w:rPr>
          <w:rFonts w:hint="eastAsia"/>
          <w:b/>
        </w:rPr>
        <w:t>alloc</w:t>
      </w:r>
      <w:proofErr w:type="spellEnd"/>
      <w:r w:rsidRPr="00294681">
        <w:rPr>
          <w:rFonts w:hint="eastAsia"/>
          <w:b/>
        </w:rPr>
        <w:t>是怎么实现的</w:t>
      </w:r>
      <w:r>
        <w:rPr>
          <w:rFonts w:hint="eastAsia"/>
          <w:b/>
        </w:rPr>
        <w:t>？</w:t>
      </w:r>
    </w:p>
    <w:p w:rsidR="00294681" w:rsidRDefault="00294681" w:rsidP="00CC0FB3">
      <w:proofErr w:type="gramStart"/>
      <w:r>
        <w:rPr>
          <w:rFonts w:hint="eastAsia"/>
        </w:rPr>
        <w:t>运行库向操作系统</w:t>
      </w:r>
      <w:proofErr w:type="gramEnd"/>
      <w:r>
        <w:rPr>
          <w:rFonts w:hint="eastAsia"/>
        </w:rPr>
        <w:t>申请一个适当大小的堆空间，然后分配给程序用，当空间不够时，再向操作系统申请空间。运行</w:t>
      </w:r>
      <w:proofErr w:type="gramStart"/>
      <w:r>
        <w:rPr>
          <w:rFonts w:hint="eastAsia"/>
        </w:rPr>
        <w:t>库需要</w:t>
      </w:r>
      <w:proofErr w:type="gramEnd"/>
      <w:r>
        <w:rPr>
          <w:rFonts w:hint="eastAsia"/>
        </w:rPr>
        <w:t>一个算法来管理堆空间。</w:t>
      </w:r>
    </w:p>
    <w:p w:rsidR="00294681" w:rsidRDefault="00294681" w:rsidP="00294681">
      <w:pPr>
        <w:spacing w:beforeLines="50" w:before="156"/>
        <w:rPr>
          <w:b/>
        </w:rPr>
      </w:pPr>
      <w:r w:rsidRPr="00294681">
        <w:rPr>
          <w:b/>
        </w:rPr>
        <w:t>L</w:t>
      </w:r>
      <w:r w:rsidRPr="00294681">
        <w:rPr>
          <w:rFonts w:hint="eastAsia"/>
          <w:b/>
        </w:rPr>
        <w:t>inux</w:t>
      </w:r>
      <w:r w:rsidRPr="00294681">
        <w:rPr>
          <w:rFonts w:hint="eastAsia"/>
          <w:b/>
        </w:rPr>
        <w:t>进程堆管理</w:t>
      </w:r>
    </w:p>
    <w:p w:rsidR="00294681" w:rsidRDefault="00294681" w:rsidP="00294681">
      <w:r>
        <w:t>L</w:t>
      </w:r>
      <w:r>
        <w:rPr>
          <w:rFonts w:hint="eastAsia"/>
        </w:rPr>
        <w:t>inux</w:t>
      </w:r>
      <w:r>
        <w:rPr>
          <w:rFonts w:hint="eastAsia"/>
        </w:rPr>
        <w:t>提供两个</w:t>
      </w:r>
      <w:proofErr w:type="gramStart"/>
      <w:r>
        <w:rPr>
          <w:rFonts w:hint="eastAsia"/>
        </w:rPr>
        <w:t>堆空间</w:t>
      </w:r>
      <w:proofErr w:type="gramEnd"/>
      <w:r>
        <w:rPr>
          <w:rFonts w:hint="eastAsia"/>
        </w:rPr>
        <w:t>分配的方式，即两个系统调用</w:t>
      </w:r>
    </w:p>
    <w:p w:rsidR="00294681" w:rsidRDefault="00294681" w:rsidP="00294681">
      <w:pPr>
        <w:pStyle w:val="a3"/>
        <w:numPr>
          <w:ilvl w:val="0"/>
          <w:numId w:val="27"/>
        </w:numPr>
        <w:ind w:firstLineChars="0"/>
      </w:pPr>
      <w:proofErr w:type="spellStart"/>
      <w:r>
        <w:t>B</w:t>
      </w:r>
      <w:r>
        <w:rPr>
          <w:rFonts w:hint="eastAsia"/>
        </w:rPr>
        <w:t>rk</w:t>
      </w:r>
      <w:proofErr w:type="spellEnd"/>
      <w:r>
        <w:rPr>
          <w:rFonts w:hint="eastAsia"/>
        </w:rPr>
        <w:t>()</w:t>
      </w:r>
      <w:r w:rsidR="00D864F2">
        <w:rPr>
          <w:rFonts w:hint="eastAsia"/>
        </w:rPr>
        <w:t>：设置进程数据段的结束地址，即它可以扩大或缩小数据段（</w:t>
      </w:r>
      <w:r w:rsidR="00D864F2">
        <w:rPr>
          <w:rFonts w:hint="eastAsia"/>
        </w:rPr>
        <w:t>.data+.</w:t>
      </w:r>
      <w:proofErr w:type="spellStart"/>
      <w:r w:rsidR="00D864F2">
        <w:rPr>
          <w:rFonts w:hint="eastAsia"/>
        </w:rPr>
        <w:t>bss</w:t>
      </w:r>
      <w:proofErr w:type="spellEnd"/>
      <w:r w:rsidR="00D864F2">
        <w:rPr>
          <w:rFonts w:hint="eastAsia"/>
        </w:rPr>
        <w:t>+.</w:t>
      </w:r>
      <w:proofErr w:type="spellStart"/>
      <w:r w:rsidR="00D864F2">
        <w:rPr>
          <w:rFonts w:hint="eastAsia"/>
        </w:rPr>
        <w:t>rodata</w:t>
      </w:r>
      <w:proofErr w:type="spellEnd"/>
      <w:r w:rsidR="00D864F2">
        <w:rPr>
          <w:rFonts w:hint="eastAsia"/>
        </w:rPr>
        <w:t>）</w:t>
      </w:r>
    </w:p>
    <w:p w:rsidR="00D864F2" w:rsidRPr="00A702D5" w:rsidRDefault="00D864F2" w:rsidP="00A702D5">
      <w:pPr>
        <w:pStyle w:val="a3"/>
        <w:ind w:left="420" w:firstLineChars="0" w:firstLine="0"/>
        <w:rPr>
          <w:rFonts w:hint="eastAsia"/>
        </w:rPr>
      </w:pPr>
      <w:proofErr w:type="spellStart"/>
      <w:r>
        <w:rPr>
          <w:rFonts w:hint="eastAsia"/>
        </w:rPr>
        <w:t>Glibc</w:t>
      </w:r>
      <w:proofErr w:type="spellEnd"/>
      <w:r>
        <w:rPr>
          <w:rFonts w:hint="eastAsia"/>
        </w:rPr>
        <w:t>有一个</w:t>
      </w:r>
      <w:proofErr w:type="spellStart"/>
      <w:r>
        <w:rPr>
          <w:rFonts w:hint="eastAsia"/>
        </w:rPr>
        <w:t>sbrk</w:t>
      </w:r>
      <w:proofErr w:type="spellEnd"/>
      <w:r>
        <w:rPr>
          <w:rFonts w:hint="eastAsia"/>
        </w:rPr>
        <w:t>函数，功能与</w:t>
      </w:r>
      <w:proofErr w:type="spellStart"/>
      <w:r>
        <w:rPr>
          <w:rFonts w:hint="eastAsia"/>
        </w:rPr>
        <w:t>brk</w:t>
      </w:r>
      <w:proofErr w:type="spellEnd"/>
      <w:r>
        <w:rPr>
          <w:rFonts w:hint="eastAsia"/>
        </w:rPr>
        <w:t>类似，实际上是对</w:t>
      </w:r>
      <w:proofErr w:type="spellStart"/>
      <w:r>
        <w:rPr>
          <w:rFonts w:hint="eastAsia"/>
        </w:rPr>
        <w:t>brk</w:t>
      </w:r>
      <w:proofErr w:type="spellEnd"/>
      <w:r>
        <w:rPr>
          <w:rFonts w:hint="eastAsia"/>
        </w:rPr>
        <w:t>系统调用的包装</w:t>
      </w:r>
    </w:p>
    <w:p w:rsidR="00294681" w:rsidRDefault="00294681" w:rsidP="00294681">
      <w:pPr>
        <w:pStyle w:val="a3"/>
        <w:numPr>
          <w:ilvl w:val="0"/>
          <w:numId w:val="27"/>
        </w:numPr>
        <w:ind w:firstLineChars="0"/>
      </w:pPr>
      <w:proofErr w:type="spellStart"/>
      <w:r>
        <w:t>M</w:t>
      </w:r>
      <w:r>
        <w:rPr>
          <w:rFonts w:hint="eastAsia"/>
        </w:rPr>
        <w:t>map</w:t>
      </w:r>
      <w:proofErr w:type="spellEnd"/>
      <w:r>
        <w:rPr>
          <w:rFonts w:hint="eastAsia"/>
        </w:rPr>
        <w:t>()</w:t>
      </w:r>
      <w:r w:rsidR="00D864F2">
        <w:rPr>
          <w:rFonts w:hint="eastAsia"/>
        </w:rPr>
        <w:t>：向操作系统申请一段虚拟地址空间，当这段空间不将地址映射到某个文件时，即称为匿名空间，就可以拿来作为堆空间。</w:t>
      </w:r>
    </w:p>
    <w:p w:rsidR="00D864F2" w:rsidRDefault="00D864F2" w:rsidP="00D864F2">
      <w:pPr>
        <w:spacing w:beforeLines="50" w:before="156"/>
        <w:rPr>
          <w:b/>
        </w:rPr>
      </w:pPr>
      <w:r w:rsidRPr="00D864F2">
        <w:rPr>
          <w:b/>
        </w:rPr>
        <w:t>W</w:t>
      </w:r>
      <w:r w:rsidRPr="00D864F2">
        <w:rPr>
          <w:rFonts w:hint="eastAsia"/>
          <w:b/>
        </w:rPr>
        <w:t>indows</w:t>
      </w:r>
      <w:r w:rsidRPr="00D864F2">
        <w:rPr>
          <w:rFonts w:hint="eastAsia"/>
          <w:b/>
        </w:rPr>
        <w:t>进程堆管理</w:t>
      </w:r>
    </w:p>
    <w:p w:rsidR="00D864F2" w:rsidRDefault="0075157F" w:rsidP="0075157F">
      <w:pPr>
        <w:pStyle w:val="a3"/>
        <w:numPr>
          <w:ilvl w:val="0"/>
          <w:numId w:val="27"/>
        </w:numPr>
        <w:ind w:firstLineChars="0"/>
      </w:pPr>
      <w:proofErr w:type="spellStart"/>
      <w:r>
        <w:t>V</w:t>
      </w:r>
      <w:r>
        <w:rPr>
          <w:rFonts w:hint="eastAsia"/>
        </w:rPr>
        <w:t>irtualAlloc</w:t>
      </w:r>
      <w:proofErr w:type="spellEnd"/>
      <w:r>
        <w:rPr>
          <w:rFonts w:hint="eastAsia"/>
        </w:rPr>
        <w:t>()</w:t>
      </w:r>
      <w:r>
        <w:rPr>
          <w:rFonts w:hint="eastAsia"/>
        </w:rPr>
        <w:t>：类似于</w:t>
      </w:r>
      <w:proofErr w:type="spellStart"/>
      <w:r>
        <w:rPr>
          <w:rFonts w:hint="eastAsia"/>
        </w:rPr>
        <w:t>mmap</w:t>
      </w:r>
      <w:proofErr w:type="spellEnd"/>
      <w:r>
        <w:t>()</w:t>
      </w:r>
      <w:r>
        <w:rPr>
          <w:rFonts w:hint="eastAsia"/>
        </w:rPr>
        <w:t>，但是申请的空间不限于堆，应用程序可随意使用。</w:t>
      </w:r>
    </w:p>
    <w:p w:rsidR="0075157F" w:rsidRDefault="0075157F" w:rsidP="0075157F">
      <w:pPr>
        <w:pStyle w:val="a3"/>
        <w:numPr>
          <w:ilvl w:val="0"/>
          <w:numId w:val="27"/>
        </w:numPr>
        <w:ind w:firstLineChars="0"/>
      </w:pPr>
      <w:proofErr w:type="spellStart"/>
      <w:r>
        <w:rPr>
          <w:rFonts w:hint="eastAsia"/>
        </w:rPr>
        <w:t>HeapCreate</w:t>
      </w:r>
      <w:proofErr w:type="spellEnd"/>
      <w:r>
        <w:rPr>
          <w:rFonts w:hint="eastAsia"/>
        </w:rPr>
        <w:t>系列函数：</w:t>
      </w:r>
      <w:proofErr w:type="spellStart"/>
      <w:r>
        <w:rPr>
          <w:rFonts w:hint="eastAsia"/>
        </w:rPr>
        <w:t>HeapCreate</w:t>
      </w:r>
      <w:r>
        <w:t>+</w:t>
      </w:r>
      <w:r>
        <w:rPr>
          <w:rFonts w:hint="eastAsia"/>
        </w:rPr>
        <w:t>HeapAlloc+HeapFree+HeapDestroy</w:t>
      </w:r>
      <w:proofErr w:type="spellEnd"/>
    </w:p>
    <w:p w:rsidR="0075157F" w:rsidRDefault="0075157F" w:rsidP="0075157F">
      <w:pPr>
        <w:spacing w:beforeLines="50" w:before="156"/>
        <w:rPr>
          <w:b/>
        </w:rPr>
      </w:pPr>
      <w:proofErr w:type="gramStart"/>
      <w:r>
        <w:rPr>
          <w:rFonts w:hint="eastAsia"/>
          <w:b/>
        </w:rPr>
        <w:t>堆分配</w:t>
      </w:r>
      <w:proofErr w:type="gramEnd"/>
      <w:r>
        <w:rPr>
          <w:rFonts w:hint="eastAsia"/>
          <w:b/>
        </w:rPr>
        <w:t>算法</w:t>
      </w:r>
    </w:p>
    <w:p w:rsidR="0075157F" w:rsidRDefault="00206119" w:rsidP="00206119">
      <w:pPr>
        <w:pStyle w:val="a3"/>
        <w:numPr>
          <w:ilvl w:val="0"/>
          <w:numId w:val="28"/>
        </w:numPr>
        <w:ind w:firstLineChars="0"/>
      </w:pPr>
      <w:r>
        <w:rPr>
          <w:rFonts w:hint="eastAsia"/>
        </w:rPr>
        <w:t>空闲链表：把堆上各个空闲的块安装链表的方式连接起来，当用户请求一块空间时，遍历整个列表，直到找到合适大小的块并且将他拆分，当用户释放空间时将它合并到空闲链表中</w:t>
      </w:r>
      <w:r w:rsidR="00BF52B0">
        <w:rPr>
          <w:rFonts w:hint="eastAsia"/>
        </w:rPr>
        <w:t>。</w:t>
      </w:r>
    </w:p>
    <w:p w:rsidR="00206119" w:rsidRDefault="00206119" w:rsidP="00206119">
      <w:pPr>
        <w:pStyle w:val="a3"/>
        <w:numPr>
          <w:ilvl w:val="0"/>
          <w:numId w:val="28"/>
        </w:numPr>
        <w:ind w:firstLineChars="0"/>
      </w:pPr>
      <w:r>
        <w:rPr>
          <w:rFonts w:hint="eastAsia"/>
        </w:rPr>
        <w:t>位图</w:t>
      </w:r>
      <w:r w:rsidR="00BF52B0">
        <w:rPr>
          <w:rFonts w:hint="eastAsia"/>
        </w:rPr>
        <w:t>：将整个堆划分为大量的块，每个块的大小相同。当用户请求内存时，分配整数</w:t>
      </w:r>
      <w:proofErr w:type="gramStart"/>
      <w:r w:rsidR="00BF52B0">
        <w:rPr>
          <w:rFonts w:hint="eastAsia"/>
        </w:rPr>
        <w:t>个</w:t>
      </w:r>
      <w:proofErr w:type="gramEnd"/>
      <w:r w:rsidR="00BF52B0">
        <w:rPr>
          <w:rFonts w:hint="eastAsia"/>
        </w:rPr>
        <w:t>块的空间给用户</w:t>
      </w:r>
    </w:p>
    <w:p w:rsidR="00AA14F5" w:rsidRDefault="00BF52B0" w:rsidP="00BF52B0">
      <w:pPr>
        <w:pStyle w:val="a3"/>
        <w:numPr>
          <w:ilvl w:val="0"/>
          <w:numId w:val="28"/>
        </w:numPr>
        <w:ind w:firstLineChars="0"/>
      </w:pPr>
      <w:r>
        <w:rPr>
          <w:rFonts w:hint="eastAsia"/>
        </w:rPr>
        <w:t>对象池：如果每一次分配的空间大小都一样，就将其作为一个单元，把整个堆划分为大量的小块，每次请求的时候只需要找到一个小块就可以了。</w:t>
      </w:r>
    </w:p>
    <w:p w:rsidR="00436F87" w:rsidRDefault="00436F87" w:rsidP="00436F87">
      <w:pPr>
        <w:pStyle w:val="a3"/>
        <w:numPr>
          <w:ilvl w:val="0"/>
          <w:numId w:val="1"/>
        </w:numPr>
        <w:ind w:firstLineChars="0"/>
        <w:rPr>
          <w:rFonts w:ascii="微软雅黑" w:eastAsia="微软雅黑" w:hAnsi="微软雅黑"/>
          <w:b/>
          <w:sz w:val="28"/>
        </w:rPr>
      </w:pPr>
      <w:r w:rsidRPr="00436F87">
        <w:rPr>
          <w:rFonts w:ascii="微软雅黑" w:eastAsia="微软雅黑" w:hAnsi="微软雅黑" w:hint="eastAsia"/>
          <w:b/>
          <w:sz w:val="28"/>
        </w:rPr>
        <w:t>运行库</w:t>
      </w:r>
    </w:p>
    <w:p w:rsidR="00436F87" w:rsidRDefault="00436F87" w:rsidP="00436F87">
      <w:pPr>
        <w:pStyle w:val="a3"/>
        <w:numPr>
          <w:ilvl w:val="0"/>
          <w:numId w:val="29"/>
        </w:numPr>
        <w:spacing w:beforeLines="50" w:before="156"/>
        <w:ind w:firstLineChars="0"/>
        <w:rPr>
          <w:b/>
        </w:rPr>
      </w:pPr>
      <w:r w:rsidRPr="00436F87">
        <w:rPr>
          <w:rFonts w:hint="eastAsia"/>
          <w:b/>
        </w:rPr>
        <w:t>入口函数和程序初始化</w:t>
      </w:r>
    </w:p>
    <w:p w:rsidR="00A57BD9" w:rsidRPr="00A57BD9" w:rsidRDefault="00A57BD9" w:rsidP="00A57BD9">
      <w:pPr>
        <w:rPr>
          <w:b/>
        </w:rPr>
      </w:pPr>
      <w:r w:rsidRPr="00A57BD9">
        <w:rPr>
          <w:rFonts w:hint="eastAsia"/>
          <w:b/>
        </w:rPr>
        <w:t>入口函数：</w:t>
      </w:r>
    </w:p>
    <w:p w:rsidR="00A57BD9" w:rsidRDefault="00A57BD9" w:rsidP="00A57BD9">
      <w:pPr>
        <w:pStyle w:val="a3"/>
        <w:numPr>
          <w:ilvl w:val="0"/>
          <w:numId w:val="30"/>
        </w:numPr>
        <w:ind w:firstLineChars="0"/>
      </w:pPr>
      <w:r>
        <w:rPr>
          <w:rFonts w:hint="eastAsia"/>
        </w:rPr>
        <w:t>操作系统在创建进程后，把控制权交给程序的入口，这个入口往往是运行库的某个入口函数</w:t>
      </w:r>
    </w:p>
    <w:p w:rsidR="00A57BD9" w:rsidRDefault="00A57BD9" w:rsidP="00A57BD9">
      <w:pPr>
        <w:pStyle w:val="a3"/>
        <w:numPr>
          <w:ilvl w:val="0"/>
          <w:numId w:val="30"/>
        </w:numPr>
        <w:ind w:firstLineChars="0"/>
      </w:pPr>
      <w:r>
        <w:rPr>
          <w:rFonts w:hint="eastAsia"/>
        </w:rPr>
        <w:t>入口函数对运行库和程序运行环境进行初始化，包括堆、</w:t>
      </w:r>
      <w:r>
        <w:rPr>
          <w:rFonts w:hint="eastAsia"/>
        </w:rPr>
        <w:t>IO</w:t>
      </w:r>
      <w:r>
        <w:rPr>
          <w:rFonts w:hint="eastAsia"/>
        </w:rPr>
        <w:t>、线程、全局变量构造等待</w:t>
      </w:r>
    </w:p>
    <w:p w:rsidR="00A57BD9" w:rsidRDefault="00A57BD9" w:rsidP="00A57BD9">
      <w:pPr>
        <w:pStyle w:val="a3"/>
        <w:numPr>
          <w:ilvl w:val="0"/>
          <w:numId w:val="30"/>
        </w:numPr>
        <w:ind w:firstLineChars="0"/>
      </w:pPr>
      <w:r>
        <w:rPr>
          <w:rFonts w:hint="eastAsia"/>
        </w:rPr>
        <w:t>入口函数完成初始化之后，调用</w:t>
      </w:r>
      <w:r>
        <w:rPr>
          <w:rFonts w:hint="eastAsia"/>
        </w:rPr>
        <w:t>main</w:t>
      </w:r>
      <w:r>
        <w:rPr>
          <w:rFonts w:hint="eastAsia"/>
        </w:rPr>
        <w:t>函数，开始执行程序主体部分</w:t>
      </w:r>
    </w:p>
    <w:p w:rsidR="00A57BD9" w:rsidRDefault="00A57BD9" w:rsidP="00A57BD9">
      <w:pPr>
        <w:pStyle w:val="a3"/>
        <w:numPr>
          <w:ilvl w:val="0"/>
          <w:numId w:val="30"/>
        </w:numPr>
        <w:ind w:firstLineChars="0"/>
      </w:pPr>
      <w:r>
        <w:rPr>
          <w:rFonts w:hint="eastAsia"/>
        </w:rPr>
        <w:t>main</w:t>
      </w:r>
      <w:r>
        <w:rPr>
          <w:rFonts w:hint="eastAsia"/>
        </w:rPr>
        <w:t>函数执行完毕后，返回到入口函数，入口函数进行清理工作，包括全局变量析构，堆销毁，关闭</w:t>
      </w:r>
      <w:r>
        <w:rPr>
          <w:rFonts w:hint="eastAsia"/>
        </w:rPr>
        <w:t>IO</w:t>
      </w:r>
      <w:r>
        <w:rPr>
          <w:rFonts w:hint="eastAsia"/>
        </w:rPr>
        <w:t>等。然后进行系统调用结束进程。</w:t>
      </w:r>
    </w:p>
    <w:p w:rsidR="00162F86" w:rsidRDefault="00162F86" w:rsidP="00162F86">
      <w:pPr>
        <w:pStyle w:val="a3"/>
        <w:ind w:left="420" w:firstLineChars="0" w:firstLine="0"/>
      </w:pPr>
    </w:p>
    <w:p w:rsidR="00162F86" w:rsidRDefault="00162F86" w:rsidP="00162F86">
      <w:r>
        <w:rPr>
          <w:rFonts w:hint="eastAsia"/>
        </w:rPr>
        <w:t>PS</w:t>
      </w:r>
      <w:r>
        <w:rPr>
          <w:rFonts w:hint="eastAsia"/>
        </w:rPr>
        <w:t>：启动过程，静态和动态的情况不一样</w:t>
      </w:r>
    </w:p>
    <w:p w:rsidR="006B0260" w:rsidRDefault="006B0260" w:rsidP="006B0260">
      <w:pPr>
        <w:spacing w:beforeLines="50" w:before="156"/>
        <w:rPr>
          <w:b/>
        </w:rPr>
      </w:pPr>
      <w:r w:rsidRPr="006B0260">
        <w:rPr>
          <w:rFonts w:hint="eastAsia"/>
          <w:b/>
        </w:rPr>
        <w:t>GLIBC</w:t>
      </w:r>
      <w:r w:rsidRPr="006B0260">
        <w:rPr>
          <w:rFonts w:hint="eastAsia"/>
          <w:b/>
        </w:rPr>
        <w:t>入口函数：</w:t>
      </w:r>
    </w:p>
    <w:p w:rsidR="006B0260" w:rsidRDefault="00162F86" w:rsidP="006B0260">
      <w:proofErr w:type="spellStart"/>
      <w:r>
        <w:t>G</w:t>
      </w:r>
      <w:r>
        <w:rPr>
          <w:rFonts w:hint="eastAsia"/>
        </w:rPr>
        <w:t>libc</w:t>
      </w:r>
      <w:proofErr w:type="spellEnd"/>
      <w:r>
        <w:rPr>
          <w:rFonts w:hint="eastAsia"/>
        </w:rPr>
        <w:t>的程序入口为</w:t>
      </w:r>
      <w:r>
        <w:rPr>
          <w:rFonts w:hint="eastAsia"/>
        </w:rPr>
        <w:t>_start,</w:t>
      </w:r>
    </w:p>
    <w:p w:rsidR="00162F86" w:rsidRDefault="00976B37" w:rsidP="006B0260">
      <w:r>
        <w:t>_start</w:t>
      </w:r>
      <m:oMath>
        <m:r>
          <m:rPr>
            <m:sty m:val="p"/>
          </m:rPr>
          <w:rPr>
            <w:rFonts w:ascii="Cambria Math" w:hAnsi="Cambria Math"/>
          </w:rPr>
          <m:t>→_libc_start_main→exit→_exit;</m:t>
        </m:r>
      </m:oMath>
    </w:p>
    <w:p w:rsidR="00604FFC" w:rsidRDefault="00604FFC" w:rsidP="006B0260">
      <w:r>
        <w:rPr>
          <w:rFonts w:hint="eastAsia"/>
        </w:rPr>
        <w:t>程序</w:t>
      </w:r>
      <w:proofErr w:type="gramStart"/>
      <w:r>
        <w:rPr>
          <w:rFonts w:hint="eastAsia"/>
        </w:rPr>
        <w:t>正常结束</w:t>
      </w:r>
      <w:proofErr w:type="gramEnd"/>
      <w:r>
        <w:rPr>
          <w:rFonts w:hint="eastAsia"/>
        </w:rPr>
        <w:t>有两种情况：</w:t>
      </w:r>
    </w:p>
    <w:p w:rsidR="00604FFC" w:rsidRDefault="00604FFC" w:rsidP="00604FFC">
      <w:pPr>
        <w:pStyle w:val="a3"/>
        <w:numPr>
          <w:ilvl w:val="0"/>
          <w:numId w:val="31"/>
        </w:numPr>
        <w:ind w:firstLineChars="0"/>
      </w:pPr>
      <w:r>
        <w:rPr>
          <w:rFonts w:hint="eastAsia"/>
        </w:rPr>
        <w:t>main</w:t>
      </w:r>
      <w:r>
        <w:rPr>
          <w:rFonts w:hint="eastAsia"/>
        </w:rPr>
        <w:t>函数正常返回，</w:t>
      </w:r>
      <w:r>
        <w:rPr>
          <w:rFonts w:hint="eastAsia"/>
        </w:rPr>
        <w:t>exit</w:t>
      </w:r>
      <w:r>
        <w:rPr>
          <w:rFonts w:hint="eastAsia"/>
        </w:rPr>
        <w:t>被调用</w:t>
      </w:r>
    </w:p>
    <w:p w:rsidR="00604FFC" w:rsidRDefault="00604FFC" w:rsidP="00604FFC">
      <w:pPr>
        <w:pStyle w:val="a3"/>
        <w:numPr>
          <w:ilvl w:val="0"/>
          <w:numId w:val="31"/>
        </w:numPr>
        <w:ind w:firstLineChars="0"/>
      </w:pPr>
      <w:r>
        <w:rPr>
          <w:rFonts w:hint="eastAsia"/>
        </w:rPr>
        <w:t>程序中用</w:t>
      </w:r>
      <w:r>
        <w:rPr>
          <w:rFonts w:hint="eastAsia"/>
        </w:rPr>
        <w:t>exit</w:t>
      </w:r>
      <w:r>
        <w:rPr>
          <w:rFonts w:hint="eastAsia"/>
        </w:rPr>
        <w:t>退出</w:t>
      </w:r>
    </w:p>
    <w:p w:rsidR="00604FFC" w:rsidRPr="00604FFC" w:rsidRDefault="00604FFC" w:rsidP="00604FFC">
      <w:r>
        <w:rPr>
          <w:rFonts w:hint="eastAsia"/>
        </w:rPr>
        <w:t>由此可见</w:t>
      </w:r>
      <w:r>
        <w:rPr>
          <w:rFonts w:hint="eastAsia"/>
        </w:rPr>
        <w:t>exit</w:t>
      </w:r>
      <w:r>
        <w:rPr>
          <w:rFonts w:hint="eastAsia"/>
        </w:rPr>
        <w:t>是程序结束的必经之路，因此可把调用</w:t>
      </w:r>
      <w:proofErr w:type="spellStart"/>
      <w:r>
        <w:rPr>
          <w:rFonts w:hint="eastAsia"/>
        </w:rPr>
        <w:t>atexit</w:t>
      </w:r>
      <w:proofErr w:type="spellEnd"/>
      <w:r>
        <w:rPr>
          <w:rFonts w:hint="eastAsia"/>
        </w:rPr>
        <w:t>注册函数的任务交给</w:t>
      </w:r>
      <w:r>
        <w:rPr>
          <w:rFonts w:hint="eastAsia"/>
        </w:rPr>
        <w:t>exit</w:t>
      </w:r>
      <w:r>
        <w:rPr>
          <w:rFonts w:hint="eastAsia"/>
        </w:rPr>
        <w:t>。</w:t>
      </w:r>
    </w:p>
    <w:p w:rsidR="006B0260" w:rsidRDefault="006B0260" w:rsidP="006B0260">
      <w:pPr>
        <w:spacing w:beforeLines="50" w:before="156"/>
        <w:rPr>
          <w:b/>
        </w:rPr>
      </w:pPr>
      <w:r w:rsidRPr="006B0260">
        <w:rPr>
          <w:rFonts w:hint="eastAsia"/>
          <w:b/>
        </w:rPr>
        <w:t>MSCV</w:t>
      </w:r>
      <w:r w:rsidRPr="006B0260">
        <w:rPr>
          <w:b/>
        </w:rPr>
        <w:t xml:space="preserve"> </w:t>
      </w:r>
      <w:r w:rsidRPr="006B0260">
        <w:rPr>
          <w:rFonts w:hint="eastAsia"/>
          <w:b/>
        </w:rPr>
        <w:t>CRT</w:t>
      </w:r>
      <w:r w:rsidRPr="006B0260">
        <w:rPr>
          <w:rFonts w:hint="eastAsia"/>
          <w:b/>
        </w:rPr>
        <w:t>入口函数：</w:t>
      </w:r>
    </w:p>
    <w:p w:rsidR="00DB561C" w:rsidRDefault="00DB561C" w:rsidP="00DB561C">
      <w:r>
        <w:rPr>
          <w:rFonts w:hint="eastAsia"/>
        </w:rPr>
        <w:lastRenderedPageBreak/>
        <w:t>默认入口函数名为</w:t>
      </w:r>
      <w:proofErr w:type="spellStart"/>
      <w:r>
        <w:rPr>
          <w:rFonts w:hint="eastAsia"/>
        </w:rPr>
        <w:t>mainCRTStartup</w:t>
      </w:r>
      <w:proofErr w:type="spellEnd"/>
    </w:p>
    <w:p w:rsidR="00DB561C" w:rsidRDefault="00DB561C" w:rsidP="00DB561C">
      <w:pPr>
        <w:pStyle w:val="a3"/>
        <w:numPr>
          <w:ilvl w:val="0"/>
          <w:numId w:val="32"/>
        </w:numPr>
        <w:ind w:firstLineChars="0"/>
      </w:pPr>
      <w:r>
        <w:rPr>
          <w:rFonts w:hint="eastAsia"/>
        </w:rPr>
        <w:t>初始化和</w:t>
      </w:r>
      <w:r>
        <w:rPr>
          <w:rFonts w:hint="eastAsia"/>
        </w:rPr>
        <w:t>OS</w:t>
      </w:r>
      <w:r>
        <w:rPr>
          <w:rFonts w:hint="eastAsia"/>
        </w:rPr>
        <w:t>版本有关的全局变量</w:t>
      </w:r>
    </w:p>
    <w:p w:rsidR="00DB561C" w:rsidRDefault="00DB561C" w:rsidP="00DB561C">
      <w:pPr>
        <w:pStyle w:val="a3"/>
        <w:numPr>
          <w:ilvl w:val="0"/>
          <w:numId w:val="32"/>
        </w:numPr>
        <w:ind w:firstLineChars="0"/>
      </w:pPr>
      <w:r>
        <w:rPr>
          <w:rFonts w:hint="eastAsia"/>
        </w:rPr>
        <w:t>初始化堆</w:t>
      </w:r>
      <w:r w:rsidR="00A702D5">
        <w:rPr>
          <w:rFonts w:hint="eastAsia"/>
        </w:rPr>
        <w:t>：</w:t>
      </w:r>
      <w:r w:rsidR="00A702D5">
        <w:rPr>
          <w:rFonts w:hint="eastAsia"/>
        </w:rPr>
        <w:t>_</w:t>
      </w:r>
      <w:proofErr w:type="spellStart"/>
      <w:r w:rsidR="00A702D5">
        <w:rPr>
          <w:rFonts w:hint="eastAsia"/>
        </w:rPr>
        <w:t>heap_init</w:t>
      </w:r>
      <w:proofErr w:type="spellEnd"/>
      <w:r w:rsidR="00A702D5">
        <w:rPr>
          <w:rFonts w:hint="eastAsia"/>
        </w:rPr>
        <w:t>调用</w:t>
      </w:r>
      <w:proofErr w:type="spellStart"/>
      <w:r w:rsidR="00A702D5">
        <w:rPr>
          <w:rFonts w:hint="eastAsia"/>
        </w:rPr>
        <w:t>HeapCreate</w:t>
      </w:r>
      <w:proofErr w:type="spellEnd"/>
      <w:r w:rsidR="00A702D5">
        <w:rPr>
          <w:rFonts w:hint="eastAsia"/>
        </w:rPr>
        <w:t>()</w:t>
      </w:r>
    </w:p>
    <w:p w:rsidR="00DB561C" w:rsidRDefault="00DB561C" w:rsidP="00DB561C">
      <w:pPr>
        <w:pStyle w:val="a3"/>
        <w:numPr>
          <w:ilvl w:val="0"/>
          <w:numId w:val="32"/>
        </w:numPr>
        <w:ind w:firstLineChars="0"/>
      </w:pPr>
      <w:r>
        <w:rPr>
          <w:rFonts w:hint="eastAsia"/>
        </w:rPr>
        <w:t>初始化</w:t>
      </w:r>
      <w:r>
        <w:rPr>
          <w:rFonts w:hint="eastAsia"/>
        </w:rPr>
        <w:t>IO</w:t>
      </w:r>
      <w:r w:rsidR="00A702D5">
        <w:t>;</w:t>
      </w:r>
    </w:p>
    <w:p w:rsidR="00DB561C" w:rsidRDefault="00DB561C" w:rsidP="00DB561C">
      <w:pPr>
        <w:pStyle w:val="a3"/>
        <w:numPr>
          <w:ilvl w:val="0"/>
          <w:numId w:val="32"/>
        </w:numPr>
        <w:ind w:firstLineChars="0"/>
      </w:pPr>
      <w:r>
        <w:rPr>
          <w:rFonts w:hint="eastAsia"/>
        </w:rPr>
        <w:t>获取命令行参数和环境变量</w:t>
      </w:r>
    </w:p>
    <w:p w:rsidR="00DB561C" w:rsidRDefault="00DB561C" w:rsidP="00DB561C">
      <w:pPr>
        <w:pStyle w:val="a3"/>
        <w:numPr>
          <w:ilvl w:val="0"/>
          <w:numId w:val="32"/>
        </w:numPr>
        <w:ind w:firstLineChars="0"/>
      </w:pPr>
      <w:r>
        <w:rPr>
          <w:rFonts w:hint="eastAsia"/>
        </w:rPr>
        <w:t>初始化</w:t>
      </w:r>
      <w:r>
        <w:rPr>
          <w:rFonts w:hint="eastAsia"/>
        </w:rPr>
        <w:t>C</w:t>
      </w:r>
      <w:r>
        <w:rPr>
          <w:rFonts w:hint="eastAsia"/>
        </w:rPr>
        <w:t>库的一些数据</w:t>
      </w:r>
    </w:p>
    <w:p w:rsidR="00DB561C" w:rsidRDefault="00DB561C" w:rsidP="00DB561C">
      <w:pPr>
        <w:pStyle w:val="a3"/>
        <w:numPr>
          <w:ilvl w:val="0"/>
          <w:numId w:val="32"/>
        </w:numPr>
        <w:ind w:firstLineChars="0"/>
      </w:pPr>
      <w:r>
        <w:rPr>
          <w:rFonts w:hint="eastAsia"/>
        </w:rPr>
        <w:t>调用</w:t>
      </w:r>
      <w:r>
        <w:rPr>
          <w:rFonts w:hint="eastAsia"/>
        </w:rPr>
        <w:t>main</w:t>
      </w:r>
      <w:r>
        <w:rPr>
          <w:rFonts w:hint="eastAsia"/>
        </w:rPr>
        <w:t>并记录返回值</w:t>
      </w:r>
    </w:p>
    <w:p w:rsidR="00DB561C" w:rsidRDefault="00DB561C" w:rsidP="00DB561C">
      <w:pPr>
        <w:pStyle w:val="a3"/>
        <w:numPr>
          <w:ilvl w:val="0"/>
          <w:numId w:val="32"/>
        </w:numPr>
        <w:ind w:firstLineChars="0"/>
      </w:pPr>
      <w:r>
        <w:rPr>
          <w:rFonts w:hint="eastAsia"/>
        </w:rPr>
        <w:t>检查错误并将</w:t>
      </w:r>
      <w:r>
        <w:rPr>
          <w:rFonts w:hint="eastAsia"/>
        </w:rPr>
        <w:t>main</w:t>
      </w:r>
      <w:r>
        <w:rPr>
          <w:rFonts w:hint="eastAsia"/>
        </w:rPr>
        <w:t>的返回值返回</w:t>
      </w:r>
    </w:p>
    <w:p w:rsidR="008B56FE" w:rsidRDefault="00C739C5" w:rsidP="008B56FE">
      <w:pPr>
        <w:spacing w:beforeLines="50" w:before="156"/>
        <w:rPr>
          <w:b/>
        </w:rPr>
      </w:pPr>
      <w:r>
        <w:rPr>
          <w:rFonts w:hint="eastAsia"/>
          <w:b/>
        </w:rPr>
        <w:t>IO</w:t>
      </w:r>
      <w:r>
        <w:rPr>
          <w:rFonts w:hint="eastAsia"/>
          <w:b/>
        </w:rPr>
        <w:t>初始化的职责</w:t>
      </w:r>
    </w:p>
    <w:p w:rsidR="008B56FE" w:rsidRDefault="008B56FE" w:rsidP="008B56FE">
      <w:pPr>
        <w:pStyle w:val="a3"/>
        <w:numPr>
          <w:ilvl w:val="0"/>
          <w:numId w:val="33"/>
        </w:numPr>
        <w:ind w:firstLineChars="0"/>
      </w:pPr>
      <w:r>
        <w:rPr>
          <w:rFonts w:hint="eastAsia"/>
        </w:rPr>
        <w:t>C</w:t>
      </w:r>
      <w:r>
        <w:rPr>
          <w:rFonts w:hint="eastAsia"/>
        </w:rPr>
        <w:t>语言文件操作是通过一个</w:t>
      </w:r>
      <w:r>
        <w:rPr>
          <w:rFonts w:hint="eastAsia"/>
        </w:rPr>
        <w:t>FILE</w:t>
      </w:r>
      <w:r>
        <w:rPr>
          <w:rFonts w:hint="eastAsia"/>
        </w:rPr>
        <w:t>结构的指针来进行。</w:t>
      </w:r>
    </w:p>
    <w:p w:rsidR="008B56FE" w:rsidRDefault="008B56FE" w:rsidP="008B56FE">
      <w:pPr>
        <w:pStyle w:val="a3"/>
        <w:numPr>
          <w:ilvl w:val="0"/>
          <w:numId w:val="33"/>
        </w:numPr>
        <w:ind w:firstLineChars="0"/>
      </w:pPr>
      <w:r>
        <w:rPr>
          <w:rFonts w:hint="eastAsia"/>
        </w:rPr>
        <w:t>在操作系统层面上，文件操作也有</w:t>
      </w:r>
      <w:r>
        <w:rPr>
          <w:rFonts w:hint="eastAsia"/>
        </w:rPr>
        <w:t>FILE</w:t>
      </w:r>
      <w:r>
        <w:rPr>
          <w:rFonts w:hint="eastAsia"/>
        </w:rPr>
        <w:t>的概念，</w:t>
      </w:r>
      <w:r>
        <w:rPr>
          <w:rFonts w:hint="eastAsia"/>
        </w:rPr>
        <w:t>LINUX</w:t>
      </w:r>
      <w:r>
        <w:rPr>
          <w:rFonts w:hint="eastAsia"/>
        </w:rPr>
        <w:t>的是文件描述符，</w:t>
      </w:r>
      <w:r>
        <w:rPr>
          <w:rFonts w:hint="eastAsia"/>
        </w:rPr>
        <w:t>Windows</w:t>
      </w:r>
      <w:r>
        <w:rPr>
          <w:rFonts w:hint="eastAsia"/>
        </w:rPr>
        <w:t>的是句柄。</w:t>
      </w:r>
    </w:p>
    <w:p w:rsidR="008B56FE" w:rsidRPr="008B56FE" w:rsidRDefault="008B56FE" w:rsidP="008B56FE">
      <w:pPr>
        <w:pStyle w:val="a3"/>
        <w:numPr>
          <w:ilvl w:val="0"/>
          <w:numId w:val="33"/>
        </w:numPr>
        <w:ind w:firstLineChars="0"/>
      </w:pPr>
      <w:r>
        <w:rPr>
          <w:rFonts w:hint="eastAsia"/>
        </w:rPr>
        <w:t>IO</w:t>
      </w:r>
      <w:r>
        <w:rPr>
          <w:rFonts w:hint="eastAsia"/>
        </w:rPr>
        <w:t>初始化的职责：</w:t>
      </w:r>
      <w:r>
        <w:rPr>
          <w:rFonts w:hint="eastAsia"/>
        </w:rPr>
        <w:t>IO</w:t>
      </w:r>
      <w:r>
        <w:rPr>
          <w:rFonts w:hint="eastAsia"/>
        </w:rPr>
        <w:t>初始化函数需要在用户空间中建立</w:t>
      </w:r>
      <w:proofErr w:type="spellStart"/>
      <w:r>
        <w:rPr>
          <w:rFonts w:hint="eastAsia"/>
        </w:rPr>
        <w:t>stdin</w:t>
      </w:r>
      <w:proofErr w:type="spellEnd"/>
      <w:r>
        <w:rPr>
          <w:rFonts w:hint="eastAsia"/>
        </w:rPr>
        <w:t>、</w:t>
      </w:r>
      <w:proofErr w:type="spellStart"/>
      <w:r>
        <w:rPr>
          <w:rFonts w:hint="eastAsia"/>
        </w:rPr>
        <w:t>stdout</w:t>
      </w:r>
      <w:proofErr w:type="spellEnd"/>
      <w:r>
        <w:rPr>
          <w:rFonts w:hint="eastAsia"/>
        </w:rPr>
        <w:t>、</w:t>
      </w:r>
      <w:proofErr w:type="spellStart"/>
      <w:r>
        <w:rPr>
          <w:rFonts w:hint="eastAsia"/>
        </w:rPr>
        <w:t>stderr</w:t>
      </w:r>
      <w:proofErr w:type="spellEnd"/>
      <w:r>
        <w:rPr>
          <w:rFonts w:hint="eastAsia"/>
        </w:rPr>
        <w:t>以及对应的</w:t>
      </w:r>
      <w:r>
        <w:rPr>
          <w:rFonts w:hint="eastAsia"/>
        </w:rPr>
        <w:t>FILE</w:t>
      </w:r>
      <w:r>
        <w:rPr>
          <w:rFonts w:hint="eastAsia"/>
        </w:rPr>
        <w:t>结构，使得程序进入</w:t>
      </w:r>
      <w:r>
        <w:rPr>
          <w:rFonts w:hint="eastAsia"/>
        </w:rPr>
        <w:t>main</w:t>
      </w:r>
      <w:r>
        <w:rPr>
          <w:rFonts w:hint="eastAsia"/>
        </w:rPr>
        <w:t>之后可以直接使用</w:t>
      </w:r>
      <w:proofErr w:type="spellStart"/>
      <w:r>
        <w:rPr>
          <w:rFonts w:hint="eastAsia"/>
        </w:rPr>
        <w:t>printf</w:t>
      </w:r>
      <w:proofErr w:type="spellEnd"/>
      <w:r>
        <w:rPr>
          <w:rFonts w:hint="eastAsia"/>
        </w:rPr>
        <w:t>、</w:t>
      </w:r>
      <w:proofErr w:type="spellStart"/>
      <w:r>
        <w:rPr>
          <w:rFonts w:hint="eastAsia"/>
        </w:rPr>
        <w:t>scanf</w:t>
      </w:r>
      <w:proofErr w:type="spellEnd"/>
      <w:r>
        <w:rPr>
          <w:rFonts w:hint="eastAsia"/>
        </w:rPr>
        <w:t>等函数。</w:t>
      </w:r>
    </w:p>
    <w:p w:rsidR="00436F87" w:rsidRDefault="00436F87" w:rsidP="00436F87">
      <w:pPr>
        <w:pStyle w:val="a3"/>
        <w:numPr>
          <w:ilvl w:val="0"/>
          <w:numId w:val="29"/>
        </w:numPr>
        <w:spacing w:beforeLines="50" w:before="156"/>
        <w:ind w:firstLineChars="0"/>
        <w:rPr>
          <w:b/>
        </w:rPr>
      </w:pPr>
      <w:r>
        <w:rPr>
          <w:rFonts w:hint="eastAsia"/>
          <w:b/>
        </w:rPr>
        <w:t>C/C</w:t>
      </w:r>
      <w:r w:rsidR="002D7E0D">
        <w:rPr>
          <w:rFonts w:hint="eastAsia"/>
          <w:b/>
        </w:rPr>
        <w:t>++</w:t>
      </w:r>
      <w:r>
        <w:rPr>
          <w:rFonts w:hint="eastAsia"/>
          <w:b/>
        </w:rPr>
        <w:t>运行库</w:t>
      </w:r>
    </w:p>
    <w:p w:rsidR="002D7E0D" w:rsidRDefault="002D7E0D" w:rsidP="002D7E0D">
      <w:r>
        <w:rPr>
          <w:rFonts w:hint="eastAsia"/>
        </w:rPr>
        <w:t>C</w:t>
      </w:r>
      <w:r>
        <w:rPr>
          <w:rFonts w:hint="eastAsia"/>
        </w:rPr>
        <w:t>语言运行库包含：</w:t>
      </w:r>
    </w:p>
    <w:p w:rsidR="002D7E0D" w:rsidRDefault="002D7E0D" w:rsidP="002D7E0D">
      <w:pPr>
        <w:pStyle w:val="a3"/>
        <w:numPr>
          <w:ilvl w:val="0"/>
          <w:numId w:val="34"/>
        </w:numPr>
        <w:ind w:firstLineChars="0"/>
      </w:pPr>
      <w:r>
        <w:rPr>
          <w:rFonts w:hint="eastAsia"/>
        </w:rPr>
        <w:t>启动与退出：包括入口函数及入口函数所依赖的其他函数</w:t>
      </w:r>
    </w:p>
    <w:p w:rsidR="002D7E0D" w:rsidRDefault="002D7E0D" w:rsidP="002D7E0D">
      <w:pPr>
        <w:pStyle w:val="a3"/>
        <w:numPr>
          <w:ilvl w:val="0"/>
          <w:numId w:val="34"/>
        </w:numPr>
        <w:ind w:firstLineChars="0"/>
      </w:pPr>
      <w:r>
        <w:rPr>
          <w:rFonts w:hint="eastAsia"/>
        </w:rPr>
        <w:t>标准函数：由</w:t>
      </w:r>
      <w:r>
        <w:rPr>
          <w:rFonts w:hint="eastAsia"/>
        </w:rPr>
        <w:t>C</w:t>
      </w:r>
      <w:r>
        <w:rPr>
          <w:rFonts w:hint="eastAsia"/>
        </w:rPr>
        <w:t>语言标准规定的</w:t>
      </w:r>
      <w:r>
        <w:rPr>
          <w:rFonts w:hint="eastAsia"/>
        </w:rPr>
        <w:t>C</w:t>
      </w:r>
      <w:r>
        <w:rPr>
          <w:rFonts w:hint="eastAsia"/>
        </w:rPr>
        <w:t>语言标准库所拥有的函数实现</w:t>
      </w:r>
    </w:p>
    <w:p w:rsidR="002D7E0D" w:rsidRDefault="002D7E0D" w:rsidP="002D7E0D">
      <w:pPr>
        <w:pStyle w:val="a3"/>
        <w:numPr>
          <w:ilvl w:val="0"/>
          <w:numId w:val="34"/>
        </w:numPr>
        <w:ind w:firstLineChars="0"/>
      </w:pPr>
      <w:r>
        <w:rPr>
          <w:rFonts w:hint="eastAsia"/>
        </w:rPr>
        <w:t>IO</w:t>
      </w:r>
      <w:r>
        <w:rPr>
          <w:rFonts w:hint="eastAsia"/>
        </w:rPr>
        <w:t>：</w:t>
      </w:r>
      <w:r>
        <w:rPr>
          <w:rFonts w:hint="eastAsia"/>
        </w:rPr>
        <w:t>IO</w:t>
      </w:r>
      <w:r>
        <w:rPr>
          <w:rFonts w:hint="eastAsia"/>
        </w:rPr>
        <w:t>功能的封装和实现</w:t>
      </w:r>
    </w:p>
    <w:p w:rsidR="002D7E0D" w:rsidRDefault="002D7E0D" w:rsidP="002D7E0D">
      <w:pPr>
        <w:pStyle w:val="a3"/>
        <w:numPr>
          <w:ilvl w:val="0"/>
          <w:numId w:val="34"/>
        </w:numPr>
        <w:ind w:firstLineChars="0"/>
      </w:pPr>
      <w:r>
        <w:rPr>
          <w:rFonts w:hint="eastAsia"/>
        </w:rPr>
        <w:t>堆：堆的封装和实现</w:t>
      </w:r>
    </w:p>
    <w:p w:rsidR="002D7E0D" w:rsidRDefault="002D7E0D" w:rsidP="002D7E0D">
      <w:pPr>
        <w:pStyle w:val="a3"/>
        <w:numPr>
          <w:ilvl w:val="0"/>
          <w:numId w:val="34"/>
        </w:numPr>
        <w:ind w:firstLineChars="0"/>
      </w:pPr>
      <w:r>
        <w:rPr>
          <w:rFonts w:hint="eastAsia"/>
        </w:rPr>
        <w:t>语言实现</w:t>
      </w:r>
    </w:p>
    <w:p w:rsidR="00DC1BB9" w:rsidRDefault="00773BC4" w:rsidP="00DC1BB9">
      <w:pPr>
        <w:pStyle w:val="a3"/>
        <w:numPr>
          <w:ilvl w:val="0"/>
          <w:numId w:val="34"/>
        </w:numPr>
        <w:ind w:firstLineChars="0"/>
      </w:pPr>
      <w:r>
        <w:rPr>
          <w:rFonts w:hint="eastAsia"/>
        </w:rPr>
        <w:t>调试：实现调试功能的代码</w:t>
      </w:r>
    </w:p>
    <w:p w:rsidR="00DC1BB9" w:rsidRPr="00DC1BB9" w:rsidRDefault="00DC1BB9" w:rsidP="00DC1BB9">
      <w:pPr>
        <w:spacing w:beforeLines="50" w:before="156"/>
        <w:rPr>
          <w:b/>
        </w:rPr>
      </w:pPr>
      <w:r w:rsidRPr="00DC1BB9">
        <w:rPr>
          <w:rFonts w:hint="eastAsia"/>
          <w:b/>
        </w:rPr>
        <w:t>GLIBC</w:t>
      </w:r>
      <w:r w:rsidRPr="00DC1BB9">
        <w:rPr>
          <w:rFonts w:hint="eastAsia"/>
          <w:b/>
        </w:rPr>
        <w:t>与</w:t>
      </w:r>
      <w:r w:rsidRPr="00DC1BB9">
        <w:rPr>
          <w:rFonts w:hint="eastAsia"/>
          <w:b/>
        </w:rPr>
        <w:t>MSVC</w:t>
      </w:r>
      <w:r w:rsidRPr="00DC1BB9">
        <w:rPr>
          <w:b/>
        </w:rPr>
        <w:t xml:space="preserve"> </w:t>
      </w:r>
      <w:r w:rsidRPr="00DC1BB9">
        <w:rPr>
          <w:rFonts w:hint="eastAsia"/>
          <w:b/>
        </w:rPr>
        <w:t>CRT</w:t>
      </w:r>
    </w:p>
    <w:p w:rsidR="00DC1BB9" w:rsidRDefault="00DC1BB9" w:rsidP="00DC1BB9">
      <w:pPr>
        <w:pStyle w:val="a3"/>
        <w:numPr>
          <w:ilvl w:val="0"/>
          <w:numId w:val="35"/>
        </w:numPr>
        <w:ind w:firstLineChars="0"/>
        <w:rPr>
          <w:rFonts w:hint="eastAsia"/>
        </w:rPr>
      </w:pPr>
      <w:r>
        <w:t>L</w:t>
      </w:r>
      <w:r>
        <w:rPr>
          <w:rFonts w:hint="eastAsia"/>
        </w:rPr>
        <w:t>inux</w:t>
      </w:r>
      <w:r>
        <w:rPr>
          <w:rFonts w:hint="eastAsia"/>
        </w:rPr>
        <w:t>上的</w:t>
      </w:r>
      <w:r>
        <w:rPr>
          <w:rFonts w:hint="eastAsia"/>
        </w:rPr>
        <w:t>C</w:t>
      </w:r>
      <w:r>
        <w:rPr>
          <w:rFonts w:hint="eastAsia"/>
        </w:rPr>
        <w:t>语言运行库位</w:t>
      </w:r>
      <w:proofErr w:type="spellStart"/>
      <w:r>
        <w:rPr>
          <w:rFonts w:hint="eastAsia"/>
        </w:rPr>
        <w:t>glibc</w:t>
      </w:r>
      <w:proofErr w:type="spellEnd"/>
      <w:r>
        <w:rPr>
          <w:rFonts w:hint="eastAsia"/>
        </w:rPr>
        <w:t>；</w:t>
      </w:r>
      <w:r>
        <w:rPr>
          <w:rFonts w:hint="eastAsia"/>
        </w:rPr>
        <w:t>windows</w:t>
      </w:r>
      <w:r>
        <w:rPr>
          <w:rFonts w:hint="eastAsia"/>
        </w:rPr>
        <w:t>的是</w:t>
      </w:r>
      <w:r>
        <w:rPr>
          <w:rFonts w:hint="eastAsia"/>
        </w:rPr>
        <w:t>MSCV</w:t>
      </w:r>
      <w:r>
        <w:t xml:space="preserve"> </w:t>
      </w:r>
      <w:r>
        <w:rPr>
          <w:rFonts w:hint="eastAsia"/>
        </w:rPr>
        <w:t>CRT</w:t>
      </w:r>
      <w:r>
        <w:rPr>
          <w:rFonts w:hint="eastAsia"/>
        </w:rPr>
        <w:t>；</w:t>
      </w:r>
    </w:p>
    <w:p w:rsidR="00DC1BB9" w:rsidRDefault="00DC1BB9" w:rsidP="00DC1BB9">
      <w:pPr>
        <w:pStyle w:val="a3"/>
        <w:numPr>
          <w:ilvl w:val="0"/>
          <w:numId w:val="35"/>
        </w:numPr>
        <w:ind w:firstLineChars="0"/>
      </w:pPr>
      <w:r>
        <w:rPr>
          <w:rFonts w:hint="eastAsia"/>
        </w:rPr>
        <w:t>运行库是平台相关的，与操作系统结合的非常紧密。它将不同操作系统的</w:t>
      </w:r>
      <w:r>
        <w:rPr>
          <w:rFonts w:hint="eastAsia"/>
        </w:rPr>
        <w:t>API</w:t>
      </w:r>
      <w:r>
        <w:rPr>
          <w:rFonts w:hint="eastAsia"/>
        </w:rPr>
        <w:t>抽象成相同的库函数。比如</w:t>
      </w:r>
      <w:proofErr w:type="spellStart"/>
      <w:r>
        <w:rPr>
          <w:rFonts w:hint="eastAsia"/>
        </w:rPr>
        <w:t>fread</w:t>
      </w:r>
      <w:proofErr w:type="spellEnd"/>
      <w:r>
        <w:rPr>
          <w:rFonts w:hint="eastAsia"/>
        </w:rPr>
        <w:t>()</w:t>
      </w:r>
      <w:r>
        <w:rPr>
          <w:rFonts w:hint="eastAsia"/>
        </w:rPr>
        <w:t>，其实不同操作系统上</w:t>
      </w:r>
      <w:proofErr w:type="spellStart"/>
      <w:r>
        <w:rPr>
          <w:rFonts w:hint="eastAsia"/>
        </w:rPr>
        <w:t>fread</w:t>
      </w:r>
      <w:proofErr w:type="spellEnd"/>
      <w:r>
        <w:rPr>
          <w:rFonts w:hint="eastAsia"/>
        </w:rPr>
        <w:t>的实现都是不同的。</w:t>
      </w:r>
    </w:p>
    <w:p w:rsidR="00DC1BB9" w:rsidRDefault="00DC1BB9" w:rsidP="00DC1BB9">
      <w:pPr>
        <w:pStyle w:val="a3"/>
        <w:ind w:left="420" w:firstLineChars="0" w:firstLine="0"/>
      </w:pPr>
      <w:r>
        <w:rPr>
          <w:rFonts w:hint="eastAsia"/>
        </w:rPr>
        <w:t>虽然各个平台上的</w:t>
      </w:r>
      <w:r>
        <w:rPr>
          <w:rFonts w:hint="eastAsia"/>
        </w:rPr>
        <w:t>C</w:t>
      </w:r>
      <w:r>
        <w:rPr>
          <w:rFonts w:hint="eastAsia"/>
        </w:rPr>
        <w:t>语言运行</w:t>
      </w:r>
      <w:proofErr w:type="gramStart"/>
      <w:r>
        <w:rPr>
          <w:rFonts w:hint="eastAsia"/>
        </w:rPr>
        <w:t>库提供</w:t>
      </w:r>
      <w:proofErr w:type="gramEnd"/>
      <w:r>
        <w:rPr>
          <w:rFonts w:hint="eastAsia"/>
        </w:rPr>
        <w:t>了</w:t>
      </w:r>
      <w:proofErr w:type="gramStart"/>
      <w:r>
        <w:rPr>
          <w:rFonts w:hint="eastAsia"/>
        </w:rPr>
        <w:t>很</w:t>
      </w:r>
      <w:proofErr w:type="gramEnd"/>
      <w:r>
        <w:rPr>
          <w:rFonts w:hint="eastAsia"/>
        </w:rPr>
        <w:t>多功能，但是它们是有限的，比如用户权限控制、线程创建第二个都不属于标准的</w:t>
      </w:r>
      <w:r>
        <w:rPr>
          <w:rFonts w:hint="eastAsia"/>
        </w:rPr>
        <w:t>C</w:t>
      </w:r>
      <w:r>
        <w:rPr>
          <w:rFonts w:hint="eastAsia"/>
        </w:rPr>
        <w:t>语言运行库。</w:t>
      </w:r>
    </w:p>
    <w:p w:rsidR="00DC1BB9" w:rsidRDefault="00DC1BB9" w:rsidP="00DC1BB9">
      <w:pPr>
        <w:pStyle w:val="a3"/>
        <w:ind w:left="420" w:firstLineChars="0" w:firstLine="0"/>
        <w:rPr>
          <w:rFonts w:hint="eastAsia"/>
        </w:rPr>
      </w:pPr>
      <w:r>
        <w:rPr>
          <w:rFonts w:hint="eastAsia"/>
        </w:rPr>
        <w:t>所以，我们需要绕过</w:t>
      </w:r>
      <w:r>
        <w:rPr>
          <w:rFonts w:hint="eastAsia"/>
        </w:rPr>
        <w:t>C</w:t>
      </w:r>
      <w:r>
        <w:rPr>
          <w:rFonts w:hint="eastAsia"/>
        </w:rPr>
        <w:t>语言程序库，直接调用系统</w:t>
      </w:r>
      <w:r>
        <w:rPr>
          <w:rFonts w:hint="eastAsia"/>
        </w:rPr>
        <w:t>API</w:t>
      </w:r>
      <w:r>
        <w:rPr>
          <w:rFonts w:hint="eastAsia"/>
        </w:rPr>
        <w:t>或其他库。</w:t>
      </w:r>
    </w:p>
    <w:p w:rsidR="00A57BD9" w:rsidRDefault="00A57BD9" w:rsidP="00436F87">
      <w:pPr>
        <w:pStyle w:val="a3"/>
        <w:numPr>
          <w:ilvl w:val="0"/>
          <w:numId w:val="29"/>
        </w:numPr>
        <w:spacing w:beforeLines="50" w:before="156"/>
        <w:ind w:firstLineChars="0"/>
        <w:rPr>
          <w:b/>
        </w:rPr>
      </w:pPr>
      <w:r>
        <w:rPr>
          <w:rFonts w:hint="eastAsia"/>
          <w:b/>
        </w:rPr>
        <w:t>运行库与多线程</w:t>
      </w:r>
    </w:p>
    <w:p w:rsidR="000C4C97" w:rsidRDefault="00F47EF8" w:rsidP="00F47EF8">
      <w:pPr>
        <w:spacing w:beforeLines="50" w:before="156"/>
        <w:rPr>
          <w:b/>
        </w:rPr>
      </w:pPr>
      <w:r w:rsidRPr="00F47EF8">
        <w:rPr>
          <w:rFonts w:hint="eastAsia"/>
          <w:b/>
        </w:rPr>
        <w:t>线程的访问权限</w:t>
      </w:r>
    </w:p>
    <w:p w:rsidR="00F47EF8" w:rsidRDefault="00F47EF8" w:rsidP="00F47EF8">
      <w:r>
        <w:rPr>
          <w:rFonts w:hint="eastAsia"/>
        </w:rPr>
        <w:t>线程可以访问进程内存里的所有数据，甚至包括其他线程的堆栈（如果知道其他线程的堆栈地址的话）</w:t>
      </w:r>
    </w:p>
    <w:p w:rsidR="00F47EF8" w:rsidRDefault="00F47EF8" w:rsidP="00F47EF8">
      <w:r>
        <w:rPr>
          <w:rFonts w:hint="eastAsia"/>
        </w:rPr>
        <w:t>线程拥有自己的私有存储空间</w:t>
      </w:r>
    </w:p>
    <w:p w:rsidR="00F47EF8" w:rsidRDefault="00F47EF8" w:rsidP="00F47EF8">
      <w:pPr>
        <w:pStyle w:val="a3"/>
        <w:numPr>
          <w:ilvl w:val="0"/>
          <w:numId w:val="36"/>
        </w:numPr>
        <w:ind w:firstLineChars="0"/>
      </w:pPr>
      <w:proofErr w:type="gramStart"/>
      <w:r>
        <w:rPr>
          <w:rFonts w:hint="eastAsia"/>
        </w:rPr>
        <w:t>栈</w:t>
      </w:r>
      <w:proofErr w:type="gramEnd"/>
      <w:r>
        <w:rPr>
          <w:rFonts w:hint="eastAsia"/>
        </w:rPr>
        <w:t>：并非完全不能被其他线程访问</w:t>
      </w:r>
    </w:p>
    <w:p w:rsidR="00F47EF8" w:rsidRDefault="00F47EF8" w:rsidP="00F47EF8">
      <w:pPr>
        <w:pStyle w:val="a3"/>
        <w:numPr>
          <w:ilvl w:val="0"/>
          <w:numId w:val="36"/>
        </w:numPr>
        <w:ind w:firstLineChars="0"/>
      </w:pPr>
      <w:r>
        <w:rPr>
          <w:rFonts w:hint="eastAsia"/>
        </w:rPr>
        <w:t>线程局部存储（</w:t>
      </w:r>
      <w:r>
        <w:rPr>
          <w:rFonts w:hint="eastAsia"/>
        </w:rPr>
        <w:t>TLS</w:t>
      </w:r>
      <w:r>
        <w:rPr>
          <w:rFonts w:hint="eastAsia"/>
        </w:rPr>
        <w:t>）：线程局部存储是某些操作系统为线程单独提供的私有空间</w:t>
      </w:r>
    </w:p>
    <w:p w:rsidR="0036708B" w:rsidRDefault="0036708B" w:rsidP="0036708B">
      <w:pPr>
        <w:pStyle w:val="a3"/>
        <w:ind w:left="420" w:firstLineChars="0" w:firstLine="0"/>
        <w:rPr>
          <w:rFonts w:hint="eastAsia"/>
        </w:rPr>
      </w:pPr>
      <w:r>
        <w:rPr>
          <w:rFonts w:hint="eastAsia"/>
        </w:rPr>
        <w:t>可使用</w:t>
      </w:r>
      <w:r>
        <w:rPr>
          <w:rFonts w:hint="eastAsia"/>
        </w:rPr>
        <w:t>_thread</w:t>
      </w:r>
      <w:r>
        <w:rPr>
          <w:rFonts w:hint="eastAsia"/>
        </w:rPr>
        <w:t>或</w:t>
      </w:r>
      <w:r>
        <w:rPr>
          <w:rFonts w:hint="eastAsia"/>
        </w:rPr>
        <w:t>_</w:t>
      </w:r>
      <w:proofErr w:type="spellStart"/>
      <w:r>
        <w:rPr>
          <w:rFonts w:hint="eastAsia"/>
        </w:rPr>
        <w:t>declspec</w:t>
      </w:r>
      <w:proofErr w:type="spellEnd"/>
      <w:r>
        <w:rPr>
          <w:rFonts w:hint="eastAsia"/>
        </w:rPr>
        <w:t>关键字定义全局变量为</w:t>
      </w:r>
      <w:r>
        <w:rPr>
          <w:rFonts w:hint="eastAsia"/>
        </w:rPr>
        <w:t>TLS</w:t>
      </w:r>
      <w:r>
        <w:rPr>
          <w:rFonts w:hint="eastAsia"/>
        </w:rPr>
        <w:t>变量</w:t>
      </w:r>
      <w:bookmarkStart w:id="0" w:name="_GoBack"/>
      <w:bookmarkEnd w:id="0"/>
    </w:p>
    <w:p w:rsidR="00F47EF8" w:rsidRDefault="00F47EF8" w:rsidP="00F47EF8">
      <w:pPr>
        <w:pStyle w:val="a3"/>
        <w:numPr>
          <w:ilvl w:val="0"/>
          <w:numId w:val="36"/>
        </w:numPr>
        <w:ind w:firstLineChars="0"/>
      </w:pPr>
      <w:r>
        <w:rPr>
          <w:rFonts w:hint="eastAsia"/>
        </w:rPr>
        <w:t>寄存器：寄存器存放的数据是执行流的基本数据，所以为线程私有</w:t>
      </w:r>
    </w:p>
    <w:p w:rsidR="00F47EF8" w:rsidRDefault="00F47EF8" w:rsidP="00F47EF8">
      <w:r>
        <w:rPr>
          <w:rFonts w:hint="eastAsia"/>
        </w:rPr>
        <w:t>线程私有：局部变量、函数参数、</w:t>
      </w:r>
      <w:r>
        <w:rPr>
          <w:rFonts w:hint="eastAsia"/>
        </w:rPr>
        <w:t>TLS</w:t>
      </w:r>
      <w:r>
        <w:rPr>
          <w:rFonts w:hint="eastAsia"/>
        </w:rPr>
        <w:t>数据</w:t>
      </w:r>
    </w:p>
    <w:p w:rsidR="00F47EF8" w:rsidRDefault="00F47EF8" w:rsidP="00F47EF8">
      <w:r>
        <w:rPr>
          <w:rFonts w:hint="eastAsia"/>
        </w:rPr>
        <w:t>线程公有：全局变量、堆上的数据、函数里的静态变量、程序代码、打开文件（</w:t>
      </w:r>
      <w:r>
        <w:rPr>
          <w:rFonts w:hint="eastAsia"/>
        </w:rPr>
        <w:t>A</w:t>
      </w:r>
      <w:r>
        <w:rPr>
          <w:rFonts w:hint="eastAsia"/>
        </w:rPr>
        <w:t>线程打开的文件可以由</w:t>
      </w:r>
      <w:r>
        <w:rPr>
          <w:rFonts w:hint="eastAsia"/>
        </w:rPr>
        <w:t>B</w:t>
      </w:r>
      <w:r>
        <w:rPr>
          <w:rFonts w:hint="eastAsia"/>
        </w:rPr>
        <w:t>线程读写）</w:t>
      </w:r>
    </w:p>
    <w:p w:rsidR="004E074D" w:rsidRPr="00F47EF8" w:rsidRDefault="004E074D" w:rsidP="00F47EF8">
      <w:pPr>
        <w:rPr>
          <w:rFonts w:hint="eastAsia"/>
        </w:rPr>
      </w:pPr>
    </w:p>
    <w:p w:rsidR="00A57BD9" w:rsidRDefault="00A57BD9" w:rsidP="00436F87">
      <w:pPr>
        <w:pStyle w:val="a3"/>
        <w:numPr>
          <w:ilvl w:val="0"/>
          <w:numId w:val="29"/>
        </w:numPr>
        <w:spacing w:beforeLines="50" w:before="156"/>
        <w:ind w:firstLineChars="0"/>
        <w:rPr>
          <w:b/>
        </w:rPr>
      </w:pPr>
      <w:r>
        <w:rPr>
          <w:rFonts w:hint="eastAsia"/>
          <w:b/>
        </w:rPr>
        <w:lastRenderedPageBreak/>
        <w:t>C++</w:t>
      </w:r>
      <w:r>
        <w:rPr>
          <w:rFonts w:hint="eastAsia"/>
          <w:b/>
        </w:rPr>
        <w:t>全局构造和</w:t>
      </w:r>
      <w:proofErr w:type="gramStart"/>
      <w:r>
        <w:rPr>
          <w:rFonts w:hint="eastAsia"/>
          <w:b/>
        </w:rPr>
        <w:t>析构</w:t>
      </w:r>
      <w:proofErr w:type="gramEnd"/>
    </w:p>
    <w:p w:rsidR="00A57BD9" w:rsidRPr="00A57BD9" w:rsidRDefault="00A57BD9" w:rsidP="00A57BD9">
      <w:pPr>
        <w:pStyle w:val="a3"/>
        <w:numPr>
          <w:ilvl w:val="0"/>
          <w:numId w:val="29"/>
        </w:numPr>
        <w:spacing w:beforeLines="50" w:before="156"/>
        <w:ind w:firstLineChars="0"/>
        <w:rPr>
          <w:b/>
        </w:rPr>
      </w:pPr>
      <w:proofErr w:type="spellStart"/>
      <w:r>
        <w:rPr>
          <w:b/>
        </w:rPr>
        <w:t>F</w:t>
      </w:r>
      <w:r>
        <w:rPr>
          <w:rFonts w:hint="eastAsia"/>
          <w:b/>
        </w:rPr>
        <w:t>read</w:t>
      </w:r>
      <w:proofErr w:type="spellEnd"/>
      <w:r>
        <w:rPr>
          <w:rFonts w:hint="eastAsia"/>
          <w:b/>
        </w:rPr>
        <w:t>实现</w:t>
      </w:r>
    </w:p>
    <w:sectPr w:rsidR="00A57BD9" w:rsidRPr="00A57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656"/>
    <w:multiLevelType w:val="hybridMultilevel"/>
    <w:tmpl w:val="E5DCD5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FF20F7"/>
    <w:multiLevelType w:val="hybridMultilevel"/>
    <w:tmpl w:val="98C8A0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292DC7"/>
    <w:multiLevelType w:val="hybridMultilevel"/>
    <w:tmpl w:val="5E30AE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63639C"/>
    <w:multiLevelType w:val="hybridMultilevel"/>
    <w:tmpl w:val="2CDAFA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C3D75E6"/>
    <w:multiLevelType w:val="hybridMultilevel"/>
    <w:tmpl w:val="142E7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B949FE"/>
    <w:multiLevelType w:val="hybridMultilevel"/>
    <w:tmpl w:val="D6C248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467B16"/>
    <w:multiLevelType w:val="hybridMultilevel"/>
    <w:tmpl w:val="9B1C1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594FC5"/>
    <w:multiLevelType w:val="hybridMultilevel"/>
    <w:tmpl w:val="E812AA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58217B"/>
    <w:multiLevelType w:val="hybridMultilevel"/>
    <w:tmpl w:val="4AB2D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6691213"/>
    <w:multiLevelType w:val="hybridMultilevel"/>
    <w:tmpl w:val="62DCF4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C0081A"/>
    <w:multiLevelType w:val="hybridMultilevel"/>
    <w:tmpl w:val="031804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6460E6"/>
    <w:multiLevelType w:val="hybridMultilevel"/>
    <w:tmpl w:val="5FBAFE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8A5C4D"/>
    <w:multiLevelType w:val="hybridMultilevel"/>
    <w:tmpl w:val="4F3ACC9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517A54"/>
    <w:multiLevelType w:val="hybridMultilevel"/>
    <w:tmpl w:val="733EA2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AC5A99"/>
    <w:multiLevelType w:val="hybridMultilevel"/>
    <w:tmpl w:val="ACFA85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C212BB"/>
    <w:multiLevelType w:val="hybridMultilevel"/>
    <w:tmpl w:val="B5D66F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2D4470F"/>
    <w:multiLevelType w:val="hybridMultilevel"/>
    <w:tmpl w:val="CE46EC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84258B"/>
    <w:multiLevelType w:val="hybridMultilevel"/>
    <w:tmpl w:val="5E30AE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F23A77"/>
    <w:multiLevelType w:val="hybridMultilevel"/>
    <w:tmpl w:val="4A4E21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3FF1EE7"/>
    <w:multiLevelType w:val="hybridMultilevel"/>
    <w:tmpl w:val="4F3ACC9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CC5357"/>
    <w:multiLevelType w:val="hybridMultilevel"/>
    <w:tmpl w:val="611A85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E73F45"/>
    <w:multiLevelType w:val="hybridMultilevel"/>
    <w:tmpl w:val="0B6C95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8AC7A5A"/>
    <w:multiLevelType w:val="hybridMultilevel"/>
    <w:tmpl w:val="507C1B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9F7269F"/>
    <w:multiLevelType w:val="hybridMultilevel"/>
    <w:tmpl w:val="927040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2AB759A"/>
    <w:multiLevelType w:val="hybridMultilevel"/>
    <w:tmpl w:val="E9D073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54A0271"/>
    <w:multiLevelType w:val="hybridMultilevel"/>
    <w:tmpl w:val="98708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6855AB1"/>
    <w:multiLevelType w:val="hybridMultilevel"/>
    <w:tmpl w:val="F57677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B4223D5"/>
    <w:multiLevelType w:val="hybridMultilevel"/>
    <w:tmpl w:val="B254DC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2B6DBE"/>
    <w:multiLevelType w:val="hybridMultilevel"/>
    <w:tmpl w:val="9D5A001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6934129"/>
    <w:multiLevelType w:val="hybridMultilevel"/>
    <w:tmpl w:val="F15879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8325546"/>
    <w:multiLevelType w:val="hybridMultilevel"/>
    <w:tmpl w:val="9B2A12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5522A9"/>
    <w:multiLevelType w:val="hybridMultilevel"/>
    <w:tmpl w:val="B144F7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88724E6"/>
    <w:multiLevelType w:val="hybridMultilevel"/>
    <w:tmpl w:val="A524D2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9DD6E1F"/>
    <w:multiLevelType w:val="hybridMultilevel"/>
    <w:tmpl w:val="C8B42E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A1D05D3"/>
    <w:multiLevelType w:val="hybridMultilevel"/>
    <w:tmpl w:val="2E8E4B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D5566B2"/>
    <w:multiLevelType w:val="hybridMultilevel"/>
    <w:tmpl w:val="FB6045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1"/>
  </w:num>
  <w:num w:numId="3">
    <w:abstractNumId w:val="10"/>
  </w:num>
  <w:num w:numId="4">
    <w:abstractNumId w:val="34"/>
  </w:num>
  <w:num w:numId="5">
    <w:abstractNumId w:val="20"/>
  </w:num>
  <w:num w:numId="6">
    <w:abstractNumId w:val="31"/>
  </w:num>
  <w:num w:numId="7">
    <w:abstractNumId w:val="16"/>
  </w:num>
  <w:num w:numId="8">
    <w:abstractNumId w:val="28"/>
  </w:num>
  <w:num w:numId="9">
    <w:abstractNumId w:val="13"/>
  </w:num>
  <w:num w:numId="10">
    <w:abstractNumId w:val="3"/>
  </w:num>
  <w:num w:numId="11">
    <w:abstractNumId w:val="33"/>
  </w:num>
  <w:num w:numId="12">
    <w:abstractNumId w:val="14"/>
  </w:num>
  <w:num w:numId="13">
    <w:abstractNumId w:val="30"/>
  </w:num>
  <w:num w:numId="14">
    <w:abstractNumId w:val="29"/>
  </w:num>
  <w:num w:numId="15">
    <w:abstractNumId w:val="8"/>
  </w:num>
  <w:num w:numId="16">
    <w:abstractNumId w:val="2"/>
  </w:num>
  <w:num w:numId="17">
    <w:abstractNumId w:val="24"/>
  </w:num>
  <w:num w:numId="18">
    <w:abstractNumId w:val="1"/>
  </w:num>
  <w:num w:numId="19">
    <w:abstractNumId w:val="22"/>
  </w:num>
  <w:num w:numId="20">
    <w:abstractNumId w:val="0"/>
  </w:num>
  <w:num w:numId="21">
    <w:abstractNumId w:val="19"/>
  </w:num>
  <w:num w:numId="22">
    <w:abstractNumId w:val="26"/>
  </w:num>
  <w:num w:numId="23">
    <w:abstractNumId w:val="27"/>
  </w:num>
  <w:num w:numId="24">
    <w:abstractNumId w:val="9"/>
  </w:num>
  <w:num w:numId="25">
    <w:abstractNumId w:val="17"/>
  </w:num>
  <w:num w:numId="26">
    <w:abstractNumId w:val="25"/>
  </w:num>
  <w:num w:numId="27">
    <w:abstractNumId w:val="5"/>
  </w:num>
  <w:num w:numId="28">
    <w:abstractNumId w:val="11"/>
  </w:num>
  <w:num w:numId="29">
    <w:abstractNumId w:val="12"/>
  </w:num>
  <w:num w:numId="30">
    <w:abstractNumId w:val="35"/>
  </w:num>
  <w:num w:numId="31">
    <w:abstractNumId w:val="7"/>
  </w:num>
  <w:num w:numId="32">
    <w:abstractNumId w:val="23"/>
  </w:num>
  <w:num w:numId="33">
    <w:abstractNumId w:val="15"/>
  </w:num>
  <w:num w:numId="34">
    <w:abstractNumId w:val="18"/>
  </w:num>
  <w:num w:numId="35">
    <w:abstractNumId w:val="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B4"/>
    <w:rsid w:val="0006326F"/>
    <w:rsid w:val="00075132"/>
    <w:rsid w:val="00091443"/>
    <w:rsid w:val="00095211"/>
    <w:rsid w:val="000C4C97"/>
    <w:rsid w:val="00157BC8"/>
    <w:rsid w:val="00162F86"/>
    <w:rsid w:val="001C3BDB"/>
    <w:rsid w:val="00206119"/>
    <w:rsid w:val="002118B0"/>
    <w:rsid w:val="002660CA"/>
    <w:rsid w:val="00294681"/>
    <w:rsid w:val="002D7E0D"/>
    <w:rsid w:val="002F06BE"/>
    <w:rsid w:val="0031398A"/>
    <w:rsid w:val="00313C10"/>
    <w:rsid w:val="00336C4A"/>
    <w:rsid w:val="0036708B"/>
    <w:rsid w:val="003F5078"/>
    <w:rsid w:val="00436F87"/>
    <w:rsid w:val="004B6D82"/>
    <w:rsid w:val="004C1C62"/>
    <w:rsid w:val="004D158C"/>
    <w:rsid w:val="004E074D"/>
    <w:rsid w:val="00537C02"/>
    <w:rsid w:val="005411E3"/>
    <w:rsid w:val="0058088A"/>
    <w:rsid w:val="005C1DCF"/>
    <w:rsid w:val="00604FFC"/>
    <w:rsid w:val="00611DEA"/>
    <w:rsid w:val="0063205A"/>
    <w:rsid w:val="006975E5"/>
    <w:rsid w:val="006B0260"/>
    <w:rsid w:val="00727215"/>
    <w:rsid w:val="007308B4"/>
    <w:rsid w:val="0075157F"/>
    <w:rsid w:val="00763C91"/>
    <w:rsid w:val="00773BC4"/>
    <w:rsid w:val="007E6ABB"/>
    <w:rsid w:val="008A07A6"/>
    <w:rsid w:val="008A57E7"/>
    <w:rsid w:val="008B3E35"/>
    <w:rsid w:val="008B56FE"/>
    <w:rsid w:val="008E1F9B"/>
    <w:rsid w:val="00976B37"/>
    <w:rsid w:val="009C6A7F"/>
    <w:rsid w:val="00A30608"/>
    <w:rsid w:val="00A541DF"/>
    <w:rsid w:val="00A5718A"/>
    <w:rsid w:val="00A57BD9"/>
    <w:rsid w:val="00A702D5"/>
    <w:rsid w:val="00AA14F5"/>
    <w:rsid w:val="00AB1B9C"/>
    <w:rsid w:val="00AD28B6"/>
    <w:rsid w:val="00B01067"/>
    <w:rsid w:val="00B6581E"/>
    <w:rsid w:val="00BF52B0"/>
    <w:rsid w:val="00BF7EC9"/>
    <w:rsid w:val="00C3261C"/>
    <w:rsid w:val="00C739C5"/>
    <w:rsid w:val="00C7440E"/>
    <w:rsid w:val="00CB7365"/>
    <w:rsid w:val="00CC0FB3"/>
    <w:rsid w:val="00CE033E"/>
    <w:rsid w:val="00CE4CE6"/>
    <w:rsid w:val="00CE7F70"/>
    <w:rsid w:val="00D05EE3"/>
    <w:rsid w:val="00D864F2"/>
    <w:rsid w:val="00DA1084"/>
    <w:rsid w:val="00DA2449"/>
    <w:rsid w:val="00DB561C"/>
    <w:rsid w:val="00DC1BB9"/>
    <w:rsid w:val="00DE6303"/>
    <w:rsid w:val="00E459D0"/>
    <w:rsid w:val="00F26A2C"/>
    <w:rsid w:val="00F47EF8"/>
    <w:rsid w:val="00FF5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C2C8"/>
  <w15:chartTrackingRefBased/>
  <w15:docId w15:val="{D11D2AD9-09B7-4188-80CF-241F824E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EC9"/>
    <w:pPr>
      <w:ind w:firstLineChars="200" w:firstLine="420"/>
    </w:pPr>
  </w:style>
  <w:style w:type="table" w:styleId="a4">
    <w:name w:val="Table Grid"/>
    <w:basedOn w:val="a1"/>
    <w:uiPriority w:val="39"/>
    <w:rsid w:val="00162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62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2F86"/>
    <w:rPr>
      <w:rFonts w:ascii="宋体" w:eastAsia="宋体" w:hAnsi="宋体" w:cs="宋体"/>
      <w:kern w:val="0"/>
      <w:sz w:val="24"/>
      <w:szCs w:val="24"/>
    </w:rPr>
  </w:style>
  <w:style w:type="character" w:styleId="a5">
    <w:name w:val="Placeholder Text"/>
    <w:basedOn w:val="a0"/>
    <w:uiPriority w:val="99"/>
    <w:semiHidden/>
    <w:rsid w:val="00976B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6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1BD6-7C8D-4FFE-AF84-5E9D6692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764</Words>
  <Characters>4361</Characters>
  <Application>Microsoft Office Word</Application>
  <DocSecurity>0</DocSecurity>
  <Lines>36</Lines>
  <Paragraphs>10</Paragraphs>
  <ScaleCrop>false</ScaleCrop>
  <Company>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christine</cp:lastModifiedBy>
  <cp:revision>60</cp:revision>
  <dcterms:created xsi:type="dcterms:W3CDTF">2017-07-26T08:06:00Z</dcterms:created>
  <dcterms:modified xsi:type="dcterms:W3CDTF">2017-07-27T08:43:00Z</dcterms:modified>
</cp:coreProperties>
</file>