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4" w:afterAutospacing="0" w:line="12" w:lineRule="atLeast"/>
        <w:ind w:left="0" w:right="0" w:firstLine="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bookmarkStart w:id="0" w:name="_GoBack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21"/>
          <w:szCs w:val="21"/>
          <w:shd w:val="clear" w:fill="FFFFFF"/>
        </w:rPr>
        <w:t>Exercícios -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 por Linha de Comando</w:t>
      </w:r>
    </w:p>
    <w:bookmarkEnd w:id="0"/>
    <w:p/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Criar o tópico msg-cli com 2 partições e 1 réplica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kafka-topics --bootstrap-server localhost:9092 --topic msg-cli --create --partitions 2 --replication-factor 1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Created topic msg-cli.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44" w:beforeAutospacing="0" w:after="144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Descrever o tópico msg-cli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kafka-topics --bootstrap-server localhost:9092 --topic msg-cli --describe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Topic: msg-cli  PartitionCount: 2       ReplicationFactor: 1    Configs: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Topic: msg-cli  Partition: 0    Leader: 1       Replicas: 1     Isr: 1  Offline: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Topic: msg-cli  Partition: 1    Leader: 1       Replicas: 1     Isr: 1  Offline: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3. Criar o consumidor do grupo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kafka-console-consumer –-bootstrap-server localhost:9092 --topic msg-cli --group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4. Enviar as seguintes mensagens do produtor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2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kafka-console-producer --broker-list localhost:9092 --topic msg-cli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&gt;Msg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&gt;Msg 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5. Criar outro consumidor do grupo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kafka-console-consumer --bootstrap-server localhost:9092 --topic msg-cli --group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6. Enviar as seguintes mensagens do produtor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kafka-console-producer --tstrap-server localhost:9092 --topic msg-cli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&gt;Msg 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&gt;Msg 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&gt;Msg 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&gt;Msg 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7. Criar outro consumidor do grupo app2-cli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kafka-console-consumer --bootstrap-server localhost:9092 --topic msg-cli --group app2-cli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8. Enviar as seguintes mensagens do produtor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Msg 11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9. Parar o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>Ctrl + 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10. Definir o deslocamento para -2 offsets do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kafka-consumer-groups --bootstrap-server localhost:9092 --group app-cli --reset-offsets --shift-by -2 --execute --topic msg-cli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GROUP                          TOPIC                          PARTITION  NEW-OFFSET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app-cli                        msg-cli                        0          </w:t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ab/>
        <w:t/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ab/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9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app-cli                        msg-cli                        1          </w:t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ab/>
        <w:t/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ab/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9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11. Descrever grupo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kafka-consumer-groups --bootstrap-server localhost:9092 --group app-cli --describe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Consumer group 'app-cli' has no active members.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GROUP           TOPIC           PARTITION  CURRENT-OFFSET  LOG-END-OFFSET  LAG             CONSUMER-ID     HOST            CLIENT-ID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app-cli         msg-cli         0          9               11              2               -               -               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app-cli         msg-cli         1          9               11              2               -               -               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12. Iniciar o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kafka-console-consumer --bootstrap-server localhost:9092 --topic msg-cli --group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13. Redefinir o deslocamento o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kafka-consumer-groups --bootstrap-server localhost:9092 --topic msg-cli --group app-cli --reset-offsets --to-earliest --execute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GROUP                          TOPIC                          PARTITION  NEW-OFFSET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app-cli                        msg-cli                        0          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app-cli                        msg-cli                        1          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14. Iniciar o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kafka-console-consumer --bootstrap-server localhost:9092 --topic msg-cli --group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kafka-console-consumer --bootstrap-server localhost:9092 --topic msg-cli --group app-cli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Msg 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Msg 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Msg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Msg 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Msg 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15. Listar grupo</w:t>
      </w:r>
    </w:p>
    <w:p>
      <w:pPr>
        <w:rPr>
          <w:rFonts w:hint="default"/>
        </w:rPr>
      </w:pPr>
      <w:r>
        <w:rPr>
          <w:rFonts w:hint="default"/>
        </w:rPr>
        <w:t xml:space="preserve"> kafka-consumer-groups --bootstrap-server localhost:9092 --list</w:t>
      </w:r>
    </w:p>
    <w:p>
      <w:pPr>
        <w:rPr>
          <w:rFonts w:hint="default"/>
        </w:rPr>
      </w:pPr>
      <w:r>
        <w:rPr>
          <w:rFonts w:hint="default"/>
        </w:rPr>
        <w:t>app</w:t>
      </w:r>
    </w:p>
    <w:p>
      <w:pPr>
        <w:rPr>
          <w:rFonts w:hint="default"/>
        </w:rPr>
      </w:pPr>
      <w:r>
        <w:rPr>
          <w:rFonts w:hint="default"/>
        </w:rPr>
        <w:t>app2-cli</w:t>
      </w:r>
    </w:p>
    <w:p>
      <w:pPr>
        <w:rPr>
          <w:rFonts w:hint="default"/>
        </w:rPr>
      </w:pPr>
      <w:r>
        <w:rPr>
          <w:rFonts w:hint="default"/>
        </w:rPr>
        <w:t>_confluent-controlcenter-5-5-2-1</w:t>
      </w:r>
    </w:p>
    <w:p>
      <w:pPr>
        <w:rPr>
          <w:rFonts w:hint="default"/>
        </w:rPr>
      </w:pPr>
      <w:r>
        <w:rPr>
          <w:rFonts w:hint="default"/>
        </w:rPr>
        <w:t>_confluent-controlcenter-5-5-2-1-command</w:t>
      </w:r>
    </w:p>
    <w:p>
      <w:r>
        <w:rPr>
          <w:rFonts w:hint="default"/>
        </w:rPr>
        <w:t>app-cli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2C490"/>
    <w:multiLevelType w:val="multilevel"/>
    <w:tmpl w:val="8D92C4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382C966"/>
    <w:multiLevelType w:val="multilevel"/>
    <w:tmpl w:val="0382C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5C3671"/>
    <w:multiLevelType w:val="multilevel"/>
    <w:tmpl w:val="385C3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AD546B6"/>
    <w:multiLevelType w:val="singleLevel"/>
    <w:tmpl w:val="4AD546B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00A5E"/>
    <w:rsid w:val="4D70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2022-07-02T19:41:00Z</dcterms:created>
  <dc:creator>helit</dc:creator>
  <cp:lastModifiedBy>helit</cp:lastModifiedBy>
  <dcterms:modified xsi:type="dcterms:W3CDTF">2022-07-02T22:39:31Z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1046-11.2.0.10451</vt:lpwstr>
  </property>
  <property fmtid="{D5CDD505-2E9C-101B-9397-08002B2CF9AE}" pid="3" name="ICV">
    <vt:lpwstr>B9653475646B4A319C8866C376A1F297</vt:lpwstr>
  </property>
</Properties>
</file>