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78DA8" w14:textId="77777777" w:rsidR="00C25266" w:rsidRPr="00C25266" w:rsidRDefault="00C25266" w:rsidP="00C25266">
      <w:pPr>
        <w:rPr>
          <w:b/>
          <w:bCs/>
        </w:rPr>
      </w:pPr>
      <w:r w:rsidRPr="00C25266">
        <w:rPr>
          <w:b/>
          <w:bCs/>
        </w:rPr>
        <w:t>Project Overview</w:t>
      </w:r>
    </w:p>
    <w:p w14:paraId="04623396" w14:textId="77777777" w:rsidR="00C25266" w:rsidRPr="00C25266" w:rsidRDefault="00C25266" w:rsidP="00C25266">
      <w:r w:rsidRPr="00C25266">
        <w:t xml:space="preserve">The main goal is to build a full-fledged </w:t>
      </w:r>
      <w:r w:rsidRPr="00C25266">
        <w:rPr>
          <w:b/>
          <w:bCs/>
        </w:rPr>
        <w:t>customer service agent</w:t>
      </w:r>
      <w:r w:rsidRPr="00C25266">
        <w:t xml:space="preserve"> using Google's Agent Development Kit (ADK). This agent will serve as a base for demonstrating various features, with plans to later migrate the same use case to other frameworks like </w:t>
      </w:r>
      <w:proofErr w:type="spellStart"/>
      <w:r w:rsidRPr="00C25266">
        <w:t>CrewAI</w:t>
      </w:r>
      <w:proofErr w:type="spellEnd"/>
      <w:r w:rsidRPr="00C25266">
        <w:t xml:space="preserve"> and </w:t>
      </w:r>
      <w:proofErr w:type="spellStart"/>
      <w:r w:rsidRPr="00C25266">
        <w:t>LangChain</w:t>
      </w:r>
      <w:proofErr w:type="spellEnd"/>
      <w:r w:rsidRPr="00C25266">
        <w:t>.</w:t>
      </w:r>
    </w:p>
    <w:p w14:paraId="4661B4E5" w14:textId="77777777" w:rsidR="00C25266" w:rsidRPr="00C25266" w:rsidRDefault="00C25266" w:rsidP="00C25266">
      <w:r w:rsidRPr="00C25266">
        <w:pict w14:anchorId="0C10A744">
          <v:rect id="_x0000_i1049" style="width:0;height:1.5pt" o:hralign="center" o:hrstd="t" o:hr="t" fillcolor="#a0a0a0" stroked="f"/>
        </w:pict>
      </w:r>
    </w:p>
    <w:p w14:paraId="2D657FE5" w14:textId="77777777" w:rsidR="00C25266" w:rsidRPr="00C25266" w:rsidRDefault="00C25266" w:rsidP="00C25266">
      <w:pPr>
        <w:rPr>
          <w:b/>
          <w:bCs/>
        </w:rPr>
      </w:pPr>
      <w:r w:rsidRPr="00C25266">
        <w:rPr>
          <w:b/>
          <w:bCs/>
        </w:rPr>
        <w:t>Agent Configuration &amp; Prompting</w:t>
      </w:r>
    </w:p>
    <w:p w14:paraId="29E851B4" w14:textId="77777777" w:rsidR="00C25266" w:rsidRPr="00C25266" w:rsidRDefault="00C25266" w:rsidP="00C25266">
      <w:pPr>
        <w:numPr>
          <w:ilvl w:val="0"/>
          <w:numId w:val="1"/>
        </w:numPr>
      </w:pPr>
      <w:r w:rsidRPr="00C25266">
        <w:rPr>
          <w:b/>
          <w:bCs/>
        </w:rPr>
        <w:t>Primary Instruction Prompt:</w:t>
      </w:r>
      <w:r w:rsidRPr="00C25266">
        <w:t xml:space="preserve"> A detailed prompt defines the agent's </w:t>
      </w:r>
      <w:r w:rsidRPr="00C25266">
        <w:rPr>
          <w:b/>
          <w:bCs/>
        </w:rPr>
        <w:t>persona</w:t>
      </w:r>
      <w:r w:rsidRPr="00C25266">
        <w:t xml:space="preserve">, its core capabilities, the tools it has access to, and constraints on its </w:t>
      </w:r>
      <w:proofErr w:type="spellStart"/>
      <w:r w:rsidRPr="00C25266">
        <w:t>behavior</w:t>
      </w:r>
      <w:proofErr w:type="spellEnd"/>
      <w:r w:rsidRPr="00C25266">
        <w:t>.</w:t>
      </w:r>
    </w:p>
    <w:p w14:paraId="5093343E" w14:textId="77777777" w:rsidR="00C25266" w:rsidRPr="00C25266" w:rsidRDefault="00C25266" w:rsidP="00C25266">
      <w:pPr>
        <w:numPr>
          <w:ilvl w:val="0"/>
          <w:numId w:val="1"/>
        </w:numPr>
      </w:pPr>
      <w:r w:rsidRPr="00C25266">
        <w:rPr>
          <w:b/>
          <w:bCs/>
        </w:rPr>
        <w:t>Global Instruction:</w:t>
      </w:r>
      <w:r w:rsidRPr="00C25266">
        <w:t xml:space="preserve"> A separate </w:t>
      </w:r>
      <w:proofErr w:type="spellStart"/>
      <w:r w:rsidRPr="00C25266">
        <w:t>global_instruction</w:t>
      </w:r>
      <w:proofErr w:type="spellEnd"/>
      <w:r w:rsidRPr="00C25266">
        <w:t xml:space="preserve"> is used to provide context that applies to </w:t>
      </w:r>
      <w:r w:rsidRPr="00C25266">
        <w:rPr>
          <w:b/>
          <w:bCs/>
        </w:rPr>
        <w:t>all agents</w:t>
      </w:r>
      <w:r w:rsidRPr="00C25266">
        <w:t xml:space="preserve"> (the root agent and any sub-agents). This is useful for setting a common personality or injecting session-specific data.</w:t>
      </w:r>
    </w:p>
    <w:p w14:paraId="3A47FDCC" w14:textId="77777777" w:rsidR="00C25266" w:rsidRPr="00C25266" w:rsidRDefault="00C25266" w:rsidP="00C25266">
      <w:pPr>
        <w:numPr>
          <w:ilvl w:val="0"/>
          <w:numId w:val="1"/>
        </w:numPr>
      </w:pPr>
      <w:r w:rsidRPr="00C25266">
        <w:rPr>
          <w:b/>
          <w:bCs/>
        </w:rPr>
        <w:t>Use Case for Global Instruction:</w:t>
      </w:r>
      <w:r w:rsidRPr="00C25266">
        <w:t xml:space="preserve"> The customer's profile data (as a JSON object) is loaded into the </w:t>
      </w:r>
      <w:proofErr w:type="spellStart"/>
      <w:r w:rsidRPr="00C25266">
        <w:t>global_instruction</w:t>
      </w:r>
      <w:proofErr w:type="spellEnd"/>
      <w:r w:rsidRPr="00C25266">
        <w:t>. This ensures every agent in the hierarchy has immediate access to the current customer's information without needing to fetch it repeatedly.</w:t>
      </w:r>
    </w:p>
    <w:p w14:paraId="76E05BB0" w14:textId="77777777" w:rsidR="00C25266" w:rsidRPr="00C25266" w:rsidRDefault="00C25266" w:rsidP="00C25266">
      <w:pPr>
        <w:numPr>
          <w:ilvl w:val="1"/>
          <w:numId w:val="1"/>
        </w:numPr>
      </w:pPr>
      <w:proofErr w:type="spellStart"/>
      <w:r w:rsidRPr="00C25266">
        <w:t>global_instruction</w:t>
      </w:r>
      <w:proofErr w:type="spellEnd"/>
      <w:r w:rsidRPr="00C25266">
        <w:t xml:space="preserve"> = </w:t>
      </w:r>
      <w:proofErr w:type="spellStart"/>
      <w:r w:rsidRPr="00C25266">
        <w:t>f"The</w:t>
      </w:r>
      <w:proofErr w:type="spellEnd"/>
      <w:r w:rsidRPr="00C25266">
        <w:t xml:space="preserve"> profile of the current customer is {</w:t>
      </w:r>
      <w:proofErr w:type="spellStart"/>
      <w:r w:rsidRPr="00C25266">
        <w:t>customer.get_customer</w:t>
      </w:r>
      <w:proofErr w:type="spellEnd"/>
      <w:r w:rsidRPr="00C25266">
        <w:t>('123').</w:t>
      </w:r>
      <w:proofErr w:type="spellStart"/>
      <w:r w:rsidRPr="00C25266">
        <w:t>to_json</w:t>
      </w:r>
      <w:proofErr w:type="spellEnd"/>
      <w:r w:rsidRPr="00C25266">
        <w:t>()}"</w:t>
      </w:r>
    </w:p>
    <w:p w14:paraId="182A7450" w14:textId="77777777" w:rsidR="00C25266" w:rsidRPr="00C25266" w:rsidRDefault="00C25266" w:rsidP="00C25266">
      <w:r w:rsidRPr="00C25266">
        <w:pict w14:anchorId="75ED9180">
          <v:rect id="_x0000_i1050" style="width:0;height:1.5pt" o:hralign="center" o:hrstd="t" o:hr="t" fillcolor="#a0a0a0" stroked="f"/>
        </w:pict>
      </w:r>
    </w:p>
    <w:p w14:paraId="2FBCE0D4" w14:textId="77777777" w:rsidR="00C25266" w:rsidRPr="00C25266" w:rsidRDefault="00C25266" w:rsidP="00C25266">
      <w:pPr>
        <w:rPr>
          <w:b/>
          <w:bCs/>
        </w:rPr>
      </w:pPr>
      <w:r w:rsidRPr="00C25266">
        <w:rPr>
          <w:b/>
          <w:bCs/>
        </w:rPr>
        <w:t xml:space="preserve">Data </w:t>
      </w:r>
      <w:proofErr w:type="spellStart"/>
      <w:r w:rsidRPr="00C25266">
        <w:rPr>
          <w:b/>
          <w:bCs/>
        </w:rPr>
        <w:t>Modeling</w:t>
      </w:r>
      <w:proofErr w:type="spellEnd"/>
      <w:r w:rsidRPr="00C25266">
        <w:rPr>
          <w:b/>
          <w:bCs/>
        </w:rPr>
        <w:t xml:space="preserve"> with </w:t>
      </w:r>
      <w:proofErr w:type="spellStart"/>
      <w:r w:rsidRPr="00C25266">
        <w:rPr>
          <w:b/>
          <w:bCs/>
        </w:rPr>
        <w:t>Pydantic</w:t>
      </w:r>
      <w:proofErr w:type="spellEnd"/>
    </w:p>
    <w:p w14:paraId="7C09EE98" w14:textId="77777777" w:rsidR="00C25266" w:rsidRPr="00C25266" w:rsidRDefault="00C25266" w:rsidP="00C25266">
      <w:pPr>
        <w:numPr>
          <w:ilvl w:val="0"/>
          <w:numId w:val="2"/>
        </w:numPr>
      </w:pPr>
      <w:r w:rsidRPr="00C25266">
        <w:rPr>
          <w:b/>
          <w:bCs/>
        </w:rPr>
        <w:t>Entities:</w:t>
      </w:r>
      <w:r w:rsidRPr="00C25266">
        <w:t xml:space="preserve"> The data model for the application domain (e.g., Customer, Address, Product, Purchase) is defined using </w:t>
      </w:r>
      <w:proofErr w:type="spellStart"/>
      <w:r w:rsidRPr="00C25266">
        <w:rPr>
          <w:b/>
          <w:bCs/>
        </w:rPr>
        <w:t>Pydantic</w:t>
      </w:r>
      <w:proofErr w:type="spellEnd"/>
      <w:r w:rsidRPr="00C25266">
        <w:t xml:space="preserve"> models. These classes act as the schema for all data.</w:t>
      </w:r>
    </w:p>
    <w:p w14:paraId="2413254C" w14:textId="77777777" w:rsidR="00C25266" w:rsidRPr="00C25266" w:rsidRDefault="00C25266" w:rsidP="00C25266">
      <w:pPr>
        <w:numPr>
          <w:ilvl w:val="0"/>
          <w:numId w:val="2"/>
        </w:numPr>
      </w:pPr>
      <w:r w:rsidRPr="00C25266">
        <w:rPr>
          <w:b/>
          <w:bCs/>
        </w:rPr>
        <w:t>Structure:</w:t>
      </w:r>
      <w:r w:rsidRPr="00C25266">
        <w:t xml:space="preserve"> The models are organized in an entities directory. Complex relationships are established by nesting </w:t>
      </w:r>
      <w:proofErr w:type="spellStart"/>
      <w:r w:rsidRPr="00C25266">
        <w:t>Pydantic</w:t>
      </w:r>
      <w:proofErr w:type="spellEnd"/>
      <w:r w:rsidRPr="00C25266">
        <w:t xml:space="preserve"> models, such as a Customer model containing a list of Purchase models.</w:t>
      </w:r>
    </w:p>
    <w:p w14:paraId="0D8A93A1" w14:textId="77777777" w:rsidR="00C25266" w:rsidRPr="00C25266" w:rsidRDefault="00C25266" w:rsidP="00C25266">
      <w:pPr>
        <w:numPr>
          <w:ilvl w:val="0"/>
          <w:numId w:val="2"/>
        </w:numPr>
      </w:pPr>
      <w:r w:rsidRPr="00C25266">
        <w:rPr>
          <w:b/>
          <w:bCs/>
        </w:rPr>
        <w:t>Test Data:</w:t>
      </w:r>
      <w:r w:rsidRPr="00C25266">
        <w:t xml:space="preserve"> For development and testing, a single customer object is </w:t>
      </w:r>
      <w:r w:rsidRPr="00C25266">
        <w:rPr>
          <w:b/>
          <w:bCs/>
        </w:rPr>
        <w:t>hard-coded</w:t>
      </w:r>
      <w:r w:rsidRPr="00C25266">
        <w:t xml:space="preserve"> with sample data. This avoids the complexity of setting up a database (like SQLite) initially, allowing the focus to remain on the agent's logic.</w:t>
      </w:r>
    </w:p>
    <w:p w14:paraId="184E31C0" w14:textId="77777777" w:rsidR="00C25266" w:rsidRPr="00C25266" w:rsidRDefault="00C25266" w:rsidP="00C25266">
      <w:r w:rsidRPr="00C25266">
        <w:pict w14:anchorId="35F3C560">
          <v:rect id="_x0000_i1051" style="width:0;height:1.5pt" o:hralign="center" o:hrstd="t" o:hr="t" fillcolor="#a0a0a0" stroked="f"/>
        </w:pict>
      </w:r>
    </w:p>
    <w:p w14:paraId="0AD75750" w14:textId="77777777" w:rsidR="00C25266" w:rsidRPr="00C25266" w:rsidRDefault="00C25266" w:rsidP="00C25266">
      <w:pPr>
        <w:rPr>
          <w:b/>
          <w:bCs/>
        </w:rPr>
      </w:pPr>
      <w:r w:rsidRPr="00C25266">
        <w:rPr>
          <w:b/>
          <w:bCs/>
        </w:rPr>
        <w:t>Agent Architecture: Root and Sub-Agents</w:t>
      </w:r>
    </w:p>
    <w:p w14:paraId="023D5343" w14:textId="77777777" w:rsidR="00C25266" w:rsidRPr="00C25266" w:rsidRDefault="00C25266" w:rsidP="00C25266">
      <w:pPr>
        <w:numPr>
          <w:ilvl w:val="0"/>
          <w:numId w:val="3"/>
        </w:numPr>
      </w:pPr>
      <w:r w:rsidRPr="00C25266">
        <w:rPr>
          <w:b/>
          <w:bCs/>
        </w:rPr>
        <w:t>Hierarchical Structure:</w:t>
      </w:r>
      <w:r w:rsidRPr="00C25266">
        <w:t xml:space="preserve"> The architecture supports a tree-like structure with a </w:t>
      </w:r>
      <w:r w:rsidRPr="00C25266">
        <w:rPr>
          <w:b/>
          <w:bCs/>
        </w:rPr>
        <w:t>root agent</w:t>
      </w:r>
      <w:r w:rsidRPr="00C25266">
        <w:t xml:space="preserve"> and multiple </w:t>
      </w:r>
      <w:r w:rsidRPr="00C25266">
        <w:rPr>
          <w:b/>
          <w:bCs/>
        </w:rPr>
        <w:t>sub-agents</w:t>
      </w:r>
      <w:r w:rsidRPr="00C25266">
        <w:t>.</w:t>
      </w:r>
    </w:p>
    <w:p w14:paraId="05AFD17D" w14:textId="77777777" w:rsidR="00C25266" w:rsidRPr="00C25266" w:rsidRDefault="00C25266" w:rsidP="00C25266">
      <w:pPr>
        <w:numPr>
          <w:ilvl w:val="0"/>
          <w:numId w:val="3"/>
        </w:numPr>
      </w:pPr>
      <w:r w:rsidRPr="00C25266">
        <w:rPr>
          <w:b/>
          <w:bCs/>
        </w:rPr>
        <w:t>Delegation of Tasks:</w:t>
      </w:r>
      <w:r w:rsidRPr="00C25266">
        <w:t xml:space="preserve"> The root agent acts as a manager or </w:t>
      </w:r>
      <w:r w:rsidRPr="00C25266">
        <w:rPr>
          <w:b/>
          <w:bCs/>
        </w:rPr>
        <w:t>supervisor</w:t>
      </w:r>
      <w:r w:rsidRPr="00C25266">
        <w:t>. It receives the user's goal and delegates specific tasks to specialized sub-agents (e.g., a product manager agent, a GCP expert agent). This is an effective way to break down complex problems.</w:t>
      </w:r>
    </w:p>
    <w:p w14:paraId="450458F7" w14:textId="77777777" w:rsidR="00C25266" w:rsidRPr="00C25266" w:rsidRDefault="00C25266" w:rsidP="00C25266">
      <w:pPr>
        <w:numPr>
          <w:ilvl w:val="0"/>
          <w:numId w:val="3"/>
        </w:numPr>
      </w:pPr>
      <w:r w:rsidRPr="00C25266">
        <w:rPr>
          <w:b/>
          <w:bCs/>
        </w:rPr>
        <w:t>Shared Context:</w:t>
      </w:r>
      <w:r w:rsidRPr="00C25266">
        <w:t xml:space="preserve"> The </w:t>
      </w:r>
      <w:proofErr w:type="spellStart"/>
      <w:r w:rsidRPr="00C25266">
        <w:t>global_instruction</w:t>
      </w:r>
      <w:proofErr w:type="spellEnd"/>
      <w:r w:rsidRPr="00C25266">
        <w:t xml:space="preserve"> defined at the root level is automatically inherited by all sub-agents, providing a shared context for the entire team.</w:t>
      </w:r>
    </w:p>
    <w:p w14:paraId="52D5E12C" w14:textId="77777777" w:rsidR="00C25266" w:rsidRPr="00C25266" w:rsidRDefault="00C25266" w:rsidP="00C25266">
      <w:r w:rsidRPr="00C25266">
        <w:pict w14:anchorId="63E7C0AD">
          <v:rect id="_x0000_i1052" style="width:0;height:1.5pt" o:hralign="center" o:hrstd="t" o:hr="t" fillcolor="#a0a0a0" stroked="f"/>
        </w:pict>
      </w:r>
    </w:p>
    <w:p w14:paraId="722C43A7" w14:textId="77777777" w:rsidR="00C25266" w:rsidRPr="00C25266" w:rsidRDefault="00C25266" w:rsidP="00C25266">
      <w:pPr>
        <w:rPr>
          <w:b/>
          <w:bCs/>
        </w:rPr>
      </w:pPr>
      <w:r w:rsidRPr="00C25266">
        <w:rPr>
          <w:b/>
          <w:bCs/>
        </w:rPr>
        <w:t>Tool Development</w:t>
      </w:r>
    </w:p>
    <w:p w14:paraId="272C4260" w14:textId="77777777" w:rsidR="00C25266" w:rsidRPr="00C25266" w:rsidRDefault="00C25266" w:rsidP="00C25266">
      <w:pPr>
        <w:numPr>
          <w:ilvl w:val="0"/>
          <w:numId w:val="4"/>
        </w:numPr>
      </w:pPr>
      <w:r w:rsidRPr="00C25266">
        <w:rPr>
          <w:b/>
          <w:bCs/>
        </w:rPr>
        <w:lastRenderedPageBreak/>
        <w:t>Purpose:</w:t>
      </w:r>
      <w:r w:rsidRPr="00C25266">
        <w:t xml:space="preserve"> Tools are standard Python functions that allow the agent to interact with external systems or perform specific, deterministic actions.</w:t>
      </w:r>
    </w:p>
    <w:p w14:paraId="67FB1525" w14:textId="77777777" w:rsidR="00C25266" w:rsidRPr="00C25266" w:rsidRDefault="00C25266" w:rsidP="00C25266">
      <w:pPr>
        <w:numPr>
          <w:ilvl w:val="0"/>
          <w:numId w:val="4"/>
        </w:numPr>
      </w:pPr>
      <w:r w:rsidRPr="00C25266">
        <w:rPr>
          <w:b/>
          <w:bCs/>
        </w:rPr>
        <w:t>Organization:</w:t>
      </w:r>
      <w:r w:rsidRPr="00C25266">
        <w:t xml:space="preserve"> Tools are organized in a dedicated tools package for better code structure.</w:t>
      </w:r>
    </w:p>
    <w:p w14:paraId="26671618" w14:textId="77777777" w:rsidR="00C25266" w:rsidRPr="00C25266" w:rsidRDefault="00C25266" w:rsidP="00C25266">
      <w:pPr>
        <w:numPr>
          <w:ilvl w:val="0"/>
          <w:numId w:val="4"/>
        </w:numPr>
      </w:pPr>
      <w:r w:rsidRPr="00C25266">
        <w:rPr>
          <w:b/>
          <w:bCs/>
        </w:rPr>
        <w:t>LLM Interaction:</w:t>
      </w:r>
      <w:r w:rsidRPr="00C25266">
        <w:t xml:space="preserve"> The agent's LLM uses the </w:t>
      </w:r>
      <w:r w:rsidRPr="00C25266">
        <w:rPr>
          <w:b/>
          <w:bCs/>
        </w:rPr>
        <w:t>function signature and its docstring</w:t>
      </w:r>
      <w:r w:rsidRPr="00C25266">
        <w:t xml:space="preserve"> to understand what a tool does, what parameters it requires, and when to use it. Therefore, writing clear and descriptive docstrings is critical.</w:t>
      </w:r>
    </w:p>
    <w:p w14:paraId="5BC74E8A" w14:textId="77777777" w:rsidR="00C25266" w:rsidRPr="00C25266" w:rsidRDefault="00C25266" w:rsidP="00C25266">
      <w:pPr>
        <w:numPr>
          <w:ilvl w:val="0"/>
          <w:numId w:val="4"/>
        </w:numPr>
      </w:pPr>
      <w:r w:rsidRPr="00C25266">
        <w:rPr>
          <w:b/>
          <w:bCs/>
        </w:rPr>
        <w:t>Implemented Tools:</w:t>
      </w:r>
    </w:p>
    <w:p w14:paraId="6BFCDA29" w14:textId="77777777" w:rsidR="0013310F" w:rsidRDefault="0013310F"/>
    <w:p w14:paraId="1BD9BACD" w14:textId="77777777" w:rsidR="00C25266" w:rsidRDefault="00C25266"/>
    <w:p w14:paraId="1C0E2D18" w14:textId="77777777" w:rsidR="00C25266" w:rsidRPr="00C25266" w:rsidRDefault="00C25266" w:rsidP="00C25266">
      <w:r w:rsidRPr="00C25266">
        <w:t>The agent is equipped with a diverse set of tools, allowing it to handle a wide range of customer needs from initial contact to post-purchase support. These tools are Python functions that connect the agent to external systems and enable it to perform specific actions. They can be grouped by functionality:</w:t>
      </w:r>
    </w:p>
    <w:p w14:paraId="66E4B47A" w14:textId="77777777" w:rsidR="00C25266" w:rsidRPr="00C25266" w:rsidRDefault="00C25266" w:rsidP="00C25266">
      <w:pPr>
        <w:rPr>
          <w:b/>
          <w:bCs/>
        </w:rPr>
      </w:pPr>
      <w:r w:rsidRPr="00C25266">
        <w:rPr>
          <w:rFonts w:ascii="Segoe UI Emoji" w:hAnsi="Segoe UI Emoji" w:cs="Segoe UI Emoji"/>
          <w:b/>
          <w:bCs/>
        </w:rPr>
        <w:t>🛒</w:t>
      </w:r>
      <w:r w:rsidRPr="00C25266">
        <w:rPr>
          <w:b/>
          <w:bCs/>
        </w:rPr>
        <w:t xml:space="preserve"> Sales &amp; Discount Management</w:t>
      </w:r>
    </w:p>
    <w:p w14:paraId="6EECA673" w14:textId="77777777" w:rsidR="00C25266" w:rsidRPr="00C25266" w:rsidRDefault="00C25266" w:rsidP="00C25266">
      <w:r w:rsidRPr="00C25266">
        <w:t>These tools empower the agent to handle sales-related queries and promotions.</w:t>
      </w:r>
    </w:p>
    <w:p w14:paraId="07BA8CD5" w14:textId="77777777" w:rsidR="00C25266" w:rsidRPr="00C25266" w:rsidRDefault="00C25266" w:rsidP="00C25266">
      <w:pPr>
        <w:numPr>
          <w:ilvl w:val="0"/>
          <w:numId w:val="5"/>
        </w:numPr>
      </w:pPr>
      <w:proofErr w:type="spellStart"/>
      <w:r w:rsidRPr="00C25266">
        <w:rPr>
          <w:b/>
          <w:bCs/>
        </w:rPr>
        <w:t>approve_discount</w:t>
      </w:r>
      <w:proofErr w:type="spellEnd"/>
      <w:r w:rsidRPr="00C25266">
        <w:t>: Approves discounts directly if they fall within pre-defined limits.</w:t>
      </w:r>
    </w:p>
    <w:p w14:paraId="1AB96F05" w14:textId="77777777" w:rsidR="00C25266" w:rsidRPr="00C25266" w:rsidRDefault="00C25266" w:rsidP="00C25266">
      <w:pPr>
        <w:numPr>
          <w:ilvl w:val="0"/>
          <w:numId w:val="5"/>
        </w:numPr>
      </w:pPr>
      <w:proofErr w:type="spellStart"/>
      <w:r w:rsidRPr="00C25266">
        <w:rPr>
          <w:b/>
          <w:bCs/>
        </w:rPr>
        <w:t>sync_ask_for_approval</w:t>
      </w:r>
      <w:proofErr w:type="spellEnd"/>
      <w:r w:rsidRPr="00C25266">
        <w:t>: Escalates a discount request to a human manager for approval when it exceeds the agent's authority.</w:t>
      </w:r>
    </w:p>
    <w:p w14:paraId="56E4C9AA" w14:textId="77777777" w:rsidR="00C25266" w:rsidRPr="00C25266" w:rsidRDefault="00C25266" w:rsidP="00C25266">
      <w:pPr>
        <w:numPr>
          <w:ilvl w:val="0"/>
          <w:numId w:val="5"/>
        </w:numPr>
      </w:pPr>
      <w:proofErr w:type="spellStart"/>
      <w:r w:rsidRPr="00C25266">
        <w:rPr>
          <w:b/>
          <w:bCs/>
        </w:rPr>
        <w:t>generate_qr_code</w:t>
      </w:r>
      <w:proofErr w:type="spellEnd"/>
      <w:r w:rsidRPr="00C25266">
        <w:t>: Creates a unique QR code for a customer to redeem a discount.</w:t>
      </w:r>
    </w:p>
    <w:p w14:paraId="2219571A" w14:textId="77777777" w:rsidR="00C25266" w:rsidRPr="00C25266" w:rsidRDefault="00C25266" w:rsidP="00C25266">
      <w:pPr>
        <w:rPr>
          <w:b/>
          <w:bCs/>
        </w:rPr>
      </w:pPr>
      <w:r w:rsidRPr="00C25266">
        <w:rPr>
          <w:rFonts w:ascii="Segoe UI Emoji" w:hAnsi="Segoe UI Emoji" w:cs="Segoe UI Emoji"/>
          <w:b/>
          <w:bCs/>
        </w:rPr>
        <w:t>🛍️</w:t>
      </w:r>
      <w:r w:rsidRPr="00C25266">
        <w:rPr>
          <w:b/>
          <w:bCs/>
        </w:rPr>
        <w:t xml:space="preserve"> Cart &amp; Product Information</w:t>
      </w:r>
    </w:p>
    <w:p w14:paraId="412F39D7" w14:textId="77777777" w:rsidR="00C25266" w:rsidRPr="00C25266" w:rsidRDefault="00C25266" w:rsidP="00C25266">
      <w:r w:rsidRPr="00C25266">
        <w:t>This set of tools allows the agent to manage the customer's shopping experience directly.</w:t>
      </w:r>
    </w:p>
    <w:p w14:paraId="4BCACC30" w14:textId="77777777" w:rsidR="00C25266" w:rsidRPr="00C25266" w:rsidRDefault="00C25266" w:rsidP="00C25266">
      <w:pPr>
        <w:numPr>
          <w:ilvl w:val="0"/>
          <w:numId w:val="6"/>
        </w:numPr>
      </w:pPr>
      <w:proofErr w:type="spellStart"/>
      <w:r w:rsidRPr="00C25266">
        <w:rPr>
          <w:b/>
          <w:bCs/>
        </w:rPr>
        <w:t>access_cart_information</w:t>
      </w:r>
      <w:proofErr w:type="spellEnd"/>
      <w:r w:rsidRPr="00C25266">
        <w:t>: Retrieves and reviews the contents of the customer's current shopping cart.</w:t>
      </w:r>
    </w:p>
    <w:p w14:paraId="3E083A89" w14:textId="77777777" w:rsidR="00C25266" w:rsidRPr="00C25266" w:rsidRDefault="00C25266" w:rsidP="00C25266">
      <w:pPr>
        <w:numPr>
          <w:ilvl w:val="0"/>
          <w:numId w:val="6"/>
        </w:numPr>
      </w:pPr>
      <w:proofErr w:type="spellStart"/>
      <w:r w:rsidRPr="00C25266">
        <w:rPr>
          <w:b/>
          <w:bCs/>
        </w:rPr>
        <w:t>modify_cart</w:t>
      </w:r>
      <w:proofErr w:type="spellEnd"/>
      <w:r w:rsidRPr="00C25266">
        <w:t xml:space="preserve">: Adds or removes items from the cart. The agent knows to check the cart's contents using </w:t>
      </w:r>
      <w:proofErr w:type="spellStart"/>
      <w:r w:rsidRPr="00C25266">
        <w:t>access_cart_information</w:t>
      </w:r>
      <w:proofErr w:type="spellEnd"/>
      <w:r w:rsidRPr="00C25266">
        <w:t xml:space="preserve"> </w:t>
      </w:r>
      <w:r w:rsidRPr="00C25266">
        <w:rPr>
          <w:i/>
          <w:iCs/>
        </w:rPr>
        <w:t>before</w:t>
      </w:r>
      <w:r w:rsidRPr="00C25266">
        <w:t xml:space="preserve"> making changes.</w:t>
      </w:r>
    </w:p>
    <w:p w14:paraId="5CBA5F3A" w14:textId="77777777" w:rsidR="00C25266" w:rsidRPr="00C25266" w:rsidRDefault="00C25266" w:rsidP="00C25266">
      <w:pPr>
        <w:numPr>
          <w:ilvl w:val="0"/>
          <w:numId w:val="6"/>
        </w:numPr>
      </w:pPr>
      <w:proofErr w:type="spellStart"/>
      <w:r w:rsidRPr="00C25266">
        <w:rPr>
          <w:b/>
          <w:bCs/>
        </w:rPr>
        <w:t>get_product_recommendations</w:t>
      </w:r>
      <w:proofErr w:type="spellEnd"/>
      <w:r w:rsidRPr="00C25266">
        <w:t>: Provides personalized product suggestions based on a customer's interests (e.g., suggesting specific fertilizers for petunias).</w:t>
      </w:r>
    </w:p>
    <w:p w14:paraId="74E41C84" w14:textId="77777777" w:rsidR="00C25266" w:rsidRPr="00C25266" w:rsidRDefault="00C25266" w:rsidP="00C25266">
      <w:pPr>
        <w:numPr>
          <w:ilvl w:val="0"/>
          <w:numId w:val="6"/>
        </w:numPr>
      </w:pPr>
      <w:proofErr w:type="spellStart"/>
      <w:r w:rsidRPr="00C25266">
        <w:rPr>
          <w:b/>
          <w:bCs/>
        </w:rPr>
        <w:t>check_product_availability</w:t>
      </w:r>
      <w:proofErr w:type="spellEnd"/>
      <w:r w:rsidRPr="00C25266">
        <w:t>: Checks the current stock level for a specific product.</w:t>
      </w:r>
    </w:p>
    <w:p w14:paraId="6E26FC18" w14:textId="77777777" w:rsidR="00C25266" w:rsidRPr="00C25266" w:rsidRDefault="00C25266" w:rsidP="00C25266">
      <w:pPr>
        <w:rPr>
          <w:b/>
          <w:bCs/>
        </w:rPr>
      </w:pPr>
      <w:r w:rsidRPr="00C25266">
        <w:rPr>
          <w:rFonts w:ascii="Segoe UI Emoji" w:hAnsi="Segoe UI Emoji" w:cs="Segoe UI Emoji"/>
          <w:b/>
          <w:bCs/>
        </w:rPr>
        <w:t>🤝</w:t>
      </w:r>
      <w:r w:rsidRPr="00C25266">
        <w:rPr>
          <w:b/>
          <w:bCs/>
        </w:rPr>
        <w:t xml:space="preserve"> Customer Interaction &amp; Support</w:t>
      </w:r>
    </w:p>
    <w:p w14:paraId="68A22691" w14:textId="77777777" w:rsidR="00C25266" w:rsidRPr="00C25266" w:rsidRDefault="00C25266" w:rsidP="00C25266">
      <w:r w:rsidRPr="00C25266">
        <w:t>These tools facilitate direct communication and provide value-added information to the customer.</w:t>
      </w:r>
    </w:p>
    <w:p w14:paraId="2FAE80A3" w14:textId="77777777" w:rsidR="00C25266" w:rsidRPr="00C25266" w:rsidRDefault="00C25266" w:rsidP="00C25266">
      <w:pPr>
        <w:numPr>
          <w:ilvl w:val="0"/>
          <w:numId w:val="7"/>
        </w:numPr>
      </w:pPr>
      <w:proofErr w:type="spellStart"/>
      <w:r w:rsidRPr="00C25266">
        <w:rPr>
          <w:b/>
          <w:bCs/>
        </w:rPr>
        <w:t>send_call_companion_link</w:t>
      </w:r>
      <w:proofErr w:type="spellEnd"/>
      <w:r w:rsidRPr="00C25266">
        <w:t>: Initiates a live video stream with the customer, perfect for visual diagnostics of plant issues or garden planning.</w:t>
      </w:r>
    </w:p>
    <w:p w14:paraId="5489BFA3" w14:textId="77777777" w:rsidR="00C25266" w:rsidRPr="00C25266" w:rsidRDefault="00C25266" w:rsidP="00C25266">
      <w:pPr>
        <w:numPr>
          <w:ilvl w:val="0"/>
          <w:numId w:val="7"/>
        </w:numPr>
      </w:pPr>
      <w:proofErr w:type="spellStart"/>
      <w:r w:rsidRPr="00C25266">
        <w:rPr>
          <w:b/>
          <w:bCs/>
        </w:rPr>
        <w:t>send_care_instructions</w:t>
      </w:r>
      <w:proofErr w:type="spellEnd"/>
      <w:r w:rsidRPr="00C25266">
        <w:t>: Sends detailed plant care information to the customer.</w:t>
      </w:r>
    </w:p>
    <w:p w14:paraId="4389A290" w14:textId="77777777" w:rsidR="00C25266" w:rsidRPr="00C25266" w:rsidRDefault="00C25266" w:rsidP="00C25266">
      <w:pPr>
        <w:rPr>
          <w:b/>
          <w:bCs/>
        </w:rPr>
      </w:pPr>
      <w:r w:rsidRPr="00C25266">
        <w:rPr>
          <w:rFonts w:ascii="Segoe UI Emoji" w:hAnsi="Segoe UI Emoji" w:cs="Segoe UI Emoji"/>
          <w:b/>
          <w:bCs/>
        </w:rPr>
        <w:t>📅</w:t>
      </w:r>
      <w:r w:rsidRPr="00C25266">
        <w:rPr>
          <w:b/>
          <w:bCs/>
        </w:rPr>
        <w:t xml:space="preserve"> Service Scheduling</w:t>
      </w:r>
    </w:p>
    <w:p w14:paraId="122E39B2" w14:textId="77777777" w:rsidR="00C25266" w:rsidRPr="00C25266" w:rsidRDefault="00C25266" w:rsidP="00C25266">
      <w:r w:rsidRPr="00C25266">
        <w:t>The agent can book and manage value-added services for the customer.</w:t>
      </w:r>
    </w:p>
    <w:p w14:paraId="12680ACE" w14:textId="77777777" w:rsidR="00C25266" w:rsidRPr="00C25266" w:rsidRDefault="00C25266" w:rsidP="00C25266">
      <w:pPr>
        <w:numPr>
          <w:ilvl w:val="0"/>
          <w:numId w:val="8"/>
        </w:numPr>
      </w:pPr>
      <w:proofErr w:type="spellStart"/>
      <w:r w:rsidRPr="00C25266">
        <w:rPr>
          <w:b/>
          <w:bCs/>
        </w:rPr>
        <w:lastRenderedPageBreak/>
        <w:t>get_available_planting_times</w:t>
      </w:r>
      <w:proofErr w:type="spellEnd"/>
      <w:r w:rsidRPr="00C25266">
        <w:t>: Fetches a list of open time slots for the planting service.</w:t>
      </w:r>
    </w:p>
    <w:p w14:paraId="3C732999" w14:textId="77777777" w:rsidR="00C25266" w:rsidRPr="00C25266" w:rsidRDefault="00C25266" w:rsidP="00C25266">
      <w:pPr>
        <w:numPr>
          <w:ilvl w:val="0"/>
          <w:numId w:val="8"/>
        </w:numPr>
      </w:pPr>
      <w:proofErr w:type="spellStart"/>
      <w:r w:rsidRPr="00C25266">
        <w:rPr>
          <w:b/>
          <w:bCs/>
        </w:rPr>
        <w:t>schedule_planting_service</w:t>
      </w:r>
      <w:proofErr w:type="spellEnd"/>
      <w:r w:rsidRPr="00C25266">
        <w:t>: Books a planting service appointment for the customer.</w:t>
      </w:r>
    </w:p>
    <w:p w14:paraId="290FA53B" w14:textId="77777777" w:rsidR="00C25266" w:rsidRPr="00C25266" w:rsidRDefault="00C25266" w:rsidP="00C25266">
      <w:pPr>
        <w:rPr>
          <w:b/>
          <w:bCs/>
        </w:rPr>
      </w:pPr>
      <w:r w:rsidRPr="00C25266">
        <w:rPr>
          <w:rFonts w:ascii="Segoe UI Emoji" w:hAnsi="Segoe UI Emoji" w:cs="Segoe UI Emoji"/>
          <w:b/>
          <w:bCs/>
        </w:rPr>
        <w:t>⚙️</w:t>
      </w:r>
      <w:r w:rsidRPr="00C25266">
        <w:rPr>
          <w:b/>
          <w:bCs/>
        </w:rPr>
        <w:t xml:space="preserve"> Backend System Integration</w:t>
      </w:r>
    </w:p>
    <w:p w14:paraId="58428952" w14:textId="77777777" w:rsidR="00C25266" w:rsidRPr="00C25266" w:rsidRDefault="00C25266" w:rsidP="00C25266">
      <w:r w:rsidRPr="00C25266">
        <w:t>This is a critical tool for maintaining data integrity with other business systems.</w:t>
      </w:r>
    </w:p>
    <w:p w14:paraId="0B9AF42C" w14:textId="77777777" w:rsidR="00C25266" w:rsidRPr="00C25266" w:rsidRDefault="00C25266" w:rsidP="00C25266">
      <w:pPr>
        <w:numPr>
          <w:ilvl w:val="0"/>
          <w:numId w:val="9"/>
        </w:numPr>
      </w:pPr>
      <w:proofErr w:type="spellStart"/>
      <w:r w:rsidRPr="00C25266">
        <w:rPr>
          <w:b/>
          <w:bCs/>
        </w:rPr>
        <w:t>update_salesforce_crm</w:t>
      </w:r>
      <w:proofErr w:type="spellEnd"/>
      <w:r w:rsidRPr="00C25266">
        <w:t>: Updates the customer's record in the Salesforce CRM system, ensuring all interactions and purchases are logged correctly.</w:t>
      </w:r>
    </w:p>
    <w:p w14:paraId="5079C9CA" w14:textId="4E1E85B5" w:rsidR="00C25266" w:rsidRDefault="00CF5B38">
      <w:r>
        <w:t>--------------------------------------------------------------------------------------------------------------------------------------</w:t>
      </w:r>
    </w:p>
    <w:p w14:paraId="156880D2" w14:textId="77777777" w:rsidR="00797F68" w:rsidRPr="00797F68" w:rsidRDefault="00797F68" w:rsidP="00797F68">
      <w:pPr>
        <w:rPr>
          <w:b/>
          <w:bCs/>
        </w:rPr>
      </w:pPr>
      <w:r w:rsidRPr="00797F68">
        <w:rPr>
          <w:b/>
          <w:bCs/>
        </w:rPr>
        <w:t xml:space="preserve">Purpose of Multiple Sample Purchases </w:t>
      </w:r>
      <w:r w:rsidRPr="00797F68">
        <w:rPr>
          <w:rFonts w:ascii="Segoe UI Emoji" w:hAnsi="Segoe UI Emoji" w:cs="Segoe UI Emoji"/>
          <w:b/>
          <w:bCs/>
        </w:rPr>
        <w:t>🧐</w:t>
      </w:r>
    </w:p>
    <w:p w14:paraId="6522AC5D" w14:textId="77777777" w:rsidR="00797F68" w:rsidRPr="00797F68" w:rsidRDefault="00797F68" w:rsidP="00797F68">
      <w:pPr>
        <w:numPr>
          <w:ilvl w:val="0"/>
          <w:numId w:val="10"/>
        </w:numPr>
      </w:pPr>
      <w:r w:rsidRPr="00797F68">
        <w:rPr>
          <w:b/>
          <w:bCs/>
        </w:rPr>
        <w:t>Question:</w:t>
      </w:r>
      <w:r w:rsidRPr="00797F68">
        <w:t xml:space="preserve"> Why create multiple sample Purchase objects instead of testing with just one?</w:t>
      </w:r>
    </w:p>
    <w:p w14:paraId="7E3B4ED6" w14:textId="77777777" w:rsidR="00797F68" w:rsidRPr="00797F68" w:rsidRDefault="00797F68" w:rsidP="00797F68">
      <w:pPr>
        <w:numPr>
          <w:ilvl w:val="0"/>
          <w:numId w:val="10"/>
        </w:numPr>
      </w:pPr>
      <w:r w:rsidRPr="00797F68">
        <w:rPr>
          <w:b/>
          <w:bCs/>
        </w:rPr>
        <w:t>Answer:</w:t>
      </w:r>
      <w:r w:rsidRPr="00797F68">
        <w:t xml:space="preserve"> Using a richer dataset with multiple purchases allows for more realistic and comprehensive testing. It enables developers to test a wider variety of prompts and scenarios, such as asking the agent to list all items from a user's purchase history, which would be trivial with only one item.</w:t>
      </w:r>
    </w:p>
    <w:p w14:paraId="444C6CE4" w14:textId="77777777" w:rsidR="00797F68" w:rsidRPr="00797F68" w:rsidRDefault="00797F68" w:rsidP="00797F68">
      <w:r w:rsidRPr="00797F68">
        <w:pict w14:anchorId="6DB4D8FA">
          <v:rect id="_x0000_i1111" style="width:0;height:1.5pt" o:hralign="center" o:hrstd="t" o:hr="t" fillcolor="#a0a0a0" stroked="f"/>
        </w:pict>
      </w:r>
    </w:p>
    <w:p w14:paraId="42FA3820" w14:textId="77777777" w:rsidR="00797F68" w:rsidRPr="00797F68" w:rsidRDefault="00797F68" w:rsidP="00797F68">
      <w:pPr>
        <w:rPr>
          <w:b/>
          <w:bCs/>
        </w:rPr>
      </w:pPr>
      <w:r w:rsidRPr="00797F68">
        <w:rPr>
          <w:b/>
          <w:bCs/>
        </w:rPr>
        <w:t xml:space="preserve">Root Agent and Sub-Agent Relationship </w:t>
      </w:r>
      <w:r w:rsidRPr="00797F68">
        <w:rPr>
          <w:rFonts w:ascii="Segoe UI Emoji" w:hAnsi="Segoe UI Emoji" w:cs="Segoe UI Emoji"/>
          <w:b/>
          <w:bCs/>
        </w:rPr>
        <w:t>👨</w:t>
      </w:r>
      <w:r w:rsidRPr="00797F68">
        <w:rPr>
          <w:b/>
          <w:bCs/>
        </w:rPr>
        <w:t>‍</w:t>
      </w:r>
      <w:r w:rsidRPr="00797F68">
        <w:rPr>
          <w:rFonts w:ascii="Segoe UI Emoji" w:hAnsi="Segoe UI Emoji" w:cs="Segoe UI Emoji"/>
          <w:b/>
          <w:bCs/>
        </w:rPr>
        <w:t>👩</w:t>
      </w:r>
      <w:r w:rsidRPr="00797F68">
        <w:rPr>
          <w:b/>
          <w:bCs/>
        </w:rPr>
        <w:t>‍</w:t>
      </w:r>
      <w:r w:rsidRPr="00797F68">
        <w:rPr>
          <w:rFonts w:ascii="Segoe UI Emoji" w:hAnsi="Segoe UI Emoji" w:cs="Segoe UI Emoji"/>
          <w:b/>
          <w:bCs/>
        </w:rPr>
        <w:t>👧</w:t>
      </w:r>
      <w:r w:rsidRPr="00797F68">
        <w:rPr>
          <w:b/>
          <w:bCs/>
        </w:rPr>
        <w:t>‍</w:t>
      </w:r>
      <w:r w:rsidRPr="00797F68">
        <w:rPr>
          <w:rFonts w:ascii="Segoe UI Emoji" w:hAnsi="Segoe UI Emoji" w:cs="Segoe UI Emoji"/>
          <w:b/>
          <w:bCs/>
        </w:rPr>
        <w:t>👦</w:t>
      </w:r>
    </w:p>
    <w:p w14:paraId="1448008A" w14:textId="77777777" w:rsidR="00797F68" w:rsidRPr="00797F68" w:rsidRDefault="00797F68" w:rsidP="00797F68">
      <w:pPr>
        <w:numPr>
          <w:ilvl w:val="0"/>
          <w:numId w:val="11"/>
        </w:numPr>
      </w:pPr>
      <w:r w:rsidRPr="00797F68">
        <w:rPr>
          <w:b/>
          <w:bCs/>
        </w:rPr>
        <w:t>Question:</w:t>
      </w:r>
      <w:r w:rsidRPr="00797F68">
        <w:t xml:space="preserve"> How are sub-agents related to the root agent? Is it a form of class inheritance?</w:t>
      </w:r>
    </w:p>
    <w:p w14:paraId="29496A9A" w14:textId="77777777" w:rsidR="00797F68" w:rsidRPr="00797F68" w:rsidRDefault="00797F68" w:rsidP="00797F68">
      <w:pPr>
        <w:numPr>
          <w:ilvl w:val="0"/>
          <w:numId w:val="11"/>
        </w:numPr>
      </w:pPr>
      <w:r w:rsidRPr="00797F68">
        <w:rPr>
          <w:b/>
          <w:bCs/>
        </w:rPr>
        <w:t>Answer:</w:t>
      </w:r>
      <w:r w:rsidRPr="00797F68">
        <w:t xml:space="preserve"> The relationship is not class inheritance but is best understood as a </w:t>
      </w:r>
      <w:r w:rsidRPr="00797F68">
        <w:rPr>
          <w:b/>
          <w:bCs/>
        </w:rPr>
        <w:t>supervisor/worker pattern</w:t>
      </w:r>
      <w:r w:rsidRPr="00797F68">
        <w:t>.</w:t>
      </w:r>
    </w:p>
    <w:p w14:paraId="008B5FD4" w14:textId="77777777" w:rsidR="00797F68" w:rsidRPr="00797F68" w:rsidRDefault="00797F68" w:rsidP="00797F68">
      <w:pPr>
        <w:numPr>
          <w:ilvl w:val="1"/>
          <w:numId w:val="11"/>
        </w:numPr>
      </w:pPr>
      <w:r w:rsidRPr="00797F68">
        <w:t xml:space="preserve">The </w:t>
      </w:r>
      <w:r w:rsidRPr="00797F68">
        <w:rPr>
          <w:b/>
          <w:bCs/>
        </w:rPr>
        <w:t>root agent</w:t>
      </w:r>
      <w:r w:rsidRPr="00797F68">
        <w:t xml:space="preserve"> acts as a manager or team lead that receives the primary goal from the user.</w:t>
      </w:r>
    </w:p>
    <w:p w14:paraId="7DE7FF3C" w14:textId="77777777" w:rsidR="00797F68" w:rsidRPr="00797F68" w:rsidRDefault="00797F68" w:rsidP="00797F68">
      <w:pPr>
        <w:numPr>
          <w:ilvl w:val="1"/>
          <w:numId w:val="11"/>
        </w:numPr>
      </w:pPr>
      <w:r w:rsidRPr="00797F68">
        <w:t xml:space="preserve">It then </w:t>
      </w:r>
      <w:r w:rsidRPr="00797F68">
        <w:rPr>
          <w:b/>
          <w:bCs/>
        </w:rPr>
        <w:t>delegates</w:t>
      </w:r>
      <w:r w:rsidRPr="00797F68">
        <w:t xml:space="preserve"> specific, smaller tasks to specialized </w:t>
      </w:r>
      <w:r w:rsidRPr="00797F68">
        <w:rPr>
          <w:b/>
          <w:bCs/>
        </w:rPr>
        <w:t>sub-agents</w:t>
      </w:r>
      <w:r w:rsidRPr="00797F68">
        <w:t xml:space="preserve"> (the workers). This creates a team of agents where each one is an expert in a specific function, allowing the system to solve complex problems in a modular way. The </w:t>
      </w:r>
      <w:proofErr w:type="spellStart"/>
      <w:r w:rsidRPr="00797F68">
        <w:t>global_instruction</w:t>
      </w:r>
      <w:proofErr w:type="spellEnd"/>
      <w:r w:rsidRPr="00797F68">
        <w:t xml:space="preserve"> serves as a briefing that is shared with the entire team.</w:t>
      </w:r>
    </w:p>
    <w:p w14:paraId="48379BFB" w14:textId="77777777" w:rsidR="00797F68" w:rsidRPr="00797F68" w:rsidRDefault="00797F68" w:rsidP="00797F68">
      <w:r w:rsidRPr="00797F68">
        <w:pict w14:anchorId="4DF4D5D9">
          <v:rect id="_x0000_i1112" style="width:0;height:1.5pt" o:hralign="center" o:hrstd="t" o:hr="t" fillcolor="#a0a0a0" stroked="f"/>
        </w:pict>
      </w:r>
    </w:p>
    <w:p w14:paraId="1867C2E1" w14:textId="77777777" w:rsidR="00797F68" w:rsidRPr="00797F68" w:rsidRDefault="00797F68" w:rsidP="00797F68">
      <w:pPr>
        <w:rPr>
          <w:b/>
          <w:bCs/>
        </w:rPr>
      </w:pPr>
      <w:r w:rsidRPr="00797F68">
        <w:rPr>
          <w:b/>
          <w:bCs/>
        </w:rPr>
        <w:t xml:space="preserve">Discount Approval Process </w:t>
      </w:r>
      <w:r w:rsidRPr="00797F68">
        <w:rPr>
          <w:rFonts w:ascii="Segoe UI Emoji" w:hAnsi="Segoe UI Emoji" w:cs="Segoe UI Emoji"/>
          <w:b/>
          <w:bCs/>
        </w:rPr>
        <w:t>✅</w:t>
      </w:r>
    </w:p>
    <w:p w14:paraId="5FABEB48" w14:textId="77777777" w:rsidR="00797F68" w:rsidRPr="00797F68" w:rsidRDefault="00797F68" w:rsidP="00797F68">
      <w:pPr>
        <w:numPr>
          <w:ilvl w:val="0"/>
          <w:numId w:val="12"/>
        </w:numPr>
      </w:pPr>
      <w:r w:rsidRPr="00797F68">
        <w:rPr>
          <w:b/>
          <w:bCs/>
        </w:rPr>
        <w:t>Question:</w:t>
      </w:r>
      <w:r w:rsidRPr="00797F68">
        <w:t xml:space="preserve"> Is the discount approval process automatic or does it require a human?</w:t>
      </w:r>
    </w:p>
    <w:p w14:paraId="616E162D" w14:textId="77777777" w:rsidR="00797F68" w:rsidRPr="00797F68" w:rsidRDefault="00797F68" w:rsidP="00797F68">
      <w:pPr>
        <w:numPr>
          <w:ilvl w:val="0"/>
          <w:numId w:val="12"/>
        </w:numPr>
      </w:pPr>
      <w:r w:rsidRPr="00797F68">
        <w:rPr>
          <w:b/>
          <w:bCs/>
        </w:rPr>
        <w:t>Answer:</w:t>
      </w:r>
      <w:r w:rsidRPr="00797F68">
        <w:t xml:space="preserve"> The system is designed for </w:t>
      </w:r>
      <w:r w:rsidRPr="00797F68">
        <w:rPr>
          <w:b/>
          <w:bCs/>
        </w:rPr>
        <w:t>both</w:t>
      </w:r>
      <w:r w:rsidRPr="00797F68">
        <w:t>.</w:t>
      </w:r>
    </w:p>
    <w:p w14:paraId="5755A133" w14:textId="77777777" w:rsidR="00797F68" w:rsidRPr="00797F68" w:rsidRDefault="00797F68" w:rsidP="00797F68">
      <w:pPr>
        <w:numPr>
          <w:ilvl w:val="1"/>
          <w:numId w:val="12"/>
        </w:numPr>
      </w:pPr>
      <w:r w:rsidRPr="00797F68">
        <w:t xml:space="preserve">The </w:t>
      </w:r>
      <w:proofErr w:type="spellStart"/>
      <w:r w:rsidRPr="00797F68">
        <w:t>approve_discount</w:t>
      </w:r>
      <w:proofErr w:type="spellEnd"/>
      <w:r w:rsidRPr="00797F68">
        <w:t xml:space="preserve"> tool is fully </w:t>
      </w:r>
      <w:r w:rsidRPr="00797F68">
        <w:rPr>
          <w:b/>
          <w:bCs/>
        </w:rPr>
        <w:t>automatic</w:t>
      </w:r>
      <w:r w:rsidRPr="00797F68">
        <w:t>. It contains business logic to approve or deny requests based on predefined limits (e.g., a discount amount less than or equal to 10).</w:t>
      </w:r>
    </w:p>
    <w:p w14:paraId="57023C9D" w14:textId="013EE015" w:rsidR="00797F68" w:rsidRDefault="00797F68" w:rsidP="00797F68">
      <w:pPr>
        <w:numPr>
          <w:ilvl w:val="1"/>
          <w:numId w:val="12"/>
        </w:numPr>
      </w:pPr>
      <w:r w:rsidRPr="00797F68">
        <w:t xml:space="preserve">For requests that fall outside these automatic limits, the </w:t>
      </w:r>
      <w:proofErr w:type="spellStart"/>
      <w:r w:rsidRPr="00797F68">
        <w:t>sync_ask_for_approval</w:t>
      </w:r>
      <w:proofErr w:type="spellEnd"/>
      <w:r w:rsidRPr="00797F68">
        <w:t xml:space="preserve"> tool is used to </w:t>
      </w:r>
      <w:r w:rsidRPr="00797F68">
        <w:rPr>
          <w:b/>
          <w:bCs/>
        </w:rPr>
        <w:t>escalate the request to a human manager</w:t>
      </w:r>
      <w:r w:rsidRPr="00797F68">
        <w:t>, creating a human-in-the-loop workflow.</w:t>
      </w:r>
    </w:p>
    <w:sectPr w:rsidR="00797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D51D3"/>
    <w:multiLevelType w:val="multilevel"/>
    <w:tmpl w:val="AD40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145B2"/>
    <w:multiLevelType w:val="multilevel"/>
    <w:tmpl w:val="F33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45489"/>
    <w:multiLevelType w:val="multilevel"/>
    <w:tmpl w:val="9374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47D42"/>
    <w:multiLevelType w:val="multilevel"/>
    <w:tmpl w:val="20B0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01F66"/>
    <w:multiLevelType w:val="multilevel"/>
    <w:tmpl w:val="7952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95870"/>
    <w:multiLevelType w:val="multilevel"/>
    <w:tmpl w:val="0EC4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07BAE"/>
    <w:multiLevelType w:val="multilevel"/>
    <w:tmpl w:val="2246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91117"/>
    <w:multiLevelType w:val="multilevel"/>
    <w:tmpl w:val="B7E0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47890"/>
    <w:multiLevelType w:val="multilevel"/>
    <w:tmpl w:val="E0A0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A7DFC"/>
    <w:multiLevelType w:val="multilevel"/>
    <w:tmpl w:val="ED92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60781"/>
    <w:multiLevelType w:val="multilevel"/>
    <w:tmpl w:val="4088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D23C0"/>
    <w:multiLevelType w:val="multilevel"/>
    <w:tmpl w:val="8740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270475">
    <w:abstractNumId w:val="6"/>
  </w:num>
  <w:num w:numId="2" w16cid:durableId="480200719">
    <w:abstractNumId w:val="11"/>
  </w:num>
  <w:num w:numId="3" w16cid:durableId="845441786">
    <w:abstractNumId w:val="4"/>
  </w:num>
  <w:num w:numId="4" w16cid:durableId="740981510">
    <w:abstractNumId w:val="7"/>
  </w:num>
  <w:num w:numId="5" w16cid:durableId="929974260">
    <w:abstractNumId w:val="8"/>
  </w:num>
  <w:num w:numId="6" w16cid:durableId="1338265321">
    <w:abstractNumId w:val="1"/>
  </w:num>
  <w:num w:numId="7" w16cid:durableId="280841160">
    <w:abstractNumId w:val="2"/>
  </w:num>
  <w:num w:numId="8" w16cid:durableId="1548491651">
    <w:abstractNumId w:val="0"/>
  </w:num>
  <w:num w:numId="9" w16cid:durableId="1059130102">
    <w:abstractNumId w:val="3"/>
  </w:num>
  <w:num w:numId="10" w16cid:durableId="683899871">
    <w:abstractNumId w:val="5"/>
  </w:num>
  <w:num w:numId="11" w16cid:durableId="13196512">
    <w:abstractNumId w:val="10"/>
  </w:num>
  <w:num w:numId="12" w16cid:durableId="15395893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66"/>
    <w:rsid w:val="0013310F"/>
    <w:rsid w:val="002D5FAD"/>
    <w:rsid w:val="002F53AE"/>
    <w:rsid w:val="00525BCD"/>
    <w:rsid w:val="0057211E"/>
    <w:rsid w:val="00573211"/>
    <w:rsid w:val="00797F68"/>
    <w:rsid w:val="00C25266"/>
    <w:rsid w:val="00CF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53F7"/>
  <w15:chartTrackingRefBased/>
  <w15:docId w15:val="{A5B88B58-CA1C-4CA9-9D86-E42F8CA9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2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2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2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2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2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2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2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2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2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2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dandu</dc:creator>
  <cp:keywords/>
  <dc:description/>
  <cp:lastModifiedBy>srinivasa dandu</cp:lastModifiedBy>
  <cp:revision>5</cp:revision>
  <dcterms:created xsi:type="dcterms:W3CDTF">2025-09-02T02:52:00Z</dcterms:created>
  <dcterms:modified xsi:type="dcterms:W3CDTF">2025-09-02T02:57:00Z</dcterms:modified>
</cp:coreProperties>
</file>