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Jessica Martinez</w:t>
      </w:r>
    </w:p>
    <w:p>
      <w:pPr>
        <w:jc w:val="center"/>
      </w:pPr>
      <w:r>
        <w:rPr>
          <w:sz w:val="20"/>
        </w:rPr>
        <w:t>jmartinez.ta@email.com | (512) 555-0176 | Austin, TX | linkedin.com/in/jessicamartinez-ta</w:t>
      </w:r>
    </w:p>
    <w:p/>
    <w:p>
      <w:r>
        <w:rPr>
          <w:b/>
          <w:sz w:val="24"/>
        </w:rPr>
        <w:t>PROFESSIONAL SUMMARY</w:t>
      </w:r>
    </w:p>
    <w:p>
      <w:pPr>
        <w:spacing w:after="240"/>
      </w:pPr>
      <w:r>
        <w:t>Technical Recruiter with 5 years placing senior engineering and product talent at high-growth startups. Placed 85+ candidates across Series B-D companies with 92% first-year retention. Expert in Boolean search, sourcing passive candidates, and building diverse pipelines. Strong understanding of technical roles and startup ecosystems.</w:t>
      </w:r>
    </w:p>
    <w:p>
      <w:r>
        <w:rPr>
          <w:b/>
          <w:sz w:val="24"/>
        </w:rPr>
        <w:t>PROFESSIONAL EXPERIENCE</w:t>
      </w:r>
    </w:p>
    <w:p>
      <w:r>
        <w:rPr>
          <w:b/>
          <w:sz w:val="22"/>
        </w:rPr>
        <w:t>Senior Technical Recruiter, Instacart</w:t>
      </w:r>
    </w:p>
    <w:p>
      <w:pPr>
        <w:spacing w:after="120"/>
      </w:pPr>
      <w:r>
        <w:rPr>
          <w:i/>
          <w:sz w:val="20"/>
        </w:rPr>
        <w:t>Austin, TX (Remote) | Aug 2021 - Present</w:t>
      </w:r>
    </w:p>
    <w:p>
      <w:pPr>
        <w:pStyle w:val="ListBullet"/>
        <w:spacing w:after="60"/>
      </w:pPr>
      <w:r>
        <w:t>Source and close senior engineering talent (L5-L7) for infrastructure, ML, and product engineering teams</w:t>
      </w:r>
    </w:p>
    <w:p>
      <w:pPr>
        <w:pStyle w:val="ListBullet"/>
        <w:spacing w:after="60"/>
      </w:pPr>
      <w:r>
        <w:t>Manage full-cycle recruiting for 15-20 open roles across engineering and product organizations</w:t>
      </w:r>
    </w:p>
    <w:p>
      <w:pPr>
        <w:pStyle w:val="ListBullet"/>
        <w:spacing w:after="60"/>
      </w:pPr>
      <w:r>
        <w:t>Placed 32 candidates in 2023 with 95% offer acceptance rate and 94% first-year retention</w:t>
      </w:r>
    </w:p>
    <w:p>
      <w:pPr>
        <w:pStyle w:val="ListBullet"/>
        <w:spacing w:after="60"/>
      </w:pPr>
      <w:r>
        <w:t>Built diverse candidate pipelines resulting in 40% underrepresented minority hires vs 25% company average</w:t>
      </w:r>
    </w:p>
    <w:p>
      <w:pPr>
        <w:pStyle w:val="ListBullet"/>
        <w:spacing w:after="60"/>
      </w:pPr>
      <w:r>
        <w:t>Partner with hiring managers on role scoping, interview process design, and candidate evaluation</w:t>
      </w:r>
    </w:p>
    <w:p>
      <w:pPr>
        <w:pStyle w:val="ListBullet"/>
        <w:spacing w:after="60"/>
      </w:pPr>
      <w:r>
        <w:t>Reduced time-to-fill from 65 days to 42 days through proactive sourcing and pipeline development</w:t>
      </w:r>
    </w:p>
    <w:p/>
    <w:p>
      <w:r>
        <w:rPr>
          <w:b/>
          <w:sz w:val="22"/>
        </w:rPr>
        <w:t>Technical Recruiter, GitHub</w:t>
      </w:r>
    </w:p>
    <w:p>
      <w:pPr>
        <w:spacing w:after="120"/>
      </w:pPr>
      <w:r>
        <w:rPr>
          <w:i/>
          <w:sz w:val="20"/>
        </w:rPr>
        <w:t>Remote | Feb 2019 - Jul 2021</w:t>
      </w:r>
    </w:p>
    <w:p>
      <w:pPr>
        <w:pStyle w:val="ListBullet"/>
        <w:spacing w:after="60"/>
      </w:pPr>
      <w:r>
        <w:t>Recruited software engineers and product managers for open source platform team</w:t>
      </w:r>
    </w:p>
    <w:p>
      <w:pPr>
        <w:pStyle w:val="ListBullet"/>
        <w:spacing w:after="60"/>
      </w:pPr>
      <w:r>
        <w:t>Sourced passive candidates through Boolean search, GitHub activity analysis, and developer communities</w:t>
      </w:r>
    </w:p>
    <w:p>
      <w:pPr>
        <w:pStyle w:val="ListBullet"/>
        <w:spacing w:after="60"/>
      </w:pPr>
      <w:r>
        <w:t>Conducted 200+ phone screens annually with 35% conversion to onsite interviews</w:t>
      </w:r>
    </w:p>
    <w:p>
      <w:pPr>
        <w:pStyle w:val="ListBullet"/>
        <w:spacing w:after="60"/>
      </w:pPr>
      <w:r>
        <w:t>Collaborated with DEI team to expand sourcing channels and improve inclusive hiring practices</w:t>
      </w:r>
    </w:p>
    <w:p>
      <w:pPr>
        <w:pStyle w:val="ListBullet"/>
        <w:spacing w:after="60"/>
      </w:pPr>
      <w:r>
        <w:t>Maintained candidate pipeline of 500+ qualified engineers through relationship building and events</w:t>
      </w:r>
    </w:p>
    <w:p>
      <w:pPr>
        <w:pStyle w:val="ListBullet"/>
        <w:spacing w:after="60"/>
      </w:pPr>
      <w:r>
        <w:t>Improved candidate experience scores from 3.2 to 4.6 (out of 5) through process improvements</w:t>
      </w:r>
    </w:p>
    <w:p/>
    <w:p>
      <w:r>
        <w:rPr>
          <w:b/>
          <w:sz w:val="24"/>
        </w:rPr>
        <w:t>EDUCATION</w:t>
      </w:r>
    </w:p>
    <w:p>
      <w:r>
        <w:rPr>
          <w:b/>
          <w:sz w:val="22"/>
        </w:rPr>
        <w:t>BA Psychology, University of Texas at Austin</w:t>
      </w:r>
    </w:p>
    <w:p>
      <w:pPr>
        <w:spacing w:after="120"/>
      </w:pPr>
      <w:r>
        <w:rPr>
          <w:sz w:val="20"/>
        </w:rPr>
        <w:t>Graduated: 2018 | Minor: Business Administration</w:t>
      </w:r>
    </w:p>
    <w:p>
      <w:r>
        <w:rPr>
          <w:b/>
          <w:sz w:val="24"/>
        </w:rPr>
        <w:t>CORE SKILLS</w:t>
      </w:r>
    </w:p>
    <w:p>
      <w:pPr>
        <w:spacing w:after="120"/>
      </w:pPr>
      <w:r>
        <w:t>Full-Cycle Recruiting | Technical Sourcing | Boolean Search | Candidate Pipeline Development | Interview Process Design | Diversity Recruiting | Stakeholder Management | Offer Negotiation | Employer Branding | Applicant Tracking Systems (Greenhouse, Lever)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