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207" w:rsidRPr="00832207" w:rsidRDefault="00832207" w:rsidP="0083220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inorHAnsi"/>
          <w:color w:val="2F5496"/>
          <w:lang w:val="es-ES"/>
        </w:rPr>
      </w:pPr>
      <w:r w:rsidRPr="00832207">
        <w:rPr>
          <w:rStyle w:val="normaltextrun"/>
          <w:rFonts w:asciiTheme="minorHAnsi" w:hAnsiTheme="minorHAnsi" w:cstheme="minorHAnsi"/>
          <w:color w:val="2F5496"/>
          <w:lang w:val="es-ES"/>
        </w:rPr>
        <w:t>Análisis, ventajas y desventajas de los modelos de concurrencia.</w:t>
      </w:r>
    </w:p>
    <w:p w:rsidR="00832207" w:rsidRPr="00832207" w:rsidRDefault="00832207" w:rsidP="0083220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inorHAnsi"/>
          <w:color w:val="2F5496"/>
          <w:lang w:val="es-ES"/>
        </w:rPr>
      </w:pPr>
    </w:p>
    <w:p w:rsidR="00832207" w:rsidRPr="00832207" w:rsidRDefault="00832207" w:rsidP="00832207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lang w:val="es-MX"/>
        </w:rPr>
      </w:pPr>
      <w:r w:rsidRPr="00832207">
        <w:rPr>
          <w:rStyle w:val="normaltextrun"/>
          <w:rFonts w:asciiTheme="minorHAnsi" w:hAnsiTheme="minorHAnsi" w:cstheme="minorHAnsi"/>
          <w:lang w:val="es-ES"/>
        </w:rPr>
        <w:t> </w:t>
      </w:r>
      <w:r w:rsidRPr="00832207">
        <w:rPr>
          <w:rStyle w:val="eop"/>
          <w:rFonts w:asciiTheme="minorHAnsi" w:hAnsiTheme="minorHAnsi" w:cstheme="minorHAnsi"/>
          <w:lang w:val="es-MX"/>
        </w:rPr>
        <w:t> </w:t>
      </w:r>
    </w:p>
    <w:p w:rsidR="004F6755" w:rsidRDefault="00832207" w:rsidP="0083220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lang w:val="es-ES"/>
        </w:rPr>
      </w:pPr>
      <w:r w:rsidRPr="00832207">
        <w:rPr>
          <w:rStyle w:val="normaltextrun"/>
          <w:rFonts w:asciiTheme="minorHAnsi" w:hAnsiTheme="minorHAnsi" w:cstheme="minorHAnsi"/>
          <w:lang w:val="es-ES"/>
        </w:rPr>
        <w:t xml:space="preserve">A lo largo de este curso se hemos trabajado con los cuatro modelos de concurrencia, realizando su aplicación dentro de nuestro proyecto de </w:t>
      </w:r>
      <w:proofErr w:type="spellStart"/>
      <w:r w:rsidRPr="00832207">
        <w:rPr>
          <w:rStyle w:val="normaltextrun"/>
          <w:rFonts w:asciiTheme="minorHAnsi" w:hAnsiTheme="minorHAnsi" w:cstheme="minorHAnsi"/>
          <w:lang w:val="es-ES"/>
        </w:rPr>
        <w:t>agregador</w:t>
      </w:r>
      <w:proofErr w:type="spellEnd"/>
      <w:r w:rsidRPr="00832207">
        <w:rPr>
          <w:rStyle w:val="normaltextrun"/>
          <w:rFonts w:asciiTheme="minorHAnsi" w:hAnsiTheme="minorHAnsi" w:cstheme="minorHAnsi"/>
          <w:lang w:val="es-ES"/>
        </w:rPr>
        <w:t xml:space="preserve"> de servicios. Cada uno de estos modelos ha presentado características y limitantes a la hora de implementarlos. En este reporte, se dará una explicación de cada modelo, así como un listado de ventajas y desventajas.</w:t>
      </w:r>
    </w:p>
    <w:p w:rsidR="004F6755" w:rsidRPr="00832207" w:rsidRDefault="004F6755" w:rsidP="00832207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MX"/>
        </w:rPr>
      </w:pPr>
    </w:p>
    <w:p w:rsidR="00832207" w:rsidRPr="004F6755" w:rsidRDefault="00832207" w:rsidP="0083220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lang w:val="es-ES"/>
        </w:rPr>
      </w:pPr>
      <w:r w:rsidRPr="00832207">
        <w:rPr>
          <w:rStyle w:val="normaltextrun"/>
          <w:rFonts w:asciiTheme="minorHAnsi" w:hAnsiTheme="minorHAnsi" w:cstheme="minorHAnsi"/>
          <w:lang w:val="es-ES"/>
        </w:rPr>
        <w:t xml:space="preserve">Antes de comenzar con cada modelo, es importante realizar la definición de un proceso, ya que en cierta manera hacen parte de las bases de la concurrencia. Un </w:t>
      </w:r>
      <w:r w:rsidRPr="00832207">
        <w:rPr>
          <w:rStyle w:val="normaltextrun"/>
          <w:rFonts w:asciiTheme="minorHAnsi" w:hAnsiTheme="minorHAnsi" w:cstheme="minorHAnsi"/>
          <w:b/>
          <w:bCs/>
          <w:lang w:val="es-ES"/>
        </w:rPr>
        <w:t xml:space="preserve">proceso </w:t>
      </w:r>
      <w:r w:rsidRPr="00832207">
        <w:rPr>
          <w:rStyle w:val="normaltextrun"/>
          <w:rFonts w:asciiTheme="minorHAnsi" w:hAnsiTheme="minorHAnsi" w:cstheme="minorHAnsi"/>
          <w:lang w:val="es-ES"/>
        </w:rPr>
        <w:t>es una instancia de un programa, el cual tiene una dirección virtual de memoria, librerías compartidas, datos de registro, entre otros.</w:t>
      </w:r>
      <w:r w:rsidRPr="00832207">
        <w:rPr>
          <w:rStyle w:val="eop"/>
          <w:rFonts w:asciiTheme="minorHAnsi" w:hAnsiTheme="minorHAnsi" w:cstheme="minorHAnsi"/>
          <w:lang w:val="es-MX"/>
        </w:rPr>
        <w:t> </w:t>
      </w:r>
    </w:p>
    <w:p w:rsidR="00832207" w:rsidRPr="00832207" w:rsidRDefault="00832207" w:rsidP="00832207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MX"/>
        </w:rPr>
      </w:pPr>
    </w:p>
    <w:p w:rsidR="00832207" w:rsidRPr="00832207" w:rsidRDefault="00832207" w:rsidP="00832207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MX"/>
        </w:rPr>
      </w:pPr>
      <w:r w:rsidRPr="00832207">
        <w:rPr>
          <w:rStyle w:val="normaltextrun"/>
          <w:rFonts w:asciiTheme="minorHAnsi" w:hAnsiTheme="minorHAnsi" w:cstheme="minorHAnsi"/>
          <w:lang w:val="es-ES"/>
        </w:rPr>
        <w:t>Los sistemas operativos permiten a muchos procesos ejecutar concurrentemente, los procesos se intercambian rápidamente, alrededor de 20 ms toman estos cambios lo que genera en él usuario una impresión de paralelismo.</w:t>
      </w:r>
      <w:r w:rsidRPr="00832207">
        <w:rPr>
          <w:rStyle w:val="eop"/>
          <w:rFonts w:asciiTheme="minorHAnsi" w:hAnsiTheme="minorHAnsi" w:cstheme="minorHAnsi"/>
          <w:lang w:val="es-MX"/>
        </w:rPr>
        <w:t> </w:t>
      </w:r>
    </w:p>
    <w:p w:rsidR="00832207" w:rsidRPr="00832207" w:rsidRDefault="00832207" w:rsidP="00832207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MX"/>
        </w:rPr>
      </w:pPr>
      <w:r w:rsidRPr="00832207">
        <w:rPr>
          <w:rStyle w:val="normaltextrun"/>
          <w:rFonts w:asciiTheme="minorHAnsi" w:hAnsiTheme="minorHAnsi" w:cstheme="minorHAnsi"/>
          <w:lang w:val="es-ES"/>
        </w:rPr>
        <w:t> </w:t>
      </w:r>
      <w:r w:rsidRPr="00832207">
        <w:rPr>
          <w:rStyle w:val="eop"/>
          <w:rFonts w:asciiTheme="minorHAnsi" w:hAnsiTheme="minorHAnsi" w:cstheme="minorHAnsi"/>
          <w:lang w:val="es-MX"/>
        </w:rPr>
        <w:t> </w:t>
      </w:r>
    </w:p>
    <w:p w:rsidR="00832207" w:rsidRPr="00832207" w:rsidRDefault="00832207" w:rsidP="00832207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F5496"/>
          <w:lang w:val="es-MX"/>
        </w:rPr>
      </w:pPr>
      <w:proofErr w:type="spellStart"/>
      <w:r w:rsidRPr="00832207">
        <w:rPr>
          <w:rStyle w:val="normaltextrun"/>
          <w:rFonts w:asciiTheme="minorHAnsi" w:hAnsiTheme="minorHAnsi" w:cstheme="minorHAnsi"/>
          <w:color w:val="2F5496"/>
          <w:lang w:val="es-MX"/>
        </w:rPr>
        <w:t>Treads</w:t>
      </w:r>
      <w:proofErr w:type="spellEnd"/>
      <w:r w:rsidRPr="00832207">
        <w:rPr>
          <w:rStyle w:val="normaltextrun"/>
          <w:rFonts w:asciiTheme="minorHAnsi" w:hAnsiTheme="minorHAnsi" w:cstheme="minorHAnsi"/>
          <w:color w:val="2F5496"/>
          <w:lang w:val="es-MX"/>
        </w:rPr>
        <w:t xml:space="preserve"> and </w:t>
      </w:r>
      <w:proofErr w:type="spellStart"/>
      <w:r w:rsidRPr="00832207">
        <w:rPr>
          <w:rStyle w:val="normaltextrun"/>
          <w:rFonts w:asciiTheme="minorHAnsi" w:hAnsiTheme="minorHAnsi" w:cstheme="minorHAnsi"/>
          <w:color w:val="2F5496"/>
          <w:lang w:val="es-MX"/>
        </w:rPr>
        <w:t>locks</w:t>
      </w:r>
      <w:proofErr w:type="spellEnd"/>
      <w:r w:rsidRPr="00832207">
        <w:rPr>
          <w:rStyle w:val="normaltextrun"/>
          <w:rFonts w:asciiTheme="minorHAnsi" w:hAnsiTheme="minorHAnsi" w:cstheme="minorHAnsi"/>
          <w:color w:val="2F5496"/>
          <w:lang w:val="es-MX"/>
        </w:rPr>
        <w:t>.</w:t>
      </w:r>
      <w:r w:rsidRPr="00832207">
        <w:rPr>
          <w:rStyle w:val="eop"/>
          <w:rFonts w:asciiTheme="minorHAnsi" w:hAnsiTheme="minorHAnsi" w:cstheme="minorHAnsi"/>
          <w:color w:val="2F5496"/>
          <w:lang w:val="es-MX"/>
        </w:rPr>
        <w:t> </w:t>
      </w:r>
    </w:p>
    <w:p w:rsidR="00832207" w:rsidRDefault="00832207" w:rsidP="0083220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lang w:val="es-MX"/>
        </w:rPr>
      </w:pPr>
      <w:r w:rsidRPr="00832207">
        <w:rPr>
          <w:rStyle w:val="normaltextrun"/>
          <w:rFonts w:asciiTheme="minorHAnsi" w:hAnsiTheme="minorHAnsi" w:cstheme="minorHAnsi"/>
          <w:lang w:val="es-ES"/>
        </w:rPr>
        <w:t xml:space="preserve">Los </w:t>
      </w:r>
      <w:proofErr w:type="spellStart"/>
      <w:r w:rsidRPr="00832207">
        <w:rPr>
          <w:rStyle w:val="normaltextrun"/>
          <w:rFonts w:asciiTheme="minorHAnsi" w:hAnsiTheme="minorHAnsi" w:cstheme="minorHAnsi"/>
          <w:lang w:val="es-ES"/>
        </w:rPr>
        <w:t>threads</w:t>
      </w:r>
      <w:proofErr w:type="spellEnd"/>
      <w:r w:rsidRPr="00832207">
        <w:rPr>
          <w:rStyle w:val="normaltextrun"/>
          <w:rFonts w:asciiTheme="minorHAnsi" w:hAnsiTheme="minorHAnsi" w:cstheme="minorHAnsi"/>
          <w:lang w:val="es-ES"/>
        </w:rPr>
        <w:t xml:space="preserve"> son secuencias de instrucciones manejadas por un </w:t>
      </w:r>
      <w:proofErr w:type="spellStart"/>
      <w:r w:rsidRPr="00832207">
        <w:rPr>
          <w:rStyle w:val="normaltextrun"/>
          <w:rFonts w:asciiTheme="minorHAnsi" w:hAnsiTheme="minorHAnsi" w:cstheme="minorHAnsi"/>
          <w:lang w:val="es-ES"/>
        </w:rPr>
        <w:t>scheduler</w:t>
      </w:r>
      <w:proofErr w:type="spellEnd"/>
      <w:r w:rsidRPr="00832207">
        <w:rPr>
          <w:rStyle w:val="normaltextrun"/>
          <w:rFonts w:asciiTheme="minorHAnsi" w:hAnsiTheme="minorHAnsi" w:cstheme="minorHAnsi"/>
          <w:lang w:val="es-ES"/>
        </w:rPr>
        <w:t xml:space="preserve">, múltiples </w:t>
      </w:r>
      <w:proofErr w:type="spellStart"/>
      <w:r w:rsidRPr="00832207">
        <w:rPr>
          <w:rStyle w:val="normaltextrun"/>
          <w:rFonts w:asciiTheme="minorHAnsi" w:hAnsiTheme="minorHAnsi" w:cstheme="minorHAnsi"/>
          <w:lang w:val="es-ES"/>
        </w:rPr>
        <w:t>threads</w:t>
      </w:r>
      <w:proofErr w:type="spellEnd"/>
      <w:r w:rsidRPr="00832207">
        <w:rPr>
          <w:rStyle w:val="normaltextrun"/>
          <w:rFonts w:asciiTheme="minorHAnsi" w:hAnsiTheme="minorHAnsi" w:cstheme="minorHAnsi"/>
          <w:lang w:val="es-ES"/>
        </w:rPr>
        <w:t xml:space="preserve"> pueden existir dentro de un solo proceso. Los </w:t>
      </w:r>
      <w:proofErr w:type="spellStart"/>
      <w:r w:rsidRPr="00832207">
        <w:rPr>
          <w:rStyle w:val="normaltextrun"/>
          <w:rFonts w:asciiTheme="minorHAnsi" w:hAnsiTheme="minorHAnsi" w:cstheme="minorHAnsi"/>
          <w:lang w:val="es-ES"/>
        </w:rPr>
        <w:t>threads</w:t>
      </w:r>
      <w:proofErr w:type="spellEnd"/>
      <w:r w:rsidRPr="00832207">
        <w:rPr>
          <w:rStyle w:val="normaltextrun"/>
          <w:rFonts w:asciiTheme="minorHAnsi" w:hAnsiTheme="minorHAnsi" w:cstheme="minorHAnsi"/>
          <w:lang w:val="es-ES"/>
        </w:rPr>
        <w:t xml:space="preserve"> se comunican con otros a través de memoria compartida, y es acá donde se puede presentar el primer problema, al tratar de operar esta memoria compartida entre múltiples </w:t>
      </w:r>
      <w:proofErr w:type="spellStart"/>
      <w:r w:rsidRPr="00832207">
        <w:rPr>
          <w:rStyle w:val="normaltextrun"/>
          <w:rFonts w:asciiTheme="minorHAnsi" w:hAnsiTheme="minorHAnsi" w:cstheme="minorHAnsi"/>
          <w:lang w:val="es-ES"/>
        </w:rPr>
        <w:t>threads</w:t>
      </w:r>
      <w:proofErr w:type="spellEnd"/>
      <w:r w:rsidRPr="00832207">
        <w:rPr>
          <w:rStyle w:val="normaltextrun"/>
          <w:rFonts w:asciiTheme="minorHAnsi" w:hAnsiTheme="minorHAnsi" w:cstheme="minorHAnsi"/>
          <w:lang w:val="es-ES"/>
        </w:rPr>
        <w:t xml:space="preserve"> puede es posible generar bloqueos entre </w:t>
      </w:r>
      <w:proofErr w:type="spellStart"/>
      <w:r w:rsidRPr="00832207">
        <w:rPr>
          <w:rStyle w:val="normaltextrun"/>
          <w:rFonts w:asciiTheme="minorHAnsi" w:hAnsiTheme="minorHAnsi" w:cstheme="minorHAnsi"/>
          <w:lang w:val="es-ES"/>
        </w:rPr>
        <w:t>threads</w:t>
      </w:r>
      <w:proofErr w:type="spellEnd"/>
      <w:r w:rsidRPr="00832207">
        <w:rPr>
          <w:rStyle w:val="normaltextrun"/>
          <w:rFonts w:asciiTheme="minorHAnsi" w:hAnsiTheme="minorHAnsi" w:cstheme="minorHAnsi"/>
          <w:lang w:val="es-ES"/>
        </w:rPr>
        <w:t>. </w:t>
      </w:r>
      <w:r w:rsidRPr="00832207">
        <w:rPr>
          <w:rStyle w:val="eop"/>
          <w:rFonts w:asciiTheme="minorHAnsi" w:hAnsiTheme="minorHAnsi" w:cstheme="minorHAnsi"/>
          <w:lang w:val="es-MX"/>
        </w:rPr>
        <w:t> </w:t>
      </w:r>
    </w:p>
    <w:p w:rsidR="00832207" w:rsidRPr="00832207" w:rsidRDefault="00832207" w:rsidP="00832207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MX"/>
        </w:rPr>
      </w:pPr>
    </w:p>
    <w:p w:rsidR="00832207" w:rsidRPr="00832207" w:rsidRDefault="00832207" w:rsidP="00832207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MX"/>
        </w:rPr>
      </w:pPr>
      <w:r w:rsidRPr="00832207">
        <w:rPr>
          <w:rStyle w:val="normaltextrun"/>
          <w:rFonts w:asciiTheme="minorHAnsi" w:hAnsiTheme="minorHAnsi" w:cstheme="minorHAnsi"/>
          <w:lang w:val="es-ES"/>
        </w:rPr>
        <w:t>Para evitar estos bloqueos se usa la exclusión mutua por medio de “</w:t>
      </w:r>
      <w:proofErr w:type="spellStart"/>
      <w:r w:rsidRPr="00832207">
        <w:rPr>
          <w:rStyle w:val="normaltextrun"/>
          <w:rFonts w:asciiTheme="minorHAnsi" w:hAnsiTheme="minorHAnsi" w:cstheme="minorHAnsi"/>
          <w:lang w:val="es-ES"/>
        </w:rPr>
        <w:t>lock</w:t>
      </w:r>
      <w:proofErr w:type="spellEnd"/>
      <w:r w:rsidRPr="00832207">
        <w:rPr>
          <w:rStyle w:val="normaltextrun"/>
          <w:rFonts w:asciiTheme="minorHAnsi" w:hAnsiTheme="minorHAnsi" w:cstheme="minorHAnsi"/>
          <w:lang w:val="es-ES"/>
        </w:rPr>
        <w:t xml:space="preserve">” programados lo cual permite que solo un </w:t>
      </w:r>
      <w:proofErr w:type="spellStart"/>
      <w:r w:rsidRPr="00832207">
        <w:rPr>
          <w:rStyle w:val="normaltextrun"/>
          <w:rFonts w:asciiTheme="minorHAnsi" w:hAnsiTheme="minorHAnsi" w:cstheme="minorHAnsi"/>
          <w:lang w:val="es-ES"/>
        </w:rPr>
        <w:t>thread</w:t>
      </w:r>
      <w:proofErr w:type="spellEnd"/>
      <w:r w:rsidRPr="00832207">
        <w:rPr>
          <w:rStyle w:val="normaltextrun"/>
          <w:rFonts w:asciiTheme="minorHAnsi" w:hAnsiTheme="minorHAnsi" w:cstheme="minorHAnsi"/>
          <w:lang w:val="es-ES"/>
        </w:rPr>
        <w:t xml:space="preserve"> opere a la vez. </w:t>
      </w:r>
      <w:r w:rsidRPr="00832207">
        <w:rPr>
          <w:rStyle w:val="eop"/>
          <w:rFonts w:asciiTheme="minorHAnsi" w:hAnsiTheme="minorHAnsi" w:cstheme="minorHAnsi"/>
          <w:lang w:val="es-MX"/>
        </w:rPr>
        <w:t> </w:t>
      </w:r>
    </w:p>
    <w:p w:rsidR="00832207" w:rsidRDefault="00832207" w:rsidP="0083220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lang w:val="es-ES"/>
        </w:rPr>
      </w:pPr>
      <w:r w:rsidRPr="00832207">
        <w:rPr>
          <w:rStyle w:val="normaltextrun"/>
          <w:rFonts w:asciiTheme="minorHAnsi" w:hAnsiTheme="minorHAnsi" w:cstheme="minorHAnsi"/>
          <w:lang w:val="es-ES"/>
        </w:rPr>
        <w:t>Sin embargo, al realizar exclusión mutua en varias localizaciones, también pueden producir los llamados “</w:t>
      </w:r>
      <w:proofErr w:type="spellStart"/>
      <w:r w:rsidRPr="00832207">
        <w:rPr>
          <w:rStyle w:val="normaltextrun"/>
          <w:rFonts w:asciiTheme="minorHAnsi" w:hAnsiTheme="minorHAnsi" w:cstheme="minorHAnsi"/>
          <w:lang w:val="es-ES"/>
        </w:rPr>
        <w:t>deadlocks</w:t>
      </w:r>
      <w:proofErr w:type="spellEnd"/>
      <w:r w:rsidRPr="00832207">
        <w:rPr>
          <w:rStyle w:val="normaltextrun"/>
          <w:rFonts w:asciiTheme="minorHAnsi" w:hAnsiTheme="minorHAnsi" w:cstheme="minorHAnsi"/>
          <w:lang w:val="es-ES"/>
        </w:rPr>
        <w:t>” en el cual al tener un bloqueo múltiple hace que todos los procesos que dependen de la ejecución inicial se queden totalmente bloqueados hasta que el proceso termine.</w:t>
      </w:r>
    </w:p>
    <w:p w:rsidR="00832207" w:rsidRPr="00832207" w:rsidRDefault="00832207" w:rsidP="00832207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MX"/>
        </w:rPr>
      </w:pPr>
      <w:r w:rsidRPr="00832207">
        <w:rPr>
          <w:rStyle w:val="eop"/>
          <w:rFonts w:asciiTheme="minorHAnsi" w:hAnsiTheme="minorHAnsi" w:cstheme="minorHAnsi"/>
          <w:lang w:val="es-MX"/>
        </w:rPr>
        <w:t> </w:t>
      </w:r>
    </w:p>
    <w:p w:rsidR="00832207" w:rsidRDefault="00832207" w:rsidP="0083220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lang w:val="es-MX"/>
        </w:rPr>
      </w:pPr>
      <w:r w:rsidRPr="00832207">
        <w:rPr>
          <w:rStyle w:val="normaltextrun"/>
          <w:rFonts w:asciiTheme="minorHAnsi" w:hAnsiTheme="minorHAnsi" w:cstheme="minorHAnsi"/>
          <w:lang w:val="es-ES"/>
        </w:rPr>
        <w:t xml:space="preserve">Dentro de la implementación en el proyecto, si bien el </w:t>
      </w:r>
      <w:proofErr w:type="spellStart"/>
      <w:r w:rsidRPr="00832207">
        <w:rPr>
          <w:rStyle w:val="normaltextrun"/>
          <w:rFonts w:asciiTheme="minorHAnsi" w:hAnsiTheme="minorHAnsi" w:cstheme="minorHAnsi"/>
          <w:lang w:val="es-ES"/>
        </w:rPr>
        <w:t>Mutex</w:t>
      </w:r>
      <w:proofErr w:type="spellEnd"/>
      <w:r w:rsidRPr="00832207">
        <w:rPr>
          <w:rStyle w:val="normaltextrun"/>
          <w:rFonts w:asciiTheme="minorHAnsi" w:hAnsiTheme="minorHAnsi" w:cstheme="minorHAnsi"/>
          <w:lang w:val="es-ES"/>
        </w:rPr>
        <w:t xml:space="preserve"> se realizó en una sección de código, la cual hace el bloqueo de acceso de memoria de otros procesos, al querer escalar este código a una solución mucho </w:t>
      </w:r>
      <w:r w:rsidRPr="00832207">
        <w:rPr>
          <w:rStyle w:val="normaltextrun"/>
          <w:rFonts w:asciiTheme="minorHAnsi" w:hAnsiTheme="minorHAnsi" w:cstheme="minorHAnsi"/>
          <w:lang w:val="es-ES"/>
        </w:rPr>
        <w:t>más</w:t>
      </w:r>
      <w:r w:rsidRPr="00832207">
        <w:rPr>
          <w:rStyle w:val="normaltextrun"/>
          <w:rFonts w:asciiTheme="minorHAnsi" w:hAnsiTheme="minorHAnsi" w:cstheme="minorHAnsi"/>
          <w:lang w:val="es-ES"/>
        </w:rPr>
        <w:t xml:space="preserve"> compleja, seguramente presentaremos problemas de </w:t>
      </w:r>
      <w:proofErr w:type="spellStart"/>
      <w:r w:rsidRPr="00832207">
        <w:rPr>
          <w:rStyle w:val="normaltextrun"/>
          <w:rFonts w:asciiTheme="minorHAnsi" w:hAnsiTheme="minorHAnsi" w:cstheme="minorHAnsi"/>
          <w:lang w:val="es-ES"/>
        </w:rPr>
        <w:t>deadlocks</w:t>
      </w:r>
      <w:proofErr w:type="spellEnd"/>
      <w:r w:rsidRPr="00832207">
        <w:rPr>
          <w:rStyle w:val="normaltextrun"/>
          <w:rFonts w:asciiTheme="minorHAnsi" w:hAnsiTheme="minorHAnsi" w:cstheme="minorHAnsi"/>
          <w:lang w:val="es-ES"/>
        </w:rPr>
        <w:t>.</w:t>
      </w:r>
      <w:r w:rsidRPr="00832207">
        <w:rPr>
          <w:rStyle w:val="eop"/>
          <w:rFonts w:asciiTheme="minorHAnsi" w:hAnsiTheme="minorHAnsi" w:cstheme="minorHAnsi"/>
          <w:lang w:val="es-MX"/>
        </w:rPr>
        <w:t> </w:t>
      </w:r>
    </w:p>
    <w:p w:rsidR="002B5C88" w:rsidRPr="00832207" w:rsidRDefault="002B5C88" w:rsidP="0083220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lang w:val="es-MX"/>
        </w:rPr>
      </w:pPr>
    </w:p>
    <w:p w:rsidR="00832207" w:rsidRPr="00832207" w:rsidRDefault="00832207" w:rsidP="00832207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F5496"/>
          <w:lang w:val="es-MX"/>
        </w:rPr>
      </w:pPr>
      <w:r w:rsidRPr="00832207">
        <w:rPr>
          <w:rStyle w:val="normaltextrun"/>
          <w:rFonts w:asciiTheme="minorHAnsi" w:hAnsiTheme="minorHAnsi" w:cstheme="minorHAnsi"/>
          <w:color w:val="2F5496"/>
          <w:lang w:val="es-ES"/>
        </w:rPr>
        <w:t>Ventajas</w:t>
      </w:r>
      <w:r w:rsidRPr="00832207">
        <w:rPr>
          <w:rStyle w:val="eop"/>
          <w:rFonts w:asciiTheme="minorHAnsi" w:hAnsiTheme="minorHAnsi" w:cstheme="minorHAnsi"/>
          <w:color w:val="2F5496"/>
          <w:lang w:val="es-MX"/>
        </w:rPr>
        <w:t> </w:t>
      </w:r>
    </w:p>
    <w:p w:rsidR="00832207" w:rsidRPr="00832207" w:rsidRDefault="00832207" w:rsidP="00832207">
      <w:pPr>
        <w:pStyle w:val="paragraph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MX"/>
        </w:rPr>
      </w:pPr>
      <w:r w:rsidRPr="00832207">
        <w:rPr>
          <w:rStyle w:val="normaltextrun"/>
          <w:rFonts w:asciiTheme="minorHAnsi" w:hAnsiTheme="minorHAnsi" w:cstheme="minorHAnsi"/>
          <w:lang w:val="es-ES"/>
        </w:rPr>
        <w:t>Implementación sencilla, en la que debemos indicar la porción de código que debemos excluir.</w:t>
      </w:r>
      <w:r w:rsidRPr="00832207">
        <w:rPr>
          <w:rStyle w:val="eop"/>
          <w:rFonts w:asciiTheme="minorHAnsi" w:hAnsiTheme="minorHAnsi" w:cstheme="minorHAnsi"/>
          <w:lang w:val="es-MX"/>
        </w:rPr>
        <w:t> </w:t>
      </w:r>
    </w:p>
    <w:p w:rsidR="00832207" w:rsidRPr="00832207" w:rsidRDefault="00832207" w:rsidP="00832207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F5496"/>
          <w:lang w:val="es-MX"/>
        </w:rPr>
      </w:pPr>
      <w:r w:rsidRPr="00832207">
        <w:rPr>
          <w:rStyle w:val="normaltextrun"/>
          <w:rFonts w:asciiTheme="minorHAnsi" w:hAnsiTheme="minorHAnsi" w:cstheme="minorHAnsi"/>
          <w:color w:val="2F5496"/>
          <w:lang w:val="es-ES"/>
        </w:rPr>
        <w:t>Desventajas</w:t>
      </w:r>
      <w:r w:rsidRPr="00832207">
        <w:rPr>
          <w:rStyle w:val="eop"/>
          <w:rFonts w:asciiTheme="minorHAnsi" w:hAnsiTheme="minorHAnsi" w:cstheme="minorHAnsi"/>
          <w:color w:val="2F5496"/>
          <w:lang w:val="es-MX"/>
        </w:rPr>
        <w:t> </w:t>
      </w:r>
    </w:p>
    <w:p w:rsidR="00832207" w:rsidRPr="00832207" w:rsidRDefault="00832207" w:rsidP="00832207">
      <w:pPr>
        <w:pStyle w:val="paragraph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MX"/>
        </w:rPr>
      </w:pPr>
      <w:r w:rsidRPr="00832207">
        <w:rPr>
          <w:rStyle w:val="normaltextrun"/>
          <w:rFonts w:asciiTheme="minorHAnsi" w:hAnsiTheme="minorHAnsi" w:cstheme="minorHAnsi"/>
          <w:lang w:val="es-ES"/>
        </w:rPr>
        <w:t xml:space="preserve">Posibilidad inmediata de presentar </w:t>
      </w:r>
      <w:proofErr w:type="spellStart"/>
      <w:r w:rsidRPr="00832207">
        <w:rPr>
          <w:rStyle w:val="normaltextrun"/>
          <w:rFonts w:asciiTheme="minorHAnsi" w:hAnsiTheme="minorHAnsi" w:cstheme="minorHAnsi"/>
          <w:lang w:val="es-ES"/>
        </w:rPr>
        <w:t>deadlocks</w:t>
      </w:r>
      <w:proofErr w:type="spellEnd"/>
      <w:r w:rsidRPr="00832207">
        <w:rPr>
          <w:rStyle w:val="normaltextrun"/>
          <w:rFonts w:asciiTheme="minorHAnsi" w:hAnsiTheme="minorHAnsi" w:cstheme="minorHAnsi"/>
          <w:lang w:val="es-ES"/>
        </w:rPr>
        <w:t xml:space="preserve"> en la ejecución del programa al momento de excluir el uso de memoria compartida.</w:t>
      </w:r>
      <w:r w:rsidRPr="00832207">
        <w:rPr>
          <w:rStyle w:val="eop"/>
          <w:rFonts w:asciiTheme="minorHAnsi" w:hAnsiTheme="minorHAnsi" w:cstheme="minorHAnsi"/>
          <w:lang w:val="es-MX"/>
        </w:rPr>
        <w:t> </w:t>
      </w:r>
    </w:p>
    <w:p w:rsidR="00832207" w:rsidRDefault="00832207" w:rsidP="0083220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Theme="minorHAnsi" w:hAnsiTheme="minorHAnsi" w:cstheme="minorHAnsi"/>
          <w:lang w:val="es-MX"/>
        </w:rPr>
      </w:pPr>
      <w:r w:rsidRPr="00832207">
        <w:rPr>
          <w:rStyle w:val="normaltextrun"/>
          <w:rFonts w:asciiTheme="minorHAnsi" w:hAnsiTheme="minorHAnsi" w:cstheme="minorHAnsi"/>
          <w:lang w:val="es-ES"/>
        </w:rPr>
        <w:t> </w:t>
      </w:r>
      <w:r w:rsidRPr="00832207">
        <w:rPr>
          <w:rStyle w:val="eop"/>
          <w:rFonts w:asciiTheme="minorHAnsi" w:hAnsiTheme="minorHAnsi" w:cstheme="minorHAnsi"/>
          <w:lang w:val="es-MX"/>
        </w:rPr>
        <w:t> </w:t>
      </w:r>
    </w:p>
    <w:p w:rsidR="00D727FB" w:rsidRDefault="00D727FB" w:rsidP="0083220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Theme="minorHAnsi" w:hAnsiTheme="minorHAnsi" w:cstheme="minorHAnsi"/>
          <w:lang w:val="es-MX"/>
        </w:rPr>
      </w:pPr>
    </w:p>
    <w:p w:rsidR="00D727FB" w:rsidRDefault="00D727FB" w:rsidP="0083220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Theme="minorHAnsi" w:hAnsiTheme="minorHAnsi" w:cstheme="minorHAnsi"/>
          <w:lang w:val="es-MX"/>
        </w:rPr>
      </w:pPr>
    </w:p>
    <w:p w:rsidR="00D727FB" w:rsidRPr="00832207" w:rsidRDefault="00D727FB" w:rsidP="0083220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lang w:val="es-MX"/>
        </w:rPr>
      </w:pPr>
    </w:p>
    <w:p w:rsidR="00832207" w:rsidRPr="00832207" w:rsidRDefault="00832207" w:rsidP="00832207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F5496"/>
          <w:lang w:val="es-MX"/>
        </w:rPr>
      </w:pPr>
      <w:r w:rsidRPr="00832207">
        <w:rPr>
          <w:rStyle w:val="normaltextrun"/>
          <w:rFonts w:asciiTheme="minorHAnsi" w:hAnsiTheme="minorHAnsi" w:cstheme="minorHAnsi"/>
          <w:color w:val="2F5496"/>
          <w:lang w:val="es-MX"/>
        </w:rPr>
        <w:lastRenderedPageBreak/>
        <w:t>STM.</w:t>
      </w:r>
      <w:r w:rsidRPr="00832207">
        <w:rPr>
          <w:rStyle w:val="eop"/>
          <w:rFonts w:asciiTheme="minorHAnsi" w:hAnsiTheme="minorHAnsi" w:cstheme="minorHAnsi"/>
          <w:color w:val="2F5496"/>
          <w:lang w:val="es-MX"/>
        </w:rPr>
        <w:t> </w:t>
      </w:r>
    </w:p>
    <w:p w:rsidR="00832207" w:rsidRDefault="00832207" w:rsidP="0083220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lang w:val="es-MX"/>
        </w:rPr>
      </w:pPr>
      <w:r w:rsidRPr="00832207">
        <w:rPr>
          <w:rStyle w:val="normaltextrun"/>
          <w:rFonts w:asciiTheme="minorHAnsi" w:hAnsiTheme="minorHAnsi" w:cstheme="minorHAnsi"/>
          <w:lang w:val="es-ES"/>
        </w:rPr>
        <w:t xml:space="preserve">Al trabajar con Software </w:t>
      </w:r>
      <w:proofErr w:type="spellStart"/>
      <w:r w:rsidRPr="00832207">
        <w:rPr>
          <w:rStyle w:val="normaltextrun"/>
          <w:rFonts w:asciiTheme="minorHAnsi" w:hAnsiTheme="minorHAnsi" w:cstheme="minorHAnsi"/>
          <w:lang w:val="es-ES"/>
        </w:rPr>
        <w:t>Transactional</w:t>
      </w:r>
      <w:proofErr w:type="spellEnd"/>
      <w:r w:rsidRPr="00832207">
        <w:rPr>
          <w:rStyle w:val="normaltextrun"/>
          <w:rFonts w:asciiTheme="minorHAnsi" w:hAnsiTheme="minorHAnsi" w:cstheme="minorHAnsi"/>
          <w:lang w:val="es-ES"/>
        </w:rPr>
        <w:t xml:space="preserve"> </w:t>
      </w:r>
      <w:proofErr w:type="spellStart"/>
      <w:r w:rsidRPr="00832207">
        <w:rPr>
          <w:rStyle w:val="normaltextrun"/>
          <w:rFonts w:asciiTheme="minorHAnsi" w:hAnsiTheme="minorHAnsi" w:cstheme="minorHAnsi"/>
          <w:lang w:val="es-ES"/>
        </w:rPr>
        <w:t>Memory</w:t>
      </w:r>
      <w:proofErr w:type="spellEnd"/>
      <w:r w:rsidRPr="00832207">
        <w:rPr>
          <w:rStyle w:val="normaltextrun"/>
          <w:rFonts w:asciiTheme="minorHAnsi" w:hAnsiTheme="minorHAnsi" w:cstheme="minorHAnsi"/>
          <w:lang w:val="es-ES"/>
        </w:rPr>
        <w:t xml:space="preserve"> nos da la posibilidad que suceda o no suceda, asegurando así, que si la transacción es exitosa no tuvo ningún punto de falla, y aunque pueden ser concurrentes ocurren completamente separadas, lo cual es visible directamente cuando usamos </w:t>
      </w:r>
      <w:proofErr w:type="spellStart"/>
      <w:r w:rsidRPr="00832207">
        <w:rPr>
          <w:rStyle w:val="normaltextrun"/>
          <w:rFonts w:asciiTheme="minorHAnsi" w:hAnsiTheme="minorHAnsi" w:cstheme="minorHAnsi"/>
          <w:lang w:val="es-ES"/>
        </w:rPr>
        <w:t>Git</w:t>
      </w:r>
      <w:proofErr w:type="spellEnd"/>
      <w:r w:rsidRPr="00832207">
        <w:rPr>
          <w:rStyle w:val="normaltextrun"/>
          <w:rFonts w:asciiTheme="minorHAnsi" w:hAnsiTheme="minorHAnsi" w:cstheme="minorHAnsi"/>
          <w:lang w:val="es-ES"/>
        </w:rPr>
        <w:t>, un software que implementa este sistema.</w:t>
      </w:r>
      <w:r w:rsidRPr="00832207">
        <w:rPr>
          <w:rStyle w:val="eop"/>
          <w:rFonts w:asciiTheme="minorHAnsi" w:hAnsiTheme="minorHAnsi" w:cstheme="minorHAnsi"/>
          <w:lang w:val="es-MX"/>
        </w:rPr>
        <w:t> </w:t>
      </w:r>
    </w:p>
    <w:p w:rsidR="00832207" w:rsidRPr="00832207" w:rsidRDefault="00832207" w:rsidP="00832207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MX"/>
        </w:rPr>
      </w:pPr>
    </w:p>
    <w:p w:rsidR="00832207" w:rsidRDefault="00832207" w:rsidP="0083220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lang w:val="es-MX"/>
        </w:rPr>
      </w:pPr>
      <w:r w:rsidRPr="00832207">
        <w:rPr>
          <w:rStyle w:val="normaltextrun"/>
          <w:rFonts w:asciiTheme="minorHAnsi" w:hAnsiTheme="minorHAnsi" w:cstheme="minorHAnsi"/>
          <w:lang w:val="es-ES"/>
        </w:rPr>
        <w:t xml:space="preserve">Al reemplazar con STM en vez de los bloqueos sobre los </w:t>
      </w:r>
      <w:proofErr w:type="spellStart"/>
      <w:r w:rsidRPr="00832207">
        <w:rPr>
          <w:rStyle w:val="normaltextrun"/>
          <w:rFonts w:asciiTheme="minorHAnsi" w:hAnsiTheme="minorHAnsi" w:cstheme="minorHAnsi"/>
          <w:lang w:val="es-ES"/>
        </w:rPr>
        <w:t>threads</w:t>
      </w:r>
      <w:proofErr w:type="spellEnd"/>
      <w:r w:rsidRPr="00832207">
        <w:rPr>
          <w:rStyle w:val="normaltextrun"/>
          <w:rFonts w:asciiTheme="minorHAnsi" w:hAnsiTheme="minorHAnsi" w:cstheme="minorHAnsi"/>
          <w:lang w:val="es-ES"/>
        </w:rPr>
        <w:t xml:space="preserve">, nos encontramos con otro tema generado y es que se pueden producir con este sistema </w:t>
      </w:r>
      <w:r w:rsidRPr="00832207">
        <w:rPr>
          <w:rStyle w:val="normaltextrun"/>
          <w:rFonts w:asciiTheme="minorHAnsi" w:hAnsiTheme="minorHAnsi" w:cstheme="minorHAnsi"/>
          <w:lang w:val="es-ES"/>
        </w:rPr>
        <w:t xml:space="preserve">operaciones </w:t>
      </w:r>
      <w:proofErr w:type="spellStart"/>
      <w:r w:rsidRPr="00832207">
        <w:rPr>
          <w:rStyle w:val="normaltextrun"/>
          <w:rFonts w:asciiTheme="minorHAnsi" w:hAnsiTheme="minorHAnsi" w:cstheme="minorHAnsi"/>
          <w:lang w:val="es-ES"/>
        </w:rPr>
        <w:t>zombies</w:t>
      </w:r>
      <w:proofErr w:type="spellEnd"/>
      <w:r w:rsidRPr="00832207">
        <w:rPr>
          <w:rStyle w:val="normaltextrun"/>
          <w:rFonts w:asciiTheme="minorHAnsi" w:hAnsiTheme="minorHAnsi" w:cstheme="minorHAnsi"/>
          <w:lang w:val="es-ES"/>
        </w:rPr>
        <w:t xml:space="preserve">, que nunca harán el </w:t>
      </w:r>
      <w:proofErr w:type="spellStart"/>
      <w:r w:rsidRPr="00832207">
        <w:rPr>
          <w:rStyle w:val="normaltextrun"/>
          <w:rFonts w:asciiTheme="minorHAnsi" w:hAnsiTheme="minorHAnsi" w:cstheme="minorHAnsi"/>
          <w:lang w:val="es-ES"/>
        </w:rPr>
        <w:t>comm</w:t>
      </w:r>
      <w:bookmarkStart w:id="0" w:name="_GoBack"/>
      <w:bookmarkEnd w:id="0"/>
      <w:r w:rsidRPr="00832207">
        <w:rPr>
          <w:rStyle w:val="normaltextrun"/>
          <w:rFonts w:asciiTheme="minorHAnsi" w:hAnsiTheme="minorHAnsi" w:cstheme="minorHAnsi"/>
          <w:lang w:val="es-ES"/>
        </w:rPr>
        <w:t>it</w:t>
      </w:r>
      <w:proofErr w:type="spellEnd"/>
      <w:r w:rsidRPr="00832207">
        <w:rPr>
          <w:rStyle w:val="normaltextrun"/>
          <w:rFonts w:asciiTheme="minorHAnsi" w:hAnsiTheme="minorHAnsi" w:cstheme="minorHAnsi"/>
          <w:lang w:val="es-ES"/>
        </w:rPr>
        <w:t xml:space="preserve"> pero que se siguen ejecutando, por lo que para su implementación se debe asegurar siempre una consistencia interna.</w:t>
      </w:r>
      <w:r w:rsidRPr="00832207">
        <w:rPr>
          <w:rStyle w:val="eop"/>
          <w:rFonts w:asciiTheme="minorHAnsi" w:hAnsiTheme="minorHAnsi" w:cstheme="minorHAnsi"/>
          <w:lang w:val="es-MX"/>
        </w:rPr>
        <w:t> </w:t>
      </w:r>
    </w:p>
    <w:p w:rsidR="00832207" w:rsidRPr="00832207" w:rsidRDefault="00832207" w:rsidP="00832207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MX"/>
        </w:rPr>
      </w:pPr>
    </w:p>
    <w:p w:rsidR="00832207" w:rsidRPr="00832207" w:rsidRDefault="00832207" w:rsidP="0083220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lang w:val="es-MX"/>
        </w:rPr>
      </w:pPr>
      <w:r w:rsidRPr="00832207">
        <w:rPr>
          <w:rStyle w:val="normaltextrun"/>
          <w:rFonts w:asciiTheme="minorHAnsi" w:hAnsiTheme="minorHAnsi" w:cstheme="minorHAnsi"/>
          <w:lang w:val="es-ES"/>
        </w:rPr>
        <w:t xml:space="preserve">Ahora bien, al realizar esta implementación al proyecto, si bien parecía bastante sencilla que el </w:t>
      </w:r>
      <w:proofErr w:type="spellStart"/>
      <w:r w:rsidRPr="00832207">
        <w:rPr>
          <w:rStyle w:val="normaltextrun"/>
          <w:rFonts w:asciiTheme="minorHAnsi" w:hAnsiTheme="minorHAnsi" w:cstheme="minorHAnsi"/>
          <w:lang w:val="es-ES"/>
        </w:rPr>
        <w:t>Mutex</w:t>
      </w:r>
      <w:proofErr w:type="spellEnd"/>
      <w:r w:rsidRPr="00832207">
        <w:rPr>
          <w:rStyle w:val="normaltextrun"/>
          <w:rFonts w:asciiTheme="minorHAnsi" w:hAnsiTheme="minorHAnsi" w:cstheme="minorHAnsi"/>
          <w:lang w:val="es-ES"/>
        </w:rPr>
        <w:t xml:space="preserve">, su sencillez se debe al uso interno que se le dio al </w:t>
      </w:r>
      <w:proofErr w:type="spellStart"/>
      <w:r w:rsidRPr="00832207">
        <w:rPr>
          <w:rStyle w:val="normaltextrun"/>
          <w:rFonts w:asciiTheme="minorHAnsi" w:hAnsiTheme="minorHAnsi" w:cstheme="minorHAnsi"/>
          <w:lang w:val="es-ES"/>
        </w:rPr>
        <w:t>Mnesia</w:t>
      </w:r>
      <w:proofErr w:type="spellEnd"/>
      <w:r w:rsidRPr="00832207">
        <w:rPr>
          <w:rStyle w:val="normaltextrun"/>
          <w:rFonts w:asciiTheme="minorHAnsi" w:hAnsiTheme="minorHAnsi" w:cstheme="minorHAnsi"/>
          <w:lang w:val="es-ES"/>
        </w:rPr>
        <w:t xml:space="preserve"> para realizar este versionado, en caso contrario que no se hubiese hecho uso de esta base de datos la implementación hubiese resultado mucho </w:t>
      </w:r>
      <w:r w:rsidRPr="00832207">
        <w:rPr>
          <w:rStyle w:val="normaltextrun"/>
          <w:rFonts w:asciiTheme="minorHAnsi" w:hAnsiTheme="minorHAnsi" w:cstheme="minorHAnsi"/>
          <w:lang w:val="es-ES"/>
        </w:rPr>
        <w:t>más</w:t>
      </w:r>
      <w:r w:rsidRPr="00832207">
        <w:rPr>
          <w:rStyle w:val="normaltextrun"/>
          <w:rFonts w:asciiTheme="minorHAnsi" w:hAnsiTheme="minorHAnsi" w:cstheme="minorHAnsi"/>
          <w:lang w:val="es-ES"/>
        </w:rPr>
        <w:t xml:space="preserve"> compleja y engorrosa, llevándolo a utilizar motores de base de datos externos o codificando un motor propio dentro del código que llevara este tipo de versionado de manera consistente.</w:t>
      </w:r>
      <w:r w:rsidRPr="00832207">
        <w:rPr>
          <w:rStyle w:val="eop"/>
          <w:rFonts w:asciiTheme="minorHAnsi" w:hAnsiTheme="minorHAnsi" w:cstheme="minorHAnsi"/>
          <w:lang w:val="es-MX"/>
        </w:rPr>
        <w:t> </w:t>
      </w:r>
    </w:p>
    <w:p w:rsidR="00832207" w:rsidRPr="00832207" w:rsidRDefault="00832207" w:rsidP="00832207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MX"/>
        </w:rPr>
      </w:pPr>
    </w:p>
    <w:p w:rsidR="00832207" w:rsidRPr="00832207" w:rsidRDefault="00832207" w:rsidP="00832207">
      <w:pPr>
        <w:pStyle w:val="paragraph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F5496"/>
          <w:lang w:val="es-MX"/>
        </w:rPr>
      </w:pPr>
      <w:r w:rsidRPr="00832207">
        <w:rPr>
          <w:rStyle w:val="normaltextrun"/>
          <w:rFonts w:asciiTheme="minorHAnsi" w:hAnsiTheme="minorHAnsi" w:cstheme="minorHAnsi"/>
          <w:color w:val="2F5496"/>
          <w:lang w:val="es-ES"/>
        </w:rPr>
        <w:t>Ventajas</w:t>
      </w:r>
      <w:r w:rsidRPr="00832207">
        <w:rPr>
          <w:rStyle w:val="eop"/>
          <w:rFonts w:asciiTheme="minorHAnsi" w:hAnsiTheme="minorHAnsi" w:cstheme="minorHAnsi"/>
          <w:color w:val="2F5496"/>
          <w:lang w:val="es-MX"/>
        </w:rPr>
        <w:t> </w:t>
      </w:r>
    </w:p>
    <w:p w:rsidR="00832207" w:rsidRDefault="00832207" w:rsidP="00832207">
      <w:pPr>
        <w:pStyle w:val="paragraph"/>
        <w:numPr>
          <w:ilvl w:val="1"/>
          <w:numId w:val="15"/>
        </w:numPr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lang w:val="es-MX"/>
        </w:rPr>
      </w:pPr>
      <w:r w:rsidRPr="00832207">
        <w:rPr>
          <w:rStyle w:val="normaltextrun"/>
          <w:rFonts w:asciiTheme="minorHAnsi" w:hAnsiTheme="minorHAnsi" w:cstheme="minorHAnsi"/>
          <w:lang w:val="es-ES"/>
        </w:rPr>
        <w:t xml:space="preserve">Nos evita el pensar que se generen </w:t>
      </w:r>
      <w:proofErr w:type="spellStart"/>
      <w:r w:rsidRPr="00832207">
        <w:rPr>
          <w:rStyle w:val="normaltextrun"/>
          <w:rFonts w:asciiTheme="minorHAnsi" w:hAnsiTheme="minorHAnsi" w:cstheme="minorHAnsi"/>
          <w:lang w:val="es-ES"/>
        </w:rPr>
        <w:t>deadlocks</w:t>
      </w:r>
      <w:proofErr w:type="spellEnd"/>
      <w:r w:rsidRPr="00832207">
        <w:rPr>
          <w:rStyle w:val="normaltextrun"/>
          <w:rFonts w:asciiTheme="minorHAnsi" w:hAnsiTheme="minorHAnsi" w:cstheme="minorHAnsi"/>
          <w:lang w:val="es-ES"/>
        </w:rPr>
        <w:t xml:space="preserve"> al realizar </w:t>
      </w:r>
      <w:r w:rsidRPr="00832207">
        <w:rPr>
          <w:rStyle w:val="normaltextrun"/>
          <w:rFonts w:asciiTheme="minorHAnsi" w:hAnsiTheme="minorHAnsi" w:cstheme="minorHAnsi"/>
          <w:lang w:val="es-ES"/>
        </w:rPr>
        <w:t>las transacciones</w:t>
      </w:r>
      <w:r w:rsidRPr="00832207">
        <w:rPr>
          <w:rStyle w:val="normaltextrun"/>
          <w:rFonts w:asciiTheme="minorHAnsi" w:hAnsiTheme="minorHAnsi" w:cstheme="minorHAnsi"/>
          <w:lang w:val="es-ES"/>
        </w:rPr>
        <w:t>, esto se logra con el manejo de versiones.</w:t>
      </w:r>
      <w:r w:rsidRPr="00832207">
        <w:rPr>
          <w:rStyle w:val="eop"/>
          <w:rFonts w:asciiTheme="minorHAnsi" w:hAnsiTheme="minorHAnsi" w:cstheme="minorHAnsi"/>
          <w:lang w:val="es-MX"/>
        </w:rPr>
        <w:t> </w:t>
      </w:r>
    </w:p>
    <w:p w:rsidR="00832207" w:rsidRPr="00832207" w:rsidRDefault="00832207" w:rsidP="00832207">
      <w:pPr>
        <w:pStyle w:val="paragraph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F5496"/>
          <w:lang w:val="es-MX"/>
        </w:rPr>
      </w:pPr>
      <w:r w:rsidRPr="00832207">
        <w:rPr>
          <w:rStyle w:val="normaltextrun"/>
          <w:rFonts w:asciiTheme="minorHAnsi" w:hAnsiTheme="minorHAnsi" w:cstheme="minorHAnsi"/>
          <w:color w:val="2F5496"/>
          <w:lang w:val="es-ES"/>
        </w:rPr>
        <w:t>Desventajas</w:t>
      </w:r>
      <w:r w:rsidRPr="00832207">
        <w:rPr>
          <w:rStyle w:val="eop"/>
          <w:rFonts w:asciiTheme="minorHAnsi" w:hAnsiTheme="minorHAnsi" w:cstheme="minorHAnsi"/>
          <w:color w:val="2F5496"/>
          <w:lang w:val="es-MX"/>
        </w:rPr>
        <w:t> </w:t>
      </w:r>
    </w:p>
    <w:p w:rsidR="00832207" w:rsidRPr="00832207" w:rsidRDefault="00832207" w:rsidP="00832207">
      <w:pPr>
        <w:pStyle w:val="paragraph"/>
        <w:numPr>
          <w:ilvl w:val="1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MX"/>
        </w:rPr>
      </w:pPr>
      <w:r w:rsidRPr="00832207">
        <w:rPr>
          <w:rStyle w:val="normaltextrun"/>
          <w:rFonts w:asciiTheme="minorHAnsi" w:hAnsiTheme="minorHAnsi" w:cstheme="minorHAnsi"/>
          <w:lang w:val="es-ES"/>
        </w:rPr>
        <w:t>La implementación puede llegar a ser bastante compleja, al tener que generar el tipo de versionado consistente por cada una de las acciones a realizar por cada transacción.</w:t>
      </w:r>
      <w:r w:rsidRPr="00832207">
        <w:rPr>
          <w:rStyle w:val="eop"/>
          <w:rFonts w:asciiTheme="minorHAnsi" w:hAnsiTheme="minorHAnsi" w:cstheme="minorHAnsi"/>
          <w:lang w:val="es-MX"/>
        </w:rPr>
        <w:t> </w:t>
      </w:r>
    </w:p>
    <w:p w:rsidR="00832207" w:rsidRPr="00832207" w:rsidRDefault="00832207" w:rsidP="00832207">
      <w:pPr>
        <w:pStyle w:val="paragraph"/>
        <w:numPr>
          <w:ilvl w:val="1"/>
          <w:numId w:val="15"/>
        </w:numPr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lang w:val="es-MX"/>
        </w:rPr>
      </w:pPr>
      <w:r w:rsidRPr="00832207">
        <w:rPr>
          <w:rStyle w:val="normaltextrun"/>
          <w:rFonts w:asciiTheme="minorHAnsi" w:hAnsiTheme="minorHAnsi" w:cstheme="minorHAnsi"/>
          <w:lang w:val="es-ES"/>
        </w:rPr>
        <w:t xml:space="preserve">La generación de transacciones </w:t>
      </w:r>
      <w:proofErr w:type="spellStart"/>
      <w:r w:rsidRPr="00832207">
        <w:rPr>
          <w:rStyle w:val="normaltextrun"/>
          <w:rFonts w:asciiTheme="minorHAnsi" w:hAnsiTheme="minorHAnsi" w:cstheme="minorHAnsi"/>
          <w:lang w:val="es-ES"/>
        </w:rPr>
        <w:t>zombie</w:t>
      </w:r>
      <w:proofErr w:type="spellEnd"/>
      <w:r w:rsidRPr="00832207">
        <w:rPr>
          <w:rStyle w:val="normaltextrun"/>
          <w:rFonts w:asciiTheme="minorHAnsi" w:hAnsiTheme="minorHAnsi" w:cstheme="minorHAnsi"/>
          <w:lang w:val="es-ES"/>
        </w:rPr>
        <w:t xml:space="preserve"> es uno de los riesgos que puede existir en este modelo.</w:t>
      </w:r>
      <w:r w:rsidRPr="00832207">
        <w:rPr>
          <w:rStyle w:val="eop"/>
          <w:rFonts w:asciiTheme="minorHAnsi" w:hAnsiTheme="minorHAnsi" w:cstheme="minorHAnsi"/>
          <w:lang w:val="es-MX"/>
        </w:rPr>
        <w:t> </w:t>
      </w:r>
    </w:p>
    <w:p w:rsidR="00832207" w:rsidRPr="00832207" w:rsidRDefault="00832207" w:rsidP="00832207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Theme="minorHAnsi" w:hAnsiTheme="minorHAnsi" w:cstheme="minorHAnsi"/>
          <w:lang w:val="es-MX"/>
        </w:rPr>
      </w:pPr>
    </w:p>
    <w:p w:rsidR="00832207" w:rsidRPr="00832207" w:rsidRDefault="00832207" w:rsidP="00832207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F5496"/>
          <w:lang w:val="es-MX"/>
        </w:rPr>
      </w:pPr>
      <w:r w:rsidRPr="00832207">
        <w:rPr>
          <w:rStyle w:val="normaltextrun"/>
          <w:rFonts w:asciiTheme="minorHAnsi" w:hAnsiTheme="minorHAnsi" w:cstheme="minorHAnsi"/>
          <w:color w:val="2F5496"/>
          <w:lang w:val="es-MX"/>
        </w:rPr>
        <w:t>CSP.</w:t>
      </w:r>
      <w:r w:rsidRPr="00832207">
        <w:rPr>
          <w:rStyle w:val="eop"/>
          <w:rFonts w:asciiTheme="minorHAnsi" w:hAnsiTheme="minorHAnsi" w:cstheme="minorHAnsi"/>
          <w:color w:val="2F5496"/>
          <w:lang w:val="es-MX"/>
        </w:rPr>
        <w:t> </w:t>
      </w:r>
    </w:p>
    <w:p w:rsidR="00832207" w:rsidRDefault="00832207" w:rsidP="0083220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lang w:val="es-MX"/>
        </w:rPr>
      </w:pPr>
      <w:r w:rsidRPr="00832207">
        <w:rPr>
          <w:rStyle w:val="normaltextrun"/>
          <w:rFonts w:asciiTheme="minorHAnsi" w:hAnsiTheme="minorHAnsi" w:cstheme="minorHAnsi"/>
          <w:lang w:val="es-ES"/>
        </w:rPr>
        <w:t xml:space="preserve">Cuando inicialmente vimos las sentencias </w:t>
      </w:r>
      <w:proofErr w:type="spellStart"/>
      <w:r w:rsidRPr="00832207">
        <w:rPr>
          <w:rStyle w:val="normaltextrun"/>
          <w:rFonts w:asciiTheme="minorHAnsi" w:hAnsiTheme="minorHAnsi" w:cstheme="minorHAnsi"/>
          <w:b/>
          <w:bCs/>
          <w:lang w:val="es-ES"/>
        </w:rPr>
        <w:t>receive</w:t>
      </w:r>
      <w:proofErr w:type="spellEnd"/>
      <w:r w:rsidRPr="00832207">
        <w:rPr>
          <w:rStyle w:val="normaltextrun"/>
          <w:rFonts w:asciiTheme="minorHAnsi" w:hAnsiTheme="minorHAnsi" w:cstheme="minorHAnsi"/>
          <w:b/>
          <w:bCs/>
          <w:lang w:val="es-ES"/>
        </w:rPr>
        <w:t xml:space="preserve"> do</w:t>
      </w:r>
      <w:r w:rsidRPr="00832207">
        <w:rPr>
          <w:rStyle w:val="normaltextrun"/>
          <w:rFonts w:asciiTheme="minorHAnsi" w:hAnsiTheme="minorHAnsi" w:cstheme="minorHAnsi"/>
          <w:lang w:val="es-ES"/>
        </w:rPr>
        <w:t xml:space="preserve"> y </w:t>
      </w:r>
      <w:proofErr w:type="spellStart"/>
      <w:r w:rsidRPr="00832207">
        <w:rPr>
          <w:rStyle w:val="normaltextrun"/>
          <w:rFonts w:asciiTheme="minorHAnsi" w:hAnsiTheme="minorHAnsi" w:cstheme="minorHAnsi"/>
          <w:b/>
          <w:bCs/>
          <w:lang w:val="es-ES"/>
        </w:rPr>
        <w:t>send</w:t>
      </w:r>
      <w:proofErr w:type="spellEnd"/>
      <w:r w:rsidRPr="00832207">
        <w:rPr>
          <w:rStyle w:val="normaltextrun"/>
          <w:rFonts w:asciiTheme="minorHAnsi" w:hAnsiTheme="minorHAnsi" w:cstheme="minorHAnsi"/>
          <w:b/>
          <w:bCs/>
          <w:lang w:val="es-ES"/>
        </w:rPr>
        <w:t xml:space="preserve"> </w:t>
      </w:r>
      <w:r w:rsidRPr="00832207">
        <w:rPr>
          <w:rStyle w:val="normaltextrun"/>
          <w:rFonts w:asciiTheme="minorHAnsi" w:hAnsiTheme="minorHAnsi" w:cstheme="minorHAnsi"/>
          <w:lang w:val="es-ES"/>
        </w:rPr>
        <w:t xml:space="preserve">en clase, pensaba que el CSP se centraba en este, pero fue una gran sorpresa extrapolar el mismo concepto, hacia los </w:t>
      </w:r>
      <w:r w:rsidRPr="00832207">
        <w:rPr>
          <w:rStyle w:val="normaltextrun"/>
          <w:rFonts w:asciiTheme="minorHAnsi" w:hAnsiTheme="minorHAnsi" w:cstheme="minorHAnsi"/>
          <w:b/>
          <w:bCs/>
          <w:lang w:val="es-ES"/>
        </w:rPr>
        <w:t xml:space="preserve">canales. </w:t>
      </w:r>
      <w:r w:rsidRPr="00832207">
        <w:rPr>
          <w:rStyle w:val="normaltextrun"/>
          <w:rFonts w:asciiTheme="minorHAnsi" w:hAnsiTheme="minorHAnsi" w:cstheme="minorHAnsi"/>
          <w:lang w:val="es-ES"/>
        </w:rPr>
        <w:t>El encapsulamiento y sincronización de mensajes nos da la posibilidad de manejar de manera más libre la concurrencia, asegurando la consistencia del envío y recepción de mensajes.</w:t>
      </w:r>
      <w:r w:rsidRPr="00832207">
        <w:rPr>
          <w:rStyle w:val="eop"/>
          <w:rFonts w:asciiTheme="minorHAnsi" w:hAnsiTheme="minorHAnsi" w:cstheme="minorHAnsi"/>
          <w:lang w:val="es-MX"/>
        </w:rPr>
        <w:t> </w:t>
      </w:r>
    </w:p>
    <w:p w:rsidR="00832207" w:rsidRPr="00832207" w:rsidRDefault="00832207" w:rsidP="00832207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MX"/>
        </w:rPr>
      </w:pPr>
    </w:p>
    <w:p w:rsidR="00832207" w:rsidRDefault="00832207" w:rsidP="0083220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lang w:val="es-MX"/>
        </w:rPr>
      </w:pPr>
      <w:r w:rsidRPr="00832207">
        <w:rPr>
          <w:rStyle w:val="normaltextrun"/>
          <w:rFonts w:asciiTheme="minorHAnsi" w:hAnsiTheme="minorHAnsi" w:cstheme="minorHAnsi"/>
          <w:lang w:val="es-ES"/>
        </w:rPr>
        <w:t xml:space="preserve">La implementación de este modelo en comparación de las dos anteriores requiere la apertura y cierre del canal, así como el envío y recepción del mensaje, evitando muchos puntos de falla que pueden existir como un mal bloqueo de memoria, o la existencia de un versionado </w:t>
      </w:r>
      <w:r w:rsidR="00575CC0" w:rsidRPr="00832207">
        <w:rPr>
          <w:rStyle w:val="normaltextrun"/>
          <w:rFonts w:asciiTheme="minorHAnsi" w:hAnsiTheme="minorHAnsi" w:cstheme="minorHAnsi"/>
          <w:lang w:val="es-ES"/>
        </w:rPr>
        <w:t>erróneo</w:t>
      </w:r>
      <w:r w:rsidRPr="00832207">
        <w:rPr>
          <w:rStyle w:val="normaltextrun"/>
          <w:rFonts w:asciiTheme="minorHAnsi" w:hAnsiTheme="minorHAnsi" w:cstheme="minorHAnsi"/>
          <w:lang w:val="es-ES"/>
        </w:rPr>
        <w:t>.</w:t>
      </w:r>
      <w:r w:rsidRPr="00832207">
        <w:rPr>
          <w:rStyle w:val="eop"/>
          <w:rFonts w:asciiTheme="minorHAnsi" w:hAnsiTheme="minorHAnsi" w:cstheme="minorHAnsi"/>
          <w:lang w:val="es-MX"/>
        </w:rPr>
        <w:t> </w:t>
      </w:r>
    </w:p>
    <w:p w:rsidR="00832207" w:rsidRPr="00832207" w:rsidRDefault="00832207" w:rsidP="00832207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MX"/>
        </w:rPr>
      </w:pPr>
    </w:p>
    <w:p w:rsidR="00832207" w:rsidRPr="00832207" w:rsidRDefault="00832207" w:rsidP="00832207">
      <w:pPr>
        <w:pStyle w:val="paragraph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F5496"/>
          <w:lang w:val="es-MX"/>
        </w:rPr>
      </w:pPr>
      <w:r w:rsidRPr="00832207">
        <w:rPr>
          <w:rStyle w:val="normaltextrun"/>
          <w:rFonts w:asciiTheme="minorHAnsi" w:hAnsiTheme="minorHAnsi" w:cstheme="minorHAnsi"/>
          <w:color w:val="2F5496"/>
          <w:lang w:val="es-ES"/>
        </w:rPr>
        <w:t>Ventajas</w:t>
      </w:r>
      <w:r w:rsidRPr="00832207">
        <w:rPr>
          <w:rStyle w:val="eop"/>
          <w:rFonts w:asciiTheme="minorHAnsi" w:hAnsiTheme="minorHAnsi" w:cstheme="minorHAnsi"/>
          <w:color w:val="2F5496"/>
          <w:lang w:val="es-MX"/>
        </w:rPr>
        <w:t> </w:t>
      </w:r>
    </w:p>
    <w:p w:rsidR="00832207" w:rsidRPr="00832207" w:rsidRDefault="00832207" w:rsidP="00832207">
      <w:pPr>
        <w:pStyle w:val="paragraph"/>
        <w:numPr>
          <w:ilvl w:val="1"/>
          <w:numId w:val="1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MX"/>
        </w:rPr>
      </w:pPr>
      <w:r w:rsidRPr="00832207">
        <w:rPr>
          <w:rStyle w:val="normaltextrun"/>
          <w:rFonts w:asciiTheme="minorHAnsi" w:hAnsiTheme="minorHAnsi" w:cstheme="minorHAnsi"/>
          <w:lang w:val="es-ES"/>
        </w:rPr>
        <w:t>Implementación bastante sencilla</w:t>
      </w:r>
      <w:r w:rsidRPr="00832207">
        <w:rPr>
          <w:rStyle w:val="eop"/>
          <w:rFonts w:asciiTheme="minorHAnsi" w:hAnsiTheme="minorHAnsi" w:cstheme="minorHAnsi"/>
          <w:lang w:val="es-MX"/>
        </w:rPr>
        <w:t> </w:t>
      </w:r>
    </w:p>
    <w:p w:rsidR="00832207" w:rsidRPr="00832207" w:rsidRDefault="00832207" w:rsidP="00832207">
      <w:pPr>
        <w:pStyle w:val="paragraph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F5496"/>
          <w:lang w:val="es-MX"/>
        </w:rPr>
      </w:pPr>
      <w:r w:rsidRPr="00832207">
        <w:rPr>
          <w:rStyle w:val="normaltextrun"/>
          <w:rFonts w:asciiTheme="minorHAnsi" w:hAnsiTheme="minorHAnsi" w:cstheme="minorHAnsi"/>
          <w:color w:val="2F5496"/>
          <w:lang w:val="es-ES"/>
        </w:rPr>
        <w:t>Desventajas</w:t>
      </w:r>
      <w:r w:rsidRPr="00832207">
        <w:rPr>
          <w:rStyle w:val="eop"/>
          <w:rFonts w:asciiTheme="minorHAnsi" w:hAnsiTheme="minorHAnsi" w:cstheme="minorHAnsi"/>
          <w:color w:val="2F5496"/>
          <w:lang w:val="es-MX"/>
        </w:rPr>
        <w:t> </w:t>
      </w:r>
    </w:p>
    <w:p w:rsidR="00832207" w:rsidRPr="00832207" w:rsidRDefault="00832207" w:rsidP="00832207">
      <w:pPr>
        <w:pStyle w:val="paragraph"/>
        <w:numPr>
          <w:ilvl w:val="1"/>
          <w:numId w:val="1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MX"/>
        </w:rPr>
      </w:pPr>
      <w:r w:rsidRPr="00832207">
        <w:rPr>
          <w:rStyle w:val="normaltextrun"/>
          <w:rFonts w:asciiTheme="minorHAnsi" w:hAnsiTheme="minorHAnsi" w:cstheme="minorHAnsi"/>
          <w:lang w:val="es-ES"/>
        </w:rPr>
        <w:t>Requiere apertura y cierre de canal.</w:t>
      </w:r>
      <w:r w:rsidRPr="00832207">
        <w:rPr>
          <w:rStyle w:val="eop"/>
          <w:rFonts w:asciiTheme="minorHAnsi" w:hAnsiTheme="minorHAnsi" w:cstheme="minorHAnsi"/>
          <w:lang w:val="es-MX"/>
        </w:rPr>
        <w:t> </w:t>
      </w:r>
    </w:p>
    <w:p w:rsidR="00832207" w:rsidRPr="00832207" w:rsidRDefault="00832207" w:rsidP="00832207">
      <w:pPr>
        <w:pStyle w:val="paragraph"/>
        <w:numPr>
          <w:ilvl w:val="1"/>
          <w:numId w:val="1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MX"/>
        </w:rPr>
      </w:pPr>
      <w:r w:rsidRPr="00832207">
        <w:rPr>
          <w:rStyle w:val="normaltextrun"/>
          <w:rFonts w:asciiTheme="minorHAnsi" w:hAnsiTheme="minorHAnsi" w:cstheme="minorHAnsi"/>
          <w:lang w:val="es-ES"/>
        </w:rPr>
        <w:t>En lo posible es mejor determinar el tamaño del canal</w:t>
      </w:r>
      <w:r w:rsidRPr="00832207">
        <w:rPr>
          <w:rStyle w:val="eop"/>
          <w:rFonts w:asciiTheme="minorHAnsi" w:hAnsiTheme="minorHAnsi" w:cstheme="minorHAnsi"/>
          <w:lang w:val="es-MX"/>
        </w:rPr>
        <w:t> </w:t>
      </w:r>
    </w:p>
    <w:p w:rsidR="00D727FB" w:rsidRDefault="00D727FB" w:rsidP="00832207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MX"/>
        </w:rPr>
      </w:pPr>
    </w:p>
    <w:p w:rsidR="00832207" w:rsidRPr="00832207" w:rsidRDefault="00832207" w:rsidP="00832207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F5496"/>
          <w:lang w:val="es-MX"/>
        </w:rPr>
      </w:pPr>
      <w:proofErr w:type="spellStart"/>
      <w:r w:rsidRPr="00832207">
        <w:rPr>
          <w:rStyle w:val="normaltextrun"/>
          <w:rFonts w:asciiTheme="minorHAnsi" w:hAnsiTheme="minorHAnsi" w:cstheme="minorHAnsi"/>
          <w:color w:val="2F5496"/>
          <w:lang w:val="es-MX"/>
        </w:rPr>
        <w:lastRenderedPageBreak/>
        <w:t>Actors</w:t>
      </w:r>
      <w:proofErr w:type="spellEnd"/>
      <w:r w:rsidRPr="00832207">
        <w:rPr>
          <w:rStyle w:val="normaltextrun"/>
          <w:rFonts w:asciiTheme="minorHAnsi" w:hAnsiTheme="minorHAnsi" w:cstheme="minorHAnsi"/>
          <w:color w:val="2F5496"/>
          <w:lang w:val="es-MX"/>
        </w:rPr>
        <w:t xml:space="preserve">. </w:t>
      </w:r>
      <w:r w:rsidRPr="00832207">
        <w:rPr>
          <w:rStyle w:val="eop"/>
          <w:rFonts w:asciiTheme="minorHAnsi" w:hAnsiTheme="minorHAnsi" w:cstheme="minorHAnsi"/>
          <w:color w:val="2F5496"/>
          <w:lang w:val="es-MX"/>
        </w:rPr>
        <w:t> </w:t>
      </w:r>
    </w:p>
    <w:p w:rsidR="00832207" w:rsidRDefault="00832207" w:rsidP="0083220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lang w:val="es-MX"/>
        </w:rPr>
      </w:pPr>
      <w:r w:rsidRPr="00832207">
        <w:rPr>
          <w:rStyle w:val="normaltextrun"/>
          <w:rFonts w:asciiTheme="minorHAnsi" w:hAnsiTheme="minorHAnsi" w:cstheme="minorHAnsi"/>
          <w:lang w:val="es-ES"/>
        </w:rPr>
        <w:t>Finalmente llegamos al modelo de actores, el cual tuvimos un abreboca bastante llamativo cuando empezamos a ver CSP, pero aprovechando sus principios de trabajo separado y asincronismo la transferencia de mensajes resulta bastante más cómoda que el uso de canales en CSP.</w:t>
      </w:r>
      <w:r w:rsidRPr="00832207">
        <w:rPr>
          <w:rStyle w:val="eop"/>
          <w:rFonts w:asciiTheme="minorHAnsi" w:hAnsiTheme="minorHAnsi" w:cstheme="minorHAnsi"/>
          <w:lang w:val="es-MX"/>
        </w:rPr>
        <w:t> </w:t>
      </w:r>
    </w:p>
    <w:p w:rsidR="00832207" w:rsidRPr="00832207" w:rsidRDefault="00832207" w:rsidP="00832207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MX"/>
        </w:rPr>
      </w:pPr>
    </w:p>
    <w:p w:rsidR="00832207" w:rsidRDefault="00832207" w:rsidP="0083220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lang w:val="es-MX"/>
        </w:rPr>
      </w:pPr>
      <w:r w:rsidRPr="00832207">
        <w:rPr>
          <w:rStyle w:val="normaltextrun"/>
          <w:rFonts w:asciiTheme="minorHAnsi" w:hAnsiTheme="minorHAnsi" w:cstheme="minorHAnsi"/>
          <w:lang w:val="es-ES"/>
        </w:rPr>
        <w:t xml:space="preserve">Al elixir ser orientado a actores resultó bastante fácil esta implementación con las sentencias </w:t>
      </w:r>
      <w:proofErr w:type="spellStart"/>
      <w:r w:rsidRPr="00832207">
        <w:rPr>
          <w:rStyle w:val="normaltextrun"/>
          <w:rFonts w:asciiTheme="minorHAnsi" w:hAnsiTheme="minorHAnsi" w:cstheme="minorHAnsi"/>
          <w:b/>
          <w:bCs/>
          <w:lang w:val="es-ES"/>
        </w:rPr>
        <w:t>receive</w:t>
      </w:r>
      <w:proofErr w:type="spellEnd"/>
      <w:r w:rsidRPr="00832207">
        <w:rPr>
          <w:rStyle w:val="normaltextrun"/>
          <w:rFonts w:asciiTheme="minorHAnsi" w:hAnsiTheme="minorHAnsi" w:cstheme="minorHAnsi"/>
          <w:b/>
          <w:bCs/>
          <w:lang w:val="es-ES"/>
        </w:rPr>
        <w:t xml:space="preserve"> do</w:t>
      </w:r>
      <w:r w:rsidRPr="00832207">
        <w:rPr>
          <w:rStyle w:val="normaltextrun"/>
          <w:rFonts w:asciiTheme="minorHAnsi" w:hAnsiTheme="minorHAnsi" w:cstheme="minorHAnsi"/>
          <w:lang w:val="es-ES"/>
        </w:rPr>
        <w:t xml:space="preserve"> y </w:t>
      </w:r>
      <w:proofErr w:type="spellStart"/>
      <w:r w:rsidRPr="00832207">
        <w:rPr>
          <w:rStyle w:val="normaltextrun"/>
          <w:rFonts w:asciiTheme="minorHAnsi" w:hAnsiTheme="minorHAnsi" w:cstheme="minorHAnsi"/>
          <w:b/>
          <w:bCs/>
          <w:lang w:val="es-ES"/>
        </w:rPr>
        <w:t>send</w:t>
      </w:r>
      <w:proofErr w:type="spellEnd"/>
      <w:r w:rsidRPr="00832207">
        <w:rPr>
          <w:rStyle w:val="normaltextrun"/>
          <w:rFonts w:asciiTheme="minorHAnsi" w:hAnsiTheme="minorHAnsi" w:cstheme="minorHAnsi"/>
          <w:lang w:val="es-ES"/>
        </w:rPr>
        <w:t>.</w:t>
      </w:r>
      <w:r w:rsidRPr="00832207">
        <w:rPr>
          <w:rStyle w:val="eop"/>
          <w:rFonts w:asciiTheme="minorHAnsi" w:hAnsiTheme="minorHAnsi" w:cstheme="minorHAnsi"/>
          <w:lang w:val="es-MX"/>
        </w:rPr>
        <w:t> </w:t>
      </w:r>
    </w:p>
    <w:p w:rsidR="00832207" w:rsidRPr="00832207" w:rsidRDefault="00832207" w:rsidP="00832207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MX"/>
        </w:rPr>
      </w:pPr>
    </w:p>
    <w:p w:rsidR="00832207" w:rsidRPr="00832207" w:rsidRDefault="00832207" w:rsidP="00832207">
      <w:pPr>
        <w:pStyle w:val="paragraph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F5496"/>
          <w:lang w:val="es-MX"/>
        </w:rPr>
      </w:pPr>
      <w:r w:rsidRPr="00832207">
        <w:rPr>
          <w:rStyle w:val="normaltextrun"/>
          <w:rFonts w:asciiTheme="minorHAnsi" w:hAnsiTheme="minorHAnsi" w:cstheme="minorHAnsi"/>
          <w:color w:val="2F5496"/>
          <w:lang w:val="es-ES"/>
        </w:rPr>
        <w:t>Ventajas</w:t>
      </w:r>
      <w:r w:rsidRPr="00832207">
        <w:rPr>
          <w:rStyle w:val="eop"/>
          <w:rFonts w:asciiTheme="minorHAnsi" w:hAnsiTheme="minorHAnsi" w:cstheme="minorHAnsi"/>
          <w:color w:val="2F5496"/>
          <w:lang w:val="es-MX"/>
        </w:rPr>
        <w:t> </w:t>
      </w:r>
    </w:p>
    <w:p w:rsidR="00832207" w:rsidRPr="00832207" w:rsidRDefault="00832207" w:rsidP="00832207">
      <w:pPr>
        <w:pStyle w:val="paragraph"/>
        <w:numPr>
          <w:ilvl w:val="1"/>
          <w:numId w:val="1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MX"/>
        </w:rPr>
      </w:pPr>
      <w:r w:rsidRPr="00832207">
        <w:rPr>
          <w:rStyle w:val="normaltextrun"/>
          <w:rFonts w:asciiTheme="minorHAnsi" w:hAnsiTheme="minorHAnsi" w:cstheme="minorHAnsi"/>
          <w:lang w:val="es-ES"/>
        </w:rPr>
        <w:t>Implementación nativa en elixir</w:t>
      </w:r>
      <w:r w:rsidRPr="00832207">
        <w:rPr>
          <w:rStyle w:val="eop"/>
          <w:rFonts w:asciiTheme="minorHAnsi" w:hAnsiTheme="minorHAnsi" w:cstheme="minorHAnsi"/>
          <w:lang w:val="es-MX"/>
        </w:rPr>
        <w:t> </w:t>
      </w:r>
    </w:p>
    <w:p w:rsidR="00832207" w:rsidRPr="00832207" w:rsidRDefault="00832207" w:rsidP="00832207">
      <w:pPr>
        <w:pStyle w:val="paragraph"/>
        <w:numPr>
          <w:ilvl w:val="1"/>
          <w:numId w:val="1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MX"/>
        </w:rPr>
      </w:pPr>
      <w:r w:rsidRPr="00832207">
        <w:rPr>
          <w:rStyle w:val="normaltextrun"/>
          <w:rFonts w:asciiTheme="minorHAnsi" w:hAnsiTheme="minorHAnsi" w:cstheme="minorHAnsi"/>
          <w:lang w:val="es-ES"/>
        </w:rPr>
        <w:t xml:space="preserve">Bastante </w:t>
      </w:r>
      <w:r w:rsidRPr="00832207">
        <w:rPr>
          <w:rStyle w:val="normaltextrun"/>
          <w:rFonts w:asciiTheme="minorHAnsi" w:hAnsiTheme="minorHAnsi" w:cstheme="minorHAnsi"/>
          <w:lang w:val="es-ES"/>
        </w:rPr>
        <w:t>más</w:t>
      </w:r>
      <w:r w:rsidRPr="00832207">
        <w:rPr>
          <w:rStyle w:val="normaltextrun"/>
          <w:rFonts w:asciiTheme="minorHAnsi" w:hAnsiTheme="minorHAnsi" w:cstheme="minorHAnsi"/>
          <w:lang w:val="es-ES"/>
        </w:rPr>
        <w:t xml:space="preserve"> segura ante bloqueos, y seguridad de los mensajes</w:t>
      </w:r>
      <w:r w:rsidRPr="00832207">
        <w:rPr>
          <w:rStyle w:val="eop"/>
          <w:rFonts w:asciiTheme="minorHAnsi" w:hAnsiTheme="minorHAnsi" w:cstheme="minorHAnsi"/>
          <w:lang w:val="es-MX"/>
        </w:rPr>
        <w:t> </w:t>
      </w:r>
    </w:p>
    <w:p w:rsidR="00832207" w:rsidRPr="00832207" w:rsidRDefault="00832207" w:rsidP="00832207">
      <w:pPr>
        <w:pStyle w:val="paragraph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F5496"/>
          <w:lang w:val="es-MX"/>
        </w:rPr>
      </w:pPr>
      <w:r w:rsidRPr="00832207">
        <w:rPr>
          <w:rStyle w:val="normaltextrun"/>
          <w:rFonts w:asciiTheme="minorHAnsi" w:hAnsiTheme="minorHAnsi" w:cstheme="minorHAnsi"/>
          <w:color w:val="2F5496"/>
          <w:lang w:val="es-ES"/>
        </w:rPr>
        <w:t>Desventajas</w:t>
      </w:r>
      <w:r w:rsidRPr="00832207">
        <w:rPr>
          <w:rStyle w:val="eop"/>
          <w:rFonts w:asciiTheme="minorHAnsi" w:hAnsiTheme="minorHAnsi" w:cstheme="minorHAnsi"/>
          <w:color w:val="2F5496"/>
          <w:lang w:val="es-MX"/>
        </w:rPr>
        <w:t> </w:t>
      </w:r>
    </w:p>
    <w:p w:rsidR="00832207" w:rsidRPr="00832207" w:rsidRDefault="00832207" w:rsidP="00832207">
      <w:pPr>
        <w:pStyle w:val="paragraph"/>
        <w:numPr>
          <w:ilvl w:val="1"/>
          <w:numId w:val="1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MX"/>
        </w:rPr>
      </w:pPr>
      <w:r w:rsidRPr="00832207">
        <w:rPr>
          <w:rStyle w:val="normaltextrun"/>
          <w:rFonts w:asciiTheme="minorHAnsi" w:hAnsiTheme="minorHAnsi" w:cstheme="minorHAnsi"/>
          <w:lang w:val="es-ES"/>
        </w:rPr>
        <w:t>No encontré desventajas en comparación a los otros tres modelos.</w:t>
      </w:r>
      <w:r w:rsidRPr="00832207">
        <w:rPr>
          <w:rStyle w:val="eop"/>
          <w:rFonts w:asciiTheme="minorHAnsi" w:hAnsiTheme="minorHAnsi" w:cstheme="minorHAnsi"/>
          <w:lang w:val="es-MX"/>
        </w:rPr>
        <w:t> </w:t>
      </w:r>
    </w:p>
    <w:p w:rsidR="004F6755" w:rsidRDefault="004F6755" w:rsidP="004F675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lang w:val="es-MX"/>
        </w:rPr>
      </w:pPr>
    </w:p>
    <w:p w:rsidR="004F6755" w:rsidRDefault="004F6755" w:rsidP="004F675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lang w:val="es-MX"/>
        </w:rPr>
      </w:pPr>
    </w:p>
    <w:p w:rsidR="00832207" w:rsidRPr="00832207" w:rsidRDefault="00832207" w:rsidP="004F6755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MX"/>
        </w:rPr>
      </w:pPr>
      <w:r w:rsidRPr="00832207">
        <w:rPr>
          <w:rStyle w:val="normaltextrun"/>
          <w:rFonts w:asciiTheme="minorHAnsi" w:hAnsiTheme="minorHAnsi" w:cstheme="minorHAnsi"/>
          <w:lang w:val="es-ES"/>
        </w:rPr>
        <w:t>Realizando la implementación de estos cuatro modelos en un mismo proyecto, es visible ver los diferentes cambios que se deben realizar en el código para que este tome forma y funcione correctamente. También es recalcable que Elixir facilita bastante la implementación de estos cuatro modelos, en especial el modelo de actores el cual es nativo. </w:t>
      </w:r>
      <w:r w:rsidRPr="00832207">
        <w:rPr>
          <w:rStyle w:val="eop"/>
          <w:rFonts w:asciiTheme="minorHAnsi" w:hAnsiTheme="minorHAnsi" w:cstheme="minorHAnsi"/>
          <w:lang w:val="es-MX"/>
        </w:rPr>
        <w:t> </w:t>
      </w:r>
    </w:p>
    <w:p w:rsidR="00832207" w:rsidRPr="00832207" w:rsidRDefault="00832207" w:rsidP="00832207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MX"/>
        </w:rPr>
      </w:pPr>
      <w:r w:rsidRPr="00832207">
        <w:rPr>
          <w:rStyle w:val="normaltextrun"/>
          <w:rFonts w:asciiTheme="minorHAnsi" w:hAnsiTheme="minorHAnsi" w:cstheme="minorHAnsi"/>
          <w:lang w:val="es-ES"/>
        </w:rPr>
        <w:t> </w:t>
      </w:r>
      <w:r w:rsidRPr="00832207">
        <w:rPr>
          <w:rStyle w:val="eop"/>
          <w:rFonts w:asciiTheme="minorHAnsi" w:hAnsiTheme="minorHAnsi" w:cstheme="minorHAnsi"/>
          <w:lang w:val="es-MX"/>
        </w:rPr>
        <w:t> </w:t>
      </w:r>
    </w:p>
    <w:p w:rsidR="004F6755" w:rsidRDefault="00832207" w:rsidP="0083220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lang w:val="es-MX"/>
        </w:rPr>
      </w:pPr>
      <w:r w:rsidRPr="00832207">
        <w:rPr>
          <w:rStyle w:val="normaltextrun"/>
          <w:rFonts w:asciiTheme="minorHAnsi" w:hAnsiTheme="minorHAnsi" w:cstheme="minorHAnsi"/>
          <w:lang w:val="es-ES"/>
        </w:rPr>
        <w:t> </w:t>
      </w:r>
      <w:r w:rsidRPr="00832207">
        <w:rPr>
          <w:rStyle w:val="eop"/>
          <w:rFonts w:asciiTheme="minorHAnsi" w:hAnsiTheme="minorHAnsi" w:cstheme="minorHAnsi"/>
          <w:lang w:val="es-MX"/>
        </w:rPr>
        <w:t> </w:t>
      </w:r>
    </w:p>
    <w:p w:rsidR="004F6755" w:rsidRDefault="004F6755" w:rsidP="0083220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lang w:val="es-MX"/>
        </w:rPr>
      </w:pPr>
    </w:p>
    <w:p w:rsidR="004F6755" w:rsidRPr="00832207" w:rsidRDefault="004F6755" w:rsidP="00832207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MX"/>
        </w:rPr>
      </w:pPr>
    </w:p>
    <w:p w:rsidR="00832207" w:rsidRPr="00832207" w:rsidRDefault="00832207" w:rsidP="00832207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MX"/>
        </w:rPr>
      </w:pPr>
      <w:r w:rsidRPr="00832207">
        <w:rPr>
          <w:rStyle w:val="normaltextrun"/>
          <w:rFonts w:asciiTheme="minorHAnsi" w:hAnsiTheme="minorHAnsi" w:cstheme="minorHAnsi"/>
          <w:lang w:val="es-ES"/>
        </w:rPr>
        <w:t>Hernan David Cuy Salcedo</w:t>
      </w:r>
      <w:r w:rsidRPr="00832207">
        <w:rPr>
          <w:rStyle w:val="eop"/>
          <w:rFonts w:asciiTheme="minorHAnsi" w:hAnsiTheme="minorHAnsi" w:cstheme="minorHAnsi"/>
          <w:lang w:val="es-MX"/>
        </w:rPr>
        <w:t> </w:t>
      </w:r>
    </w:p>
    <w:p w:rsidR="00826781" w:rsidRPr="00832207" w:rsidRDefault="00832207" w:rsidP="00832207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MX"/>
        </w:rPr>
      </w:pPr>
      <w:r w:rsidRPr="00832207">
        <w:rPr>
          <w:rStyle w:val="normaltextrun"/>
          <w:rFonts w:asciiTheme="minorHAnsi" w:hAnsiTheme="minorHAnsi" w:cstheme="minorHAnsi"/>
          <w:lang w:val="es-ES"/>
        </w:rPr>
        <w:t>Código: 202010199</w:t>
      </w:r>
    </w:p>
    <w:sectPr w:rsidR="00826781" w:rsidRPr="00832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C1C91"/>
    <w:multiLevelType w:val="hybridMultilevel"/>
    <w:tmpl w:val="447E2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C6F0E"/>
    <w:multiLevelType w:val="multilevel"/>
    <w:tmpl w:val="8D4870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ED8093B"/>
    <w:multiLevelType w:val="hybridMultilevel"/>
    <w:tmpl w:val="B8448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46DD4"/>
    <w:multiLevelType w:val="hybridMultilevel"/>
    <w:tmpl w:val="4E848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C55AD"/>
    <w:multiLevelType w:val="multilevel"/>
    <w:tmpl w:val="3C90F0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45B24D7"/>
    <w:multiLevelType w:val="multilevel"/>
    <w:tmpl w:val="FFEEF6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B2E6658"/>
    <w:multiLevelType w:val="multilevel"/>
    <w:tmpl w:val="0EA2BA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0616B3F"/>
    <w:multiLevelType w:val="multilevel"/>
    <w:tmpl w:val="3C6A33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58D4BF0"/>
    <w:multiLevelType w:val="multilevel"/>
    <w:tmpl w:val="00C4CE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61A414A7"/>
    <w:multiLevelType w:val="multilevel"/>
    <w:tmpl w:val="ED1600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B5D269F"/>
    <w:multiLevelType w:val="hybridMultilevel"/>
    <w:tmpl w:val="C560A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4D24E5"/>
    <w:multiLevelType w:val="multilevel"/>
    <w:tmpl w:val="43187A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27E2743"/>
    <w:multiLevelType w:val="hybridMultilevel"/>
    <w:tmpl w:val="E7C4E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594809"/>
    <w:multiLevelType w:val="hybridMultilevel"/>
    <w:tmpl w:val="8EA28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A40E0D"/>
    <w:multiLevelType w:val="multilevel"/>
    <w:tmpl w:val="758E2D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7CBE6240"/>
    <w:multiLevelType w:val="multilevel"/>
    <w:tmpl w:val="09623D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4"/>
  </w:num>
  <w:num w:numId="2">
    <w:abstractNumId w:val="8"/>
  </w:num>
  <w:num w:numId="3">
    <w:abstractNumId w:val="1"/>
  </w:num>
  <w:num w:numId="4">
    <w:abstractNumId w:val="15"/>
  </w:num>
  <w:num w:numId="5">
    <w:abstractNumId w:val="4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13"/>
  </w:num>
  <w:num w:numId="12">
    <w:abstractNumId w:val="10"/>
  </w:num>
  <w:num w:numId="13">
    <w:abstractNumId w:val="2"/>
  </w:num>
  <w:num w:numId="14">
    <w:abstractNumId w:val="12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207"/>
    <w:rsid w:val="002B5C88"/>
    <w:rsid w:val="004F6755"/>
    <w:rsid w:val="00575CC0"/>
    <w:rsid w:val="00826781"/>
    <w:rsid w:val="00832207"/>
    <w:rsid w:val="00D7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E77B0-C381-4597-854A-3EF6378B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32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832207"/>
  </w:style>
  <w:style w:type="character" w:customStyle="1" w:styleId="eop">
    <w:name w:val="eop"/>
    <w:basedOn w:val="DefaultParagraphFont"/>
    <w:rsid w:val="00832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2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0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0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David Cuy Salcedo</dc:creator>
  <cp:keywords/>
  <dc:description/>
  <cp:lastModifiedBy>Hernan David Cuy Salcedo</cp:lastModifiedBy>
  <cp:revision>4</cp:revision>
  <dcterms:created xsi:type="dcterms:W3CDTF">2022-04-19T01:46:00Z</dcterms:created>
  <dcterms:modified xsi:type="dcterms:W3CDTF">2022-04-19T02:03:00Z</dcterms:modified>
</cp:coreProperties>
</file>