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DE913" w14:textId="77777777" w:rsidR="00D43327" w:rsidRDefault="00000000">
      <w:pPr>
        <w:spacing w:after="60"/>
      </w:pPr>
      <w:r>
        <w:rPr>
          <w:b/>
          <w:bCs/>
          <w:color w:val="003366"/>
          <w:sz w:val="40"/>
          <w:szCs w:val="40"/>
        </w:rPr>
        <w:t>CLEANROOM FILM &amp; BAGS</w:t>
      </w:r>
    </w:p>
    <w:p w14:paraId="7053387E" w14:textId="77777777" w:rsidR="00D43327" w:rsidRDefault="00000000">
      <w:pPr>
        <w:spacing w:after="40"/>
      </w:pPr>
      <w:r>
        <w:rPr>
          <w:b/>
          <w:bCs/>
          <w:color w:val="262626"/>
          <w:sz w:val="28"/>
          <w:szCs w:val="28"/>
        </w:rPr>
        <w:t>SEO Progress Report</w:t>
      </w:r>
    </w:p>
    <w:p w14:paraId="43AB3BA0" w14:textId="77777777" w:rsidR="00D43327" w:rsidRDefault="00000000">
      <w:pPr>
        <w:spacing w:after="20"/>
      </w:pPr>
      <w:r>
        <w:rPr>
          <w:color w:val="444444"/>
          <w:sz w:val="20"/>
          <w:szCs w:val="20"/>
        </w:rPr>
        <w:t xml:space="preserve">Reporting Period: July 14 – July 28, </w:t>
      </w:r>
      <w:proofErr w:type="gramStart"/>
      <w:r>
        <w:rPr>
          <w:color w:val="444444"/>
          <w:sz w:val="20"/>
          <w:szCs w:val="20"/>
        </w:rPr>
        <w:t>2026</w:t>
      </w:r>
      <w:proofErr w:type="gramEnd"/>
      <w:r>
        <w:rPr>
          <w:color w:val="444444"/>
          <w:sz w:val="20"/>
          <w:szCs w:val="20"/>
        </w:rPr>
        <w:t xml:space="preserve">   |   Prepared by Start Advertising</w:t>
      </w:r>
    </w:p>
    <w:p w14:paraId="1B1B3AB9" w14:textId="77777777" w:rsidR="00D43327" w:rsidRDefault="00000000">
      <w:r>
        <w:rPr>
          <w:i/>
          <w:iCs/>
          <w:color w:val="666666"/>
          <w:sz w:val="18"/>
          <w:szCs w:val="18"/>
        </w:rPr>
        <w:t xml:space="preserve">Data Sources: Google Search Console · </w:t>
      </w:r>
      <w:proofErr w:type="spellStart"/>
      <w:r>
        <w:rPr>
          <w:i/>
          <w:iCs/>
          <w:color w:val="666666"/>
          <w:sz w:val="18"/>
          <w:szCs w:val="18"/>
        </w:rPr>
        <w:t>Ubersuggest</w:t>
      </w:r>
      <w:proofErr w:type="spellEnd"/>
    </w:p>
    <w:p w14:paraId="7EA89DA0" w14:textId="77777777" w:rsidR="00D43327" w:rsidRDefault="00D43327">
      <w:pPr>
        <w:pBdr>
          <w:bottom w:val="single" w:sz="8" w:space="1" w:color="C9A84C"/>
        </w:pBdr>
        <w:spacing w:before="120" w:after="160"/>
      </w:pPr>
    </w:p>
    <w:p w14:paraId="25B3FBD6" w14:textId="77777777" w:rsidR="00D43327" w:rsidRDefault="00D43327">
      <w:pPr>
        <w:spacing w:before="200"/>
      </w:pPr>
    </w:p>
    <w:p w14:paraId="04D10C33" w14:textId="77777777" w:rsidR="00D43327" w:rsidRDefault="00000000">
      <w:pPr>
        <w:shd w:val="clear" w:color="auto" w:fill="003366"/>
        <w:ind w:left="160" w:right="160"/>
      </w:pPr>
      <w:r>
        <w:rPr>
          <w:b/>
          <w:bCs/>
          <w:color w:val="FFFFFF"/>
          <w:sz w:val="24"/>
          <w:szCs w:val="24"/>
        </w:rPr>
        <w:t>Executive Summary</w:t>
      </w:r>
    </w:p>
    <w:p w14:paraId="62CDB0A1" w14:textId="77777777" w:rsidR="00D43327" w:rsidRDefault="00D43327">
      <w:pPr>
        <w:spacing w:before="100"/>
      </w:pPr>
    </w:p>
    <w:p w14:paraId="07FE01DC" w14:textId="77777777" w:rsidR="00D43327" w:rsidRDefault="00000000">
      <w:pPr>
        <w:spacing w:after="160"/>
      </w:pPr>
      <w:r>
        <w:rPr>
          <w:color w:val="262626"/>
        </w:rPr>
        <w:t xml:space="preserve">This is the first tracked report for cleanroomfilm.com, covering the two weeks since Google Search Console and </w:t>
      </w:r>
      <w:proofErr w:type="spellStart"/>
      <w:r>
        <w:rPr>
          <w:color w:val="262626"/>
        </w:rPr>
        <w:t>Ubersuggest</w:t>
      </w:r>
      <w:proofErr w:type="spellEnd"/>
      <w:r>
        <w:rPr>
          <w:color w:val="262626"/>
        </w:rPr>
        <w:t xml:space="preserve"> tracking were established. In that short window, 19 of 52 site pages have been fully optimized — homepage, all 7 market pages, all 10 Learning Center posts, the Our Story page, and the Markets hub — each receiving a rewritten title, meta description, image alt text, and structured data (schema). </w:t>
      </w:r>
      <w:proofErr w:type="spellStart"/>
      <w:r>
        <w:rPr>
          <w:color w:val="262626"/>
        </w:rPr>
        <w:t>Ubersuggest's</w:t>
      </w:r>
      <w:proofErr w:type="spellEnd"/>
      <w:r>
        <w:rPr>
          <w:color w:val="262626"/>
        </w:rPr>
        <w:t xml:space="preserve"> independent Site Audit already rates the site 80/100 ("High"), and the site is generating 785 clicks with a click-through rate that is outperforming its impression volume — a strong early signal that the content already live is resonating with the right searches.</w:t>
      </w:r>
    </w:p>
    <w:p w14:paraId="369A0194" w14:textId="77777777" w:rsidR="00D43327" w:rsidRDefault="00D43327">
      <w:pPr>
        <w:spacing w:before="200"/>
      </w:pPr>
    </w:p>
    <w:p w14:paraId="4D3B6E7F" w14:textId="77777777" w:rsidR="00D43327" w:rsidRDefault="00000000">
      <w:pPr>
        <w:shd w:val="clear" w:color="auto" w:fill="003366"/>
        <w:ind w:left="160" w:right="160"/>
      </w:pPr>
      <w:r>
        <w:rPr>
          <w:b/>
          <w:bCs/>
          <w:color w:val="FFFFFF"/>
          <w:sz w:val="24"/>
          <w:szCs w:val="24"/>
        </w:rPr>
        <w:t xml:space="preserve">Key Performance Indicators — </w:t>
      </w:r>
      <w:proofErr w:type="spellStart"/>
      <w:r>
        <w:rPr>
          <w:b/>
          <w:bCs/>
          <w:color w:val="FFFFFF"/>
          <w:sz w:val="24"/>
          <w:szCs w:val="24"/>
        </w:rPr>
        <w:t>Ubersuggest</w:t>
      </w:r>
      <w:proofErr w:type="spellEnd"/>
      <w:r>
        <w:rPr>
          <w:b/>
          <w:bCs/>
          <w:color w:val="FFFFFF"/>
          <w:sz w:val="24"/>
          <w:szCs w:val="24"/>
        </w:rPr>
        <w:t xml:space="preserve"> Site Audit</w:t>
      </w:r>
    </w:p>
    <w:p w14:paraId="7C0ACEE8" w14:textId="77777777" w:rsidR="00D43327" w:rsidRDefault="00D43327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43327" w14:paraId="25569B7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7C6D9"/>
              <w:left w:val="single" w:sz="1" w:space="0" w:color="B7C6D9"/>
              <w:bottom w:val="single" w:sz="1" w:space="0" w:color="B7C6D9"/>
              <w:right w:val="single" w:sz="1" w:space="0" w:color="B7C6D9"/>
            </w:tcBorders>
            <w:shd w:val="clear" w:color="auto" w:fill="E2EFD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5B09324" w14:textId="77777777" w:rsidR="00D43327" w:rsidRDefault="00000000">
            <w:pPr>
              <w:spacing w:after="20"/>
              <w:jc w:val="center"/>
            </w:pPr>
            <w:r>
              <w:rPr>
                <w:b/>
                <w:bCs/>
                <w:color w:val="217346"/>
                <w:sz w:val="36"/>
                <w:szCs w:val="36"/>
              </w:rPr>
              <w:t>80</w:t>
            </w:r>
          </w:p>
          <w:p w14:paraId="2209A578" w14:textId="77777777" w:rsidR="00D43327" w:rsidRDefault="00000000">
            <w:pPr>
              <w:spacing w:after="30"/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High</w:t>
            </w:r>
          </w:p>
          <w:p w14:paraId="671DBAD1" w14:textId="77777777" w:rsidR="00D43327" w:rsidRDefault="00000000">
            <w:pPr>
              <w:jc w:val="center"/>
            </w:pPr>
            <w:r>
              <w:rPr>
                <w:color w:val="262626"/>
                <w:sz w:val="17"/>
                <w:szCs w:val="17"/>
              </w:rPr>
              <w:t>On-Page SEO Score</w:t>
            </w:r>
          </w:p>
        </w:tc>
        <w:tc>
          <w:tcPr>
            <w:tcW w:w="2340" w:type="dxa"/>
            <w:tcBorders>
              <w:top w:val="single" w:sz="1" w:space="0" w:color="B7C6D9"/>
              <w:left w:val="single" w:sz="1" w:space="0" w:color="B7C6D9"/>
              <w:bottom w:val="single" w:sz="1" w:space="0" w:color="B7C6D9"/>
              <w:right w:val="single" w:sz="1" w:space="0" w:color="B7C6D9"/>
            </w:tcBorders>
            <w:shd w:val="clear" w:color="auto" w:fill="D9E0E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A94D60A" w14:textId="77777777" w:rsidR="00D43327" w:rsidRDefault="00000000">
            <w:pPr>
              <w:spacing w:after="40"/>
              <w:jc w:val="center"/>
            </w:pPr>
            <w:r>
              <w:rPr>
                <w:b/>
                <w:bCs/>
                <w:color w:val="003366"/>
                <w:sz w:val="36"/>
                <w:szCs w:val="36"/>
              </w:rPr>
              <w:t>56</w:t>
            </w:r>
          </w:p>
          <w:p w14:paraId="3AE42FF9" w14:textId="77777777" w:rsidR="00D43327" w:rsidRDefault="00000000">
            <w:pPr>
              <w:jc w:val="center"/>
            </w:pPr>
            <w:r>
              <w:rPr>
                <w:color w:val="262626"/>
                <w:sz w:val="17"/>
                <w:szCs w:val="17"/>
              </w:rPr>
              <w:t>Organic Monthly Traffic</w:t>
            </w:r>
          </w:p>
        </w:tc>
        <w:tc>
          <w:tcPr>
            <w:tcW w:w="2340" w:type="dxa"/>
            <w:tcBorders>
              <w:top w:val="single" w:sz="1" w:space="0" w:color="B7C6D9"/>
              <w:left w:val="single" w:sz="1" w:space="0" w:color="B7C6D9"/>
              <w:bottom w:val="single" w:sz="1" w:space="0" w:color="B7C6D9"/>
              <w:right w:val="single" w:sz="1" w:space="0" w:color="B7C6D9"/>
            </w:tcBorders>
            <w:shd w:val="clear" w:color="auto" w:fill="D9E0E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11447D" w14:textId="77777777" w:rsidR="00D43327" w:rsidRDefault="00000000">
            <w:pPr>
              <w:spacing w:after="40"/>
              <w:jc w:val="center"/>
            </w:pPr>
            <w:r>
              <w:rPr>
                <w:b/>
                <w:bCs/>
                <w:color w:val="003366"/>
                <w:sz w:val="36"/>
                <w:szCs w:val="36"/>
              </w:rPr>
              <w:t>30</w:t>
            </w:r>
          </w:p>
          <w:p w14:paraId="347D51DE" w14:textId="77777777" w:rsidR="00D43327" w:rsidRDefault="00000000">
            <w:pPr>
              <w:jc w:val="center"/>
            </w:pPr>
            <w:r>
              <w:rPr>
                <w:color w:val="262626"/>
                <w:sz w:val="17"/>
                <w:szCs w:val="17"/>
              </w:rPr>
              <w:t>Organic Keywords</w:t>
            </w:r>
          </w:p>
        </w:tc>
        <w:tc>
          <w:tcPr>
            <w:tcW w:w="2340" w:type="dxa"/>
            <w:tcBorders>
              <w:top w:val="single" w:sz="1" w:space="0" w:color="B7C6D9"/>
              <w:left w:val="single" w:sz="1" w:space="0" w:color="B7C6D9"/>
              <w:bottom w:val="single" w:sz="1" w:space="0" w:color="B7C6D9"/>
              <w:right w:val="single" w:sz="1" w:space="0" w:color="B7C6D9"/>
            </w:tcBorders>
            <w:shd w:val="clear" w:color="auto" w:fill="E2EFD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6BA7F0D" w14:textId="77777777" w:rsidR="00D43327" w:rsidRDefault="00000000">
            <w:pPr>
              <w:spacing w:after="20"/>
              <w:jc w:val="center"/>
            </w:pPr>
            <w:r>
              <w:rPr>
                <w:b/>
                <w:bCs/>
                <w:color w:val="217346"/>
                <w:sz w:val="36"/>
                <w:szCs w:val="36"/>
              </w:rPr>
              <w:t>457</w:t>
            </w:r>
          </w:p>
          <w:p w14:paraId="7BA8E18C" w14:textId="77777777" w:rsidR="00D43327" w:rsidRDefault="00000000">
            <w:pPr>
              <w:spacing w:after="30"/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Great</w:t>
            </w:r>
          </w:p>
          <w:p w14:paraId="18E1B12C" w14:textId="77777777" w:rsidR="00D43327" w:rsidRDefault="00000000">
            <w:pPr>
              <w:jc w:val="center"/>
            </w:pPr>
            <w:r>
              <w:rPr>
                <w:color w:val="262626"/>
                <w:sz w:val="17"/>
                <w:szCs w:val="17"/>
              </w:rPr>
              <w:t>Backlinks</w:t>
            </w:r>
          </w:p>
        </w:tc>
      </w:tr>
    </w:tbl>
    <w:p w14:paraId="0696B35F" w14:textId="77777777" w:rsidR="00D43327" w:rsidRDefault="00D43327">
      <w:pPr>
        <w:spacing w:before="120"/>
      </w:pPr>
    </w:p>
    <w:p w14:paraId="5E6BEB26" w14:textId="77777777" w:rsidR="00D43327" w:rsidRDefault="00000000">
      <w:r>
        <w:rPr>
          <w:color w:val="262626"/>
        </w:rPr>
        <w:t>An 80/100 On-Page SEO Score in the "High" band — established the same period as the first wave of implementation — reflects the title, meta, alt-text, and schema work now live across 19 pages. 457 backlinks is an exceptionally strong starting position for domain authority.</w:t>
      </w:r>
    </w:p>
    <w:p w14:paraId="6D28EE03" w14:textId="77777777" w:rsidR="00D43327" w:rsidRDefault="00D43327">
      <w:pPr>
        <w:spacing w:before="200"/>
      </w:pPr>
    </w:p>
    <w:p w14:paraId="563FE7CB" w14:textId="77777777" w:rsidR="00D43327" w:rsidRDefault="00000000">
      <w:pPr>
        <w:shd w:val="clear" w:color="auto" w:fill="003366"/>
        <w:ind w:left="160" w:right="160"/>
      </w:pPr>
      <w:r>
        <w:rPr>
          <w:b/>
          <w:bCs/>
          <w:color w:val="FFFFFF"/>
          <w:sz w:val="24"/>
          <w:szCs w:val="24"/>
        </w:rPr>
        <w:t>Google Search Console — Search Performance</w:t>
      </w:r>
    </w:p>
    <w:p w14:paraId="6CAC3694" w14:textId="77777777" w:rsidR="00D43327" w:rsidRDefault="00D43327">
      <w:pPr>
        <w:spacing w:before="100"/>
      </w:pPr>
    </w:p>
    <w:p w14:paraId="25B6B1D2" w14:textId="77777777" w:rsidR="00D43327" w:rsidRDefault="00000000">
      <w:pPr>
        <w:spacing w:after="100"/>
      </w:pPr>
      <w:r>
        <w:rPr>
          <w:b/>
          <w:bCs/>
          <w:color w:val="003366"/>
          <w:sz w:val="20"/>
          <w:szCs w:val="20"/>
        </w:rPr>
        <w:t>Last 2 Weeks (First Tracked Period)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880"/>
        <w:gridCol w:w="2880"/>
      </w:tblGrid>
      <w:tr w:rsidR="00D43327" w14:paraId="2EFA60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D0880C" w14:textId="77777777" w:rsidR="00D43327" w:rsidRDefault="00000000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288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002E7F" w14:textId="77777777" w:rsidR="00D4332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288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04749B" w14:textId="77777777" w:rsidR="00D4332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Trend</w:t>
            </w:r>
          </w:p>
        </w:tc>
      </w:tr>
      <w:tr w:rsidR="00D43327" w14:paraId="4A31840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5635EB" w14:textId="77777777" w:rsidR="00D43327" w:rsidRDefault="00000000">
            <w:r>
              <w:rPr>
                <w:color w:val="262626"/>
                <w:sz w:val="18"/>
                <w:szCs w:val="18"/>
              </w:rPr>
              <w:t>Clicks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5F6385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785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79B56B" w14:textId="77777777" w:rsidR="00D43327" w:rsidRDefault="00000000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+8%</w:t>
            </w:r>
          </w:p>
        </w:tc>
      </w:tr>
      <w:tr w:rsidR="00D43327" w14:paraId="19B5533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A2657E" w14:textId="77777777" w:rsidR="00D43327" w:rsidRDefault="00000000">
            <w:r>
              <w:rPr>
                <w:color w:val="262626"/>
                <w:sz w:val="18"/>
                <w:szCs w:val="18"/>
              </w:rPr>
              <w:t>Impressions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1C7D06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72,400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F51863" w14:textId="77777777" w:rsidR="00D43327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-28%</w:t>
            </w:r>
          </w:p>
        </w:tc>
      </w:tr>
    </w:tbl>
    <w:p w14:paraId="5C459F12" w14:textId="77777777" w:rsidR="00D43327" w:rsidRDefault="00D4332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3327" w14:paraId="3BA10A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FDA"/>
              <w:left w:val="single" w:sz="1" w:space="0" w:color="E2EFDA"/>
              <w:bottom w:val="single" w:sz="1" w:space="0" w:color="E2EFDA"/>
              <w:right w:val="single" w:sz="1" w:space="0" w:color="E2EFDA"/>
            </w:tcBorders>
            <w:shd w:val="clear" w:color="auto" w:fill="E2EFD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5F463AE" w14:textId="77777777" w:rsidR="00D43327" w:rsidRDefault="00000000">
            <w:r>
              <w:rPr>
                <w:color w:val="217346"/>
              </w:rPr>
              <w:t xml:space="preserve">Clicks are up 8% while impressions are down </w:t>
            </w:r>
            <w:proofErr w:type="gramStart"/>
            <w:r>
              <w:rPr>
                <w:color w:val="217346"/>
              </w:rPr>
              <w:t>28% —</w:t>
            </w:r>
            <w:proofErr w:type="gramEnd"/>
            <w:r>
              <w:rPr>
                <w:color w:val="217346"/>
              </w:rPr>
              <w:t xml:space="preserve"> that combination means click-through rate is improving: the searches Google is surfacing CFB for are converting to visits at a higher rate. With only two weeks of history, some early volatility in impressions is expected as Google recalculates relevance after the recent optimization work; the click trend is the more reliable early signal, and it is positive.</w:t>
            </w:r>
          </w:p>
        </w:tc>
      </w:tr>
    </w:tbl>
    <w:p w14:paraId="2C2A957B" w14:textId="77777777" w:rsidR="00D43327" w:rsidRDefault="00D43327">
      <w:pPr>
        <w:spacing w:before="80"/>
      </w:pPr>
    </w:p>
    <w:p w14:paraId="78B55750" w14:textId="77777777" w:rsidR="00D43327" w:rsidRDefault="00D43327">
      <w:pPr>
        <w:spacing w:before="200"/>
      </w:pPr>
    </w:p>
    <w:p w14:paraId="1DF6ADBC" w14:textId="77777777" w:rsidR="007F1F6E" w:rsidRDefault="007F1F6E">
      <w:pPr>
        <w:spacing w:before="200"/>
      </w:pPr>
    </w:p>
    <w:p w14:paraId="42368D95" w14:textId="77777777" w:rsidR="007F1F6E" w:rsidRDefault="007F1F6E">
      <w:pPr>
        <w:spacing w:before="200"/>
      </w:pPr>
    </w:p>
    <w:p w14:paraId="2777F40A" w14:textId="77777777" w:rsidR="007F1F6E" w:rsidRDefault="007F1F6E">
      <w:pPr>
        <w:spacing w:before="200"/>
      </w:pPr>
    </w:p>
    <w:p w14:paraId="2887A083" w14:textId="77777777" w:rsidR="007F1F6E" w:rsidRDefault="007F1F6E">
      <w:pPr>
        <w:spacing w:before="200"/>
      </w:pPr>
    </w:p>
    <w:p w14:paraId="5FE38AC7" w14:textId="4E0C54BC" w:rsidR="00D43327" w:rsidRDefault="00000000">
      <w:pPr>
        <w:shd w:val="clear" w:color="auto" w:fill="003366"/>
        <w:ind w:left="160" w:right="160"/>
      </w:pPr>
      <w:r>
        <w:rPr>
          <w:b/>
          <w:bCs/>
          <w:color w:val="FFFFFF"/>
          <w:sz w:val="24"/>
          <w:szCs w:val="24"/>
        </w:rPr>
        <w:lastRenderedPageBreak/>
        <w:t>Top Performing Pages — Last 2 Weeks</w:t>
      </w:r>
    </w:p>
    <w:p w14:paraId="374FD1BB" w14:textId="77777777" w:rsidR="00D43327" w:rsidRDefault="00D43327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2160"/>
        <w:gridCol w:w="2160"/>
      </w:tblGrid>
      <w:tr w:rsidR="00D43327" w14:paraId="27D3A8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4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2DB9D2" w14:textId="77777777" w:rsidR="00D43327" w:rsidRDefault="00000000">
            <w:r>
              <w:rPr>
                <w:b/>
                <w:bCs/>
                <w:color w:val="FFFFFF"/>
                <w:sz w:val="18"/>
                <w:szCs w:val="18"/>
              </w:rPr>
              <w:t>Page</w:t>
            </w:r>
          </w:p>
        </w:tc>
        <w:tc>
          <w:tcPr>
            <w:tcW w:w="216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3E5A52" w14:textId="77777777" w:rsidR="00D4332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Clicks</w:t>
            </w:r>
          </w:p>
        </w:tc>
        <w:tc>
          <w:tcPr>
            <w:tcW w:w="216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1BDBFF" w14:textId="77777777" w:rsidR="00D4332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Trend</w:t>
            </w:r>
          </w:p>
        </w:tc>
      </w:tr>
      <w:tr w:rsidR="00D43327" w14:paraId="66680DF9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E74DFD" w14:textId="77777777" w:rsidR="00D43327" w:rsidRDefault="00000000">
            <w:r>
              <w:rPr>
                <w:color w:val="262626"/>
                <w:sz w:val="18"/>
                <w:szCs w:val="18"/>
              </w:rPr>
              <w:t>Homepage (cleanroomfilm.com)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A7D0FB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273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090095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&lt;1%</w:t>
            </w:r>
          </w:p>
        </w:tc>
      </w:tr>
      <w:tr w:rsidR="00D43327" w14:paraId="1299639C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ECEBFD" w14:textId="77777777" w:rsidR="00D43327" w:rsidRDefault="00000000">
            <w:r>
              <w:rPr>
                <w:color w:val="262626"/>
                <w:sz w:val="18"/>
                <w:szCs w:val="18"/>
              </w:rPr>
              <w:t>Polyethylene Cleanroom Packaging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261D47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72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3E1ADD" w14:textId="77777777" w:rsidR="00D43327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-11%</w:t>
            </w:r>
          </w:p>
        </w:tc>
      </w:tr>
      <w:tr w:rsidR="00D43327" w14:paraId="1C9DA1B9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8F0A8D" w14:textId="77777777" w:rsidR="00D43327" w:rsidRDefault="00000000">
            <w:r>
              <w:rPr>
                <w:color w:val="262626"/>
                <w:sz w:val="18"/>
                <w:szCs w:val="18"/>
              </w:rPr>
              <w:t>Anti-Static Nylon Cleanroom Packaging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948384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37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860C95" w14:textId="77777777" w:rsidR="00D43327" w:rsidRDefault="00000000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+23%</w:t>
            </w:r>
          </w:p>
        </w:tc>
      </w:tr>
      <w:tr w:rsidR="00D43327" w14:paraId="0F9F6A37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51F7C4" w14:textId="77777777" w:rsidR="00D43327" w:rsidRDefault="00000000">
            <w:r>
              <w:rPr>
                <w:color w:val="262626"/>
                <w:sz w:val="18"/>
                <w:szCs w:val="18"/>
              </w:rPr>
              <w:t>Extreme Low Outgassing (ULO) Packaging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9B17EE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35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F1FDB8" w14:textId="77777777" w:rsidR="00D43327" w:rsidRDefault="00000000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+35%</w:t>
            </w:r>
          </w:p>
        </w:tc>
      </w:tr>
      <w:tr w:rsidR="00D43327" w14:paraId="0A6C0E8C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BA88CF" w14:textId="77777777" w:rsidR="00D43327" w:rsidRDefault="00000000">
            <w:proofErr w:type="spellStart"/>
            <w:r>
              <w:rPr>
                <w:color w:val="262626"/>
                <w:sz w:val="18"/>
                <w:szCs w:val="18"/>
              </w:rPr>
              <w:t>Aclar</w:t>
            </w:r>
            <w:proofErr w:type="spellEnd"/>
            <w:r>
              <w:rPr>
                <w:color w:val="262626"/>
                <w:sz w:val="18"/>
                <w:szCs w:val="18"/>
              </w:rPr>
              <w:t xml:space="preserve">® 22A </w:t>
            </w:r>
            <w:proofErr w:type="spellStart"/>
            <w:r>
              <w:rPr>
                <w:color w:val="262626"/>
                <w:sz w:val="18"/>
                <w:szCs w:val="18"/>
              </w:rPr>
              <w:t>HydroBlock</w:t>
            </w:r>
            <w:proofErr w:type="spellEnd"/>
            <w:r>
              <w:rPr>
                <w:color w:val="262626"/>
                <w:sz w:val="18"/>
                <w:szCs w:val="18"/>
              </w:rPr>
              <w:t>® Packaging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1F5C52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29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2577A6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New — previously 0</w:t>
            </w:r>
          </w:p>
        </w:tc>
      </w:tr>
    </w:tbl>
    <w:p w14:paraId="6E76D26B" w14:textId="77777777" w:rsidR="00D43327" w:rsidRDefault="00D4332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3327" w14:paraId="65E7F5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FDA"/>
              <w:left w:val="single" w:sz="1" w:space="0" w:color="E2EFDA"/>
              <w:bottom w:val="single" w:sz="1" w:space="0" w:color="E2EFDA"/>
              <w:right w:val="single" w:sz="1" w:space="0" w:color="E2EFDA"/>
            </w:tcBorders>
            <w:shd w:val="clear" w:color="auto" w:fill="E2EFD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F735099" w14:textId="77777777" w:rsidR="00D43327" w:rsidRDefault="00000000">
            <w:r>
              <w:rPr>
                <w:color w:val="217346"/>
              </w:rPr>
              <w:t xml:space="preserve">The homepage alone drove 273 of 785 total clicks (35%) in its first two tracked weeks — a strong result immediately following the title, meta description, and schema work completed July 16. Three material pages (Anti-Static Nylon, ULO, and </w:t>
            </w:r>
            <w:proofErr w:type="spellStart"/>
            <w:r>
              <w:rPr>
                <w:color w:val="217346"/>
              </w:rPr>
              <w:t>Aclar</w:t>
            </w:r>
            <w:proofErr w:type="spellEnd"/>
            <w:r>
              <w:rPr>
                <w:color w:val="217346"/>
              </w:rPr>
              <w:t xml:space="preserve">®) are all trending up double digits, and </w:t>
            </w:r>
            <w:proofErr w:type="spellStart"/>
            <w:r>
              <w:rPr>
                <w:color w:val="217346"/>
              </w:rPr>
              <w:t>Aclar</w:t>
            </w:r>
            <w:proofErr w:type="spellEnd"/>
            <w:r>
              <w:rPr>
                <w:color w:val="217346"/>
              </w:rPr>
              <w:t>® is a brand-new entrant to the click report — evidence that the exclusive-material pages the audit flagged as "buried" are starting to surface.</w:t>
            </w:r>
          </w:p>
        </w:tc>
      </w:tr>
    </w:tbl>
    <w:p w14:paraId="0ED4E725" w14:textId="77777777" w:rsidR="00D43327" w:rsidRDefault="00D43327">
      <w:pPr>
        <w:spacing w:before="80"/>
      </w:pPr>
    </w:p>
    <w:p w14:paraId="18B43010" w14:textId="77777777" w:rsidR="00D43327" w:rsidRDefault="00D43327">
      <w:pPr>
        <w:spacing w:before="200"/>
      </w:pPr>
    </w:p>
    <w:p w14:paraId="53A4A370" w14:textId="77777777" w:rsidR="00D43327" w:rsidRDefault="00000000">
      <w:pPr>
        <w:shd w:val="clear" w:color="auto" w:fill="003366"/>
        <w:ind w:left="160" w:right="160"/>
      </w:pPr>
      <w:r>
        <w:rPr>
          <w:b/>
          <w:bCs/>
          <w:color w:val="FFFFFF"/>
          <w:sz w:val="24"/>
          <w:szCs w:val="24"/>
        </w:rPr>
        <w:t>Queries Leading to Your Site</w:t>
      </w:r>
    </w:p>
    <w:p w14:paraId="6E1EE06B" w14:textId="77777777" w:rsidR="00D43327" w:rsidRDefault="00D43327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2160"/>
        <w:gridCol w:w="2160"/>
      </w:tblGrid>
      <w:tr w:rsidR="00D43327" w14:paraId="4BC370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4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9455D1" w14:textId="77777777" w:rsidR="00D43327" w:rsidRDefault="00000000">
            <w:r>
              <w:rPr>
                <w:b/>
                <w:bCs/>
                <w:color w:val="FFFFFF"/>
                <w:sz w:val="18"/>
                <w:szCs w:val="18"/>
              </w:rPr>
              <w:t>Query Group</w:t>
            </w:r>
          </w:p>
        </w:tc>
        <w:tc>
          <w:tcPr>
            <w:tcW w:w="216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AD10F7" w14:textId="77777777" w:rsidR="00D4332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Clicks</w:t>
            </w:r>
          </w:p>
        </w:tc>
        <w:tc>
          <w:tcPr>
            <w:tcW w:w="216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7085A1" w14:textId="77777777" w:rsidR="00D4332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Trend</w:t>
            </w:r>
          </w:p>
        </w:tc>
      </w:tr>
      <w:tr w:rsidR="00D43327" w14:paraId="67769009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C526C9" w14:textId="77777777" w:rsidR="00D43327" w:rsidRDefault="00000000">
            <w:r>
              <w:rPr>
                <w:color w:val="262626"/>
                <w:sz w:val="18"/>
                <w:szCs w:val="18"/>
              </w:rPr>
              <w:t>cleanroom film and bags (+ 8 related variants)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6DB360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104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875938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—</w:t>
            </w:r>
          </w:p>
        </w:tc>
      </w:tr>
      <w:tr w:rsidR="00D43327" w14:paraId="1C570B93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80892D" w14:textId="77777777" w:rsidR="00D43327" w:rsidRDefault="00000000">
            <w:proofErr w:type="spellStart"/>
            <w:r>
              <w:rPr>
                <w:color w:val="262626"/>
                <w:sz w:val="18"/>
                <w:szCs w:val="18"/>
              </w:rPr>
              <w:t>cfb</w:t>
            </w:r>
            <w:proofErr w:type="spellEnd"/>
            <w:r>
              <w:rPr>
                <w:color w:val="262626"/>
                <w:sz w:val="18"/>
                <w:szCs w:val="18"/>
              </w:rPr>
              <w:t xml:space="preserve"> packaging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1B705E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11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B2AB00" w14:textId="77777777" w:rsidR="00D43327" w:rsidRDefault="00000000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+57%</w:t>
            </w:r>
          </w:p>
        </w:tc>
      </w:tr>
      <w:tr w:rsidR="00D43327" w14:paraId="6C3299AD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63C185" w14:textId="77777777" w:rsidR="00D43327" w:rsidRDefault="00000000">
            <w:r>
              <w:rPr>
                <w:color w:val="262626"/>
                <w:sz w:val="18"/>
                <w:szCs w:val="18"/>
              </w:rPr>
              <w:t>cleanroom bags (+ 5 related variants)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03F138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10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49CC62" w14:textId="77777777" w:rsidR="00D43327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-50%</w:t>
            </w:r>
          </w:p>
        </w:tc>
      </w:tr>
      <w:tr w:rsidR="00D43327" w14:paraId="32830BC8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3E6606" w14:textId="77777777" w:rsidR="00D43327" w:rsidRDefault="00000000">
            <w:r>
              <w:rPr>
                <w:color w:val="262626"/>
                <w:sz w:val="18"/>
                <w:szCs w:val="18"/>
              </w:rPr>
              <w:t>cleanroom packaging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DCEED7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5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C36EEC" w14:textId="77777777" w:rsidR="00D43327" w:rsidRDefault="00000000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+150%</w:t>
            </w:r>
          </w:p>
        </w:tc>
      </w:tr>
      <w:tr w:rsidR="00D43327" w14:paraId="3B473D5E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67CC66" w14:textId="77777777" w:rsidR="00D43327" w:rsidRDefault="00000000">
            <w:r>
              <w:rPr>
                <w:color w:val="262626"/>
                <w:sz w:val="18"/>
                <w:szCs w:val="18"/>
              </w:rPr>
              <w:t>aluminum foil bags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194F9A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0FAC05" w14:textId="77777777" w:rsidR="00D43327" w:rsidRDefault="00000000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+50%</w:t>
            </w:r>
          </w:p>
        </w:tc>
      </w:tr>
    </w:tbl>
    <w:p w14:paraId="370A1B3C" w14:textId="77777777" w:rsidR="00D43327" w:rsidRDefault="00D4332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3327" w14:paraId="03385D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FDA"/>
              <w:left w:val="single" w:sz="1" w:space="0" w:color="E2EFDA"/>
              <w:bottom w:val="single" w:sz="1" w:space="0" w:color="E2EFDA"/>
              <w:right w:val="single" w:sz="1" w:space="0" w:color="E2EFDA"/>
            </w:tcBorders>
            <w:shd w:val="clear" w:color="auto" w:fill="E2EFD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9C3AFB4" w14:textId="77777777" w:rsidR="00D43327" w:rsidRDefault="00000000">
            <w:r>
              <w:rPr>
                <w:color w:val="217346"/>
              </w:rPr>
              <w:t>"</w:t>
            </w:r>
            <w:proofErr w:type="spellStart"/>
            <w:proofErr w:type="gramStart"/>
            <w:r>
              <w:rPr>
                <w:color w:val="217346"/>
              </w:rPr>
              <w:t>cfb</w:t>
            </w:r>
            <w:proofErr w:type="spellEnd"/>
            <w:proofErr w:type="gramEnd"/>
            <w:r>
              <w:rPr>
                <w:color w:val="217346"/>
              </w:rPr>
              <w:t xml:space="preserve"> packaging" (+57%) and "cleanroom packaging" (+150%) are both branded-adjacent and category-defining terms trending up sharply — early evidence that the Organization schema and title/meta work are strengthening how Google associates CFB with its core category. The dip on the generic "cleanroom bags" grouping is a single query cluster in a two-week sample and worth monitoring, not yet a trend.</w:t>
            </w:r>
          </w:p>
        </w:tc>
      </w:tr>
    </w:tbl>
    <w:p w14:paraId="245DC6A0" w14:textId="77777777" w:rsidR="00D43327" w:rsidRDefault="00D43327">
      <w:pPr>
        <w:spacing w:before="80"/>
      </w:pPr>
    </w:p>
    <w:p w14:paraId="3C99BD52" w14:textId="77777777" w:rsidR="00D43327" w:rsidRDefault="00D43327">
      <w:pPr>
        <w:spacing w:before="200"/>
      </w:pPr>
    </w:p>
    <w:p w14:paraId="7100D16C" w14:textId="77777777" w:rsidR="00D43327" w:rsidRDefault="00000000">
      <w:pPr>
        <w:shd w:val="clear" w:color="auto" w:fill="003366"/>
        <w:ind w:left="160" w:right="160"/>
      </w:pPr>
      <w:r>
        <w:rPr>
          <w:b/>
          <w:bCs/>
          <w:color w:val="FFFFFF"/>
          <w:sz w:val="24"/>
          <w:szCs w:val="24"/>
        </w:rPr>
        <w:t>Geography &amp; Branded Traffic</w:t>
      </w:r>
    </w:p>
    <w:p w14:paraId="476F05E2" w14:textId="77777777" w:rsidR="00D43327" w:rsidRDefault="00D43327">
      <w:pPr>
        <w:spacing w:before="100"/>
      </w:pPr>
    </w:p>
    <w:p w14:paraId="09418D71" w14:textId="77777777" w:rsidR="00D43327" w:rsidRDefault="00000000">
      <w:pPr>
        <w:spacing w:after="100"/>
      </w:pPr>
      <w:r>
        <w:rPr>
          <w:b/>
          <w:bCs/>
          <w:color w:val="003366"/>
          <w:sz w:val="20"/>
          <w:szCs w:val="20"/>
        </w:rPr>
        <w:t>Top Countries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43327" w14:paraId="27F6FC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DBCF77" w14:textId="77777777" w:rsidR="00D43327" w:rsidRDefault="00000000">
            <w:r>
              <w:rPr>
                <w:b/>
                <w:bCs/>
                <w:color w:val="FFFFFF"/>
                <w:sz w:val="18"/>
                <w:szCs w:val="18"/>
              </w:rPr>
              <w:t>Country</w:t>
            </w:r>
          </w:p>
        </w:tc>
        <w:tc>
          <w:tcPr>
            <w:tcW w:w="468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B2D08A" w14:textId="77777777" w:rsidR="00D4332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Share of Clicks</w:t>
            </w:r>
          </w:p>
        </w:tc>
      </w:tr>
      <w:tr w:rsidR="00D43327" w14:paraId="5C8F410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408C97" w14:textId="77777777" w:rsidR="00D43327" w:rsidRDefault="00000000">
            <w:r>
              <w:rPr>
                <w:color w:val="262626"/>
                <w:sz w:val="18"/>
                <w:szCs w:val="18"/>
              </w:rPr>
              <w:t>United States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5E6681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60%</w:t>
            </w:r>
          </w:p>
        </w:tc>
      </w:tr>
      <w:tr w:rsidR="00D43327" w14:paraId="440C36F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BF4F8F" w14:textId="77777777" w:rsidR="00D43327" w:rsidRDefault="00000000">
            <w:r>
              <w:rPr>
                <w:color w:val="262626"/>
                <w:sz w:val="18"/>
                <w:szCs w:val="18"/>
              </w:rPr>
              <w:t>United Kingdom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5C17DD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4%</w:t>
            </w:r>
          </w:p>
        </w:tc>
      </w:tr>
      <w:tr w:rsidR="00D43327" w14:paraId="76A60EF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A4F4ED" w14:textId="77777777" w:rsidR="00D43327" w:rsidRDefault="00000000">
            <w:r>
              <w:rPr>
                <w:color w:val="262626"/>
                <w:sz w:val="18"/>
                <w:szCs w:val="18"/>
              </w:rPr>
              <w:t>India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54EA1D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3%</w:t>
            </w:r>
          </w:p>
        </w:tc>
      </w:tr>
      <w:tr w:rsidR="00D43327" w14:paraId="3DB9CC2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99B914" w14:textId="77777777" w:rsidR="00D43327" w:rsidRDefault="00000000">
            <w:r>
              <w:rPr>
                <w:color w:val="262626"/>
                <w:sz w:val="18"/>
                <w:szCs w:val="18"/>
              </w:rPr>
              <w:t>Malaysia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5E24E2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3%</w:t>
            </w:r>
          </w:p>
        </w:tc>
      </w:tr>
      <w:tr w:rsidR="00D43327" w14:paraId="1FAA6F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DA4DD6" w14:textId="77777777" w:rsidR="00D43327" w:rsidRDefault="00000000">
            <w:r>
              <w:rPr>
                <w:color w:val="262626"/>
                <w:sz w:val="18"/>
                <w:szCs w:val="18"/>
              </w:rPr>
              <w:t>Singapore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E8D7C5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2%</w:t>
            </w:r>
          </w:p>
        </w:tc>
      </w:tr>
    </w:tbl>
    <w:p w14:paraId="68944B8E" w14:textId="77777777" w:rsidR="00D43327" w:rsidRDefault="00D43327">
      <w:pPr>
        <w:spacing w:before="160"/>
      </w:pPr>
    </w:p>
    <w:p w14:paraId="1C2387D7" w14:textId="77777777" w:rsidR="00D43327" w:rsidRDefault="00000000">
      <w:pPr>
        <w:spacing w:after="100"/>
      </w:pPr>
      <w:r>
        <w:rPr>
          <w:b/>
          <w:bCs/>
          <w:color w:val="003366"/>
          <w:sz w:val="20"/>
          <w:szCs w:val="20"/>
        </w:rPr>
        <w:lastRenderedPageBreak/>
        <w:t>Branded vs. Non-Branded Traffic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43327" w14:paraId="62D710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1F033F" w14:textId="77777777" w:rsidR="00D43327" w:rsidRDefault="00000000">
            <w:r>
              <w:rPr>
                <w:b/>
                <w:bCs/>
                <w:color w:val="FFFFFF"/>
                <w:sz w:val="18"/>
                <w:szCs w:val="18"/>
              </w:rPr>
              <w:t>Traffic Type</w:t>
            </w:r>
          </w:p>
        </w:tc>
        <w:tc>
          <w:tcPr>
            <w:tcW w:w="468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CC4DF2" w14:textId="77777777" w:rsidR="00D4332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Share of Clicks</w:t>
            </w:r>
          </w:p>
        </w:tc>
      </w:tr>
      <w:tr w:rsidR="00D43327" w14:paraId="02E3D42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9C66C6" w14:textId="77777777" w:rsidR="00D43327" w:rsidRDefault="00000000">
            <w:r>
              <w:rPr>
                <w:color w:val="262626"/>
                <w:sz w:val="18"/>
                <w:szCs w:val="18"/>
              </w:rPr>
              <w:t>Non-Branded (category/product searches)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1FBEB3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82%</w:t>
            </w:r>
          </w:p>
        </w:tc>
      </w:tr>
      <w:tr w:rsidR="00D43327" w14:paraId="55B25AF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4E06E5" w14:textId="77777777" w:rsidR="00D43327" w:rsidRDefault="00000000">
            <w:r>
              <w:rPr>
                <w:color w:val="262626"/>
                <w:sz w:val="18"/>
                <w:szCs w:val="18"/>
              </w:rPr>
              <w:t>Branded (company-name searches)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6B8AA3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18%</w:t>
            </w:r>
          </w:p>
        </w:tc>
      </w:tr>
    </w:tbl>
    <w:p w14:paraId="3658A812" w14:textId="77777777" w:rsidR="00D43327" w:rsidRDefault="00D4332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3327" w14:paraId="373B52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FDA"/>
              <w:left w:val="single" w:sz="1" w:space="0" w:color="E2EFDA"/>
              <w:bottom w:val="single" w:sz="1" w:space="0" w:color="E2EFDA"/>
              <w:right w:val="single" w:sz="1" w:space="0" w:color="E2EFDA"/>
            </w:tcBorders>
            <w:shd w:val="clear" w:color="auto" w:fill="E2EFD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2349B6D" w14:textId="77777777" w:rsidR="00D43327" w:rsidRDefault="00000000">
            <w:r>
              <w:rPr>
                <w:color w:val="217346"/>
              </w:rPr>
              <w:t xml:space="preserve">82% of clicks are non-branded — meaning </w:t>
            </w:r>
            <w:proofErr w:type="gramStart"/>
            <w:r>
              <w:rPr>
                <w:color w:val="217346"/>
              </w:rPr>
              <w:t>the large majority of</w:t>
            </w:r>
            <w:proofErr w:type="gramEnd"/>
            <w:r>
              <w:rPr>
                <w:color w:val="217346"/>
              </w:rPr>
              <w:t xml:space="preserve"> visitors are finding CFB through product and category searches rather than already knowing the company name. For a B2B manufacturer, this is the healthiest possible mix: it means SEO is doing its core job of introducing CFB to buyers who did not already know to look for it, not just capturing people who searched the brand directly.</w:t>
            </w:r>
          </w:p>
        </w:tc>
      </w:tr>
    </w:tbl>
    <w:p w14:paraId="79E28BC1" w14:textId="77777777" w:rsidR="00D43327" w:rsidRDefault="00D43327">
      <w:pPr>
        <w:spacing w:before="80"/>
      </w:pPr>
    </w:p>
    <w:p w14:paraId="03187390" w14:textId="77777777" w:rsidR="00D43327" w:rsidRDefault="00D43327">
      <w:pPr>
        <w:spacing w:before="200"/>
      </w:pPr>
    </w:p>
    <w:p w14:paraId="5C1605F2" w14:textId="77777777" w:rsidR="00D43327" w:rsidRDefault="00000000">
      <w:pPr>
        <w:shd w:val="clear" w:color="auto" w:fill="003366"/>
        <w:ind w:left="160" w:right="160"/>
      </w:pPr>
      <w:r>
        <w:rPr>
          <w:b/>
          <w:bCs/>
          <w:color w:val="FFFFFF"/>
          <w:sz w:val="24"/>
          <w:szCs w:val="24"/>
        </w:rPr>
        <w:t>Keyword Ranking Snapshot</w:t>
      </w:r>
    </w:p>
    <w:p w14:paraId="53EEFC51" w14:textId="77777777" w:rsidR="00D43327" w:rsidRDefault="00D43327">
      <w:pPr>
        <w:spacing w:before="100"/>
      </w:pPr>
    </w:p>
    <w:p w14:paraId="12529362" w14:textId="77777777" w:rsidR="00D43327" w:rsidRDefault="00000000">
      <w:pPr>
        <w:spacing w:after="100"/>
      </w:pPr>
      <w:r>
        <w:rPr>
          <w:b/>
          <w:bCs/>
          <w:color w:val="003366"/>
          <w:sz w:val="20"/>
          <w:szCs w:val="20"/>
        </w:rPr>
        <w:t>Rank Tracking Summary — 83 of 150 Keywords Tracked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0"/>
        <w:gridCol w:w="2040"/>
        <w:gridCol w:w="2040"/>
        <w:gridCol w:w="2040"/>
      </w:tblGrid>
      <w:tr w:rsidR="00D43327" w14:paraId="2EB841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4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ECD5EB" w14:textId="77777777" w:rsidR="00D43327" w:rsidRDefault="00000000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204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D75E82" w14:textId="77777777" w:rsidR="00D4332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</w:t>
            </w:r>
          </w:p>
        </w:tc>
        <w:tc>
          <w:tcPr>
            <w:tcW w:w="204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51554D" w14:textId="77777777" w:rsidR="00D4332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Current</w:t>
            </w:r>
          </w:p>
        </w:tc>
        <w:tc>
          <w:tcPr>
            <w:tcW w:w="204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424E06" w14:textId="77777777" w:rsidR="00D4332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Change</w:t>
            </w:r>
          </w:p>
        </w:tc>
      </w:tr>
      <w:tr w:rsidR="00D43327" w14:paraId="07E0CACD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AF04CF" w14:textId="77777777" w:rsidR="00D43327" w:rsidRDefault="00000000">
            <w:r>
              <w:rPr>
                <w:color w:val="262626"/>
                <w:sz w:val="18"/>
                <w:szCs w:val="18"/>
              </w:rPr>
              <w:t>Average Position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587C79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11.92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AC10C9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11.22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0CDF57" w14:textId="77777777" w:rsidR="00D43327" w:rsidRDefault="00000000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+0.7</w:t>
            </w:r>
          </w:p>
        </w:tc>
      </w:tr>
      <w:tr w:rsidR="00D43327" w14:paraId="09E29412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D0C4CE" w14:textId="77777777" w:rsidR="00D43327" w:rsidRDefault="00000000">
            <w:r>
              <w:rPr>
                <w:color w:val="262626"/>
                <w:sz w:val="18"/>
                <w:szCs w:val="18"/>
              </w:rPr>
              <w:t>Ranking Top 10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1B04BA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12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913102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17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11E09C" w14:textId="77777777" w:rsidR="00D43327" w:rsidRDefault="00000000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+5</w:t>
            </w:r>
          </w:p>
        </w:tc>
      </w:tr>
      <w:tr w:rsidR="00D43327" w14:paraId="634CBA67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573062" w14:textId="77777777" w:rsidR="00D43327" w:rsidRDefault="00000000">
            <w:r>
              <w:rPr>
                <w:color w:val="262626"/>
                <w:sz w:val="18"/>
                <w:szCs w:val="18"/>
              </w:rPr>
              <w:t>Ranking Top 100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E80222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27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A6A6B8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22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56CEE9" w14:textId="77777777" w:rsidR="00D43327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-5</w:t>
            </w:r>
          </w:p>
        </w:tc>
      </w:tr>
      <w:tr w:rsidR="00D43327" w14:paraId="09CE3751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97E1B4" w14:textId="77777777" w:rsidR="00D43327" w:rsidRDefault="00000000">
            <w:r>
              <w:rPr>
                <w:color w:val="262626"/>
                <w:sz w:val="18"/>
                <w:szCs w:val="18"/>
              </w:rPr>
              <w:t>Not Yet Ranking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BA7988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26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D5004B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28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790554" w14:textId="77777777" w:rsidR="00D43327" w:rsidRDefault="00000000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+2</w:t>
            </w:r>
          </w:p>
        </w:tc>
      </w:tr>
    </w:tbl>
    <w:p w14:paraId="472CE30F" w14:textId="77777777" w:rsidR="00D43327" w:rsidRDefault="00D43327">
      <w:pPr>
        <w:spacing w:before="100"/>
      </w:pPr>
    </w:p>
    <w:p w14:paraId="200F9EFA" w14:textId="77777777" w:rsidR="00D43327" w:rsidRDefault="00000000">
      <w:pPr>
        <w:spacing w:after="100"/>
      </w:pPr>
      <w:r>
        <w:rPr>
          <w:b/>
          <w:bCs/>
          <w:color w:val="003366"/>
          <w:sz w:val="20"/>
          <w:szCs w:val="20"/>
        </w:rPr>
        <w:t>Selected Page-One Rankings (Position 1–13)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60"/>
        <w:gridCol w:w="1600"/>
        <w:gridCol w:w="1600"/>
        <w:gridCol w:w="2000"/>
      </w:tblGrid>
      <w:tr w:rsidR="00D43327" w14:paraId="44521B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6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529F36" w14:textId="77777777" w:rsidR="00D43327" w:rsidRDefault="00000000">
            <w:r>
              <w:rPr>
                <w:b/>
                <w:bCs/>
                <w:color w:val="FFFFFF"/>
                <w:sz w:val="18"/>
                <w:szCs w:val="18"/>
              </w:rPr>
              <w:t>Keyword</w:t>
            </w:r>
          </w:p>
        </w:tc>
        <w:tc>
          <w:tcPr>
            <w:tcW w:w="16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B28B8D" w14:textId="77777777" w:rsidR="00D4332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Position</w:t>
            </w:r>
          </w:p>
        </w:tc>
        <w:tc>
          <w:tcPr>
            <w:tcW w:w="16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A044CB" w14:textId="77777777" w:rsidR="00D4332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Change</w:t>
            </w:r>
          </w:p>
        </w:tc>
        <w:tc>
          <w:tcPr>
            <w:tcW w:w="20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7BC56F" w14:textId="77777777" w:rsidR="00D4332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Search Vol/Mo</w:t>
            </w:r>
          </w:p>
        </w:tc>
      </w:tr>
      <w:tr w:rsidR="00D43327" w14:paraId="5E3BDC64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E95DC0" w14:textId="77777777" w:rsidR="00D43327" w:rsidRDefault="00000000">
            <w:proofErr w:type="gramStart"/>
            <w:r>
              <w:rPr>
                <w:color w:val="262626"/>
                <w:sz w:val="18"/>
                <w:szCs w:val="18"/>
              </w:rPr>
              <w:t>cleanroom film</w:t>
            </w:r>
            <w:proofErr w:type="gramEnd"/>
            <w:r>
              <w:rPr>
                <w:color w:val="262626"/>
                <w:sz w:val="18"/>
                <w:szCs w:val="18"/>
              </w:rPr>
              <w:t xml:space="preserve"> and bag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BE3E68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6CE358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5A45FD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90</w:t>
            </w:r>
          </w:p>
        </w:tc>
      </w:tr>
      <w:tr w:rsidR="00D43327" w14:paraId="41A0D947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82D9D8" w14:textId="77777777" w:rsidR="00D43327" w:rsidRDefault="00000000">
            <w:r>
              <w:rPr>
                <w:color w:val="262626"/>
                <w:sz w:val="18"/>
                <w:szCs w:val="18"/>
              </w:rPr>
              <w:t>cleanroom packaging manufacturer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EC146C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D87515" w14:textId="77777777" w:rsidR="00D43327" w:rsidRDefault="00000000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+1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109E97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0</w:t>
            </w:r>
          </w:p>
        </w:tc>
      </w:tr>
      <w:tr w:rsidR="00D43327" w14:paraId="2FBED20F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BC4B23" w14:textId="77777777" w:rsidR="00D43327" w:rsidRDefault="00000000">
            <w:r>
              <w:rPr>
                <w:color w:val="262626"/>
                <w:sz w:val="18"/>
                <w:szCs w:val="18"/>
              </w:rPr>
              <w:t>nylon bag packaging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9B6F75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0FAB02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20147C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50</w:t>
            </w:r>
          </w:p>
        </w:tc>
      </w:tr>
      <w:tr w:rsidR="00D43327" w14:paraId="025DD59C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8D4A69" w14:textId="77777777" w:rsidR="00D43327" w:rsidRDefault="00000000">
            <w:proofErr w:type="gramStart"/>
            <w:r>
              <w:rPr>
                <w:color w:val="262626"/>
                <w:sz w:val="18"/>
                <w:szCs w:val="18"/>
              </w:rPr>
              <w:t>cleanroom</w:t>
            </w:r>
            <w:proofErr w:type="gramEnd"/>
            <w:r>
              <w:rPr>
                <w:color w:val="262626"/>
                <w:sz w:val="18"/>
                <w:szCs w:val="18"/>
              </w:rPr>
              <w:t xml:space="preserve"> bags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6C8A7E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09D047" w14:textId="77777777" w:rsidR="00D43327" w:rsidRDefault="00000000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+1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87F8BA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260</w:t>
            </w:r>
          </w:p>
        </w:tc>
      </w:tr>
      <w:tr w:rsidR="00D43327" w14:paraId="072D8E8F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D87392" w14:textId="77777777" w:rsidR="00D43327" w:rsidRDefault="00000000">
            <w:r>
              <w:rPr>
                <w:color w:val="262626"/>
                <w:sz w:val="18"/>
                <w:szCs w:val="18"/>
              </w:rPr>
              <w:t>aerospace cleanroom packaging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D6A731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D8FD02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6F1961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0</w:t>
            </w:r>
          </w:p>
        </w:tc>
      </w:tr>
      <w:tr w:rsidR="00D43327" w14:paraId="533EE29A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C2C236" w14:textId="77777777" w:rsidR="00D43327" w:rsidRDefault="00000000">
            <w:r>
              <w:rPr>
                <w:color w:val="262626"/>
                <w:sz w:val="18"/>
                <w:szCs w:val="18"/>
              </w:rPr>
              <w:t>cleanroom packaging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A18FA6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109ADD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11D5AA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70</w:t>
            </w:r>
          </w:p>
        </w:tc>
      </w:tr>
      <w:tr w:rsidR="00D43327" w14:paraId="3FECD293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8813ED" w14:textId="77777777" w:rsidR="00D43327" w:rsidRDefault="00000000">
            <w:r>
              <w:rPr>
                <w:color w:val="262626"/>
                <w:sz w:val="18"/>
                <w:szCs w:val="18"/>
              </w:rPr>
              <w:t>class 100 cleanroom packaging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7126BE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E810FA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E02B5F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0</w:t>
            </w:r>
          </w:p>
        </w:tc>
      </w:tr>
      <w:tr w:rsidR="00D43327" w14:paraId="5044B635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571D00" w14:textId="77777777" w:rsidR="00D43327" w:rsidRDefault="00000000">
            <w:r>
              <w:rPr>
                <w:color w:val="262626"/>
                <w:sz w:val="18"/>
                <w:szCs w:val="18"/>
              </w:rPr>
              <w:t>nylon cleanroom bags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0093C4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31AF54" w14:textId="77777777" w:rsidR="00D43327" w:rsidRDefault="00000000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+1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1FFD48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10</w:t>
            </w:r>
          </w:p>
        </w:tc>
      </w:tr>
      <w:tr w:rsidR="00D43327" w14:paraId="2B0456FE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0EDD40" w14:textId="77777777" w:rsidR="00D43327" w:rsidRDefault="00000000">
            <w:r>
              <w:rPr>
                <w:color w:val="262626"/>
                <w:sz w:val="18"/>
                <w:szCs w:val="18"/>
              </w:rPr>
              <w:t>semiconductor cleanroom packaging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4AE3D4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12EDFF" w14:textId="77777777" w:rsidR="00D43327" w:rsidRDefault="00000000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+6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410909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0</w:t>
            </w:r>
          </w:p>
        </w:tc>
      </w:tr>
      <w:tr w:rsidR="00D43327" w14:paraId="372C3248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8A1501" w14:textId="77777777" w:rsidR="00D43327" w:rsidRDefault="00000000">
            <w:proofErr w:type="spellStart"/>
            <w:r>
              <w:rPr>
                <w:color w:val="262626"/>
                <w:sz w:val="18"/>
                <w:szCs w:val="18"/>
              </w:rPr>
              <w:t>aluminium</w:t>
            </w:r>
            <w:proofErr w:type="spellEnd"/>
            <w:r>
              <w:rPr>
                <w:color w:val="262626"/>
                <w:sz w:val="18"/>
                <w:szCs w:val="18"/>
              </w:rPr>
              <w:t xml:space="preserve"> foil bag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54B330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6AFA86" w14:textId="77777777" w:rsidR="00D43327" w:rsidRDefault="00000000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+15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19C876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480</w:t>
            </w:r>
          </w:p>
        </w:tc>
      </w:tr>
      <w:tr w:rsidR="00D43327" w14:paraId="6573759B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91BEB6" w14:textId="77777777" w:rsidR="00D43327" w:rsidRDefault="00000000">
            <w:r>
              <w:rPr>
                <w:color w:val="262626"/>
                <w:sz w:val="18"/>
                <w:szCs w:val="18"/>
              </w:rPr>
              <w:t>cleanroom poly bags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4E1BB1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892B64" w14:textId="77777777" w:rsidR="00D43327" w:rsidRDefault="00000000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+1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529037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30</w:t>
            </w:r>
          </w:p>
        </w:tc>
      </w:tr>
      <w:tr w:rsidR="00D43327" w14:paraId="75AD6133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739D2B" w14:textId="77777777" w:rsidR="00D43327" w:rsidRDefault="00000000">
            <w:r>
              <w:rPr>
                <w:color w:val="262626"/>
                <w:sz w:val="18"/>
                <w:szCs w:val="18"/>
              </w:rPr>
              <w:t xml:space="preserve">cleanroom </w:t>
            </w:r>
            <w:proofErr w:type="spellStart"/>
            <w:r>
              <w:rPr>
                <w:color w:val="262626"/>
                <w:sz w:val="18"/>
                <w:szCs w:val="18"/>
              </w:rPr>
              <w:t>ziplock</w:t>
            </w:r>
            <w:proofErr w:type="spellEnd"/>
            <w:r>
              <w:rPr>
                <w:color w:val="262626"/>
                <w:sz w:val="18"/>
                <w:szCs w:val="18"/>
              </w:rPr>
              <w:t xml:space="preserve"> bags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6136A5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79F803" w14:textId="77777777" w:rsidR="00D43327" w:rsidRDefault="00000000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+6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2C5B0A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10</w:t>
            </w:r>
          </w:p>
        </w:tc>
      </w:tr>
      <w:tr w:rsidR="00D43327" w14:paraId="77697F4D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76E82D" w14:textId="77777777" w:rsidR="00D43327" w:rsidRDefault="00000000">
            <w:r>
              <w:rPr>
                <w:color w:val="262626"/>
                <w:sz w:val="18"/>
                <w:szCs w:val="18"/>
              </w:rPr>
              <w:t>pharmaceutical cleanroom packaging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B5C98F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024A2B" w14:textId="77777777" w:rsidR="00D43327" w:rsidRDefault="00000000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+2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E41796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0</w:t>
            </w:r>
          </w:p>
        </w:tc>
      </w:tr>
      <w:tr w:rsidR="00D43327" w14:paraId="02FA7BF3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459473" w14:textId="77777777" w:rsidR="00D43327" w:rsidRDefault="00000000">
            <w:r>
              <w:rPr>
                <w:color w:val="262626"/>
                <w:sz w:val="18"/>
                <w:szCs w:val="18"/>
              </w:rPr>
              <w:t>bottom seal bags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5CD3C5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11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351E28" w14:textId="77777777" w:rsidR="00D43327" w:rsidRDefault="00000000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+3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D2CC76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30</w:t>
            </w:r>
          </w:p>
        </w:tc>
      </w:tr>
      <w:tr w:rsidR="00D43327" w14:paraId="7D842C0C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71CBC7" w14:textId="77777777" w:rsidR="00D43327" w:rsidRDefault="00000000">
            <w:r>
              <w:rPr>
                <w:color w:val="262626"/>
                <w:sz w:val="18"/>
                <w:szCs w:val="18"/>
              </w:rPr>
              <w:t>clean room for food packaging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A37B78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13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C483D5" w14:textId="77777777" w:rsidR="00D43327" w:rsidRDefault="00000000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+6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026908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10</w:t>
            </w:r>
          </w:p>
        </w:tc>
      </w:tr>
    </w:tbl>
    <w:p w14:paraId="529AC7E3" w14:textId="77777777" w:rsidR="00D43327" w:rsidRDefault="00D4332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3327" w14:paraId="0A6A5C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FDA"/>
              <w:left w:val="single" w:sz="1" w:space="0" w:color="E2EFDA"/>
              <w:bottom w:val="single" w:sz="1" w:space="0" w:color="E2EFDA"/>
              <w:right w:val="single" w:sz="1" w:space="0" w:color="E2EFDA"/>
            </w:tcBorders>
            <w:shd w:val="clear" w:color="auto" w:fill="E2EFD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6F32F4D" w14:textId="77777777" w:rsidR="00D43327" w:rsidRDefault="00000000">
            <w:r>
              <w:rPr>
                <w:color w:val="217346"/>
              </w:rPr>
              <w:t>16 keywords moved up this period against 15 that moved down, and keywords ranking in the Top 10 jumped from 12 to 17 — a net gain of 5 page-one rankings in the first two weeks of tracking. "</w:t>
            </w:r>
            <w:proofErr w:type="spellStart"/>
            <w:proofErr w:type="gramStart"/>
            <w:r>
              <w:rPr>
                <w:color w:val="217346"/>
              </w:rPr>
              <w:t>aluminium</w:t>
            </w:r>
            <w:proofErr w:type="spellEnd"/>
            <w:proofErr w:type="gramEnd"/>
            <w:r>
              <w:rPr>
                <w:color w:val="217346"/>
              </w:rPr>
              <w:t xml:space="preserve"> </w:t>
            </w:r>
            <w:r>
              <w:rPr>
                <w:color w:val="217346"/>
              </w:rPr>
              <w:lastRenderedPageBreak/>
              <w:t>foil bag" is the standout mover: +15 positions to #5 on a 480/month search term. Average position across all 83 tracked keywords improved from 11.92 to 11.22.</w:t>
            </w:r>
          </w:p>
        </w:tc>
      </w:tr>
    </w:tbl>
    <w:p w14:paraId="2D71A85F" w14:textId="77777777" w:rsidR="00D43327" w:rsidRDefault="00D43327">
      <w:pPr>
        <w:spacing w:before="80"/>
      </w:pPr>
    </w:p>
    <w:p w14:paraId="7C550A57" w14:textId="77777777" w:rsidR="00D43327" w:rsidRDefault="00D43327">
      <w:pPr>
        <w:spacing w:before="120"/>
      </w:pPr>
    </w:p>
    <w:p w14:paraId="657AB6E5" w14:textId="77777777" w:rsidR="00D43327" w:rsidRDefault="00000000">
      <w:pPr>
        <w:spacing w:after="100"/>
      </w:pPr>
      <w:r>
        <w:rPr>
          <w:b/>
          <w:bCs/>
          <w:color w:val="003366"/>
          <w:sz w:val="20"/>
          <w:szCs w:val="20"/>
        </w:rPr>
        <w:t>Untapped Volume — High-Search-Volume Keywords Not Yet Ranking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 w:rsidR="00D43327" w14:paraId="7643AE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C762CF" w14:textId="77777777" w:rsidR="00D43327" w:rsidRDefault="00000000">
            <w:r>
              <w:rPr>
                <w:b/>
                <w:bCs/>
                <w:color w:val="FFFFFF"/>
                <w:sz w:val="18"/>
                <w:szCs w:val="18"/>
              </w:rPr>
              <w:t>Keyword</w:t>
            </w:r>
          </w:p>
        </w:tc>
        <w:tc>
          <w:tcPr>
            <w:tcW w:w="234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265D18" w14:textId="77777777" w:rsidR="00D4332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Search Vol/Mo</w:t>
            </w:r>
          </w:p>
        </w:tc>
        <w:tc>
          <w:tcPr>
            <w:tcW w:w="234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CE168B" w14:textId="77777777" w:rsidR="00D4332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D43327" w14:paraId="5C296A8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8A8D2A" w14:textId="77777777" w:rsidR="00D43327" w:rsidRDefault="00000000">
            <w:r>
              <w:rPr>
                <w:color w:val="262626"/>
                <w:sz w:val="18"/>
                <w:szCs w:val="18"/>
              </w:rPr>
              <w:t>anti-static bags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56594D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4,400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ACBF07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Not yet ranking</w:t>
            </w:r>
          </w:p>
        </w:tc>
      </w:tr>
      <w:tr w:rsidR="00D43327" w14:paraId="7CCFCF0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E78D30" w14:textId="77777777" w:rsidR="00D43327" w:rsidRDefault="00000000">
            <w:proofErr w:type="spellStart"/>
            <w:r>
              <w:rPr>
                <w:color w:val="262626"/>
                <w:sz w:val="18"/>
                <w:szCs w:val="18"/>
              </w:rPr>
              <w:t>esd</w:t>
            </w:r>
            <w:proofErr w:type="spellEnd"/>
            <w:r>
              <w:rPr>
                <w:color w:val="262626"/>
                <w:sz w:val="18"/>
                <w:szCs w:val="18"/>
              </w:rPr>
              <w:t xml:space="preserve"> bags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20385D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1,300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1F1E08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Not yet ranking</w:t>
            </w:r>
          </w:p>
        </w:tc>
      </w:tr>
      <w:tr w:rsidR="00D43327" w14:paraId="64B9748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4538BF" w14:textId="77777777" w:rsidR="00D43327" w:rsidRDefault="00000000">
            <w:proofErr w:type="spellStart"/>
            <w:r>
              <w:rPr>
                <w:color w:val="262626"/>
                <w:sz w:val="18"/>
                <w:szCs w:val="18"/>
              </w:rPr>
              <w:t>vci</w:t>
            </w:r>
            <w:proofErr w:type="spellEnd"/>
            <w:r>
              <w:rPr>
                <w:color w:val="262626"/>
                <w:sz w:val="18"/>
                <w:szCs w:val="18"/>
              </w:rPr>
              <w:t xml:space="preserve"> bags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9EDA11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880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20A07C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Not yet ranking</w:t>
            </w:r>
          </w:p>
        </w:tc>
      </w:tr>
      <w:tr w:rsidR="00D43327" w14:paraId="7D07292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B799A9" w14:textId="77777777" w:rsidR="00D43327" w:rsidRDefault="00000000">
            <w:r>
              <w:rPr>
                <w:color w:val="262626"/>
                <w:sz w:val="18"/>
                <w:szCs w:val="18"/>
              </w:rPr>
              <w:t>controlled environment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8EBA97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880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9916A9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Not yet ranking</w:t>
            </w:r>
          </w:p>
        </w:tc>
      </w:tr>
      <w:tr w:rsidR="00D43327" w14:paraId="5E09042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C1F218" w14:textId="77777777" w:rsidR="00D43327" w:rsidRDefault="00000000">
            <w:r>
              <w:rPr>
                <w:color w:val="262626"/>
                <w:sz w:val="18"/>
                <w:szCs w:val="18"/>
              </w:rPr>
              <w:t>static shielding bags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713632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390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38EDD5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Not yet ranking</w:t>
            </w:r>
          </w:p>
        </w:tc>
      </w:tr>
      <w:tr w:rsidR="00D43327" w14:paraId="3730435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F05AA7" w14:textId="77777777" w:rsidR="00D43327" w:rsidRDefault="00000000">
            <w:r>
              <w:rPr>
                <w:color w:val="262626"/>
                <w:sz w:val="18"/>
                <w:szCs w:val="18"/>
              </w:rPr>
              <w:t>medical device packaging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D28B64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320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3A432F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#37</w:t>
            </w:r>
          </w:p>
        </w:tc>
      </w:tr>
      <w:tr w:rsidR="00D43327" w14:paraId="0943A84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93E4E0" w14:textId="77777777" w:rsidR="00D43327" w:rsidRDefault="00000000">
            <w:proofErr w:type="spellStart"/>
            <w:r>
              <w:rPr>
                <w:color w:val="262626"/>
                <w:sz w:val="18"/>
                <w:szCs w:val="18"/>
              </w:rPr>
              <w:t>vci</w:t>
            </w:r>
            <w:proofErr w:type="spellEnd"/>
            <w:r>
              <w:rPr>
                <w:color w:val="262626"/>
                <w:sz w:val="18"/>
                <w:szCs w:val="18"/>
              </w:rPr>
              <w:t xml:space="preserve"> film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C04CC7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170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4E3B3F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Not yet ranking</w:t>
            </w:r>
          </w:p>
        </w:tc>
      </w:tr>
      <w:tr w:rsidR="00D43327" w14:paraId="6C34C0A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9B2461" w14:textId="77777777" w:rsidR="00D43327" w:rsidRDefault="00000000">
            <w:proofErr w:type="spellStart"/>
            <w:r>
              <w:rPr>
                <w:color w:val="262626"/>
                <w:sz w:val="18"/>
                <w:szCs w:val="18"/>
              </w:rPr>
              <w:t>vci</w:t>
            </w:r>
            <w:proofErr w:type="spellEnd"/>
            <w:r>
              <w:rPr>
                <w:color w:val="262626"/>
                <w:sz w:val="18"/>
                <w:szCs w:val="18"/>
              </w:rPr>
              <w:t xml:space="preserve"> packaging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CF5163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140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722CFD" w14:textId="77777777" w:rsidR="00D43327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Not yet ranking</w:t>
            </w:r>
          </w:p>
        </w:tc>
      </w:tr>
    </w:tbl>
    <w:p w14:paraId="3ECF78DF" w14:textId="77777777" w:rsidR="00D43327" w:rsidRDefault="00D4332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3327" w14:paraId="5BDC7C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FF2CC"/>
              <w:left w:val="single" w:sz="1" w:space="0" w:color="FFF2CC"/>
              <w:bottom w:val="single" w:sz="1" w:space="0" w:color="FFF2CC"/>
              <w:right w:val="single" w:sz="1" w:space="0" w:color="FFF2CC"/>
            </w:tcBorders>
            <w:shd w:val="clear" w:color="auto" w:fill="FFF2C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85CD176" w14:textId="77777777" w:rsidR="00D43327" w:rsidRDefault="00000000">
            <w:r>
              <w:rPr>
                <w:color w:val="BF5700"/>
              </w:rPr>
              <w:t>"anti-static bags" at 4,400 searches/month is the single largest untapped keyword opportunity on the site — more monthly volume than the next three keywords in this table combined. CFB already has an Anti-Static Nylon material page; targeted optimization of that page's title and content around this exact phrase is a fast, low-cost path to meaningful new traffic. The VCI cluster (</w:t>
            </w:r>
            <w:proofErr w:type="spellStart"/>
            <w:r>
              <w:rPr>
                <w:color w:val="BF5700"/>
              </w:rPr>
              <w:t>vci</w:t>
            </w:r>
            <w:proofErr w:type="spellEnd"/>
            <w:r>
              <w:rPr>
                <w:color w:val="BF5700"/>
              </w:rPr>
              <w:t xml:space="preserve"> bags, </w:t>
            </w:r>
            <w:proofErr w:type="spellStart"/>
            <w:r>
              <w:rPr>
                <w:color w:val="BF5700"/>
              </w:rPr>
              <w:t>vci</w:t>
            </w:r>
            <w:proofErr w:type="spellEnd"/>
            <w:r>
              <w:rPr>
                <w:color w:val="BF5700"/>
              </w:rPr>
              <w:t xml:space="preserve"> film, </w:t>
            </w:r>
            <w:proofErr w:type="spellStart"/>
            <w:r>
              <w:rPr>
                <w:color w:val="BF5700"/>
              </w:rPr>
              <w:t>vci</w:t>
            </w:r>
            <w:proofErr w:type="spellEnd"/>
            <w:r>
              <w:rPr>
                <w:color w:val="BF5700"/>
              </w:rPr>
              <w:t xml:space="preserve"> packaging — 1,190 combined monthly searches) confirms the audit's original finding: this is real, trackable demand sitting on a keyword set with zero current site presence.</w:t>
            </w:r>
          </w:p>
        </w:tc>
      </w:tr>
    </w:tbl>
    <w:p w14:paraId="34A206A8" w14:textId="77777777" w:rsidR="00D43327" w:rsidRDefault="00D43327">
      <w:pPr>
        <w:spacing w:before="80"/>
      </w:pPr>
    </w:p>
    <w:p w14:paraId="46E63D0A" w14:textId="77777777" w:rsidR="00D43327" w:rsidRDefault="00D43327">
      <w:pPr>
        <w:spacing w:before="120"/>
      </w:pPr>
    </w:p>
    <w:p w14:paraId="09C07297" w14:textId="77777777" w:rsidR="00D43327" w:rsidRDefault="00D4332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3327" w14:paraId="0145A2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9E0E8"/>
              <w:left w:val="single" w:sz="1" w:space="0" w:color="D9E0E8"/>
              <w:bottom w:val="single" w:sz="1" w:space="0" w:color="D9E0E8"/>
              <w:right w:val="single" w:sz="1" w:space="0" w:color="D9E0E8"/>
            </w:tcBorders>
            <w:shd w:val="clear" w:color="auto" w:fill="D9E0E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6F8C90C" w14:textId="77777777" w:rsidR="00D43327" w:rsidRDefault="00000000">
            <w:r>
              <w:rPr>
                <w:color w:val="003366"/>
              </w:rPr>
              <w:t>One optimization opportunity surfaced by this data: two keywords are currently ranking on a different page than their best-matched content. "</w:t>
            </w:r>
            <w:proofErr w:type="gramStart"/>
            <w:r>
              <w:rPr>
                <w:color w:val="003366"/>
              </w:rPr>
              <w:t>medical</w:t>
            </w:r>
            <w:proofErr w:type="gramEnd"/>
            <w:r>
              <w:rPr>
                <w:color w:val="003366"/>
              </w:rPr>
              <w:t xml:space="preserve"> cleanroom packaging" ranks at #13 via the </w:t>
            </w:r>
            <w:proofErr w:type="gramStart"/>
            <w:r>
              <w:rPr>
                <w:color w:val="003366"/>
              </w:rPr>
              <w:t>Pharmaceutical</w:t>
            </w:r>
            <w:proofErr w:type="gramEnd"/>
            <w:r>
              <w:rPr>
                <w:color w:val="003366"/>
              </w:rPr>
              <w:t xml:space="preserve"> page rather than the dedicated </w:t>
            </w:r>
            <w:proofErr w:type="gramStart"/>
            <w:r>
              <w:rPr>
                <w:color w:val="003366"/>
              </w:rPr>
              <w:t>Medical</w:t>
            </w:r>
            <w:proofErr w:type="gramEnd"/>
            <w:r>
              <w:rPr>
                <w:color w:val="003366"/>
              </w:rPr>
              <w:t xml:space="preserve"> page, and "</w:t>
            </w:r>
            <w:proofErr w:type="spellStart"/>
            <w:r>
              <w:rPr>
                <w:color w:val="003366"/>
              </w:rPr>
              <w:t>cleantuff</w:t>
            </w:r>
            <w:proofErr w:type="spellEnd"/>
            <w:r>
              <w:rPr>
                <w:color w:val="003366"/>
              </w:rPr>
              <w:t xml:space="preserve">" ranks at #4 via the </w:t>
            </w:r>
            <w:proofErr w:type="gramStart"/>
            <w:r>
              <w:rPr>
                <w:color w:val="003366"/>
              </w:rPr>
              <w:t>Medical</w:t>
            </w:r>
            <w:proofErr w:type="gramEnd"/>
            <w:r>
              <w:rPr>
                <w:color w:val="003366"/>
              </w:rPr>
              <w:t xml:space="preserve"> market page rather than the CLEANTUFF® material page itself. This is a sign of healthy topical relevance across pages, but pointing these terms to their true best-match page (through stronger internal linking and on-page keyword emphasis) should improve both rankings.</w:t>
            </w:r>
          </w:p>
        </w:tc>
      </w:tr>
    </w:tbl>
    <w:p w14:paraId="6766E4FA" w14:textId="77777777" w:rsidR="00D43327" w:rsidRDefault="00D43327">
      <w:pPr>
        <w:spacing w:before="80"/>
      </w:pPr>
    </w:p>
    <w:p w14:paraId="716B2841" w14:textId="77777777" w:rsidR="00D43327" w:rsidRDefault="00D43327">
      <w:pPr>
        <w:spacing w:before="200"/>
      </w:pPr>
    </w:p>
    <w:p w14:paraId="173F50E2" w14:textId="77777777" w:rsidR="007F1F6E" w:rsidRDefault="007F1F6E">
      <w:pPr>
        <w:rPr>
          <w:b/>
          <w:bCs/>
          <w:color w:val="FFFFFF"/>
          <w:sz w:val="24"/>
          <w:szCs w:val="24"/>
        </w:rPr>
      </w:pPr>
      <w:r>
        <w:rPr>
          <w:b/>
          <w:bCs/>
          <w:color w:val="FFFFFF"/>
          <w:sz w:val="24"/>
          <w:szCs w:val="24"/>
        </w:rPr>
        <w:br w:type="page"/>
      </w:r>
    </w:p>
    <w:p w14:paraId="36F43E53" w14:textId="76257D28" w:rsidR="00D43327" w:rsidRDefault="00000000">
      <w:pPr>
        <w:shd w:val="clear" w:color="auto" w:fill="003366"/>
        <w:ind w:left="160" w:right="160"/>
      </w:pPr>
      <w:r>
        <w:rPr>
          <w:b/>
          <w:bCs/>
          <w:color w:val="FFFFFF"/>
          <w:sz w:val="24"/>
          <w:szCs w:val="24"/>
        </w:rPr>
        <w:lastRenderedPageBreak/>
        <w:t>Work Completed This Period</w:t>
      </w:r>
    </w:p>
    <w:p w14:paraId="5307C19B" w14:textId="77777777" w:rsidR="00D43327" w:rsidRDefault="00D43327">
      <w:pPr>
        <w:spacing w:before="100"/>
      </w:pPr>
    </w:p>
    <w:p w14:paraId="6B9B2DC6" w14:textId="77777777" w:rsidR="00D4332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2626"/>
        </w:rPr>
        <w:t>Homepage: title tag and meta description rewritten; Organization schema (with founding date, credentials, and contact info) deployed sitewide</w:t>
      </w:r>
    </w:p>
    <w:p w14:paraId="3B37F64C" w14:textId="77777777" w:rsidR="00D4332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2626"/>
        </w:rPr>
        <w:t>All 7 market pages optimized: Medical, Semiconductor, Pharmaceutical, Electronic, Food, Aerospace, and the Markets hub — new titles, meta descriptions, image alt text, and Service/</w:t>
      </w:r>
      <w:proofErr w:type="spellStart"/>
      <w:r>
        <w:rPr>
          <w:color w:val="262626"/>
        </w:rPr>
        <w:t>CollectionPage</w:t>
      </w:r>
      <w:proofErr w:type="spellEnd"/>
      <w:r>
        <w:rPr>
          <w:color w:val="262626"/>
        </w:rPr>
        <w:t xml:space="preserve"> schema</w:t>
      </w:r>
    </w:p>
    <w:p w14:paraId="6CF094B4" w14:textId="77777777" w:rsidR="00D4332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2626"/>
        </w:rPr>
        <w:t>All 10 Learning Center posts optimized: titles trimmed for search, featured-image alt text, Article/</w:t>
      </w:r>
      <w:proofErr w:type="spellStart"/>
      <w:r>
        <w:rPr>
          <w:color w:val="262626"/>
        </w:rPr>
        <w:t>NewsArticle</w:t>
      </w:r>
      <w:proofErr w:type="spellEnd"/>
      <w:r>
        <w:rPr>
          <w:color w:val="262626"/>
        </w:rPr>
        <w:t xml:space="preserve"> schema with author byline and publish dates, and internal cross-links connecting case studies to the market and material pages they support</w:t>
      </w:r>
    </w:p>
    <w:p w14:paraId="6485A816" w14:textId="77777777" w:rsidR="00D4332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2626"/>
        </w:rPr>
        <w:t>Our Story page corrected: replaced a live title/meta mismatch that had been mis-describing the page since before this engagement began; added AboutPage schema and links promoting the CLEANTUFF® and ULO exclusive-material pages</w:t>
      </w:r>
    </w:p>
    <w:p w14:paraId="768E4701" w14:textId="77777777" w:rsidR="00D4332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2626"/>
        </w:rPr>
        <w:t xml:space="preserve">50-keyword tracking list </w:t>
      </w:r>
      <w:proofErr w:type="gramStart"/>
      <w:r>
        <w:rPr>
          <w:color w:val="262626"/>
        </w:rPr>
        <w:t>built</w:t>
      </w:r>
      <w:proofErr w:type="gramEnd"/>
      <w:r>
        <w:rPr>
          <w:color w:val="262626"/>
        </w:rPr>
        <w:t xml:space="preserve"> and prioritized in </w:t>
      </w:r>
      <w:proofErr w:type="spellStart"/>
      <w:r>
        <w:rPr>
          <w:color w:val="262626"/>
        </w:rPr>
        <w:t>Ubersuggest</w:t>
      </w:r>
      <w:proofErr w:type="spellEnd"/>
      <w:r>
        <w:rPr>
          <w:color w:val="262626"/>
        </w:rPr>
        <w:t>, including a dedicated VCI cluster flagged as a client priority</w:t>
      </w:r>
    </w:p>
    <w:p w14:paraId="4B46EA99" w14:textId="77777777" w:rsidR="00D4332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2626"/>
        </w:rPr>
        <w:t>19 of 52 total site pages now fully optimized (37% complete)</w:t>
      </w:r>
    </w:p>
    <w:p w14:paraId="7AA2C586" w14:textId="77777777" w:rsidR="00D43327" w:rsidRDefault="00D43327">
      <w:pPr>
        <w:spacing w:before="200"/>
      </w:pPr>
    </w:p>
    <w:p w14:paraId="51808CA1" w14:textId="77777777" w:rsidR="00D43327" w:rsidRDefault="00000000">
      <w:pPr>
        <w:shd w:val="clear" w:color="auto" w:fill="003366"/>
        <w:ind w:left="160" w:right="160"/>
      </w:pPr>
      <w:r>
        <w:rPr>
          <w:b/>
          <w:bCs/>
          <w:color w:val="FFFFFF"/>
          <w:sz w:val="24"/>
          <w:szCs w:val="24"/>
        </w:rPr>
        <w:t>Focus Areas — Next Period</w:t>
      </w:r>
    </w:p>
    <w:p w14:paraId="4B9FEC81" w14:textId="77777777" w:rsidR="00D43327" w:rsidRDefault="00D43327">
      <w:pPr>
        <w:spacing w:before="100"/>
      </w:pPr>
    </w:p>
    <w:p w14:paraId="5140FFE8" w14:textId="77777777" w:rsidR="00D43327" w:rsidRDefault="00000000">
      <w:pPr>
        <w:spacing w:after="100"/>
      </w:pPr>
      <w:r>
        <w:rPr>
          <w:color w:val="262626"/>
        </w:rPr>
        <w:t>Priority 1: Optimize the Anti-Static Nylon material page around "anti-static bags" (4,400 searches/</w:t>
      </w:r>
      <w:proofErr w:type="gramStart"/>
      <w:r>
        <w:rPr>
          <w:color w:val="262626"/>
        </w:rPr>
        <w:t>month) —</w:t>
      </w:r>
      <w:proofErr w:type="gramEnd"/>
      <w:r>
        <w:rPr>
          <w:color w:val="262626"/>
        </w:rPr>
        <w:t xml:space="preserve"> the single largest untapped keyword opportunity identified this period</w:t>
      </w:r>
    </w:p>
    <w:p w14:paraId="45A64877" w14:textId="77777777" w:rsidR="00D43327" w:rsidRDefault="00000000">
      <w:pPr>
        <w:spacing w:after="100"/>
      </w:pPr>
      <w:r>
        <w:rPr>
          <w:color w:val="262626"/>
        </w:rPr>
        <w:t xml:space="preserve">Priority 2: Materials cluster (11 </w:t>
      </w:r>
      <w:proofErr w:type="gramStart"/>
      <w:r>
        <w:rPr>
          <w:color w:val="262626"/>
        </w:rPr>
        <w:t>pages) —</w:t>
      </w:r>
      <w:proofErr w:type="gramEnd"/>
      <w:r>
        <w:rPr>
          <w:color w:val="262626"/>
        </w:rPr>
        <w:t xml:space="preserve"> including CLEANTUFF®, ULO, and </w:t>
      </w:r>
      <w:proofErr w:type="spellStart"/>
      <w:r>
        <w:rPr>
          <w:color w:val="262626"/>
        </w:rPr>
        <w:t>Aclar</w:t>
      </w:r>
      <w:proofErr w:type="spellEnd"/>
      <w:r>
        <w:rPr>
          <w:color w:val="262626"/>
        </w:rPr>
        <w:t>®, CFB's exclusive and highest-margin product lines, already showing early click growth</w:t>
      </w:r>
    </w:p>
    <w:p w14:paraId="1736C743" w14:textId="77777777" w:rsidR="00D43327" w:rsidRDefault="00000000">
      <w:pPr>
        <w:spacing w:after="100"/>
      </w:pPr>
      <w:r>
        <w:rPr>
          <w:color w:val="262626"/>
        </w:rPr>
        <w:t>Priority 3: Build the VCI packaging landing page — a stated client priority with zero current site presence and 1,190+ combined monthly searches across the VCI keyword cluster</w:t>
      </w:r>
    </w:p>
    <w:p w14:paraId="2B871A80" w14:textId="77777777" w:rsidR="00D43327" w:rsidRDefault="00000000">
      <w:pPr>
        <w:spacing w:after="100"/>
      </w:pPr>
      <w:r>
        <w:rPr>
          <w:color w:val="262626"/>
        </w:rPr>
        <w:t>Priority 4: Strengthen internal linking to resolve the two keyword-cannibalization cases identified this period ("medical cleanroom packaging" and "</w:t>
      </w:r>
      <w:proofErr w:type="spellStart"/>
      <w:r>
        <w:rPr>
          <w:color w:val="262626"/>
        </w:rPr>
        <w:t>cleantuff</w:t>
      </w:r>
      <w:proofErr w:type="spellEnd"/>
      <w:r>
        <w:rPr>
          <w:color w:val="262626"/>
        </w:rPr>
        <w:t xml:space="preserve">") so each </w:t>
      </w:r>
      <w:proofErr w:type="gramStart"/>
      <w:r>
        <w:rPr>
          <w:color w:val="262626"/>
        </w:rPr>
        <w:t>ranks</w:t>
      </w:r>
      <w:proofErr w:type="gramEnd"/>
      <w:r>
        <w:rPr>
          <w:color w:val="262626"/>
        </w:rPr>
        <w:t xml:space="preserve"> on its best-matched page</w:t>
      </w:r>
    </w:p>
    <w:p w14:paraId="79106D13" w14:textId="77777777" w:rsidR="00D43327" w:rsidRDefault="00000000">
      <w:pPr>
        <w:spacing w:after="100"/>
      </w:pPr>
      <w:r>
        <w:rPr>
          <w:color w:val="262626"/>
        </w:rPr>
        <w:t>Priority 5: Complete remaining technical quick wins — robots.txt sitemap declaration, homepage H1 consolidation, and full Google Search Console configuration</w:t>
      </w:r>
    </w:p>
    <w:p w14:paraId="0635642C" w14:textId="77777777" w:rsidR="00D43327" w:rsidRDefault="00000000">
      <w:pPr>
        <w:spacing w:after="100"/>
      </w:pPr>
      <w:r>
        <w:rPr>
          <w:color w:val="262626"/>
        </w:rPr>
        <w:t>Priority 6: Continue the product-page rollout (16 pages) across both Cleanroom Bags and Cleanroom Film categories</w:t>
      </w:r>
    </w:p>
    <w:p w14:paraId="49509F9C" w14:textId="77777777" w:rsidR="00D43327" w:rsidRDefault="00D43327">
      <w:pPr>
        <w:spacing w:before="200"/>
      </w:pPr>
    </w:p>
    <w:p w14:paraId="35080348" w14:textId="77777777" w:rsidR="00D43327" w:rsidRDefault="00D43327">
      <w:pPr>
        <w:pBdr>
          <w:bottom w:val="single" w:sz="8" w:space="1" w:color="C9A84C"/>
        </w:pBdr>
        <w:spacing w:after="100"/>
      </w:pPr>
    </w:p>
    <w:p w14:paraId="0F72B24F" w14:textId="77777777" w:rsidR="00D43327" w:rsidRDefault="00000000">
      <w:pPr>
        <w:spacing w:after="20"/>
        <w:jc w:val="center"/>
      </w:pPr>
      <w:r>
        <w:rPr>
          <w:color w:val="666666"/>
          <w:sz w:val="16"/>
          <w:szCs w:val="16"/>
        </w:rPr>
        <w:t>Prepared by Start Advertising   ·   cleanroomfilm.com   ·   Reporting period: July 14 – July 28, 2026</w:t>
      </w:r>
    </w:p>
    <w:p w14:paraId="3E2F2950" w14:textId="77777777" w:rsidR="00D43327" w:rsidRDefault="00000000">
      <w:pPr>
        <w:jc w:val="center"/>
      </w:pPr>
      <w:r>
        <w:rPr>
          <w:color w:val="888888"/>
          <w:sz w:val="15"/>
          <w:szCs w:val="15"/>
        </w:rPr>
        <w:t xml:space="preserve">Data: Google Search Console (first tracked </w:t>
      </w:r>
      <w:proofErr w:type="gramStart"/>
      <w:r>
        <w:rPr>
          <w:color w:val="888888"/>
          <w:sz w:val="15"/>
          <w:szCs w:val="15"/>
        </w:rPr>
        <w:t>period) ·</w:t>
      </w:r>
      <w:proofErr w:type="gramEnd"/>
      <w:r>
        <w:rPr>
          <w:color w:val="888888"/>
          <w:sz w:val="15"/>
          <w:szCs w:val="15"/>
        </w:rPr>
        <w:t xml:space="preserve"> </w:t>
      </w:r>
      <w:proofErr w:type="spellStart"/>
      <w:r>
        <w:rPr>
          <w:color w:val="888888"/>
          <w:sz w:val="15"/>
          <w:szCs w:val="15"/>
        </w:rPr>
        <w:t>Ubersuggest</w:t>
      </w:r>
      <w:proofErr w:type="spellEnd"/>
      <w:r>
        <w:rPr>
          <w:color w:val="888888"/>
          <w:sz w:val="15"/>
          <w:szCs w:val="15"/>
        </w:rPr>
        <w:t xml:space="preserve"> Site Audit &amp; Rank Tracking</w:t>
      </w:r>
    </w:p>
    <w:sectPr w:rsidR="00D43327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B320B" w14:textId="77777777" w:rsidR="00452E0F" w:rsidRDefault="00452E0F">
      <w:r>
        <w:separator/>
      </w:r>
    </w:p>
  </w:endnote>
  <w:endnote w:type="continuationSeparator" w:id="0">
    <w:p w14:paraId="4DCB9F9F" w14:textId="77777777" w:rsidR="00452E0F" w:rsidRDefault="00452E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0A054" w14:textId="77777777" w:rsidR="00D43327" w:rsidRDefault="00000000">
    <w:pPr>
      <w:tabs>
        <w:tab w:val="right" w:pos="9026"/>
      </w:tabs>
    </w:pPr>
    <w:r>
      <w:rPr>
        <w:color w:val="666666"/>
        <w:sz w:val="15"/>
        <w:szCs w:val="15"/>
      </w:rPr>
      <w:t>Confidential — Prepared Exclusively for Cleanroom Film &amp; Bags</w:t>
    </w:r>
    <w:r>
      <w:rPr>
        <w:sz w:val="15"/>
        <w:szCs w:val="15"/>
      </w:rPr>
      <w:tab/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PAGE</w:instrText>
    </w:r>
    <w:r>
      <w:rPr>
        <w:color w:val="666666"/>
        <w:sz w:val="15"/>
        <w:szCs w:val="15"/>
      </w:rPr>
      <w:fldChar w:fldCharType="separate"/>
    </w:r>
    <w:r w:rsidR="007F1F6E">
      <w:rPr>
        <w:noProof/>
        <w:color w:val="666666"/>
        <w:sz w:val="15"/>
        <w:szCs w:val="15"/>
      </w:rPr>
      <w:t>1</w:t>
    </w:r>
    <w:r>
      <w:rPr>
        <w:color w:val="66666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51779" w14:textId="77777777" w:rsidR="00452E0F" w:rsidRDefault="00452E0F">
      <w:r>
        <w:separator/>
      </w:r>
    </w:p>
  </w:footnote>
  <w:footnote w:type="continuationSeparator" w:id="0">
    <w:p w14:paraId="4B17DEF0" w14:textId="77777777" w:rsidR="00452E0F" w:rsidRDefault="00452E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625FA" w14:textId="77777777" w:rsidR="00D43327" w:rsidRDefault="00000000">
    <w:pPr>
      <w:pBdr>
        <w:bottom w:val="single" w:sz="4" w:space="0" w:color="CCCCCC"/>
      </w:pBdr>
      <w:spacing w:after="80"/>
      <w:jc w:val="right"/>
    </w:pPr>
    <w:r>
      <w:rPr>
        <w:color w:val="666666"/>
        <w:sz w:val="16"/>
        <w:szCs w:val="16"/>
      </w:rPr>
      <w:t>Cleanroom Film &amp; Bags — SEO Progress Report | Start Advertising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D118F"/>
    <w:multiLevelType w:val="hybridMultilevel"/>
    <w:tmpl w:val="92E4D12C"/>
    <w:lvl w:ilvl="0" w:tplc="02ACE894">
      <w:start w:val="1"/>
      <w:numFmt w:val="bullet"/>
      <w:lvlText w:val="•"/>
      <w:lvlJc w:val="left"/>
      <w:pPr>
        <w:ind w:left="620" w:hanging="320"/>
      </w:pPr>
    </w:lvl>
    <w:lvl w:ilvl="1" w:tplc="242ACFDC">
      <w:numFmt w:val="decimal"/>
      <w:lvlText w:val=""/>
      <w:lvlJc w:val="left"/>
    </w:lvl>
    <w:lvl w:ilvl="2" w:tplc="DB12F37C">
      <w:numFmt w:val="decimal"/>
      <w:lvlText w:val=""/>
      <w:lvlJc w:val="left"/>
    </w:lvl>
    <w:lvl w:ilvl="3" w:tplc="5B428842">
      <w:numFmt w:val="decimal"/>
      <w:lvlText w:val=""/>
      <w:lvlJc w:val="left"/>
    </w:lvl>
    <w:lvl w:ilvl="4" w:tplc="C3E23E2C">
      <w:numFmt w:val="decimal"/>
      <w:lvlText w:val=""/>
      <w:lvlJc w:val="left"/>
    </w:lvl>
    <w:lvl w:ilvl="5" w:tplc="A59E3134">
      <w:numFmt w:val="decimal"/>
      <w:lvlText w:val=""/>
      <w:lvlJc w:val="left"/>
    </w:lvl>
    <w:lvl w:ilvl="6" w:tplc="27646C1C">
      <w:numFmt w:val="decimal"/>
      <w:lvlText w:val=""/>
      <w:lvlJc w:val="left"/>
    </w:lvl>
    <w:lvl w:ilvl="7" w:tplc="D1C63DD0">
      <w:numFmt w:val="decimal"/>
      <w:lvlText w:val=""/>
      <w:lvlJc w:val="left"/>
    </w:lvl>
    <w:lvl w:ilvl="8" w:tplc="B4C8D042">
      <w:numFmt w:val="decimal"/>
      <w:lvlText w:val=""/>
      <w:lvlJc w:val="left"/>
    </w:lvl>
  </w:abstractNum>
  <w:abstractNum w:abstractNumId="1" w15:restartNumberingAfterBreak="0">
    <w:nsid w:val="296B3B8B"/>
    <w:multiLevelType w:val="hybridMultilevel"/>
    <w:tmpl w:val="6A549A1E"/>
    <w:lvl w:ilvl="0" w:tplc="0EB82C7E">
      <w:start w:val="1"/>
      <w:numFmt w:val="bullet"/>
      <w:lvlText w:val="●"/>
      <w:lvlJc w:val="left"/>
      <w:pPr>
        <w:ind w:left="720" w:hanging="360"/>
      </w:pPr>
    </w:lvl>
    <w:lvl w:ilvl="1" w:tplc="5B2E8BF2">
      <w:start w:val="1"/>
      <w:numFmt w:val="bullet"/>
      <w:lvlText w:val="○"/>
      <w:lvlJc w:val="left"/>
      <w:pPr>
        <w:ind w:left="1440" w:hanging="360"/>
      </w:pPr>
    </w:lvl>
    <w:lvl w:ilvl="2" w:tplc="623062F2">
      <w:start w:val="1"/>
      <w:numFmt w:val="bullet"/>
      <w:lvlText w:val="■"/>
      <w:lvlJc w:val="left"/>
      <w:pPr>
        <w:ind w:left="2160" w:hanging="360"/>
      </w:pPr>
    </w:lvl>
    <w:lvl w:ilvl="3" w:tplc="5CB6497C">
      <w:start w:val="1"/>
      <w:numFmt w:val="bullet"/>
      <w:lvlText w:val="●"/>
      <w:lvlJc w:val="left"/>
      <w:pPr>
        <w:ind w:left="2880" w:hanging="360"/>
      </w:pPr>
    </w:lvl>
    <w:lvl w:ilvl="4" w:tplc="830A78F2">
      <w:start w:val="1"/>
      <w:numFmt w:val="bullet"/>
      <w:lvlText w:val="○"/>
      <w:lvlJc w:val="left"/>
      <w:pPr>
        <w:ind w:left="3600" w:hanging="360"/>
      </w:pPr>
    </w:lvl>
    <w:lvl w:ilvl="5" w:tplc="53F8E4E8">
      <w:start w:val="1"/>
      <w:numFmt w:val="bullet"/>
      <w:lvlText w:val="■"/>
      <w:lvlJc w:val="left"/>
      <w:pPr>
        <w:ind w:left="4320" w:hanging="360"/>
      </w:pPr>
    </w:lvl>
    <w:lvl w:ilvl="6" w:tplc="56BA78A4">
      <w:start w:val="1"/>
      <w:numFmt w:val="bullet"/>
      <w:lvlText w:val="●"/>
      <w:lvlJc w:val="left"/>
      <w:pPr>
        <w:ind w:left="5040" w:hanging="360"/>
      </w:pPr>
    </w:lvl>
    <w:lvl w:ilvl="7" w:tplc="8EA021AA">
      <w:start w:val="1"/>
      <w:numFmt w:val="bullet"/>
      <w:lvlText w:val="●"/>
      <w:lvlJc w:val="left"/>
      <w:pPr>
        <w:ind w:left="5760" w:hanging="360"/>
      </w:pPr>
    </w:lvl>
    <w:lvl w:ilvl="8" w:tplc="D58030F4">
      <w:start w:val="1"/>
      <w:numFmt w:val="bullet"/>
      <w:lvlText w:val="●"/>
      <w:lvlJc w:val="left"/>
      <w:pPr>
        <w:ind w:left="6480" w:hanging="360"/>
      </w:pPr>
    </w:lvl>
  </w:abstractNum>
  <w:num w:numId="1" w16cid:durableId="81873713">
    <w:abstractNumId w:val="1"/>
    <w:lvlOverride w:ilvl="0">
      <w:startOverride w:val="1"/>
    </w:lvlOverride>
  </w:num>
  <w:num w:numId="2" w16cid:durableId="4352535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327"/>
    <w:rsid w:val="00452E0F"/>
    <w:rsid w:val="007F1F6E"/>
    <w:rsid w:val="00A85C62"/>
    <w:rsid w:val="00D4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B325B"/>
  <w15:docId w15:val="{D02B4E6A-7BE1-4C7F-A54D-BEFB3EE5B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1325</Words>
  <Characters>7557</Characters>
  <Application>Microsoft Office Word</Application>
  <DocSecurity>0</DocSecurity>
  <Lines>62</Lines>
  <Paragraphs>17</Paragraphs>
  <ScaleCrop>false</ScaleCrop>
  <Company/>
  <LinksUpToDate>false</LinksUpToDate>
  <CharactersWithSpaces>8865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Richard Brashear</cp:lastModifiedBy>
  <cp:revision>2</cp:revision>
  <dcterms:created xsi:type="dcterms:W3CDTF">2026-07-28T11:22:00Z</dcterms:created>
  <dcterms:modified xsi:type="dcterms:W3CDTF">2026-07-28T11:27:00Z</dcterms:modified>
</cp:coreProperties>
</file>