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26D" w:rsidRDefault="0089626D" w:rsidP="008F63AC">
      <w:pPr>
        <w:pStyle w:val="Title"/>
        <w:ind w:firstLine="720"/>
      </w:pPr>
      <w:r>
        <w:t>Tipper</w:t>
      </w:r>
      <w:r w:rsidR="008C21D6">
        <w:t>/Guest Phone App Design</w:t>
      </w:r>
    </w:p>
    <w:p w:rsidR="00793212" w:rsidRDefault="00793212" w:rsidP="00793212">
      <w:pPr>
        <w:pStyle w:val="Heading1"/>
      </w:pPr>
      <w:r>
        <w:t>Overview</w:t>
      </w:r>
    </w:p>
    <w:p w:rsidR="00315E39" w:rsidRDefault="00315E39" w:rsidP="00793212">
      <w:r>
        <w:t xml:space="preserve">This app enabled guests in hotels to electronically leave a tip for the housekeeper. Hotel management can use a web interface to review tip info and other service ratings and notes from the guests. </w:t>
      </w:r>
    </w:p>
    <w:p w:rsidR="00315E39" w:rsidRDefault="00315E39" w:rsidP="00793212"/>
    <w:p w:rsidR="00793212" w:rsidRDefault="00793212" w:rsidP="00793212">
      <w:r>
        <w:t xml:space="preserve">There are 2 types of users of the app and both have </w:t>
      </w:r>
      <w:r w:rsidR="00315E39">
        <w:t xml:space="preserve">separate interfaces. </w:t>
      </w:r>
    </w:p>
    <w:p w:rsidR="008C21D6" w:rsidRDefault="008C21D6" w:rsidP="008C21D6">
      <w:pPr>
        <w:pStyle w:val="Heading1"/>
      </w:pPr>
      <w:r>
        <w:t xml:space="preserve">Tipper/Guest Tip App for </w:t>
      </w:r>
      <w:proofErr w:type="spellStart"/>
      <w:r>
        <w:t>Iphone</w:t>
      </w:r>
      <w:proofErr w:type="spellEnd"/>
      <w:r>
        <w:t xml:space="preserve"> and Android – No web app required at this time.</w:t>
      </w:r>
    </w:p>
    <w:p w:rsidR="00315E39" w:rsidRPr="00315E39" w:rsidRDefault="00315E39" w:rsidP="00793212">
      <w:pPr>
        <w:rPr>
          <w:b/>
        </w:rPr>
      </w:pPr>
      <w:r w:rsidRPr="00315E39">
        <w:rPr>
          <w:b/>
        </w:rPr>
        <w:t xml:space="preserve">Tipper interface has 6 app </w:t>
      </w:r>
      <w:r w:rsidR="008C21D6">
        <w:rPr>
          <w:b/>
        </w:rPr>
        <w:t>screens</w:t>
      </w:r>
      <w:r w:rsidRPr="00315E39">
        <w:rPr>
          <w:b/>
        </w:rPr>
        <w:t>.</w:t>
      </w:r>
    </w:p>
    <w:p w:rsidR="00315E39" w:rsidRDefault="00315E39" w:rsidP="00793212">
      <w:r>
        <w:t>Login</w:t>
      </w:r>
    </w:p>
    <w:p w:rsidR="00315E39" w:rsidRDefault="00315E39" w:rsidP="00793212">
      <w:r>
        <w:t>Sign up</w:t>
      </w:r>
    </w:p>
    <w:p w:rsidR="00315E39" w:rsidRDefault="00315E39" w:rsidP="00793212">
      <w:r>
        <w:t xml:space="preserve">Landing page (list of </w:t>
      </w:r>
      <w:r w:rsidR="008C21D6">
        <w:t xml:space="preserve">last 10 </w:t>
      </w:r>
      <w:r>
        <w:t>tips)</w:t>
      </w:r>
    </w:p>
    <w:p w:rsidR="00315E39" w:rsidRDefault="00315E39" w:rsidP="00793212">
      <w:r>
        <w:t>Tip entry</w:t>
      </w:r>
    </w:p>
    <w:p w:rsidR="00315E39" w:rsidRDefault="00315E39" w:rsidP="00793212">
      <w:r>
        <w:t>Tip fee confirmation</w:t>
      </w:r>
      <w:r w:rsidR="008C21D6">
        <w:t xml:space="preserve"> (credit card capture)</w:t>
      </w:r>
    </w:p>
    <w:p w:rsidR="00315E39" w:rsidRDefault="008C21D6" w:rsidP="00793212">
      <w:r>
        <w:t>View/Print</w:t>
      </w:r>
    </w:p>
    <w:p w:rsidR="00315E39" w:rsidRDefault="00315E39" w:rsidP="00793212"/>
    <w:p w:rsidR="005519EC" w:rsidRPr="005519EC" w:rsidRDefault="0089626D" w:rsidP="005519EC">
      <w:pPr>
        <w:pStyle w:val="Heading1"/>
      </w:pPr>
      <w:r>
        <w:lastRenderedPageBreak/>
        <w:t xml:space="preserve">Tipper </w:t>
      </w:r>
      <w:r w:rsidR="005519EC">
        <w:t>Login</w:t>
      </w:r>
    </w:p>
    <w:p w:rsidR="00557755" w:rsidRDefault="00BF2F60">
      <w:r w:rsidRPr="00BF2F60">
        <w:rPr>
          <w:noProof/>
        </w:rPr>
        <w:drawing>
          <wp:inline distT="0" distB="0" distL="0" distR="0">
            <wp:extent cx="3291840" cy="6717881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3514" cy="67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05" w:rsidRDefault="004C030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57E93" w:rsidRPr="00657E93" w:rsidRDefault="00657E93" w:rsidP="00657E93"/>
    <w:p w:rsidR="005519EC" w:rsidRDefault="005519EC" w:rsidP="005519EC">
      <w:pPr>
        <w:pStyle w:val="Heading2"/>
      </w:pPr>
      <w:r>
        <w:t>Sign Up</w:t>
      </w:r>
    </w:p>
    <w:p w:rsidR="00BF2F60" w:rsidRDefault="00BF2F60" w:rsidP="005519EC">
      <w:r>
        <w:t xml:space="preserve">Easy sign up with just email </w:t>
      </w:r>
    </w:p>
    <w:p w:rsidR="00BF2F60" w:rsidRDefault="00BF2F60" w:rsidP="005519EC"/>
    <w:p w:rsidR="005519EC" w:rsidRDefault="00BF2F60" w:rsidP="005519EC">
      <w:r w:rsidRPr="00BF2F60">
        <w:rPr>
          <w:noProof/>
        </w:rPr>
        <w:drawing>
          <wp:inline distT="0" distB="0" distL="0" distR="0">
            <wp:extent cx="3000794" cy="6068272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AB" w:rsidRPr="005519EC" w:rsidRDefault="00714CAB" w:rsidP="005519EC"/>
    <w:p w:rsidR="005519EC" w:rsidRDefault="005519EC"/>
    <w:p w:rsidR="003422F0" w:rsidRDefault="003422F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6058D" w:rsidRDefault="005519EC" w:rsidP="00D6058D">
      <w:pPr>
        <w:pStyle w:val="Heading2"/>
      </w:pPr>
      <w:r>
        <w:lastRenderedPageBreak/>
        <w:t>Login Landing Page</w:t>
      </w:r>
      <w:r w:rsidR="00D6058D">
        <w:t xml:space="preserve"> or landing page for signing up</w:t>
      </w:r>
    </w:p>
    <w:p w:rsidR="008C21D6" w:rsidRPr="008C21D6" w:rsidRDefault="008C21D6" w:rsidP="008C21D6">
      <w:pPr>
        <w:rPr>
          <w:b/>
        </w:rPr>
      </w:pPr>
      <w:r>
        <w:rPr>
          <w:b/>
        </w:rPr>
        <w:t>*</w:t>
      </w:r>
      <w:r w:rsidRPr="008C21D6">
        <w:rPr>
          <w:b/>
        </w:rPr>
        <w:t>If there are more than 10 tips, we need a NEXT and PREV list function</w:t>
      </w:r>
    </w:p>
    <w:p w:rsidR="00073B94" w:rsidRDefault="00BF2F60">
      <w:r w:rsidRPr="00BF2F60">
        <w:rPr>
          <w:noProof/>
        </w:rPr>
        <w:drawing>
          <wp:inline distT="0" distB="0" distL="0" distR="0">
            <wp:extent cx="3628864" cy="737085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8067" cy="73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8D" w:rsidRDefault="00D6058D"/>
    <w:p w:rsidR="00D6058D" w:rsidRDefault="00D6058D" w:rsidP="00D6058D">
      <w:pPr>
        <w:pStyle w:val="Heading2"/>
      </w:pPr>
      <w:r>
        <w:lastRenderedPageBreak/>
        <w:t>Tip Entry</w:t>
      </w:r>
    </w:p>
    <w:p w:rsidR="0067666E" w:rsidRDefault="0067666E" w:rsidP="0067666E">
      <w:r>
        <w:t xml:space="preserve">Would like to use location services or even </w:t>
      </w:r>
      <w:proofErr w:type="spellStart"/>
      <w:r>
        <w:t>Wifi</w:t>
      </w:r>
      <w:proofErr w:type="spellEnd"/>
      <w:r>
        <w:t xml:space="preserve"> info as you mentioned which will get me closer to identify the hotel and select it.  I am pretty sure there’s a way </w:t>
      </w:r>
      <w:proofErr w:type="gramStart"/>
      <w:r>
        <w:t xml:space="preserve">using  </w:t>
      </w:r>
      <w:r w:rsidRPr="0067666E">
        <w:t>Google</w:t>
      </w:r>
      <w:proofErr w:type="gramEnd"/>
      <w:r w:rsidRPr="0067666E">
        <w:t xml:space="preserve"> Places API</w:t>
      </w:r>
      <w:r>
        <w:t xml:space="preserve"> to get to the hotel to save the customer the bother of selecting.</w:t>
      </w:r>
    </w:p>
    <w:p w:rsidR="001E264E" w:rsidRDefault="001E264E" w:rsidP="0067666E"/>
    <w:p w:rsidR="001E264E" w:rsidRPr="001E264E" w:rsidRDefault="001E264E" w:rsidP="0067666E">
      <w:pPr>
        <w:rPr>
          <w:b/>
        </w:rPr>
      </w:pPr>
      <w:r w:rsidRPr="001E264E">
        <w:rPr>
          <w:b/>
        </w:rPr>
        <w:t xml:space="preserve">*If Tipper decides to leave ZERO $0.00 </w:t>
      </w:r>
      <w:proofErr w:type="gramStart"/>
      <w:r w:rsidRPr="001E264E">
        <w:rPr>
          <w:b/>
        </w:rPr>
        <w:t>tip</w:t>
      </w:r>
      <w:proofErr w:type="gramEnd"/>
      <w:r>
        <w:rPr>
          <w:b/>
        </w:rPr>
        <w:t xml:space="preserve">, then </w:t>
      </w:r>
      <w:bookmarkStart w:id="0" w:name="_GoBack"/>
      <w:bookmarkEnd w:id="0"/>
      <w:r>
        <w:rPr>
          <w:b/>
        </w:rPr>
        <w:t>skip the next page and</w:t>
      </w:r>
      <w:r w:rsidRPr="001E264E">
        <w:rPr>
          <w:b/>
        </w:rPr>
        <w:t xml:space="preserve"> just allow the user to submit the rating and note to the hotel.</w:t>
      </w:r>
    </w:p>
    <w:p w:rsidR="00073B94" w:rsidRDefault="00073B94">
      <w:r w:rsidRPr="00073B94">
        <w:rPr>
          <w:noProof/>
        </w:rPr>
        <w:drawing>
          <wp:inline distT="0" distB="0" distL="0" distR="0">
            <wp:extent cx="4161822" cy="4794294"/>
            <wp:effectExtent l="19050" t="19050" r="1016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597" cy="47986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058D" w:rsidRDefault="00D6058D"/>
    <w:p w:rsidR="00D6058D" w:rsidRDefault="00D6058D"/>
    <w:p w:rsidR="002B32CA" w:rsidRDefault="002B32C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561C3" w:rsidRDefault="002B32CA" w:rsidP="002B32CA">
      <w:pPr>
        <w:pStyle w:val="Heading2"/>
      </w:pPr>
      <w:r>
        <w:lastRenderedPageBreak/>
        <w:t>Confirmation</w:t>
      </w:r>
    </w:p>
    <w:p w:rsidR="000561C3" w:rsidRDefault="00D770C8">
      <w:r w:rsidRPr="00D770C8">
        <w:rPr>
          <w:noProof/>
        </w:rPr>
        <w:drawing>
          <wp:inline distT="0" distB="0" distL="0" distR="0">
            <wp:extent cx="3388870" cy="695739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594" cy="696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C3" w:rsidRDefault="000561C3"/>
    <w:p w:rsidR="000561C3" w:rsidRDefault="00D770C8" w:rsidP="00D770C8">
      <w:pPr>
        <w:pStyle w:val="Heading2"/>
        <w:rPr>
          <w:noProof/>
        </w:rPr>
      </w:pPr>
      <w:r>
        <w:rPr>
          <w:noProof/>
        </w:rPr>
        <w:lastRenderedPageBreak/>
        <w:t>Transaction Complete</w:t>
      </w:r>
    </w:p>
    <w:p w:rsidR="00D770C8" w:rsidRPr="00D770C8" w:rsidRDefault="00D770C8" w:rsidP="00D770C8">
      <w:r w:rsidRPr="00D770C8">
        <w:rPr>
          <w:noProof/>
        </w:rPr>
        <w:drawing>
          <wp:inline distT="0" distB="0" distL="0" distR="0">
            <wp:extent cx="3649649" cy="7351312"/>
            <wp:effectExtent l="0" t="0" r="825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560" cy="735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C3" w:rsidRDefault="000561C3"/>
    <w:p w:rsidR="001B213E" w:rsidRDefault="001B213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B129F" w:rsidRDefault="001B213E" w:rsidP="001B213E">
      <w:pPr>
        <w:pStyle w:val="Heading1"/>
      </w:pPr>
      <w:r>
        <w:lastRenderedPageBreak/>
        <w:t>View/Print</w:t>
      </w:r>
    </w:p>
    <w:p w:rsidR="0064396F" w:rsidRDefault="0064396F" w:rsidP="0064396F">
      <w:r>
        <w:t>This should be viewable in a phone size view so that someone could take a screen shot and use that as a receipt.</w:t>
      </w:r>
    </w:p>
    <w:p w:rsidR="00AD25FA" w:rsidRDefault="00AD25FA" w:rsidP="0064396F">
      <w:r w:rsidRPr="00AD25FA">
        <w:rPr>
          <w:noProof/>
        </w:rPr>
        <w:drawing>
          <wp:inline distT="0" distB="0" distL="0" distR="0">
            <wp:extent cx="2600077" cy="529345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035" cy="52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3E" w:rsidRDefault="001B213E" w:rsidP="001B213E"/>
    <w:sectPr w:rsidR="001B213E" w:rsidSect="00A07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BE7B12"/>
    <w:rsid w:val="00030817"/>
    <w:rsid w:val="000561C3"/>
    <w:rsid w:val="00073B94"/>
    <w:rsid w:val="000A378D"/>
    <w:rsid w:val="001102AF"/>
    <w:rsid w:val="001B213E"/>
    <w:rsid w:val="001C31AA"/>
    <w:rsid w:val="001D241C"/>
    <w:rsid w:val="001E264E"/>
    <w:rsid w:val="00251FDC"/>
    <w:rsid w:val="002B32CA"/>
    <w:rsid w:val="002E27B4"/>
    <w:rsid w:val="00301621"/>
    <w:rsid w:val="00315E39"/>
    <w:rsid w:val="003422F0"/>
    <w:rsid w:val="00365F66"/>
    <w:rsid w:val="00376246"/>
    <w:rsid w:val="003A664A"/>
    <w:rsid w:val="003A7C87"/>
    <w:rsid w:val="004051C6"/>
    <w:rsid w:val="00420E9A"/>
    <w:rsid w:val="00476609"/>
    <w:rsid w:val="004C0305"/>
    <w:rsid w:val="00500B74"/>
    <w:rsid w:val="005148D4"/>
    <w:rsid w:val="00523379"/>
    <w:rsid w:val="005302E5"/>
    <w:rsid w:val="005519EC"/>
    <w:rsid w:val="00557755"/>
    <w:rsid w:val="0064396F"/>
    <w:rsid w:val="00657E93"/>
    <w:rsid w:val="0067666E"/>
    <w:rsid w:val="00714CAB"/>
    <w:rsid w:val="00793212"/>
    <w:rsid w:val="0082001D"/>
    <w:rsid w:val="00824677"/>
    <w:rsid w:val="00837D4F"/>
    <w:rsid w:val="00844376"/>
    <w:rsid w:val="0089626D"/>
    <w:rsid w:val="008C21D6"/>
    <w:rsid w:val="008D5047"/>
    <w:rsid w:val="008F63AC"/>
    <w:rsid w:val="009931D4"/>
    <w:rsid w:val="009932BB"/>
    <w:rsid w:val="00A07668"/>
    <w:rsid w:val="00A466DD"/>
    <w:rsid w:val="00AD25FA"/>
    <w:rsid w:val="00AD3BB1"/>
    <w:rsid w:val="00AF4BEA"/>
    <w:rsid w:val="00B34CED"/>
    <w:rsid w:val="00BE5B73"/>
    <w:rsid w:val="00BE7B12"/>
    <w:rsid w:val="00BF2F60"/>
    <w:rsid w:val="00C36C92"/>
    <w:rsid w:val="00CE084E"/>
    <w:rsid w:val="00D6058D"/>
    <w:rsid w:val="00D770C8"/>
    <w:rsid w:val="00E17D86"/>
    <w:rsid w:val="00E24EE2"/>
    <w:rsid w:val="00EE7471"/>
    <w:rsid w:val="00F13BCF"/>
    <w:rsid w:val="00F30221"/>
    <w:rsid w:val="00F34EE4"/>
    <w:rsid w:val="00F6409D"/>
    <w:rsid w:val="00F65ACE"/>
    <w:rsid w:val="00F9404A"/>
    <w:rsid w:val="00FB129F"/>
    <w:rsid w:val="00FD1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668"/>
  </w:style>
  <w:style w:type="paragraph" w:styleId="Heading1">
    <w:name w:val="heading 1"/>
    <w:basedOn w:val="Normal"/>
    <w:next w:val="Normal"/>
    <w:link w:val="Heading1Char"/>
    <w:uiPriority w:val="9"/>
    <w:qFormat/>
    <w:rsid w:val="001B21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19E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22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3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B9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766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766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1B213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1B213E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B21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19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519EC"/>
    <w:rPr>
      <w:color w:val="0000FF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89626D"/>
    <w:rPr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F3022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1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19E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22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3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B9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766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766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1B21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1B213E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B21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19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519EC"/>
    <w:rPr>
      <w:color w:val="0000FF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89626D"/>
    <w:rPr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F3022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4279C2-A251-4648-88E0-FA2D3DB5F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1307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Scotto di Carlo, Tony</dc:creator>
  <cp:keywords>No Restrictions</cp:keywords>
  <cp:lastModifiedBy>Shashikant.Chauhan</cp:lastModifiedBy>
  <cp:revision>7</cp:revision>
  <dcterms:created xsi:type="dcterms:W3CDTF">2015-06-24T02:13:00Z</dcterms:created>
  <dcterms:modified xsi:type="dcterms:W3CDTF">2015-06-29T15:02:00Z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40d867e6-3bdc-47bb-ae9e-9606f2ed1823</vt:lpwstr>
  </property>
  <property fmtid="{D5CDD505-2E9C-101B-9397-08002B2CF9AE}" pid="3" name="DellClassification">
    <vt:lpwstr>No Restrictions</vt:lpwstr>
  </property>
  <property fmtid="{D5CDD505-2E9C-101B-9397-08002B2CF9AE}" pid="4" name="DellSubLabels">
    <vt:lpwstr/>
  </property>
</Properties>
</file>