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F01DF" w14:textId="77777777" w:rsidR="003C1F04" w:rsidRDefault="003C1F04" w:rsidP="003C1F04">
      <w:pPr>
        <w:numPr>
          <w:ilvl w:val="0"/>
          <w:numId w:val="1"/>
        </w:numPr>
      </w:pPr>
      <w:bookmarkStart w:id="0" w:name="_GoBack"/>
      <w:bookmarkEnd w:id="0"/>
      <w:r>
        <w:t>Define Dead lock. List necessary and sufficient conditions to occur deadlock. Apply Bankers algorithm for dead lock avoidance for the following data and conclude whether system is in safe state or not?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663"/>
        <w:gridCol w:w="664"/>
        <w:gridCol w:w="663"/>
        <w:gridCol w:w="664"/>
        <w:gridCol w:w="664"/>
        <w:gridCol w:w="663"/>
        <w:gridCol w:w="663"/>
        <w:gridCol w:w="664"/>
        <w:gridCol w:w="664"/>
        <w:gridCol w:w="663"/>
        <w:gridCol w:w="663"/>
        <w:gridCol w:w="664"/>
      </w:tblGrid>
      <w:tr w:rsidR="003C1F04" w14:paraId="03C28DFF" w14:textId="77777777" w:rsidTr="00942039">
        <w:tc>
          <w:tcPr>
            <w:tcW w:w="682" w:type="dxa"/>
            <w:shd w:val="clear" w:color="auto" w:fill="auto"/>
          </w:tcPr>
          <w:p w14:paraId="1D978096" w14:textId="77777777" w:rsidR="003C1F04" w:rsidRDefault="003C1F04" w:rsidP="00942039"/>
        </w:tc>
        <w:tc>
          <w:tcPr>
            <w:tcW w:w="2726" w:type="dxa"/>
            <w:gridSpan w:val="4"/>
            <w:shd w:val="clear" w:color="auto" w:fill="auto"/>
          </w:tcPr>
          <w:p w14:paraId="582CB34A" w14:textId="77777777" w:rsidR="003C1F04" w:rsidRPr="00FC1C19" w:rsidRDefault="003C1F04" w:rsidP="00942039">
            <w:pPr>
              <w:rPr>
                <w:b/>
                <w:bCs/>
                <w:sz w:val="24"/>
                <w:szCs w:val="24"/>
              </w:rPr>
            </w:pPr>
            <w:r w:rsidRPr="00FC1C19">
              <w:rPr>
                <w:b/>
                <w:bCs/>
                <w:sz w:val="24"/>
                <w:szCs w:val="24"/>
              </w:rPr>
              <w:t>Allocation</w:t>
            </w:r>
          </w:p>
        </w:tc>
        <w:tc>
          <w:tcPr>
            <w:tcW w:w="2724" w:type="dxa"/>
            <w:gridSpan w:val="4"/>
            <w:shd w:val="clear" w:color="auto" w:fill="auto"/>
          </w:tcPr>
          <w:p w14:paraId="45E6F716" w14:textId="77777777" w:rsidR="003C1F04" w:rsidRPr="00FC1C19" w:rsidRDefault="003C1F04" w:rsidP="00942039">
            <w:pPr>
              <w:rPr>
                <w:b/>
                <w:bCs/>
                <w:sz w:val="24"/>
                <w:szCs w:val="24"/>
              </w:rPr>
            </w:pPr>
            <w:r w:rsidRPr="00FC1C19">
              <w:rPr>
                <w:b/>
                <w:bCs/>
                <w:sz w:val="24"/>
                <w:szCs w:val="24"/>
              </w:rPr>
              <w:t>Max</w:t>
            </w:r>
          </w:p>
        </w:tc>
        <w:tc>
          <w:tcPr>
            <w:tcW w:w="2724" w:type="dxa"/>
            <w:gridSpan w:val="4"/>
            <w:shd w:val="clear" w:color="auto" w:fill="auto"/>
          </w:tcPr>
          <w:p w14:paraId="48A1D704" w14:textId="77777777" w:rsidR="003C1F04" w:rsidRPr="00FC1C19" w:rsidRDefault="003C1F04" w:rsidP="00942039">
            <w:pPr>
              <w:rPr>
                <w:b/>
                <w:bCs/>
                <w:sz w:val="24"/>
                <w:szCs w:val="24"/>
              </w:rPr>
            </w:pPr>
            <w:r w:rsidRPr="00FC1C19">
              <w:rPr>
                <w:b/>
                <w:bCs/>
                <w:sz w:val="24"/>
                <w:szCs w:val="24"/>
              </w:rPr>
              <w:t>Available</w:t>
            </w:r>
          </w:p>
        </w:tc>
      </w:tr>
      <w:tr w:rsidR="003C1F04" w14:paraId="5E3205A1" w14:textId="77777777" w:rsidTr="00942039">
        <w:tc>
          <w:tcPr>
            <w:tcW w:w="682" w:type="dxa"/>
            <w:shd w:val="clear" w:color="auto" w:fill="auto"/>
          </w:tcPr>
          <w:p w14:paraId="59CE256F" w14:textId="77777777" w:rsidR="003C1F04" w:rsidRDefault="003C1F04" w:rsidP="00942039"/>
        </w:tc>
        <w:tc>
          <w:tcPr>
            <w:tcW w:w="682" w:type="dxa"/>
            <w:shd w:val="clear" w:color="auto" w:fill="auto"/>
          </w:tcPr>
          <w:p w14:paraId="547EFD32" w14:textId="77777777" w:rsidR="003C1F04" w:rsidRPr="00FC1C19" w:rsidRDefault="003C1F04" w:rsidP="00942039">
            <w:pPr>
              <w:rPr>
                <w:b/>
                <w:bCs/>
              </w:rPr>
            </w:pPr>
            <w:r w:rsidRPr="00FC1C19">
              <w:rPr>
                <w:b/>
                <w:bCs/>
              </w:rPr>
              <w:t>A</w:t>
            </w:r>
          </w:p>
        </w:tc>
        <w:tc>
          <w:tcPr>
            <w:tcW w:w="682" w:type="dxa"/>
            <w:shd w:val="clear" w:color="auto" w:fill="auto"/>
          </w:tcPr>
          <w:p w14:paraId="26C45A41" w14:textId="77777777" w:rsidR="003C1F04" w:rsidRPr="00FC1C19" w:rsidRDefault="003C1F04" w:rsidP="00942039">
            <w:pPr>
              <w:rPr>
                <w:b/>
                <w:bCs/>
              </w:rPr>
            </w:pPr>
            <w:r w:rsidRPr="00FC1C19">
              <w:rPr>
                <w:b/>
                <w:bCs/>
              </w:rPr>
              <w:t>B</w:t>
            </w:r>
          </w:p>
        </w:tc>
        <w:tc>
          <w:tcPr>
            <w:tcW w:w="681" w:type="dxa"/>
            <w:shd w:val="clear" w:color="auto" w:fill="auto"/>
          </w:tcPr>
          <w:p w14:paraId="55C74974" w14:textId="77777777" w:rsidR="003C1F04" w:rsidRPr="00FC1C19" w:rsidRDefault="003C1F04" w:rsidP="00942039">
            <w:pPr>
              <w:rPr>
                <w:b/>
                <w:bCs/>
              </w:rPr>
            </w:pPr>
            <w:r w:rsidRPr="00FC1C19">
              <w:rPr>
                <w:b/>
                <w:bCs/>
              </w:rPr>
              <w:t>C</w:t>
            </w:r>
          </w:p>
        </w:tc>
        <w:tc>
          <w:tcPr>
            <w:tcW w:w="681" w:type="dxa"/>
            <w:shd w:val="clear" w:color="auto" w:fill="auto"/>
          </w:tcPr>
          <w:p w14:paraId="5959B8D0" w14:textId="77777777" w:rsidR="003C1F04" w:rsidRPr="00FC1C19" w:rsidRDefault="003C1F04" w:rsidP="00942039">
            <w:pPr>
              <w:rPr>
                <w:b/>
                <w:bCs/>
              </w:rPr>
            </w:pPr>
            <w:r w:rsidRPr="00FC1C19">
              <w:rPr>
                <w:b/>
                <w:bCs/>
              </w:rPr>
              <w:t>D</w:t>
            </w:r>
          </w:p>
        </w:tc>
        <w:tc>
          <w:tcPr>
            <w:tcW w:w="681" w:type="dxa"/>
            <w:shd w:val="clear" w:color="auto" w:fill="auto"/>
          </w:tcPr>
          <w:p w14:paraId="6213DCF3" w14:textId="77777777" w:rsidR="003C1F04" w:rsidRPr="00FC1C19" w:rsidRDefault="003C1F04" w:rsidP="00942039">
            <w:pPr>
              <w:rPr>
                <w:b/>
                <w:bCs/>
              </w:rPr>
            </w:pPr>
            <w:r w:rsidRPr="00FC1C19">
              <w:rPr>
                <w:b/>
                <w:bCs/>
              </w:rPr>
              <w:t>A</w:t>
            </w:r>
          </w:p>
        </w:tc>
        <w:tc>
          <w:tcPr>
            <w:tcW w:w="681" w:type="dxa"/>
            <w:shd w:val="clear" w:color="auto" w:fill="auto"/>
          </w:tcPr>
          <w:p w14:paraId="2F104ADE" w14:textId="77777777" w:rsidR="003C1F04" w:rsidRPr="00FC1C19" w:rsidRDefault="003C1F04" w:rsidP="00942039">
            <w:pPr>
              <w:rPr>
                <w:b/>
                <w:bCs/>
              </w:rPr>
            </w:pPr>
            <w:r w:rsidRPr="00FC1C19">
              <w:rPr>
                <w:b/>
                <w:bCs/>
              </w:rPr>
              <w:t>B</w:t>
            </w:r>
          </w:p>
        </w:tc>
        <w:tc>
          <w:tcPr>
            <w:tcW w:w="681" w:type="dxa"/>
            <w:shd w:val="clear" w:color="auto" w:fill="auto"/>
          </w:tcPr>
          <w:p w14:paraId="1F14F267" w14:textId="77777777" w:rsidR="003C1F04" w:rsidRPr="00FC1C19" w:rsidRDefault="003C1F04" w:rsidP="00942039">
            <w:pPr>
              <w:rPr>
                <w:b/>
                <w:bCs/>
              </w:rPr>
            </w:pPr>
            <w:r w:rsidRPr="00FC1C19">
              <w:rPr>
                <w:b/>
                <w:bCs/>
              </w:rPr>
              <w:t>C</w:t>
            </w:r>
          </w:p>
        </w:tc>
        <w:tc>
          <w:tcPr>
            <w:tcW w:w="681" w:type="dxa"/>
            <w:shd w:val="clear" w:color="auto" w:fill="auto"/>
          </w:tcPr>
          <w:p w14:paraId="01A42566" w14:textId="77777777" w:rsidR="003C1F04" w:rsidRPr="00FC1C19" w:rsidRDefault="003C1F04" w:rsidP="00942039">
            <w:pPr>
              <w:rPr>
                <w:b/>
                <w:bCs/>
              </w:rPr>
            </w:pPr>
            <w:r w:rsidRPr="00FC1C19">
              <w:rPr>
                <w:b/>
                <w:bCs/>
              </w:rPr>
              <w:t>D</w:t>
            </w:r>
          </w:p>
        </w:tc>
        <w:tc>
          <w:tcPr>
            <w:tcW w:w="681" w:type="dxa"/>
            <w:shd w:val="clear" w:color="auto" w:fill="auto"/>
          </w:tcPr>
          <w:p w14:paraId="113B7494" w14:textId="77777777" w:rsidR="003C1F04" w:rsidRPr="00FC1C19" w:rsidRDefault="003C1F04" w:rsidP="00942039">
            <w:pPr>
              <w:rPr>
                <w:b/>
                <w:bCs/>
              </w:rPr>
            </w:pPr>
            <w:r w:rsidRPr="00FC1C19">
              <w:rPr>
                <w:b/>
                <w:bCs/>
              </w:rPr>
              <w:t>A</w:t>
            </w:r>
          </w:p>
        </w:tc>
        <w:tc>
          <w:tcPr>
            <w:tcW w:w="681" w:type="dxa"/>
            <w:shd w:val="clear" w:color="auto" w:fill="auto"/>
          </w:tcPr>
          <w:p w14:paraId="30F3FFED" w14:textId="77777777" w:rsidR="003C1F04" w:rsidRPr="00FC1C19" w:rsidRDefault="003C1F04" w:rsidP="00942039">
            <w:pPr>
              <w:rPr>
                <w:b/>
                <w:bCs/>
              </w:rPr>
            </w:pPr>
            <w:r w:rsidRPr="00FC1C19">
              <w:rPr>
                <w:b/>
                <w:bCs/>
              </w:rPr>
              <w:t>B</w:t>
            </w:r>
          </w:p>
        </w:tc>
        <w:tc>
          <w:tcPr>
            <w:tcW w:w="681" w:type="dxa"/>
            <w:shd w:val="clear" w:color="auto" w:fill="auto"/>
          </w:tcPr>
          <w:p w14:paraId="1BADE1E2" w14:textId="77777777" w:rsidR="003C1F04" w:rsidRPr="00FC1C19" w:rsidRDefault="003C1F04" w:rsidP="00942039">
            <w:pPr>
              <w:rPr>
                <w:b/>
                <w:bCs/>
              </w:rPr>
            </w:pPr>
            <w:r w:rsidRPr="00FC1C19">
              <w:rPr>
                <w:b/>
                <w:bCs/>
              </w:rPr>
              <w:t>C</w:t>
            </w:r>
          </w:p>
        </w:tc>
        <w:tc>
          <w:tcPr>
            <w:tcW w:w="681" w:type="dxa"/>
            <w:shd w:val="clear" w:color="auto" w:fill="auto"/>
          </w:tcPr>
          <w:p w14:paraId="78BF4E76" w14:textId="77777777" w:rsidR="003C1F04" w:rsidRPr="00FC1C19" w:rsidRDefault="003C1F04" w:rsidP="00942039">
            <w:pPr>
              <w:rPr>
                <w:b/>
                <w:bCs/>
              </w:rPr>
            </w:pPr>
            <w:r w:rsidRPr="00FC1C19">
              <w:rPr>
                <w:b/>
                <w:bCs/>
              </w:rPr>
              <w:t>D</w:t>
            </w:r>
          </w:p>
        </w:tc>
      </w:tr>
      <w:tr w:rsidR="003C1F04" w14:paraId="02664F34" w14:textId="77777777" w:rsidTr="00942039">
        <w:tc>
          <w:tcPr>
            <w:tcW w:w="682" w:type="dxa"/>
            <w:shd w:val="clear" w:color="auto" w:fill="auto"/>
          </w:tcPr>
          <w:p w14:paraId="400EE45B" w14:textId="77777777" w:rsidR="003C1F04" w:rsidRPr="00FC1C19" w:rsidRDefault="003C1F04" w:rsidP="00942039">
            <w:pPr>
              <w:rPr>
                <w:b/>
                <w:bCs/>
              </w:rPr>
            </w:pPr>
            <w:r w:rsidRPr="00FC1C19">
              <w:rPr>
                <w:b/>
                <w:bCs/>
              </w:rPr>
              <w:t>P0</w:t>
            </w:r>
          </w:p>
        </w:tc>
        <w:tc>
          <w:tcPr>
            <w:tcW w:w="682" w:type="dxa"/>
            <w:shd w:val="clear" w:color="auto" w:fill="auto"/>
          </w:tcPr>
          <w:p w14:paraId="165B3BFF" w14:textId="77777777" w:rsidR="003C1F04" w:rsidRDefault="003C1F04" w:rsidP="00942039">
            <w:r>
              <w:t>2</w:t>
            </w:r>
          </w:p>
        </w:tc>
        <w:tc>
          <w:tcPr>
            <w:tcW w:w="682" w:type="dxa"/>
            <w:shd w:val="clear" w:color="auto" w:fill="auto"/>
          </w:tcPr>
          <w:p w14:paraId="45195D4F" w14:textId="77777777" w:rsidR="003C1F04" w:rsidRDefault="003C1F04" w:rsidP="00942039">
            <w:r>
              <w:t>0</w:t>
            </w:r>
          </w:p>
        </w:tc>
        <w:tc>
          <w:tcPr>
            <w:tcW w:w="681" w:type="dxa"/>
            <w:shd w:val="clear" w:color="auto" w:fill="auto"/>
          </w:tcPr>
          <w:p w14:paraId="791D77F6" w14:textId="77777777" w:rsidR="003C1F04" w:rsidRDefault="003C1F04" w:rsidP="00942039">
            <w:r>
              <w:t>0</w:t>
            </w:r>
          </w:p>
        </w:tc>
        <w:tc>
          <w:tcPr>
            <w:tcW w:w="681" w:type="dxa"/>
            <w:shd w:val="clear" w:color="auto" w:fill="auto"/>
          </w:tcPr>
          <w:p w14:paraId="7A901784" w14:textId="77777777" w:rsidR="003C1F04" w:rsidRDefault="003C1F04" w:rsidP="00942039">
            <w:r>
              <w:t>1</w:t>
            </w:r>
          </w:p>
        </w:tc>
        <w:tc>
          <w:tcPr>
            <w:tcW w:w="681" w:type="dxa"/>
            <w:shd w:val="clear" w:color="auto" w:fill="auto"/>
          </w:tcPr>
          <w:p w14:paraId="04E32C9A" w14:textId="77777777" w:rsidR="003C1F04" w:rsidRDefault="003C1F04" w:rsidP="00942039">
            <w:r>
              <w:t>4</w:t>
            </w:r>
          </w:p>
        </w:tc>
        <w:tc>
          <w:tcPr>
            <w:tcW w:w="681" w:type="dxa"/>
            <w:shd w:val="clear" w:color="auto" w:fill="auto"/>
          </w:tcPr>
          <w:p w14:paraId="1A32B6FC" w14:textId="77777777" w:rsidR="003C1F04" w:rsidRDefault="003C1F04" w:rsidP="00942039">
            <w:r>
              <w:t>2</w:t>
            </w:r>
          </w:p>
        </w:tc>
        <w:tc>
          <w:tcPr>
            <w:tcW w:w="681" w:type="dxa"/>
            <w:shd w:val="clear" w:color="auto" w:fill="auto"/>
          </w:tcPr>
          <w:p w14:paraId="26A2AD60" w14:textId="77777777" w:rsidR="003C1F04" w:rsidRDefault="003C1F04" w:rsidP="00942039">
            <w:r>
              <w:t>1</w:t>
            </w:r>
          </w:p>
        </w:tc>
        <w:tc>
          <w:tcPr>
            <w:tcW w:w="681" w:type="dxa"/>
            <w:shd w:val="clear" w:color="auto" w:fill="auto"/>
          </w:tcPr>
          <w:p w14:paraId="49E20ED2" w14:textId="77777777" w:rsidR="003C1F04" w:rsidRDefault="003C1F04" w:rsidP="00942039">
            <w:r>
              <w:t>2</w:t>
            </w:r>
          </w:p>
        </w:tc>
        <w:tc>
          <w:tcPr>
            <w:tcW w:w="681" w:type="dxa"/>
            <w:shd w:val="clear" w:color="auto" w:fill="auto"/>
          </w:tcPr>
          <w:p w14:paraId="005F6B0E" w14:textId="77777777" w:rsidR="003C1F04" w:rsidRDefault="003C1F04" w:rsidP="00942039">
            <w:r>
              <w:t>3</w:t>
            </w:r>
          </w:p>
        </w:tc>
        <w:tc>
          <w:tcPr>
            <w:tcW w:w="681" w:type="dxa"/>
            <w:shd w:val="clear" w:color="auto" w:fill="auto"/>
          </w:tcPr>
          <w:p w14:paraId="679AA69D" w14:textId="77777777" w:rsidR="003C1F04" w:rsidRDefault="003C1F04" w:rsidP="00942039">
            <w:r>
              <w:t>3</w:t>
            </w:r>
          </w:p>
        </w:tc>
        <w:tc>
          <w:tcPr>
            <w:tcW w:w="681" w:type="dxa"/>
            <w:shd w:val="clear" w:color="auto" w:fill="auto"/>
          </w:tcPr>
          <w:p w14:paraId="32F6CD86" w14:textId="77777777" w:rsidR="003C1F04" w:rsidRDefault="003C1F04" w:rsidP="00942039">
            <w:r>
              <w:t>2</w:t>
            </w:r>
          </w:p>
        </w:tc>
        <w:tc>
          <w:tcPr>
            <w:tcW w:w="681" w:type="dxa"/>
            <w:shd w:val="clear" w:color="auto" w:fill="auto"/>
          </w:tcPr>
          <w:p w14:paraId="4137528A" w14:textId="77777777" w:rsidR="003C1F04" w:rsidRDefault="003C1F04" w:rsidP="00942039">
            <w:r>
              <w:t>1</w:t>
            </w:r>
          </w:p>
        </w:tc>
      </w:tr>
      <w:tr w:rsidR="003C1F04" w14:paraId="7031C9E1" w14:textId="77777777" w:rsidTr="00942039">
        <w:tc>
          <w:tcPr>
            <w:tcW w:w="682" w:type="dxa"/>
            <w:shd w:val="clear" w:color="auto" w:fill="auto"/>
          </w:tcPr>
          <w:p w14:paraId="29F933EA" w14:textId="77777777" w:rsidR="003C1F04" w:rsidRPr="00FC1C19" w:rsidRDefault="003C1F04" w:rsidP="00942039">
            <w:pPr>
              <w:rPr>
                <w:b/>
                <w:bCs/>
              </w:rPr>
            </w:pPr>
            <w:r w:rsidRPr="00FC1C19">
              <w:rPr>
                <w:b/>
                <w:bCs/>
              </w:rPr>
              <w:t>P1</w:t>
            </w:r>
          </w:p>
        </w:tc>
        <w:tc>
          <w:tcPr>
            <w:tcW w:w="682" w:type="dxa"/>
            <w:shd w:val="clear" w:color="auto" w:fill="auto"/>
          </w:tcPr>
          <w:p w14:paraId="5849706D" w14:textId="77777777" w:rsidR="003C1F04" w:rsidRDefault="003C1F04" w:rsidP="00942039">
            <w:r>
              <w:t>3</w:t>
            </w:r>
          </w:p>
        </w:tc>
        <w:tc>
          <w:tcPr>
            <w:tcW w:w="682" w:type="dxa"/>
            <w:shd w:val="clear" w:color="auto" w:fill="auto"/>
          </w:tcPr>
          <w:p w14:paraId="146ADCF8" w14:textId="77777777" w:rsidR="003C1F04" w:rsidRDefault="003C1F04" w:rsidP="00942039">
            <w:r>
              <w:t>1</w:t>
            </w:r>
          </w:p>
        </w:tc>
        <w:tc>
          <w:tcPr>
            <w:tcW w:w="681" w:type="dxa"/>
            <w:shd w:val="clear" w:color="auto" w:fill="auto"/>
          </w:tcPr>
          <w:p w14:paraId="62ABC1A0" w14:textId="77777777" w:rsidR="003C1F04" w:rsidRDefault="003C1F04" w:rsidP="00942039">
            <w:r>
              <w:t>2</w:t>
            </w:r>
          </w:p>
        </w:tc>
        <w:tc>
          <w:tcPr>
            <w:tcW w:w="681" w:type="dxa"/>
            <w:shd w:val="clear" w:color="auto" w:fill="auto"/>
          </w:tcPr>
          <w:p w14:paraId="7230056B" w14:textId="77777777" w:rsidR="003C1F04" w:rsidRDefault="003C1F04" w:rsidP="00942039">
            <w:r>
              <w:t>1</w:t>
            </w:r>
          </w:p>
        </w:tc>
        <w:tc>
          <w:tcPr>
            <w:tcW w:w="681" w:type="dxa"/>
            <w:shd w:val="clear" w:color="auto" w:fill="auto"/>
          </w:tcPr>
          <w:p w14:paraId="374CC219" w14:textId="77777777" w:rsidR="003C1F04" w:rsidRDefault="003C1F04" w:rsidP="00942039">
            <w:r>
              <w:t>5</w:t>
            </w:r>
          </w:p>
        </w:tc>
        <w:tc>
          <w:tcPr>
            <w:tcW w:w="681" w:type="dxa"/>
            <w:shd w:val="clear" w:color="auto" w:fill="auto"/>
          </w:tcPr>
          <w:p w14:paraId="16BF0609" w14:textId="77777777" w:rsidR="003C1F04" w:rsidRDefault="003C1F04" w:rsidP="00942039">
            <w:r>
              <w:t>2</w:t>
            </w:r>
          </w:p>
        </w:tc>
        <w:tc>
          <w:tcPr>
            <w:tcW w:w="681" w:type="dxa"/>
            <w:shd w:val="clear" w:color="auto" w:fill="auto"/>
          </w:tcPr>
          <w:p w14:paraId="39574FA7" w14:textId="77777777" w:rsidR="003C1F04" w:rsidRDefault="003C1F04" w:rsidP="00942039">
            <w:r>
              <w:t>5</w:t>
            </w:r>
          </w:p>
        </w:tc>
        <w:tc>
          <w:tcPr>
            <w:tcW w:w="681" w:type="dxa"/>
            <w:shd w:val="clear" w:color="auto" w:fill="auto"/>
          </w:tcPr>
          <w:p w14:paraId="65977EFA" w14:textId="77777777" w:rsidR="003C1F04" w:rsidRDefault="003C1F04" w:rsidP="00942039">
            <w:r>
              <w:t>2</w:t>
            </w:r>
          </w:p>
        </w:tc>
        <w:tc>
          <w:tcPr>
            <w:tcW w:w="681" w:type="dxa"/>
            <w:shd w:val="clear" w:color="auto" w:fill="auto"/>
          </w:tcPr>
          <w:p w14:paraId="7FEF1755" w14:textId="77777777" w:rsidR="003C1F04" w:rsidRDefault="003C1F04" w:rsidP="00942039"/>
        </w:tc>
        <w:tc>
          <w:tcPr>
            <w:tcW w:w="681" w:type="dxa"/>
            <w:shd w:val="clear" w:color="auto" w:fill="auto"/>
          </w:tcPr>
          <w:p w14:paraId="125F01E8" w14:textId="77777777" w:rsidR="003C1F04" w:rsidRDefault="003C1F04" w:rsidP="00942039"/>
        </w:tc>
        <w:tc>
          <w:tcPr>
            <w:tcW w:w="681" w:type="dxa"/>
            <w:shd w:val="clear" w:color="auto" w:fill="auto"/>
          </w:tcPr>
          <w:p w14:paraId="61D8D5A8" w14:textId="77777777" w:rsidR="003C1F04" w:rsidRDefault="003C1F04" w:rsidP="00942039"/>
        </w:tc>
        <w:tc>
          <w:tcPr>
            <w:tcW w:w="681" w:type="dxa"/>
            <w:shd w:val="clear" w:color="auto" w:fill="auto"/>
          </w:tcPr>
          <w:p w14:paraId="56896698" w14:textId="77777777" w:rsidR="003C1F04" w:rsidRDefault="003C1F04" w:rsidP="00942039"/>
        </w:tc>
      </w:tr>
      <w:tr w:rsidR="003C1F04" w14:paraId="542087C4" w14:textId="77777777" w:rsidTr="00942039">
        <w:tc>
          <w:tcPr>
            <w:tcW w:w="682" w:type="dxa"/>
            <w:shd w:val="clear" w:color="auto" w:fill="auto"/>
          </w:tcPr>
          <w:p w14:paraId="411AB5D3" w14:textId="77777777" w:rsidR="003C1F04" w:rsidRPr="00FC1C19" w:rsidRDefault="003C1F04" w:rsidP="00942039">
            <w:pPr>
              <w:rPr>
                <w:b/>
                <w:bCs/>
              </w:rPr>
            </w:pPr>
            <w:r w:rsidRPr="00FC1C19">
              <w:rPr>
                <w:b/>
                <w:bCs/>
              </w:rPr>
              <w:t>P2</w:t>
            </w:r>
          </w:p>
        </w:tc>
        <w:tc>
          <w:tcPr>
            <w:tcW w:w="682" w:type="dxa"/>
            <w:shd w:val="clear" w:color="auto" w:fill="auto"/>
          </w:tcPr>
          <w:p w14:paraId="38BE2782" w14:textId="77777777" w:rsidR="003C1F04" w:rsidRDefault="003C1F04" w:rsidP="00942039">
            <w:r>
              <w:t>2</w:t>
            </w:r>
          </w:p>
        </w:tc>
        <w:tc>
          <w:tcPr>
            <w:tcW w:w="682" w:type="dxa"/>
            <w:shd w:val="clear" w:color="auto" w:fill="auto"/>
          </w:tcPr>
          <w:p w14:paraId="71FE877B" w14:textId="77777777" w:rsidR="003C1F04" w:rsidRDefault="003C1F04" w:rsidP="00942039">
            <w:r>
              <w:t>1</w:t>
            </w:r>
          </w:p>
        </w:tc>
        <w:tc>
          <w:tcPr>
            <w:tcW w:w="681" w:type="dxa"/>
            <w:shd w:val="clear" w:color="auto" w:fill="auto"/>
          </w:tcPr>
          <w:p w14:paraId="4CA0710B" w14:textId="77777777" w:rsidR="003C1F04" w:rsidRDefault="003C1F04" w:rsidP="00942039">
            <w:r>
              <w:t>0</w:t>
            </w:r>
          </w:p>
        </w:tc>
        <w:tc>
          <w:tcPr>
            <w:tcW w:w="681" w:type="dxa"/>
            <w:shd w:val="clear" w:color="auto" w:fill="auto"/>
          </w:tcPr>
          <w:p w14:paraId="421D9A79" w14:textId="77777777" w:rsidR="003C1F04" w:rsidRDefault="003C1F04" w:rsidP="00942039">
            <w:r>
              <w:t>3</w:t>
            </w:r>
          </w:p>
        </w:tc>
        <w:tc>
          <w:tcPr>
            <w:tcW w:w="681" w:type="dxa"/>
            <w:shd w:val="clear" w:color="auto" w:fill="auto"/>
          </w:tcPr>
          <w:p w14:paraId="04BBE7E1" w14:textId="77777777" w:rsidR="003C1F04" w:rsidRDefault="003C1F04" w:rsidP="00942039">
            <w:r>
              <w:t>2</w:t>
            </w:r>
          </w:p>
        </w:tc>
        <w:tc>
          <w:tcPr>
            <w:tcW w:w="681" w:type="dxa"/>
            <w:shd w:val="clear" w:color="auto" w:fill="auto"/>
          </w:tcPr>
          <w:p w14:paraId="37BB6700" w14:textId="77777777" w:rsidR="003C1F04" w:rsidRDefault="003C1F04" w:rsidP="00942039">
            <w:r>
              <w:t>3</w:t>
            </w:r>
          </w:p>
        </w:tc>
        <w:tc>
          <w:tcPr>
            <w:tcW w:w="681" w:type="dxa"/>
            <w:shd w:val="clear" w:color="auto" w:fill="auto"/>
          </w:tcPr>
          <w:p w14:paraId="2B6B30AF" w14:textId="77777777" w:rsidR="003C1F04" w:rsidRDefault="003C1F04" w:rsidP="00942039">
            <w:r>
              <w:t>1</w:t>
            </w:r>
          </w:p>
        </w:tc>
        <w:tc>
          <w:tcPr>
            <w:tcW w:w="681" w:type="dxa"/>
            <w:shd w:val="clear" w:color="auto" w:fill="auto"/>
          </w:tcPr>
          <w:p w14:paraId="4A378091" w14:textId="77777777" w:rsidR="003C1F04" w:rsidRDefault="003C1F04" w:rsidP="00942039">
            <w:r>
              <w:t>6</w:t>
            </w:r>
          </w:p>
        </w:tc>
        <w:tc>
          <w:tcPr>
            <w:tcW w:w="681" w:type="dxa"/>
            <w:shd w:val="clear" w:color="auto" w:fill="auto"/>
          </w:tcPr>
          <w:p w14:paraId="4E4C1018" w14:textId="77777777" w:rsidR="003C1F04" w:rsidRDefault="003C1F04" w:rsidP="00942039"/>
        </w:tc>
        <w:tc>
          <w:tcPr>
            <w:tcW w:w="681" w:type="dxa"/>
            <w:shd w:val="clear" w:color="auto" w:fill="auto"/>
          </w:tcPr>
          <w:p w14:paraId="57124541" w14:textId="77777777" w:rsidR="003C1F04" w:rsidRDefault="003C1F04" w:rsidP="00942039"/>
        </w:tc>
        <w:tc>
          <w:tcPr>
            <w:tcW w:w="681" w:type="dxa"/>
            <w:shd w:val="clear" w:color="auto" w:fill="auto"/>
          </w:tcPr>
          <w:p w14:paraId="72F7B4F6" w14:textId="77777777" w:rsidR="003C1F04" w:rsidRDefault="003C1F04" w:rsidP="00942039"/>
        </w:tc>
        <w:tc>
          <w:tcPr>
            <w:tcW w:w="681" w:type="dxa"/>
            <w:shd w:val="clear" w:color="auto" w:fill="auto"/>
          </w:tcPr>
          <w:p w14:paraId="23E64638" w14:textId="77777777" w:rsidR="003C1F04" w:rsidRDefault="003C1F04" w:rsidP="00942039"/>
        </w:tc>
      </w:tr>
      <w:tr w:rsidR="003C1F04" w14:paraId="6B706647" w14:textId="77777777" w:rsidTr="00942039">
        <w:tc>
          <w:tcPr>
            <w:tcW w:w="682" w:type="dxa"/>
            <w:shd w:val="clear" w:color="auto" w:fill="auto"/>
          </w:tcPr>
          <w:p w14:paraId="7F055798" w14:textId="77777777" w:rsidR="003C1F04" w:rsidRPr="00FC1C19" w:rsidRDefault="003C1F04" w:rsidP="00942039">
            <w:pPr>
              <w:rPr>
                <w:b/>
                <w:bCs/>
              </w:rPr>
            </w:pPr>
            <w:r w:rsidRPr="00FC1C19">
              <w:rPr>
                <w:b/>
                <w:bCs/>
              </w:rPr>
              <w:t>P3</w:t>
            </w:r>
          </w:p>
        </w:tc>
        <w:tc>
          <w:tcPr>
            <w:tcW w:w="682" w:type="dxa"/>
            <w:shd w:val="clear" w:color="auto" w:fill="auto"/>
          </w:tcPr>
          <w:p w14:paraId="0AFE69EB" w14:textId="77777777" w:rsidR="003C1F04" w:rsidRDefault="003C1F04" w:rsidP="00942039">
            <w:r>
              <w:t>1</w:t>
            </w:r>
          </w:p>
        </w:tc>
        <w:tc>
          <w:tcPr>
            <w:tcW w:w="682" w:type="dxa"/>
            <w:shd w:val="clear" w:color="auto" w:fill="auto"/>
          </w:tcPr>
          <w:p w14:paraId="5D320E0C" w14:textId="77777777" w:rsidR="003C1F04" w:rsidRDefault="003C1F04" w:rsidP="00942039">
            <w:r>
              <w:t>3</w:t>
            </w:r>
          </w:p>
        </w:tc>
        <w:tc>
          <w:tcPr>
            <w:tcW w:w="681" w:type="dxa"/>
            <w:shd w:val="clear" w:color="auto" w:fill="auto"/>
          </w:tcPr>
          <w:p w14:paraId="6451CC9B" w14:textId="77777777" w:rsidR="003C1F04" w:rsidRDefault="003C1F04" w:rsidP="00942039">
            <w:r>
              <w:t>1</w:t>
            </w:r>
          </w:p>
        </w:tc>
        <w:tc>
          <w:tcPr>
            <w:tcW w:w="681" w:type="dxa"/>
            <w:shd w:val="clear" w:color="auto" w:fill="auto"/>
          </w:tcPr>
          <w:p w14:paraId="312345E1" w14:textId="77777777" w:rsidR="003C1F04" w:rsidRDefault="003C1F04" w:rsidP="00942039">
            <w:r>
              <w:t>2</w:t>
            </w:r>
          </w:p>
        </w:tc>
        <w:tc>
          <w:tcPr>
            <w:tcW w:w="681" w:type="dxa"/>
            <w:shd w:val="clear" w:color="auto" w:fill="auto"/>
          </w:tcPr>
          <w:p w14:paraId="313C8DF9" w14:textId="77777777" w:rsidR="003C1F04" w:rsidRDefault="003C1F04" w:rsidP="00942039">
            <w:r>
              <w:t>1</w:t>
            </w:r>
          </w:p>
        </w:tc>
        <w:tc>
          <w:tcPr>
            <w:tcW w:w="681" w:type="dxa"/>
            <w:shd w:val="clear" w:color="auto" w:fill="auto"/>
          </w:tcPr>
          <w:p w14:paraId="7B1F5D00" w14:textId="77777777" w:rsidR="003C1F04" w:rsidRDefault="003C1F04" w:rsidP="00942039">
            <w:r>
              <w:t>4</w:t>
            </w:r>
          </w:p>
        </w:tc>
        <w:tc>
          <w:tcPr>
            <w:tcW w:w="681" w:type="dxa"/>
            <w:shd w:val="clear" w:color="auto" w:fill="auto"/>
          </w:tcPr>
          <w:p w14:paraId="7D3FB724" w14:textId="77777777" w:rsidR="003C1F04" w:rsidRDefault="003C1F04" w:rsidP="00942039">
            <w:r>
              <w:t>2</w:t>
            </w:r>
          </w:p>
        </w:tc>
        <w:tc>
          <w:tcPr>
            <w:tcW w:w="681" w:type="dxa"/>
            <w:shd w:val="clear" w:color="auto" w:fill="auto"/>
          </w:tcPr>
          <w:p w14:paraId="1061E0E2" w14:textId="77777777" w:rsidR="003C1F04" w:rsidRDefault="003C1F04" w:rsidP="00942039">
            <w:r>
              <w:t>4</w:t>
            </w:r>
          </w:p>
        </w:tc>
        <w:tc>
          <w:tcPr>
            <w:tcW w:w="681" w:type="dxa"/>
            <w:shd w:val="clear" w:color="auto" w:fill="auto"/>
          </w:tcPr>
          <w:p w14:paraId="15FCFADF" w14:textId="77777777" w:rsidR="003C1F04" w:rsidRDefault="003C1F04" w:rsidP="00942039"/>
        </w:tc>
        <w:tc>
          <w:tcPr>
            <w:tcW w:w="681" w:type="dxa"/>
            <w:shd w:val="clear" w:color="auto" w:fill="auto"/>
          </w:tcPr>
          <w:p w14:paraId="2530FC67" w14:textId="77777777" w:rsidR="003C1F04" w:rsidRDefault="003C1F04" w:rsidP="00942039"/>
        </w:tc>
        <w:tc>
          <w:tcPr>
            <w:tcW w:w="681" w:type="dxa"/>
            <w:shd w:val="clear" w:color="auto" w:fill="auto"/>
          </w:tcPr>
          <w:p w14:paraId="634FC884" w14:textId="77777777" w:rsidR="003C1F04" w:rsidRDefault="003C1F04" w:rsidP="00942039"/>
        </w:tc>
        <w:tc>
          <w:tcPr>
            <w:tcW w:w="681" w:type="dxa"/>
            <w:shd w:val="clear" w:color="auto" w:fill="auto"/>
          </w:tcPr>
          <w:p w14:paraId="06CC6CA3" w14:textId="77777777" w:rsidR="003C1F04" w:rsidRDefault="003C1F04" w:rsidP="00942039"/>
        </w:tc>
      </w:tr>
      <w:tr w:rsidR="003C1F04" w14:paraId="620C2CA6" w14:textId="77777777" w:rsidTr="00942039">
        <w:tc>
          <w:tcPr>
            <w:tcW w:w="682" w:type="dxa"/>
            <w:shd w:val="clear" w:color="auto" w:fill="auto"/>
          </w:tcPr>
          <w:p w14:paraId="5210B36B" w14:textId="77777777" w:rsidR="003C1F04" w:rsidRPr="00FC1C19" w:rsidRDefault="003C1F04" w:rsidP="00942039">
            <w:pPr>
              <w:rPr>
                <w:b/>
                <w:bCs/>
              </w:rPr>
            </w:pPr>
            <w:r w:rsidRPr="00FC1C19">
              <w:rPr>
                <w:b/>
                <w:bCs/>
              </w:rPr>
              <w:t>P4</w:t>
            </w:r>
          </w:p>
        </w:tc>
        <w:tc>
          <w:tcPr>
            <w:tcW w:w="682" w:type="dxa"/>
            <w:shd w:val="clear" w:color="auto" w:fill="auto"/>
          </w:tcPr>
          <w:p w14:paraId="65BFF300" w14:textId="77777777" w:rsidR="003C1F04" w:rsidRDefault="003C1F04" w:rsidP="00942039">
            <w:r>
              <w:t>1</w:t>
            </w:r>
          </w:p>
        </w:tc>
        <w:tc>
          <w:tcPr>
            <w:tcW w:w="682" w:type="dxa"/>
            <w:shd w:val="clear" w:color="auto" w:fill="auto"/>
          </w:tcPr>
          <w:p w14:paraId="0FDA2CC2" w14:textId="77777777" w:rsidR="003C1F04" w:rsidRDefault="003C1F04" w:rsidP="00942039">
            <w:r>
              <w:t>4</w:t>
            </w:r>
          </w:p>
        </w:tc>
        <w:tc>
          <w:tcPr>
            <w:tcW w:w="681" w:type="dxa"/>
            <w:shd w:val="clear" w:color="auto" w:fill="auto"/>
          </w:tcPr>
          <w:p w14:paraId="3FF3B537" w14:textId="77777777" w:rsidR="003C1F04" w:rsidRDefault="003C1F04" w:rsidP="00942039">
            <w:r>
              <w:t>3</w:t>
            </w:r>
          </w:p>
        </w:tc>
        <w:tc>
          <w:tcPr>
            <w:tcW w:w="681" w:type="dxa"/>
            <w:shd w:val="clear" w:color="auto" w:fill="auto"/>
          </w:tcPr>
          <w:p w14:paraId="037BD54D" w14:textId="77777777" w:rsidR="003C1F04" w:rsidRDefault="003C1F04" w:rsidP="00942039">
            <w:r>
              <w:t>2</w:t>
            </w:r>
          </w:p>
        </w:tc>
        <w:tc>
          <w:tcPr>
            <w:tcW w:w="681" w:type="dxa"/>
            <w:shd w:val="clear" w:color="auto" w:fill="auto"/>
          </w:tcPr>
          <w:p w14:paraId="40B2A80A" w14:textId="77777777" w:rsidR="003C1F04" w:rsidRDefault="003C1F04" w:rsidP="00942039">
            <w:r>
              <w:t>3</w:t>
            </w:r>
          </w:p>
        </w:tc>
        <w:tc>
          <w:tcPr>
            <w:tcW w:w="681" w:type="dxa"/>
            <w:shd w:val="clear" w:color="auto" w:fill="auto"/>
          </w:tcPr>
          <w:p w14:paraId="20E562E6" w14:textId="77777777" w:rsidR="003C1F04" w:rsidRDefault="003C1F04" w:rsidP="00942039">
            <w:r>
              <w:t>6</w:t>
            </w:r>
          </w:p>
        </w:tc>
        <w:tc>
          <w:tcPr>
            <w:tcW w:w="681" w:type="dxa"/>
            <w:shd w:val="clear" w:color="auto" w:fill="auto"/>
          </w:tcPr>
          <w:p w14:paraId="1B0FCE2D" w14:textId="77777777" w:rsidR="003C1F04" w:rsidRDefault="003C1F04" w:rsidP="00942039">
            <w:r>
              <w:t>6</w:t>
            </w:r>
          </w:p>
        </w:tc>
        <w:tc>
          <w:tcPr>
            <w:tcW w:w="681" w:type="dxa"/>
            <w:shd w:val="clear" w:color="auto" w:fill="auto"/>
          </w:tcPr>
          <w:p w14:paraId="486545CD" w14:textId="77777777" w:rsidR="003C1F04" w:rsidRDefault="003C1F04" w:rsidP="00942039">
            <w:r>
              <w:t>5</w:t>
            </w:r>
          </w:p>
        </w:tc>
        <w:tc>
          <w:tcPr>
            <w:tcW w:w="681" w:type="dxa"/>
            <w:shd w:val="clear" w:color="auto" w:fill="auto"/>
          </w:tcPr>
          <w:p w14:paraId="70339ED0" w14:textId="77777777" w:rsidR="003C1F04" w:rsidRDefault="003C1F04" w:rsidP="00942039"/>
        </w:tc>
        <w:tc>
          <w:tcPr>
            <w:tcW w:w="681" w:type="dxa"/>
            <w:shd w:val="clear" w:color="auto" w:fill="auto"/>
          </w:tcPr>
          <w:p w14:paraId="07608D7F" w14:textId="77777777" w:rsidR="003C1F04" w:rsidRDefault="003C1F04" w:rsidP="00942039"/>
        </w:tc>
        <w:tc>
          <w:tcPr>
            <w:tcW w:w="681" w:type="dxa"/>
            <w:shd w:val="clear" w:color="auto" w:fill="auto"/>
          </w:tcPr>
          <w:p w14:paraId="1E210566" w14:textId="77777777" w:rsidR="003C1F04" w:rsidRDefault="003C1F04" w:rsidP="00942039"/>
        </w:tc>
        <w:tc>
          <w:tcPr>
            <w:tcW w:w="681" w:type="dxa"/>
            <w:shd w:val="clear" w:color="auto" w:fill="auto"/>
          </w:tcPr>
          <w:p w14:paraId="73D8DFBC" w14:textId="77777777" w:rsidR="003C1F04" w:rsidRDefault="003C1F04" w:rsidP="00942039"/>
        </w:tc>
      </w:tr>
    </w:tbl>
    <w:p w14:paraId="0819D82A" w14:textId="77777777" w:rsidR="003C1F04" w:rsidRDefault="003C1F04" w:rsidP="003C1F04">
      <w:pPr>
        <w:ind w:left="720"/>
      </w:pPr>
    </w:p>
    <w:p w14:paraId="62868066" w14:textId="77777777" w:rsidR="003C1F04" w:rsidRDefault="003C1F04" w:rsidP="003C1F04">
      <w:pPr>
        <w:ind w:left="720"/>
      </w:pPr>
      <w:r>
        <w:t>If a request from the process P1 arrives for (1,1,0,0), Can the request be granted immediately?</w:t>
      </w:r>
    </w:p>
    <w:p w14:paraId="5CF8AB49" w14:textId="77777777" w:rsidR="003C1F04" w:rsidRDefault="003C1F04" w:rsidP="003C1F04">
      <w:pPr>
        <w:ind w:left="720"/>
      </w:pPr>
      <w:r>
        <w:t>If a request from the process P4 arrives for (0,0,2,0), Can the request be granted immediately?</w:t>
      </w:r>
    </w:p>
    <w:p w14:paraId="4ACFEE61" w14:textId="77777777" w:rsidR="003C1F04" w:rsidRDefault="003C1F04" w:rsidP="003C1F04">
      <w:pPr>
        <w:numPr>
          <w:ilvl w:val="0"/>
          <w:numId w:val="1"/>
        </w:numPr>
      </w:pPr>
      <w:r>
        <w:t xml:space="preserve">Consider the following threads T1,T2 and T3 executing on a single processor, synchronized using three binary variables, S1, S2 and S3, Operated upon using standard wait() and signal() . If the initial values are S1 = 1, S2 = </w:t>
      </w:r>
      <w:proofErr w:type="gramStart"/>
      <w:r>
        <w:t>0 ,S</w:t>
      </w:r>
      <w:proofErr w:type="gramEnd"/>
      <w:r>
        <w:t>3 = 0 , Compute the output sequence.</w:t>
      </w:r>
    </w:p>
    <w:p w14:paraId="25F8D76E" w14:textId="77777777" w:rsidR="00DE0EB0" w:rsidRDefault="00DE0EB0"/>
    <w:sectPr w:rsidR="00DE0EB0" w:rsidSect="00BE3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B575F0"/>
    <w:multiLevelType w:val="hybridMultilevel"/>
    <w:tmpl w:val="41ACD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F04"/>
    <w:rsid w:val="003C1F04"/>
    <w:rsid w:val="008E1E7A"/>
    <w:rsid w:val="00DE0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A7FC"/>
  <w15:chartTrackingRefBased/>
  <w15:docId w15:val="{89729135-B5E2-4B4B-A034-80EBAE30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F04"/>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K. Karthik</dc:creator>
  <cp:keywords/>
  <dc:description/>
  <cp:lastModifiedBy>Venkatesh H</cp:lastModifiedBy>
  <cp:revision>2</cp:revision>
  <dcterms:created xsi:type="dcterms:W3CDTF">2024-10-23T19:34:00Z</dcterms:created>
  <dcterms:modified xsi:type="dcterms:W3CDTF">2024-10-23T19:34:00Z</dcterms:modified>
</cp:coreProperties>
</file>