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A33F">
      <w:bookmarkStart w:id="0" w:name="_GoBack"/>
      <w:r>
        <w:rPr>
          <w:rFonts w:hint="default"/>
          <w:lang w:val="en-US" w:eastAsia="zh-CN"/>
        </w:rPr>
        <w:t>这个升级版工具的核心逻辑是：不仅找出版本不一致，还通过数字签名校验（Token）和依赖关系反查（主EXE触达率），来智能评估该冲突是会引发程序崩溃的</w:t>
      </w:r>
      <w:r>
        <w:rPr>
          <w:rFonts w:hint="default"/>
          <w:lang w:val="en-US" w:eastAsia="zh-CN"/>
        </w:rPr>
        <w:t>“真冲突”</w:t>
      </w:r>
      <w:r>
        <w:rPr>
          <w:rFonts w:hint="default"/>
          <w:lang w:val="en-US" w:eastAsia="zh-CN"/>
        </w:rPr>
        <w:t>，还是可以忽略的</w:t>
      </w:r>
      <w:r>
        <w:rPr>
          <w:rFonts w:hint="default"/>
          <w:lang w:val="en-US" w:eastAsia="zh-CN"/>
        </w:rPr>
        <w:t>“伪警报”</w:t>
      </w:r>
      <w:r>
        <w:rPr>
          <w:rFonts w:hint="default"/>
          <w:lang w:val="en-US" w:eastAsia="zh-CN"/>
        </w:rPr>
        <w:t>。</w:t>
      </w:r>
    </w:p>
    <w:p w14:paraId="4E2539E4"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5833E">
      <w:pPr>
        <w:rPr>
          <w:rFonts w:hint="default"/>
        </w:rPr>
      </w:pPr>
      <w:r>
        <w:rPr>
          <w:rFonts w:hint="default"/>
          <w:lang w:val="en-US" w:eastAsia="zh-CN"/>
        </w:rPr>
        <w:t xml:space="preserve">🛠️ 升级后的 </w:t>
      </w:r>
      <w:r>
        <w:rPr>
          <w:lang w:val="en-US" w:eastAsia="zh-CN"/>
        </w:rPr>
        <w:t>Program.cs</w:t>
      </w:r>
      <w:r>
        <w:rPr>
          <w:rFonts w:hint="default"/>
          <w:lang w:val="en-US" w:eastAsia="zh-CN"/>
        </w:rPr>
        <w:t xml:space="preserve"> 完整代码</w:t>
      </w:r>
    </w:p>
    <w:p w14:paraId="1DDCC3FE">
      <w:pPr>
        <w:rPr>
          <w:rFonts w:hint="default"/>
        </w:rPr>
      </w:pPr>
      <w:r>
        <w:rPr>
          <w:rFonts w:hint="default"/>
          <w:lang w:val="en-US" w:eastAsia="zh-CN"/>
        </w:rPr>
        <w:t xml:space="preserve">请用以下代码完全替换您 C# 控制台项目中的 </w:t>
      </w:r>
      <w:r>
        <w:rPr>
          <w:rFonts w:hint="default"/>
          <w:lang w:val="en-US" w:eastAsia="zh-CN"/>
        </w:rPr>
        <w:t>Program.cs</w:t>
      </w:r>
      <w:r>
        <w:rPr>
          <w:rFonts w:hint="default"/>
          <w:lang w:val="en-US" w:eastAsia="zh-CN"/>
        </w:rPr>
        <w:t>。代码已进行了全面的</w:t>
      </w:r>
      <w:r>
        <w:rPr>
          <w:rFonts w:hint="default"/>
          <w:lang w:val="en-US" w:eastAsia="zh-CN"/>
        </w:rPr>
        <w:t>中文化与结构优化</w:t>
      </w:r>
      <w:r>
        <w:rPr>
          <w:rFonts w:hint="default"/>
          <w:lang w:val="en-US" w:eastAsia="zh-CN"/>
        </w:rPr>
        <w:t>：</w:t>
      </w:r>
    </w:p>
    <w:p w14:paraId="330EE84A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4BAE6CDA">
      <w:pPr>
        <w:rPr>
          <w:rFonts w:hint="default"/>
        </w:rPr>
      </w:pPr>
      <w:r>
        <w:rPr>
          <w:rFonts w:hint="default"/>
        </w:rPr>
        <w:t>using System;using System.Collections.Generic;using System.IO;using System.Reflection;using System.Xml;</w:t>
      </w:r>
    </w:p>
    <w:p w14:paraId="346C76F3">
      <w:pPr>
        <w:rPr>
          <w:rFonts w:hint="default"/>
        </w:rPr>
      </w:pPr>
      <w:r>
        <w:rPr>
          <w:rFonts w:hint="default"/>
        </w:rPr>
        <w:t>namespace DotNetConflictScanner</w:t>
      </w:r>
    </w:p>
    <w:p w14:paraId="20F8429B">
      <w:pPr>
        <w:rPr>
          <w:rFonts w:hint="default"/>
        </w:rPr>
      </w:pPr>
      <w:r>
        <w:rPr>
          <w:rFonts w:hint="default"/>
        </w:rPr>
        <w:t>{</w:t>
      </w:r>
    </w:p>
    <w:p w14:paraId="27906EA8">
      <w:pPr>
        <w:rPr>
          <w:rFonts w:hint="default"/>
        </w:rPr>
      </w:pPr>
      <w:r>
        <w:rPr>
          <w:rFonts w:hint="default"/>
        </w:rPr>
        <w:t xml:space="preserve">    class Program</w:t>
      </w:r>
    </w:p>
    <w:p w14:paraId="3BE7AF40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8D8D2E5">
      <w:pPr>
        <w:rPr>
          <w:rFonts w:hint="default"/>
        </w:rPr>
      </w:pPr>
      <w:r>
        <w:rPr>
          <w:rFonts w:hint="default"/>
        </w:rPr>
        <w:t xml:space="preserve">        // 存储重定向规则: &lt;程序集名称, 目标重定向新版本号&gt;</w:t>
      </w:r>
    </w:p>
    <w:p w14:paraId="551E3EAA">
      <w:pPr>
        <w:rPr>
          <w:rFonts w:hint="default"/>
        </w:rPr>
      </w:pPr>
      <w:r>
        <w:rPr>
          <w:rFonts w:hint="default"/>
        </w:rPr>
        <w:t xml:space="preserve">        static Dictionary&lt;string, string&gt; redirectRules = new Dictionary&lt;string, string&gt;(StringComparer.OrdinalIgnoreCase);</w:t>
      </w:r>
    </w:p>
    <w:p w14:paraId="1AEFA86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2CAB67E">
      <w:pPr>
        <w:rPr>
          <w:rFonts w:hint="default"/>
        </w:rPr>
      </w:pPr>
      <w:r>
        <w:rPr>
          <w:rFonts w:hint="default"/>
        </w:rPr>
        <w:t xml:space="preserve">        // 存储主程序（EXE）直接引用的依赖项，用于判断触达率</w:t>
      </w:r>
    </w:p>
    <w:p w14:paraId="62C5841A">
      <w:pPr>
        <w:rPr>
          <w:rFonts w:hint="default"/>
        </w:rPr>
      </w:pPr>
      <w:r>
        <w:rPr>
          <w:rFonts w:hint="default"/>
        </w:rPr>
        <w:t xml:space="preserve">        static HashSet&lt;string&gt; mainAppDependencies = new HashSet&lt;string&gt;(StringComparer.OrdinalIgnoreCase);</w:t>
      </w:r>
    </w:p>
    <w:p w14:paraId="2B1F6F37">
      <w:pPr>
        <w:rPr>
          <w:rFonts w:hint="default"/>
        </w:rPr>
      </w:pPr>
      <w:r>
        <w:rPr>
          <w:rFonts w:hint="default"/>
        </w:rPr>
        <w:t xml:space="preserve">        static string mainAppName = "";</w:t>
      </w:r>
    </w:p>
    <w:p w14:paraId="4DE23D79">
      <w:pPr>
        <w:rPr>
          <w:rFonts w:hint="default"/>
        </w:rPr>
      </w:pPr>
    </w:p>
    <w:p w14:paraId="635FB0CF">
      <w:pPr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08A611A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5F77686">
      <w:pPr>
        <w:rPr>
          <w:rFonts w:hint="default"/>
        </w:rPr>
      </w:pPr>
      <w:r>
        <w:rPr>
          <w:rFonts w:hint="default"/>
        </w:rPr>
        <w:t xml:space="preserve">            Console.Title = ".NET 依赖冲突智能诊断系统";</w:t>
      </w:r>
    </w:p>
    <w:p w14:paraId="42CEEF8A">
      <w:pPr>
        <w:rPr>
          <w:rFonts w:hint="default"/>
        </w:rPr>
      </w:pPr>
    </w:p>
    <w:p w14:paraId="5F4627F5">
      <w:pPr>
        <w:rPr>
          <w:rFonts w:hint="default"/>
        </w:rPr>
      </w:pPr>
      <w:r>
        <w:rPr>
          <w:rFonts w:hint="default"/>
        </w:rPr>
        <w:t xml:space="preserve">            // 1. 获取目标目录（优先获取右键传参，没有则默认为当前目录）</w:t>
      </w:r>
    </w:p>
    <w:p w14:paraId="2C6868AA">
      <w:pPr>
        <w:rPr>
          <w:rFonts w:hint="default"/>
        </w:rPr>
      </w:pPr>
      <w:r>
        <w:rPr>
          <w:rFonts w:hint="default"/>
        </w:rPr>
        <w:t xml:space="preserve">            string targetDir = AppDomain.CurrentDomain.BaseDirectory;</w:t>
      </w:r>
    </w:p>
    <w:p w14:paraId="2947A097">
      <w:pPr>
        <w:rPr>
          <w:rFonts w:hint="default"/>
        </w:rPr>
      </w:pPr>
      <w:r>
        <w:rPr>
          <w:rFonts w:hint="default"/>
        </w:rPr>
        <w:t xml:space="preserve">            if (args.Length &gt; 0 &amp;&amp; Directory.Exists(args[0]))</w:t>
      </w:r>
    </w:p>
    <w:p w14:paraId="20227BF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A177540">
      <w:pPr>
        <w:rPr>
          <w:rFonts w:hint="default"/>
        </w:rPr>
      </w:pPr>
      <w:r>
        <w:rPr>
          <w:rFonts w:hint="default"/>
        </w:rPr>
        <w:t xml:space="preserve">                targetDir = args[0];</w:t>
      </w:r>
    </w:p>
    <w:p w14:paraId="0A8CF0F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E4F045D">
      <w:pPr>
        <w:rPr>
          <w:rFonts w:hint="default"/>
        </w:rPr>
      </w:pPr>
    </w:p>
    <w:p w14:paraId="7170800D">
      <w:pPr>
        <w:rPr>
          <w:rFonts w:hint="default"/>
        </w:rPr>
      </w:pPr>
      <w:r>
        <w:rPr>
          <w:rFonts w:hint="default"/>
        </w:rPr>
        <w:t xml:space="preserve">            Console.ForegroundColor = ConsoleColor.Cyan;</w:t>
      </w:r>
    </w:p>
    <w:p w14:paraId="458B19C5">
      <w:pPr>
        <w:rPr>
          <w:rFonts w:hint="default"/>
        </w:rPr>
      </w:pPr>
      <w:r>
        <w:rPr>
          <w:rFonts w:hint="default"/>
        </w:rPr>
        <w:t xml:space="preserve">            Console.WriteLine($"🔍 开始深度扫描目录: {targetDir}");</w:t>
      </w:r>
    </w:p>
    <w:p w14:paraId="520F0673">
      <w:pPr>
        <w:rPr>
          <w:rFonts w:hint="default"/>
        </w:rPr>
      </w:pPr>
      <w:r>
        <w:rPr>
          <w:rFonts w:hint="default"/>
        </w:rPr>
        <w:t xml:space="preserve">            Console.WriteLine("=================================================================");</w:t>
      </w:r>
    </w:p>
    <w:p w14:paraId="3D83E1F5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66DA7A26">
      <w:pPr>
        <w:rPr>
          <w:rFonts w:hint="default"/>
        </w:rPr>
      </w:pPr>
    </w:p>
    <w:p w14:paraId="7BF8786D">
      <w:pPr>
        <w:rPr>
          <w:rFonts w:hint="default"/>
        </w:rPr>
      </w:pPr>
      <w:r>
        <w:rPr>
          <w:rFonts w:hint="default"/>
        </w:rPr>
        <w:t xml:space="preserve">            // 2. 预加载环境：解析重定向配置与主程序入口依赖链</w:t>
      </w:r>
    </w:p>
    <w:p w14:paraId="7385B9C7">
      <w:pPr>
        <w:rPr>
          <w:rFonts w:hint="default"/>
        </w:rPr>
      </w:pPr>
      <w:r>
        <w:rPr>
          <w:rFonts w:hint="default"/>
        </w:rPr>
        <w:t xml:space="preserve">            LoadBindingRedirects(targetDir);</w:t>
      </w:r>
    </w:p>
    <w:p w14:paraId="0AC3775F">
      <w:pPr>
        <w:rPr>
          <w:rFonts w:hint="default"/>
        </w:rPr>
      </w:pPr>
      <w:r>
        <w:rPr>
          <w:rFonts w:hint="default"/>
        </w:rPr>
        <w:t xml:space="preserve">            MapMainAppDependencies(targetDir);</w:t>
      </w:r>
    </w:p>
    <w:p w14:paraId="25CE0773">
      <w:pPr>
        <w:rPr>
          <w:rFonts w:hint="default"/>
        </w:rPr>
      </w:pPr>
    </w:p>
    <w:p w14:paraId="3D2FDCD9">
      <w:pPr>
        <w:rPr>
          <w:rFonts w:hint="default"/>
        </w:rPr>
      </w:pPr>
      <w:r>
        <w:rPr>
          <w:rFonts w:hint="default"/>
        </w:rPr>
        <w:t xml:space="preserve">            // 结构: &lt;依赖项名称, &lt;版本号, List&lt;引入它的主DLL名&gt;&gt;&gt;</w:t>
      </w:r>
    </w:p>
    <w:p w14:paraId="19B80C3F">
      <w:pPr>
        <w:rPr>
          <w:rFonts w:hint="default"/>
        </w:rPr>
      </w:pPr>
      <w:r>
        <w:rPr>
          <w:rFonts w:hint="default"/>
        </w:rPr>
        <w:t xml:space="preserve">            var dependencyMap = new Dictionary&lt;string, Dictionary&lt;string, List&lt;string&gt;&gt;&gt;(StringComparer.OrdinalIgnoreCase);</w:t>
      </w:r>
    </w:p>
    <w:p w14:paraId="48721432">
      <w:pPr>
        <w:rPr>
          <w:rFonts w:hint="default"/>
        </w:rPr>
      </w:pPr>
      <w:r>
        <w:rPr>
          <w:rFonts w:hint="default"/>
        </w:rPr>
        <w:t xml:space="preserve">            // 结构: &lt;依赖项名称, &lt;版本号, 公钥标记Token字符串&gt;&gt;</w:t>
      </w:r>
    </w:p>
    <w:p w14:paraId="59F6460D">
      <w:pPr>
        <w:rPr>
          <w:rFonts w:hint="default"/>
        </w:rPr>
      </w:pPr>
      <w:r>
        <w:rPr>
          <w:rFonts w:hint="default"/>
        </w:rPr>
        <w:t xml:space="preserve">            var tokenMap = new Dictionary&lt;string, Dictionary&lt;string, string&gt;&gt;(StringComparer.OrdinalIgnoreCase);</w:t>
      </w:r>
    </w:p>
    <w:p w14:paraId="0676D6A5">
      <w:pPr>
        <w:rPr>
          <w:rFonts w:hint="default"/>
        </w:rPr>
      </w:pPr>
    </w:p>
    <w:p w14:paraId="56547C8F">
      <w:pPr>
        <w:rPr>
          <w:rFonts w:hint="default"/>
        </w:rPr>
      </w:pPr>
      <w:r>
        <w:rPr>
          <w:rFonts w:hint="default"/>
        </w:rPr>
        <w:t xml:space="preserve">            // 3. 遍历并解析所有 .NET 程序集（DLL 和 EXE）</w:t>
      </w:r>
    </w:p>
    <w:p w14:paraId="54BC18E5">
      <w:pPr>
        <w:rPr>
          <w:rFonts w:hint="default"/>
        </w:rPr>
      </w:pPr>
      <w:r>
        <w:rPr>
          <w:rFonts w:hint="default"/>
        </w:rPr>
        <w:t xml:space="preserve">            var dllFiles = Directory.GetFiles(targetDir, "*.dll");</w:t>
      </w:r>
    </w:p>
    <w:p w14:paraId="68712974">
      <w:pPr>
        <w:rPr>
          <w:rFonts w:hint="default"/>
        </w:rPr>
      </w:pPr>
      <w:r>
        <w:rPr>
          <w:rFonts w:hint="default"/>
        </w:rPr>
        <w:t xml:space="preserve">            var exeFiles = Directory.GetFiles(targetDir, "*.exe");</w:t>
      </w:r>
    </w:p>
    <w:p w14:paraId="1D1C485A">
      <w:pPr>
        <w:rPr>
          <w:rFonts w:hint="default"/>
        </w:rPr>
      </w:pPr>
      <w:r>
        <w:rPr>
          <w:rFonts w:hint="default"/>
        </w:rPr>
        <w:t xml:space="preserve">            var allAssemblies = new List&lt;string&gt;(dllFiles);</w:t>
      </w:r>
    </w:p>
    <w:p w14:paraId="2A99CD25">
      <w:pPr>
        <w:rPr>
          <w:rFonts w:hint="default"/>
        </w:rPr>
      </w:pPr>
      <w:r>
        <w:rPr>
          <w:rFonts w:hint="default"/>
        </w:rPr>
        <w:t xml:space="preserve">            allAssemblies.AddRange(exeFiles);</w:t>
      </w:r>
    </w:p>
    <w:p w14:paraId="7B9D9C59">
      <w:pPr>
        <w:rPr>
          <w:rFonts w:hint="default"/>
        </w:rPr>
      </w:pPr>
    </w:p>
    <w:p w14:paraId="6C07A91D">
      <w:pPr>
        <w:rPr>
          <w:rFonts w:hint="default"/>
        </w:rPr>
      </w:pPr>
      <w:r>
        <w:rPr>
          <w:rFonts w:hint="default"/>
        </w:rPr>
        <w:t xml:space="preserve">            foreach (var file in allAssemblies)</w:t>
      </w:r>
    </w:p>
    <w:p w14:paraId="2B41FF01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F99C425">
      <w:pPr>
        <w:rPr>
          <w:rFonts w:hint="default"/>
        </w:rPr>
      </w:pPr>
      <w:r>
        <w:rPr>
          <w:rFonts w:hint="default"/>
        </w:rPr>
        <w:t xml:space="preserve">                try</w:t>
      </w:r>
    </w:p>
    <w:p w14:paraId="49393218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7E7D286B">
      <w:pPr>
        <w:rPr>
          <w:rFonts w:hint="default"/>
        </w:rPr>
      </w:pPr>
      <w:r>
        <w:rPr>
          <w:rFonts w:hint="default"/>
        </w:rPr>
        <w:t xml:space="preserve">                    byte[] assemblyBytes = File.ReadAllBytes(file);</w:t>
      </w:r>
    </w:p>
    <w:p w14:paraId="07FDD651">
      <w:pPr>
        <w:rPr>
          <w:rFonts w:hint="default"/>
        </w:rPr>
      </w:pPr>
      <w:r>
        <w:rPr>
          <w:rFonts w:hint="default"/>
        </w:rPr>
        <w:t xml:space="preserve">                    Assembly asm = Assembly.ReflectionOnlyLoad(assemblyBytes);</w:t>
      </w:r>
    </w:p>
    <w:p w14:paraId="1B015DFA">
      <w:pPr>
        <w:rPr>
          <w:rFonts w:hint="default"/>
        </w:rPr>
      </w:pPr>
      <w:r>
        <w:rPr>
          <w:rFonts w:hint="default"/>
        </w:rPr>
        <w:t xml:space="preserve">                    string currentFileName = Path.GetFileName(file);</w:t>
      </w:r>
    </w:p>
    <w:p w14:paraId="0042711F">
      <w:pPr>
        <w:rPr>
          <w:rFonts w:hint="default"/>
        </w:rPr>
      </w:pPr>
    </w:p>
    <w:p w14:paraId="6636F72B">
      <w:pPr>
        <w:rPr>
          <w:rFonts w:hint="default"/>
        </w:rPr>
      </w:pPr>
      <w:r>
        <w:rPr>
          <w:rFonts w:hint="default"/>
        </w:rPr>
        <w:t xml:space="preserve">                    foreach (var refAsm in asm.GetReferencedAssemblies())</w:t>
      </w:r>
    </w:p>
    <w:p w14:paraId="7A7DE534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0C19C4D3">
      <w:pPr>
        <w:rPr>
          <w:rFonts w:hint="default"/>
        </w:rPr>
      </w:pPr>
      <w:r>
        <w:rPr>
          <w:rFonts w:hint="default"/>
        </w:rPr>
        <w:t xml:space="preserve">                        string depName = refAsm.Name;</w:t>
      </w:r>
    </w:p>
    <w:p w14:paraId="3D6A195E">
      <w:pPr>
        <w:rPr>
          <w:rFonts w:hint="default"/>
        </w:rPr>
      </w:pPr>
      <w:r>
        <w:rPr>
          <w:rFonts w:hint="default"/>
        </w:rPr>
        <w:t xml:space="preserve">                        string depVersion = NormalizeVersion(refAsm.Version.ToString());</w:t>
      </w:r>
    </w:p>
    <w:p w14:paraId="6FFD3D21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279A78AD">
      <w:pPr>
        <w:rPr>
          <w:rFonts w:hint="default"/>
        </w:rPr>
      </w:pPr>
      <w:r>
        <w:rPr>
          <w:rFonts w:hint="default"/>
        </w:rPr>
        <w:t xml:space="preserve">                        byte[] tokenBytes = refAsm.GetPublicKeyToken();</w:t>
      </w:r>
    </w:p>
    <w:p w14:paraId="38971534">
      <w:pPr>
        <w:rPr>
          <w:rFonts w:hint="default"/>
        </w:rPr>
      </w:pPr>
      <w:r>
        <w:rPr>
          <w:rFonts w:hint="default"/>
        </w:rPr>
        <w:t xml:space="preserve">                        string tokenHex = (tokenBytes != null &amp;&amp; tokenBytes.Length &gt; 0) </w:t>
      </w:r>
    </w:p>
    <w:p w14:paraId="476AEB4A">
      <w:pPr>
        <w:rPr>
          <w:rFonts w:hint="default"/>
        </w:rPr>
      </w:pPr>
      <w:r>
        <w:rPr>
          <w:rFonts w:hint="default"/>
        </w:rPr>
        <w:t xml:space="preserve">                            ? BitConverter.ToString(tokenBytes).Replace("-", "").ToLower() </w:t>
      </w:r>
    </w:p>
    <w:p w14:paraId="1DF7427A">
      <w:pPr>
        <w:rPr>
          <w:rFonts w:hint="default"/>
        </w:rPr>
      </w:pPr>
      <w:r>
        <w:rPr>
          <w:rFonts w:hint="default"/>
        </w:rPr>
        <w:t xml:space="preserve">                            : "null";</w:t>
      </w:r>
    </w:p>
    <w:p w14:paraId="2C9075AE">
      <w:pPr>
        <w:rPr>
          <w:rFonts w:hint="default"/>
        </w:rPr>
      </w:pPr>
    </w:p>
    <w:p w14:paraId="653AAE43">
      <w:pPr>
        <w:rPr>
          <w:rFonts w:hint="default"/>
        </w:rPr>
      </w:pPr>
      <w:r>
        <w:rPr>
          <w:rFonts w:hint="default"/>
        </w:rPr>
        <w:t xml:space="preserve">                        // 填充依赖树</w:t>
      </w:r>
    </w:p>
    <w:p w14:paraId="26A9AFC2">
      <w:pPr>
        <w:rPr>
          <w:rFonts w:hint="default"/>
        </w:rPr>
      </w:pPr>
      <w:r>
        <w:rPr>
          <w:rFonts w:hint="default"/>
        </w:rPr>
        <w:t xml:space="preserve">                        if (!dependencyMap.ContainsKey(depName))</w:t>
      </w:r>
    </w:p>
    <w:p w14:paraId="02335F44">
      <w:pPr>
        <w:rPr>
          <w:rFonts w:hint="default"/>
        </w:rPr>
      </w:pPr>
      <w:r>
        <w:rPr>
          <w:rFonts w:hint="default"/>
        </w:rPr>
        <w:t xml:space="preserve">                            dependencyMap[depName] = new Dictionary&lt;string, List&lt;string&gt;&gt;();</w:t>
      </w:r>
    </w:p>
    <w:p w14:paraId="549005CD">
      <w:pPr>
        <w:rPr>
          <w:rFonts w:hint="default"/>
        </w:rPr>
      </w:pPr>
      <w:r>
        <w:rPr>
          <w:rFonts w:hint="default"/>
        </w:rPr>
        <w:t xml:space="preserve">                        if (!dependencyMap[depName].ContainsKey(depVersion))</w:t>
      </w:r>
    </w:p>
    <w:p w14:paraId="5CD7F1B1">
      <w:pPr>
        <w:rPr>
          <w:rFonts w:hint="default"/>
        </w:rPr>
      </w:pPr>
      <w:r>
        <w:rPr>
          <w:rFonts w:hint="default"/>
        </w:rPr>
        <w:t xml:space="preserve">                            dependencyMap[depName][depVersion] = new List&lt;string&gt;();</w:t>
      </w:r>
    </w:p>
    <w:p w14:paraId="647C6539">
      <w:pPr>
        <w:rPr>
          <w:rFonts w:hint="default"/>
        </w:rPr>
      </w:pPr>
      <w:r>
        <w:rPr>
          <w:rFonts w:hint="default"/>
        </w:rPr>
        <w:t xml:space="preserve">                        if (!dependencyMap[depName][depVersion].Contains(currentFileName))</w:t>
      </w:r>
    </w:p>
    <w:p w14:paraId="0AC1A009">
      <w:pPr>
        <w:rPr>
          <w:rFonts w:hint="default"/>
        </w:rPr>
      </w:pPr>
      <w:r>
        <w:rPr>
          <w:rFonts w:hint="default"/>
        </w:rPr>
        <w:t xml:space="preserve">                            dependencyMap[depName][depVersion].Add(currentFileName);</w:t>
      </w:r>
    </w:p>
    <w:p w14:paraId="5EC4D5B1">
      <w:pPr>
        <w:rPr>
          <w:rFonts w:hint="default"/>
        </w:rPr>
      </w:pPr>
    </w:p>
    <w:p w14:paraId="16613EBC">
      <w:pPr>
        <w:rPr>
          <w:rFonts w:hint="default"/>
        </w:rPr>
      </w:pPr>
      <w:r>
        <w:rPr>
          <w:rFonts w:hint="default"/>
        </w:rPr>
        <w:t xml:space="preserve">                        // 填充签名映射</w:t>
      </w:r>
    </w:p>
    <w:p w14:paraId="4F9168A3">
      <w:pPr>
        <w:rPr>
          <w:rFonts w:hint="default"/>
        </w:rPr>
      </w:pPr>
      <w:r>
        <w:rPr>
          <w:rFonts w:hint="default"/>
        </w:rPr>
        <w:t xml:space="preserve">                        if (!tokenMap.ContainsKey(depName))</w:t>
      </w:r>
    </w:p>
    <w:p w14:paraId="6B3F2FD3">
      <w:pPr>
        <w:rPr>
          <w:rFonts w:hint="default"/>
        </w:rPr>
      </w:pPr>
      <w:r>
        <w:rPr>
          <w:rFonts w:hint="default"/>
        </w:rPr>
        <w:t xml:space="preserve">                            tokenMap[depName] = new Dictionary&lt;string, string&gt;();</w:t>
      </w:r>
    </w:p>
    <w:p w14:paraId="60FC5644">
      <w:pPr>
        <w:rPr>
          <w:rFonts w:hint="default"/>
        </w:rPr>
      </w:pPr>
      <w:r>
        <w:rPr>
          <w:rFonts w:hint="default"/>
        </w:rPr>
        <w:t xml:space="preserve">                        tokenMap[depName][depVersion] = tokenHex;</w:t>
      </w:r>
    </w:p>
    <w:p w14:paraId="32EB4EF4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06AB41F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3BEA861">
      <w:pPr>
        <w:rPr>
          <w:rFonts w:hint="default"/>
        </w:rPr>
      </w:pPr>
      <w:r>
        <w:rPr>
          <w:rFonts w:hint="default"/>
        </w:rPr>
        <w:t xml:space="preserve">                catch</w:t>
      </w:r>
    </w:p>
    <w:p w14:paraId="2AD96BF9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567C2A9E">
      <w:pPr>
        <w:rPr>
          <w:rFonts w:hint="default"/>
        </w:rPr>
      </w:pPr>
      <w:r>
        <w:rPr>
          <w:rFonts w:hint="default"/>
        </w:rPr>
        <w:t xml:space="preserve">                    // 自动忽略非 .NET 原生 C++ DLL</w:t>
      </w:r>
    </w:p>
    <w:p w14:paraId="1850458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346E59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D90FB42">
      <w:pPr>
        <w:rPr>
          <w:rFonts w:hint="default"/>
        </w:rPr>
      </w:pPr>
    </w:p>
    <w:p w14:paraId="4123AFA3">
      <w:pPr>
        <w:rPr>
          <w:rFonts w:hint="default"/>
        </w:rPr>
      </w:pPr>
      <w:r>
        <w:rPr>
          <w:rFonts w:hint="default"/>
        </w:rPr>
        <w:t xml:space="preserve">            // 4. 智能冲突风控诊断引擎</w:t>
      </w:r>
    </w:p>
    <w:p w14:paraId="0F480C48">
      <w:pPr>
        <w:rPr>
          <w:rFonts w:hint="default"/>
        </w:rPr>
      </w:pPr>
      <w:r>
        <w:rPr>
          <w:rFonts w:hint="default"/>
        </w:rPr>
        <w:t xml:space="preserve">            Console.ForegroundColor = ConsoleColor.Cyan;</w:t>
      </w:r>
    </w:p>
    <w:p w14:paraId="1010327A">
      <w:pPr>
        <w:rPr>
          <w:rFonts w:hint="default"/>
        </w:rPr>
      </w:pPr>
      <w:r>
        <w:rPr>
          <w:rFonts w:hint="default"/>
        </w:rPr>
        <w:t xml:space="preserve">            Console.WriteLine("\n📊 正在进行智能风险评估与逻辑推理...");</w:t>
      </w:r>
    </w:p>
    <w:p w14:paraId="28EE28A2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5A339C4C">
      <w:pPr>
        <w:rPr>
          <w:rFonts w:hint="default"/>
        </w:rPr>
      </w:pPr>
    </w:p>
    <w:p w14:paraId="561DD489">
      <w:pPr>
        <w:rPr>
          <w:rFonts w:hint="default"/>
        </w:rPr>
      </w:pPr>
      <w:r>
        <w:rPr>
          <w:rFonts w:hint="default"/>
        </w:rPr>
        <w:t xml:space="preserve">            int criticalCount = 0;</w:t>
      </w:r>
    </w:p>
    <w:p w14:paraId="1B727617">
      <w:pPr>
        <w:rPr>
          <w:rFonts w:hint="default"/>
        </w:rPr>
      </w:pPr>
      <w:r>
        <w:rPr>
          <w:rFonts w:hint="default"/>
        </w:rPr>
        <w:t xml:space="preserve">            int warningCount = 0;</w:t>
      </w:r>
    </w:p>
    <w:p w14:paraId="4765C858">
      <w:pPr>
        <w:rPr>
          <w:rFonts w:hint="default"/>
        </w:rPr>
      </w:pPr>
    </w:p>
    <w:p w14:paraId="56C7F3D8">
      <w:pPr>
        <w:rPr>
          <w:rFonts w:hint="default"/>
        </w:rPr>
      </w:pPr>
      <w:r>
        <w:rPr>
          <w:rFonts w:hint="default"/>
        </w:rPr>
        <w:t xml:space="preserve">            foreach (var kvp in dependencyMap)</w:t>
      </w:r>
    </w:p>
    <w:p w14:paraId="23193E23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7877098">
      <w:pPr>
        <w:rPr>
          <w:rFonts w:hint="default"/>
        </w:rPr>
      </w:pPr>
      <w:r>
        <w:rPr>
          <w:rFonts w:hint="default"/>
        </w:rPr>
        <w:t xml:space="preserve">                string depName = kvp.Key;</w:t>
      </w:r>
    </w:p>
    <w:p w14:paraId="0E00AD87">
      <w:pPr>
        <w:rPr>
          <w:rFonts w:hint="default"/>
        </w:rPr>
      </w:pPr>
      <w:r>
        <w:rPr>
          <w:rFonts w:hint="default"/>
        </w:rPr>
        <w:t xml:space="preserve">                var versions = kvp.Value;</w:t>
      </w:r>
    </w:p>
    <w:p w14:paraId="40F45469">
      <w:pPr>
        <w:rPr>
          <w:rFonts w:hint="default"/>
        </w:rPr>
      </w:pPr>
    </w:p>
    <w:p w14:paraId="55FC4924">
      <w:pPr>
        <w:rPr>
          <w:rFonts w:hint="default"/>
        </w:rPr>
      </w:pPr>
      <w:r>
        <w:rPr>
          <w:rFonts w:hint="default"/>
        </w:rPr>
        <w:t xml:space="preserve">                if (versions.Count &gt; 1) // 发现版本冲突</w:t>
      </w:r>
    </w:p>
    <w:p w14:paraId="56580C27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4A47006E">
      <w:pPr>
        <w:rPr>
          <w:rFonts w:hint="default"/>
        </w:rPr>
      </w:pPr>
      <w:r>
        <w:rPr>
          <w:rFonts w:hint="default"/>
        </w:rPr>
        <w:t xml:space="preserve">                    // A. 校验 Token 一致性（排查是否有人私自篡改密钥签名）</w:t>
      </w:r>
    </w:p>
    <w:p w14:paraId="5C9786E6">
      <w:pPr>
        <w:rPr>
          <w:rFonts w:hint="default"/>
        </w:rPr>
      </w:pPr>
      <w:r>
        <w:rPr>
          <w:rFonts w:hint="default"/>
        </w:rPr>
        <w:t xml:space="preserve">                    bool hasTokenMismatch = false;</w:t>
      </w:r>
    </w:p>
    <w:p w14:paraId="02D9CFE8">
      <w:pPr>
        <w:rPr>
          <w:rFonts w:hint="default"/>
        </w:rPr>
      </w:pPr>
      <w:r>
        <w:rPr>
          <w:rFonts w:hint="default"/>
        </w:rPr>
        <w:t xml:space="preserve">                    string firstToken = null;</w:t>
      </w:r>
    </w:p>
    <w:p w14:paraId="24FF7197">
      <w:pPr>
        <w:rPr>
          <w:rFonts w:hint="default"/>
        </w:rPr>
      </w:pPr>
      <w:r>
        <w:rPr>
          <w:rFonts w:hint="default"/>
        </w:rPr>
        <w:t xml:space="preserve">                    foreach (var verHex in tokenMap[depName].Values)</w:t>
      </w:r>
    </w:p>
    <w:p w14:paraId="25BFE66B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5B812E52">
      <w:pPr>
        <w:rPr>
          <w:rFonts w:hint="default"/>
        </w:rPr>
      </w:pPr>
      <w:r>
        <w:rPr>
          <w:rFonts w:hint="default"/>
        </w:rPr>
        <w:t xml:space="preserve">                        if (firstToken == null) firstToken = verHex;</w:t>
      </w:r>
    </w:p>
    <w:p w14:paraId="603AD3F1">
      <w:pPr>
        <w:rPr>
          <w:rFonts w:hint="default"/>
        </w:rPr>
      </w:pPr>
      <w:r>
        <w:rPr>
          <w:rFonts w:hint="default"/>
        </w:rPr>
        <w:t xml:space="preserve">                        else if (firstToken != verHex) { hasTokenMismatch = true; break; }</w:t>
      </w:r>
    </w:p>
    <w:p w14:paraId="348ACB0D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8C34ED2">
      <w:pPr>
        <w:rPr>
          <w:rFonts w:hint="default"/>
        </w:rPr>
      </w:pPr>
    </w:p>
    <w:p w14:paraId="1E2DF27F">
      <w:pPr>
        <w:rPr>
          <w:rFonts w:hint="default"/>
        </w:rPr>
      </w:pPr>
      <w:r>
        <w:rPr>
          <w:rFonts w:hint="default"/>
        </w:rPr>
        <w:t xml:space="preserve">                    // B. 校验绑定重定向状态</w:t>
      </w:r>
    </w:p>
    <w:p w14:paraId="27A19531">
      <w:pPr>
        <w:rPr>
          <w:rFonts w:hint="default"/>
        </w:rPr>
      </w:pPr>
      <w:r>
        <w:rPr>
          <w:rFonts w:hint="default"/>
        </w:rPr>
        <w:t xml:space="preserve">                    bool hasRedirect = redirectRules.TryGetValue(depName, out string targetNewVersion);</w:t>
      </w:r>
    </w:p>
    <w:p w14:paraId="01F06BB6">
      <w:pPr>
        <w:rPr>
          <w:rFonts w:hint="default"/>
        </w:rPr>
      </w:pPr>
    </w:p>
    <w:p w14:paraId="52CDCF07">
      <w:pPr>
        <w:rPr>
          <w:rFonts w:hint="default"/>
        </w:rPr>
      </w:pPr>
      <w:r>
        <w:rPr>
          <w:rFonts w:hint="default"/>
        </w:rPr>
        <w:t xml:space="preserve">                    // C. 校验代码路径触达率（引入冲突的父DLL是否真的被主EXE调用？）</w:t>
      </w:r>
    </w:p>
    <w:p w14:paraId="56D379A6">
      <w:pPr>
        <w:rPr>
          <w:rFonts w:hint="default"/>
        </w:rPr>
      </w:pPr>
      <w:r>
        <w:rPr>
          <w:rFonts w:hint="default"/>
        </w:rPr>
        <w:t xml:space="preserve">                    bool isReachable = false;</w:t>
      </w:r>
    </w:p>
    <w:p w14:paraId="34C53B4F">
      <w:pPr>
        <w:rPr>
          <w:rFonts w:hint="default"/>
        </w:rPr>
      </w:pPr>
      <w:r>
        <w:rPr>
          <w:rFonts w:hint="default"/>
        </w:rPr>
        <w:t xml:space="preserve">                    foreach (var verList in versions.Values)</w:t>
      </w:r>
    </w:p>
    <w:p w14:paraId="40DE9ECF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1DF75D2D">
      <w:pPr>
        <w:rPr>
          <w:rFonts w:hint="default"/>
        </w:rPr>
      </w:pPr>
      <w:r>
        <w:rPr>
          <w:rFonts w:hint="default"/>
        </w:rPr>
        <w:t xml:space="preserve">                        foreach (var parentDll in verList)</w:t>
      </w:r>
    </w:p>
    <w:p w14:paraId="3E7B4A63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1A9D0411">
      <w:pPr>
        <w:rPr>
          <w:rFonts w:hint="default"/>
        </w:rPr>
      </w:pPr>
      <w:r>
        <w:rPr>
          <w:rFonts w:hint="default"/>
        </w:rPr>
        <w:t xml:space="preserve">                            if (parentDll.Equals(mainAppName, StringComparison.OrdinalIgnoreCase) || </w:t>
      </w:r>
    </w:p>
    <w:p w14:paraId="1E44B1D5">
      <w:pPr>
        <w:rPr>
          <w:rFonts w:hint="default"/>
        </w:rPr>
      </w:pPr>
      <w:r>
        <w:rPr>
          <w:rFonts w:hint="default"/>
        </w:rPr>
        <w:t xml:space="preserve">                                mainAppDependencies.Contains(Path.GetFileNameWithoutExtension(parentDll)))</w:t>
      </w:r>
    </w:p>
    <w:p w14:paraId="16E12D3A">
      <w:pPr>
        <w:rPr>
          <w:rFonts w:hint="default"/>
        </w:rPr>
      </w:pPr>
      <w:r>
        <w:rPr>
          <w:rFonts w:hint="default"/>
        </w:rPr>
        <w:t xml:space="preserve">                            {</w:t>
      </w:r>
    </w:p>
    <w:p w14:paraId="56D3406A">
      <w:pPr>
        <w:rPr>
          <w:rFonts w:hint="default"/>
        </w:rPr>
      </w:pPr>
      <w:r>
        <w:rPr>
          <w:rFonts w:hint="default"/>
        </w:rPr>
        <w:t xml:space="preserve">                                isReachable = true;</w:t>
      </w:r>
    </w:p>
    <w:p w14:paraId="4C4987AC">
      <w:pPr>
        <w:rPr>
          <w:rFonts w:hint="default"/>
        </w:rPr>
      </w:pPr>
      <w:r>
        <w:rPr>
          <w:rFonts w:hint="default"/>
        </w:rPr>
        <w:t xml:space="preserve">                                break;</w:t>
      </w:r>
    </w:p>
    <w:p w14:paraId="461249EF">
      <w:pPr>
        <w:rPr>
          <w:rFonts w:hint="default"/>
        </w:rPr>
      </w:pPr>
      <w:r>
        <w:rPr>
          <w:rFonts w:hint="default"/>
        </w:rPr>
        <w:t xml:space="preserve">                            }</w:t>
      </w:r>
    </w:p>
    <w:p w14:paraId="48AD1FD8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765845A2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4112F40B">
      <w:pPr>
        <w:rPr>
          <w:rFonts w:hint="default"/>
        </w:rPr>
      </w:pPr>
    </w:p>
    <w:p w14:paraId="38963819">
      <w:pPr>
        <w:rPr>
          <w:rFonts w:hint="default"/>
        </w:rPr>
      </w:pPr>
      <w:r>
        <w:rPr>
          <w:rFonts w:hint="default"/>
        </w:rPr>
        <w:t xml:space="preserve">                    // D. 综合风控模型判定</w:t>
      </w:r>
    </w:p>
    <w:p w14:paraId="7800134D">
      <w:pPr>
        <w:rPr>
          <w:rFonts w:hint="default"/>
        </w:rPr>
      </w:pPr>
      <w:r>
        <w:rPr>
          <w:rFonts w:hint="default"/>
        </w:rPr>
        <w:t xml:space="preserve">                    string riskTitle = "";</w:t>
      </w:r>
    </w:p>
    <w:p w14:paraId="15EDA358">
      <w:pPr>
        <w:rPr>
          <w:rFonts w:hint="default"/>
        </w:rPr>
      </w:pPr>
      <w:r>
        <w:rPr>
          <w:rFonts w:hint="default"/>
        </w:rPr>
        <w:t xml:space="preserve">                    string diagnosticMsg = "";</w:t>
      </w:r>
    </w:p>
    <w:p w14:paraId="3933868F">
      <w:pPr>
        <w:rPr>
          <w:rFonts w:hint="default"/>
        </w:rPr>
      </w:pPr>
      <w:r>
        <w:rPr>
          <w:rFonts w:hint="default"/>
        </w:rPr>
        <w:t xml:space="preserve">                    ConsoleColor riskColor = ConsoleColor.Gray;</w:t>
      </w:r>
    </w:p>
    <w:p w14:paraId="02F4F676">
      <w:pPr>
        <w:rPr>
          <w:rFonts w:hint="default"/>
        </w:rPr>
      </w:pPr>
    </w:p>
    <w:p w14:paraId="418DB416">
      <w:pPr>
        <w:rPr>
          <w:rFonts w:hint="default"/>
        </w:rPr>
      </w:pPr>
      <w:r>
        <w:rPr>
          <w:rFonts w:hint="default"/>
        </w:rPr>
        <w:t xml:space="preserve">                    if (hasTokenMismatch)</w:t>
      </w:r>
    </w:p>
    <w:p w14:paraId="6596C5BA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76D0ABC8">
      <w:pPr>
        <w:rPr>
          <w:rFonts w:hint="default"/>
        </w:rPr>
      </w:pPr>
      <w:r>
        <w:rPr>
          <w:rFonts w:hint="default"/>
        </w:rPr>
        <w:t xml:space="preserve">                        riskTitle = "🚨 DEADLOCK (致命死局：数字签名不匹配)";</w:t>
      </w:r>
    </w:p>
    <w:p w14:paraId="37D2784A">
      <w:pPr>
        <w:rPr>
          <w:rFonts w:hint="default"/>
        </w:rPr>
      </w:pPr>
      <w:r>
        <w:rPr>
          <w:rFonts w:hint="default"/>
        </w:rPr>
        <w:t xml:space="preserve">                        diagnosticMsg = "绝对会崩！不同模块索要的 DLL 使用了不同的密钥签名。bindingRedirect 此时无效。必须统一从官方渠道重新下载该 NuGet 包。";</w:t>
      </w:r>
    </w:p>
    <w:p w14:paraId="4CB05773">
      <w:pPr>
        <w:rPr>
          <w:rFonts w:hint="default"/>
        </w:rPr>
      </w:pPr>
      <w:r>
        <w:rPr>
          <w:rFonts w:hint="default"/>
        </w:rPr>
        <w:t xml:space="preserve">                        riskColor = ConsoleColor.Magenta;</w:t>
      </w:r>
    </w:p>
    <w:p w14:paraId="4D4B3C82">
      <w:pPr>
        <w:rPr>
          <w:rFonts w:hint="default"/>
        </w:rPr>
      </w:pPr>
      <w:r>
        <w:rPr>
          <w:rFonts w:hint="default"/>
        </w:rPr>
        <w:t xml:space="preserve">                        criticalCount++;</w:t>
      </w:r>
    </w:p>
    <w:p w14:paraId="3956D515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447AD6EA">
      <w:pPr>
        <w:rPr>
          <w:rFonts w:hint="default"/>
        </w:rPr>
      </w:pPr>
      <w:r>
        <w:rPr>
          <w:rFonts w:hint="default"/>
        </w:rPr>
        <w:t xml:space="preserve">                    else if (hasRedirect)</w:t>
      </w:r>
    </w:p>
    <w:p w14:paraId="478E6D74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6C49960D">
      <w:pPr>
        <w:rPr>
          <w:rFonts w:hint="default"/>
        </w:rPr>
      </w:pPr>
      <w:r>
        <w:rPr>
          <w:rFonts w:hint="default"/>
        </w:rPr>
        <w:t xml:space="preserve">                        riskTitle = "✅ SAFE (已通过绑定重定向处理)";</w:t>
      </w:r>
    </w:p>
    <w:p w14:paraId="61985E57">
      <w:pPr>
        <w:rPr>
          <w:rFonts w:hint="default"/>
        </w:rPr>
      </w:pPr>
      <w:r>
        <w:rPr>
          <w:rFonts w:hint="default"/>
        </w:rPr>
        <w:t xml:space="preserve">                        diagnosticMsg = $"安全。配置文件中已存在重定向规则，所有版本请求将安全路由至新版本 [{targetNewVersion}]。";</w:t>
      </w:r>
    </w:p>
    <w:p w14:paraId="623C2944">
      <w:pPr>
        <w:rPr>
          <w:rFonts w:hint="default"/>
        </w:rPr>
      </w:pPr>
      <w:r>
        <w:rPr>
          <w:rFonts w:hint="default"/>
        </w:rPr>
        <w:t xml:space="preserve">                        riskColor = ConsoleColor.Green;</w:t>
      </w:r>
    </w:p>
    <w:p w14:paraId="79940AE2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85135B6">
      <w:pPr>
        <w:rPr>
          <w:rFonts w:hint="default"/>
        </w:rPr>
      </w:pPr>
      <w:r>
        <w:rPr>
          <w:rFonts w:hint="default"/>
        </w:rPr>
        <w:t xml:space="preserve">                    else if (firstToken == "null")</w:t>
      </w:r>
    </w:p>
    <w:p w14:paraId="7B0BE7EF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79B861D6">
      <w:pPr>
        <w:rPr>
          <w:rFonts w:hint="default"/>
        </w:rPr>
      </w:pPr>
      <w:r>
        <w:rPr>
          <w:rFonts w:hint="default"/>
        </w:rPr>
        <w:t xml:space="preserve">                        riskTitle = "⚠️ LOW RISK (伪冲突：弱名称程序集)";</w:t>
      </w:r>
    </w:p>
    <w:p w14:paraId="63265C1D">
      <w:pPr>
        <w:rPr>
          <w:rFonts w:hint="default"/>
        </w:rPr>
      </w:pPr>
      <w:r>
        <w:rPr>
          <w:rFonts w:hint="default"/>
        </w:rPr>
        <w:t xml:space="preserve">                        diagnosticMsg = "警告。该程序集没有强名称签名，.NET 运行时在加载它时会跳过严格版本匹配。它将直接覆盖加载目录下的物理文件，大概率不崩。";</w:t>
      </w:r>
    </w:p>
    <w:p w14:paraId="0AFCE2D5">
      <w:pPr>
        <w:rPr>
          <w:rFonts w:hint="default"/>
        </w:rPr>
      </w:pPr>
      <w:r>
        <w:rPr>
          <w:rFonts w:hint="default"/>
        </w:rPr>
        <w:t xml:space="preserve">                        riskColor = ConsoleColor.Yellow;</w:t>
      </w:r>
    </w:p>
    <w:p w14:paraId="44665A8D">
      <w:pPr>
        <w:rPr>
          <w:rFonts w:hint="default"/>
        </w:rPr>
      </w:pPr>
      <w:r>
        <w:rPr>
          <w:rFonts w:hint="default"/>
        </w:rPr>
        <w:t xml:space="preserve">                        warningCount++;</w:t>
      </w:r>
    </w:p>
    <w:p w14:paraId="5DFBA24A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82D18E2">
      <w:pPr>
        <w:rPr>
          <w:rFonts w:hint="default"/>
        </w:rPr>
      </w:pPr>
      <w:r>
        <w:rPr>
          <w:rFonts w:hint="default"/>
        </w:rPr>
        <w:t xml:space="preserve">                    else if (!isReachable)</w:t>
      </w:r>
    </w:p>
    <w:p w14:paraId="1A3356AB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1C39C333">
      <w:pPr>
        <w:rPr>
          <w:rFonts w:hint="default"/>
        </w:rPr>
      </w:pPr>
      <w:r>
        <w:rPr>
          <w:rFonts w:hint="default"/>
        </w:rPr>
        <w:t xml:space="preserve">                        riskTitle = "💤 DORMANT RISK (伪冲突：僵尸代码路径)";</w:t>
      </w:r>
    </w:p>
    <w:p w14:paraId="3B5396BC">
      <w:pPr>
        <w:rPr>
          <w:rFonts w:hint="default"/>
        </w:rPr>
      </w:pPr>
      <w:r>
        <w:rPr>
          <w:rFonts w:hint="default"/>
        </w:rPr>
        <w:t xml:space="preserve">                        diagnosticMsg = "提示。虽有冲突，但引入这个冲突的父级 DLL 没有任何一个被主程序（EXE）直接或间接引用。该代码属于僵尸死代码，运行时无法触发此崩溃。";</w:t>
      </w:r>
    </w:p>
    <w:p w14:paraId="37086610">
      <w:pPr>
        <w:rPr>
          <w:rFonts w:hint="default"/>
        </w:rPr>
      </w:pPr>
      <w:r>
        <w:rPr>
          <w:rFonts w:hint="default"/>
        </w:rPr>
        <w:t xml:space="preserve">                        riskColor = ConsoleColor.DarkYellow;</w:t>
      </w:r>
    </w:p>
    <w:p w14:paraId="774FF0C2">
      <w:pPr>
        <w:rPr>
          <w:rFonts w:hint="default"/>
        </w:rPr>
      </w:pPr>
      <w:r>
        <w:rPr>
          <w:rFonts w:hint="default"/>
        </w:rPr>
        <w:t xml:space="preserve">                        warningCount++;</w:t>
      </w:r>
    </w:p>
    <w:p w14:paraId="235C8732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0508284C">
      <w:pPr>
        <w:rPr>
          <w:rFonts w:hint="default"/>
        </w:rPr>
      </w:pPr>
      <w:r>
        <w:rPr>
          <w:rFonts w:hint="default"/>
        </w:rPr>
        <w:t xml:space="preserve">                    else</w:t>
      </w:r>
    </w:p>
    <w:p w14:paraId="789270A6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68EB56C0">
      <w:pPr>
        <w:rPr>
          <w:rFonts w:hint="default"/>
        </w:rPr>
      </w:pPr>
      <w:r>
        <w:rPr>
          <w:rFonts w:hint="default"/>
        </w:rPr>
        <w:t xml:space="preserve">                        riskTitle = "❌ CRITICAL RISK (真冲突：强名称版本阻断)";</w:t>
      </w:r>
    </w:p>
    <w:p w14:paraId="68563C03">
      <w:pPr>
        <w:rPr>
          <w:rFonts w:hint="default"/>
        </w:rPr>
      </w:pPr>
      <w:r>
        <w:rPr>
          <w:rFonts w:hint="default"/>
        </w:rPr>
        <w:t xml:space="preserve">                        diagnosticMsg = "致命。该库有强名称签名，且处于活动调用链中。因缺乏相应的 &lt;bindingRedirect&gt; 规则，运行时百分之百触发 0x80131040 崩溃！";</w:t>
      </w:r>
    </w:p>
    <w:p w14:paraId="034EEBA9">
      <w:pPr>
        <w:rPr>
          <w:rFonts w:hint="default"/>
        </w:rPr>
      </w:pPr>
      <w:r>
        <w:rPr>
          <w:rFonts w:hint="default"/>
        </w:rPr>
        <w:t xml:space="preserve">                        riskColor = ConsoleColor.Red;</w:t>
      </w:r>
    </w:p>
    <w:p w14:paraId="67F4480F">
      <w:pPr>
        <w:rPr>
          <w:rFonts w:hint="default"/>
        </w:rPr>
      </w:pPr>
      <w:r>
        <w:rPr>
          <w:rFonts w:hint="default"/>
        </w:rPr>
        <w:t xml:space="preserve">                        criticalCount++;</w:t>
      </w:r>
    </w:p>
    <w:p w14:paraId="40C8729E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60939502">
      <w:pPr>
        <w:rPr>
          <w:rFonts w:hint="default"/>
        </w:rPr>
      </w:pPr>
    </w:p>
    <w:p w14:paraId="0C765C5A">
      <w:pPr>
        <w:rPr>
          <w:rFonts w:hint="default"/>
        </w:rPr>
      </w:pPr>
      <w:r>
        <w:rPr>
          <w:rFonts w:hint="default"/>
        </w:rPr>
        <w:t xml:space="preserve">                    // E. 输出可视化诊断报告</w:t>
      </w:r>
    </w:p>
    <w:p w14:paraId="439B8F76">
      <w:pPr>
        <w:rPr>
          <w:rFonts w:hint="default"/>
        </w:rPr>
      </w:pPr>
      <w:r>
        <w:rPr>
          <w:rFonts w:hint="default"/>
        </w:rPr>
        <w:t xml:space="preserve">                    Console.BackgroundColor = ConsoleColor.Black;</w:t>
      </w:r>
    </w:p>
    <w:p w14:paraId="5FD5C3C4">
      <w:pPr>
        <w:rPr>
          <w:rFonts w:hint="default"/>
        </w:rPr>
      </w:pPr>
      <w:r>
        <w:rPr>
          <w:rFonts w:hint="default"/>
        </w:rPr>
        <w:t xml:space="preserve">                    Console.ForegroundColor = riskColor;</w:t>
      </w:r>
    </w:p>
    <w:p w14:paraId="5913B546">
      <w:pPr>
        <w:rPr>
          <w:rFonts w:hint="default"/>
        </w:rPr>
      </w:pPr>
      <w:r>
        <w:rPr>
          <w:rFonts w:hint="default"/>
        </w:rPr>
        <w:t xml:space="preserve">                    Console.WriteLine($"\n[{riskTitle}] 程序集: [ {depName} ]");</w:t>
      </w:r>
    </w:p>
    <w:p w14:paraId="150D751F">
      <w:pPr>
        <w:rPr>
          <w:rFonts w:hint="default"/>
        </w:rPr>
      </w:pPr>
      <w:r>
        <w:rPr>
          <w:rFonts w:hint="default"/>
        </w:rPr>
        <w:t xml:space="preserve">                    Console.ForegroundColor = ConsoleColor.DarkGray;</w:t>
      </w:r>
    </w:p>
    <w:p w14:paraId="4EACBE58">
      <w:pPr>
        <w:rPr>
          <w:rFonts w:hint="default"/>
        </w:rPr>
      </w:pPr>
      <w:r>
        <w:rPr>
          <w:rFonts w:hint="default"/>
        </w:rPr>
        <w:t xml:space="preserve">                    Console.WriteLine($"   💡 诊断结论: {diagnosticMsg}");</w:t>
      </w:r>
    </w:p>
    <w:p w14:paraId="193D0BC1">
      <w:pPr>
        <w:rPr>
          <w:rFonts w:hint="default"/>
        </w:rPr>
      </w:pPr>
      <w:r>
        <w:rPr>
          <w:rFonts w:hint="default"/>
        </w:rPr>
        <w:t xml:space="preserve">                    Console.ResetColor();</w:t>
      </w:r>
    </w:p>
    <w:p w14:paraId="1B08A2AC">
      <w:pPr>
        <w:rPr>
          <w:rFonts w:hint="default"/>
        </w:rPr>
      </w:pPr>
    </w:p>
    <w:p w14:paraId="422A0CBE">
      <w:pPr>
        <w:rPr>
          <w:rFonts w:hint="default"/>
        </w:rPr>
      </w:pPr>
      <w:r>
        <w:rPr>
          <w:rFonts w:hint="default"/>
        </w:rPr>
        <w:t xml:space="preserve">                    foreach (var verKvp in versions)</w:t>
      </w:r>
    </w:p>
    <w:p w14:paraId="523E5603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43598E7C">
      <w:pPr>
        <w:rPr>
          <w:rFonts w:hint="default"/>
        </w:rPr>
      </w:pPr>
      <w:r>
        <w:rPr>
          <w:rFonts w:hint="default"/>
        </w:rPr>
        <w:t xml:space="preserve">                        string version = verKvp.Key;</w:t>
      </w:r>
    </w:p>
    <w:p w14:paraId="512C187B">
      <w:pPr>
        <w:rPr>
          <w:rFonts w:hint="default"/>
        </w:rPr>
      </w:pPr>
      <w:r>
        <w:rPr>
          <w:rFonts w:hint="default"/>
        </w:rPr>
        <w:t xml:space="preserve">                        string currentToken = tokenMap[depName][version];</w:t>
      </w:r>
    </w:p>
    <w:p w14:paraId="1A0311DF">
      <w:pPr>
        <w:rPr>
          <w:rFonts w:hint="default"/>
        </w:rPr>
      </w:pPr>
      <w:r>
        <w:rPr>
          <w:rFonts w:hint="default"/>
        </w:rPr>
        <w:t xml:space="preserve">                        string parents = string.Join(", ", verKvp.Value);</w:t>
      </w:r>
    </w:p>
    <w:p w14:paraId="6864F7A7">
      <w:pPr>
        <w:rPr>
          <w:rFonts w:hint="default"/>
        </w:rPr>
      </w:pPr>
    </w:p>
    <w:p w14:paraId="6429B3C8">
      <w:pPr>
        <w:rPr>
          <w:rFonts w:hint="default"/>
        </w:rPr>
      </w:pPr>
      <w:r>
        <w:rPr>
          <w:rFonts w:hint="default"/>
        </w:rPr>
        <w:t xml:space="preserve">                        Console.ForegroundColor = ConsoleColor.Gray;</w:t>
      </w:r>
    </w:p>
    <w:p w14:paraId="037D5639">
      <w:pPr>
        <w:rPr>
          <w:rFonts w:hint="default"/>
        </w:rPr>
      </w:pPr>
      <w:r>
        <w:rPr>
          <w:rFonts w:hint="default"/>
        </w:rPr>
        <w:t xml:space="preserve">                        Console.Write($"   👉 版本: {version.PadRight(12)} [Token: {currentToken}]");</w:t>
      </w:r>
    </w:p>
    <w:p w14:paraId="48B7A52F">
      <w:pPr>
        <w:rPr>
          <w:rFonts w:hint="default"/>
        </w:rPr>
      </w:pPr>
      <w:r>
        <w:rPr>
          <w:rFonts w:hint="default"/>
        </w:rPr>
        <w:t xml:space="preserve">                        Console.ForegroundColor = ConsoleColor.DarkGray;</w:t>
      </w:r>
    </w:p>
    <w:p w14:paraId="3A9C37BF">
      <w:pPr>
        <w:rPr>
          <w:rFonts w:hint="default"/>
        </w:rPr>
      </w:pPr>
      <w:r>
        <w:rPr>
          <w:rFonts w:hint="default"/>
        </w:rPr>
        <w:t xml:space="preserve">                        Console.WriteLine($" 被以下组件引用 -&gt; ( {parents} )");</w:t>
      </w:r>
    </w:p>
    <w:p w14:paraId="017D328A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1DB338A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BC6420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80AC739">
      <w:pPr>
        <w:rPr>
          <w:rFonts w:hint="default"/>
        </w:rPr>
      </w:pPr>
    </w:p>
    <w:p w14:paraId="7E9E9659">
      <w:pPr>
        <w:rPr>
          <w:rFonts w:hint="default"/>
        </w:rPr>
      </w:pPr>
      <w:r>
        <w:rPr>
          <w:rFonts w:hint="default"/>
        </w:rPr>
        <w:t xml:space="preserve">            // 5. 诊断总结面板</w:t>
      </w:r>
    </w:p>
    <w:p w14:paraId="522BA7C6">
      <w:pPr>
        <w:rPr>
          <w:rFonts w:hint="default"/>
        </w:rPr>
      </w:pPr>
      <w:r>
        <w:rPr>
          <w:rFonts w:hint="default"/>
        </w:rPr>
        <w:t xml:space="preserve">            Console.WriteLine("\n=================================================================");</w:t>
      </w:r>
    </w:p>
    <w:p w14:paraId="30039994">
      <w:pPr>
        <w:rPr>
          <w:rFonts w:hint="default"/>
        </w:rPr>
      </w:pPr>
      <w:r>
        <w:rPr>
          <w:rFonts w:hint="default"/>
        </w:rPr>
        <w:t xml:space="preserve">            if (criticalCount == 0 &amp;&amp; warningCount == 0)</w:t>
      </w:r>
    </w:p>
    <w:p w14:paraId="30266956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9EAB4D0">
      <w:pPr>
        <w:rPr>
          <w:rFonts w:hint="default"/>
        </w:rPr>
      </w:pPr>
      <w:r>
        <w:rPr>
          <w:rFonts w:hint="default"/>
        </w:rPr>
        <w:t xml:space="preserve">                Console.ForegroundColor = ConsoleColor.Green;</w:t>
      </w:r>
    </w:p>
    <w:p w14:paraId="43F2FAD3">
      <w:pPr>
        <w:rPr>
          <w:rFonts w:hint="default"/>
        </w:rPr>
      </w:pPr>
      <w:r>
        <w:rPr>
          <w:rFonts w:hint="default"/>
        </w:rPr>
        <w:t xml:space="preserve">                Console.WriteLine("🎉 完美！未检测到任何可能引发崩溃的依赖冲突异常。");</w:t>
      </w:r>
    </w:p>
    <w:p w14:paraId="3178C2B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39B0F40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60EF299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0241CC2">
      <w:pPr>
        <w:rPr>
          <w:rFonts w:hint="default"/>
        </w:rPr>
      </w:pPr>
      <w:r>
        <w:rPr>
          <w:rFonts w:hint="default"/>
        </w:rPr>
        <w:t xml:space="preserve">                Console.ForegroundColor = criticalCount &gt; 0 ? ConsoleColor.Red : ConsoleColor.Yellow;</w:t>
      </w:r>
    </w:p>
    <w:p w14:paraId="55E7BE04">
      <w:pPr>
        <w:rPr>
          <w:rFonts w:hint="default"/>
        </w:rPr>
      </w:pPr>
      <w:r>
        <w:rPr>
          <w:rFonts w:hint="default"/>
        </w:rPr>
        <w:t xml:space="preserve">                Console.WriteLine($"📊 扫描完成: 发现 {criticalCount} 处致命风险，{warningCount} 处普通警告。");</w:t>
      </w:r>
    </w:p>
    <w:p w14:paraId="5C70AC14">
      <w:pPr>
        <w:rPr>
          <w:rFonts w:hint="default"/>
        </w:rPr>
      </w:pPr>
      <w:r>
        <w:rPr>
          <w:rFonts w:hint="default"/>
        </w:rPr>
        <w:t xml:space="preserve">                Console.ForegroundColor = ConsoleColor.DarkGray;</w:t>
      </w:r>
    </w:p>
    <w:p w14:paraId="1A05CD90">
      <w:pPr>
        <w:rPr>
          <w:rFonts w:hint="default"/>
        </w:rPr>
      </w:pPr>
      <w:r>
        <w:rPr>
          <w:rFonts w:hint="default"/>
        </w:rPr>
        <w:t xml:space="preserve">                Console.WriteLine("💡 排查建议：请优先修复品红 (DEADLOCK) 与大红 (CRITICAL) 标记的项目。");</w:t>
      </w:r>
    </w:p>
    <w:p w14:paraId="5230BD1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8938681">
      <w:pPr>
        <w:rPr>
          <w:rFonts w:hint="default"/>
        </w:rPr>
      </w:pPr>
    </w:p>
    <w:p w14:paraId="1EEB90BE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35F94497">
      <w:pPr>
        <w:rPr>
          <w:rFonts w:hint="default"/>
        </w:rPr>
      </w:pPr>
      <w:r>
        <w:rPr>
          <w:rFonts w:hint="default"/>
        </w:rPr>
        <w:t xml:space="preserve">            Console.WriteLine("\n按任意键退出...");</w:t>
      </w:r>
    </w:p>
    <w:p w14:paraId="529B3E8D">
      <w:pPr>
        <w:rPr>
          <w:rFonts w:hint="default"/>
        </w:rPr>
      </w:pPr>
      <w:r>
        <w:rPr>
          <w:rFonts w:hint="default"/>
        </w:rPr>
        <w:t xml:space="preserve">            Console.ReadKey();</w:t>
      </w:r>
    </w:p>
    <w:p w14:paraId="51BCA30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3C32D8">
      <w:pPr>
        <w:rPr>
          <w:rFonts w:hint="default"/>
        </w:rPr>
      </w:pPr>
    </w:p>
    <w:p w14:paraId="4432A698">
      <w:pPr>
        <w:rPr>
          <w:rFonts w:hint="default"/>
        </w:rPr>
      </w:pPr>
      <w:r>
        <w:rPr>
          <w:rFonts w:hint="default"/>
        </w:rPr>
        <w:t xml:space="preserve">        static void MapMainAppDependencies(string targetDir)</w:t>
      </w:r>
    </w:p>
    <w:p w14:paraId="1A2F9BE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7793872">
      <w:pPr>
        <w:rPr>
          <w:rFonts w:hint="default"/>
        </w:rPr>
      </w:pPr>
      <w:r>
        <w:rPr>
          <w:rFonts w:hint="default"/>
        </w:rPr>
        <w:t xml:space="preserve">            var exeFiles = Directory.GetFiles(targetDir, "*.exe");</w:t>
      </w:r>
    </w:p>
    <w:p w14:paraId="79392E0D">
      <w:pPr>
        <w:rPr>
          <w:rFonts w:hint="default"/>
        </w:rPr>
      </w:pPr>
      <w:r>
        <w:rPr>
          <w:rFonts w:hint="default"/>
        </w:rPr>
        <w:t xml:space="preserve">            if (exeFiles.Length == 0) return;</w:t>
      </w:r>
    </w:p>
    <w:p w14:paraId="68E6FD53">
      <w:pPr>
        <w:rPr>
          <w:rFonts w:hint="default"/>
        </w:rPr>
      </w:pPr>
    </w:p>
    <w:p w14:paraId="07366C86">
      <w:pPr>
        <w:rPr>
          <w:rFonts w:hint="default"/>
        </w:rPr>
      </w:pPr>
      <w:r>
        <w:rPr>
          <w:rFonts w:hint="default"/>
        </w:rPr>
        <w:t xml:space="preserve">            string mainExe = exeFiles[0];</w:t>
      </w:r>
    </w:p>
    <w:p w14:paraId="40373BD5">
      <w:pPr>
        <w:rPr>
          <w:rFonts w:hint="default"/>
        </w:rPr>
      </w:pPr>
      <w:r>
        <w:rPr>
          <w:rFonts w:hint="default"/>
        </w:rPr>
        <w:t xml:space="preserve">            mainAppName = Path.GetFileName(mainExe);</w:t>
      </w:r>
    </w:p>
    <w:p w14:paraId="0F448F80">
      <w:pPr>
        <w:rPr>
          <w:rFonts w:hint="default"/>
        </w:rPr>
      </w:pPr>
    </w:p>
    <w:p w14:paraId="637E7C2A">
      <w:pPr>
        <w:rPr>
          <w:rFonts w:hint="default"/>
        </w:rPr>
      </w:pPr>
      <w:r>
        <w:rPr>
          <w:rFonts w:hint="default"/>
        </w:rPr>
        <w:t xml:space="preserve">            try</w:t>
      </w:r>
    </w:p>
    <w:p w14:paraId="15F4887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C4840BE">
      <w:pPr>
        <w:rPr>
          <w:rFonts w:hint="default"/>
        </w:rPr>
      </w:pPr>
      <w:r>
        <w:rPr>
          <w:rFonts w:hint="default"/>
        </w:rPr>
        <w:t xml:space="preserve">                byte[] assemblyBytes = File.ReadAllBytes(mainExe);</w:t>
      </w:r>
    </w:p>
    <w:p w14:paraId="606F8895">
      <w:pPr>
        <w:rPr>
          <w:rFonts w:hint="default"/>
        </w:rPr>
      </w:pPr>
      <w:r>
        <w:rPr>
          <w:rFonts w:hint="default"/>
        </w:rPr>
        <w:t xml:space="preserve">                Assembly asm = Assembly.ReflectionOnlyLoad(assemblyBytes);</w:t>
      </w:r>
    </w:p>
    <w:p w14:paraId="0877BDBC">
      <w:pPr>
        <w:rPr>
          <w:rFonts w:hint="default"/>
        </w:rPr>
      </w:pPr>
      <w:r>
        <w:rPr>
          <w:rFonts w:hint="default"/>
        </w:rPr>
        <w:t xml:space="preserve">                foreach (var refAsm in asm.GetReferencedAssemblies())</w:t>
      </w:r>
    </w:p>
    <w:p w14:paraId="4A6C979D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56E11E56">
      <w:pPr>
        <w:rPr>
          <w:rFonts w:hint="default"/>
        </w:rPr>
      </w:pPr>
      <w:r>
        <w:rPr>
          <w:rFonts w:hint="default"/>
        </w:rPr>
        <w:t xml:space="preserve">                    mainAppDependencies.Add(refAsm.Name);</w:t>
      </w:r>
    </w:p>
    <w:p w14:paraId="5BA2E70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A644D5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3B27FD7">
      <w:pPr>
        <w:rPr>
          <w:rFonts w:hint="default"/>
        </w:rPr>
      </w:pPr>
      <w:r>
        <w:rPr>
          <w:rFonts w:hint="default"/>
        </w:rPr>
        <w:t xml:space="preserve">            catch { }</w:t>
      </w:r>
    </w:p>
    <w:p w14:paraId="21E073A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44C43A">
      <w:pPr>
        <w:rPr>
          <w:rFonts w:hint="default"/>
        </w:rPr>
      </w:pPr>
    </w:p>
    <w:p w14:paraId="1A9ECA23">
      <w:pPr>
        <w:rPr>
          <w:rFonts w:hint="default"/>
        </w:rPr>
      </w:pPr>
      <w:r>
        <w:rPr>
          <w:rFonts w:hint="default"/>
        </w:rPr>
        <w:t xml:space="preserve">        static void LoadBindingRedirects(string targetDir)</w:t>
      </w:r>
    </w:p>
    <w:p w14:paraId="7D799945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E93F6CB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574E7DBD">
      <w:pPr>
        <w:rPr>
          <w:rFonts w:hint="default"/>
        </w:rPr>
      </w:pPr>
      <w:r>
        <w:rPr>
          <w:rFonts w:hint="default"/>
          <w:lang w:val="en-US" w:eastAsia="zh-CN"/>
        </w:rPr>
        <w:t>var configFiles = Directory.GetFiles(targetDir, "*.config");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foreach (var configFile in configFiles)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try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XmlDocument doc = new XmlDocument();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doc.Load(configFile);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XmlNamespaceManager nsmgr = new XmlNamespaceManager(doc.NameTable);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nsmgr.AddNamespace("asm", "urn:schemas-microsoft-com:asm.v1");</w:t>
      </w:r>
    </w:p>
    <w:p w14:paraId="19F93C61">
      <w:pPr>
        <w:rPr>
          <w:rFonts w:hint="default"/>
        </w:rPr>
      </w:pPr>
      <w:r>
        <w:rPr>
          <w:rFonts w:hint="default"/>
          <w:lang w:val="en-US" w:eastAsia="zh-CN"/>
        </w:rPr>
        <w:t>XmlNodeList nodeList = doc.SelectNodes("//asm:dependentAssembly", nsmgr);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(nodeList == null) continue;</w:t>
      </w:r>
    </w:p>
    <w:p w14:paraId="7B63AB3D">
      <w:pPr>
        <w:rPr>
          <w:rFonts w:hint="default"/>
        </w:rPr>
      </w:pPr>
      <w:r>
        <w:rPr>
          <w:rFonts w:hint="default"/>
          <w:lang w:val="en-US" w:eastAsia="zh-CN"/>
        </w:rPr>
        <w:t>foreach (XmlNode node in nodeList)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XmlNode identityNode = node.SelectSingleNode("asm:assemblyIdentity", nsmgr);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XmlNode redirectNode = node.SelectSingleNode("asm:bindingRedirect", nsmgr);</w:t>
      </w:r>
    </w:p>
    <w:p w14:paraId="6CC4C6CC">
      <w:pPr>
        <w:rPr>
          <w:rFonts w:hint="default"/>
        </w:rPr>
      </w:pPr>
      <w:r>
        <w:rPr>
          <w:rFonts w:hint="default"/>
          <w:lang w:val="en-US" w:eastAsia="zh-CN"/>
        </w:rPr>
        <w:t>if (identityNode != null &amp;&amp; redirectNode != null)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string asmName = identityNode.Attributes["name"]?.Value;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string newVersion = redirectNode.Attributes["newVersion"]?.Value;</w:t>
      </w:r>
    </w:p>
    <w:p w14:paraId="4645DADF">
      <w:pPr>
        <w:rPr>
          <w:rFonts w:hint="default"/>
        </w:rPr>
      </w:pPr>
      <w:r>
        <w:rPr>
          <w:rFonts w:hint="default"/>
          <w:lang w:val="en-US" w:eastAsia="zh-CN"/>
        </w:rPr>
        <w:t>if (!string.IsNullOrEmpty(asmName) &amp;&amp; !string.IsNullOrEmpty(newVersion))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redirectRules[asmName] = NormalizeVersion(newVersion);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catch {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4C72807C">
      <w:pPr>
        <w:rPr>
          <w:rFonts w:hint="default"/>
        </w:rPr>
      </w:pPr>
      <w:r>
        <w:rPr>
          <w:rFonts w:hint="default"/>
          <w:lang w:val="en-US" w:eastAsia="zh-CN"/>
        </w:rPr>
        <w:t>static string NormalizeVersion(string version)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(string.IsNullOrEmpty(version)) return version;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(Version.TryParse(version, out Version v)) return v.ToString(4);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return version;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6D468638">
      <w:pPr>
        <w:rPr>
          <w:rFonts w:hint="default"/>
        </w:rPr>
      </w:pPr>
    </w:p>
    <w:p w14:paraId="61291787">
      <w:pPr>
        <w:rPr>
          <w:rFonts w:hint="default"/>
        </w:rPr>
      </w:pPr>
      <w:r>
        <w:rPr>
          <w:rFonts w:hint="default"/>
        </w:rPr>
        <w:t>---</w:t>
      </w:r>
    </w:p>
    <w:p w14:paraId="5555B7EC">
      <w:pPr>
        <w:rPr>
          <w:rFonts w:hint="default"/>
        </w:rPr>
      </w:pPr>
    </w:p>
    <w:p w14:paraId="381649B2">
      <w:pPr>
        <w:rPr>
          <w:rFonts w:hint="default"/>
        </w:rPr>
      </w:pPr>
      <w:r>
        <w:rPr>
          <w:rFonts w:hint="default"/>
        </w:rPr>
        <w:t>### 📋 5 大危险级别诊断规则说明</w:t>
      </w:r>
    </w:p>
    <w:p w14:paraId="1EA178C2">
      <w:pPr>
        <w:rPr>
          <w:rFonts w:hint="default"/>
        </w:rPr>
      </w:pPr>
    </w:p>
    <w:p w14:paraId="1C7550D4">
      <w:pPr>
        <w:rPr>
          <w:rFonts w:hint="default"/>
        </w:rPr>
      </w:pPr>
      <w:r>
        <w:rPr>
          <w:rFonts w:hint="default"/>
        </w:rPr>
        <w:t>重新编译此工具后，它在运行分析时会输出以下 **5 种颜色高亮的状态**，以帮助您精准断定代码风险：</w:t>
      </w:r>
    </w:p>
    <w:p w14:paraId="639CE426">
      <w:pPr>
        <w:rPr>
          <w:rFonts w:hint="default"/>
        </w:rPr>
      </w:pPr>
    </w:p>
    <w:p w14:paraId="1FBB36F3">
      <w:pPr>
        <w:rPr>
          <w:rFonts w:hint="default"/>
        </w:rPr>
      </w:pPr>
      <w:r>
        <w:rPr>
          <w:rFonts w:hint="default"/>
        </w:rPr>
        <w:t>1. &lt;font color="magenta"&gt;**品红 - `DEADLOCK` (死局)**&lt;/font&gt;</w:t>
      </w:r>
    </w:p>
    <w:p w14:paraId="262BD428">
      <w:pPr>
        <w:rPr>
          <w:rFonts w:hint="default"/>
        </w:rPr>
      </w:pPr>
      <w:r>
        <w:rPr>
          <w:rFonts w:hint="default"/>
        </w:rPr>
        <w:t xml:space="preserve">   * **触发条件**：两个冲突的版本，其官方签名公钥（`PublicKeyToken`）不一样（例如一个是原版，一个是魔改版），或一个有一辆无。</w:t>
      </w:r>
    </w:p>
    <w:p w14:paraId="466F9A41">
      <w:pPr>
        <w:rPr>
          <w:rFonts w:hint="default"/>
        </w:rPr>
      </w:pPr>
      <w:r>
        <w:rPr>
          <w:rFonts w:hint="default"/>
        </w:rPr>
        <w:t xml:space="preserve">   * **运行后果**：**必崩**。属于最严重冲突。因为签名不同，.NET 认为是两个不相干的库，连 `bindingRedirect` 重定向都会直接失效。必须统一更换 NuGet 包。</w:t>
      </w:r>
    </w:p>
    <w:p w14:paraId="163862B8">
      <w:pPr>
        <w:rPr>
          <w:rFonts w:hint="default"/>
        </w:rPr>
      </w:pPr>
    </w:p>
    <w:p w14:paraId="5973EE85">
      <w:pPr>
        <w:rPr>
          <w:rFonts w:hint="default"/>
        </w:rPr>
      </w:pPr>
      <w:r>
        <w:rPr>
          <w:rFonts w:hint="default"/>
        </w:rPr>
        <w:t>2. &lt;font color="green"&gt;**绿色 - `SAFE` (安全)**&lt;/font&gt;</w:t>
      </w:r>
    </w:p>
    <w:p w14:paraId="3D479374">
      <w:pPr>
        <w:rPr>
          <w:rFonts w:hint="default"/>
        </w:rPr>
      </w:pPr>
      <w:r>
        <w:rPr>
          <w:rFonts w:hint="default"/>
        </w:rPr>
        <w:t xml:space="preserve">   * **触发条件**：虽然扫描到了版本不一致，但是检测到该目录下配套的 `.config` 文件里已经配置了正确的 `&lt;bindingRedirect&gt;` 规则。</w:t>
      </w:r>
    </w:p>
    <w:p w14:paraId="67BF62AD">
      <w:pPr>
        <w:rPr>
          <w:rFonts w:hint="default"/>
        </w:rPr>
      </w:pPr>
      <w:r>
        <w:rPr>
          <w:rFonts w:hint="default"/>
        </w:rPr>
        <w:t xml:space="preserve">   * **运行后果**：**安全**。运行时会按照配置文件的要求，强行把旧版本请求全部映射到新版本上，能够正常运行。</w:t>
      </w:r>
    </w:p>
    <w:p w14:paraId="479C1704">
      <w:pPr>
        <w:rPr>
          <w:rFonts w:hint="default"/>
        </w:rPr>
      </w:pPr>
    </w:p>
    <w:p w14:paraId="52EF4443">
      <w:pPr>
        <w:rPr>
          <w:rFonts w:hint="default"/>
        </w:rPr>
      </w:pPr>
      <w:r>
        <w:rPr>
          <w:rFonts w:hint="default"/>
        </w:rPr>
        <w:t>3. &lt;font color="yellow"&gt;**黄色 - `LOW RISK` (低风险)**&lt;/font&gt;</w:t>
      </w:r>
    </w:p>
    <w:p w14:paraId="2D8A175E">
      <w:pPr>
        <w:rPr>
          <w:rFonts w:hint="default"/>
        </w:rPr>
      </w:pPr>
      <w:r>
        <w:rPr>
          <w:rFonts w:hint="default"/>
        </w:rPr>
        <w:t xml:space="preserve">   * **触发条件**：冲突的库打印出来的 `Token: null`，代表它是未进行数字签名的**“弱名称程序集”**。</w:t>
      </w:r>
    </w:p>
    <w:p w14:paraId="10ECBA69">
      <w:pPr>
        <w:rPr>
          <w:rFonts w:hint="default"/>
        </w:rPr>
      </w:pPr>
      <w:r>
        <w:rPr>
          <w:rFonts w:hint="default"/>
        </w:rPr>
        <w:t xml:space="preserve">   * **运行后果**：**伪冲突**。.NET CLR 运行时对没有签名的弱名称组件不执行严格的版本比对。只要名字对上了，它会直接加载根目录下的那个物理文件，通常不会引发崩溃。</w:t>
      </w:r>
    </w:p>
    <w:p w14:paraId="44A30FC4">
      <w:pPr>
        <w:rPr>
          <w:rFonts w:hint="default"/>
        </w:rPr>
      </w:pPr>
    </w:p>
    <w:p w14:paraId="7EF3C405">
      <w:pPr>
        <w:rPr>
          <w:rFonts w:hint="default"/>
        </w:rPr>
      </w:pPr>
      <w:r>
        <w:rPr>
          <w:rFonts w:hint="default"/>
        </w:rPr>
        <w:t>4. &lt;font color="darkyellow"&gt;**深黄 - `DORMANT RISK` (僵尸风险)**&lt;/font&gt;</w:t>
      </w:r>
    </w:p>
    <w:p w14:paraId="63B2C478">
      <w:pPr>
        <w:rPr>
          <w:rFonts w:hint="default"/>
        </w:rPr>
      </w:pPr>
      <w:r>
        <w:rPr>
          <w:rFonts w:hint="default"/>
        </w:rPr>
        <w:t xml:space="preserve">   * **触发条件**：存在强名称冲突且没有重定向，但是反查发现，**引入这个冲突的“父级 DLL” 根本没有被主程序（EXE）引用**。</w:t>
      </w:r>
    </w:p>
    <w:p w14:paraId="2B27CF81">
      <w:pPr>
        <w:rPr>
          <w:rFonts w:hint="default"/>
        </w:rPr>
      </w:pPr>
      <w:r>
        <w:rPr>
          <w:rFonts w:hint="default"/>
        </w:rPr>
        <w:t xml:space="preserve">   * **运行后果**：**伪冲突**。由于 .NET 采用“懒加载”机制，既然主程序没有入口会执行到它，该 DLL 在发布包里就只是个没有用的“僵尸文件”，在用户端运行期间绝不会触发报错。</w:t>
      </w:r>
    </w:p>
    <w:p w14:paraId="3C0C428B">
      <w:pPr>
        <w:rPr>
          <w:rFonts w:hint="default"/>
        </w:rPr>
      </w:pPr>
    </w:p>
    <w:p w14:paraId="48B82D0A">
      <w:pPr>
        <w:rPr>
          <w:rFonts w:hint="default"/>
        </w:rPr>
      </w:pPr>
      <w:r>
        <w:rPr>
          <w:rFonts w:hint="default"/>
        </w:rPr>
        <w:t>5. &lt;font color="red"&gt;**大红 - `CRITICAL` (致命真冲突)**&lt;/font&gt;</w:t>
      </w:r>
    </w:p>
    <w:p w14:paraId="65346397">
      <w:pPr>
        <w:rPr>
          <w:rFonts w:hint="default"/>
        </w:rPr>
      </w:pPr>
      <w:r>
        <w:rPr>
          <w:rFonts w:hint="default"/>
        </w:rPr>
        <w:t xml:space="preserve">   * **触发条件**：属于强名称程序集，且处于主程序的活跃调用链中，但在 `config` 文件中**漏掉了绑定重定向配置**。</w:t>
      </w:r>
    </w:p>
    <w:p w14:paraId="4DE238F0">
      <w:pPr>
        <w:rPr>
          <w:rFonts w:hint="default"/>
        </w:rPr>
      </w:pPr>
      <w:r>
        <w:rPr>
          <w:rFonts w:hint="default"/>
        </w:rPr>
        <w:t xml:space="preserve">   * **运行后果**：**必崩**。只要程序运行稍微触碰到该功能模块，百分之百爆出 `0x80131040` 的程序集清单不匹配冲突错误。</w:t>
      </w:r>
    </w:p>
    <w:p w14:paraId="39703ADE">
      <w:pPr>
        <w:rPr>
          <w:rFonts w:hint="default"/>
        </w:rPr>
      </w:pPr>
    </w:p>
    <w:p w14:paraId="01F3C02E">
      <w:pPr>
        <w:rPr>
          <w:rFonts w:hint="default"/>
        </w:rPr>
      </w:pPr>
      <w:r>
        <w:rPr>
          <w:rFonts w:hint="default"/>
        </w:rPr>
        <w:t>---</w:t>
      </w:r>
    </w:p>
    <w:p w14:paraId="2530A850">
      <w:pPr>
        <w:rPr>
          <w:rFonts w:hint="default"/>
        </w:rPr>
      </w:pPr>
    </w:p>
    <w:p w14:paraId="4D0EFF56">
      <w:pPr>
        <w:rPr>
          <w:rFonts w:hint="default"/>
        </w:rPr>
      </w:pPr>
      <w:r>
        <w:rPr>
          <w:rFonts w:hint="default"/>
        </w:rPr>
        <w:t>### 🚀 发布与更新步骤</w:t>
      </w:r>
    </w:p>
    <w:p w14:paraId="35055388">
      <w:pPr>
        <w:rPr>
          <w:rFonts w:hint="default"/>
        </w:rPr>
      </w:pPr>
    </w:p>
    <w:p w14:paraId="30A92266">
      <w:pPr>
        <w:rPr>
          <w:rFonts w:hint="default"/>
        </w:rPr>
      </w:pPr>
      <w:r>
        <w:rPr>
          <w:rFonts w:hint="default"/>
        </w:rPr>
        <w:t>1. 在 Visual Studio 顶部，将编译配置由 `Debug` 切换为 **`Release`**。</w:t>
      </w:r>
    </w:p>
    <w:p w14:paraId="62FE2D5D">
      <w:pPr>
        <w:rPr>
          <w:rFonts w:hint="default"/>
        </w:rPr>
      </w:pPr>
      <w:r>
        <w:rPr>
          <w:rFonts w:hint="default"/>
        </w:rPr>
        <w:t>2. 右键点击项目，选择 **“重新生成” (Rebuild)**。</w:t>
      </w:r>
    </w:p>
    <w:p w14:paraId="297EB05F">
      <w:pPr>
        <w:rPr>
          <w:rFonts w:hint="default"/>
        </w:rPr>
      </w:pPr>
      <w:r>
        <w:rPr>
          <w:rFonts w:hint="default"/>
        </w:rPr>
        <w:t>3. 打开先前安装的 **Inno Setup** 软件，加载打包脚本，按下 `Ctrl + F9` 编译输出最新的单文件 EXE 安装包。</w:t>
      </w:r>
    </w:p>
    <w:p w14:paraId="524AEAF0">
      <w:pPr>
        <w:rPr>
          <w:rFonts w:hint="default"/>
        </w:rPr>
      </w:pPr>
      <w:r>
        <w:rPr>
          <w:rFonts w:hint="default"/>
        </w:rPr>
        <w:t>4. 安装后，在任何 `bin\Debug` 文件夹的空白处右键点击“**扫描 .NET 冲突**”即可。</w:t>
      </w:r>
    </w:p>
    <w:p w14:paraId="03192BCC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AA0AC5"/>
    <w:rsid w:val="7AAA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2026-07-01T03:34:00Z</dcterms:created>
  <dc:creator>HYL</dc:creator>
  <cp:lastModifiedBy>HYL</cp:lastModifiedBy>
  <dcterms:modified xsi:type="dcterms:W3CDTF">2026-07-01T03:34:54Z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6C6CEE01C8C24EE69D6A47A144E89CCF_11</vt:lpwstr>
  </property>
  <property fmtid="{D5CDD505-2E9C-101B-9397-08002B2CF9AE}" pid="4" name="KSOTemplateDocerSaveRecord">
    <vt:lpwstr>eyJoZGlkIjoiOGJlM2ZlN2FiY2ZlYWY2ZjA4YzNiNTEzZmM3NmM0YzUifQ==</vt:lpwstr>
  </property>
</Properties>
</file>