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25.jpeg" ContentType="image/jpeg"/>
  <Override PartName="/word/media/image24.jpeg" ContentType="image/jpeg"/>
  <Override PartName="/word/media/image23.jpeg" ContentType="image/jpeg"/>
  <Override PartName="/word/media/image22.jpeg" ContentType="image/jpeg"/>
  <Override PartName="/word/media/image21.jpeg" ContentType="image/jpeg"/>
  <Override PartName="/word/media/image20.jpeg" ContentType="image/jpeg"/>
  <Override PartName="/word/media/image19.jpeg" ContentType="image/jpeg"/>
  <Override PartName="/word/media/image15.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1"/>
        </w:numPr>
        <w:spacing w:lineRule="auto" w:line="288" w:before="340" w:after="330"/>
        <w:rPr/>
      </w:pPr>
      <w:r>
        <w:rPr/>
        <w:t>课程介绍</w:t>
      </w:r>
    </w:p>
    <w:p>
      <w:pPr>
        <w:pStyle w:val="21"/>
        <w:numPr>
          <w:ilvl w:val="1"/>
          <w:numId w:val="1"/>
        </w:numPr>
        <w:ind w:right="240" w:hanging="0"/>
        <w:rPr/>
      </w:pPr>
      <w:r>
        <w:rPr/>
        <w:t>爬虫课程的特点：</w:t>
      </w:r>
    </w:p>
    <w:p>
      <w:pPr>
        <w:pStyle w:val="4"/>
        <w:rPr/>
      </w:pPr>
      <w:r>
        <w:rPr/>
        <w:t>爬虫经常需要爬取商业网站或政府网站的内容，而这些网站随时可能进行更新，网络原因和网站反爬虫机制也会对爬虫代码演示造成干扰。每次上课之前会先测试备课代码，但是如果网站更新发生在授课期间或者反爬虫机制触发，我们尽量在短时间内尝试解决。如果问题很棘手，那么课堂上，请不要过度纠结这个具体问题。</w:t>
      </w:r>
    </w:p>
    <w:p>
      <w:pPr>
        <w:pStyle w:val="Normal"/>
        <w:rPr/>
      </w:pPr>
      <w:r>
        <w:rPr/>
      </w:r>
    </w:p>
    <w:p>
      <w:pPr>
        <w:pStyle w:val="4"/>
        <w:numPr>
          <w:ilvl w:val="0"/>
          <w:numId w:val="2"/>
        </w:numPr>
        <w:rPr/>
      </w:pPr>
      <w:r>
        <w:rPr/>
        <w:t>网络爬虫介绍（了解）</w:t>
      </w:r>
    </w:p>
    <w:p>
      <w:pPr>
        <w:pStyle w:val="4"/>
        <w:numPr>
          <w:ilvl w:val="0"/>
          <w:numId w:val="2"/>
        </w:numPr>
        <w:rPr/>
      </w:pPr>
      <w:r>
        <w:rPr/>
        <w:t>HTTP</w:t>
      </w:r>
      <w:r>
        <w:rPr/>
        <w:t>和</w:t>
      </w:r>
      <w:r>
        <w:rPr/>
        <w:t>HTTPS</w:t>
      </w:r>
      <w:r>
        <w:rPr/>
        <w:t>基础知识（掌握）</w:t>
      </w:r>
    </w:p>
    <w:p>
      <w:pPr>
        <w:pStyle w:val="4"/>
        <w:numPr>
          <w:ilvl w:val="0"/>
          <w:numId w:val="2"/>
        </w:numPr>
        <w:rPr/>
      </w:pPr>
      <w:r>
        <w:rPr/>
        <w:t>Fiddler</w:t>
      </w:r>
      <w:r>
        <w:rPr/>
        <w:t>软件安装与使用（了解）</w:t>
      </w:r>
    </w:p>
    <w:p>
      <w:pPr>
        <w:pStyle w:val="4"/>
        <w:numPr>
          <w:ilvl w:val="0"/>
          <w:numId w:val="2"/>
        </w:numPr>
        <w:rPr/>
      </w:pPr>
      <w:r>
        <w:rPr/>
        <w:t>urllib</w:t>
      </w:r>
      <w:r>
        <w:rPr/>
        <w:t>标准库使用（掌握）</w:t>
      </w:r>
    </w:p>
    <w:p>
      <w:pPr>
        <w:pStyle w:val="4"/>
        <w:numPr>
          <w:ilvl w:val="0"/>
          <w:numId w:val="2"/>
        </w:numPr>
        <w:rPr/>
      </w:pPr>
      <w:r>
        <w:rPr/>
        <w:t>部分常见反爬虫机制以及应对方法（掌握）</w:t>
      </w:r>
    </w:p>
    <w:p>
      <w:pPr>
        <w:pStyle w:val="11"/>
        <w:numPr>
          <w:ilvl w:val="0"/>
          <w:numId w:val="1"/>
        </w:numPr>
        <w:rPr/>
      </w:pPr>
      <w:r>
        <w:rPr/>
        <w:t>网络爬虫介绍</w:t>
      </w:r>
    </w:p>
    <w:p>
      <w:pPr>
        <w:pStyle w:val="21"/>
        <w:numPr>
          <w:ilvl w:val="1"/>
          <w:numId w:val="1"/>
        </w:numPr>
        <w:ind w:right="240" w:hanging="0"/>
        <w:rPr/>
      </w:pPr>
      <w:r>
        <w:rPr/>
        <w:t>概念</w:t>
      </w:r>
    </w:p>
    <w:p>
      <w:pPr>
        <w:pStyle w:val="4"/>
        <w:ind w:left="147" w:firstLine="420"/>
        <w:rPr/>
      </w:pPr>
      <w:r>
        <w:rPr/>
        <w:t>网络爬虫：按照一定的规则，自动地抓取互联网信息的程序或者脚本。</w:t>
      </w:r>
    </w:p>
    <w:p>
      <w:pPr>
        <w:pStyle w:val="21"/>
        <w:numPr>
          <w:ilvl w:val="1"/>
          <w:numId w:val="1"/>
        </w:numPr>
        <w:ind w:right="240" w:hanging="0"/>
        <w:rPr/>
      </w:pPr>
      <w:r>
        <w:rPr/>
        <w:t>为什么要学爬虫</w:t>
      </w:r>
    </w:p>
    <w:p>
      <w:pPr>
        <w:pStyle w:val="5"/>
        <w:numPr>
          <w:ilvl w:val="3"/>
          <w:numId w:val="1"/>
        </w:numPr>
        <w:ind w:hanging="0"/>
        <w:rPr/>
      </w:pPr>
      <w:r>
        <w:rPr/>
        <w:t>有不少职位涉及爬虫工程，不一定非得是专职爬虫工程师，有更多的职位会兼职编写复杂度相对较低的爬虫，比如商业数据分析师等职位。</w:t>
      </w:r>
    </w:p>
    <w:p>
      <w:pPr>
        <w:pStyle w:val="5"/>
        <w:numPr>
          <w:ilvl w:val="3"/>
          <w:numId w:val="1"/>
        </w:numPr>
        <w:ind w:hanging="0"/>
        <w:rPr/>
      </w:pPr>
      <w:r>
        <w:rPr>
          <w:rStyle w:val="5CharChar"/>
        </w:rPr>
        <w:t>还有不少生活福利，比如</w:t>
      </w:r>
      <w:r>
        <w:rPr>
          <w:rStyle w:val="5CharChar"/>
        </w:rPr>
        <w:t>12306</w:t>
      </w:r>
      <w:r>
        <w:rPr>
          <w:rStyle w:val="5CharChar"/>
        </w:rPr>
        <w:t>抢票、比如各种优惠各种薅羊毛、</w:t>
      </w:r>
      <w:r>
        <w:rPr/>
        <w:t>比如自动爬取豆瓣害羞组福利等等。</w:t>
      </w:r>
    </w:p>
    <w:p>
      <w:pPr>
        <w:pStyle w:val="21"/>
        <w:numPr>
          <w:ilvl w:val="1"/>
          <w:numId w:val="1"/>
        </w:numPr>
        <w:ind w:right="240" w:hanging="0"/>
        <w:rPr/>
      </w:pPr>
      <w:r>
        <w:rPr/>
        <w:t>用途</w:t>
      </w:r>
    </w:p>
    <w:p>
      <w:pPr>
        <w:pStyle w:val="4"/>
        <w:rPr/>
      </w:pPr>
      <w:r>
        <w:rPr/>
        <w:t>我们经常听说移动互联网已经瓜熟蒂落了、移动互联网红利已然开发殆尽，移动互联网时代即将结束，未来是“大数据时代”或者人工智能时代，至于是会在大数据时代停留很久，还是直接跑步进入人工智能时代，没人敢确定。但可以确定的是，人工智能也需要海量的数据。那么，我们所需要的海量数据从何而来？</w:t>
      </w:r>
    </w:p>
    <w:p>
      <w:pPr>
        <w:pStyle w:val="4"/>
        <w:rPr/>
      </w:pPr>
      <w:r>
        <w:rPr/>
        <w:t>网络爬虫可以提供一种非常重要的来源。</w:t>
      </w:r>
    </w:p>
    <w:p>
      <w:pPr>
        <w:pStyle w:val="21"/>
        <w:numPr>
          <w:ilvl w:val="1"/>
          <w:numId w:val="1"/>
        </w:numPr>
        <w:ind w:right="240" w:hanging="0"/>
        <w:rPr/>
      </w:pPr>
      <w:r>
        <w:rPr/>
        <w:t>分类</w:t>
      </w:r>
    </w:p>
    <w:p>
      <w:pPr>
        <w:pStyle w:val="3"/>
        <w:numPr>
          <w:ilvl w:val="2"/>
          <w:numId w:val="1"/>
        </w:numPr>
        <w:tabs>
          <w:tab w:val="left" w:pos="425" w:leader="none"/>
        </w:tabs>
        <w:ind w:right="240" w:hanging="0"/>
        <w:rPr>
          <w:kern w:val="0"/>
          <w:szCs w:val="24"/>
        </w:rPr>
      </w:pPr>
      <w:r>
        <w:rPr/>
        <w:t>通用爬虫</w:t>
      </w:r>
    </w:p>
    <w:p>
      <w:pPr>
        <w:pStyle w:val="4"/>
        <w:rPr/>
      </w:pPr>
      <w:r>
        <w:rPr/>
        <w:t>通用网络爬虫是捜索引擎抓取系统（</w:t>
      </w:r>
      <w:r>
        <w:rPr/>
        <w:t>Baidu</w:t>
      </w:r>
      <w:r>
        <w:rPr/>
        <w:t>、</w:t>
      </w:r>
      <w:r>
        <w:rPr/>
        <w:t>Google</w:t>
      </w:r>
      <w:r>
        <w:rPr/>
        <w:t>、</w:t>
      </w:r>
      <w:r>
        <w:rPr/>
        <w:t>Sogou</w:t>
      </w:r>
      <w:r>
        <w:rPr/>
        <w:t>等）的一个重要组成部分。主要目的是将互联网上的网页下载到本地，形成一个互联网内容的镜像备份。然后就可以将这些网页信息用于为搜索引擎建立索引从而提供支持，它决定着整个引擎系统的内容是否丰富，信息是否即时，因此其性能的优劣直接影响着搜索引擎的效果。</w:t>
      </w:r>
    </w:p>
    <w:p>
      <w:pPr>
        <w:pStyle w:val="5"/>
        <w:numPr>
          <w:ilvl w:val="3"/>
          <w:numId w:val="1"/>
        </w:numPr>
        <w:ind w:hanging="0"/>
        <w:rPr>
          <w:kern w:val="0"/>
          <w:szCs w:val="24"/>
        </w:rPr>
      </w:pPr>
      <w:r>
        <w:rPr>
          <w:b/>
          <w:bCs/>
        </w:rPr>
        <w:t>通用搜索引擎（</w:t>
      </w:r>
      <w:r>
        <w:rPr>
          <w:b/>
          <w:bCs/>
        </w:rPr>
        <w:t>Search Engine</w:t>
      </w:r>
      <w:r>
        <w:rPr>
          <w:b/>
          <w:bCs/>
        </w:rPr>
        <w:t>）工作原理</w:t>
      </w:r>
    </w:p>
    <w:p>
      <w:pPr>
        <w:pStyle w:val="4"/>
        <w:ind w:firstLine="422"/>
        <w:rPr>
          <w:b/>
          <w:b/>
          <w:bCs/>
        </w:rPr>
      </w:pPr>
      <w:r>
        <w:rPr>
          <w:b/>
          <w:bCs/>
        </w:rPr>
        <w:t>第一步：抓取网页</w:t>
      </w:r>
    </w:p>
    <w:p>
      <w:pPr>
        <w:pStyle w:val="4"/>
        <w:rPr/>
      </w:pPr>
      <w:r>
        <w:rPr/>
        <w:t>搜索引擎网络爬虫的基本工作流程如下：</w:t>
      </w:r>
    </w:p>
    <w:p>
      <w:pPr>
        <w:pStyle w:val="4"/>
        <w:numPr>
          <w:ilvl w:val="0"/>
          <w:numId w:val="3"/>
        </w:numPr>
        <w:ind w:firstLine="420"/>
        <w:rPr/>
      </w:pPr>
      <w:r>
        <w:rPr/>
        <w:t>首先选取一部分的种子</w:t>
      </w:r>
      <w:r>
        <w:rPr/>
        <w:t>URL</w:t>
      </w:r>
      <w:r>
        <w:rPr/>
        <w:t>，将这些</w:t>
      </w:r>
      <w:r>
        <w:rPr/>
        <w:t>URL</w:t>
      </w:r>
      <w:r>
        <w:rPr/>
        <w:t>放入待抓取</w:t>
      </w:r>
      <w:r>
        <w:rPr/>
        <w:t>URL</w:t>
      </w:r>
      <w:r>
        <w:rPr/>
        <w:t>队列；</w:t>
      </w:r>
    </w:p>
    <w:p>
      <w:pPr>
        <w:pStyle w:val="4"/>
        <w:numPr>
          <w:ilvl w:val="0"/>
          <w:numId w:val="3"/>
        </w:numPr>
        <w:ind w:firstLine="420"/>
        <w:rPr/>
      </w:pPr>
      <w:r>
        <w:rPr/>
        <w:t>取出待抓取</w:t>
      </w:r>
      <w:r>
        <w:rPr/>
        <w:t>URL</w:t>
      </w:r>
      <w:r>
        <w:rPr/>
        <w:t>，解析</w:t>
      </w:r>
      <w:r>
        <w:rPr/>
        <w:t>DNS</w:t>
      </w:r>
      <w:r>
        <w:rPr/>
        <w:t>得到主机的</w:t>
      </w:r>
      <w:r>
        <w:rPr/>
        <w:t>IP</w:t>
      </w:r>
      <w:r>
        <w:rPr/>
        <w:t>，并将</w:t>
      </w:r>
      <w:r>
        <w:rPr/>
        <w:t>URL</w:t>
      </w:r>
      <w:r>
        <w:rPr/>
        <w:t>对应的网页下载下来，存储进已下载网页库中，并且将这些</w:t>
      </w:r>
      <w:r>
        <w:rPr/>
        <w:t>URL</w:t>
      </w:r>
      <w:r>
        <w:rPr/>
        <w:t>放进已抓取</w:t>
      </w:r>
      <w:r>
        <w:rPr/>
        <w:t>URL</w:t>
      </w:r>
      <w:r>
        <w:rPr/>
        <w:t>队列。</w:t>
      </w:r>
    </w:p>
    <w:p>
      <w:pPr>
        <w:pStyle w:val="4"/>
        <w:numPr>
          <w:ilvl w:val="0"/>
          <w:numId w:val="3"/>
        </w:numPr>
        <w:ind w:firstLine="420"/>
        <w:rPr/>
      </w:pPr>
      <w:r>
        <w:rPr/>
        <w:t>分析已抓取</w:t>
      </w:r>
      <w:r>
        <w:rPr/>
        <w:t>URL</w:t>
      </w:r>
      <w:r>
        <w:rPr/>
        <w:t>队列中的</w:t>
      </w:r>
      <w:r>
        <w:rPr/>
        <w:t>URL</w:t>
      </w:r>
      <w:r>
        <w:rPr/>
        <w:t>，分析其中的其他</w:t>
      </w:r>
      <w:r>
        <w:rPr/>
        <w:t>URL</w:t>
      </w:r>
      <w:r>
        <w:rPr/>
        <w:t>，并且将</w:t>
      </w:r>
      <w:r>
        <w:rPr/>
        <w:t>URL</w:t>
      </w:r>
      <w:r>
        <w:rPr/>
        <w:t>放入待抓取</w:t>
      </w:r>
      <w:r>
        <w:rPr/>
        <w:t>URL</w:t>
      </w:r>
      <w:r>
        <w:rPr/>
        <w:t>队列，从而进入下一个循环</w:t>
      </w:r>
      <w:r>
        <w:rPr/>
        <w:t>....</w:t>
      </w:r>
    </w:p>
    <w:p>
      <w:pPr>
        <w:pStyle w:val="4"/>
        <w:rPr/>
      </w:pPr>
      <w:r>
        <w:rPr/>
        <mc:AlternateContent>
          <mc:Choice Requires="wps">
            <w:drawing>
              <wp:inline distT="0" distB="0" distL="0" distR="0">
                <wp:extent cx="307340" cy="307340"/>
                <wp:effectExtent l="0" t="0" r="0" b="0"/>
                <wp:docPr id="1" name=""/>
                <a:graphic xmlns:a="http://schemas.openxmlformats.org/drawingml/2006/main">
                  <a:graphicData uri="http://schemas.microsoft.com/office/word/2010/wordprocessingShape">
                    <wps:wsp>
                      <wps:cNvSpPr/>
                      <wps:spPr>
                        <a:xfrm>
                          <a:off x="0" y="0"/>
                          <a:ext cx="306720" cy="30672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2pt;width:24.1pt;height:24.1pt;mso-position-vertical:top">
                <w10:wrap type="none"/>
                <v:fill o:detectmouseclick="t" on="false"/>
                <v:stroke color="#3465a4" joinstyle="round" endcap="flat"/>
              </v:rect>
            </w:pict>
          </mc:Fallback>
        </mc:AlternateContent>
      </w:r>
      <w:r>
        <w:rPr/>
        <w:drawing>
          <wp:inline distT="0" distB="0" distL="0" distR="0">
            <wp:extent cx="1423670" cy="2084705"/>
            <wp:effectExtent l="0" t="0" r="0" b="0"/>
            <wp:docPr id="2"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3" descr=""/>
                    <pic:cNvPicPr>
                      <a:picLocks noChangeAspect="1" noChangeArrowheads="1"/>
                    </pic:cNvPicPr>
                  </pic:nvPicPr>
                  <pic:blipFill>
                    <a:blip r:embed="rId2"/>
                    <a:stretch>
                      <a:fillRect/>
                    </a:stretch>
                  </pic:blipFill>
                  <pic:spPr bwMode="auto">
                    <a:xfrm>
                      <a:off x="0" y="0"/>
                      <a:ext cx="1423670" cy="2084705"/>
                    </a:xfrm>
                    <a:prstGeom prst="rect">
                      <a:avLst/>
                    </a:prstGeom>
                  </pic:spPr>
                </pic:pic>
              </a:graphicData>
            </a:graphic>
          </wp:inline>
        </w:drawing>
      </w:r>
    </w:p>
    <w:p>
      <w:pPr>
        <w:pStyle w:val="4"/>
        <w:rPr>
          <w:bCs/>
        </w:rPr>
      </w:pPr>
      <w:r>
        <w:rPr>
          <w:bCs/>
        </w:rPr>
        <w:t>搜索引擎如何获取一个新网站的</w:t>
      </w:r>
      <w:r>
        <w:rPr>
          <w:bCs/>
        </w:rPr>
        <w:t>URL</w:t>
      </w:r>
      <w:r>
        <w:rPr>
          <w:bCs/>
        </w:rPr>
        <w:t>：</w:t>
      </w:r>
    </w:p>
    <w:p>
      <w:pPr>
        <w:pStyle w:val="4"/>
        <w:rPr/>
      </w:pPr>
      <w:r>
        <w:rPr>
          <w:bCs/>
        </w:rPr>
        <w:t xml:space="preserve">1. </w:t>
      </w:r>
      <w:r>
        <w:rPr>
          <w:bCs/>
        </w:rPr>
        <w:t>新网站向搜索引擎主动提交网址：（如百度</w:t>
      </w:r>
      <w:hyperlink r:id="rId3" w:tgtFrame="_blank">
        <w:r>
          <w:rPr>
            <w:rStyle w:val="InternetLink"/>
            <w:bCs/>
          </w:rPr>
          <w:t>http://zhanzhang.baidu.com/linksubmit/url</w:t>
        </w:r>
      </w:hyperlink>
      <w:r>
        <w:rPr>
          <w:bCs/>
        </w:rPr>
        <w:t>）</w:t>
      </w:r>
    </w:p>
    <w:p>
      <w:pPr>
        <w:pStyle w:val="4"/>
        <w:rPr>
          <w:bCs/>
        </w:rPr>
      </w:pPr>
      <w:r>
        <w:rPr>
          <w:bCs/>
        </w:rPr>
        <w:t xml:space="preserve">2. </w:t>
      </w:r>
      <w:r>
        <w:rPr>
          <w:bCs/>
        </w:rPr>
        <w:t>在其他网站上设置新网站外链（尽可能处于搜索引擎爬虫爬取范围）</w:t>
      </w:r>
    </w:p>
    <w:p>
      <w:pPr>
        <w:pStyle w:val="4"/>
        <w:rPr>
          <w:bCs/>
        </w:rPr>
      </w:pPr>
      <w:r>
        <w:rPr>
          <w:bCs/>
        </w:rPr>
        <w:t xml:space="preserve">3. </w:t>
      </w:r>
      <w:r>
        <w:rPr>
          <w:bCs/>
        </w:rPr>
        <w:t>搜索引擎和</w:t>
      </w:r>
      <w:r>
        <w:rPr>
          <w:bCs/>
        </w:rPr>
        <w:t>DNS</w:t>
      </w:r>
      <w:r>
        <w:rPr>
          <w:bCs/>
        </w:rPr>
        <w:t>解析服务商</w:t>
      </w:r>
      <w:r>
        <w:rPr>
          <w:bCs/>
        </w:rPr>
        <w:t>(</w:t>
      </w:r>
      <w:r>
        <w:rPr>
          <w:bCs/>
        </w:rPr>
        <w:t>如</w:t>
      </w:r>
      <w:r>
        <w:rPr>
          <w:bCs/>
        </w:rPr>
        <w:t>DNSPod</w:t>
      </w:r>
      <w:r>
        <w:rPr>
          <w:bCs/>
        </w:rPr>
        <w:t>等）合作，新网站域名将被迅速抓取。</w:t>
      </w:r>
    </w:p>
    <w:p>
      <w:pPr>
        <w:pStyle w:val="4"/>
        <w:rPr/>
      </w:pPr>
      <w:r>
        <w:rPr/>
        <w:t>但是搜索引擎蜘蛛的爬行是被输入了一定的规则的，它需要遵从一些命令或文件的内容，如标注为</w:t>
      </w:r>
      <w:r>
        <w:rPr/>
        <w:t>nofollow</w:t>
      </w:r>
      <w:r>
        <w:rPr/>
        <w:t>的链接，或者是</w:t>
      </w:r>
      <w:r>
        <w:rPr/>
        <w:t>Robots</w:t>
      </w:r>
      <w:r>
        <w:rPr/>
        <w:t>协议。</w:t>
      </w:r>
    </w:p>
    <w:p>
      <w:pPr>
        <w:pStyle w:val="4"/>
        <w:rPr/>
      </w:pPr>
      <w:r>
        <w:rPr/>
        <w:t>Robots</w:t>
      </w:r>
      <w:r>
        <w:rPr/>
        <w:t>协议（也叫爬虫协议、机器人协议等），全称是“网络爬虫排除标准”（</w:t>
      </w:r>
      <w:r>
        <w:rPr/>
        <w:t>Robots Exclusion Protocol</w:t>
      </w:r>
      <w:r>
        <w:rPr/>
        <w:t>），网站通过</w:t>
      </w:r>
      <w:r>
        <w:rPr/>
        <w:t>Robots</w:t>
      </w:r>
      <w:r>
        <w:rPr/>
        <w:t>协议告诉搜索引擎哪些页面可以抓取，哪些页面不能抓取，例如：</w:t>
      </w:r>
    </w:p>
    <w:p>
      <w:pPr>
        <w:pStyle w:val="4"/>
        <w:rPr/>
      </w:pPr>
      <w:r>
        <w:rPr/>
        <w:t>淘宝网：</w:t>
      </w:r>
      <w:hyperlink r:id="rId4" w:tgtFrame="_blank">
        <w:r>
          <w:rPr>
            <w:rStyle w:val="InternetLink"/>
          </w:rPr>
          <w:t>https://www.taobao.com/robots.txt</w:t>
        </w:r>
      </w:hyperlink>
    </w:p>
    <w:p>
      <w:pPr>
        <w:pStyle w:val="4"/>
        <w:rPr/>
      </w:pPr>
      <w:r>
        <w:rPr/>
        <w:t xml:space="preserve">腾讯网： </w:t>
      </w:r>
      <w:hyperlink r:id="rId5" w:tgtFrame="_blank">
        <w:r>
          <w:rPr>
            <w:rStyle w:val="InternetLink"/>
          </w:rPr>
          <w:t>http://www.qq.com/robots.txt</w:t>
        </w:r>
      </w:hyperlink>
    </w:p>
    <w:p>
      <w:pPr>
        <w:pStyle w:val="4"/>
        <w:ind w:firstLine="422"/>
        <w:rPr>
          <w:b/>
          <w:b/>
          <w:bCs/>
        </w:rPr>
      </w:pPr>
      <w:r>
        <w:rPr>
          <w:b/>
          <w:bCs/>
        </w:rPr>
        <w:t>第二步：数据存储</w:t>
      </w:r>
    </w:p>
    <w:p>
      <w:pPr>
        <w:pStyle w:val="4"/>
        <w:rPr/>
      </w:pPr>
      <w:r>
        <w:rPr/>
        <w:t>搜索引擎通过爬虫爬取到的网页，将数据存入原始页面数据库。其中的页面数据与用户浏览器得到的</w:t>
      </w:r>
      <w:r>
        <w:rPr/>
        <w:t>HTML</w:t>
      </w:r>
      <w:r>
        <w:rPr/>
        <w:t>是完全一样的。</w:t>
      </w:r>
    </w:p>
    <w:p>
      <w:pPr>
        <w:pStyle w:val="4"/>
        <w:rPr/>
      </w:pPr>
      <w:r>
        <w:rPr/>
        <w:t>搜索引擎蜘蛛在抓取页面时，也做一定的重复内容检测，一旦遇到访问权重很低的网站上有大量抄袭、采集或者复制的内容，很可能就不再爬行。</w:t>
      </w:r>
    </w:p>
    <w:p>
      <w:pPr>
        <w:pStyle w:val="4"/>
        <w:ind w:firstLine="422"/>
        <w:rPr>
          <w:b/>
          <w:b/>
          <w:bCs/>
        </w:rPr>
      </w:pPr>
      <w:r>
        <w:rPr>
          <w:b/>
          <w:bCs/>
        </w:rPr>
        <w:t>第三步：预处理</w:t>
      </w:r>
    </w:p>
    <w:p>
      <w:pPr>
        <w:pStyle w:val="4"/>
        <w:rPr/>
      </w:pPr>
      <w:r>
        <w:rPr/>
        <w:t>搜索引擎将爬虫抓取回来的页面，进行各种步骤的预处理。</w:t>
      </w:r>
    </w:p>
    <w:p>
      <w:pPr>
        <w:pStyle w:val="4"/>
        <w:numPr>
          <w:ilvl w:val="0"/>
          <w:numId w:val="4"/>
        </w:numPr>
        <w:ind w:firstLine="420"/>
        <w:rPr/>
      </w:pPr>
      <w:r>
        <w:rPr/>
        <w:t xml:space="preserve">中文分词 </w:t>
      </w:r>
    </w:p>
    <w:p>
      <w:pPr>
        <w:pStyle w:val="4"/>
        <w:numPr>
          <w:ilvl w:val="0"/>
          <w:numId w:val="4"/>
        </w:numPr>
        <w:ind w:firstLine="420"/>
        <w:rPr/>
      </w:pPr>
      <w:r>
        <w:rPr/>
        <w:t xml:space="preserve">消除噪音（比如版权声明、导航条、广告等……） </w:t>
      </w:r>
    </w:p>
    <w:p>
      <w:pPr>
        <w:pStyle w:val="4"/>
        <w:numPr>
          <w:ilvl w:val="0"/>
          <w:numId w:val="4"/>
        </w:numPr>
        <w:ind w:firstLine="420"/>
        <w:rPr/>
      </w:pPr>
      <w:r>
        <w:rPr/>
        <w:t>索引处理</w:t>
      </w:r>
    </w:p>
    <w:p>
      <w:pPr>
        <w:pStyle w:val="4"/>
        <w:numPr>
          <w:ilvl w:val="0"/>
          <w:numId w:val="4"/>
        </w:numPr>
        <w:ind w:firstLine="420"/>
        <w:rPr/>
      </w:pPr>
      <w:r>
        <w:rPr/>
        <w:t xml:space="preserve">链接关系计算 </w:t>
      </w:r>
    </w:p>
    <w:p>
      <w:pPr>
        <w:pStyle w:val="4"/>
        <w:numPr>
          <w:ilvl w:val="0"/>
          <w:numId w:val="4"/>
        </w:numPr>
        <w:ind w:firstLine="420"/>
        <w:rPr/>
      </w:pPr>
      <w:r>
        <w:rPr/>
        <w:t>特殊文件处理</w:t>
      </w:r>
    </w:p>
    <w:p>
      <w:pPr>
        <w:pStyle w:val="4"/>
        <w:numPr>
          <w:ilvl w:val="0"/>
          <w:numId w:val="4"/>
        </w:numPr>
        <w:ind w:firstLine="420"/>
        <w:rPr/>
      </w:pPr>
      <w:r>
        <w:rPr/>
        <w:t>....</w:t>
      </w:r>
    </w:p>
    <w:p>
      <w:pPr>
        <w:pStyle w:val="4"/>
        <w:rPr/>
      </w:pPr>
      <w:r>
        <w:rPr/>
        <w:t>除了</w:t>
      </w:r>
      <w:r>
        <w:rPr/>
        <w:t>HTML</w:t>
      </w:r>
      <w:r>
        <w:rPr/>
        <w:t xml:space="preserve">文件外，搜索引擎通常还能抓取和索引以文字为基础的多种文件类型，如 </w:t>
      </w:r>
      <w:r>
        <w:rPr/>
        <w:t>PDF</w:t>
      </w:r>
      <w:r>
        <w:rPr/>
        <w:t>、</w:t>
      </w:r>
      <w:r>
        <w:rPr/>
        <w:t>Word</w:t>
      </w:r>
      <w:r>
        <w:rPr/>
        <w:t>、</w:t>
      </w:r>
      <w:r>
        <w:rPr/>
        <w:t>WPS</w:t>
      </w:r>
      <w:r>
        <w:rPr/>
        <w:t>、</w:t>
      </w:r>
      <w:r>
        <w:rPr/>
        <w:t>XLS</w:t>
      </w:r>
      <w:r>
        <w:rPr/>
        <w:t>、</w:t>
      </w:r>
      <w:r>
        <w:rPr/>
        <w:t>PPT</w:t>
      </w:r>
      <w:r>
        <w:rPr/>
        <w:t>、</w:t>
      </w:r>
      <w:r>
        <w:rPr/>
        <w:t xml:space="preserve">TXT </w:t>
      </w:r>
      <w:r>
        <w:rPr/>
        <w:t>文件等。我们在搜索结果中也经常会看到这些文件类型。</w:t>
      </w:r>
    </w:p>
    <w:p>
      <w:pPr>
        <w:pStyle w:val="4"/>
        <w:rPr/>
      </w:pPr>
      <w:r>
        <w:rPr/>
        <w:t>但搜索引擎还不能处理图片、视频、</w:t>
      </w:r>
      <w:r>
        <w:rPr/>
        <w:t xml:space="preserve">Flash </w:t>
      </w:r>
      <w:r>
        <w:rPr/>
        <w:t>这类非文字内容，也不能执行脚本和程序。</w:t>
      </w:r>
    </w:p>
    <w:p>
      <w:pPr>
        <w:pStyle w:val="4"/>
        <w:ind w:firstLine="422"/>
        <w:rPr>
          <w:b/>
          <w:b/>
          <w:bCs/>
        </w:rPr>
      </w:pPr>
      <w:r>
        <w:rPr>
          <w:b/>
          <w:bCs/>
        </w:rPr>
        <w:t>第四步：提供检索服务，网站排名</w:t>
      </w:r>
    </w:p>
    <w:p>
      <w:pPr>
        <w:pStyle w:val="4"/>
        <w:rPr/>
      </w:pPr>
      <w:r>
        <w:rPr/>
        <w:t>搜索引擎在对信息进行组织和处理后，为用户提供关键字检索服务，将用户检索相关的信息展示给用户。</w:t>
      </w:r>
    </w:p>
    <w:p>
      <w:pPr>
        <w:pStyle w:val="4"/>
        <w:rPr/>
      </w:pPr>
      <w:r>
        <w:rPr/>
        <w:t>同时会根据页面的</w:t>
      </w:r>
      <w:r>
        <w:rPr/>
        <w:t>PageRank</w:t>
      </w:r>
      <w:r>
        <w:rPr/>
        <w:t>值（链接的访问量排名）来进行网站排名，这样</w:t>
      </w:r>
      <w:r>
        <w:rPr/>
        <w:t>Rank</w:t>
      </w:r>
      <w:r>
        <w:rPr/>
        <w:t xml:space="preserve">值高的网站在搜索结果中会排名较前，当然也可以直接使用 </w:t>
      </w:r>
      <w:r>
        <w:rPr/>
        <w:t xml:space="preserve">Money </w:t>
      </w:r>
      <w:r>
        <w:rPr/>
        <w:t>购买搜索引擎网站排名，简单粗暴。</w:t>
      </w:r>
    </w:p>
    <w:p>
      <w:pPr>
        <w:pStyle w:val="4"/>
        <w:rPr/>
      </w:pPr>
      <w:r>
        <w:rPr/>
        <mc:AlternateContent>
          <mc:Choice Requires="wps">
            <w:drawing>
              <wp:inline distT="0" distB="0" distL="0" distR="0">
                <wp:extent cx="307340" cy="307340"/>
                <wp:effectExtent l="0" t="0" r="0" b="0"/>
                <wp:docPr id="3" name=""/>
                <a:graphic xmlns:a="http://schemas.openxmlformats.org/drawingml/2006/main">
                  <a:graphicData uri="http://schemas.microsoft.com/office/word/2010/wordprocessingShape">
                    <wps:wsp>
                      <wps:cNvSpPr/>
                      <wps:spPr>
                        <a:xfrm>
                          <a:off x="0" y="0"/>
                          <a:ext cx="306720" cy="30672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2pt;width:24.1pt;height:24.1pt;mso-position-vertical:top">
                <w10:wrap type="none"/>
                <v:fill o:detectmouseclick="t" on="false"/>
                <v:stroke color="#3465a4" joinstyle="round" endcap="flat"/>
              </v:rect>
            </w:pict>
          </mc:Fallback>
        </mc:AlternateContent>
      </w:r>
      <w:r>
        <w:rPr/>
        <w:drawing>
          <wp:inline distT="0" distB="6350" distL="0" distR="0">
            <wp:extent cx="4383405" cy="2089150"/>
            <wp:effectExtent l="0" t="0" r="0" b="0"/>
            <wp:docPr id="4"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4" descr=""/>
                    <pic:cNvPicPr>
                      <a:picLocks noChangeAspect="1" noChangeArrowheads="1"/>
                    </pic:cNvPicPr>
                  </pic:nvPicPr>
                  <pic:blipFill>
                    <a:blip r:embed="rId6"/>
                    <a:stretch>
                      <a:fillRect/>
                    </a:stretch>
                  </pic:blipFill>
                  <pic:spPr bwMode="auto">
                    <a:xfrm>
                      <a:off x="0" y="0"/>
                      <a:ext cx="4383405" cy="2089150"/>
                    </a:xfrm>
                    <a:prstGeom prst="rect">
                      <a:avLst/>
                    </a:prstGeom>
                  </pic:spPr>
                </pic:pic>
              </a:graphicData>
            </a:graphic>
          </wp:inline>
        </w:drawing>
      </w:r>
    </w:p>
    <w:p>
      <w:pPr>
        <w:pStyle w:val="4"/>
        <w:rPr>
          <w:bCs/>
        </w:rPr>
      </w:pPr>
      <w:r>
        <w:rPr>
          <w:bCs/>
        </w:rPr>
        <w:t>但是，这些通用性搜索引擎也存在着一定的局限性：</w:t>
      </w:r>
    </w:p>
    <w:p>
      <w:pPr>
        <w:pStyle w:val="4"/>
        <w:numPr>
          <w:ilvl w:val="0"/>
          <w:numId w:val="5"/>
        </w:numPr>
        <w:ind w:firstLine="420"/>
        <w:rPr/>
      </w:pPr>
      <w:r>
        <w:rPr/>
        <w:t>通用搜索引擎所返回的结果都是网页，而大多情况下，网页里</w:t>
      </w:r>
      <w:r>
        <w:rPr/>
        <w:t>90%</w:t>
      </w:r>
      <w:r>
        <w:rPr/>
        <w:t>的内容对用户来说都是无用的。</w:t>
      </w:r>
    </w:p>
    <w:p>
      <w:pPr>
        <w:pStyle w:val="4"/>
        <w:numPr>
          <w:ilvl w:val="0"/>
          <w:numId w:val="5"/>
        </w:numPr>
        <w:ind w:firstLine="420"/>
        <w:rPr/>
      </w:pPr>
      <w:r>
        <w:rPr/>
        <w:t>不同领域、不同背景的用户往往具有不同的检索目的和需求，搜索引擎无法提供针对具体某个用户的搜索结果。</w:t>
      </w:r>
    </w:p>
    <w:p>
      <w:pPr>
        <w:pStyle w:val="4"/>
        <w:numPr>
          <w:ilvl w:val="0"/>
          <w:numId w:val="5"/>
        </w:numPr>
        <w:ind w:firstLine="420"/>
        <w:rPr/>
      </w:pPr>
      <w:r>
        <w:rPr/>
        <w:t>万维网数据形式的丰富和网络技术的不断发展，图片、数据库、音频、视频多媒体等不同数据大量出现，通用搜索引擎对这些文件无能为力，不能很好地发现和获取。</w:t>
      </w:r>
    </w:p>
    <w:p>
      <w:pPr>
        <w:pStyle w:val="4"/>
        <w:numPr>
          <w:ilvl w:val="0"/>
          <w:numId w:val="5"/>
        </w:numPr>
        <w:ind w:firstLine="420"/>
        <w:rPr/>
      </w:pPr>
      <w:r>
        <w:rPr/>
        <w:t>通用搜索引擎大多提供基于关键字的检索，难以支持根据语义信息提出的查询，无法准确理解用户的具体需求。</w:t>
      </w:r>
    </w:p>
    <w:p>
      <w:pPr>
        <w:pStyle w:val="11"/>
        <w:numPr>
          <w:ilvl w:val="0"/>
          <w:numId w:val="1"/>
        </w:numPr>
        <w:rPr/>
      </w:pPr>
      <w:r>
        <w:rPr/>
        <w:t>聚焦爬虫</w:t>
      </w:r>
    </w:p>
    <w:p>
      <w:pPr>
        <w:pStyle w:val="4"/>
        <w:rPr>
          <w:bCs/>
          <w:iCs/>
        </w:rPr>
      </w:pPr>
      <w:r>
        <w:rPr/>
        <w:t>聚焦爬虫，是</w:t>
      </w:r>
      <w:r>
        <w:rPr/>
        <w:t>"</w:t>
      </w:r>
      <w:r>
        <w:rPr/>
        <w:t>面向特定需求</w:t>
      </w:r>
      <w:r>
        <w:rPr/>
        <w:t>"</w:t>
      </w:r>
      <w:r>
        <w:rPr/>
        <w:t xml:space="preserve">的一种网络爬虫程序，它与通用搜索引擎爬虫的区别在于： </w:t>
      </w:r>
      <w:r>
        <w:rPr>
          <w:bCs/>
          <w:iCs/>
        </w:rPr>
        <w:t>聚焦爬虫在实施网页抓取时会对内容进行处理筛选，尽量保证只抓取与需求相关的网页信息。因此他克服了通用爬虫的局限性，更有针对性。</w:t>
      </w:r>
    </w:p>
    <w:p>
      <w:pPr>
        <w:pStyle w:val="4"/>
        <w:rPr/>
      </w:pPr>
      <w:r>
        <w:rPr/>
        <w:t>我们课程后续学习的，是聚焦爬虫。</w:t>
      </w:r>
    </w:p>
    <w:p>
      <w:pPr>
        <w:pStyle w:val="21"/>
        <w:numPr>
          <w:ilvl w:val="1"/>
          <w:numId w:val="1"/>
        </w:numPr>
        <w:ind w:right="240" w:hanging="0"/>
        <w:rPr/>
      </w:pPr>
      <w:r>
        <w:rPr/>
        <w:t>URL</w:t>
      </w:r>
      <w:r>
        <w:rPr/>
        <w:t>（了解）</w:t>
      </w:r>
    </w:p>
    <w:p>
      <w:pPr>
        <w:pStyle w:val="3"/>
        <w:numPr>
          <w:ilvl w:val="2"/>
          <w:numId w:val="1"/>
        </w:numPr>
        <w:tabs>
          <w:tab w:val="left" w:pos="425" w:leader="none"/>
        </w:tabs>
        <w:ind w:right="240" w:hanging="0"/>
        <w:rPr/>
      </w:pPr>
      <w:r>
        <w:rPr/>
        <w:t>概念</w:t>
      </w:r>
    </w:p>
    <w:p>
      <w:pPr>
        <w:pStyle w:val="4"/>
        <w:ind w:firstLine="432"/>
        <w:rPr>
          <w:rFonts w:ascii="Helvetica Neue" w:hAnsi="Helvetica Neue"/>
          <w:color w:val="333333"/>
          <w:spacing w:val="3"/>
          <w:highlight w:val="white"/>
        </w:rPr>
      </w:pPr>
      <w:r>
        <w:rPr>
          <w:rFonts w:ascii="Helvetica Neue" w:hAnsi="Helvetica Neue"/>
          <w:color w:val="333333"/>
          <w:spacing w:val="3"/>
          <w:shd w:fill="FFFFFF" w:val="clear"/>
        </w:rPr>
        <w:t>URL</w:t>
      </w:r>
      <w:r>
        <w:rPr>
          <w:rFonts w:ascii="Helvetica Neue" w:hAnsi="Helvetica Neue"/>
          <w:color w:val="333333"/>
          <w:spacing w:val="3"/>
          <w:shd w:fill="FFFFFF" w:val="clear"/>
        </w:rPr>
        <w:t>（</w:t>
      </w:r>
      <w:r>
        <w:rPr>
          <w:rFonts w:ascii="Helvetica Neue" w:hAnsi="Helvetica Neue"/>
          <w:color w:val="333333"/>
          <w:spacing w:val="3"/>
          <w:shd w:fill="FFFFFF" w:val="clear"/>
        </w:rPr>
        <w:t>Uniform / Universal Resource Locator</w:t>
      </w:r>
      <w:r>
        <w:rPr>
          <w:rFonts w:ascii="Helvetica Neue" w:hAnsi="Helvetica Neue"/>
          <w:color w:val="333333"/>
          <w:spacing w:val="3"/>
          <w:shd w:fill="FFFFFF" w:val="clear"/>
        </w:rPr>
        <w:t>的缩写）：统一资源定位符，是用于完整地描述</w:t>
      </w:r>
      <w:r>
        <w:rPr>
          <w:rFonts w:ascii="Helvetica Neue" w:hAnsi="Helvetica Neue"/>
          <w:color w:val="333333"/>
          <w:spacing w:val="3"/>
          <w:shd w:fill="FFFFFF" w:val="clear"/>
        </w:rPr>
        <w:t>Internet</w:t>
      </w:r>
      <w:r>
        <w:rPr>
          <w:rFonts w:ascii="Helvetica Neue" w:hAnsi="Helvetica Neue"/>
          <w:color w:val="333333"/>
          <w:spacing w:val="3"/>
          <w:shd w:fill="FFFFFF" w:val="clear"/>
        </w:rPr>
        <w:t>上网页和其他资源的地址的一种标识方法。</w:t>
      </w:r>
    </w:p>
    <w:p>
      <w:pPr>
        <w:pStyle w:val="4"/>
        <w:ind w:firstLine="432"/>
        <w:rPr>
          <w:rFonts w:ascii="Helvetica Neue" w:hAnsi="Helvetica Neue"/>
          <w:color w:val="333333"/>
          <w:spacing w:val="3"/>
          <w:highlight w:val="white"/>
        </w:rPr>
      </w:pPr>
      <w:r>
        <w:rPr>
          <w:rFonts w:ascii="Helvetica Neue" w:hAnsi="Helvetica Neue"/>
          <w:color w:val="333333"/>
          <w:spacing w:val="3"/>
          <w:shd w:fill="FFFFFF" w:val="clear"/>
        </w:rPr>
        <w:t>举例</w:t>
      </w:r>
    </w:p>
    <w:p>
      <w:pPr>
        <w:pStyle w:val="4"/>
        <w:rPr/>
      </w:pPr>
      <w:hyperlink r:id="rId7">
        <w:r>
          <w:rPr>
            <w:rStyle w:val="InternetLink"/>
            <w:rFonts w:ascii="Helvetica Neue" w:hAnsi="Helvetica Neue"/>
            <w:color w:val="333333"/>
            <w:spacing w:val="3"/>
            <w:highlight w:val="white"/>
          </w:rPr>
          <w:t>https://movie.douban.com/review/9533560/</w:t>
        </w:r>
      </w:hyperlink>
    </w:p>
    <w:p>
      <w:pPr>
        <w:pStyle w:val="4"/>
        <w:rPr/>
      </w:pPr>
      <w:hyperlink r:id="rId8">
        <w:r>
          <w:rPr>
            <w:rStyle w:val="InternetLink"/>
            <w:rFonts w:ascii="Helvetica Neue" w:hAnsi="Helvetica Neue"/>
            <w:spacing w:val="3"/>
            <w:highlight w:val="white"/>
          </w:rPr>
          <w:t>https://market.douban.com/?utm_campaign=douban_top_nav&amp;utm_source=douban&amp;utm_medium=pc_web</w:t>
        </w:r>
      </w:hyperlink>
    </w:p>
    <w:p>
      <w:pPr>
        <w:pStyle w:val="3"/>
        <w:numPr>
          <w:ilvl w:val="2"/>
          <w:numId w:val="1"/>
        </w:numPr>
        <w:tabs>
          <w:tab w:val="left" w:pos="425" w:leader="none"/>
        </w:tabs>
        <w:ind w:right="240" w:hanging="0"/>
        <w:rPr/>
      </w:pPr>
      <w:r>
        <w:rPr/>
        <w:t>一般格式（带方括号</w:t>
      </w:r>
      <w:r>
        <w:rPr/>
        <w:t>[]</w:t>
      </w:r>
      <w:r>
        <w:rPr/>
        <w:t>的为可选项）</w:t>
      </w:r>
    </w:p>
    <w:p>
      <w:pPr>
        <w:pStyle w:val="4"/>
        <w:ind w:firstLine="432"/>
        <w:rPr>
          <w:rFonts w:ascii="Helvetica Neue" w:hAnsi="Helvetica Neue"/>
          <w:color w:val="333333"/>
          <w:spacing w:val="3"/>
          <w:highlight w:val="white"/>
        </w:rPr>
      </w:pPr>
      <w:r>
        <w:rPr>
          <w:rFonts w:ascii="Helvetica Neue" w:hAnsi="Helvetica Neue"/>
          <w:color w:val="333333"/>
          <w:spacing w:val="3"/>
          <w:shd w:fill="FFFFFF" w:val="clear"/>
        </w:rPr>
        <w:t>scheme:// host [:port] / path / [;parameters][?query][#anchor]</w:t>
      </w:r>
    </w:p>
    <w:p>
      <w:pPr>
        <w:pStyle w:val="3"/>
        <w:numPr>
          <w:ilvl w:val="2"/>
          <w:numId w:val="1"/>
        </w:numPr>
        <w:tabs>
          <w:tab w:val="left" w:pos="425" w:leader="none"/>
        </w:tabs>
        <w:ind w:right="240" w:hanging="0"/>
        <w:rPr/>
      </w:pPr>
      <w:r>
        <w:rPr/>
        <w:t>组成</w:t>
      </w:r>
    </w:p>
    <w:p>
      <w:pPr>
        <w:pStyle w:val="5"/>
        <w:numPr>
          <w:ilvl w:val="3"/>
          <w:numId w:val="1"/>
        </w:numPr>
        <w:ind w:hanging="0"/>
        <w:rPr/>
      </w:pPr>
      <w:r>
        <w:rPr/>
        <w:t>scheme</w:t>
      </w:r>
      <w:r>
        <w:rPr/>
        <w:t xml:space="preserve">：协议，例如 </w:t>
      </w:r>
      <w:r>
        <w:rPr/>
        <w:t>http, https, ftp, file, ed2k, …</w:t>
      </w:r>
    </w:p>
    <w:p>
      <w:pPr>
        <w:pStyle w:val="5"/>
        <w:numPr>
          <w:ilvl w:val="3"/>
          <w:numId w:val="1"/>
        </w:numPr>
        <w:ind w:hanging="0"/>
        <w:rPr/>
      </w:pPr>
      <w:r>
        <w:rPr/>
        <w:t>host</w:t>
      </w:r>
      <w:r>
        <w:rPr/>
        <w:t>：域名或</w:t>
      </w:r>
      <w:r>
        <w:rPr/>
        <w:t>IP</w:t>
      </w:r>
      <w:r>
        <w:rPr/>
        <w:t>地址（有时需要包含端口号）</w:t>
      </w:r>
    </w:p>
    <w:p>
      <w:pPr>
        <w:pStyle w:val="5"/>
        <w:numPr>
          <w:ilvl w:val="3"/>
          <w:numId w:val="1"/>
        </w:numPr>
        <w:ind w:hanging="0"/>
        <w:rPr/>
      </w:pPr>
      <w:r>
        <w:rPr/>
        <w:t>port</w:t>
      </w:r>
      <w:r>
        <w:rPr/>
        <w:t>：服务器的端口（如果是走协议默认端口，缺省端口</w:t>
      </w:r>
      <w:r>
        <w:rPr/>
        <w:t>80</w:t>
      </w:r>
      <w:r>
        <w:rPr/>
        <w:t>）</w:t>
      </w:r>
    </w:p>
    <w:p>
      <w:pPr>
        <w:pStyle w:val="5"/>
        <w:numPr>
          <w:ilvl w:val="3"/>
          <w:numId w:val="1"/>
        </w:numPr>
        <w:ind w:hanging="0"/>
        <w:rPr/>
      </w:pPr>
      <w:r>
        <w:rPr/>
        <w:t>path</w:t>
      </w:r>
      <w:r>
        <w:rPr/>
        <w:t>：访问资源的路径</w:t>
      </w:r>
    </w:p>
    <w:p>
      <w:pPr>
        <w:pStyle w:val="5"/>
        <w:numPr>
          <w:ilvl w:val="3"/>
          <w:numId w:val="1"/>
        </w:numPr>
        <w:tabs>
          <w:tab w:val="left" w:pos="425" w:leader="none"/>
        </w:tabs>
        <w:ind w:hanging="0"/>
        <w:rPr/>
      </w:pPr>
      <w:r>
        <w:rPr/>
        <w:t>query-string</w:t>
      </w:r>
      <w:r>
        <w:rPr/>
        <w:t>：参数，发送给</w:t>
      </w:r>
      <w:r>
        <w:rPr/>
        <w:t>http</w:t>
      </w:r>
      <w:r>
        <w:rPr/>
        <w:t>服务器的数据</w:t>
      </w:r>
    </w:p>
    <w:p>
      <w:pPr>
        <w:pStyle w:val="5"/>
        <w:numPr>
          <w:ilvl w:val="3"/>
          <w:numId w:val="1"/>
        </w:numPr>
        <w:tabs>
          <w:tab w:val="left" w:pos="425" w:leader="none"/>
        </w:tabs>
        <w:ind w:hanging="0"/>
        <w:rPr/>
      </w:pPr>
      <w:r>
        <w:rPr/>
        <w:t>anchor</w:t>
      </w:r>
      <w:r>
        <w:rPr/>
        <w:t>：锚点（跳转到网页的指定锚点位置）</w:t>
      </w:r>
    </w:p>
    <w:p>
      <w:pPr>
        <w:pStyle w:val="5"/>
        <w:numPr>
          <w:ilvl w:val="0"/>
          <w:numId w:val="0"/>
        </w:numPr>
        <w:ind w:left="420" w:hanging="0"/>
        <w:rPr/>
      </w:pPr>
      <w:r>
        <w:rPr/>
      </w:r>
    </w:p>
    <w:p>
      <w:pPr>
        <w:pStyle w:val="3"/>
        <w:numPr>
          <w:ilvl w:val="2"/>
          <w:numId w:val="1"/>
        </w:numPr>
        <w:tabs>
          <w:tab w:val="left" w:pos="425" w:leader="none"/>
        </w:tabs>
        <w:ind w:right="240" w:hanging="0"/>
        <w:rPr/>
      </w:pPr>
      <w:r>
        <w:rPr/>
        <w:t>URL</w:t>
      </w:r>
      <w:r>
        <w:rPr/>
        <w:t>实例</w:t>
      </w:r>
    </w:p>
    <w:p>
      <w:pPr>
        <w:pStyle w:val="4"/>
        <w:ind w:firstLine="432"/>
        <w:rPr>
          <w:rFonts w:ascii="Helvetica Neue" w:hAnsi="Helvetica Neue"/>
          <w:color w:val="333333"/>
          <w:spacing w:val="3"/>
          <w:highlight w:val="white"/>
        </w:rPr>
      </w:pPr>
      <w:r>
        <w:rPr>
          <w:rFonts w:ascii="Helvetica Neue" w:hAnsi="Helvetica Neue"/>
          <w:color w:val="333333"/>
          <w:spacing w:val="3"/>
          <w:shd w:fill="FFFFFF" w:val="clear"/>
        </w:rPr>
        <w:t>例如：</w:t>
      </w:r>
    </w:p>
    <w:p>
      <w:pPr>
        <w:pStyle w:val="4"/>
        <w:ind w:firstLine="432"/>
        <w:rPr>
          <w:rFonts w:ascii="Helvetica Neue" w:hAnsi="Helvetica Neue"/>
          <w:color w:val="333333"/>
          <w:spacing w:val="3"/>
          <w:highlight w:val="white"/>
        </w:rPr>
      </w:pPr>
      <w:r>
        <w:rPr>
          <w:rFonts w:ascii="Helvetica Neue" w:hAnsi="Helvetica Neue"/>
          <w:color w:val="333333"/>
          <w:spacing w:val="3"/>
          <w:shd w:fill="FFFFFF" w:val="clear"/>
        </w:rPr>
        <w:t xml:space="preserve">    </w:t>
      </w:r>
      <w:r>
        <w:rPr>
          <w:rFonts w:ascii="Helvetica Neue" w:hAnsi="Helvetica Neue"/>
          <w:color w:val="333333"/>
          <w:spacing w:val="3"/>
          <w:shd w:fill="FFFFFF" w:val="clear"/>
        </w:rPr>
        <w:t>ftp://219.219.216.11:8080/incoming</w:t>
      </w:r>
    </w:p>
    <w:p>
      <w:pPr>
        <w:pStyle w:val="4"/>
        <w:ind w:firstLine="432"/>
        <w:rPr>
          <w:rFonts w:ascii="Helvetica Neue" w:hAnsi="Helvetica Neue"/>
          <w:color w:val="333333"/>
          <w:spacing w:val="3"/>
          <w:highlight w:val="white"/>
        </w:rPr>
      </w:pPr>
      <w:r>
        <w:rPr>
          <w:rFonts w:ascii="Helvetica Neue" w:hAnsi="Helvetica Neue"/>
          <w:color w:val="333333"/>
          <w:spacing w:val="3"/>
          <w:shd w:fill="FFFFFF" w:val="clear"/>
        </w:rPr>
        <w:t xml:space="preserve">    </w:t>
      </w:r>
      <w:r>
        <w:rPr>
          <w:rFonts w:ascii="Helvetica Neue" w:hAnsi="Helvetica Neue"/>
          <w:color w:val="333333"/>
          <w:spacing w:val="3"/>
          <w:shd w:fill="FFFFFF" w:val="clear"/>
        </w:rPr>
        <w:t>https://www.douban.com</w:t>
      </w:r>
    </w:p>
    <w:p>
      <w:pPr>
        <w:pStyle w:val="4"/>
        <w:ind w:firstLine="432"/>
        <w:rPr>
          <w:rFonts w:ascii="Helvetica Neue" w:hAnsi="Helvetica Neue"/>
          <w:color w:val="333333"/>
          <w:spacing w:val="3"/>
          <w:highlight w:val="white"/>
        </w:rPr>
      </w:pPr>
      <w:r>
        <w:rPr>
          <w:rFonts w:ascii="Helvetica Neue" w:hAnsi="Helvetica Neue"/>
          <w:color w:val="333333"/>
          <w:spacing w:val="3"/>
          <w:shd w:fill="FFFFFF" w:val="clear"/>
        </w:rPr>
        <w:t xml:space="preserve">    </w:t>
      </w:r>
      <w:r>
        <w:rPr>
          <w:rFonts w:ascii="Helvetica Neue" w:hAnsi="Helvetica Neue"/>
          <w:color w:val="333333"/>
          <w:spacing w:val="3"/>
          <w:shd w:fill="FFFFFF" w:val="clear"/>
        </w:rPr>
        <w:t>http://item.jd.com/12186192.html#product-detail</w:t>
      </w:r>
    </w:p>
    <w:p>
      <w:pPr>
        <w:pStyle w:val="4"/>
        <w:ind w:firstLine="432"/>
        <w:rPr>
          <w:rFonts w:ascii="Helvetica Neue" w:hAnsi="Helvetica Neue"/>
          <w:color w:val="333333"/>
          <w:spacing w:val="3"/>
          <w:highlight w:val="white"/>
        </w:rPr>
      </w:pPr>
      <w:r>
        <w:rPr>
          <w:rFonts w:ascii="Helvetica Neue" w:hAnsi="Helvetica Neue"/>
          <w:color w:val="333333"/>
          <w:spacing w:val="3"/>
          <w:shd w:fill="FFFFFF" w:val="clear"/>
        </w:rPr>
      </w:r>
    </w:p>
    <w:p>
      <w:pPr>
        <w:pStyle w:val="21"/>
        <w:numPr>
          <w:ilvl w:val="1"/>
          <w:numId w:val="1"/>
        </w:numPr>
        <w:ind w:right="240" w:hanging="0"/>
        <w:rPr/>
      </w:pPr>
      <w:r>
        <w:rPr/>
        <w:t>回顾</w:t>
      </w:r>
      <w:r>
        <w:rPr/>
        <w:t>HTTP</w:t>
      </w:r>
      <w:r>
        <w:rPr/>
        <w:t>和</w:t>
      </w:r>
      <w:r>
        <w:rPr/>
        <w:t>HTTPS</w:t>
      </w:r>
    </w:p>
    <w:p>
      <w:pPr>
        <w:pStyle w:val="3"/>
        <w:numPr>
          <w:ilvl w:val="2"/>
          <w:numId w:val="1"/>
        </w:numPr>
        <w:tabs>
          <w:tab w:val="left" w:pos="425" w:leader="none"/>
        </w:tabs>
        <w:ind w:right="240" w:hanging="0"/>
        <w:rPr/>
      </w:pPr>
      <w:r>
        <w:rPr/>
        <w:t>HTTP</w:t>
      </w:r>
      <w:r>
        <w:rPr/>
        <w:t>的概念</w:t>
      </w:r>
    </w:p>
    <w:p>
      <w:pPr>
        <w:pStyle w:val="4"/>
        <w:ind w:firstLine="432"/>
        <w:rPr>
          <w:rFonts w:ascii="Helvetica Neue" w:hAnsi="Helvetica Neue"/>
          <w:color w:val="333333"/>
          <w:spacing w:val="3"/>
          <w:highlight w:val="white"/>
        </w:rPr>
      </w:pPr>
      <w:r>
        <w:rPr>
          <w:rFonts w:ascii="Helvetica Neue" w:hAnsi="Helvetica Neue"/>
          <w:color w:val="333333"/>
          <w:spacing w:val="3"/>
          <w:shd w:fill="FFFFFF" w:val="clear"/>
        </w:rPr>
        <w:t>HTTP</w:t>
      </w:r>
      <w:r>
        <w:rPr>
          <w:rFonts w:ascii="Helvetica Neue" w:hAnsi="Helvetica Neue"/>
          <w:color w:val="333333"/>
          <w:spacing w:val="3"/>
          <w:shd w:fill="FFFFFF" w:val="clear"/>
        </w:rPr>
        <w:t>协议（</w:t>
      </w:r>
      <w:r>
        <w:rPr>
          <w:rFonts w:ascii="Helvetica Neue" w:hAnsi="Helvetica Neue"/>
          <w:color w:val="333333"/>
          <w:spacing w:val="3"/>
          <w:shd w:fill="FFFFFF" w:val="clear"/>
        </w:rPr>
        <w:t>HyperText Transfer Protocol</w:t>
      </w:r>
      <w:r>
        <w:rPr>
          <w:rFonts w:ascii="Helvetica Neue" w:hAnsi="Helvetica Neue"/>
          <w:color w:val="333333"/>
          <w:spacing w:val="3"/>
          <w:shd w:fill="FFFFFF" w:val="clear"/>
        </w:rPr>
        <w:t>，超文本传输协议）：是一种发布和接收</w:t>
      </w:r>
      <w:r>
        <w:rPr>
          <w:rFonts w:ascii="Helvetica Neue" w:hAnsi="Helvetica Neue"/>
          <w:color w:val="333333"/>
          <w:spacing w:val="3"/>
          <w:shd w:fill="FFFFFF" w:val="clear"/>
        </w:rPr>
        <w:t>HTML</w:t>
      </w:r>
      <w:r>
        <w:rPr>
          <w:rFonts w:ascii="Helvetica Neue" w:hAnsi="Helvetica Neue"/>
          <w:color w:val="333333"/>
          <w:spacing w:val="3"/>
          <w:shd w:fill="FFFFFF" w:val="clear"/>
        </w:rPr>
        <w:t>页面的方法。</w:t>
      </w:r>
    </w:p>
    <w:p>
      <w:pPr>
        <w:pStyle w:val="3"/>
        <w:numPr>
          <w:ilvl w:val="2"/>
          <w:numId w:val="1"/>
        </w:numPr>
        <w:tabs>
          <w:tab w:val="left" w:pos="425" w:leader="none"/>
        </w:tabs>
        <w:ind w:right="240" w:hanging="0"/>
        <w:rPr/>
      </w:pPr>
      <w:r>
        <w:rPr/>
        <w:t>客户端</w:t>
      </w:r>
      <w:r>
        <w:rPr/>
        <w:t>HTTP</w:t>
      </w:r>
      <w:r>
        <w:rPr/>
        <w:t>请求</w:t>
      </w:r>
    </w:p>
    <w:p>
      <w:pPr>
        <w:pStyle w:val="4"/>
        <w:ind w:firstLine="210"/>
        <w:rPr/>
      </w:pPr>
      <w:r>
        <w:rPr/>
        <w:t>URL</w:t>
      </w:r>
      <w:r>
        <w:rPr/>
        <w:t>只是标识资源的位置，而</w:t>
      </w:r>
      <w:r>
        <w:rPr/>
        <w:t>HTTP</w:t>
      </w:r>
      <w:r>
        <w:rPr/>
        <w:t>是用来提交和获取资源。客户端发送一个</w:t>
      </w:r>
      <w:r>
        <w:rPr/>
        <w:t>HTTP</w:t>
      </w:r>
      <w:r>
        <w:rPr/>
        <w:t>请求到服务器的请求消息，包括以下格式：</w:t>
      </w:r>
    </w:p>
    <w:p>
      <w:pPr>
        <w:pStyle w:val="4"/>
        <w:ind w:firstLine="210"/>
        <w:rPr/>
      </w:pPr>
      <w:r>
        <w:rPr/>
        <w:t>请求行、请求头部、空行、请求数据</w:t>
      </w:r>
    </w:p>
    <w:p>
      <w:pPr>
        <w:pStyle w:val="4"/>
        <w:ind w:firstLine="210"/>
        <w:rPr/>
      </w:pPr>
      <w:r>
        <w:rPr/>
        <w:t>四个部分组成，下图给出了请求报文的一般格式。</w:t>
      </w:r>
    </w:p>
    <w:p>
      <w:pPr>
        <w:pStyle w:val="4"/>
        <w:ind w:firstLine="210"/>
        <w:rPr/>
      </w:pPr>
      <w:r>
        <w:rPr/>
        <mc:AlternateContent>
          <mc:Choice Requires="wps">
            <w:drawing>
              <wp:inline distT="0" distB="0" distL="0" distR="0">
                <wp:extent cx="307340" cy="307340"/>
                <wp:effectExtent l="0" t="0" r="0" b="0"/>
                <wp:docPr id="5" name=""/>
                <a:graphic xmlns:a="http://schemas.openxmlformats.org/drawingml/2006/main">
                  <a:graphicData uri="http://schemas.microsoft.com/office/word/2010/wordprocessingShape">
                    <wps:wsp>
                      <wps:cNvSpPr/>
                      <wps:spPr>
                        <a:xfrm>
                          <a:off x="0" y="0"/>
                          <a:ext cx="306720" cy="30672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2pt;width:24.1pt;height:24.1pt;mso-position-vertical:top">
                <w10:wrap type="none"/>
                <v:fill o:detectmouseclick="t" on="false"/>
                <v:stroke color="#3465a4" joinstyle="round" endcap="flat"/>
              </v:rect>
            </w:pict>
          </mc:Fallback>
        </mc:AlternateContent>
      </w:r>
      <w:r>
        <w:rPr/>
        <w:drawing>
          <wp:inline distT="0" distB="8890" distL="0" distR="17145">
            <wp:extent cx="3526155" cy="1248410"/>
            <wp:effectExtent l="0" t="0" r="0" b="0"/>
            <wp:docPr id="6"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3" descr=""/>
                    <pic:cNvPicPr>
                      <a:picLocks noChangeAspect="1" noChangeArrowheads="1"/>
                    </pic:cNvPicPr>
                  </pic:nvPicPr>
                  <pic:blipFill>
                    <a:blip r:embed="rId9"/>
                    <a:stretch>
                      <a:fillRect/>
                    </a:stretch>
                  </pic:blipFill>
                  <pic:spPr bwMode="auto">
                    <a:xfrm>
                      <a:off x="0" y="0"/>
                      <a:ext cx="3526155" cy="1248410"/>
                    </a:xfrm>
                    <a:prstGeom prst="rect">
                      <a:avLst/>
                    </a:prstGeom>
                  </pic:spPr>
                </pic:pic>
              </a:graphicData>
            </a:graphic>
          </wp:inline>
        </w:drawing>
      </w:r>
    </w:p>
    <w:p>
      <w:pPr>
        <w:pStyle w:val="4"/>
        <w:ind w:firstLine="211"/>
        <w:rPr>
          <w:b/>
          <w:b/>
          <w:bCs/>
        </w:rPr>
      </w:pPr>
      <w:r>
        <w:rPr>
          <w:b/>
          <w:bCs/>
        </w:rPr>
        <w:t>一个典型的</w:t>
      </w:r>
      <w:r>
        <w:rPr>
          <w:b/>
          <w:bCs/>
        </w:rPr>
        <w:t>HTTP</w:t>
      </w:r>
      <w:r>
        <w:rPr>
          <w:b/>
          <w:bCs/>
        </w:rPr>
        <w:t>请求示例</w:t>
      </w:r>
    </w:p>
    <w:p>
      <w:pPr>
        <w:pStyle w:val="4"/>
        <w:ind w:firstLine="210"/>
        <w:rPr>
          <w:b/>
          <w:b/>
          <w:bCs/>
        </w:rPr>
      </w:pPr>
      <w:r>
        <mc:AlternateContent>
          <mc:Choice Requires="wps">
            <w:drawing>
              <wp:anchor behindDoc="0" distT="0" distB="0" distL="114300" distR="114300" simplePos="0" locked="0" layoutInCell="1" allowOverlap="1" relativeHeight="2">
                <wp:simplePos x="0" y="0"/>
                <wp:positionH relativeFrom="column">
                  <wp:posOffset>0</wp:posOffset>
                </wp:positionH>
                <wp:positionV relativeFrom="paragraph">
                  <wp:posOffset>635</wp:posOffset>
                </wp:positionV>
                <wp:extent cx="1829435" cy="6016625"/>
                <wp:effectExtent l="0" t="0" r="0" b="0"/>
                <wp:wrapSquare wrapText="bothSides"/>
                <wp:docPr id="7" name="Text Box 64"/>
                <a:graphic xmlns:a="http://schemas.openxmlformats.org/drawingml/2006/main">
                  <a:graphicData uri="http://schemas.microsoft.com/office/word/2010/wordprocessingShape">
                    <wps:wsp>
                      <wps:cNvSpPr/>
                      <wps:spPr>
                        <a:xfrm>
                          <a:off x="0" y="0"/>
                          <a:ext cx="1828800" cy="6015960"/>
                        </a:xfrm>
                        <a:prstGeom prst="rect">
                          <a:avLst/>
                        </a:prstGeom>
                        <a:noFill/>
                        <a:ln w="6480">
                          <a:solidFill>
                            <a:srgbClr val="000000"/>
                          </a:solidFill>
                          <a:round/>
                        </a:ln>
                      </wps:spPr>
                      <wps:style>
                        <a:lnRef idx="0"/>
                        <a:fillRef idx="0"/>
                        <a:effectRef idx="0"/>
                        <a:fontRef idx="minor"/>
                      </wps:style>
                      <wps:txbx>
                        <w:txbxContent>
                          <w:p>
                            <w:pPr>
                              <w:pStyle w:val="Coder"/>
                              <w:shd w:fill="D9D9D9" w:val="clear"/>
                              <w:rPr>
                                <w:color w:val="auto"/>
                              </w:rPr>
                            </w:pPr>
                            <w:r>
                              <w:rPr>
                                <w:color w:val="auto"/>
                              </w:rPr>
                              <w:t>GET https://www.baidu.com/ HTTP/1.1</w:t>
                            </w:r>
                          </w:p>
                          <w:p>
                            <w:pPr>
                              <w:pStyle w:val="Coder"/>
                              <w:shd w:fill="D9D9D9" w:val="clear"/>
                              <w:rPr>
                                <w:color w:val="auto"/>
                              </w:rPr>
                            </w:pPr>
                            <w:r>
                              <w:rPr>
                                <w:color w:val="auto"/>
                              </w:rPr>
                              <w:t>Host: www.baidu.com</w:t>
                            </w:r>
                          </w:p>
                          <w:p>
                            <w:pPr>
                              <w:pStyle w:val="Coder"/>
                              <w:shd w:fill="D9D9D9" w:val="clear"/>
                              <w:rPr>
                                <w:color w:val="auto"/>
                              </w:rPr>
                            </w:pPr>
                            <w:r>
                              <w:rPr>
                                <w:color w:val="auto"/>
                              </w:rPr>
                              <w:t>Connection: keep-alive</w:t>
                            </w:r>
                          </w:p>
                          <w:p>
                            <w:pPr>
                              <w:pStyle w:val="Coder"/>
                              <w:shd w:fill="D9D9D9" w:val="clear"/>
                              <w:rPr>
                                <w:color w:val="auto"/>
                              </w:rPr>
                            </w:pPr>
                            <w:r>
                              <w:rPr>
                                <w:color w:val="auto"/>
                              </w:rPr>
                              <w:t>Upgrade-Insecure-Requests: 1</w:t>
                            </w:r>
                          </w:p>
                          <w:p>
                            <w:pPr>
                              <w:pStyle w:val="Coder"/>
                              <w:shd w:fill="D9D9D9" w:val="clear"/>
                              <w:rPr>
                                <w:color w:val="auto"/>
                              </w:rPr>
                            </w:pPr>
                            <w:r>
                              <w:rPr>
                                <w:color w:val="auto"/>
                              </w:rPr>
                              <w:t>User-Agent: Mozilla/5.0 (Windows NT 10.0; Win64; x64) AppleWebKit/537.36 (KHTML, like Gecko) Chrome/54.0.2840.99 Safari/537.36</w:t>
                            </w:r>
                          </w:p>
                          <w:p>
                            <w:pPr>
                              <w:pStyle w:val="Coder"/>
                              <w:shd w:fill="D9D9D9" w:val="clear"/>
                              <w:rPr>
                                <w:color w:val="auto"/>
                              </w:rPr>
                            </w:pPr>
                            <w:r>
                              <w:rPr>
                                <w:color w:val="auto"/>
                              </w:rPr>
                              <w:t>Accept: text/html,application/xhtml+xml,application/xml;q=0.9,image/webp,*/*;q=0.8</w:t>
                            </w:r>
                          </w:p>
                          <w:p>
                            <w:pPr>
                              <w:pStyle w:val="Coder"/>
                              <w:shd w:fill="D9D9D9" w:val="clear"/>
                              <w:rPr>
                                <w:color w:val="auto"/>
                              </w:rPr>
                            </w:pPr>
                            <w:r>
                              <w:rPr>
                                <w:color w:val="auto"/>
                              </w:rPr>
                              <w:t>Referer: http://www.baidu.com/</w:t>
                            </w:r>
                          </w:p>
                          <w:p>
                            <w:pPr>
                              <w:pStyle w:val="Coder"/>
                              <w:shd w:fill="D9D9D9" w:val="clear"/>
                              <w:rPr>
                                <w:color w:val="auto"/>
                              </w:rPr>
                            </w:pPr>
                            <w:r>
                              <w:rPr>
                                <w:color w:val="auto"/>
                              </w:rPr>
                              <w:t>Accept-Encoding: gzip, deflate, sdch, br</w:t>
                            </w:r>
                          </w:p>
                          <w:p>
                            <w:pPr>
                              <w:pStyle w:val="Coder"/>
                              <w:shd w:fill="D9D9D9" w:val="clear"/>
                              <w:rPr>
                                <w:color w:val="auto"/>
                              </w:rPr>
                            </w:pPr>
                            <w:r>
                              <w:rPr>
                                <w:color w:val="auto"/>
                              </w:rPr>
                              <w:t>Accept-Language: zh-CN,zh;q=0.8,en;q=0.6</w:t>
                            </w:r>
                          </w:p>
                          <w:p>
                            <w:pPr>
                              <w:pStyle w:val="Coder"/>
                              <w:shd w:fill="D9D9D9" w:val="clear"/>
                              <w:rPr>
                                <w:color w:val="auto"/>
                              </w:rPr>
                            </w:pPr>
                            <w:r>
                              <w:rPr>
                                <w:color w:val="auto"/>
                              </w:rPr>
                              <w:t>Cookie: BAIDUID=04E4001F34EA74AD4601512DD3C41A7B:FG=1; BIDUPSID=04E4001F34EA74AD4601512DD3C41A7B; PSTM=1470329258; MCITY=-343%3A340%3A; BDUSS=nF0MVFiMTVLcUh-Q2MxQ0M3STZGQUZ4N2hBa1FFRkIzUDI3QlBCZjg5cFdOd1pZQVFBQUFBJCQAAAAAAAAAAAEAAADpLvgG0KGyvLrcyfrG-AAAAAAAAAAAAAAAAAAAAAAAAAAAAAAAAAAAAAAAAAAAAAAAAAAAAAAAAAAAAAAAAAAAAAAAAFaq3ldWqt5XN; H_PS_PSSID=1447_18240_21105_21386_21454_21409_21554; BD_UPN=12314753; sug=3; sugstore=0; ORIGIN=0; bdime=0; H_PS_645EC=7e2ad3QHl181NSPbFbd7PRUCE1LlufzxrcFmwYin0E6b%2BW8bbTMKHZbDP0g; BDSVRTM=0</w:t>
                            </w:r>
                          </w:p>
                        </w:txbxContent>
                      </wps:txbx>
                      <wps:bodyPr>
                        <a:spAutoFit/>
                      </wps:bodyPr>
                    </wps:wsp>
                  </a:graphicData>
                </a:graphic>
              </wp:anchor>
            </w:drawing>
          </mc:Choice>
          <mc:Fallback>
            <w:pict>
              <v:rect id="shape_0" ID="Text Box 64" stroked="t" style="position:absolute;margin-left:0pt;margin-top:0pt;width:143.95pt;height:473.65pt">
                <w10:wrap type="square"/>
                <v:fill o:detectmouseclick="t" on="false"/>
                <v:stroke color="black" weight="6480" joinstyle="round" endcap="flat"/>
                <v:textbox>
                  <w:txbxContent>
                    <w:p>
                      <w:pPr>
                        <w:pStyle w:val="Coder"/>
                        <w:shd w:fill="D9D9D9" w:val="clear"/>
                        <w:rPr>
                          <w:color w:val="auto"/>
                        </w:rPr>
                      </w:pPr>
                      <w:r>
                        <w:rPr>
                          <w:color w:val="auto"/>
                        </w:rPr>
                        <w:t>GET https://www.baidu.com/ HTTP/1.1</w:t>
                      </w:r>
                    </w:p>
                    <w:p>
                      <w:pPr>
                        <w:pStyle w:val="Coder"/>
                        <w:shd w:fill="D9D9D9" w:val="clear"/>
                        <w:rPr>
                          <w:color w:val="auto"/>
                        </w:rPr>
                      </w:pPr>
                      <w:r>
                        <w:rPr>
                          <w:color w:val="auto"/>
                        </w:rPr>
                        <w:t>Host: www.baidu.com</w:t>
                      </w:r>
                    </w:p>
                    <w:p>
                      <w:pPr>
                        <w:pStyle w:val="Coder"/>
                        <w:shd w:fill="D9D9D9" w:val="clear"/>
                        <w:rPr>
                          <w:color w:val="auto"/>
                        </w:rPr>
                      </w:pPr>
                      <w:r>
                        <w:rPr>
                          <w:color w:val="auto"/>
                        </w:rPr>
                        <w:t>Connection: keep-alive</w:t>
                      </w:r>
                    </w:p>
                    <w:p>
                      <w:pPr>
                        <w:pStyle w:val="Coder"/>
                        <w:shd w:fill="D9D9D9" w:val="clear"/>
                        <w:rPr>
                          <w:color w:val="auto"/>
                        </w:rPr>
                      </w:pPr>
                      <w:r>
                        <w:rPr>
                          <w:color w:val="auto"/>
                        </w:rPr>
                        <w:t>Upgrade-Insecure-Requests: 1</w:t>
                      </w:r>
                    </w:p>
                    <w:p>
                      <w:pPr>
                        <w:pStyle w:val="Coder"/>
                        <w:shd w:fill="D9D9D9" w:val="clear"/>
                        <w:rPr>
                          <w:color w:val="auto"/>
                        </w:rPr>
                      </w:pPr>
                      <w:r>
                        <w:rPr>
                          <w:color w:val="auto"/>
                        </w:rPr>
                        <w:t>User-Agent: Mozilla/5.0 (Windows NT 10.0; Win64; x64) AppleWebKit/537.36 (KHTML, like Gecko) Chrome/54.0.2840.99 Safari/537.36</w:t>
                      </w:r>
                    </w:p>
                    <w:p>
                      <w:pPr>
                        <w:pStyle w:val="Coder"/>
                        <w:shd w:fill="D9D9D9" w:val="clear"/>
                        <w:rPr>
                          <w:color w:val="auto"/>
                        </w:rPr>
                      </w:pPr>
                      <w:r>
                        <w:rPr>
                          <w:color w:val="auto"/>
                        </w:rPr>
                        <w:t>Accept: text/html,application/xhtml+xml,application/xml;q=0.9,image/webp,*/*;q=0.8</w:t>
                      </w:r>
                    </w:p>
                    <w:p>
                      <w:pPr>
                        <w:pStyle w:val="Coder"/>
                        <w:shd w:fill="D9D9D9" w:val="clear"/>
                        <w:rPr>
                          <w:color w:val="auto"/>
                        </w:rPr>
                      </w:pPr>
                      <w:r>
                        <w:rPr>
                          <w:color w:val="auto"/>
                        </w:rPr>
                        <w:t>Referer: http://www.baidu.com/</w:t>
                      </w:r>
                    </w:p>
                    <w:p>
                      <w:pPr>
                        <w:pStyle w:val="Coder"/>
                        <w:shd w:fill="D9D9D9" w:val="clear"/>
                        <w:rPr>
                          <w:color w:val="auto"/>
                        </w:rPr>
                      </w:pPr>
                      <w:r>
                        <w:rPr>
                          <w:color w:val="auto"/>
                        </w:rPr>
                        <w:t>Accept-Encoding: gzip, deflate, sdch, br</w:t>
                      </w:r>
                    </w:p>
                    <w:p>
                      <w:pPr>
                        <w:pStyle w:val="Coder"/>
                        <w:shd w:fill="D9D9D9" w:val="clear"/>
                        <w:rPr>
                          <w:color w:val="auto"/>
                        </w:rPr>
                      </w:pPr>
                      <w:r>
                        <w:rPr>
                          <w:color w:val="auto"/>
                        </w:rPr>
                        <w:t>Accept-Language: zh-CN,zh;q=0.8,en;q=0.6</w:t>
                      </w:r>
                    </w:p>
                    <w:p>
                      <w:pPr>
                        <w:pStyle w:val="Coder"/>
                        <w:shd w:fill="D9D9D9" w:val="clear"/>
                        <w:rPr>
                          <w:color w:val="auto"/>
                        </w:rPr>
                      </w:pPr>
                      <w:r>
                        <w:rPr>
                          <w:color w:val="auto"/>
                        </w:rPr>
                        <w:t>Cookie: BAIDUID=04E4001F34EA74AD4601512DD3C41A7B:FG=1; BIDUPSID=04E4001F34EA74AD4601512DD3C41A7B; PSTM=1470329258; MCITY=-343%3A340%3A; BDUSS=nF0MVFiMTVLcUh-Q2MxQ0M3STZGQUZ4N2hBa1FFRkIzUDI3QlBCZjg5cFdOd1pZQVFBQUFBJCQAAAAAAAAAAAEAAADpLvgG0KGyvLrcyfrG-AAAAAAAAAAAAAAAAAAAAAAAAAAAAAAAAAAAAAAAAAAAAAAAAAAAAAAAAAAAAAAAAAAAAAAAAFaq3ldWqt5XN; H_PS_PSSID=1447_18240_21105_21386_21454_21409_21554; BD_UPN=12314753; sug=3; sugstore=0; ORIGIN=0; bdime=0; H_PS_645EC=7e2ad3QHl181NSPbFbd7PRUCE1LlufzxrcFmwYin0E6b%2BW8bbTMKHZbDP0g; BDSVRTM=0</w:t>
                      </w:r>
                    </w:p>
                  </w:txbxContent>
                </v:textbox>
              </v:rect>
            </w:pict>
          </mc:Fallback>
        </mc:AlternateContent>
      </w:r>
      <w:r>
        <w:rPr>
          <w:b/>
          <w:bCs/>
        </w:rPr>
        <w:t>请求方法</w:t>
      </w:r>
    </w:p>
    <w:p>
      <w:pPr>
        <w:pStyle w:val="4"/>
        <w:ind w:firstLine="210"/>
        <w:rPr/>
      </w:pPr>
      <w:r>
        <w:rPr/>
        <w:t>GET https://www.baidu.com/ HTTP/1.1</w:t>
      </w:r>
    </w:p>
    <w:p>
      <w:pPr>
        <w:pStyle w:val="4"/>
        <w:ind w:firstLine="210"/>
        <w:rPr/>
      </w:pPr>
      <w:r>
        <w:rPr/>
        <w:t>根据</w:t>
      </w:r>
      <w:r>
        <w:rPr/>
        <w:t>HTTP</w:t>
      </w:r>
      <w:r>
        <w:rPr/>
        <w:t>标准，</w:t>
      </w:r>
      <w:r>
        <w:rPr/>
        <w:t>HTTP</w:t>
      </w:r>
      <w:r>
        <w:rPr/>
        <w:t>请求可以使用多种请求方法。</w:t>
      </w:r>
    </w:p>
    <w:p>
      <w:pPr>
        <w:pStyle w:val="4"/>
        <w:ind w:firstLine="210"/>
        <w:rPr/>
      </w:pPr>
      <w:r>
        <w:rPr/>
        <w:t>HTTP 0.9</w:t>
      </w:r>
      <w:r>
        <w:rPr/>
        <w:t xml:space="preserve">：只有基本的文本 </w:t>
      </w:r>
      <w:r>
        <w:rPr/>
        <w:t xml:space="preserve">GET </w:t>
      </w:r>
      <w:r>
        <w:rPr/>
        <w:t>功能。</w:t>
      </w:r>
    </w:p>
    <w:p>
      <w:pPr>
        <w:pStyle w:val="4"/>
        <w:ind w:firstLine="210"/>
        <w:rPr/>
      </w:pPr>
      <w:r>
        <w:rPr/>
        <w:t>HTTP 1.0</w:t>
      </w:r>
      <w:r>
        <w:rPr/>
        <w:t>：完善的请求</w:t>
      </w:r>
      <w:r>
        <w:rPr/>
        <w:t>/</w:t>
      </w:r>
      <w:r>
        <w:rPr/>
        <w:t xml:space="preserve">响应模型，并将协议补充完整，定义了三种请求方法： </w:t>
      </w:r>
      <w:r>
        <w:rPr/>
        <w:t xml:space="preserve">GET, POST </w:t>
      </w:r>
      <w:r>
        <w:rPr/>
        <w:t xml:space="preserve">和 </w:t>
      </w:r>
      <w:r>
        <w:rPr/>
        <w:t>HEAD</w:t>
      </w:r>
      <w:r>
        <w:rPr/>
        <w:t>方法。</w:t>
      </w:r>
    </w:p>
    <w:p>
      <w:pPr>
        <w:pStyle w:val="4"/>
        <w:ind w:firstLine="210"/>
        <w:rPr/>
      </w:pPr>
      <w:r>
        <w:rPr/>
        <w:t>HTTP 1.1</w:t>
      </w:r>
      <w:r>
        <w:rPr/>
        <w:t xml:space="preserve">：在 </w:t>
      </w:r>
      <w:r>
        <w:rPr/>
        <w:t xml:space="preserve">1.0 </w:t>
      </w:r>
      <w:r>
        <w:rPr/>
        <w:t>基础上进行更新，新增了五种请求方法：</w:t>
      </w:r>
      <w:r>
        <w:rPr/>
        <w:t xml:space="preserve">OPTIONS, PUT, DELETE, TRACE </w:t>
      </w:r>
      <w:r>
        <w:rPr/>
        <w:t xml:space="preserve">和 </w:t>
      </w:r>
      <w:r>
        <w:rPr/>
        <w:t xml:space="preserve">CONNECT </w:t>
      </w:r>
      <w:r>
        <w:rPr/>
        <w:t>方法。</w:t>
      </w:r>
    </w:p>
    <w:p>
      <w:pPr>
        <w:pStyle w:val="4"/>
        <w:ind w:firstLine="210"/>
        <w:rPr/>
      </w:pPr>
      <w:r>
        <w:rPr/>
        <w:t>HTTP 2.0</w:t>
      </w:r>
      <w:r>
        <w:rPr/>
        <w:t>（未普及）：请求</w:t>
      </w:r>
      <w:r>
        <w:rPr/>
        <w:t>/</w:t>
      </w:r>
      <w:r>
        <w:rPr/>
        <w:t xml:space="preserve">响应首部的定义基本没有改变，只是所有首部键必须全部小写，而且请求行要独立为 </w:t>
      </w:r>
      <w:r>
        <w:rPr/>
        <w:t>:method</w:t>
      </w:r>
      <w:r>
        <w:rPr/>
        <w:t>、</w:t>
      </w:r>
      <w:r>
        <w:rPr/>
        <w:t>:scheme</w:t>
      </w:r>
      <w:r>
        <w:rPr/>
        <w:t>、</w:t>
      </w:r>
      <w:r>
        <w:rPr/>
        <w:t>:host</w:t>
      </w:r>
      <w:r>
        <w:rPr/>
        <w:t>、</w:t>
      </w:r>
      <w:r>
        <w:rPr/>
        <w:t>:path</w:t>
      </w:r>
      <w:r>
        <w:rPr/>
        <w:t>这些键值对。</w:t>
      </w:r>
    </w:p>
    <w:tbl>
      <w:tblPr>
        <w:tblStyle w:val="30"/>
        <w:tblW w:w="975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Pr>
      <w:tblGrid>
        <w:gridCol w:w="708"/>
        <w:gridCol w:w="1048"/>
        <w:gridCol w:w="7996"/>
      </w:tblGrid>
      <w:tr>
        <w:trPr>
          <w:tblHeader w:val="true"/>
        </w:trPr>
        <w:tc>
          <w:tcPr>
            <w:tcW w:w="7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1"/>
              <w:rPr>
                <w:b/>
                <w:b/>
                <w:bCs/>
              </w:rPr>
            </w:pPr>
            <w:r>
              <w:rPr>
                <w:b/>
                <w:bCs/>
              </w:rPr>
              <w:t>序号</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1"/>
              <w:rPr>
                <w:b/>
                <w:b/>
                <w:bCs/>
              </w:rPr>
            </w:pPr>
            <w:r>
              <w:rPr>
                <w:b/>
                <w:bCs/>
              </w:rPr>
              <w:t>方法</w:t>
            </w:r>
          </w:p>
        </w:tc>
        <w:tc>
          <w:tcPr>
            <w:tcW w:w="7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1"/>
              <w:rPr>
                <w:b/>
                <w:b/>
                <w:bCs/>
              </w:rPr>
            </w:pPr>
            <w:r>
              <w:rPr>
                <w:b/>
                <w:bCs/>
              </w:rPr>
              <w:t>描述</w:t>
            </w:r>
          </w:p>
        </w:tc>
      </w:tr>
      <w:tr>
        <w:trPr/>
        <w:tc>
          <w:tcPr>
            <w:tcW w:w="7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1</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GET</w:t>
            </w:r>
          </w:p>
        </w:tc>
        <w:tc>
          <w:tcPr>
            <w:tcW w:w="7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请求指定的页面信息，并返回实体主体。</w:t>
            </w:r>
          </w:p>
        </w:tc>
      </w:tr>
      <w:tr>
        <w:trPr/>
        <w:tc>
          <w:tcPr>
            <w:tcW w:w="7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2</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HEAD</w:t>
            </w:r>
          </w:p>
        </w:tc>
        <w:tc>
          <w:tcPr>
            <w:tcW w:w="7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类似于</w:t>
            </w:r>
            <w:r>
              <w:rPr/>
              <w:t>get</w:t>
            </w:r>
            <w:r>
              <w:rPr/>
              <w:t>请求，只不过返回的响应中没有具体的内容，用于获取报头</w:t>
            </w:r>
          </w:p>
        </w:tc>
      </w:tr>
      <w:tr>
        <w:trPr/>
        <w:tc>
          <w:tcPr>
            <w:tcW w:w="7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3</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POST</w:t>
            </w:r>
          </w:p>
        </w:tc>
        <w:tc>
          <w:tcPr>
            <w:tcW w:w="7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向指定资源提交数据进行处理请求（例如提交表单或者上传文件），数据被包含在请求体中。</w:t>
            </w:r>
            <w:r>
              <w:rPr/>
              <w:t>POST</w:t>
            </w:r>
            <w:r>
              <w:rPr/>
              <w:t>请求可能会导致新的资源的建立和</w:t>
            </w:r>
            <w:r>
              <w:rPr/>
              <w:t>/</w:t>
            </w:r>
            <w:r>
              <w:rPr/>
              <w:t>或已有资源的修改。</w:t>
            </w:r>
          </w:p>
        </w:tc>
      </w:tr>
      <w:tr>
        <w:trPr/>
        <w:tc>
          <w:tcPr>
            <w:tcW w:w="7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4</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PUT</w:t>
            </w:r>
          </w:p>
        </w:tc>
        <w:tc>
          <w:tcPr>
            <w:tcW w:w="7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从客户端向服务器传送的数据取代指定的文档的内容。</w:t>
            </w:r>
          </w:p>
        </w:tc>
      </w:tr>
      <w:tr>
        <w:trPr/>
        <w:tc>
          <w:tcPr>
            <w:tcW w:w="7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5</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DELETE</w:t>
            </w:r>
          </w:p>
        </w:tc>
        <w:tc>
          <w:tcPr>
            <w:tcW w:w="7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请求服务器删除指定的页面。</w:t>
            </w:r>
          </w:p>
        </w:tc>
      </w:tr>
      <w:tr>
        <w:trPr/>
        <w:tc>
          <w:tcPr>
            <w:tcW w:w="7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6</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CONNECT</w:t>
            </w:r>
          </w:p>
        </w:tc>
        <w:tc>
          <w:tcPr>
            <w:tcW w:w="7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HTTP/1.1</w:t>
            </w:r>
            <w:r>
              <w:rPr/>
              <w:t>协议中预留给能够将连接改为管道方式的代理服务器。</w:t>
            </w:r>
          </w:p>
        </w:tc>
      </w:tr>
      <w:tr>
        <w:trPr/>
        <w:tc>
          <w:tcPr>
            <w:tcW w:w="7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7</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OPTIONS</w:t>
            </w:r>
          </w:p>
        </w:tc>
        <w:tc>
          <w:tcPr>
            <w:tcW w:w="7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允许客户端查看服务器的性能。</w:t>
            </w:r>
          </w:p>
        </w:tc>
      </w:tr>
      <w:tr>
        <w:trPr/>
        <w:tc>
          <w:tcPr>
            <w:tcW w:w="7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8</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TRACE</w:t>
            </w:r>
          </w:p>
        </w:tc>
        <w:tc>
          <w:tcPr>
            <w:tcW w:w="79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210"/>
              <w:rPr/>
            </w:pPr>
            <w:r>
              <w:rPr/>
              <w:t>回显服务器收到的请求，主要用于测试或诊断。</w:t>
            </w:r>
          </w:p>
        </w:tc>
      </w:tr>
    </w:tbl>
    <w:p>
      <w:pPr>
        <w:pStyle w:val="4"/>
        <w:ind w:firstLine="210"/>
        <w:rPr/>
      </w:pPr>
      <w:r>
        <w:rPr/>
        <mc:AlternateContent>
          <mc:Choice Requires="wps">
            <w:drawing>
              <wp:inline distT="0" distB="0" distL="114300" distR="114300">
                <wp:extent cx="6193155" cy="1270"/>
                <wp:effectExtent l="0" t="0" r="0" b="0"/>
                <wp:docPr id="9" name=""/>
                <a:graphic xmlns:a="http://schemas.openxmlformats.org/drawingml/2006/main">
                  <a:graphicData uri="http://schemas.microsoft.com/office/word/2010/wordprocessingShape">
                    <wps:wsp>
                      <wps:cNvSpPr/>
                      <wps:nvSpPr>
                        <wps:cNvPr id="0" name="Rectangle 1"/>
                        <wps:cNvSpPr/>
                      </wps:nvSpPr>
                      <wps:spPr>
                        <a:xfrm>
                          <a:off x="0" y="0"/>
                          <a:ext cx="6192360" cy="72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0.1pt;width:487.55pt;height:0pt;mso-position-vertical:top">
                <w10:wrap type="none"/>
                <v:fill o:detectmouseclick="t" type="solid" color2="#5f5f5f"/>
                <v:stroke color="#3465a4" joinstyle="round" endcap="flat"/>
              </v:rect>
            </w:pict>
          </mc:Fallback>
        </mc:AlternateContent>
      </w:r>
    </w:p>
    <w:p>
      <w:pPr>
        <w:pStyle w:val="4"/>
        <w:ind w:firstLine="210"/>
        <w:rPr>
          <w:bCs/>
        </w:rPr>
      </w:pPr>
      <w:r>
        <w:rPr>
          <w:bCs/>
        </w:rPr>
        <w:t>HTTP</w:t>
      </w:r>
      <w:r>
        <w:rPr>
          <w:bCs/>
        </w:rPr>
        <w:t>请求主要分为</w:t>
      </w:r>
      <w:r>
        <w:rPr>
          <w:bCs/>
        </w:rPr>
        <w:t>Get</w:t>
      </w:r>
      <w:r>
        <w:rPr>
          <w:bCs/>
        </w:rPr>
        <w:t>和</w:t>
      </w:r>
      <w:r>
        <w:rPr>
          <w:bCs/>
        </w:rPr>
        <w:t>Post</w:t>
      </w:r>
      <w:r>
        <w:rPr>
          <w:bCs/>
        </w:rPr>
        <w:t>两种方法</w:t>
      </w:r>
    </w:p>
    <w:p>
      <w:pPr>
        <w:pStyle w:val="4"/>
        <w:numPr>
          <w:ilvl w:val="0"/>
          <w:numId w:val="6"/>
        </w:numPr>
        <w:ind w:firstLine="210"/>
        <w:rPr/>
      </w:pPr>
      <w:r>
        <w:rPr/>
        <w:t>GET</w:t>
      </w:r>
      <w:r>
        <w:rPr/>
        <w:t>是从服务器上获取数据，</w:t>
      </w:r>
      <w:r>
        <w:rPr/>
        <w:t>POST</w:t>
      </w:r>
      <w:r>
        <w:rPr/>
        <w:t>是向服务器传送数据</w:t>
      </w:r>
    </w:p>
    <w:p>
      <w:pPr>
        <w:pStyle w:val="4"/>
        <w:numPr>
          <w:ilvl w:val="0"/>
          <w:numId w:val="6"/>
        </w:numPr>
        <w:ind w:firstLine="210"/>
        <w:rPr/>
      </w:pPr>
      <w:r>
        <w:rPr/>
        <w:t>GET</w:t>
      </w:r>
      <w:r>
        <w:rPr/>
        <w:t>请求参数显示，都显示在浏览器网址上，</w:t>
      </w:r>
      <w:r>
        <w:rPr/>
        <w:t>HTTP</w:t>
      </w:r>
      <w:r>
        <w:rPr/>
        <w:t>服务器根据该请求所包含</w:t>
      </w:r>
      <w:r>
        <w:rPr/>
        <w:t>URL</w:t>
      </w:r>
      <w:r>
        <w:rPr/>
        <w:t>中的参数来产生响应内容，即“</w:t>
      </w:r>
      <w:r>
        <w:rPr/>
        <w:t>Get”</w:t>
      </w:r>
      <w:r>
        <w:rPr/>
        <w:t>请求的参数是</w:t>
      </w:r>
      <w:r>
        <w:rPr/>
        <w:t>URL</w:t>
      </w:r>
      <w:r>
        <w:rPr/>
        <w:t xml:space="preserve">的一部分。 例如： </w:t>
      </w:r>
      <w:r>
        <w:rPr/>
        <w:t>http://www.baidu.com/s?wd=Chinese</w:t>
      </w:r>
    </w:p>
    <w:p>
      <w:pPr>
        <w:pStyle w:val="4"/>
        <w:numPr>
          <w:ilvl w:val="0"/>
          <w:numId w:val="6"/>
        </w:numPr>
        <w:ind w:firstLine="210"/>
        <w:rPr/>
      </w:pPr>
      <w:r>
        <w:rPr/>
        <w:t>POST</w:t>
      </w:r>
      <w:r>
        <w:rPr/>
        <w:t>请求参数在请求体当中，消息长度没有限制而且以隐式的方式进行发送，通常用来向</w:t>
      </w:r>
      <w:r>
        <w:rPr/>
        <w:t>HTTP</w:t>
      </w:r>
      <w:r>
        <w:rPr/>
        <w:t>服务器提交量比较大的数据（比如请求中包含许多参数或者文件上传操作等），请求的参数包含在“</w:t>
      </w:r>
      <w:r>
        <w:rPr/>
        <w:t>Content-Type”</w:t>
      </w:r>
      <w:r>
        <w:rPr/>
        <w:t>消息头里，指明该消息体的媒体类型和编码，</w:t>
      </w:r>
    </w:p>
    <w:p>
      <w:pPr>
        <w:pStyle w:val="4"/>
        <w:ind w:firstLine="211"/>
        <w:rPr/>
      </w:pPr>
      <w:r>
        <w:rPr>
          <w:b/>
          <w:bCs/>
        </w:rPr>
        <w:t>注意：避免使用</w:t>
      </w:r>
      <w:r>
        <w:rPr>
          <w:b/>
          <w:bCs/>
        </w:rPr>
        <w:t>Get</w:t>
      </w:r>
      <w:r>
        <w:rPr>
          <w:b/>
          <w:bCs/>
        </w:rPr>
        <w:t>方式提交表单，因为有可能会导致安全问题。 比如说在登陆表单中用</w:t>
      </w:r>
      <w:r>
        <w:rPr>
          <w:b/>
          <w:bCs/>
        </w:rPr>
        <w:t>Get</w:t>
      </w:r>
      <w:r>
        <w:rPr>
          <w:b/>
          <w:bCs/>
        </w:rPr>
        <w:t>方式，用户输入的用户名和密码将在地址栏中暴露无遗。</w:t>
      </w:r>
    </w:p>
    <w:p>
      <w:pPr>
        <w:pStyle w:val="3"/>
        <w:numPr>
          <w:ilvl w:val="2"/>
          <w:numId w:val="1"/>
        </w:numPr>
        <w:ind w:right="240" w:hanging="0"/>
        <w:rPr/>
      </w:pPr>
      <w:r>
        <w:rPr/>
        <w:t>常用的请求报头 （考虑加标题）</w:t>
      </w:r>
    </w:p>
    <w:p>
      <w:pPr>
        <w:pStyle w:val="4"/>
        <w:ind w:firstLine="211"/>
        <w:rPr>
          <w:b/>
          <w:b/>
        </w:rPr>
      </w:pPr>
      <w:r>
        <w:rPr>
          <w:b/>
        </w:rPr>
        <w:t>1. Host (</w:t>
      </w:r>
      <w:r>
        <w:rPr>
          <w:b/>
        </w:rPr>
        <w:t>主机和端口号</w:t>
      </w:r>
      <w:r>
        <w:rPr>
          <w:b/>
        </w:rPr>
        <w:t>)</w:t>
      </w:r>
    </w:p>
    <w:p>
      <w:pPr>
        <w:pStyle w:val="4"/>
        <w:ind w:firstLine="210"/>
        <w:rPr/>
      </w:pPr>
      <w:r>
        <w:rPr/>
        <w:t>Host</w:t>
      </w:r>
      <w:r>
        <w:rPr/>
        <w:t>：对应网址</w:t>
      </w:r>
      <w:r>
        <w:rPr/>
        <w:t>URL</w:t>
      </w:r>
      <w:r>
        <w:rPr/>
        <w:t>中的</w:t>
      </w:r>
      <w:r>
        <w:rPr/>
        <w:t>Web</w:t>
      </w:r>
      <w:r>
        <w:rPr/>
        <w:t>名称和端口号，用于指定被请求资源的</w:t>
      </w:r>
      <w:r>
        <w:rPr/>
        <w:t>Internet</w:t>
      </w:r>
      <w:r>
        <w:rPr/>
        <w:t>主机和端口号，通常属于</w:t>
      </w:r>
      <w:r>
        <w:rPr/>
        <w:t>URL</w:t>
      </w:r>
      <w:r>
        <w:rPr/>
        <w:t>的一部分。</w:t>
      </w:r>
    </w:p>
    <w:p>
      <w:pPr>
        <w:pStyle w:val="4"/>
        <w:ind w:firstLine="211"/>
        <w:rPr>
          <w:b/>
          <w:b/>
        </w:rPr>
      </w:pPr>
      <w:r>
        <w:rPr>
          <w:b/>
        </w:rPr>
        <w:t>2. Connection (</w:t>
      </w:r>
      <w:r>
        <w:rPr>
          <w:b/>
        </w:rPr>
        <w:t>链接类型</w:t>
      </w:r>
      <w:r>
        <w:rPr>
          <w:b/>
        </w:rPr>
        <w:t>)</w:t>
      </w:r>
    </w:p>
    <w:p>
      <w:pPr>
        <w:pStyle w:val="4"/>
        <w:ind w:firstLine="210"/>
        <w:rPr/>
      </w:pPr>
      <w:r>
        <w:rPr/>
        <w:t>Connection</w:t>
      </w:r>
      <w:r>
        <w:rPr/>
        <w:t>：表示客户端与服务连接类型</w:t>
      </w:r>
    </w:p>
    <w:p>
      <w:pPr>
        <w:pStyle w:val="4"/>
        <w:numPr>
          <w:ilvl w:val="0"/>
          <w:numId w:val="7"/>
        </w:numPr>
        <w:ind w:firstLine="210"/>
        <w:rPr/>
      </w:pPr>
      <w:r>
        <w:rPr/>
        <w:t xml:space="preserve">Client </w:t>
      </w:r>
      <w:r>
        <w:rPr/>
        <w:t xml:space="preserve">发起一个包含 </w:t>
      </w:r>
      <w:r>
        <w:rPr/>
        <w:t xml:space="preserve">Connection:keep-alive </w:t>
      </w:r>
      <w:r>
        <w:rPr/>
        <w:t>的请求，</w:t>
      </w:r>
      <w:r>
        <w:rPr/>
        <w:t>HTTP/1.1</w:t>
      </w:r>
      <w:r>
        <w:rPr/>
        <w:t xml:space="preserve">使用 </w:t>
      </w:r>
      <w:r>
        <w:rPr/>
        <w:t xml:space="preserve">keep-alive </w:t>
      </w:r>
      <w:r>
        <w:rPr/>
        <w:t>为默认值。</w:t>
      </w:r>
    </w:p>
    <w:p>
      <w:pPr>
        <w:pStyle w:val="4"/>
        <w:numPr>
          <w:ilvl w:val="0"/>
          <w:numId w:val="7"/>
        </w:numPr>
        <w:ind w:firstLine="210"/>
        <w:rPr/>
      </w:pPr>
      <w:r>
        <w:rPr/>
        <w:t>Server</w:t>
      </w:r>
      <w:r>
        <w:rPr/>
        <w:t>收到请求后：</w:t>
      </w:r>
    </w:p>
    <w:p>
      <w:pPr>
        <w:pStyle w:val="4"/>
        <w:numPr>
          <w:ilvl w:val="1"/>
          <w:numId w:val="7"/>
        </w:numPr>
        <w:ind w:firstLine="210"/>
        <w:rPr/>
      </w:pPr>
      <w:r>
        <w:rPr/>
        <w:t xml:space="preserve">如果 </w:t>
      </w:r>
      <w:r>
        <w:rPr/>
        <w:t xml:space="preserve">Server </w:t>
      </w:r>
      <w:r>
        <w:rPr/>
        <w:t xml:space="preserve">支持 </w:t>
      </w:r>
      <w:r>
        <w:rPr/>
        <w:t>keep-alive</w:t>
      </w:r>
      <w:r>
        <w:rPr/>
        <w:t xml:space="preserve">，回复一个包含 </w:t>
      </w:r>
      <w:r>
        <w:rPr/>
        <w:t xml:space="preserve">Connection:keep-alive </w:t>
      </w:r>
      <w:r>
        <w:rPr/>
        <w:t>的响应，不关闭连接；</w:t>
      </w:r>
    </w:p>
    <w:p>
      <w:pPr>
        <w:pStyle w:val="4"/>
        <w:numPr>
          <w:ilvl w:val="1"/>
          <w:numId w:val="7"/>
        </w:numPr>
        <w:ind w:firstLine="210"/>
        <w:rPr/>
      </w:pPr>
      <w:r>
        <w:rPr/>
        <w:t xml:space="preserve">如果 </w:t>
      </w:r>
      <w:r>
        <w:rPr/>
        <w:t xml:space="preserve">Server </w:t>
      </w:r>
      <w:r>
        <w:rPr/>
        <w:t xml:space="preserve">不支持 </w:t>
      </w:r>
      <w:r>
        <w:rPr/>
        <w:t>keep-alive</w:t>
      </w:r>
      <w:r>
        <w:rPr/>
        <w:t xml:space="preserve">，回复一个包含 </w:t>
      </w:r>
      <w:r>
        <w:rPr/>
        <w:t xml:space="preserve">Connection:close </w:t>
      </w:r>
      <w:r>
        <w:rPr/>
        <w:t>的响应，关闭连接。</w:t>
      </w:r>
    </w:p>
    <w:p>
      <w:pPr>
        <w:pStyle w:val="4"/>
        <w:numPr>
          <w:ilvl w:val="0"/>
          <w:numId w:val="7"/>
        </w:numPr>
        <w:ind w:firstLine="210"/>
        <w:rPr/>
      </w:pPr>
      <w:r>
        <w:rPr/>
        <w:t>如果</w:t>
      </w:r>
      <w:r>
        <w:rPr/>
        <w:t>client</w:t>
      </w:r>
      <w:r>
        <w:rPr/>
        <w:t xml:space="preserve">收到包含 </w:t>
      </w:r>
      <w:r>
        <w:rPr/>
        <w:t xml:space="preserve">Connection:keep-alive </w:t>
      </w:r>
      <w:r>
        <w:rPr/>
        <w:t xml:space="preserve">的响应，向同一个连接发送下一个请求，直到一方主动关闭连接。 </w:t>
      </w:r>
    </w:p>
    <w:p>
      <w:pPr>
        <w:pStyle w:val="4"/>
        <w:ind w:firstLine="210"/>
        <w:rPr/>
      </w:pPr>
      <w:r>
        <w:rPr>
          <w:bCs/>
        </w:rPr>
        <w:t>keep-alive</w:t>
      </w:r>
      <w:r>
        <w:rPr>
          <w:bCs/>
        </w:rPr>
        <w:t>在很多情况下能够重用连接，减少资源消耗，缩短响应时间，比如当浏览器需要多个文件时</w:t>
      </w:r>
      <w:r>
        <w:rPr>
          <w:bCs/>
        </w:rPr>
        <w:t>(</w:t>
      </w:r>
      <w:r>
        <w:rPr>
          <w:bCs/>
        </w:rPr>
        <w:t>比如一个</w:t>
      </w:r>
      <w:r>
        <w:rPr>
          <w:bCs/>
        </w:rPr>
        <w:t>HTML</w:t>
      </w:r>
      <w:r>
        <w:rPr>
          <w:bCs/>
        </w:rPr>
        <w:t>文件和相关的图形文件</w:t>
      </w:r>
      <w:r>
        <w:rPr>
          <w:bCs/>
        </w:rPr>
        <w:t>)</w:t>
      </w:r>
      <w:r>
        <w:rPr>
          <w:bCs/>
        </w:rPr>
        <w:t>，不需要每次都去请求建立连接。</w:t>
      </w:r>
    </w:p>
    <w:p>
      <w:pPr>
        <w:pStyle w:val="4"/>
        <w:ind w:firstLine="210"/>
        <w:rPr>
          <w:bCs/>
        </w:rPr>
      </w:pPr>
      <w:r>
        <w:rPr>
          <w:bCs/>
        </w:rPr>
        <w:t>3. Upgrade-Insecure-Requests (</w:t>
      </w:r>
      <w:r>
        <w:rPr>
          <w:bCs/>
        </w:rPr>
        <w:t>升级为</w:t>
      </w:r>
      <w:r>
        <w:rPr>
          <w:bCs/>
        </w:rPr>
        <w:t>HTTPS</w:t>
      </w:r>
      <w:r>
        <w:rPr>
          <w:bCs/>
        </w:rPr>
        <w:t>请求</w:t>
      </w:r>
      <w:r>
        <w:rPr>
          <w:bCs/>
        </w:rPr>
        <w:t>)</w:t>
      </w:r>
    </w:p>
    <w:p>
      <w:pPr>
        <w:pStyle w:val="4"/>
        <w:ind w:firstLine="210"/>
        <w:rPr/>
      </w:pPr>
      <w:r>
        <w:rPr/>
        <w:t>Upgrade-Insecure-Requests</w:t>
      </w:r>
      <w:r>
        <w:rPr/>
        <w:t xml:space="preserve">：升级不安全的请求，意思是会在加载 </w:t>
      </w:r>
      <w:r>
        <w:rPr/>
        <w:t xml:space="preserve">http </w:t>
      </w:r>
      <w:r>
        <w:rPr/>
        <w:t xml:space="preserve">资源时自动替换成 </w:t>
      </w:r>
      <w:r>
        <w:rPr/>
        <w:t xml:space="preserve">https </w:t>
      </w:r>
      <w:r>
        <w:rPr/>
        <w:t>请求，让浏览器不再显示</w:t>
      </w:r>
      <w:r>
        <w:rPr/>
        <w:t>https</w:t>
      </w:r>
      <w:r>
        <w:rPr/>
        <w:t>页面中的</w:t>
      </w:r>
      <w:r>
        <w:rPr/>
        <w:t>http</w:t>
      </w:r>
      <w:r>
        <w:rPr/>
        <w:t>请求警报。</w:t>
      </w:r>
    </w:p>
    <w:p>
      <w:pPr>
        <w:pStyle w:val="4"/>
        <w:ind w:firstLine="210"/>
        <w:rPr/>
      </w:pPr>
      <w:r>
        <w:rPr>
          <w:bCs/>
          <w:i/>
          <w:iCs/>
        </w:rPr>
        <w:t xml:space="preserve">HTTPS </w:t>
      </w:r>
      <w:r>
        <w:rPr>
          <w:bCs/>
          <w:i/>
          <w:iCs/>
        </w:rPr>
        <w:t xml:space="preserve">是以安全为目标的 </w:t>
      </w:r>
      <w:r>
        <w:rPr>
          <w:bCs/>
          <w:i/>
          <w:iCs/>
        </w:rPr>
        <w:t xml:space="preserve">HTTP </w:t>
      </w:r>
      <w:r>
        <w:rPr>
          <w:bCs/>
          <w:i/>
          <w:iCs/>
        </w:rPr>
        <w:t xml:space="preserve">通道，所以在 </w:t>
      </w:r>
      <w:r>
        <w:rPr>
          <w:bCs/>
          <w:i/>
          <w:iCs/>
        </w:rPr>
        <w:t xml:space="preserve">HTTPS </w:t>
      </w:r>
      <w:r>
        <w:rPr>
          <w:bCs/>
          <w:i/>
          <w:iCs/>
        </w:rPr>
        <w:t xml:space="preserve">承载的页面上不允许出现 </w:t>
      </w:r>
      <w:r>
        <w:rPr>
          <w:bCs/>
          <w:i/>
          <w:iCs/>
        </w:rPr>
        <w:t xml:space="preserve">HTTP </w:t>
      </w:r>
      <w:r>
        <w:rPr>
          <w:bCs/>
          <w:i/>
          <w:iCs/>
        </w:rPr>
        <w:t>请求，一旦出现就是提示或报错。</w:t>
      </w:r>
    </w:p>
    <w:p>
      <w:pPr>
        <w:pStyle w:val="4"/>
        <w:ind w:firstLine="211"/>
        <w:rPr>
          <w:b/>
          <w:b/>
          <w:bCs/>
        </w:rPr>
      </w:pPr>
      <w:r>
        <w:rPr>
          <w:b/>
          <w:bCs/>
        </w:rPr>
        <w:t>4. User-Agent (</w:t>
      </w:r>
      <w:r>
        <w:rPr>
          <w:b/>
          <w:bCs/>
        </w:rPr>
        <w:t>浏览器名称</w:t>
      </w:r>
      <w:r>
        <w:rPr>
          <w:b/>
          <w:bCs/>
        </w:rPr>
        <w:t>)</w:t>
      </w:r>
    </w:p>
    <w:p>
      <w:pPr>
        <w:pStyle w:val="4"/>
        <w:ind w:firstLine="210"/>
        <w:rPr/>
      </w:pPr>
      <w:r>
        <w:rPr/>
        <w:t>User-Agent</w:t>
      </w:r>
      <w:r>
        <w:rPr/>
        <w:t>：是客户浏览器的名称，以后会详细讲。</w:t>
      </w:r>
    </w:p>
    <w:p>
      <w:pPr>
        <w:pStyle w:val="4"/>
        <w:ind w:firstLine="210"/>
        <w:rPr>
          <w:bCs/>
        </w:rPr>
      </w:pPr>
      <w:r>
        <w:rPr>
          <w:bCs/>
        </w:rPr>
        <w:t>5. Accept (</w:t>
      </w:r>
      <w:r>
        <w:rPr>
          <w:bCs/>
        </w:rPr>
        <w:t>传输文件类型</w:t>
      </w:r>
      <w:r>
        <w:rPr>
          <w:bCs/>
        </w:rPr>
        <w:t>)</w:t>
      </w:r>
    </w:p>
    <w:p>
      <w:pPr>
        <w:pStyle w:val="4"/>
        <w:ind w:firstLine="210"/>
        <w:rPr/>
      </w:pPr>
      <w:r>
        <w:rPr/>
        <w:t>Accept</w:t>
      </w:r>
      <w:r>
        <w:rPr/>
        <w:t>：指浏览器或其他客户端可以接受的</w:t>
      </w:r>
      <w:r>
        <w:rPr/>
        <w:t>MIME</w:t>
      </w:r>
      <w:r>
        <w:rPr/>
        <w:t>（</w:t>
      </w:r>
      <w:r>
        <w:rPr/>
        <w:t>Multipurpose Internet Mail Extensions</w:t>
      </w:r>
      <w:r>
        <w:rPr/>
        <w:t>（多用途互联网邮件扩展））文件类型，服务器可以根据它判断并返回适当的文件格式。</w:t>
      </w:r>
    </w:p>
    <w:p>
      <w:pPr>
        <w:pStyle w:val="4"/>
        <w:ind w:firstLine="210"/>
        <w:rPr>
          <w:bCs/>
        </w:rPr>
      </w:pPr>
      <w:r>
        <w:rPr>
          <w:bCs/>
        </w:rPr>
        <w:t>举例：</w:t>
      </w:r>
    </w:p>
    <w:p>
      <w:pPr>
        <w:pStyle w:val="4"/>
        <w:ind w:firstLine="210"/>
        <w:rPr/>
      </w:pPr>
      <w:r>
        <w:rPr/>
        <w:t>Accept: */*</w:t>
      </w:r>
      <w:r>
        <w:rPr/>
        <w:t>：表示什么都可以接收。</w:t>
      </w:r>
    </w:p>
    <w:p>
      <w:pPr>
        <w:pStyle w:val="4"/>
        <w:ind w:firstLine="210"/>
        <w:rPr/>
      </w:pPr>
      <w:r>
        <w:rPr/>
        <w:t>Accept</w:t>
      </w:r>
      <w:r>
        <w:rPr/>
        <w:t>：</w:t>
      </w:r>
      <w:r>
        <w:rPr/>
        <w:t>image/gif</w:t>
      </w:r>
      <w:r>
        <w:rPr/>
        <w:t>：表明客户端希望接受</w:t>
      </w:r>
      <w:r>
        <w:rPr/>
        <w:t>GIF</w:t>
      </w:r>
      <w:r>
        <w:rPr/>
        <w:t>图像格式的资源；</w:t>
      </w:r>
    </w:p>
    <w:p>
      <w:pPr>
        <w:pStyle w:val="4"/>
        <w:ind w:firstLine="210"/>
        <w:rPr/>
      </w:pPr>
      <w:r>
        <w:rPr/>
        <w:t>Accept</w:t>
      </w:r>
      <w:r>
        <w:rPr/>
        <w:t>：</w:t>
      </w:r>
      <w:r>
        <w:rPr/>
        <w:t>text/html</w:t>
      </w:r>
      <w:r>
        <w:rPr/>
        <w:t>：表明客户端希望接受</w:t>
      </w:r>
      <w:r>
        <w:rPr/>
        <w:t>html</w:t>
      </w:r>
      <w:r>
        <w:rPr/>
        <w:t>文本。</w:t>
      </w:r>
    </w:p>
    <w:p>
      <w:pPr>
        <w:pStyle w:val="4"/>
        <w:ind w:firstLine="210"/>
        <w:rPr/>
      </w:pPr>
      <w:r>
        <w:rPr/>
        <w:t>Accept: text/html, application/xhtml+xml;q=0.9, image/*;q=0.8</w:t>
      </w:r>
      <w:r>
        <w:rPr/>
        <w:t xml:space="preserve">：表示浏览器支持的 </w:t>
      </w:r>
      <w:r>
        <w:rPr/>
        <w:t xml:space="preserve">MIME </w:t>
      </w:r>
      <w:r>
        <w:rPr/>
        <w:t xml:space="preserve">类型分别是 </w:t>
      </w:r>
      <w:r>
        <w:rPr/>
        <w:t>html</w:t>
      </w:r>
      <w:r>
        <w:rPr/>
        <w:t>文本、</w:t>
      </w:r>
      <w:r>
        <w:rPr/>
        <w:t>xhtml</w:t>
      </w:r>
      <w:r>
        <w:rPr/>
        <w:t>和</w:t>
      </w:r>
      <w:r>
        <w:rPr/>
        <w:t>xml</w:t>
      </w:r>
      <w:r>
        <w:rPr/>
        <w:t>文档、所有的图像格式资源。</w:t>
      </w:r>
    </w:p>
    <w:p>
      <w:pPr>
        <w:pStyle w:val="4"/>
        <w:ind w:firstLine="210"/>
        <w:rPr/>
      </w:pPr>
      <w:r>
        <w:rPr>
          <w:bCs/>
          <w:iCs/>
        </w:rPr>
        <w:t>q</w:t>
      </w:r>
      <w:r>
        <w:rPr>
          <w:bCs/>
          <w:iCs/>
        </w:rPr>
        <w:t xml:space="preserve">是权重系数，范围 </w:t>
      </w:r>
      <w:r>
        <w:rPr>
          <w:bCs/>
          <w:iCs/>
        </w:rPr>
        <w:t>0 =&lt; q &lt;= 1</w:t>
      </w:r>
      <w:r>
        <w:rPr>
          <w:bCs/>
          <w:iCs/>
        </w:rPr>
        <w:t>，</w:t>
      </w:r>
      <w:r>
        <w:rPr>
          <w:bCs/>
          <w:iCs/>
        </w:rPr>
        <w:t xml:space="preserve">q </w:t>
      </w:r>
      <w:r>
        <w:rPr>
          <w:bCs/>
          <w:iCs/>
        </w:rPr>
        <w:t>值越大，请求越倾向于获得其“</w:t>
      </w:r>
      <w:r>
        <w:rPr>
          <w:bCs/>
          <w:iCs/>
        </w:rPr>
        <w:t>;”</w:t>
      </w:r>
      <w:r>
        <w:rPr>
          <w:bCs/>
          <w:iCs/>
        </w:rPr>
        <w:t>之前的类型表示的内容。若没有指定</w:t>
      </w:r>
      <w:r>
        <w:rPr>
          <w:bCs/>
          <w:iCs/>
        </w:rPr>
        <w:t>q</w:t>
      </w:r>
      <w:r>
        <w:rPr>
          <w:bCs/>
          <w:iCs/>
        </w:rPr>
        <w:t>值，则默认为</w:t>
      </w:r>
      <w:r>
        <w:rPr>
          <w:bCs/>
          <w:iCs/>
        </w:rPr>
        <w:t>1</w:t>
      </w:r>
      <w:r>
        <w:rPr>
          <w:bCs/>
          <w:iCs/>
        </w:rPr>
        <w:t>，按从左到右排序顺序；若被赋值为</w:t>
      </w:r>
      <w:r>
        <w:rPr>
          <w:bCs/>
          <w:iCs/>
        </w:rPr>
        <w:t>0</w:t>
      </w:r>
      <w:r>
        <w:rPr>
          <w:bCs/>
          <w:iCs/>
        </w:rPr>
        <w:t>，则用于表示浏览器不接受此内容类型。</w:t>
      </w:r>
    </w:p>
    <w:p>
      <w:pPr>
        <w:pStyle w:val="4"/>
        <w:ind w:firstLine="210"/>
        <w:rPr/>
      </w:pPr>
      <w:r>
        <w:rPr>
          <w:bCs/>
          <w:iCs/>
        </w:rPr>
        <w:t>Text</w:t>
      </w:r>
      <w:r>
        <w:rPr>
          <w:bCs/>
          <w:iCs/>
        </w:rPr>
        <w:t>：用于标准化地表示的文本信息，文本消息可以是多种字符集和或者多种格式的；</w:t>
      </w:r>
      <w:r>
        <w:rPr>
          <w:bCs/>
          <w:iCs/>
        </w:rPr>
        <w:t>Application</w:t>
      </w:r>
      <w:r>
        <w:rPr>
          <w:bCs/>
          <w:iCs/>
        </w:rPr>
        <w:t>：用于传输应用程序数据或者二进制数据。</w:t>
      </w:r>
    </w:p>
    <w:p>
      <w:pPr>
        <w:pStyle w:val="4"/>
        <w:ind w:firstLine="210"/>
        <w:rPr>
          <w:bCs/>
        </w:rPr>
      </w:pPr>
      <w:r>
        <w:rPr>
          <w:bCs/>
        </w:rPr>
        <w:t>6. Referer (</w:t>
      </w:r>
      <w:r>
        <w:rPr>
          <w:bCs/>
        </w:rPr>
        <w:t>页面跳转处</w:t>
      </w:r>
      <w:r>
        <w:rPr>
          <w:bCs/>
        </w:rPr>
        <w:t>)</w:t>
      </w:r>
    </w:p>
    <w:p>
      <w:pPr>
        <w:pStyle w:val="4"/>
        <w:ind w:firstLine="210"/>
        <w:rPr/>
      </w:pPr>
      <w:r>
        <w:rPr/>
        <w:t>Referer</w:t>
      </w:r>
      <w:r>
        <w:rPr/>
        <w:t>：表明产生请求的网页来自于哪个</w:t>
      </w:r>
      <w:r>
        <w:rPr/>
        <w:t>URL</w:t>
      </w:r>
      <w:r>
        <w:rPr/>
        <w:t xml:space="preserve">，用户是从该 </w:t>
      </w:r>
      <w:r>
        <w:rPr/>
        <w:t>Referer</w:t>
      </w:r>
      <w:r>
        <w:rPr/>
        <w:t>页面访问到当前请求的页面。这个属性可以用来跟踪</w:t>
      </w:r>
      <w:r>
        <w:rPr/>
        <w:t>Web</w:t>
      </w:r>
      <w:r>
        <w:rPr/>
        <w:t>请求来自哪个页面，是从什么网站来的等。该字段经常用于防盗用。</w:t>
      </w:r>
    </w:p>
    <w:p>
      <w:pPr>
        <w:pStyle w:val="4"/>
        <w:ind w:firstLine="210"/>
        <w:rPr/>
      </w:pPr>
      <w:r>
        <w:rPr/>
        <w:t>在下载某些网站的图片时，可能会遇到需要提供</w:t>
      </w:r>
      <w:r>
        <w:rPr/>
        <w:t>referer</w:t>
      </w:r>
      <w:r>
        <w:rPr/>
        <w:t>字段的情况，否则无法下载，那是因为人家做了防盗链，原理就是根据</w:t>
      </w:r>
      <w:r>
        <w:rPr/>
        <w:t>referer</w:t>
      </w:r>
      <w:r>
        <w:rPr/>
        <w:t>去判断是否是本网站的地址，如果不是，则拒绝，如果是，就可以下载；</w:t>
      </w:r>
    </w:p>
    <w:p>
      <w:pPr>
        <w:pStyle w:val="4"/>
        <w:ind w:firstLine="211"/>
        <w:rPr>
          <w:b/>
          <w:b/>
        </w:rPr>
      </w:pPr>
      <w:r>
        <w:rPr>
          <w:b/>
        </w:rPr>
        <w:t>7. Accept-Encoding</w:t>
      </w:r>
      <w:r>
        <w:rPr>
          <w:b/>
        </w:rPr>
        <w:t>（文件编解码格式）</w:t>
      </w:r>
    </w:p>
    <w:p>
      <w:pPr>
        <w:pStyle w:val="4"/>
        <w:ind w:firstLine="210"/>
        <w:rPr/>
      </w:pPr>
      <w:r>
        <w:rPr/>
        <w:t>Accept-Encoding</w:t>
      </w:r>
      <w:r>
        <w:rPr/>
        <w:t>：指出浏览器可以接受的编码方式。编码方式不同于文件格式，它是为了压缩文件并加速文件传递速度。浏览器在接收到</w:t>
      </w:r>
      <w:r>
        <w:rPr/>
        <w:t>Web</w:t>
      </w:r>
      <w:r>
        <w:rPr/>
        <w:t>响应之后先解码，然后再检查文件格式，许多情形下这可以减少大量的下载时间。</w:t>
      </w:r>
    </w:p>
    <w:p>
      <w:pPr>
        <w:pStyle w:val="4"/>
        <w:ind w:firstLine="210"/>
        <w:rPr>
          <w:bCs/>
        </w:rPr>
      </w:pPr>
      <w:r>
        <w:rPr>
          <w:bCs/>
        </w:rPr>
        <w:t>举例：</w:t>
      </w:r>
      <w:r>
        <w:rPr>
          <w:bCs/>
        </w:rPr>
        <w:t>Accept-Encoding:gzip;q=1.0, identity; q=0.5, *;q=0</w:t>
      </w:r>
    </w:p>
    <w:p>
      <w:pPr>
        <w:pStyle w:val="4"/>
        <w:ind w:firstLine="210"/>
        <w:rPr/>
      </w:pPr>
      <w:r>
        <w:rPr/>
        <w:t>如果有多个</w:t>
      </w:r>
      <w:r>
        <w:rPr/>
        <w:t>Encoding</w:t>
      </w:r>
      <w:r>
        <w:rPr/>
        <w:t>同时匹配</w:t>
      </w:r>
      <w:r>
        <w:rPr/>
        <w:t xml:space="preserve">, </w:t>
      </w:r>
      <w:r>
        <w:rPr/>
        <w:t>按照</w:t>
      </w:r>
      <w:r>
        <w:rPr/>
        <w:t>q</w:t>
      </w:r>
      <w:r>
        <w:rPr/>
        <w:t xml:space="preserve">值顺序排列，本例中按顺序支持 </w:t>
      </w:r>
      <w:r>
        <w:rPr/>
        <w:t>gzip, identity</w:t>
      </w:r>
      <w:r>
        <w:rPr/>
        <w:t>压缩编码，支持</w:t>
      </w:r>
      <w:r>
        <w:rPr/>
        <w:t>gzip</w:t>
      </w:r>
      <w:r>
        <w:rPr/>
        <w:t>的浏览器会返回经过</w:t>
      </w:r>
      <w:r>
        <w:rPr/>
        <w:t>gzip</w:t>
      </w:r>
      <w:r>
        <w:rPr/>
        <w:t>编码的</w:t>
      </w:r>
      <w:r>
        <w:rPr/>
        <w:t>HTML</w:t>
      </w:r>
      <w:r>
        <w:rPr/>
        <w:t xml:space="preserve">页面。 </w:t>
      </w:r>
      <w:r>
        <w:rPr>
          <w:bCs/>
        </w:rPr>
        <w:t>如果请求消息中没有设置这个域服务器假定客户端对各种内容编码都可以接受。</w:t>
      </w:r>
    </w:p>
    <w:p>
      <w:pPr>
        <w:pStyle w:val="4"/>
        <w:ind w:firstLine="210"/>
        <w:rPr>
          <w:bCs/>
        </w:rPr>
      </w:pPr>
      <w:r>
        <w:rPr>
          <w:bCs/>
        </w:rPr>
        <w:t>8. Accept-Language</w:t>
      </w:r>
      <w:r>
        <w:rPr>
          <w:bCs/>
        </w:rPr>
        <w:t>（语言种类）</w:t>
      </w:r>
    </w:p>
    <w:p>
      <w:pPr>
        <w:pStyle w:val="4"/>
        <w:ind w:firstLine="210"/>
        <w:rPr/>
      </w:pPr>
      <w:r>
        <w:rPr/>
        <w:t>Accept-Langeuage</w:t>
      </w:r>
      <w:r>
        <w:rPr/>
        <w:t>：指出浏览器可以接受的语言种类，如</w:t>
      </w:r>
      <w:r>
        <w:rPr/>
        <w:t>en</w:t>
      </w:r>
      <w:r>
        <w:rPr/>
        <w:t>或</w:t>
      </w:r>
      <w:r>
        <w:rPr/>
        <w:t>en-us</w:t>
      </w:r>
      <w:r>
        <w:rPr/>
        <w:t>指英语，</w:t>
      </w:r>
      <w:r>
        <w:rPr/>
        <w:t>zh</w:t>
      </w:r>
      <w:r>
        <w:rPr/>
        <w:t>或者</w:t>
      </w:r>
      <w:r>
        <w:rPr/>
        <w:t>zh-cn</w:t>
      </w:r>
      <w:r>
        <w:rPr/>
        <w:t>指中文，当服务器能够提供一种以上的语言版本时要用到。</w:t>
      </w:r>
    </w:p>
    <w:p>
      <w:pPr>
        <w:pStyle w:val="4"/>
        <w:ind w:firstLine="210"/>
        <w:rPr>
          <w:bCs/>
        </w:rPr>
      </w:pPr>
      <w:r>
        <w:rPr>
          <w:bCs/>
        </w:rPr>
        <w:t>9. Accept-Charset</w:t>
      </w:r>
      <w:r>
        <w:rPr>
          <w:bCs/>
        </w:rPr>
        <w:t>（字符编码）</w:t>
      </w:r>
    </w:p>
    <w:p>
      <w:pPr>
        <w:pStyle w:val="4"/>
        <w:ind w:firstLine="210"/>
        <w:rPr/>
      </w:pPr>
      <w:r>
        <w:rPr/>
        <w:t>Accept-Charset</w:t>
      </w:r>
      <w:r>
        <w:rPr/>
        <w:t>：指出浏览器可以接受的字符编码。</w:t>
      </w:r>
    </w:p>
    <w:p>
      <w:pPr>
        <w:pStyle w:val="4"/>
        <w:ind w:firstLine="210"/>
        <w:rPr>
          <w:bCs/>
        </w:rPr>
      </w:pPr>
      <w:r>
        <w:rPr>
          <w:bCs/>
        </w:rPr>
        <w:t>举例：</w:t>
      </w:r>
      <w:r>
        <w:rPr>
          <w:bCs/>
        </w:rPr>
        <w:t>Accept-Charset:iso-8859-1,gb2312,utf-8</w:t>
      </w:r>
    </w:p>
    <w:p>
      <w:pPr>
        <w:pStyle w:val="4"/>
        <w:numPr>
          <w:ilvl w:val="0"/>
          <w:numId w:val="8"/>
        </w:numPr>
        <w:ind w:firstLine="210"/>
        <w:rPr/>
      </w:pPr>
      <w:r>
        <w:rPr/>
        <w:t>ISO8859-1</w:t>
      </w:r>
      <w:r>
        <w:rPr/>
        <w:t>：通常叫做</w:t>
      </w:r>
      <w:r>
        <w:rPr/>
        <w:t>Latin-1</w:t>
      </w:r>
      <w:r>
        <w:rPr/>
        <w:t>。</w:t>
      </w:r>
      <w:r>
        <w:rPr/>
        <w:t>Latin-1</w:t>
      </w:r>
      <w:r>
        <w:rPr/>
        <w:t>包括了书写所有西方欧洲语言不可缺少的附加字符，英文浏览器的默认值是</w:t>
      </w:r>
      <w:r>
        <w:rPr/>
        <w:t>ISO-8859-1.</w:t>
      </w:r>
    </w:p>
    <w:p>
      <w:pPr>
        <w:pStyle w:val="4"/>
        <w:numPr>
          <w:ilvl w:val="0"/>
          <w:numId w:val="8"/>
        </w:numPr>
        <w:ind w:firstLine="210"/>
        <w:rPr/>
      </w:pPr>
      <w:r>
        <w:rPr/>
        <w:t>gb2312</w:t>
      </w:r>
      <w:r>
        <w:rPr/>
        <w:t>：标准简体中文字符集</w:t>
      </w:r>
      <w:r>
        <w:rPr/>
        <w:t>;</w:t>
      </w:r>
    </w:p>
    <w:p>
      <w:pPr>
        <w:pStyle w:val="4"/>
        <w:numPr>
          <w:ilvl w:val="0"/>
          <w:numId w:val="8"/>
        </w:numPr>
        <w:ind w:firstLine="210"/>
        <w:rPr/>
      </w:pPr>
      <w:r>
        <w:rPr/>
        <w:t>utf-8</w:t>
      </w:r>
      <w:r>
        <w:rPr/>
        <w:t>：</w:t>
      </w:r>
      <w:r>
        <w:rPr/>
        <w:t xml:space="preserve">UNICODE </w:t>
      </w:r>
      <w:r>
        <w:rPr/>
        <w:t>的一种变长字符编码，可以解决多种语言文本显示问题，从而实现应用国际化和本地化。</w:t>
      </w:r>
    </w:p>
    <w:p>
      <w:pPr>
        <w:pStyle w:val="4"/>
        <w:ind w:firstLine="210"/>
        <w:rPr/>
      </w:pPr>
      <w:r>
        <w:rPr>
          <w:bCs/>
        </w:rPr>
        <w:t>如果在请求消息中没有设置这个域，缺省是任何字符集都可以接受。</w:t>
      </w:r>
    </w:p>
    <w:p>
      <w:pPr>
        <w:pStyle w:val="4"/>
        <w:ind w:firstLine="211"/>
        <w:rPr>
          <w:b/>
          <w:b/>
        </w:rPr>
      </w:pPr>
      <w:r>
        <w:rPr>
          <w:b/>
        </w:rPr>
        <w:t xml:space="preserve">10. Cookie </w:t>
      </w:r>
      <w:r>
        <w:rPr>
          <w:b/>
        </w:rPr>
        <w:t>（</w:t>
      </w:r>
      <w:r>
        <w:rPr>
          <w:b/>
        </w:rPr>
        <w:t>Cookie</w:t>
      </w:r>
      <w:r>
        <w:rPr>
          <w:b/>
        </w:rPr>
        <w:t>）</w:t>
      </w:r>
    </w:p>
    <w:p>
      <w:pPr>
        <w:pStyle w:val="4"/>
        <w:ind w:firstLine="210"/>
        <w:rPr/>
      </w:pPr>
      <w:r>
        <w:rPr/>
        <w:t>Cookie</w:t>
      </w:r>
      <w:r>
        <w:rPr/>
        <w:t>：浏览器用这个属性向服务器发送</w:t>
      </w:r>
      <w:r>
        <w:rPr/>
        <w:t>Cookie</w:t>
      </w:r>
      <w:r>
        <w:rPr/>
        <w:t>。</w:t>
      </w:r>
      <w:r>
        <w:rPr/>
        <w:t>Cookie</w:t>
      </w:r>
      <w:r>
        <w:rPr/>
        <w:t>是在浏览器中寄存的小型数据体，它可以记载和服务器相关的用户信息，也可以用来实现会话功能，以后会详细讲。</w:t>
      </w:r>
    </w:p>
    <w:p>
      <w:pPr>
        <w:pStyle w:val="4"/>
        <w:ind w:firstLine="210"/>
        <w:rPr>
          <w:bCs/>
        </w:rPr>
      </w:pPr>
      <w:r>
        <w:rPr>
          <w:bCs/>
        </w:rPr>
        <w:t>11. Content-Type (POST</w:t>
      </w:r>
      <w:r>
        <w:rPr>
          <w:bCs/>
        </w:rPr>
        <w:t>数据类型</w:t>
      </w:r>
      <w:r>
        <w:rPr>
          <w:bCs/>
        </w:rPr>
        <w:t>)</w:t>
      </w:r>
    </w:p>
    <w:p>
      <w:pPr>
        <w:pStyle w:val="4"/>
        <w:ind w:firstLine="210"/>
        <w:rPr/>
      </w:pPr>
      <w:r>
        <w:rPr/>
        <w:t>Content-Type</w:t>
      </w:r>
      <w:r>
        <w:rPr/>
        <w:t>：</w:t>
      </w:r>
      <w:r>
        <w:rPr/>
        <w:t>POST</w:t>
      </w:r>
      <w:r>
        <w:rPr/>
        <w:t>请求里用来表示的内容类型。</w:t>
      </w:r>
    </w:p>
    <w:p>
      <w:pPr>
        <w:pStyle w:val="4"/>
        <w:ind w:firstLine="210"/>
        <w:rPr>
          <w:bCs/>
        </w:rPr>
      </w:pPr>
      <w:r>
        <w:rPr>
          <w:bCs/>
        </w:rPr>
        <w:t>举例：</w:t>
      </w:r>
      <w:r>
        <w:rPr>
          <w:bCs/>
        </w:rPr>
        <w:t>Content-Type = Text/XML; charset=gb2312</w:t>
      </w:r>
      <w:r>
        <w:rPr>
          <w:bCs/>
        </w:rPr>
        <w:t>：</w:t>
      </w:r>
    </w:p>
    <w:p>
      <w:pPr>
        <w:pStyle w:val="4"/>
        <w:ind w:firstLine="210"/>
        <w:rPr/>
      </w:pPr>
      <w:r>
        <w:rPr/>
        <w:t>指明该请求的消息体中包含的是纯文本的</w:t>
      </w:r>
      <w:r>
        <w:rPr/>
        <w:t>XML</w:t>
      </w:r>
      <w:r>
        <w:rPr/>
        <w:t>类型的数据，字符编码采用“</w:t>
      </w:r>
      <w:r>
        <w:rPr/>
        <w:t>gb2312”</w:t>
      </w:r>
      <w:r>
        <w:rPr/>
        <w:t>。</w:t>
      </w:r>
    </w:p>
    <w:p>
      <w:pPr>
        <w:pStyle w:val="4"/>
        <w:ind w:firstLine="210"/>
        <w:rPr/>
      </w:pPr>
      <w:r>
        <w:rPr/>
      </w:r>
    </w:p>
    <w:p>
      <w:pPr>
        <w:pStyle w:val="3"/>
        <w:numPr>
          <w:ilvl w:val="2"/>
          <w:numId w:val="1"/>
        </w:numPr>
        <w:ind w:right="240" w:hanging="0"/>
        <w:rPr/>
      </w:pPr>
      <w:r>
        <w:rPr/>
        <w:t>服务端</w:t>
      </w:r>
      <w:r>
        <w:rPr>
          <w:vanish/>
        </w:rPr>
        <w:t>HHHd</w:t>
      </w:r>
      <w:r>
        <w:rPr/>
        <w:t>HTTP</w:t>
      </w:r>
      <w:r>
        <w:rPr/>
        <w:t>响应</w:t>
      </w:r>
    </w:p>
    <w:p>
      <w:pPr>
        <w:pStyle w:val="4"/>
        <w:ind w:firstLine="210"/>
        <w:rPr>
          <w:rStyle w:val="Strong"/>
          <w:b w:val="false"/>
          <w:b w:val="false"/>
          <w:bCs w:val="false"/>
        </w:rPr>
      </w:pPr>
      <w:r>
        <w:rPr/>
        <w:t>HTTP</w:t>
      </w:r>
      <w:r>
        <w:rPr/>
        <w:t>响应也由四个部分组成，分别是： 状态行、消息报头、空行、响应正文</w:t>
      </w:r>
      <w:r>
        <w:rPr>
          <w:rStyle w:val="Strong"/>
          <w:b w:val="false"/>
          <w:bCs w:val="false"/>
        </w:rPr>
        <w:t>：</w:t>
      </w:r>
    </w:p>
    <w:p>
      <w:pPr>
        <w:pStyle w:val="4"/>
        <w:ind w:firstLine="210"/>
        <w:rPr/>
      </w:pPr>
      <w:r>
        <w:rPr/>
        <w:t>状态行和请求行对应，响应报头和请求报头类似的结构，此处就不详述了。</w:t>
      </w:r>
    </w:p>
    <w:p>
      <w:pPr>
        <w:pStyle w:val="4"/>
        <w:ind w:firstLine="211"/>
        <w:rPr>
          <w:b/>
          <w:b/>
          <w:bCs/>
        </w:rPr>
      </w:pPr>
      <w:r>
        <w:rPr>
          <w:b/>
          <w:bCs/>
        </w:rPr>
        <w:t>响应状态码</w:t>
      </w:r>
    </w:p>
    <w:p>
      <w:pPr>
        <w:pStyle w:val="4"/>
        <w:ind w:firstLine="210"/>
        <w:rPr/>
      </w:pPr>
      <w:r>
        <w:rPr/>
        <w:t>响应状态代码有三位数字组成，第一个数字定义了响应的类别，且有五种可能取值。</w:t>
      </w:r>
    </w:p>
    <w:p>
      <w:pPr>
        <w:pStyle w:val="4"/>
        <w:ind w:firstLine="211"/>
        <w:rPr>
          <w:b/>
          <w:b/>
          <w:bCs/>
        </w:rPr>
      </w:pPr>
      <w:r>
        <w:rPr>
          <w:b/>
          <w:bCs/>
        </w:rPr>
        <w:t>常见状态码：</w:t>
      </w:r>
    </w:p>
    <w:p>
      <w:pPr>
        <w:pStyle w:val="4"/>
        <w:numPr>
          <w:ilvl w:val="0"/>
          <w:numId w:val="9"/>
        </w:numPr>
        <w:ind w:firstLine="210"/>
        <w:rPr/>
      </w:pPr>
      <w:r>
        <w:rPr/>
        <w:t>100~199</w:t>
      </w:r>
      <w:r>
        <w:rPr/>
        <w:t>：表示服务器成功接收部分请求，要求客户端继续提交其余请求才能完成整个处理过程。</w:t>
      </w:r>
    </w:p>
    <w:p>
      <w:pPr>
        <w:pStyle w:val="4"/>
        <w:numPr>
          <w:ilvl w:val="0"/>
          <w:numId w:val="9"/>
        </w:numPr>
        <w:ind w:firstLine="210"/>
        <w:rPr/>
      </w:pPr>
      <w:r>
        <w:rPr/>
        <w:t>200~299</w:t>
      </w:r>
      <w:r>
        <w:rPr/>
        <w:t>：表示服务器成功接收请求并已完成整个处理过程。常用</w:t>
      </w:r>
      <w:r>
        <w:rPr/>
        <w:t>200</w:t>
      </w:r>
      <w:r>
        <w:rPr/>
        <w:t>（</w:t>
      </w:r>
      <w:r>
        <w:rPr/>
        <w:t xml:space="preserve">OK </w:t>
      </w:r>
      <w:r>
        <w:rPr/>
        <w:t>请求成功）。</w:t>
      </w:r>
    </w:p>
    <w:p>
      <w:pPr>
        <w:pStyle w:val="4"/>
        <w:numPr>
          <w:ilvl w:val="0"/>
          <w:numId w:val="9"/>
        </w:numPr>
        <w:ind w:firstLine="210"/>
        <w:rPr/>
      </w:pPr>
      <w:r>
        <w:rPr/>
        <w:t>300~399</w:t>
      </w:r>
      <w:r>
        <w:rPr/>
        <w:t>：为完成请求，客户需进一步细化请求。例如：请求的资源已经移动一个新地址、常用</w:t>
      </w:r>
      <w:r>
        <w:rPr/>
        <w:t>302</w:t>
      </w:r>
      <w:r>
        <w:rPr/>
        <w:t>（所请求的页面已经临时转移至新的</w:t>
      </w:r>
      <w:r>
        <w:rPr/>
        <w:t>url</w:t>
      </w:r>
      <w:r>
        <w:rPr/>
        <w:t>）、</w:t>
      </w:r>
      <w:r>
        <w:rPr/>
        <w:t>307</w:t>
      </w:r>
      <w:r>
        <w:rPr/>
        <w:t>和</w:t>
      </w:r>
      <w:r>
        <w:rPr/>
        <w:t>304</w:t>
      </w:r>
      <w:r>
        <w:rPr/>
        <w:t>（使用缓存资源）。</w:t>
      </w:r>
    </w:p>
    <w:p>
      <w:pPr>
        <w:pStyle w:val="4"/>
        <w:numPr>
          <w:ilvl w:val="0"/>
          <w:numId w:val="9"/>
        </w:numPr>
        <w:ind w:firstLine="210"/>
        <w:rPr/>
      </w:pPr>
      <w:r>
        <w:rPr/>
        <w:t>400~499</w:t>
      </w:r>
      <w:r>
        <w:rPr/>
        <w:t>：客户端的请求有错误，常用</w:t>
      </w:r>
      <w:r>
        <w:rPr/>
        <w:t>404</w:t>
      </w:r>
      <w:r>
        <w:rPr/>
        <w:t>（服务器无法找到被请求的页面）、</w:t>
      </w:r>
      <w:r>
        <w:rPr/>
        <w:t>403</w:t>
      </w:r>
      <w:r>
        <w:rPr/>
        <w:t>（服务器拒绝访问，权限不够）。</w:t>
      </w:r>
    </w:p>
    <w:p>
      <w:pPr>
        <w:pStyle w:val="4"/>
        <w:numPr>
          <w:ilvl w:val="0"/>
          <w:numId w:val="9"/>
        </w:numPr>
        <w:ind w:firstLine="210"/>
        <w:rPr/>
      </w:pPr>
      <w:r>
        <w:rPr/>
        <w:t>500~599</w:t>
      </w:r>
      <w:r>
        <w:rPr/>
        <w:t>：服务器端出现错误，常用</w:t>
      </w:r>
      <w:r>
        <w:rPr/>
        <w:t>500</w:t>
      </w:r>
      <w:r>
        <w:rPr/>
        <w:t>（请求未完成。服务器遇到不可预知的情况）。</w:t>
      </w:r>
    </w:p>
    <w:p>
      <w:pPr>
        <w:pStyle w:val="3"/>
        <w:numPr>
          <w:ilvl w:val="2"/>
          <w:numId w:val="1"/>
        </w:numPr>
        <w:ind w:right="240" w:hanging="0"/>
        <w:rPr/>
      </w:pPr>
      <w:r>
        <w:rPr>
          <w:vanish/>
        </w:rPr>
        <w:t>HHHd</w:t>
      </w:r>
      <w:r>
        <w:rPr>
          <w:rFonts w:cs="Courier New" w:ascii="Courier New" w:hAnsi="Courier New"/>
          <w:szCs w:val="20"/>
        </w:rPr>
        <w:t xml:space="preserve">Cookie </w:t>
      </w:r>
      <w:r>
        <w:rPr>
          <w:rFonts w:ascii="Courier New" w:hAnsi="Courier New" w:cs="Courier New"/>
          <w:szCs w:val="20"/>
        </w:rPr>
        <w:t xml:space="preserve">和 </w:t>
      </w:r>
      <w:r>
        <w:rPr>
          <w:rFonts w:cs="Courier New" w:ascii="Courier New" w:hAnsi="Courier New"/>
          <w:szCs w:val="20"/>
        </w:rPr>
        <w:t>Session</w:t>
      </w:r>
      <w:r>
        <w:rPr>
          <w:rFonts w:ascii="Courier New" w:hAnsi="Courier New" w:cs="Courier New"/>
          <w:szCs w:val="20"/>
        </w:rPr>
        <w:t>：</w:t>
      </w:r>
    </w:p>
    <w:p>
      <w:pPr>
        <w:pStyle w:val="4"/>
        <w:ind w:firstLine="210"/>
        <w:rPr/>
      </w:pPr>
      <w:r>
        <w:rPr/>
        <w:t>服务器和客户端的交互仅限于请求</w:t>
      </w:r>
      <w:r>
        <w:rPr/>
        <w:t>/</w:t>
      </w:r>
      <w:r>
        <w:rPr/>
        <w:t>响应过程，结束之后便断开，在下一次请求时，服务器会认为新的客户端。</w:t>
      </w:r>
    </w:p>
    <w:p>
      <w:pPr>
        <w:pStyle w:val="4"/>
        <w:ind w:firstLine="210"/>
        <w:rPr/>
      </w:pPr>
      <w:r>
        <w:rPr/>
        <w:t>为了维持服务器和客户端之间的链接，让服务器知道这是刚才同一个用户发送的请求，必须在某处保存客户端的信息。</w:t>
      </w:r>
    </w:p>
    <w:p>
      <w:pPr>
        <w:pStyle w:val="4"/>
        <w:ind w:firstLine="211"/>
        <w:rPr/>
      </w:pPr>
      <w:r>
        <w:rPr>
          <w:b/>
          <w:bCs/>
        </w:rPr>
        <w:t>Cookie</w:t>
      </w:r>
      <w:r>
        <w:rPr/>
        <w:t>：客户端记录的信息，用于证明用户的身份。</w:t>
      </w:r>
    </w:p>
    <w:p>
      <w:pPr>
        <w:pStyle w:val="4"/>
        <w:ind w:firstLine="211"/>
        <w:rPr/>
      </w:pPr>
      <w:r>
        <w:rPr>
          <w:b/>
          <w:bCs/>
        </w:rPr>
        <w:t>Session</w:t>
      </w:r>
      <w:r>
        <w:rPr/>
        <w:t>：服务器端记录的信息，用于验证用户的身份。</w:t>
      </w:r>
    </w:p>
    <w:p>
      <w:pPr>
        <w:pStyle w:val="21"/>
        <w:numPr>
          <w:ilvl w:val="1"/>
          <w:numId w:val="1"/>
        </w:numPr>
        <w:ind w:right="240" w:hanging="0"/>
        <w:rPr/>
      </w:pPr>
      <w:r>
        <w:rPr/>
        <w:t>urllib</w:t>
      </w:r>
      <w:r>
        <w:rPr/>
        <w:t>包</w:t>
      </w:r>
    </w:p>
    <w:p>
      <w:pPr>
        <w:pStyle w:val="3"/>
        <w:numPr>
          <w:ilvl w:val="2"/>
          <w:numId w:val="1"/>
        </w:numPr>
        <w:ind w:right="240" w:hanging="0"/>
        <w:rPr/>
      </w:pPr>
      <w:r>
        <w:rPr/>
        <w:t>概念</w:t>
      </w:r>
    </w:p>
    <w:p>
      <w:pPr>
        <w:pStyle w:val="4"/>
        <w:rPr/>
      </w:pPr>
      <w:r>
        <w:rPr/>
        <w:t>urllib</w:t>
      </w:r>
      <w:r>
        <w:rPr/>
        <w:t>包（</w:t>
      </w:r>
      <w:r>
        <w:rPr/>
        <w:t>package</w:t>
      </w:r>
      <w:r>
        <w:rPr/>
        <w:t>），</w:t>
      </w:r>
      <w:r>
        <w:rPr/>
        <w:t>python3</w:t>
      </w:r>
      <w:r>
        <w:rPr/>
        <w:t>的标准库，由多个与</w:t>
      </w:r>
      <w:r>
        <w:rPr/>
        <w:t>URL</w:t>
      </w:r>
      <w:r>
        <w:rPr/>
        <w:t>处理相关的模块（</w:t>
      </w:r>
      <w:r>
        <w:rPr/>
        <w:t>module</w:t>
      </w:r>
      <w:r>
        <w:rPr/>
        <w:t>）组成：</w:t>
      </w:r>
    </w:p>
    <w:p>
      <w:pPr>
        <w:pStyle w:val="5"/>
        <w:numPr>
          <w:ilvl w:val="3"/>
          <w:numId w:val="1"/>
        </w:numPr>
        <w:ind w:hanging="0"/>
        <w:rPr>
          <w:b/>
          <w:b/>
          <w:color w:val="FF0000"/>
        </w:rPr>
      </w:pPr>
      <w:r>
        <w:rPr>
          <w:b/>
          <w:color w:val="FF0000"/>
        </w:rPr>
        <w:t>urllib.request</w:t>
      </w:r>
    </w:p>
    <w:p>
      <w:pPr>
        <w:pStyle w:val="5"/>
        <w:numPr>
          <w:ilvl w:val="0"/>
          <w:numId w:val="0"/>
        </w:numPr>
        <w:ind w:left="420" w:hanging="0"/>
        <w:rPr/>
      </w:pPr>
      <w:r>
        <w:rPr/>
        <w:t>用来获取</w:t>
      </w:r>
      <w:r>
        <w:rPr/>
        <w:t>URL</w:t>
      </w:r>
      <w:r>
        <w:rPr/>
        <w:t>对应的资源对象。</w:t>
      </w:r>
    </w:p>
    <w:p>
      <w:pPr>
        <w:pStyle w:val="5"/>
        <w:numPr>
          <w:ilvl w:val="3"/>
          <w:numId w:val="1"/>
        </w:numPr>
        <w:ind w:hanging="0"/>
        <w:rPr/>
      </w:pPr>
      <w:r>
        <w:rPr/>
        <w:t>urllib.error</w:t>
      </w:r>
    </w:p>
    <w:p>
      <w:pPr>
        <w:pStyle w:val="4"/>
        <w:rPr/>
      </w:pPr>
      <w:r>
        <w:rPr/>
        <w:t>包含了</w:t>
      </w:r>
      <w:r>
        <w:rPr/>
        <w:t>urllib.request</w:t>
      </w:r>
      <w:r>
        <w:rPr/>
        <w:t>可能抛出的异常。</w:t>
      </w:r>
    </w:p>
    <w:p>
      <w:pPr>
        <w:pStyle w:val="5"/>
        <w:numPr>
          <w:ilvl w:val="3"/>
          <w:numId w:val="1"/>
        </w:numPr>
        <w:ind w:hanging="0"/>
        <w:rPr/>
      </w:pPr>
      <w:r>
        <w:rPr/>
        <w:t>urllib.parse</w:t>
      </w:r>
    </w:p>
    <w:p>
      <w:pPr>
        <w:pStyle w:val="5"/>
        <w:numPr>
          <w:ilvl w:val="0"/>
          <w:numId w:val="0"/>
        </w:numPr>
        <w:ind w:left="420" w:hanging="0"/>
        <w:rPr/>
      </w:pPr>
      <w:r>
        <w:rPr/>
        <w:t>用来解析</w:t>
      </w:r>
      <w:r>
        <w:rPr/>
        <w:t>URL</w:t>
      </w:r>
      <w:r>
        <w:rPr/>
        <w:t>。</w:t>
      </w:r>
    </w:p>
    <w:p>
      <w:pPr>
        <w:pStyle w:val="5"/>
        <w:numPr>
          <w:ilvl w:val="3"/>
          <w:numId w:val="1"/>
        </w:numPr>
        <w:ind w:hanging="0"/>
        <w:rPr/>
      </w:pPr>
      <w:r>
        <w:rPr/>
        <w:t>urllib.robotparser</w:t>
      </w:r>
    </w:p>
    <w:p>
      <w:pPr>
        <w:pStyle w:val="5"/>
        <w:numPr>
          <w:ilvl w:val="0"/>
          <w:numId w:val="0"/>
        </w:numPr>
        <w:ind w:left="420" w:hanging="0"/>
        <w:rPr/>
      </w:pPr>
      <w:r>
        <w:rPr/>
        <w:t>用来解析</w:t>
      </w:r>
      <w:r>
        <w:rPr/>
        <w:t>robots.txt</w:t>
      </w:r>
      <w:r>
        <w:rPr/>
        <w:t>文件。</w:t>
      </w:r>
      <w:r>
        <w:rPr/>
        <w:t>robots.txt</w:t>
      </w:r>
      <w:r>
        <w:rPr/>
        <w:t>文件是网站的爬虫协议文件。</w:t>
      </w:r>
    </w:p>
    <w:p>
      <w:pPr>
        <w:pStyle w:val="5"/>
        <w:numPr>
          <w:ilvl w:val="3"/>
          <w:numId w:val="1"/>
        </w:numPr>
        <w:ind w:hanging="0"/>
        <w:rPr>
          <w:color w:val="000000" w:themeColor="text1"/>
          <w14:textFill>
            <w14:solidFill>
              <w14:schemeClr w14:val="tx1"/>
            </w14:solidFill>
          </w14:textFill>
        </w:rPr>
      </w:pPr>
      <w:r>
        <w:rPr>
          <w:color w:val="000000" w:themeColor="text1"/>
          <w14:textFill>
            <w14:solidFill>
              <w14:schemeClr w14:val="tx1"/>
            </w14:solidFill>
          </w14:textFill>
        </w:rPr>
        <w:t>urllib.response</w:t>
      </w:r>
    </w:p>
    <w:p>
      <w:pPr>
        <w:pStyle w:val="4"/>
        <w:rPr/>
      </w:pPr>
      <w:r>
        <w:rPr/>
        <w:t>urllib</w:t>
      </w:r>
      <w:r>
        <w:rPr/>
        <w:t>内部使用的</w:t>
      </w:r>
      <w:r>
        <w:rPr/>
        <w:t>Response</w:t>
      </w:r>
      <w:r>
        <w:rPr/>
        <w:t>类，用于提供对返回的响应提供最基础处理方法的接口，完全附属于</w:t>
      </w:r>
      <w:r>
        <w:rPr/>
        <w:t>urllib.requests</w:t>
      </w:r>
      <w:r>
        <w:rPr/>
        <w:t>模块使用。</w:t>
      </w:r>
    </w:p>
    <w:p>
      <w:pPr>
        <w:pStyle w:val="5"/>
        <w:numPr>
          <w:ilvl w:val="0"/>
          <w:numId w:val="0"/>
        </w:numPr>
        <w:ind w:left="420" w:hanging="0"/>
        <w:rPr/>
      </w:pPr>
      <w:r>
        <w:rPr/>
        <w:t>当前主要使用了</w:t>
      </w:r>
      <w:r>
        <w:rPr/>
        <w:t>urllib.request</w:t>
      </w:r>
      <w:r>
        <w:rPr/>
        <w:t>模块；以后会逐渐用到其它模块。</w:t>
      </w:r>
    </w:p>
    <w:p>
      <w:pPr>
        <w:pStyle w:val="3"/>
        <w:numPr>
          <w:ilvl w:val="2"/>
          <w:numId w:val="1"/>
        </w:numPr>
        <w:ind w:right="240" w:hanging="0"/>
        <w:rPr/>
      </w:pPr>
      <w:r>
        <w:rPr/>
        <w:t>发展</w:t>
      </w:r>
    </w:p>
    <w:p>
      <w:pPr>
        <w:pStyle w:val="4"/>
        <w:rPr/>
      </w:pPr>
      <w:r>
        <w:rPr/>
        <w:t>Python3</w:t>
      </w:r>
      <w:r>
        <w:rPr/>
        <w:t>中的</w:t>
      </w:r>
      <w:r>
        <w:rPr/>
        <w:t>urllib</w:t>
      </w:r>
      <w:r>
        <w:rPr/>
        <w:t>包整合了</w:t>
      </w:r>
      <w:r>
        <w:rPr/>
        <w:t>Python2</w:t>
      </w:r>
      <w:r>
        <w:rPr/>
        <w:t>中原来的</w:t>
      </w:r>
      <w:r>
        <w:rPr/>
        <w:t>urllib</w:t>
      </w:r>
      <w:r>
        <w:rPr/>
        <w:t>和</w:t>
      </w:r>
      <w:r>
        <w:rPr/>
        <w:t>urllib2</w:t>
      </w:r>
      <w:r>
        <w:rPr/>
        <w:t>等模块。</w:t>
      </w:r>
    </w:p>
    <w:p>
      <w:pPr>
        <w:pStyle w:val="4"/>
        <w:rPr/>
      </w:pPr>
      <w:r>
        <w:rPr/>
        <w:t>这部分内容在</w:t>
      </w:r>
      <w:r>
        <w:rPr/>
        <w:t>Python2</w:t>
      </w:r>
      <w:r>
        <w:rPr/>
        <w:t>和</w:t>
      </w:r>
      <w:r>
        <w:rPr/>
        <w:t>Python3</w:t>
      </w:r>
      <w:r>
        <w:rPr/>
        <w:t>之间变化很大，甚至</w:t>
      </w:r>
      <w:r>
        <w:rPr/>
        <w:t>Python3</w:t>
      </w:r>
      <w:r>
        <w:rPr/>
        <w:t>的某些小版本之间也有明显变化，遇到问题尽量查阅对应版本的官方文档，而不是</w:t>
      </w:r>
      <w:r>
        <w:rPr/>
        <w:t>baidu</w:t>
      </w:r>
      <w:r>
        <w:rPr/>
        <w:t>，因为</w:t>
      </w:r>
      <w:r>
        <w:rPr/>
        <w:t>baidu</w:t>
      </w:r>
      <w:r>
        <w:rPr/>
        <w:t>得到的文章很可能是使用</w:t>
      </w:r>
      <w:r>
        <w:rPr/>
        <w:t>Python2</w:t>
      </w:r>
      <w:r>
        <w:rPr/>
        <w:t>的，会让自己更糊涂。同时，这也正是一个锻炼自己阅读官方文档的好机会。</w:t>
      </w:r>
    </w:p>
    <w:p>
      <w:pPr>
        <w:pStyle w:val="3"/>
        <w:numPr>
          <w:ilvl w:val="2"/>
          <w:numId w:val="1"/>
        </w:numPr>
        <w:ind w:right="240" w:hanging="0"/>
        <w:rPr/>
      </w:pPr>
      <w:r>
        <w:rPr/>
        <w:t>urllib.request</w:t>
      </w:r>
      <w:r>
        <w:rPr/>
        <w:t>模块中的重点组件</w:t>
      </w:r>
    </w:p>
    <w:p>
      <w:pPr>
        <w:pStyle w:val="5"/>
        <w:numPr>
          <w:ilvl w:val="3"/>
          <w:numId w:val="1"/>
        </w:numPr>
        <w:ind w:hanging="0"/>
        <w:rPr/>
      </w:pPr>
      <w:r>
        <w:rPr/>
        <w:t>urlopen</w:t>
      </w:r>
      <w:r>
        <w:rPr/>
        <w:t>函数</w:t>
      </w:r>
    </w:p>
    <w:p>
      <w:pPr>
        <w:pStyle w:val="5"/>
        <w:numPr>
          <w:ilvl w:val="0"/>
          <w:numId w:val="0"/>
        </w:numPr>
        <w:ind w:left="420" w:hanging="0"/>
        <w:rPr/>
      </w:pPr>
      <w:r>
        <w:rPr/>
        <w:tab/>
        <w:tab/>
        <w:t>urllib.request.urlopen(url, …)</w:t>
      </w:r>
    </w:p>
    <w:p>
      <w:pPr>
        <w:pStyle w:val="5"/>
        <w:numPr>
          <w:ilvl w:val="3"/>
          <w:numId w:val="1"/>
        </w:numPr>
        <w:ind w:hanging="0"/>
        <w:rPr/>
      </w:pPr>
      <w:r>
        <w:rPr/>
        <w:t>Request</w:t>
      </w:r>
      <w:r>
        <w:rPr/>
        <w:t>类</w:t>
      </w:r>
    </w:p>
    <w:p>
      <w:pPr>
        <w:pStyle w:val="5"/>
        <w:numPr>
          <w:ilvl w:val="0"/>
          <w:numId w:val="0"/>
        </w:numPr>
        <w:ind w:left="420" w:hanging="0"/>
        <w:rPr/>
      </w:pPr>
      <w:r>
        <w:rPr/>
        <w:tab/>
        <w:tab/>
        <w:t>urllib.request.Request</w:t>
      </w:r>
    </w:p>
    <w:p>
      <w:pPr>
        <w:pStyle w:val="21"/>
        <w:numPr>
          <w:ilvl w:val="1"/>
          <w:numId w:val="1"/>
        </w:numPr>
        <w:ind w:right="240" w:hanging="0"/>
        <w:rPr/>
      </w:pPr>
      <w:r>
        <w:rPr/>
        <w:t>urllib.request.urlopen</w:t>
      </w:r>
      <w:r>
        <w:rPr/>
        <w:t>函数</w:t>
      </w:r>
    </w:p>
    <w:p>
      <w:pPr>
        <w:pStyle w:val="4"/>
        <w:rPr/>
      </w:pPr>
      <w:r>
        <w:rPr/>
        <w:t>这是</w:t>
      </w:r>
      <w:r>
        <w:rPr/>
        <w:t>urllib.request</w:t>
      </w:r>
      <w:r>
        <w:rPr/>
        <w:t>模块中的最重要函数。</w:t>
      </w:r>
    </w:p>
    <w:p>
      <w:pPr>
        <w:pStyle w:val="3"/>
        <w:numPr>
          <w:ilvl w:val="2"/>
          <w:numId w:val="1"/>
        </w:numPr>
        <w:ind w:right="240" w:hanging="0"/>
        <w:rPr/>
      </w:pPr>
      <w:r>
        <w:rPr/>
        <w:t>作用</w:t>
      </w:r>
    </w:p>
    <w:p>
      <w:pPr>
        <w:pStyle w:val="4"/>
        <w:rPr/>
      </w:pPr>
      <w:r>
        <w:rPr/>
        <w:t>向指定的</w:t>
      </w:r>
      <w:r>
        <w:rPr/>
        <w:t>url</w:t>
      </w:r>
      <w:r>
        <w:rPr/>
        <w:t>发送访问请求，返回该</w:t>
      </w:r>
      <w:r>
        <w:rPr/>
        <w:t>url</w:t>
      </w:r>
      <w:r>
        <w:rPr/>
        <w:t>对应体（资源、服务器等）对该访问请求后产生的访问结果。</w:t>
      </w:r>
    </w:p>
    <w:p>
      <w:pPr>
        <w:pStyle w:val="3"/>
        <w:numPr>
          <w:ilvl w:val="2"/>
          <w:numId w:val="1"/>
        </w:numPr>
        <w:ind w:right="240" w:hanging="0"/>
        <w:rPr/>
      </w:pPr>
      <w:r>
        <w:rPr/>
        <w:t>使用方法</w:t>
      </w:r>
    </w:p>
    <w:p>
      <w:pPr>
        <w:pStyle w:val="4"/>
        <w:ind w:firstLine="422"/>
        <w:rPr>
          <w:b/>
          <w:b/>
        </w:rPr>
      </w:pPr>
      <w:r>
        <w:rPr>
          <w:b/>
        </w:rPr>
        <w:t>urllib.request.urlopen(url, data, timeout, …)</w:t>
      </w:r>
    </w:p>
    <w:p>
      <w:pPr>
        <w:pStyle w:val="4"/>
        <w:rPr/>
      </w:pPr>
      <w:r>
        <w:rPr/>
        <w:t>url</w:t>
      </w:r>
      <w:r>
        <w:rPr/>
        <w:t>是唯一必给的参数，可以是</w:t>
      </w:r>
      <w:r>
        <w:rPr/>
        <w:t>url</w:t>
      </w:r>
      <w:r>
        <w:rPr/>
        <w:t>地址的字符串，也可以是</w:t>
      </w:r>
      <w:r>
        <w:rPr/>
        <w:t>Request</w:t>
      </w:r>
      <w:r>
        <w:rPr/>
        <w:t>对象。</w:t>
      </w:r>
    </w:p>
    <w:p>
      <w:pPr>
        <w:pStyle w:val="4"/>
        <w:rPr/>
      </w:pPr>
      <w:r>
        <w:rPr/>
        <w:t>data</w:t>
      </w:r>
      <w:r>
        <w:rPr/>
        <w:t>是传送数据，可选参数。</w:t>
      </w:r>
    </w:p>
    <w:p>
      <w:pPr>
        <w:pStyle w:val="4"/>
        <w:rPr/>
      </w:pPr>
      <w:r>
        <w:rPr/>
        <w:t>timeout</w:t>
      </w:r>
      <w:r>
        <w:rPr/>
        <w:t>是设置超时等待时间，可选。</w:t>
      </w:r>
    </w:p>
    <w:p>
      <w:pPr>
        <w:pStyle w:val="4"/>
        <w:rPr/>
      </w:pPr>
      <w:r>
        <w:rPr/>
        <w:t>其他参数请自行参阅官方文档。</w:t>
      </w:r>
    </w:p>
    <w:p>
      <w:pPr>
        <w:pStyle w:val="4"/>
        <w:rPr/>
      </w:pPr>
      <w:r>
        <w:rPr/>
      </w:r>
    </w:p>
    <w:p>
      <w:pPr>
        <w:pStyle w:val="4"/>
        <w:rPr/>
      </w:pPr>
      <w:r>
        <w:rPr/>
        <w:t>返回一个响应对象，对于</w:t>
      </w:r>
      <w:r>
        <w:rPr/>
        <w:t>http</w:t>
      </w:r>
      <w:r>
        <w:rPr/>
        <w:t>和</w:t>
      </w:r>
      <w:r>
        <w:rPr/>
        <w:t>https</w:t>
      </w:r>
      <w:r>
        <w:rPr/>
        <w:t>请求来说，返回</w:t>
      </w:r>
      <w:r>
        <w:rPr/>
        <w:t>http.client.HTTPResponse</w:t>
      </w:r>
      <w:r>
        <w:rPr/>
        <w:t>对象，用得最多的是他的</w:t>
      </w:r>
      <w:r>
        <w:rPr/>
        <w:t>.read()</w:t>
      </w:r>
      <w:r>
        <w:rPr/>
        <w:t>方法。</w:t>
      </w:r>
    </w:p>
    <w:p>
      <w:pPr>
        <w:pStyle w:val="3"/>
        <w:numPr>
          <w:ilvl w:val="2"/>
          <w:numId w:val="1"/>
        </w:numPr>
        <w:ind w:right="240" w:hanging="0"/>
        <w:rPr/>
      </w:pPr>
      <w:r>
        <w:rPr/>
        <w:t>http.client.HTTPResponse</w:t>
      </w:r>
      <w:r>
        <w:rPr/>
        <w:t>类</w:t>
      </w:r>
    </w:p>
    <w:p>
      <w:pPr>
        <w:pStyle w:val="4"/>
        <w:rPr/>
      </w:pPr>
      <w:r>
        <w:rPr/>
        <w:t>对于</w:t>
      </w:r>
      <w:r>
        <w:rPr/>
        <w:t>http</w:t>
      </w:r>
      <w:r>
        <w:rPr/>
        <w:t>和</w:t>
      </w:r>
      <w:r>
        <w:rPr/>
        <w:t>https</w:t>
      </w:r>
      <w:r>
        <w:rPr/>
        <w:t>请求，</w:t>
      </w:r>
      <w:r>
        <w:rPr/>
        <w:t>urlopen()</w:t>
      </w:r>
      <w:r>
        <w:rPr/>
        <w:t>函数的返回值是一个</w:t>
      </w:r>
      <w:r>
        <w:rPr/>
        <w:t>http.client.HTTPResponse</w:t>
      </w:r>
      <w:r>
        <w:rPr/>
        <w:t>类的实例。</w:t>
      </w:r>
      <w:r>
        <w:rPr/>
        <w:t>http.client.HTTPResponse</w:t>
      </w:r>
      <w:r>
        <w:rPr/>
        <w:t>有如下方法或属性最常用到：</w:t>
      </w:r>
    </w:p>
    <w:p>
      <w:pPr>
        <w:pStyle w:val="5"/>
        <w:numPr>
          <w:ilvl w:val="3"/>
          <w:numId w:val="1"/>
        </w:numPr>
        <w:ind w:hanging="0"/>
        <w:rPr/>
      </w:pPr>
      <w:r>
        <w:rPr/>
        <w:t>.read()</w:t>
      </w:r>
      <w:r>
        <w:rPr/>
        <w:t>：读入并返回响应体（</w:t>
      </w:r>
      <w:r>
        <w:rPr/>
        <w:t>response body</w:t>
      </w:r>
      <w:r>
        <w:rPr/>
        <w:t>）</w:t>
      </w:r>
    </w:p>
    <w:p>
      <w:pPr>
        <w:pStyle w:val="5"/>
        <w:numPr>
          <w:ilvl w:val="3"/>
          <w:numId w:val="1"/>
        </w:numPr>
        <w:ind w:hanging="0"/>
        <w:rPr/>
      </w:pPr>
      <w:r>
        <w:rPr/>
        <w:t xml:space="preserve">.getheader(name): </w:t>
      </w:r>
      <w:r>
        <w:rPr/>
        <w:t>返回</w:t>
      </w:r>
      <w:r>
        <w:rPr/>
        <w:t>name</w:t>
      </w:r>
      <w:r>
        <w:rPr/>
        <w:t>对应的响应头字段</w:t>
      </w:r>
    </w:p>
    <w:p>
      <w:pPr>
        <w:pStyle w:val="5"/>
        <w:numPr>
          <w:ilvl w:val="3"/>
          <w:numId w:val="1"/>
        </w:numPr>
        <w:ind w:hanging="0"/>
        <w:rPr/>
      </w:pPr>
      <w:r>
        <w:rPr/>
        <w:t>.status</w:t>
      </w:r>
      <w:r>
        <w:rPr/>
        <w:t>：状态码</w:t>
      </w:r>
    </w:p>
    <w:p>
      <w:pPr>
        <w:pStyle w:val="4"/>
        <w:rPr/>
      </w:pPr>
      <w:r>
        <w:rPr/>
        <w:t>常用的就这几个，别的请参考官方文档：</w:t>
      </w:r>
    </w:p>
    <w:p>
      <w:pPr>
        <w:pStyle w:val="4"/>
        <w:ind w:left="289" w:firstLine="420"/>
        <w:rPr/>
      </w:pPr>
      <w:r>
        <w:rPr/>
        <w:t>https://docs.python.org/3.6/library/http.client.html</w:t>
      </w:r>
    </w:p>
    <w:p>
      <w:pPr>
        <w:pStyle w:val="3"/>
        <w:numPr>
          <w:ilvl w:val="2"/>
          <w:numId w:val="1"/>
        </w:numPr>
        <w:ind w:right="240" w:hanging="0"/>
        <w:rPr/>
      </w:pPr>
      <w:r>
        <w:rPr/>
        <w:t>案例 直接使用</w:t>
      </w:r>
      <w:r>
        <w:rPr/>
        <w:t>url</w:t>
      </w:r>
      <w:r>
        <w:rPr/>
        <w:t>地址获取豆瓣</w:t>
      </w:r>
      <w:r>
        <w:rPr/>
        <w:t>Top250</w:t>
      </w:r>
      <w:r>
        <w:rPr/>
        <w:t>电影列表页面</w:t>
      </w:r>
    </w:p>
    <w:p>
      <w:pPr>
        <w:pStyle w:val="4"/>
        <w:rPr/>
      </w:pPr>
      <w:r>
        <w:rPr/>
        <w:drawing>
          <wp:inline distT="0" distB="1905" distL="0" distR="5080">
            <wp:extent cx="6192520" cy="2538095"/>
            <wp:effectExtent l="0" t="0" r="0" b="0"/>
            <wp:docPr id="1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
                    <pic:cNvPicPr>
                      <a:picLocks noChangeAspect="1" noChangeArrowheads="1"/>
                    </pic:cNvPicPr>
                  </pic:nvPicPr>
                  <pic:blipFill>
                    <a:blip r:embed="rId10"/>
                    <a:stretch>
                      <a:fillRect/>
                    </a:stretch>
                  </pic:blipFill>
                  <pic:spPr bwMode="auto">
                    <a:xfrm>
                      <a:off x="0" y="0"/>
                      <a:ext cx="6192520" cy="2538095"/>
                    </a:xfrm>
                    <a:prstGeom prst="rect">
                      <a:avLst/>
                    </a:prstGeom>
                  </pic:spPr>
                </pic:pic>
              </a:graphicData>
            </a:graphic>
          </wp:inline>
        </w:drawing>
      </w:r>
    </w:p>
    <w:p>
      <w:pPr>
        <w:pStyle w:val="21"/>
        <w:numPr>
          <w:ilvl w:val="1"/>
          <w:numId w:val="1"/>
        </w:numPr>
        <w:ind w:right="240" w:hanging="0"/>
        <w:rPr/>
      </w:pPr>
      <w:r>
        <w:rPr/>
        <w:t>urllib.request.Request</w:t>
      </w:r>
      <w:r>
        <w:rPr/>
        <w:t>类</w:t>
      </w:r>
    </w:p>
    <w:p>
      <w:pPr>
        <w:pStyle w:val="4"/>
        <w:rPr/>
      </w:pPr>
      <w:r>
        <w:rPr/>
        <w:t>urllib.request</w:t>
      </w:r>
      <w:r>
        <w:rPr/>
        <w:t>中最重要的类。</w:t>
      </w:r>
    </w:p>
    <w:p>
      <w:pPr>
        <w:pStyle w:val="3"/>
        <w:numPr>
          <w:ilvl w:val="2"/>
          <w:numId w:val="1"/>
        </w:numPr>
        <w:ind w:right="240" w:hanging="0"/>
        <w:rPr/>
      </w:pPr>
      <w:r>
        <w:rPr/>
        <w:t>对象的创建</w:t>
      </w:r>
    </w:p>
    <w:p>
      <w:pPr>
        <w:pStyle w:val="4"/>
        <w:ind w:firstLine="422"/>
        <w:rPr>
          <w:b/>
          <w:b/>
        </w:rPr>
      </w:pPr>
      <w:r>
        <w:rPr>
          <w:b/>
        </w:rPr>
        <w:t>Request(url, data, headers, …)</w:t>
      </w:r>
    </w:p>
    <w:p>
      <w:pPr>
        <w:pStyle w:val="4"/>
        <w:rPr/>
      </w:pPr>
      <w:r>
        <w:rPr/>
        <w:t>url</w:t>
      </w:r>
      <w:r>
        <w:rPr/>
        <w:t>是必需指定的参数，为</w:t>
      </w:r>
      <w:r>
        <w:rPr/>
        <w:t>url</w:t>
      </w:r>
      <w:r>
        <w:rPr/>
        <w:t>地址的字符串。</w:t>
      </w:r>
    </w:p>
    <w:p>
      <w:pPr>
        <w:pStyle w:val="4"/>
        <w:rPr/>
      </w:pPr>
      <w:r>
        <w:rPr/>
        <w:t>data</w:t>
      </w:r>
      <w:r>
        <w:rPr/>
        <w:t>可选参数，默认空，如果传入非空值，</w:t>
      </w:r>
      <w:r>
        <w:rPr/>
        <w:t>HTTP</w:t>
      </w:r>
      <w:r>
        <w:rPr/>
        <w:t>请求将从</w:t>
      </w:r>
      <w:r>
        <w:rPr/>
        <w:t>"GET"</w:t>
      </w:r>
      <w:r>
        <w:rPr/>
        <w:t>方式改为</w:t>
      </w:r>
      <w:r>
        <w:rPr/>
        <w:t>"POST"</w:t>
      </w:r>
      <w:r>
        <w:rPr/>
        <w:t>方式。</w:t>
      </w:r>
    </w:p>
    <w:p>
      <w:pPr>
        <w:pStyle w:val="4"/>
        <w:rPr/>
      </w:pPr>
      <w:r>
        <w:rPr/>
        <w:t>Headers</w:t>
      </w:r>
      <w:r>
        <w:rPr/>
        <w:t>可选参数，默认空，需要传入一个字典，包含了需要发送的</w:t>
      </w:r>
      <w:r>
        <w:rPr/>
        <w:t>HTTP</w:t>
      </w:r>
      <w:r>
        <w:rPr/>
        <w:t>报头的键值对。</w:t>
      </w:r>
    </w:p>
    <w:p>
      <w:pPr>
        <w:pStyle w:val="4"/>
        <w:rPr/>
      </w:pPr>
      <w:r>
        <w:rPr/>
        <w:t>其他参数请自行参阅官方文档。</w:t>
      </w:r>
    </w:p>
    <w:p>
      <w:pPr>
        <w:pStyle w:val="3"/>
        <w:numPr>
          <w:ilvl w:val="2"/>
          <w:numId w:val="1"/>
        </w:numPr>
        <w:ind w:right="240" w:hanging="0"/>
        <w:rPr/>
      </w:pPr>
      <w:r>
        <w:rPr/>
        <w:t>案例 使用</w:t>
      </w:r>
      <w:r>
        <w:rPr/>
        <w:t>Request</w:t>
      </w:r>
      <w:r>
        <w:rPr/>
        <w:t>对象获取豆瓣</w:t>
      </w:r>
      <w:r>
        <w:rPr/>
        <w:t>Top250</w:t>
      </w:r>
      <w:r>
        <w:rPr/>
        <w:t>电影列表页面</w:t>
      </w:r>
    </w:p>
    <w:p>
      <w:pPr>
        <w:pStyle w:val="4"/>
        <w:rPr/>
      </w:pPr>
      <w:r>
        <w:rPr/>
        <w:drawing>
          <wp:inline distT="0" distB="2540" distL="0" distR="5080">
            <wp:extent cx="6192520" cy="3096260"/>
            <wp:effectExtent l="0" t="0" r="0" b="0"/>
            <wp:docPr id="1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
                    <pic:cNvPicPr>
                      <a:picLocks noChangeAspect="1" noChangeArrowheads="1"/>
                    </pic:cNvPicPr>
                  </pic:nvPicPr>
                  <pic:blipFill>
                    <a:blip r:embed="rId11"/>
                    <a:stretch>
                      <a:fillRect/>
                    </a:stretch>
                  </pic:blipFill>
                  <pic:spPr bwMode="auto">
                    <a:xfrm>
                      <a:off x="0" y="0"/>
                      <a:ext cx="6192520" cy="3096260"/>
                    </a:xfrm>
                    <a:prstGeom prst="rect">
                      <a:avLst/>
                    </a:prstGeom>
                  </pic:spPr>
                </pic:pic>
              </a:graphicData>
            </a:graphic>
          </wp:inline>
        </w:drawing>
      </w:r>
    </w:p>
    <w:p>
      <w:pPr>
        <w:pStyle w:val="21"/>
        <w:numPr>
          <w:ilvl w:val="1"/>
          <w:numId w:val="1"/>
        </w:numPr>
        <w:ind w:right="240" w:hanging="0"/>
        <w:rPr/>
      </w:pPr>
      <w:r>
        <w:rPr/>
        <w:t>User-Agent</w:t>
      </w:r>
    </w:p>
    <w:p>
      <w:pPr>
        <w:pStyle w:val="4"/>
        <w:rPr/>
      </w:pPr>
      <w:r>
        <w:rPr/>
        <w:t>这是</w:t>
      </w:r>
      <w:r>
        <w:rPr/>
        <w:t>HTTP</w:t>
      </w:r>
      <w:r>
        <w:rPr/>
        <w:t>的访问报头（</w:t>
      </w:r>
      <w:r>
        <w:rPr/>
        <w:t>request headers</w:t>
      </w:r>
      <w:r>
        <w:rPr/>
        <w:t>，可以在用</w:t>
      </w:r>
      <w:r>
        <w:rPr/>
        <w:t>urllib.request.Request</w:t>
      </w:r>
      <w:r>
        <w:rPr/>
        <w:t>类创建对象时通过</w:t>
      </w:r>
      <w:r>
        <w:rPr/>
        <w:t>headers</w:t>
      </w:r>
      <w:r>
        <w:rPr/>
        <w:t>参数指定）之一。</w:t>
      </w:r>
    </w:p>
    <w:p>
      <w:pPr>
        <w:pStyle w:val="3"/>
        <w:numPr>
          <w:ilvl w:val="2"/>
          <w:numId w:val="1"/>
        </w:numPr>
        <w:ind w:right="240" w:hanging="0"/>
        <w:rPr/>
      </w:pPr>
      <w:r>
        <w:rPr/>
        <w:t>作用</w:t>
      </w:r>
    </w:p>
    <w:p>
      <w:pPr>
        <w:pStyle w:val="4"/>
        <w:rPr/>
      </w:pPr>
      <w:r>
        <w:rPr/>
        <w:t>宣称自己是什么类型的访问者，如某个版本的浏览器，等等。</w:t>
      </w:r>
    </w:p>
    <w:p>
      <w:pPr>
        <w:pStyle w:val="4"/>
        <w:rPr/>
      </w:pPr>
      <w:r>
        <w:rPr/>
        <w:t>这是爬虫对抗反爬虫技术的第一大招。</w:t>
      </w:r>
    </w:p>
    <w:p>
      <w:pPr>
        <w:pStyle w:val="3"/>
        <w:numPr>
          <w:ilvl w:val="2"/>
          <w:numId w:val="1"/>
        </w:numPr>
        <w:ind w:right="240" w:hanging="0"/>
        <w:rPr/>
      </w:pPr>
      <w:r>
        <w:rPr/>
        <w:t>案例 直接使用</w:t>
      </w:r>
      <w:r>
        <w:rPr/>
        <w:t>url</w:t>
      </w:r>
      <w:r>
        <w:rPr/>
        <w:t>地址获取百度首页页面</w:t>
      </w:r>
    </w:p>
    <w:p>
      <w:pPr>
        <w:pStyle w:val="4"/>
        <w:rPr/>
      </w:pPr>
      <w:r>
        <w:rPr/>
        <w:drawing>
          <wp:inline distT="0" distB="0" distL="0" distR="0">
            <wp:extent cx="6096000" cy="2870200"/>
            <wp:effectExtent l="0" t="0" r="0" b="0"/>
            <wp:docPr id="1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
                    <pic:cNvPicPr>
                      <a:picLocks noChangeAspect="1" noChangeArrowheads="1"/>
                    </pic:cNvPicPr>
                  </pic:nvPicPr>
                  <pic:blipFill>
                    <a:blip r:embed="rId12"/>
                    <a:stretch>
                      <a:fillRect/>
                    </a:stretch>
                  </pic:blipFill>
                  <pic:spPr bwMode="auto">
                    <a:xfrm>
                      <a:off x="0" y="0"/>
                      <a:ext cx="6096000" cy="2870200"/>
                    </a:xfrm>
                    <a:prstGeom prst="rect">
                      <a:avLst/>
                    </a:prstGeom>
                  </pic:spPr>
                </pic:pic>
              </a:graphicData>
            </a:graphic>
          </wp:inline>
        </w:drawing>
      </w:r>
    </w:p>
    <w:p>
      <w:pPr>
        <w:pStyle w:val="4"/>
        <w:rPr/>
      </w:pPr>
      <w:r>
        <w:rPr/>
        <w:drawing>
          <wp:inline distT="0" distB="5080" distL="0" distR="5080">
            <wp:extent cx="6192520" cy="1417320"/>
            <wp:effectExtent l="0" t="0" r="0" b="0"/>
            <wp:docPr id="13"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0" descr=""/>
                    <pic:cNvPicPr>
                      <a:picLocks noChangeAspect="1" noChangeArrowheads="1"/>
                    </pic:cNvPicPr>
                  </pic:nvPicPr>
                  <pic:blipFill>
                    <a:blip r:embed="rId13"/>
                    <a:stretch>
                      <a:fillRect/>
                    </a:stretch>
                  </pic:blipFill>
                  <pic:spPr bwMode="auto">
                    <a:xfrm>
                      <a:off x="0" y="0"/>
                      <a:ext cx="6192520" cy="1417320"/>
                    </a:xfrm>
                    <a:prstGeom prst="rect">
                      <a:avLst/>
                    </a:prstGeom>
                  </pic:spPr>
                </pic:pic>
              </a:graphicData>
            </a:graphic>
          </wp:inline>
        </w:drawing>
      </w:r>
    </w:p>
    <w:p>
      <w:pPr>
        <w:pStyle w:val="4"/>
        <w:rPr/>
      </w:pPr>
      <w:r>
        <w:rPr/>
        <w:t>百度返回的内容和我们在浏览器上获得的完全不同。</w:t>
      </w:r>
    </w:p>
    <w:p>
      <w:pPr>
        <w:pStyle w:val="3"/>
        <w:numPr>
          <w:ilvl w:val="2"/>
          <w:numId w:val="1"/>
        </w:numPr>
        <w:ind w:right="240" w:hanging="0"/>
        <w:rPr/>
      </w:pPr>
      <w:r>
        <w:rPr/>
        <w:t>案例 使用</w:t>
      </w:r>
      <w:r>
        <w:rPr/>
        <w:t>Request</w:t>
      </w:r>
      <w:r>
        <w:rPr/>
        <w:t>对象获取百度首页页面</w:t>
      </w:r>
    </w:p>
    <w:p>
      <w:pPr>
        <w:pStyle w:val="4"/>
        <w:rPr/>
      </w:pPr>
      <w:r>
        <w:rPr/>
        <w:drawing>
          <wp:inline distT="0" distB="0" distL="0" distR="0">
            <wp:extent cx="6070600" cy="4267200"/>
            <wp:effectExtent l="0" t="0" r="0" b="0"/>
            <wp:docPr id="14"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1" descr=""/>
                    <pic:cNvPicPr>
                      <a:picLocks noChangeAspect="1" noChangeArrowheads="1"/>
                    </pic:cNvPicPr>
                  </pic:nvPicPr>
                  <pic:blipFill>
                    <a:blip r:embed="rId14"/>
                    <a:stretch>
                      <a:fillRect/>
                    </a:stretch>
                  </pic:blipFill>
                  <pic:spPr bwMode="auto">
                    <a:xfrm>
                      <a:off x="0" y="0"/>
                      <a:ext cx="6070600" cy="4267200"/>
                    </a:xfrm>
                    <a:prstGeom prst="rect">
                      <a:avLst/>
                    </a:prstGeom>
                  </pic:spPr>
                </pic:pic>
              </a:graphicData>
            </a:graphic>
          </wp:inline>
        </w:drawing>
      </w:r>
    </w:p>
    <w:p>
      <w:pPr>
        <w:pStyle w:val="4"/>
        <w:rPr/>
      </w:pPr>
      <w:r>
        <w:rPr/>
        <w:drawing>
          <wp:inline distT="0" distB="0" distL="0" distR="5080">
            <wp:extent cx="6192520" cy="1803400"/>
            <wp:effectExtent l="0" t="0" r="0" b="0"/>
            <wp:docPr id="1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descr=""/>
                    <pic:cNvPicPr>
                      <a:picLocks noChangeAspect="1" noChangeArrowheads="1"/>
                    </pic:cNvPicPr>
                  </pic:nvPicPr>
                  <pic:blipFill>
                    <a:blip r:embed="rId15"/>
                    <a:stretch>
                      <a:fillRect/>
                    </a:stretch>
                  </pic:blipFill>
                  <pic:spPr bwMode="auto">
                    <a:xfrm>
                      <a:off x="0" y="0"/>
                      <a:ext cx="6192520" cy="1803400"/>
                    </a:xfrm>
                    <a:prstGeom prst="rect">
                      <a:avLst/>
                    </a:prstGeom>
                  </pic:spPr>
                </pic:pic>
              </a:graphicData>
            </a:graphic>
          </wp:inline>
        </w:drawing>
      </w:r>
    </w:p>
    <w:p>
      <w:pPr>
        <w:pStyle w:val="4"/>
        <w:rPr/>
      </w:pPr>
      <w:r>
        <w:rPr/>
        <w:t>换成使用</w:t>
      </w:r>
      <w:r>
        <w:rPr/>
        <w:t>Request</w:t>
      </w:r>
      <w:r>
        <w:rPr/>
        <w:t>对象也是相同结果。我们发现产生的</w:t>
      </w:r>
      <w:r>
        <w:rPr/>
        <w:t>Request</w:t>
      </w:r>
      <w:r>
        <w:rPr/>
        <w:t>对象的</w:t>
      </w:r>
      <w:r>
        <w:rPr/>
        <w:t>"User-agent"</w:t>
      </w:r>
      <w:r>
        <w:rPr/>
        <w:t>报头为</w:t>
      </w:r>
      <w:r>
        <w:rPr/>
        <w:t>"Python-urllib/3.5"</w:t>
      </w:r>
      <w:r>
        <w:rPr/>
        <w:t>。</w:t>
      </w:r>
    </w:p>
    <w:p>
      <w:pPr>
        <w:pStyle w:val="3"/>
        <w:numPr>
          <w:ilvl w:val="2"/>
          <w:numId w:val="1"/>
        </w:numPr>
        <w:ind w:right="240" w:hanging="0"/>
        <w:rPr/>
      </w:pPr>
      <w:r>
        <w:rPr/>
        <w:t>设置</w:t>
      </w:r>
      <w:r>
        <w:rPr/>
        <w:t>headers</w:t>
      </w:r>
      <w:r>
        <w:rPr/>
        <w:t>中</w:t>
      </w:r>
      <w:r>
        <w:rPr/>
        <w:t>User-Agent</w:t>
      </w:r>
      <w:r>
        <w:rPr/>
        <w:t>的值来模仿浏览器的访问行为</w:t>
      </w:r>
    </w:p>
    <w:p>
      <w:pPr>
        <w:pStyle w:val="4"/>
        <w:rPr/>
      </w:pPr>
      <w:r>
        <w:rPr/>
        <w:t>宣称自己是什么类型的访问者，如某个版本的浏览器，等等。</w:t>
      </w:r>
    </w:p>
    <w:p>
      <w:pPr>
        <w:pStyle w:val="4"/>
        <w:rPr/>
      </w:pPr>
      <w:r>
        <w:rPr/>
        <w:drawing>
          <wp:inline distT="0" distB="2540" distL="0" distR="5080">
            <wp:extent cx="6192520" cy="2600960"/>
            <wp:effectExtent l="0" t="0" r="0" b="0"/>
            <wp:docPr id="1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descr=""/>
                    <pic:cNvPicPr>
                      <a:picLocks noChangeAspect="1" noChangeArrowheads="1"/>
                    </pic:cNvPicPr>
                  </pic:nvPicPr>
                  <pic:blipFill>
                    <a:blip r:embed="rId16"/>
                    <a:stretch>
                      <a:fillRect/>
                    </a:stretch>
                  </pic:blipFill>
                  <pic:spPr bwMode="auto">
                    <a:xfrm>
                      <a:off x="0" y="0"/>
                      <a:ext cx="6192520" cy="2600960"/>
                    </a:xfrm>
                    <a:prstGeom prst="rect">
                      <a:avLst/>
                    </a:prstGeom>
                  </pic:spPr>
                </pic:pic>
              </a:graphicData>
            </a:graphic>
          </wp:inline>
        </w:drawing>
      </w:r>
    </w:p>
    <w:p>
      <w:pPr>
        <w:pStyle w:val="21"/>
        <w:numPr>
          <w:ilvl w:val="1"/>
          <w:numId w:val="1"/>
        </w:numPr>
        <w:ind w:right="240" w:hanging="0"/>
        <w:rPr/>
      </w:pPr>
      <w:r>
        <w:rPr/>
        <w:t>GET</w:t>
      </w:r>
      <w:r>
        <w:rPr/>
        <w:t>请求</w:t>
      </w:r>
    </w:p>
    <w:p>
      <w:pPr>
        <w:pStyle w:val="4"/>
        <w:rPr/>
      </w:pPr>
      <w:r>
        <w:rPr/>
        <w:t>GET</w:t>
      </w:r>
      <w:r>
        <w:rPr/>
        <w:t>请求的所有参数都在</w:t>
      </w:r>
      <w:r>
        <w:rPr/>
        <w:t>URL</w:t>
      </w:r>
      <w:r>
        <w:rPr/>
        <w:t>地址中，通常用于我们向服务器获取数据。比如我们通过百度搜索“源码时代”，浏览器地址栏显示：</w:t>
      </w:r>
      <w:hyperlink r:id="rId17">
        <w:r>
          <w:rPr>
            <w:rStyle w:val="InternetLink"/>
            <w:rFonts w:cs="宋体" w:ascii="宋体" w:hAnsi="宋体"/>
          </w:rPr>
          <w:t>https://www.baidu.com/s?wd=</w:t>
        </w:r>
        <w:r>
          <w:rPr>
            <w:rStyle w:val="InternetLink"/>
            <w:rFonts w:ascii="宋体" w:hAnsi="宋体" w:cs="宋体"/>
          </w:rPr>
          <w:t>源码时代</w:t>
        </w:r>
      </w:hyperlink>
      <w:r>
        <w:rPr/>
        <w:t>。</w:t>
      </w:r>
    </w:p>
    <w:p>
      <w:pPr>
        <w:pStyle w:val="3"/>
        <w:numPr>
          <w:ilvl w:val="2"/>
          <w:numId w:val="1"/>
        </w:numPr>
        <w:ind w:right="240" w:hanging="0"/>
        <w:rPr/>
      </w:pPr>
      <w:r>
        <w:rPr/>
        <w:t>案例 尝试通过</w:t>
      </w:r>
      <w:r>
        <w:rPr/>
        <w:t>python</w:t>
      </w:r>
      <w:r>
        <w:rPr/>
        <w:t>代码获取“源码时代”百度搜索页面</w:t>
      </w:r>
    </w:p>
    <w:p>
      <w:pPr>
        <w:pStyle w:val="4"/>
        <w:rPr/>
      </w:pPr>
      <w:r>
        <w:rPr>
          <w:rFonts w:ascii="宋体" w:hAnsi="宋体" w:cs="宋体"/>
        </w:rPr>
        <w:t>如果我们试图在</w:t>
      </w:r>
      <w:r>
        <w:rPr>
          <w:rFonts w:cs="宋体" w:ascii="宋体" w:hAnsi="宋体"/>
        </w:rPr>
        <w:t>python</w:t>
      </w:r>
      <w:r>
        <w:rPr>
          <w:rFonts w:ascii="宋体" w:hAnsi="宋体" w:cs="宋体"/>
        </w:rPr>
        <w:t>程序中设定</w:t>
      </w:r>
      <w:r>
        <w:rPr>
          <w:rFonts w:cs="宋体" w:ascii="宋体" w:hAnsi="宋体"/>
        </w:rPr>
        <w:t>url</w:t>
      </w:r>
      <w:r>
        <w:rPr>
          <w:rFonts w:ascii="宋体" w:hAnsi="宋体" w:cs="宋体"/>
        </w:rPr>
        <w:t>为</w:t>
      </w:r>
      <w:r>
        <w:rPr/>
        <w:t>"https://www.baidu.com/s?wd=</w:t>
      </w:r>
      <w:r>
        <w:rPr/>
        <w:t>源码时代</w:t>
      </w:r>
      <w:r>
        <w:rPr/>
        <w:t>"</w:t>
      </w:r>
      <w:r>
        <w:rPr/>
        <w:t>，代码如下</w:t>
      </w:r>
    </w:p>
    <w:p>
      <w:pPr>
        <w:pStyle w:val="Normal"/>
        <w:ind w:firstLine="420"/>
        <w:rPr/>
      </w:pPr>
      <w:r>
        <w:rPr/>
      </w:r>
    </w:p>
    <w:p>
      <w:pPr>
        <w:pStyle w:val="Normal"/>
        <w:ind w:firstLine="420"/>
        <w:rPr/>
      </w:pPr>
      <w:r>
        <w:rPr/>
        <w:drawing>
          <wp:inline distT="0" distB="5715" distL="0" distR="5080">
            <wp:extent cx="6192520" cy="1340485"/>
            <wp:effectExtent l="0" t="0" r="0" b="0"/>
            <wp:docPr id="17"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8" descr=""/>
                    <pic:cNvPicPr>
                      <a:picLocks noChangeAspect="1" noChangeArrowheads="1"/>
                    </pic:cNvPicPr>
                  </pic:nvPicPr>
                  <pic:blipFill>
                    <a:blip r:embed="rId18"/>
                    <a:stretch>
                      <a:fillRect/>
                    </a:stretch>
                  </pic:blipFill>
                  <pic:spPr bwMode="auto">
                    <a:xfrm>
                      <a:off x="0" y="0"/>
                      <a:ext cx="6192520" cy="1340485"/>
                    </a:xfrm>
                    <a:prstGeom prst="rect">
                      <a:avLst/>
                    </a:prstGeom>
                  </pic:spPr>
                </pic:pic>
              </a:graphicData>
            </a:graphic>
          </wp:inline>
        </w:drawing>
      </w:r>
    </w:p>
    <w:p>
      <w:pPr>
        <w:pStyle w:val="4"/>
        <w:rPr/>
      </w:pPr>
      <w:r>
        <w:rPr/>
        <w:t>则代码运行会出错，错误信息如下：</w:t>
      </w:r>
    </w:p>
    <w:p>
      <w:pPr>
        <w:pStyle w:val="Normal"/>
        <w:ind w:firstLine="420"/>
        <w:rPr/>
      </w:pPr>
      <w:r>
        <w:rPr/>
      </w:r>
    </w:p>
    <w:p>
      <w:pPr>
        <w:pStyle w:val="Normal"/>
        <w:ind w:firstLine="420"/>
        <w:rPr/>
      </w:pPr>
      <w:r>
        <w:rPr/>
        <w:drawing>
          <wp:inline distT="0" distB="5715" distL="0" distR="5080">
            <wp:extent cx="6192520" cy="362585"/>
            <wp:effectExtent l="0" t="0" r="0" b="0"/>
            <wp:docPr id="18"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9" descr=""/>
                    <pic:cNvPicPr>
                      <a:picLocks noChangeAspect="1" noChangeArrowheads="1"/>
                    </pic:cNvPicPr>
                  </pic:nvPicPr>
                  <pic:blipFill>
                    <a:blip r:embed="rId19"/>
                    <a:stretch>
                      <a:fillRect/>
                    </a:stretch>
                  </pic:blipFill>
                  <pic:spPr bwMode="auto">
                    <a:xfrm>
                      <a:off x="0" y="0"/>
                      <a:ext cx="6192520" cy="362585"/>
                    </a:xfrm>
                    <a:prstGeom prst="rect">
                      <a:avLst/>
                    </a:prstGeom>
                  </pic:spPr>
                </pic:pic>
              </a:graphicData>
            </a:graphic>
          </wp:inline>
        </w:drawing>
      </w:r>
    </w:p>
    <w:p>
      <w:pPr>
        <w:pStyle w:val="4"/>
        <w:rPr/>
      </w:pPr>
      <w:r>
        <w:rPr/>
        <w:t>该错误信息指的是</w:t>
      </w:r>
      <w:r>
        <w:rPr/>
        <w:t>url</w:t>
      </w:r>
      <w:r>
        <w:rPr/>
        <w:t>字符串中的汉字不能编码为</w:t>
      </w:r>
      <w:r>
        <w:rPr/>
        <w:t>ASCII</w:t>
      </w:r>
      <w:r>
        <w:rPr/>
        <w:t>字符串，而</w:t>
      </w:r>
      <w:r>
        <w:rPr/>
        <w:t>HTTP/HTTPS</w:t>
      </w:r>
      <w:r>
        <w:rPr/>
        <w:t>协议只接受纯</w:t>
      </w:r>
      <w:r>
        <w:rPr/>
        <w:t>ASCII</w:t>
      </w:r>
      <w:r>
        <w:rPr/>
        <w:t>编码的</w:t>
      </w:r>
      <w:r>
        <w:rPr/>
        <w:t>URL</w:t>
      </w:r>
      <w:r>
        <w:rPr/>
        <w:t>地址。</w:t>
      </w:r>
    </w:p>
    <w:p>
      <w:pPr>
        <w:pStyle w:val="4"/>
        <w:rPr/>
      </w:pPr>
      <w:r>
        <w:rPr/>
        <w:t>因此我们只能通过某种方式，把汉字转换为</w:t>
      </w:r>
      <w:r>
        <w:rPr/>
        <w:t>HTTP/HTTPS</w:t>
      </w:r>
      <w:r>
        <w:rPr/>
        <w:t>协议接受的</w:t>
      </w:r>
      <w:r>
        <w:rPr/>
        <w:t>ASCII</w:t>
      </w:r>
      <w:r>
        <w:rPr/>
        <w:t>编码形式。</w:t>
      </w:r>
    </w:p>
    <w:p>
      <w:pPr>
        <w:pStyle w:val="3"/>
        <w:numPr>
          <w:ilvl w:val="2"/>
          <w:numId w:val="1"/>
        </w:numPr>
        <w:ind w:right="240" w:hanging="0"/>
        <w:rPr/>
      </w:pPr>
      <w:r>
        <w:rPr/>
        <w:t>案例</w:t>
      </w:r>
      <w:r>
        <w:rPr/>
        <w:t xml:space="preserve">6 </w:t>
      </w:r>
      <w:r>
        <w:rPr/>
        <w:t>通过</w:t>
      </w:r>
      <w:r>
        <w:rPr/>
        <w:t>python</w:t>
      </w:r>
      <w:r>
        <w:rPr/>
        <w:t>代码获取“源码时代”百度搜索页面</w:t>
      </w:r>
    </w:p>
    <w:p>
      <w:pPr>
        <w:pStyle w:val="4"/>
        <w:rPr/>
      </w:pPr>
      <w:r>
        <w:rPr/>
        <w:t>事实上，我们在浏览器中做如下搜索时，我们复制浏览器地址栏将会得到</w:t>
      </w:r>
      <w:r>
        <w:rPr/>
        <w:t>"https://www.baidu.com/s?wd=%E6%BA%90%E7%A0%81%E6%97%B6%E4%BB%A3"</w:t>
      </w:r>
      <w:r>
        <w:rPr/>
        <w:t>。</w:t>
      </w:r>
    </w:p>
    <w:p>
      <w:pPr>
        <w:pStyle w:val="Normal"/>
        <w:ind w:firstLine="420"/>
        <w:rPr/>
      </w:pPr>
      <w:r>
        <w:rPr/>
        <w:drawing>
          <wp:inline distT="0" distB="2540" distL="0" distR="5080">
            <wp:extent cx="6192520" cy="2969260"/>
            <wp:effectExtent l="0" t="0" r="0" b="0"/>
            <wp:docPr id="19"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4" descr=""/>
                    <pic:cNvPicPr>
                      <a:picLocks noChangeAspect="1" noChangeArrowheads="1"/>
                    </pic:cNvPicPr>
                  </pic:nvPicPr>
                  <pic:blipFill>
                    <a:blip r:embed="rId20"/>
                    <a:stretch>
                      <a:fillRect/>
                    </a:stretch>
                  </pic:blipFill>
                  <pic:spPr bwMode="auto">
                    <a:xfrm>
                      <a:off x="0" y="0"/>
                      <a:ext cx="6192520" cy="2969260"/>
                    </a:xfrm>
                    <a:prstGeom prst="rect">
                      <a:avLst/>
                    </a:prstGeom>
                  </pic:spPr>
                </pic:pic>
              </a:graphicData>
            </a:graphic>
          </wp:inline>
        </w:drawing>
      </w:r>
    </w:p>
    <w:p>
      <w:pPr>
        <w:pStyle w:val="4"/>
        <w:rPr>
          <w:rFonts w:ascii="宋体" w:hAnsi="宋体" w:cs="宋体"/>
        </w:rPr>
      </w:pPr>
      <w:r>
        <w:rPr>
          <w:rFonts w:ascii="宋体" w:hAnsi="宋体" w:cs="宋体"/>
        </w:rPr>
        <w:t>这是因为浏览器会自动将输入的</w:t>
      </w:r>
      <w:r>
        <w:rPr>
          <w:rFonts w:cs="宋体" w:ascii="宋体" w:hAnsi="宋体"/>
        </w:rPr>
        <w:t>url</w:t>
      </w:r>
      <w:r>
        <w:rPr>
          <w:rFonts w:ascii="宋体" w:hAnsi="宋体" w:cs="宋体"/>
        </w:rPr>
        <w:t>地址转换为</w:t>
      </w:r>
      <w:r>
        <w:rPr/>
        <w:t>"https://www.baidu.com/s?wd=%E6%BA%90%E7%A0%81%E6%97%B6%E4%BB%A3"</w:t>
      </w:r>
      <w:r>
        <w:rPr/>
        <w:t>。</w:t>
      </w:r>
    </w:p>
    <w:p>
      <w:pPr>
        <w:pStyle w:val="4"/>
        <w:rPr>
          <w:rFonts w:ascii="宋体" w:hAnsi="宋体" w:cs="宋体"/>
        </w:rPr>
      </w:pPr>
      <w:r>
        <w:rPr>
          <w:rFonts w:ascii="宋体" w:hAnsi="宋体" w:cs="宋体"/>
        </w:rPr>
        <w:t>在其中我们可以看到在请求部分里，</w:t>
      </w:r>
      <w:r>
        <w:rPr/>
        <w:t xml:space="preserve">http://www.baidu.com/s? </w:t>
      </w:r>
      <w:r>
        <w:rPr>
          <w:rFonts w:ascii="宋体" w:hAnsi="宋体" w:cs="宋体"/>
        </w:rPr>
        <w:t>之后出现一个长长的字符串，其中就包含我们要查询的关键词源码时代，于是我们可以尝试用默认的</w:t>
      </w:r>
      <w:r>
        <w:rPr/>
        <w:t>Get</w:t>
      </w:r>
      <w:r>
        <w:rPr>
          <w:rFonts w:ascii="宋体" w:hAnsi="宋体" w:cs="宋体"/>
        </w:rPr>
        <w:t>方式来发送请求。</w:t>
      </w:r>
    </w:p>
    <w:p>
      <w:pPr>
        <w:pStyle w:val="4"/>
        <w:rPr>
          <w:rFonts w:ascii="宋体" w:hAnsi="宋体" w:cs="宋体"/>
        </w:rPr>
      </w:pPr>
      <w:r>
        <w:rPr>
          <w:rFonts w:ascii="宋体" w:hAnsi="宋体" w:cs="宋体"/>
        </w:rPr>
        <w:t>我们可以使用</w:t>
      </w:r>
      <w:r>
        <w:rPr>
          <w:rFonts w:cs="宋体" w:ascii="宋体" w:hAnsi="宋体"/>
        </w:rPr>
        <w:t>urllib.parse.urlencode(…)</w:t>
      </w:r>
      <w:r>
        <w:rPr>
          <w:rFonts w:ascii="宋体" w:hAnsi="宋体" w:cs="宋体"/>
        </w:rPr>
        <w:t>将</w:t>
      </w:r>
      <w:r>
        <w:rPr>
          <w:rFonts w:cs="宋体" w:ascii="宋体" w:hAnsi="宋体"/>
        </w:rPr>
        <w:t>&lt;</w:t>
      </w:r>
      <w:r>
        <w:rPr>
          <w:rFonts w:ascii="宋体" w:hAnsi="宋体" w:cs="宋体"/>
        </w:rPr>
        <w:t>参数名</w:t>
      </w:r>
      <w:r>
        <w:rPr>
          <w:rFonts w:cs="宋体" w:ascii="宋体" w:hAnsi="宋体"/>
        </w:rPr>
        <w:t>:</w:t>
      </w:r>
      <w:r>
        <w:rPr>
          <w:rFonts w:ascii="宋体" w:hAnsi="宋体" w:cs="宋体"/>
        </w:rPr>
        <w:t>参数值</w:t>
      </w:r>
      <w:r>
        <w:rPr>
          <w:rFonts w:cs="宋体" w:ascii="宋体" w:hAnsi="宋体"/>
        </w:rPr>
        <w:t>&gt;</w:t>
      </w:r>
      <w:r>
        <w:rPr>
          <w:rFonts w:ascii="宋体" w:hAnsi="宋体" w:cs="宋体"/>
        </w:rPr>
        <w:t>键值对的字典类型转换为编码后的参数串形式的</w:t>
      </w:r>
      <w:r>
        <w:rPr>
          <w:rFonts w:cs="宋体" w:ascii="宋体" w:hAnsi="宋体"/>
        </w:rPr>
        <w:t>ASCII</w:t>
      </w:r>
      <w:r>
        <w:rPr>
          <w:rFonts w:ascii="宋体" w:hAnsi="宋体" w:cs="宋体"/>
        </w:rPr>
        <w:t>字符串。</w:t>
      </w:r>
    </w:p>
    <w:p>
      <w:pPr>
        <w:pStyle w:val="4"/>
        <w:rPr/>
      </w:pPr>
      <w:r>
        <w:rPr>
          <w:rFonts w:ascii="宋体" w:hAnsi="宋体" w:cs="宋体"/>
        </w:rPr>
        <w:t>代码如下</w:t>
      </w:r>
    </w:p>
    <w:p>
      <w:pPr>
        <w:pStyle w:val="Normal"/>
        <w:ind w:firstLine="420"/>
        <w:rPr/>
      </w:pPr>
      <w:r>
        <w:rPr/>
        <w:drawing>
          <wp:inline distT="0" distB="2540" distL="0" distR="5080">
            <wp:extent cx="6192520" cy="2550160"/>
            <wp:effectExtent l="0" t="0" r="0" b="0"/>
            <wp:docPr id="20"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3" descr=""/>
                    <pic:cNvPicPr>
                      <a:picLocks noChangeAspect="1" noChangeArrowheads="1"/>
                    </pic:cNvPicPr>
                  </pic:nvPicPr>
                  <pic:blipFill>
                    <a:blip r:embed="rId21"/>
                    <a:stretch>
                      <a:fillRect/>
                    </a:stretch>
                  </pic:blipFill>
                  <pic:spPr bwMode="auto">
                    <a:xfrm>
                      <a:off x="0" y="0"/>
                      <a:ext cx="6192520" cy="2550160"/>
                    </a:xfrm>
                    <a:prstGeom prst="rect">
                      <a:avLst/>
                    </a:prstGeom>
                  </pic:spPr>
                </pic:pic>
              </a:graphicData>
            </a:graphic>
          </wp:inline>
        </w:drawing>
      </w:r>
    </w:p>
    <w:p>
      <w:pPr>
        <w:pStyle w:val="Normal"/>
        <w:ind w:firstLine="420"/>
        <w:rPr/>
      </w:pPr>
      <w:r>
        <w:rPr>
          <w:rFonts w:ascii="宋体" w:hAnsi="宋体" w:cs="宋体"/>
        </w:rPr>
        <w:t>代码运行就会得到和浏览器一样的结果了。</w:t>
      </w:r>
    </w:p>
    <w:p>
      <w:pPr>
        <w:pStyle w:val="4"/>
        <w:rPr/>
      </w:pPr>
      <w:r>
        <w:rPr/>
      </w:r>
    </w:p>
    <w:p>
      <w:pPr>
        <w:pStyle w:val="21"/>
        <w:numPr>
          <w:ilvl w:val="1"/>
          <w:numId w:val="1"/>
        </w:numPr>
        <w:ind w:right="240" w:hanging="0"/>
        <w:rPr/>
      </w:pPr>
      <w:r>
        <w:rPr/>
        <w:t>POST</w:t>
      </w:r>
      <w:r>
        <w:rPr/>
        <w:t>请求</w:t>
      </w:r>
    </w:p>
    <w:p>
      <w:pPr>
        <w:pStyle w:val="Normal"/>
        <w:ind w:firstLine="420"/>
        <w:rPr>
          <w:rFonts w:ascii="宋体" w:hAnsi="宋体" w:cs="宋体"/>
        </w:rPr>
      </w:pPr>
      <w:r>
        <w:rPr>
          <w:rFonts w:cs="宋体" w:ascii="宋体" w:hAnsi="宋体"/>
        </w:rPr>
        <w:t>Request</w:t>
      </w:r>
      <w:r>
        <w:rPr>
          <w:rFonts w:ascii="宋体" w:hAnsi="宋体" w:cs="宋体"/>
        </w:rPr>
        <w:t>请求对象里面有</w:t>
      </w:r>
      <w:r>
        <w:rPr>
          <w:rFonts w:cs="宋体" w:ascii="宋体" w:hAnsi="宋体"/>
        </w:rPr>
        <w:t>data</w:t>
      </w:r>
      <w:r>
        <w:rPr>
          <w:rFonts w:ascii="宋体" w:hAnsi="宋体" w:cs="宋体"/>
        </w:rPr>
        <w:t>参数，它就是用在</w:t>
      </w:r>
      <w:r>
        <w:rPr>
          <w:rFonts w:cs="宋体" w:ascii="宋体" w:hAnsi="宋体"/>
        </w:rPr>
        <w:t>POST</w:t>
      </w:r>
      <w:r>
        <w:rPr>
          <w:rFonts w:ascii="宋体" w:hAnsi="宋体" w:cs="宋体"/>
        </w:rPr>
        <w:t>里的，我们要传送的数据就是这个参数</w:t>
      </w:r>
      <w:r>
        <w:rPr>
          <w:rFonts w:cs="宋体" w:ascii="宋体" w:hAnsi="宋体"/>
        </w:rPr>
        <w:t>data</w:t>
      </w:r>
      <w:r>
        <w:rPr>
          <w:rFonts w:ascii="宋体" w:hAnsi="宋体" w:cs="宋体"/>
        </w:rPr>
        <w:t>，这里的</w:t>
      </w:r>
      <w:r>
        <w:rPr>
          <w:rFonts w:cs="宋体" w:ascii="宋体" w:hAnsi="宋体"/>
        </w:rPr>
        <w:t>data</w:t>
      </w:r>
      <w:r>
        <w:rPr>
          <w:rFonts w:ascii="宋体" w:hAnsi="宋体" w:cs="宋体"/>
        </w:rPr>
        <w:t>是一个字典，里面要匹配键值对。</w:t>
      </w:r>
    </w:p>
    <w:p>
      <w:pPr>
        <w:pStyle w:val="3"/>
        <w:numPr>
          <w:ilvl w:val="2"/>
          <w:numId w:val="1"/>
        </w:numPr>
        <w:ind w:right="240" w:hanging="0"/>
        <w:rPr/>
      </w:pPr>
      <w:r>
        <w:rPr/>
        <w:t>案例 网页版的有道词典翻译</w:t>
      </w:r>
    </w:p>
    <w:p>
      <w:pPr>
        <w:pStyle w:val="Normal"/>
        <w:ind w:firstLine="420"/>
        <w:rPr>
          <w:rFonts w:ascii="宋体" w:hAnsi="宋体" w:cs="宋体"/>
        </w:rPr>
      </w:pPr>
      <w:r>
        <w:rPr>
          <w:rFonts w:ascii="宋体" w:hAnsi="宋体" w:cs="宋体"/>
        </w:rPr>
        <w:t>输入测试数据，再通过使用</w:t>
      </w:r>
      <w:r>
        <w:rPr>
          <w:rFonts w:cs="宋体" w:ascii="宋体" w:hAnsi="宋体"/>
        </w:rPr>
        <w:t>Fiddler</w:t>
      </w:r>
      <w:r>
        <w:rPr>
          <w:rFonts w:ascii="宋体" w:hAnsi="宋体" w:cs="宋体"/>
        </w:rPr>
        <w:t>观察，其中有一条是</w:t>
      </w:r>
      <w:r>
        <w:rPr>
          <w:rFonts w:cs="宋体" w:ascii="宋体" w:hAnsi="宋体"/>
        </w:rPr>
        <w:t>POST</w:t>
      </w:r>
      <w:r>
        <w:rPr>
          <w:rFonts w:ascii="宋体" w:hAnsi="宋体" w:cs="宋体"/>
        </w:rPr>
        <w:t>请求，而向服务器发送的请求数据并不是在</w:t>
      </w:r>
      <w:r>
        <w:rPr>
          <w:rFonts w:cs="宋体" w:ascii="宋体" w:hAnsi="宋体"/>
        </w:rPr>
        <w:t>url</w:t>
      </w:r>
      <w:r>
        <w:rPr>
          <w:rFonts w:ascii="宋体" w:hAnsi="宋体" w:cs="宋体"/>
        </w:rPr>
        <w:t>里，我们可以试着模拟这个</w:t>
      </w:r>
      <w:r>
        <w:rPr>
          <w:rFonts w:cs="宋体" w:ascii="宋体" w:hAnsi="宋体"/>
        </w:rPr>
        <w:t>POST</w:t>
      </w:r>
      <w:r>
        <w:rPr>
          <w:rFonts w:ascii="宋体" w:hAnsi="宋体" w:cs="宋体"/>
        </w:rPr>
        <w:t>请求。</w:t>
      </w:r>
    </w:p>
    <w:p>
      <w:pPr>
        <w:pStyle w:val="Normal"/>
        <w:ind w:firstLine="420"/>
        <w:rPr>
          <w:rFonts w:ascii="宋体" w:hAnsi="宋体" w:cs="宋体"/>
        </w:rPr>
      </w:pPr>
      <w:r>
        <w:rPr/>
        <w:drawing>
          <wp:inline distT="0" distB="5715" distL="0" distR="5080">
            <wp:extent cx="6192520" cy="2572385"/>
            <wp:effectExtent l="0" t="0" r="0" b="0"/>
            <wp:docPr id="21"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7" descr=""/>
                    <pic:cNvPicPr>
                      <a:picLocks noChangeAspect="1" noChangeArrowheads="1"/>
                    </pic:cNvPicPr>
                  </pic:nvPicPr>
                  <pic:blipFill>
                    <a:blip r:embed="rId22"/>
                    <a:stretch>
                      <a:fillRect/>
                    </a:stretch>
                  </pic:blipFill>
                  <pic:spPr bwMode="auto">
                    <a:xfrm>
                      <a:off x="0" y="0"/>
                      <a:ext cx="6192520" cy="2572385"/>
                    </a:xfrm>
                    <a:prstGeom prst="rect">
                      <a:avLst/>
                    </a:prstGeom>
                  </pic:spPr>
                </pic:pic>
              </a:graphicData>
            </a:graphic>
          </wp:inline>
        </w:drawing>
      </w:r>
    </w:p>
    <w:p>
      <w:pPr>
        <w:pStyle w:val="Normal"/>
        <w:ind w:firstLine="420"/>
        <w:rPr>
          <w:rFonts w:ascii="宋体" w:hAnsi="宋体" w:cs="宋体"/>
        </w:rPr>
      </w:pPr>
      <w:r>
        <w:rPr>
          <w:rFonts w:ascii="宋体" w:hAnsi="宋体" w:cs="宋体"/>
        </w:rPr>
        <w:t>于是，我们可以尝试用</w:t>
      </w:r>
      <w:r>
        <w:rPr>
          <w:rFonts w:cs="宋体" w:ascii="宋体" w:hAnsi="宋体"/>
        </w:rPr>
        <w:t>POST</w:t>
      </w:r>
      <w:r>
        <w:rPr>
          <w:rFonts w:ascii="宋体" w:hAnsi="宋体" w:cs="宋体"/>
        </w:rPr>
        <w:t>方式发送请求。</w:t>
      </w:r>
    </w:p>
    <w:p>
      <w:pPr>
        <w:pStyle w:val="Normal"/>
        <w:ind w:firstLine="420"/>
        <w:rPr>
          <w:rFonts w:ascii="宋体" w:hAnsi="宋体" w:cs="宋体"/>
        </w:rPr>
      </w:pPr>
      <w:r>
        <w:rPr/>
        <w:drawing>
          <wp:inline distT="0" distB="1905" distL="0" distR="5080">
            <wp:extent cx="6192520" cy="4074795"/>
            <wp:effectExtent l="0" t="0" r="0" b="0"/>
            <wp:docPr id="22"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8" descr=""/>
                    <pic:cNvPicPr>
                      <a:picLocks noChangeAspect="1" noChangeArrowheads="1"/>
                    </pic:cNvPicPr>
                  </pic:nvPicPr>
                  <pic:blipFill>
                    <a:blip r:embed="rId23"/>
                    <a:stretch>
                      <a:fillRect/>
                    </a:stretch>
                  </pic:blipFill>
                  <pic:spPr bwMode="auto">
                    <a:xfrm>
                      <a:off x="0" y="0"/>
                      <a:ext cx="6192520" cy="4074795"/>
                    </a:xfrm>
                    <a:prstGeom prst="rect">
                      <a:avLst/>
                    </a:prstGeom>
                  </pic:spPr>
                </pic:pic>
              </a:graphicData>
            </a:graphic>
          </wp:inline>
        </w:drawing>
      </w:r>
    </w:p>
    <w:p>
      <w:pPr>
        <w:pStyle w:val="Normal"/>
        <w:ind w:firstLine="420"/>
        <w:rPr>
          <w:rFonts w:ascii="宋体" w:hAnsi="宋体" w:cs="宋体"/>
        </w:rPr>
      </w:pPr>
      <w:r>
        <w:rPr>
          <w:rFonts w:cs="宋体" w:ascii="宋体" w:hAnsi="宋体"/>
        </w:rPr>
      </w:r>
    </w:p>
    <w:p>
      <w:pPr>
        <w:pStyle w:val="21"/>
        <w:numPr>
          <w:ilvl w:val="1"/>
          <w:numId w:val="1"/>
        </w:numPr>
        <w:ind w:right="240" w:hanging="0"/>
        <w:rPr/>
      </w:pPr>
      <w:r>
        <w:rPr/>
        <w:t>Fiddler: HTTP</w:t>
      </w:r>
      <w:r>
        <w:rPr/>
        <w:t>代理工具</w:t>
      </w:r>
    </w:p>
    <w:p>
      <w:pPr>
        <w:pStyle w:val="3"/>
        <w:numPr>
          <w:ilvl w:val="2"/>
          <w:numId w:val="1"/>
        </w:numPr>
        <w:ind w:right="240" w:hanging="0"/>
        <w:rPr/>
      </w:pPr>
      <w:r>
        <w:rPr/>
        <w:t>什么是</w:t>
      </w:r>
      <w:r>
        <w:rPr/>
        <w:t xml:space="preserve">Fiddler   </w:t>
      </w:r>
    </w:p>
    <w:p>
      <w:pPr>
        <w:pStyle w:val="4"/>
        <w:rPr/>
      </w:pPr>
      <w:r>
        <w:rPr/>
        <w:t>Fiddler</w:t>
      </w:r>
      <w:r>
        <w:rPr/>
        <w:t>是一款强大</w:t>
      </w:r>
      <w:r>
        <w:rPr/>
        <w:t>Web</w:t>
      </w:r>
      <w:r>
        <w:rPr/>
        <w:t>调试工具，它能记录所有客户端和服务器的</w:t>
      </w:r>
      <w:r>
        <w:rPr/>
        <w:t>HTTP</w:t>
      </w:r>
      <w:r>
        <w:rPr/>
        <w:t>请求。</w:t>
      </w:r>
      <w:r>
        <w:rPr/>
        <w:t>Fiddler</w:t>
      </w:r>
      <w:r>
        <w:rPr/>
        <w:t>在服务器和浏览器之间当了个通信兵。</w:t>
      </w:r>
    </w:p>
    <w:p>
      <w:pPr>
        <w:pStyle w:val="3"/>
        <w:numPr>
          <w:ilvl w:val="2"/>
          <w:numId w:val="1"/>
        </w:numPr>
        <w:ind w:right="240" w:hanging="0"/>
        <w:rPr/>
      </w:pPr>
      <w:r>
        <w:rPr/>
        <w:t>为什么使用</w:t>
      </w:r>
      <w:r>
        <w:rPr/>
        <w:t>Fiddler</w:t>
      </w:r>
    </w:p>
    <w:p>
      <w:pPr>
        <w:pStyle w:val="4"/>
        <w:rPr/>
      </w:pPr>
      <w:r>
        <w:rPr/>
        <w:t>Python</w:t>
      </w:r>
      <w:r>
        <w:rPr/>
        <w:t>程序中使用</w:t>
      </w:r>
      <w:r>
        <w:rPr/>
        <w:t>urllib</w:t>
      </w:r>
      <w:r>
        <w:rPr/>
        <w:t>进行的网络访问，我们想知道程序究竟发出什么请求，那么需要一种抓包工具，截取到程序发出的请求数据和得到的响应数据，进而分析程序实际行为，帮助我们进行开发和调试。</w:t>
      </w:r>
    </w:p>
    <w:p>
      <w:pPr>
        <w:pStyle w:val="3"/>
        <w:numPr>
          <w:ilvl w:val="2"/>
          <w:numId w:val="1"/>
        </w:numPr>
        <w:ind w:right="240" w:hanging="0"/>
        <w:rPr/>
      </w:pPr>
      <w:r>
        <w:rPr/>
        <w:t>工作原理</w:t>
      </w:r>
    </w:p>
    <w:p>
      <w:pPr>
        <w:pStyle w:val="NormalWeb"/>
        <w:ind w:firstLine="420"/>
        <w:rPr/>
      </w:pPr>
      <w:r>
        <w:rPr/>
        <w:t xml:space="preserve">Fiddler </w:t>
      </w:r>
      <w:r>
        <w:rPr/>
        <w:t>是以代理</w:t>
      </w:r>
      <w:r>
        <w:rPr/>
        <w:t>web</w:t>
      </w:r>
      <w:r>
        <w:rPr/>
        <w:t>服务器的形式工作的，它被设置为监听</w:t>
      </w:r>
      <w:r>
        <w:rPr/>
        <w:t>127.0.0.1:8888</w:t>
      </w:r>
    </w:p>
    <w:p>
      <w:pPr>
        <w:pStyle w:val="3"/>
        <w:numPr>
          <w:ilvl w:val="2"/>
          <w:numId w:val="1"/>
        </w:numPr>
        <w:ind w:right="240" w:hanging="0"/>
        <w:rPr/>
      </w:pPr>
      <w:r>
        <w:rPr/>
        <w:t>Fiddler</w:t>
      </w:r>
      <w:r>
        <w:rPr/>
        <w:t>抓取</w:t>
      </w:r>
      <w:r>
        <w:rPr/>
        <w:t>HTTPS</w:t>
      </w:r>
      <w:r>
        <w:rPr/>
        <w:t>设置</w:t>
      </w:r>
    </w:p>
    <w:p>
      <w:pPr>
        <w:pStyle w:val="411"/>
        <w:rPr/>
      </w:pPr>
      <w:r>
        <w:rPr/>
        <w:drawing>
          <wp:inline distT="0" distB="1905" distL="0" distR="5715">
            <wp:extent cx="2908935" cy="1655445"/>
            <wp:effectExtent l="0" t="0" r="0" b="0"/>
            <wp:docPr id="23"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3" descr=""/>
                    <pic:cNvPicPr>
                      <a:picLocks noChangeAspect="1" noChangeArrowheads="1"/>
                    </pic:cNvPicPr>
                  </pic:nvPicPr>
                  <pic:blipFill>
                    <a:blip r:embed="rId24"/>
                    <a:stretch>
                      <a:fillRect/>
                    </a:stretch>
                  </pic:blipFill>
                  <pic:spPr bwMode="auto">
                    <a:xfrm>
                      <a:off x="0" y="0"/>
                      <a:ext cx="2908935" cy="1655445"/>
                    </a:xfrm>
                    <a:prstGeom prst="rect">
                      <a:avLst/>
                    </a:prstGeom>
                  </pic:spPr>
                </pic:pic>
              </a:graphicData>
            </a:graphic>
          </wp:inline>
        </w:drawing>
      </w:r>
    </w:p>
    <w:p>
      <w:pPr>
        <w:pStyle w:val="NormalWeb"/>
        <w:numPr>
          <w:ilvl w:val="0"/>
          <w:numId w:val="10"/>
        </w:numPr>
        <w:rPr/>
      </w:pPr>
      <w:r>
        <w:rPr/>
        <w:t>启动</w:t>
      </w:r>
      <w:r>
        <w:rPr/>
        <w:t>Fiddler</w:t>
      </w:r>
      <w:r>
        <w:rPr/>
        <w:t xml:space="preserve">，打开菜单栏中的 </w:t>
      </w:r>
      <w:r>
        <w:rPr/>
        <w:t>Tools &gt; Telerik Fiddler Options</w:t>
      </w:r>
      <w:r>
        <w:rPr/>
        <w:t>，打开“</w:t>
      </w:r>
      <w:r>
        <w:rPr/>
        <w:t>Fiddler Options”</w:t>
      </w:r>
      <w:r>
        <w:rPr/>
        <w:t>对话框。</w:t>
      </w:r>
    </w:p>
    <w:p>
      <w:pPr>
        <w:pStyle w:val="NormalWeb"/>
        <w:ind w:left="720" w:hanging="0"/>
        <w:rPr/>
      </w:pPr>
      <w:r>
        <w:rPr/>
        <mc:AlternateContent>
          <mc:Choice Requires="wps">
            <w:drawing>
              <wp:inline distT="0" distB="0" distL="0" distR="0">
                <wp:extent cx="303530" cy="303530"/>
                <wp:effectExtent l="0" t="0" r="0" b="0"/>
                <wp:docPr id="24" name=""/>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3.9pt;width:23.8pt;height:23.8pt;mso-position-vertical:top">
                <w10:wrap type="none"/>
                <v:fill o:detectmouseclick="t" on="false"/>
                <v:stroke color="#3465a4" joinstyle="round" endcap="flat"/>
              </v:rect>
            </w:pict>
          </mc:Fallback>
        </mc:AlternateContent>
      </w:r>
      <w:r>
        <w:rPr/>
        <w:drawing>
          <wp:inline distT="0" distB="0" distL="0" distR="3810">
            <wp:extent cx="3520440" cy="1885950"/>
            <wp:effectExtent l="0" t="0" r="0" b="0"/>
            <wp:docPr id="25"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4" descr=""/>
                    <pic:cNvPicPr>
                      <a:picLocks noChangeAspect="1" noChangeArrowheads="1"/>
                    </pic:cNvPicPr>
                  </pic:nvPicPr>
                  <pic:blipFill>
                    <a:blip r:embed="rId25"/>
                    <a:stretch>
                      <a:fillRect/>
                    </a:stretch>
                  </pic:blipFill>
                  <pic:spPr bwMode="auto">
                    <a:xfrm>
                      <a:off x="0" y="0"/>
                      <a:ext cx="3520440" cy="1885950"/>
                    </a:xfrm>
                    <a:prstGeom prst="rect">
                      <a:avLst/>
                    </a:prstGeom>
                  </pic:spPr>
                </pic:pic>
              </a:graphicData>
            </a:graphic>
          </wp:inline>
        </w:drawing>
      </w:r>
    </w:p>
    <w:p>
      <w:pPr>
        <w:pStyle w:val="NormalWeb"/>
        <w:numPr>
          <w:ilvl w:val="0"/>
          <w:numId w:val="10"/>
        </w:numPr>
        <w:spacing w:before="280" w:after="0"/>
        <w:rPr/>
      </w:pPr>
      <w:r>
        <w:rPr/>
        <w:t>对</w:t>
      </w:r>
      <w:r>
        <w:rPr/>
        <w:t>Fiddler</w:t>
      </w:r>
      <w:r>
        <w:rPr/>
        <w:t>进行设置：</w:t>
      </w:r>
    </w:p>
    <w:p>
      <w:pPr>
        <w:pStyle w:val="Normal"/>
        <w:numPr>
          <w:ilvl w:val="1"/>
          <w:numId w:val="10"/>
        </w:numPr>
        <w:spacing w:before="0" w:after="0"/>
        <w:rPr/>
      </w:pPr>
      <w:r>
        <w:rPr>
          <w:rFonts w:ascii="宋体" w:hAnsi="宋体" w:cs="宋体"/>
        </w:rPr>
        <w:t>打开工具栏</w:t>
      </w:r>
      <w:r>
        <w:rPr/>
        <w:t>-&gt;Tools-&gt;Fiddler Options-&gt;HTTPS</w:t>
      </w:r>
      <w:r>
        <w:rPr>
          <w:rFonts w:ascii="宋体" w:hAnsi="宋体" w:cs="宋体"/>
        </w:rPr>
        <w:t>，</w:t>
      </w:r>
    </w:p>
    <w:p>
      <w:pPr>
        <w:pStyle w:val="Normal"/>
        <w:numPr>
          <w:ilvl w:val="1"/>
          <w:numId w:val="10"/>
        </w:numPr>
        <w:spacing w:before="0" w:after="0"/>
        <w:rPr/>
      </w:pPr>
      <w:r>
        <w:rPr>
          <w:rFonts w:ascii="宋体" w:hAnsi="宋体" w:cs="宋体"/>
        </w:rPr>
        <w:t>选中</w:t>
      </w:r>
      <w:r>
        <w:rPr/>
        <w:t>Capture HTTPS CONNECTs (</w:t>
      </w:r>
      <w:r>
        <w:rPr>
          <w:rFonts w:ascii="宋体" w:hAnsi="宋体" w:cs="宋体"/>
        </w:rPr>
        <w:t>捕捉</w:t>
      </w:r>
      <w:r>
        <w:rPr/>
        <w:t>HTTPS</w:t>
      </w:r>
      <w:r>
        <w:rPr>
          <w:rFonts w:ascii="宋体" w:hAnsi="宋体" w:cs="宋体"/>
        </w:rPr>
        <w:t>连接</w:t>
      </w:r>
      <w:r>
        <w:rPr/>
        <w:t>)</w:t>
      </w:r>
      <w:r>
        <w:rPr>
          <w:rFonts w:ascii="宋体" w:hAnsi="宋体" w:cs="宋体"/>
        </w:rPr>
        <w:t>，</w:t>
      </w:r>
    </w:p>
    <w:p>
      <w:pPr>
        <w:pStyle w:val="Normal"/>
        <w:numPr>
          <w:ilvl w:val="1"/>
          <w:numId w:val="10"/>
        </w:numPr>
        <w:spacing w:before="0" w:after="0"/>
        <w:rPr/>
      </w:pPr>
      <w:r>
        <w:rPr>
          <w:rFonts w:ascii="宋体" w:hAnsi="宋体" w:cs="宋体"/>
        </w:rPr>
        <w:t>选中</w:t>
      </w:r>
      <w:r>
        <w:rPr/>
        <w:t>Decrypt HTTPS traffic</w:t>
      </w:r>
      <w:r>
        <w:rPr>
          <w:rFonts w:ascii="宋体" w:hAnsi="宋体" w:cs="宋体"/>
        </w:rPr>
        <w:t>（解密</w:t>
      </w:r>
      <w:r>
        <w:rPr/>
        <w:t>HTTPS</w:t>
      </w:r>
      <w:r>
        <w:rPr>
          <w:rFonts w:ascii="宋体" w:hAnsi="宋体" w:cs="宋体"/>
        </w:rPr>
        <w:t>通信）</w:t>
      </w:r>
    </w:p>
    <w:p>
      <w:pPr>
        <w:pStyle w:val="Normal"/>
        <w:numPr>
          <w:ilvl w:val="1"/>
          <w:numId w:val="10"/>
        </w:numPr>
        <w:spacing w:before="0" w:after="0"/>
        <w:rPr/>
      </w:pPr>
      <w:r>
        <w:rPr>
          <w:rFonts w:ascii="宋体" w:hAnsi="宋体" w:cs="宋体"/>
        </w:rPr>
        <w:t>另外我们要用</w:t>
      </w:r>
      <w:r>
        <w:rPr/>
        <w:t>Fiddler</w:t>
      </w:r>
      <w:r>
        <w:rPr>
          <w:rFonts w:ascii="宋体" w:hAnsi="宋体" w:cs="宋体"/>
        </w:rPr>
        <w:t>获取本机所有进程的</w:t>
      </w:r>
      <w:r>
        <w:rPr/>
        <w:t>HTTPS</w:t>
      </w:r>
      <w:r>
        <w:rPr>
          <w:rFonts w:ascii="宋体" w:hAnsi="宋体" w:cs="宋体"/>
        </w:rPr>
        <w:t>请求，所以中间的下拉菜单中选中</w:t>
      </w:r>
      <w:r>
        <w:rPr/>
        <w:t xml:space="preserve">...from all processes </w:t>
      </w:r>
      <w:r>
        <w:rPr>
          <w:rFonts w:ascii="宋体" w:hAnsi="宋体" w:cs="宋体"/>
        </w:rPr>
        <w:t>（从所有进程）</w:t>
      </w:r>
    </w:p>
    <w:p>
      <w:pPr>
        <w:pStyle w:val="NormalWeb"/>
        <w:numPr>
          <w:ilvl w:val="1"/>
          <w:numId w:val="10"/>
        </w:numPr>
        <w:rPr/>
      </w:pPr>
      <w:r>
        <w:rPr/>
        <w:t>选中下方</w:t>
      </w:r>
      <w:r>
        <w:rPr/>
        <w:t>Ignore server certificate errors</w:t>
      </w:r>
      <w:r>
        <w:rPr/>
        <w:t>（忽略服务器证书错误）</w:t>
      </w:r>
    </w:p>
    <w:p>
      <w:pPr>
        <w:pStyle w:val="NormalWeb"/>
        <w:ind w:left="1440" w:hanging="0"/>
        <w:rPr/>
      </w:pPr>
      <w:r>
        <w:rPr/>
        <mc:AlternateContent>
          <mc:Choice Requires="wps">
            <w:drawing>
              <wp:inline distT="0" distB="0" distL="0" distR="0">
                <wp:extent cx="303530" cy="303530"/>
                <wp:effectExtent l="0" t="0" r="0" b="0"/>
                <wp:docPr id="26" name=""/>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3.9pt;width:23.8pt;height:23.8pt;mso-position-vertical:top">
                <w10:wrap type="none"/>
                <v:fill o:detectmouseclick="t" on="false"/>
                <v:stroke color="#3465a4" joinstyle="round" endcap="flat"/>
              </v:rect>
            </w:pict>
          </mc:Fallback>
        </mc:AlternateContent>
      </w:r>
      <w:r>
        <w:rPr/>
        <w:drawing>
          <wp:inline distT="0" distB="15240" distL="0" distR="15875">
            <wp:extent cx="4308475" cy="2880360"/>
            <wp:effectExtent l="0" t="0" r="0" b="0"/>
            <wp:docPr id="27"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5" descr=""/>
                    <pic:cNvPicPr>
                      <a:picLocks noChangeAspect="1" noChangeArrowheads="1"/>
                    </pic:cNvPicPr>
                  </pic:nvPicPr>
                  <pic:blipFill>
                    <a:blip r:embed="rId26"/>
                    <a:stretch>
                      <a:fillRect/>
                    </a:stretch>
                  </pic:blipFill>
                  <pic:spPr bwMode="auto">
                    <a:xfrm>
                      <a:off x="0" y="0"/>
                      <a:ext cx="4308475" cy="2880360"/>
                    </a:xfrm>
                    <a:prstGeom prst="rect">
                      <a:avLst/>
                    </a:prstGeom>
                  </pic:spPr>
                </pic:pic>
              </a:graphicData>
            </a:graphic>
          </wp:inline>
        </w:drawing>
      </w:r>
    </w:p>
    <w:p>
      <w:pPr>
        <w:pStyle w:val="NormalWeb"/>
        <w:numPr>
          <w:ilvl w:val="0"/>
          <w:numId w:val="10"/>
        </w:numPr>
        <w:rPr/>
      </w:pPr>
      <w:r>
        <w:rPr/>
        <w:t xml:space="preserve">为 </w:t>
      </w:r>
      <w:r>
        <w:rPr/>
        <w:t xml:space="preserve">Fiddler </w:t>
      </w:r>
      <w:r>
        <w:rPr/>
        <w:t>配置</w:t>
      </w:r>
      <w:r>
        <w:rPr/>
        <w:t>Windows</w:t>
      </w:r>
      <w:r>
        <w:rPr/>
        <w:t>信任这个根证书解决安全警告：</w:t>
      </w:r>
      <w:r>
        <w:rPr/>
        <w:t>Trust Root Certificate</w:t>
      </w:r>
      <w:r>
        <w:rPr/>
        <w:t>（受信任的根证书）。</w:t>
      </w:r>
    </w:p>
    <w:p>
      <w:pPr>
        <w:pStyle w:val="NormalWeb"/>
        <w:ind w:left="720" w:hanging="0"/>
        <w:rPr/>
      </w:pPr>
      <w:r>
        <w:rPr/>
        <mc:AlternateContent>
          <mc:Choice Requires="wps">
            <w:drawing>
              <wp:inline distT="0" distB="0" distL="0" distR="0">
                <wp:extent cx="303530" cy="303530"/>
                <wp:effectExtent l="0" t="0" r="0" b="0"/>
                <wp:docPr id="28" name=""/>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3.9pt;width:23.8pt;height:23.8pt;mso-position-vertical:top">
                <w10:wrap type="none"/>
                <v:fill o:detectmouseclick="t" on="false"/>
                <v:stroke color="#3465a4" joinstyle="round" endcap="flat"/>
              </v:rect>
            </w:pict>
          </mc:Fallback>
        </mc:AlternateContent>
      </w:r>
      <w:r>
        <w:rPr/>
        <w:drawing>
          <wp:inline distT="0" distB="9525" distL="0" distR="12065">
            <wp:extent cx="5112385" cy="2486025"/>
            <wp:effectExtent l="0" t="0" r="0" b="0"/>
            <wp:docPr id="29"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6" descr=""/>
                    <pic:cNvPicPr>
                      <a:picLocks noChangeAspect="1" noChangeArrowheads="1"/>
                    </pic:cNvPicPr>
                  </pic:nvPicPr>
                  <pic:blipFill>
                    <a:blip r:embed="rId27"/>
                    <a:stretch>
                      <a:fillRect/>
                    </a:stretch>
                  </pic:blipFill>
                  <pic:spPr bwMode="auto">
                    <a:xfrm>
                      <a:off x="0" y="0"/>
                      <a:ext cx="5112385" cy="2486025"/>
                    </a:xfrm>
                    <a:prstGeom prst="rect">
                      <a:avLst/>
                    </a:prstGeom>
                  </pic:spPr>
                </pic:pic>
              </a:graphicData>
            </a:graphic>
          </wp:inline>
        </w:drawing>
      </w:r>
    </w:p>
    <w:p>
      <w:pPr>
        <w:pStyle w:val="NormalWeb"/>
        <w:numPr>
          <w:ilvl w:val="0"/>
          <w:numId w:val="10"/>
        </w:numPr>
        <w:spacing w:before="280" w:after="0"/>
        <w:rPr/>
      </w:pPr>
      <w:r>
        <w:rPr/>
        <w:t xml:space="preserve">Fiddler </w:t>
      </w:r>
      <w:r>
        <w:rPr/>
        <w:t xml:space="preserve">主菜单 </w:t>
      </w:r>
      <w:r>
        <w:rPr/>
        <w:t>Tools -&gt; Fiddler Options…-&gt; Connections</w:t>
      </w:r>
    </w:p>
    <w:p>
      <w:pPr>
        <w:pStyle w:val="Normal"/>
        <w:numPr>
          <w:ilvl w:val="1"/>
          <w:numId w:val="10"/>
        </w:numPr>
        <w:spacing w:before="0" w:after="0"/>
        <w:rPr/>
      </w:pPr>
      <w:r>
        <w:rPr>
          <w:rFonts w:ascii="宋体" w:hAnsi="宋体" w:cs="宋体"/>
        </w:rPr>
        <w:t>选中</w:t>
      </w:r>
      <w:r>
        <w:rPr/>
        <w:t>Allow remote computers to connect</w:t>
      </w:r>
      <w:r>
        <w:rPr>
          <w:rFonts w:ascii="宋体" w:hAnsi="宋体" w:cs="宋体"/>
        </w:rPr>
        <w:t>（允许远程连接）</w:t>
      </w:r>
    </w:p>
    <w:p>
      <w:pPr>
        <w:pStyle w:val="NormalWeb"/>
        <w:numPr>
          <w:ilvl w:val="1"/>
          <w:numId w:val="10"/>
        </w:numPr>
        <w:rPr/>
      </w:pPr>
      <w:r>
        <w:rPr/>
        <w:t>Act as system proxy on startup</w:t>
      </w:r>
      <w:r>
        <w:rPr/>
        <w:t>（作为系统启动代理）</w:t>
      </w:r>
    </w:p>
    <w:p>
      <w:pPr>
        <w:pStyle w:val="NormalWeb"/>
        <w:ind w:left="1440" w:hanging="0"/>
        <w:rPr/>
      </w:pPr>
      <w:r>
        <w:rPr/>
        <mc:AlternateContent>
          <mc:Choice Requires="wps">
            <w:drawing>
              <wp:inline distT="0" distB="0" distL="0" distR="0">
                <wp:extent cx="303530" cy="303530"/>
                <wp:effectExtent l="0" t="0" r="0" b="0"/>
                <wp:docPr id="30" name=""/>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3.9pt;width:23.8pt;height:23.8pt;mso-position-vertical:top">
                <w10:wrap type="none"/>
                <v:fill o:detectmouseclick="t" on="false"/>
                <v:stroke color="#3465a4" joinstyle="round" endcap="flat"/>
              </v:rect>
            </w:pict>
          </mc:Fallback>
        </mc:AlternateContent>
      </w:r>
      <w:r>
        <w:rPr/>
        <w:drawing>
          <wp:inline distT="0" distB="635" distL="0" distR="11430">
            <wp:extent cx="4331970" cy="2933065"/>
            <wp:effectExtent l="0" t="0" r="0" b="0"/>
            <wp:docPr id="31"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7" descr=""/>
                    <pic:cNvPicPr>
                      <a:picLocks noChangeAspect="1" noChangeArrowheads="1"/>
                    </pic:cNvPicPr>
                  </pic:nvPicPr>
                  <pic:blipFill>
                    <a:blip r:embed="rId28"/>
                    <a:stretch>
                      <a:fillRect/>
                    </a:stretch>
                  </pic:blipFill>
                  <pic:spPr bwMode="auto">
                    <a:xfrm>
                      <a:off x="0" y="0"/>
                      <a:ext cx="4331970" cy="2933065"/>
                    </a:xfrm>
                    <a:prstGeom prst="rect">
                      <a:avLst/>
                    </a:prstGeom>
                  </pic:spPr>
                </pic:pic>
              </a:graphicData>
            </a:graphic>
          </wp:inline>
        </w:drawing>
      </w:r>
    </w:p>
    <w:p>
      <w:pPr>
        <w:pStyle w:val="NormalWeb"/>
        <w:numPr>
          <w:ilvl w:val="0"/>
          <w:numId w:val="10"/>
        </w:numPr>
        <w:rPr/>
      </w:pPr>
      <w:r>
        <w:rPr/>
        <w:t>重启</w:t>
      </w:r>
      <w:r>
        <w:rPr/>
        <w:t>Fiddler</w:t>
      </w:r>
      <w:r>
        <w:rPr/>
        <w:t>，使配置生效（这一步很重要，必须做）。</w:t>
      </w:r>
    </w:p>
    <w:p>
      <w:pPr>
        <w:pStyle w:val="3"/>
        <w:numPr>
          <w:ilvl w:val="2"/>
          <w:numId w:val="1"/>
        </w:numPr>
        <w:ind w:right="240" w:hanging="0"/>
        <w:rPr/>
      </w:pPr>
      <w:r>
        <w:rPr/>
        <w:t>对于部分</w:t>
      </w:r>
      <w:r>
        <w:rPr/>
        <w:t>Win 7</w:t>
      </w:r>
      <w:r>
        <w:rPr/>
        <w:t>系统可能会遇到的问题：</w:t>
      </w:r>
    </w:p>
    <w:p>
      <w:pPr>
        <w:pStyle w:val="4"/>
        <w:rPr/>
      </w:pPr>
      <w:r>
        <w:rPr/>
        <w:t xml:space="preserve">Fiddler </w:t>
      </w:r>
      <w:r>
        <w:rPr/>
        <w:t>抓包</w:t>
      </w:r>
      <w:r>
        <w:rPr/>
        <w:t>https</w:t>
      </w:r>
      <w:r>
        <w:rPr/>
        <w:t>配置 提示</w:t>
      </w:r>
      <w:r>
        <w:rPr/>
        <w:t xml:space="preserve">creation of the root certificate was not successful </w:t>
      </w:r>
      <w:r>
        <w:rPr/>
        <w:t>证书安装不成功，请在命令行执行如下命令：</w:t>
      </w:r>
    </w:p>
    <w:p>
      <w:pPr>
        <w:pStyle w:val="5"/>
        <w:numPr>
          <w:ilvl w:val="3"/>
          <w:numId w:val="1"/>
        </w:numPr>
        <w:ind w:hanging="0"/>
        <w:rPr>
          <w:rStyle w:val="5CharChar"/>
        </w:rPr>
      </w:pPr>
      <w:r>
        <w:rPr>
          <w:rStyle w:val="5CharChar"/>
        </w:rPr>
        <w:t>从命令行进入</w:t>
      </w:r>
      <w:r>
        <w:rPr>
          <w:rStyle w:val="5CharChar"/>
        </w:rPr>
        <w:t>fiddler</w:t>
      </w:r>
      <w:r>
        <w:rPr>
          <w:rStyle w:val="5CharChar"/>
        </w:rPr>
        <w:t>安装目录</w:t>
      </w:r>
    </w:p>
    <w:p>
      <w:pPr>
        <w:pStyle w:val="5"/>
        <w:numPr>
          <w:ilvl w:val="3"/>
          <w:numId w:val="1"/>
        </w:numPr>
        <w:ind w:hanging="0"/>
        <w:rPr>
          <w:rStyle w:val="5CharChar"/>
        </w:rPr>
      </w:pPr>
      <w:r>
        <w:rPr>
          <w:rStyle w:val="5CharChar"/>
        </w:rPr>
        <w:t>执行如下命令</w:t>
      </w:r>
    </w:p>
    <w:p>
      <w:pPr>
        <w:pStyle w:val="Coder"/>
        <w:rPr/>
      </w:pPr>
      <w:r>
        <w:rPr/>
        <w:t xml:space="preserve">makecert.exe -r -ss my -n "CN=DO_NOT_TRUST_FiddlerRoot, O=DO_NOT_TRUST, OU=Created by http://www.fiddler2.com" -sky signature -eku 1.3.6.1.5.5.7.3.1 -h 1 -cy authority -a sha1 -m 120 -b </w:t>
      </w:r>
      <w:r>
        <w:rPr>
          <w:lang w:val="en-US" w:eastAsia="zh-CN"/>
        </w:rPr>
        <w:t>11</w:t>
      </w:r>
      <w:r>
        <w:rPr/>
        <w:t>/11/2018</w:t>
      </w:r>
    </w:p>
    <w:p>
      <w:pPr>
        <w:pStyle w:val="3"/>
        <w:numPr>
          <w:ilvl w:val="2"/>
          <w:numId w:val="1"/>
        </w:numPr>
        <w:ind w:right="240" w:hanging="0"/>
        <w:rPr/>
      </w:pPr>
      <w:r>
        <w:rPr/>
        <w:t xml:space="preserve">Fiddler </w:t>
      </w:r>
      <w:r>
        <w:rPr>
          <w:rFonts w:ascii="宋体" w:hAnsi="宋体" w:cs="宋体"/>
        </w:rPr>
        <w:t>如何捕获</w:t>
      </w:r>
      <w:r>
        <w:rPr/>
        <w:t>Chrome</w:t>
      </w:r>
      <w:r>
        <w:rPr>
          <w:rFonts w:ascii="宋体" w:hAnsi="宋体" w:cs="宋体"/>
        </w:rPr>
        <w:t>的会话</w:t>
      </w:r>
    </w:p>
    <w:p>
      <w:pPr>
        <w:pStyle w:val="NormalWeb"/>
        <w:numPr>
          <w:ilvl w:val="0"/>
          <w:numId w:val="11"/>
        </w:numPr>
        <w:rPr/>
      </w:pPr>
      <w:r>
        <w:rPr/>
        <w:t>安装</w:t>
      </w:r>
      <w:r>
        <w:rPr/>
        <w:t xml:space="preserve">SwitchyOmega </w:t>
      </w:r>
      <w:r>
        <w:rPr/>
        <w:t xml:space="preserve">代理管理 </w:t>
      </w:r>
      <w:r>
        <w:rPr/>
        <w:t xml:space="preserve">Chrome </w:t>
      </w:r>
      <w:r>
        <w:rPr/>
        <w:t>浏览器插件</w:t>
      </w:r>
    </w:p>
    <w:p>
      <w:pPr>
        <w:pStyle w:val="NormalWeb"/>
        <w:ind w:left="720" w:hanging="0"/>
        <w:rPr/>
      </w:pPr>
      <w:r>
        <w:rPr/>
        <mc:AlternateContent>
          <mc:Choice Requires="wps">
            <w:drawing>
              <wp:inline distT="0" distB="0" distL="0" distR="0">
                <wp:extent cx="303530" cy="303530"/>
                <wp:effectExtent l="0" t="0" r="0" b="0"/>
                <wp:docPr id="32" name=""/>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3.9pt;width:23.8pt;height:23.8pt;mso-position-vertical:top">
                <w10:wrap type="none"/>
                <v:fill o:detectmouseclick="t" on="false"/>
                <v:stroke color="#3465a4" joinstyle="round" endcap="flat"/>
              </v:rect>
            </w:pict>
          </mc:Fallback>
        </mc:AlternateContent>
      </w:r>
      <w:r>
        <w:rPr/>
        <w:drawing>
          <wp:inline distT="0" distB="5080" distL="0" distR="1905">
            <wp:extent cx="4760595" cy="2566670"/>
            <wp:effectExtent l="0" t="0" r="0" b="0"/>
            <wp:docPr id="33"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8" descr=""/>
                    <pic:cNvPicPr>
                      <a:picLocks noChangeAspect="1" noChangeArrowheads="1"/>
                    </pic:cNvPicPr>
                  </pic:nvPicPr>
                  <pic:blipFill>
                    <a:blip r:embed="rId29"/>
                    <a:stretch>
                      <a:fillRect/>
                    </a:stretch>
                  </pic:blipFill>
                  <pic:spPr bwMode="auto">
                    <a:xfrm>
                      <a:off x="0" y="0"/>
                      <a:ext cx="4760595" cy="2566670"/>
                    </a:xfrm>
                    <a:prstGeom prst="rect">
                      <a:avLst/>
                    </a:prstGeom>
                  </pic:spPr>
                </pic:pic>
              </a:graphicData>
            </a:graphic>
          </wp:inline>
        </w:drawing>
      </w:r>
    </w:p>
    <w:p>
      <w:pPr>
        <w:pStyle w:val="NormalWeb"/>
        <w:numPr>
          <w:ilvl w:val="0"/>
          <w:numId w:val="11"/>
        </w:numPr>
        <w:rPr/>
      </w:pPr>
      <w:r>
        <w:rPr/>
        <w:t>如图所示，设置代理服务器为</w:t>
      </w:r>
      <w:r>
        <w:rPr/>
        <w:t>127.0.0.1:8888</w:t>
      </w:r>
    </w:p>
    <w:p>
      <w:pPr>
        <w:pStyle w:val="NormalWeb"/>
        <w:ind w:left="720" w:hanging="0"/>
        <w:rPr/>
      </w:pPr>
      <w:r>
        <w:rPr/>
        <mc:AlternateContent>
          <mc:Choice Requires="wps">
            <w:drawing>
              <wp:inline distT="0" distB="0" distL="0" distR="0">
                <wp:extent cx="303530" cy="303530"/>
                <wp:effectExtent l="0" t="0" r="0" b="0"/>
                <wp:docPr id="34" name=""/>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3.9pt;width:23.8pt;height:23.8pt;mso-position-vertical:top">
                <w10:wrap type="none"/>
                <v:fill o:detectmouseclick="t" on="false"/>
                <v:stroke color="#3465a4" joinstyle="round" endcap="flat"/>
              </v:rect>
            </w:pict>
          </mc:Fallback>
        </mc:AlternateContent>
      </w:r>
      <w:r>
        <w:rPr/>
        <w:drawing>
          <wp:inline distT="0" distB="11430" distL="0" distR="2540">
            <wp:extent cx="5407660" cy="2903220"/>
            <wp:effectExtent l="0" t="0" r="0" b="0"/>
            <wp:docPr id="35"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9" descr=""/>
                    <pic:cNvPicPr>
                      <a:picLocks noChangeAspect="1" noChangeArrowheads="1"/>
                    </pic:cNvPicPr>
                  </pic:nvPicPr>
                  <pic:blipFill>
                    <a:blip r:embed="rId30"/>
                    <a:stretch>
                      <a:fillRect/>
                    </a:stretch>
                  </pic:blipFill>
                  <pic:spPr bwMode="auto">
                    <a:xfrm>
                      <a:off x="0" y="0"/>
                      <a:ext cx="5407660" cy="2903220"/>
                    </a:xfrm>
                    <a:prstGeom prst="rect">
                      <a:avLst/>
                    </a:prstGeom>
                  </pic:spPr>
                </pic:pic>
              </a:graphicData>
            </a:graphic>
          </wp:inline>
        </w:drawing>
      </w:r>
    </w:p>
    <w:p>
      <w:pPr>
        <w:pStyle w:val="NormalWeb"/>
        <w:numPr>
          <w:ilvl w:val="0"/>
          <w:numId w:val="11"/>
        </w:numPr>
        <w:rPr/>
      </w:pPr>
      <w:r>
        <w:rPr/>
        <w:t>通过浏览器插件切换为设置好的代理。</w:t>
      </w:r>
    </w:p>
    <w:p>
      <w:pPr>
        <w:pStyle w:val="NormalWeb"/>
        <w:ind w:left="720" w:hanging="0"/>
        <w:rPr/>
      </w:pPr>
      <w:r>
        <w:rPr/>
        <mc:AlternateContent>
          <mc:Choice Requires="wps">
            <w:drawing>
              <wp:inline distT="0" distB="0" distL="0" distR="0">
                <wp:extent cx="303530" cy="303530"/>
                <wp:effectExtent l="0" t="0" r="0" b="0"/>
                <wp:docPr id="36" name=""/>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3.9pt;width:23.8pt;height:23.8pt;mso-position-vertical:top">
                <w10:wrap type="none"/>
                <v:fill o:detectmouseclick="t" on="false"/>
                <v:stroke color="#3465a4" joinstyle="round" endcap="flat"/>
              </v:rect>
            </w:pict>
          </mc:Fallback>
        </mc:AlternateContent>
      </w:r>
      <w:r>
        <w:rPr/>
        <w:drawing>
          <wp:inline distT="0" distB="0" distL="0" distR="1905">
            <wp:extent cx="3960495" cy="3257550"/>
            <wp:effectExtent l="0" t="0" r="0" b="0"/>
            <wp:docPr id="37"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0" descr=""/>
                    <pic:cNvPicPr>
                      <a:picLocks noChangeAspect="1" noChangeArrowheads="1"/>
                    </pic:cNvPicPr>
                  </pic:nvPicPr>
                  <pic:blipFill>
                    <a:blip r:embed="rId31"/>
                    <a:stretch>
                      <a:fillRect/>
                    </a:stretch>
                  </pic:blipFill>
                  <pic:spPr bwMode="auto">
                    <a:xfrm>
                      <a:off x="0" y="0"/>
                      <a:ext cx="3960495" cy="3257550"/>
                    </a:xfrm>
                    <a:prstGeom prst="rect">
                      <a:avLst/>
                    </a:prstGeom>
                  </pic:spPr>
                </pic:pic>
              </a:graphicData>
            </a:graphic>
          </wp:inline>
        </w:drawing>
      </w:r>
    </w:p>
    <w:p>
      <w:pPr>
        <w:pStyle w:val="3"/>
        <w:numPr>
          <w:ilvl w:val="2"/>
          <w:numId w:val="1"/>
        </w:numPr>
        <w:ind w:right="240" w:hanging="0"/>
        <w:rPr/>
      </w:pPr>
      <w:r>
        <w:rPr/>
        <w:t>Fiddler</w:t>
      </w:r>
      <w:r>
        <w:rPr>
          <w:rFonts w:ascii="宋体" w:hAnsi="宋体" w:cs="宋体"/>
        </w:rPr>
        <w:t>界面</w:t>
      </w:r>
    </w:p>
    <w:p>
      <w:pPr>
        <w:pStyle w:val="NormalWeb"/>
        <w:rPr/>
      </w:pPr>
      <w:r>
        <w:rPr/>
        <w:t>设置好后，本机</w:t>
      </w:r>
      <w:r>
        <w:rPr/>
        <w:t>HTTP</w:t>
      </w:r>
      <w:r>
        <w:rPr/>
        <w:t>通信都会经过</w:t>
      </w:r>
      <w:r>
        <w:rPr/>
        <w:t>127.0.0.1:8888</w:t>
      </w:r>
      <w:r>
        <w:rPr/>
        <w:t>代理，也就会被</w:t>
      </w:r>
      <w:r>
        <w:rPr/>
        <w:t>Fiddler</w:t>
      </w:r>
      <w:r>
        <w:rPr/>
        <w:t>拦截到。</w:t>
      </w:r>
    </w:p>
    <w:p>
      <w:pPr>
        <w:pStyle w:val="NormalWeb"/>
        <w:rPr/>
      </w:pPr>
      <w:r>
        <w:rPr/>
        <mc:AlternateContent>
          <mc:Choice Requires="wps">
            <w:drawing>
              <wp:inline distT="0" distB="0" distL="0" distR="0">
                <wp:extent cx="303530" cy="303530"/>
                <wp:effectExtent l="0" t="0" r="0" b="0"/>
                <wp:docPr id="38" name=""/>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3.9pt;width:23.8pt;height:23.8pt;mso-position-vertical:top">
                <w10:wrap type="none"/>
                <v:fill o:detectmouseclick="t" on="false"/>
                <v:stroke color="#3465a4" joinstyle="round" endcap="flat"/>
              </v:rect>
            </w:pict>
          </mc:Fallback>
        </mc:AlternateContent>
      </w:r>
      <w:r>
        <w:rPr/>
        <w:drawing>
          <wp:inline distT="0" distB="10160" distL="0" distR="17780">
            <wp:extent cx="6192520" cy="4199890"/>
            <wp:effectExtent l="0" t="0" r="0" b="0"/>
            <wp:docPr id="39"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1" descr=""/>
                    <pic:cNvPicPr>
                      <a:picLocks noChangeAspect="1" noChangeArrowheads="1"/>
                    </pic:cNvPicPr>
                  </pic:nvPicPr>
                  <pic:blipFill>
                    <a:blip r:embed="rId32"/>
                    <a:stretch>
                      <a:fillRect/>
                    </a:stretch>
                  </pic:blipFill>
                  <pic:spPr bwMode="auto">
                    <a:xfrm>
                      <a:off x="0" y="0"/>
                      <a:ext cx="6192520" cy="4199890"/>
                    </a:xfrm>
                    <a:prstGeom prst="rect">
                      <a:avLst/>
                    </a:prstGeom>
                  </pic:spPr>
                </pic:pic>
              </a:graphicData>
            </a:graphic>
          </wp:inline>
        </w:drawing>
      </w:r>
    </w:p>
    <w:p>
      <w:pPr>
        <w:pStyle w:val="5"/>
        <w:numPr>
          <w:ilvl w:val="3"/>
          <w:numId w:val="1"/>
        </w:numPr>
        <w:ind w:hanging="0"/>
        <w:rPr>
          <w:rStyle w:val="3CharChar"/>
          <w:b w:val="false"/>
          <w:b w:val="false"/>
          <w:bCs w:val="false"/>
          <w:sz w:val="21"/>
          <w:szCs w:val="20"/>
        </w:rPr>
      </w:pPr>
      <w:r>
        <w:rPr>
          <w:rStyle w:val="3CharChar"/>
          <w:b w:val="false"/>
          <w:bCs w:val="false"/>
          <w:sz w:val="21"/>
          <w:szCs w:val="20"/>
        </w:rPr>
        <w:t xml:space="preserve">请求 </w:t>
      </w:r>
      <w:r>
        <w:rPr>
          <w:rStyle w:val="3CharChar"/>
          <w:b w:val="false"/>
          <w:bCs w:val="false"/>
          <w:sz w:val="21"/>
          <w:szCs w:val="20"/>
        </w:rPr>
        <w:t xml:space="preserve">(Request) </w:t>
      </w:r>
      <w:r>
        <w:rPr>
          <w:rStyle w:val="3CharChar"/>
          <w:b w:val="false"/>
          <w:bCs w:val="false"/>
          <w:sz w:val="21"/>
          <w:szCs w:val="20"/>
        </w:rPr>
        <w:t>部分详解</w:t>
      </w:r>
    </w:p>
    <w:p>
      <w:pPr>
        <w:pStyle w:val="Normal"/>
        <w:numPr>
          <w:ilvl w:val="0"/>
          <w:numId w:val="12"/>
        </w:numPr>
        <w:spacing w:beforeAutospacing="1" w:after="0"/>
        <w:rPr/>
      </w:pPr>
      <w:r>
        <w:rPr/>
        <w:t xml:space="preserve">Headers —— </w:t>
      </w:r>
      <w:r>
        <w:rPr>
          <w:rFonts w:ascii="宋体" w:hAnsi="宋体" w:cs="宋体"/>
        </w:rPr>
        <w:t>显示客户端发送到服务器的</w:t>
      </w:r>
      <w:r>
        <w:rPr/>
        <w:t xml:space="preserve"> </w:t>
      </w:r>
      <w:r>
        <w:rPr/>
        <w:t xml:space="preserve">HTTP </w:t>
      </w:r>
      <w:r>
        <w:rPr>
          <w:rFonts w:ascii="宋体" w:hAnsi="宋体" w:cs="宋体"/>
        </w:rPr>
        <w:t>请求的</w:t>
      </w:r>
      <w:r>
        <w:rPr/>
        <w:t xml:space="preserve"> </w:t>
      </w:r>
      <w:r>
        <w:rPr/>
        <w:t>header</w:t>
      </w:r>
      <w:r>
        <w:rPr>
          <w:rFonts w:ascii="宋体" w:hAnsi="宋体" w:cs="宋体"/>
        </w:rPr>
        <w:t>，显示为一个分级视图，包含了</w:t>
      </w:r>
      <w:r>
        <w:rPr/>
        <w:t xml:space="preserve"> </w:t>
      </w:r>
      <w:r>
        <w:rPr/>
        <w:t xml:space="preserve">Web </w:t>
      </w:r>
      <w:r>
        <w:rPr>
          <w:rFonts w:ascii="宋体" w:hAnsi="宋体" w:cs="宋体"/>
        </w:rPr>
        <w:t>客户端信息、</w:t>
      </w:r>
      <w:r>
        <w:rPr/>
        <w:t>Cookie</w:t>
      </w:r>
      <w:r>
        <w:rPr>
          <w:rFonts w:ascii="宋体" w:hAnsi="宋体" w:cs="宋体"/>
        </w:rPr>
        <w:t>、传输状态等。</w:t>
      </w:r>
    </w:p>
    <w:p>
      <w:pPr>
        <w:pStyle w:val="Normal"/>
        <w:numPr>
          <w:ilvl w:val="0"/>
          <w:numId w:val="12"/>
        </w:numPr>
        <w:spacing w:before="0" w:after="0"/>
        <w:rPr/>
      </w:pPr>
      <w:r>
        <w:rPr/>
        <w:t xml:space="preserve">Textview —— </w:t>
      </w:r>
      <w:r>
        <w:rPr>
          <w:rFonts w:ascii="宋体" w:hAnsi="宋体" w:cs="宋体"/>
        </w:rPr>
        <w:t>显示</w:t>
      </w:r>
      <w:r>
        <w:rPr/>
        <w:t xml:space="preserve"> </w:t>
      </w:r>
      <w:r>
        <w:rPr/>
        <w:t xml:space="preserve">POST </w:t>
      </w:r>
      <w:r>
        <w:rPr>
          <w:rFonts w:ascii="宋体" w:hAnsi="宋体" w:cs="宋体"/>
        </w:rPr>
        <w:t>请求的</w:t>
      </w:r>
      <w:r>
        <w:rPr/>
        <w:t xml:space="preserve"> </w:t>
      </w:r>
      <w:r>
        <w:rPr/>
        <w:t xml:space="preserve">body </w:t>
      </w:r>
      <w:r>
        <w:rPr>
          <w:rFonts w:ascii="宋体" w:hAnsi="宋体" w:cs="宋体"/>
        </w:rPr>
        <w:t>部分为文本。</w:t>
      </w:r>
    </w:p>
    <w:p>
      <w:pPr>
        <w:pStyle w:val="Normal"/>
        <w:numPr>
          <w:ilvl w:val="0"/>
          <w:numId w:val="12"/>
        </w:numPr>
        <w:spacing w:before="0" w:after="0"/>
        <w:rPr/>
      </w:pPr>
      <w:r>
        <w:rPr/>
        <w:t xml:space="preserve">WebForms —— </w:t>
      </w:r>
      <w:r>
        <w:rPr>
          <w:rFonts w:ascii="宋体" w:hAnsi="宋体" w:cs="宋体"/>
        </w:rPr>
        <w:t>显示请求的</w:t>
      </w:r>
      <w:r>
        <w:rPr/>
        <w:t xml:space="preserve"> </w:t>
      </w:r>
      <w:r>
        <w:rPr/>
        <w:t xml:space="preserve">GET </w:t>
      </w:r>
      <w:r>
        <w:rPr>
          <w:rFonts w:ascii="宋体" w:hAnsi="宋体" w:cs="宋体"/>
        </w:rPr>
        <w:t>参数</w:t>
      </w:r>
      <w:r>
        <w:rPr/>
        <w:t xml:space="preserve"> </w:t>
      </w:r>
      <w:r>
        <w:rPr>
          <w:rFonts w:ascii="宋体" w:hAnsi="宋体" w:cs="宋体"/>
        </w:rPr>
        <w:t>和</w:t>
      </w:r>
      <w:r>
        <w:rPr/>
        <w:t xml:space="preserve"> </w:t>
      </w:r>
      <w:r>
        <w:rPr/>
        <w:t xml:space="preserve">POST body </w:t>
      </w:r>
      <w:r>
        <w:rPr>
          <w:rFonts w:ascii="宋体" w:hAnsi="宋体" w:cs="宋体"/>
        </w:rPr>
        <w:t>内容。</w:t>
      </w:r>
    </w:p>
    <w:p>
      <w:pPr>
        <w:pStyle w:val="Normal"/>
        <w:numPr>
          <w:ilvl w:val="0"/>
          <w:numId w:val="12"/>
        </w:numPr>
        <w:spacing w:before="0" w:after="0"/>
        <w:rPr/>
      </w:pPr>
      <w:r>
        <w:rPr/>
        <w:t xml:space="preserve">HexView —— </w:t>
      </w:r>
      <w:r>
        <w:rPr>
          <w:rFonts w:ascii="宋体" w:hAnsi="宋体" w:cs="宋体"/>
        </w:rPr>
        <w:t>用十六进制数据显示请求。</w:t>
      </w:r>
    </w:p>
    <w:p>
      <w:pPr>
        <w:pStyle w:val="Normal"/>
        <w:numPr>
          <w:ilvl w:val="0"/>
          <w:numId w:val="12"/>
        </w:numPr>
        <w:spacing w:before="0" w:after="0"/>
        <w:rPr/>
      </w:pPr>
      <w:r>
        <w:rPr/>
        <w:t xml:space="preserve">Auth —— </w:t>
      </w:r>
      <w:r>
        <w:rPr>
          <w:rFonts w:ascii="宋体" w:hAnsi="宋体" w:cs="宋体"/>
        </w:rPr>
        <w:t>显示响应</w:t>
      </w:r>
      <w:r>
        <w:rPr/>
        <w:t xml:space="preserve"> </w:t>
      </w:r>
      <w:r>
        <w:rPr/>
        <w:t xml:space="preserve">header </w:t>
      </w:r>
      <w:r>
        <w:rPr>
          <w:rFonts w:ascii="宋体" w:hAnsi="宋体" w:cs="宋体"/>
        </w:rPr>
        <w:t>中的</w:t>
      </w:r>
      <w:r>
        <w:rPr/>
        <w:t xml:space="preserve"> </w:t>
      </w:r>
      <w:r>
        <w:rPr/>
        <w:t>Proxy-Authorization(</w:t>
      </w:r>
      <w:r>
        <w:rPr>
          <w:rFonts w:ascii="宋体" w:hAnsi="宋体" w:cs="宋体"/>
        </w:rPr>
        <w:t>代理身份验证</w:t>
      </w:r>
      <w:r>
        <w:rPr/>
        <w:t xml:space="preserve">) </w:t>
      </w:r>
      <w:r>
        <w:rPr>
          <w:rFonts w:ascii="宋体" w:hAnsi="宋体" w:cs="宋体"/>
        </w:rPr>
        <w:t>和</w:t>
      </w:r>
      <w:r>
        <w:rPr/>
        <w:t xml:space="preserve"> </w:t>
      </w:r>
      <w:r>
        <w:rPr/>
        <w:t>Authorization(</w:t>
      </w:r>
      <w:r>
        <w:rPr>
          <w:rFonts w:ascii="宋体" w:hAnsi="宋体" w:cs="宋体"/>
        </w:rPr>
        <w:t>授权</w:t>
      </w:r>
      <w:r>
        <w:rPr/>
        <w:t xml:space="preserve">) </w:t>
      </w:r>
      <w:r>
        <w:rPr>
          <w:rFonts w:ascii="宋体" w:hAnsi="宋体" w:cs="宋体"/>
        </w:rPr>
        <w:t>信息</w:t>
      </w:r>
      <w:r>
        <w:rPr/>
        <w:t>.</w:t>
      </w:r>
    </w:p>
    <w:p>
      <w:pPr>
        <w:pStyle w:val="Normal"/>
        <w:numPr>
          <w:ilvl w:val="0"/>
          <w:numId w:val="12"/>
        </w:numPr>
        <w:spacing w:before="0" w:after="0"/>
        <w:rPr/>
      </w:pPr>
      <w:r>
        <w:rPr/>
        <w:t xml:space="preserve">Raw —— </w:t>
      </w:r>
      <w:r>
        <w:rPr>
          <w:rFonts w:ascii="宋体" w:hAnsi="宋体" w:cs="宋体"/>
        </w:rPr>
        <w:t>将整个请求显示为纯文本。</w:t>
      </w:r>
    </w:p>
    <w:p>
      <w:pPr>
        <w:pStyle w:val="Normal"/>
        <w:numPr>
          <w:ilvl w:val="0"/>
          <w:numId w:val="12"/>
        </w:numPr>
        <w:spacing w:before="0" w:after="0"/>
        <w:rPr/>
      </w:pPr>
      <w:r>
        <w:rPr/>
        <w:t xml:space="preserve">JSON - </w:t>
      </w:r>
      <w:r>
        <w:rPr>
          <w:rFonts w:ascii="宋体" w:hAnsi="宋体" w:cs="宋体"/>
        </w:rPr>
        <w:t>显示</w:t>
      </w:r>
      <w:r>
        <w:rPr/>
        <w:t>JSON</w:t>
      </w:r>
      <w:r>
        <w:rPr>
          <w:rFonts w:ascii="宋体" w:hAnsi="宋体" w:cs="宋体"/>
        </w:rPr>
        <w:t>格式文件。</w:t>
      </w:r>
    </w:p>
    <w:p>
      <w:pPr>
        <w:pStyle w:val="Normal"/>
        <w:numPr>
          <w:ilvl w:val="0"/>
          <w:numId w:val="12"/>
        </w:numPr>
        <w:spacing w:before="0" w:afterAutospacing="1"/>
        <w:rPr/>
      </w:pPr>
      <w:r>
        <w:rPr/>
        <w:t xml:space="preserve">XML —— </w:t>
      </w:r>
      <w:r>
        <w:rPr>
          <w:rFonts w:ascii="宋体" w:hAnsi="宋体" w:cs="宋体"/>
        </w:rPr>
        <w:t>如果请求的</w:t>
      </w:r>
      <w:r>
        <w:rPr/>
        <w:t xml:space="preserve"> </w:t>
      </w:r>
      <w:r>
        <w:rPr/>
        <w:t xml:space="preserve">body </w:t>
      </w:r>
      <w:r>
        <w:rPr>
          <w:rFonts w:ascii="宋体" w:hAnsi="宋体" w:cs="宋体"/>
        </w:rPr>
        <w:t>是</w:t>
      </w:r>
      <w:r>
        <w:rPr/>
        <w:t xml:space="preserve"> </w:t>
      </w:r>
      <w:r>
        <w:rPr/>
        <w:t xml:space="preserve">XML </w:t>
      </w:r>
      <w:r>
        <w:rPr>
          <w:rFonts w:ascii="宋体" w:hAnsi="宋体" w:cs="宋体"/>
        </w:rPr>
        <w:t>格式，就是用分级的</w:t>
      </w:r>
      <w:r>
        <w:rPr/>
        <w:t xml:space="preserve"> </w:t>
      </w:r>
      <w:r>
        <w:rPr/>
        <w:t xml:space="preserve">XML </w:t>
      </w:r>
      <w:r>
        <w:rPr>
          <w:rFonts w:ascii="宋体" w:hAnsi="宋体" w:cs="宋体"/>
        </w:rPr>
        <w:t>树来显示它。</w:t>
      </w:r>
    </w:p>
    <w:p>
      <w:pPr>
        <w:pStyle w:val="5"/>
        <w:numPr>
          <w:ilvl w:val="3"/>
          <w:numId w:val="1"/>
        </w:numPr>
        <w:ind w:hanging="0"/>
        <w:rPr/>
      </w:pPr>
      <w:r>
        <w:rPr>
          <w:rFonts w:ascii="宋体" w:hAnsi="宋体" w:cs="宋体"/>
        </w:rPr>
        <w:t>响应</w:t>
      </w:r>
      <w:r>
        <w:rPr/>
        <w:t xml:space="preserve"> </w:t>
      </w:r>
      <w:r>
        <w:rPr/>
        <w:t xml:space="preserve">(Response) </w:t>
      </w:r>
      <w:r>
        <w:rPr>
          <w:rFonts w:ascii="宋体" w:hAnsi="宋体" w:cs="宋体"/>
        </w:rPr>
        <w:t>部分详解</w:t>
      </w:r>
    </w:p>
    <w:p>
      <w:pPr>
        <w:pStyle w:val="Normal"/>
        <w:numPr>
          <w:ilvl w:val="0"/>
          <w:numId w:val="13"/>
        </w:numPr>
        <w:spacing w:beforeAutospacing="1" w:after="0"/>
        <w:rPr/>
      </w:pPr>
      <w:r>
        <w:rPr/>
        <w:t xml:space="preserve">Transformer —— </w:t>
      </w:r>
      <w:r>
        <w:rPr>
          <w:rFonts w:ascii="宋体" w:hAnsi="宋体" w:cs="宋体"/>
        </w:rPr>
        <w:t>显示响应的编码信息。</w:t>
      </w:r>
    </w:p>
    <w:p>
      <w:pPr>
        <w:pStyle w:val="Normal"/>
        <w:numPr>
          <w:ilvl w:val="0"/>
          <w:numId w:val="13"/>
        </w:numPr>
        <w:spacing w:before="0" w:after="0"/>
        <w:rPr/>
      </w:pPr>
      <w:r>
        <w:rPr/>
        <w:t xml:space="preserve">Headers —— </w:t>
      </w:r>
      <w:r>
        <w:rPr>
          <w:rFonts w:ascii="宋体" w:hAnsi="宋体" w:cs="宋体"/>
        </w:rPr>
        <w:t>用分级视图显示响应的</w:t>
      </w:r>
      <w:r>
        <w:rPr/>
        <w:t xml:space="preserve"> </w:t>
      </w:r>
      <w:r>
        <w:rPr/>
        <w:t>header</w:t>
      </w:r>
      <w:r>
        <w:rPr>
          <w:rFonts w:ascii="宋体" w:hAnsi="宋体" w:cs="宋体"/>
        </w:rPr>
        <w:t>。</w:t>
      </w:r>
    </w:p>
    <w:p>
      <w:pPr>
        <w:pStyle w:val="Normal"/>
        <w:numPr>
          <w:ilvl w:val="0"/>
          <w:numId w:val="13"/>
        </w:numPr>
        <w:spacing w:before="0" w:after="0"/>
        <w:rPr/>
      </w:pPr>
      <w:r>
        <w:rPr/>
        <w:t xml:space="preserve">TextView —— </w:t>
      </w:r>
      <w:r>
        <w:rPr>
          <w:rFonts w:ascii="宋体" w:hAnsi="宋体" w:cs="宋体"/>
        </w:rPr>
        <w:t>使用文本显示相应的</w:t>
      </w:r>
      <w:r>
        <w:rPr/>
        <w:t xml:space="preserve"> </w:t>
      </w:r>
      <w:r>
        <w:rPr/>
        <w:t>body</w:t>
      </w:r>
      <w:r>
        <w:rPr>
          <w:rFonts w:ascii="宋体" w:hAnsi="宋体" w:cs="宋体"/>
        </w:rPr>
        <w:t>。</w:t>
      </w:r>
    </w:p>
    <w:p>
      <w:pPr>
        <w:pStyle w:val="Normal"/>
        <w:numPr>
          <w:ilvl w:val="0"/>
          <w:numId w:val="13"/>
        </w:numPr>
        <w:spacing w:before="0" w:after="0"/>
        <w:rPr/>
      </w:pPr>
      <w:r>
        <w:rPr/>
        <w:t xml:space="preserve">ImageVies —— </w:t>
      </w:r>
      <w:r>
        <w:rPr>
          <w:rFonts w:ascii="宋体" w:hAnsi="宋体" w:cs="宋体"/>
        </w:rPr>
        <w:t>如果请求是图片资源，显示响应的图片。</w:t>
      </w:r>
    </w:p>
    <w:p>
      <w:pPr>
        <w:pStyle w:val="Normal"/>
        <w:numPr>
          <w:ilvl w:val="0"/>
          <w:numId w:val="13"/>
        </w:numPr>
        <w:spacing w:before="0" w:after="0"/>
        <w:rPr/>
      </w:pPr>
      <w:r>
        <w:rPr/>
        <w:t xml:space="preserve">HexView —— </w:t>
      </w:r>
      <w:r>
        <w:rPr>
          <w:rFonts w:ascii="宋体" w:hAnsi="宋体" w:cs="宋体"/>
        </w:rPr>
        <w:t>用十六进制数据显示响应。</w:t>
      </w:r>
    </w:p>
    <w:p>
      <w:pPr>
        <w:pStyle w:val="Normal"/>
        <w:numPr>
          <w:ilvl w:val="0"/>
          <w:numId w:val="13"/>
        </w:numPr>
        <w:spacing w:before="0" w:after="0"/>
        <w:rPr/>
      </w:pPr>
      <w:r>
        <w:rPr/>
        <w:t xml:space="preserve">WebView —— </w:t>
      </w:r>
      <w:r>
        <w:rPr>
          <w:rFonts w:ascii="宋体" w:hAnsi="宋体" w:cs="宋体"/>
        </w:rPr>
        <w:t>响应在</w:t>
      </w:r>
      <w:r>
        <w:rPr/>
        <w:t xml:space="preserve"> </w:t>
      </w:r>
      <w:r>
        <w:rPr/>
        <w:t xml:space="preserve">Web </w:t>
      </w:r>
      <w:r>
        <w:rPr>
          <w:rFonts w:ascii="宋体" w:hAnsi="宋体" w:cs="宋体"/>
        </w:rPr>
        <w:t>浏览器中的预览效果。</w:t>
      </w:r>
    </w:p>
    <w:p>
      <w:pPr>
        <w:pStyle w:val="Normal"/>
        <w:numPr>
          <w:ilvl w:val="0"/>
          <w:numId w:val="13"/>
        </w:numPr>
        <w:spacing w:before="0" w:after="0"/>
        <w:rPr/>
      </w:pPr>
      <w:r>
        <w:rPr/>
        <w:t xml:space="preserve">Auth —— </w:t>
      </w:r>
      <w:r>
        <w:rPr>
          <w:rFonts w:ascii="宋体" w:hAnsi="宋体" w:cs="宋体"/>
        </w:rPr>
        <w:t>显示响应</w:t>
      </w:r>
      <w:r>
        <w:rPr/>
        <w:t xml:space="preserve"> </w:t>
      </w:r>
      <w:r>
        <w:rPr/>
        <w:t xml:space="preserve">header </w:t>
      </w:r>
      <w:r>
        <w:rPr>
          <w:rFonts w:ascii="宋体" w:hAnsi="宋体" w:cs="宋体"/>
        </w:rPr>
        <w:t>中的</w:t>
      </w:r>
      <w:r>
        <w:rPr/>
        <w:t xml:space="preserve"> </w:t>
      </w:r>
      <w:r>
        <w:rPr/>
        <w:t>Proxy-Authorization(</w:t>
      </w:r>
      <w:r>
        <w:rPr>
          <w:rFonts w:ascii="宋体" w:hAnsi="宋体" w:cs="宋体"/>
        </w:rPr>
        <w:t>代理身份验证</w:t>
      </w:r>
      <w:r>
        <w:rPr/>
        <w:t xml:space="preserve">) </w:t>
      </w:r>
      <w:r>
        <w:rPr>
          <w:rFonts w:ascii="宋体" w:hAnsi="宋体" w:cs="宋体"/>
        </w:rPr>
        <w:t>和</w:t>
      </w:r>
      <w:r>
        <w:rPr/>
        <w:t xml:space="preserve"> </w:t>
      </w:r>
      <w:r>
        <w:rPr/>
        <w:t>Authorization(</w:t>
      </w:r>
      <w:r>
        <w:rPr>
          <w:rFonts w:ascii="宋体" w:hAnsi="宋体" w:cs="宋体"/>
        </w:rPr>
        <w:t>授权</w:t>
      </w:r>
      <w:r>
        <w:rPr/>
        <w:t xml:space="preserve">) </w:t>
      </w:r>
      <w:r>
        <w:rPr>
          <w:rFonts w:ascii="宋体" w:hAnsi="宋体" w:cs="宋体"/>
        </w:rPr>
        <w:t>信息。</w:t>
      </w:r>
    </w:p>
    <w:p>
      <w:pPr>
        <w:pStyle w:val="Normal"/>
        <w:numPr>
          <w:ilvl w:val="0"/>
          <w:numId w:val="13"/>
        </w:numPr>
        <w:spacing w:before="0" w:after="0"/>
        <w:rPr/>
      </w:pPr>
      <w:r>
        <w:rPr/>
        <w:t xml:space="preserve">Caching —— </w:t>
      </w:r>
      <w:r>
        <w:rPr>
          <w:rFonts w:ascii="宋体" w:hAnsi="宋体" w:cs="宋体"/>
        </w:rPr>
        <w:t>显示此请求的缓存信息。</w:t>
      </w:r>
    </w:p>
    <w:p>
      <w:pPr>
        <w:pStyle w:val="Normal"/>
        <w:numPr>
          <w:ilvl w:val="0"/>
          <w:numId w:val="13"/>
        </w:numPr>
        <w:spacing w:before="0" w:after="0"/>
        <w:rPr/>
      </w:pPr>
      <w:r>
        <w:rPr/>
        <w:t xml:space="preserve">Privacy —— </w:t>
      </w:r>
      <w:r>
        <w:rPr>
          <w:rFonts w:ascii="宋体" w:hAnsi="宋体" w:cs="宋体"/>
        </w:rPr>
        <w:t>显示此请求的私密</w:t>
      </w:r>
      <w:r>
        <w:rPr/>
        <w:t xml:space="preserve"> </w:t>
      </w:r>
      <w:r>
        <w:rPr/>
        <w:t xml:space="preserve">(P3P) </w:t>
      </w:r>
      <w:r>
        <w:rPr>
          <w:rFonts w:ascii="宋体" w:hAnsi="宋体" w:cs="宋体"/>
        </w:rPr>
        <w:t>信息。</w:t>
      </w:r>
    </w:p>
    <w:p>
      <w:pPr>
        <w:pStyle w:val="Normal"/>
        <w:numPr>
          <w:ilvl w:val="0"/>
          <w:numId w:val="13"/>
        </w:numPr>
        <w:spacing w:before="0" w:after="0"/>
        <w:rPr/>
      </w:pPr>
      <w:r>
        <w:rPr/>
        <w:t xml:space="preserve">Raw —— </w:t>
      </w:r>
      <w:r>
        <w:rPr>
          <w:rFonts w:ascii="宋体" w:hAnsi="宋体" w:cs="宋体"/>
        </w:rPr>
        <w:t>将整个响应显示为纯文本。</w:t>
      </w:r>
    </w:p>
    <w:p>
      <w:pPr>
        <w:pStyle w:val="Normal"/>
        <w:numPr>
          <w:ilvl w:val="0"/>
          <w:numId w:val="13"/>
        </w:numPr>
        <w:spacing w:before="0" w:after="0"/>
        <w:rPr/>
      </w:pPr>
      <w:r>
        <w:rPr/>
        <w:t xml:space="preserve">JSON - </w:t>
      </w:r>
      <w:r>
        <w:rPr>
          <w:rFonts w:ascii="宋体" w:hAnsi="宋体" w:cs="宋体"/>
        </w:rPr>
        <w:t>显示</w:t>
      </w:r>
      <w:r>
        <w:rPr/>
        <w:t>JSON</w:t>
      </w:r>
      <w:r>
        <w:rPr>
          <w:rFonts w:ascii="宋体" w:hAnsi="宋体" w:cs="宋体"/>
        </w:rPr>
        <w:t>格式文件。</w:t>
      </w:r>
    </w:p>
    <w:p>
      <w:pPr>
        <w:pStyle w:val="Normal"/>
        <w:numPr>
          <w:ilvl w:val="0"/>
          <w:numId w:val="13"/>
        </w:numPr>
        <w:spacing w:before="0" w:afterAutospacing="1"/>
        <w:rPr/>
      </w:pPr>
      <w:r>
        <w:rPr/>
        <w:t xml:space="preserve">XML —— </w:t>
      </w:r>
      <w:r>
        <w:rPr>
          <w:rFonts w:ascii="宋体" w:hAnsi="宋体" w:cs="宋体"/>
        </w:rPr>
        <w:t>如果响应的</w:t>
      </w:r>
      <w:r>
        <w:rPr/>
        <w:t xml:space="preserve"> </w:t>
      </w:r>
      <w:r>
        <w:rPr/>
        <w:t xml:space="preserve">body </w:t>
      </w:r>
      <w:r>
        <w:rPr>
          <w:rFonts w:ascii="宋体" w:hAnsi="宋体" w:cs="宋体"/>
        </w:rPr>
        <w:t>是</w:t>
      </w:r>
      <w:r>
        <w:rPr/>
        <w:t xml:space="preserve"> </w:t>
      </w:r>
      <w:r>
        <w:rPr/>
        <w:t xml:space="preserve">XML </w:t>
      </w:r>
      <w:r>
        <w:rPr>
          <w:rFonts w:ascii="宋体" w:hAnsi="宋体" w:cs="宋体"/>
        </w:rPr>
        <w:t>格式，就是用分级的</w:t>
      </w:r>
      <w:r>
        <w:rPr/>
        <w:t xml:space="preserve"> </w:t>
      </w:r>
      <w:r>
        <w:rPr/>
        <w:t xml:space="preserve">XML </w:t>
      </w:r>
      <w:r>
        <w:rPr>
          <w:rFonts w:ascii="宋体" w:hAnsi="宋体" w:cs="宋体"/>
        </w:rPr>
        <w:t>树来显示它</w:t>
      </w:r>
      <w:r>
        <w:rPr/>
        <w:t xml:space="preserve"> </w:t>
      </w:r>
      <w:r>
        <w:rPr>
          <w:rFonts w:ascii="宋体" w:hAnsi="宋体" w:cs="宋体"/>
        </w:rPr>
        <w:t>。</w:t>
      </w:r>
    </w:p>
    <w:p>
      <w:pPr>
        <w:pStyle w:val="Normal"/>
        <w:spacing w:beforeAutospacing="1" w:afterAutospacing="1"/>
        <w:ind w:left="360" w:hanging="0"/>
        <w:rPr/>
      </w:pPr>
      <w:r>
        <w:rPr/>
        <w:t>对于部分</w:t>
      </w:r>
      <w:r>
        <w:rPr/>
        <w:t>Win 7</w:t>
      </w:r>
      <w:r>
        <w:rPr/>
        <w:t>系统，</w:t>
      </w:r>
      <w:hyperlink r:id="rId33">
        <w:r>
          <w:rPr>
            <w:rStyle w:val="ListLabel46"/>
          </w:rPr>
          <w:t xml:space="preserve">Fiddler </w:t>
        </w:r>
        <w:r>
          <w:rPr>
            <w:rStyle w:val="ListLabel46"/>
          </w:rPr>
          <w:t>抓包</w:t>
        </w:r>
        <w:r>
          <w:rPr>
            <w:rStyle w:val="ListLabel46"/>
          </w:rPr>
          <w:t>https</w:t>
        </w:r>
        <w:r>
          <w:rPr>
            <w:rStyle w:val="ListLabel46"/>
          </w:rPr>
          <w:t>配置 提示</w:t>
        </w:r>
        <w:r>
          <w:rPr>
            <w:rStyle w:val="ListLabel46"/>
          </w:rPr>
          <w:t xml:space="preserve">creation of the root certificate was not successful </w:t>
        </w:r>
        <w:r>
          <w:rPr>
            <w:rStyle w:val="ListLabel46"/>
          </w:rPr>
          <w:t>证书安装不成功</w:t>
        </w:r>
      </w:hyperlink>
      <w:r>
        <w:rPr/>
        <w:t>，请在命令行执行如下命令：</w:t>
      </w:r>
    </w:p>
    <w:p>
      <w:pPr>
        <w:pStyle w:val="5"/>
        <w:numPr>
          <w:ilvl w:val="3"/>
          <w:numId w:val="1"/>
        </w:numPr>
        <w:ind w:hanging="0"/>
        <w:rPr>
          <w:rStyle w:val="5CharChar"/>
        </w:rPr>
      </w:pPr>
      <w:r>
        <w:rPr>
          <w:rStyle w:val="5CharChar"/>
        </w:rPr>
        <w:t>从命令行进入</w:t>
      </w:r>
      <w:r>
        <w:rPr>
          <w:rStyle w:val="5CharChar"/>
        </w:rPr>
        <w:t>fiddler</w:t>
      </w:r>
      <w:r>
        <w:rPr>
          <w:rStyle w:val="5CharChar"/>
        </w:rPr>
        <w:t>安装目录</w:t>
      </w:r>
    </w:p>
    <w:p>
      <w:pPr>
        <w:pStyle w:val="Normal"/>
        <w:ind w:firstLine="420"/>
        <w:rPr/>
      </w:pPr>
      <w:hyperlink r:id="rId34">
        <w:r>
          <w:rPr>
            <w:rStyle w:val="InternetLink"/>
          </w:rPr>
          <w:t>https://www.cnblogs.com/jayshsoft/p/7503171.html</w:t>
        </w:r>
      </w:hyperlink>
    </w:p>
    <w:p>
      <w:pPr>
        <w:pStyle w:val="Normal"/>
        <w:ind w:firstLine="420"/>
        <w:rPr/>
      </w:pPr>
      <w:r>
        <w:rPr/>
      </w:r>
    </w:p>
    <w:p>
      <w:pPr>
        <w:pStyle w:val="11"/>
        <w:numPr>
          <w:ilvl w:val="0"/>
          <w:numId w:val="1"/>
        </w:numPr>
        <w:rPr/>
      </w:pPr>
      <w:r>
        <w:rPr/>
        <w:t>课程总结</w:t>
      </w:r>
    </w:p>
    <w:p>
      <w:pPr>
        <w:pStyle w:val="21"/>
        <w:numPr>
          <w:ilvl w:val="1"/>
          <w:numId w:val="1"/>
        </w:numPr>
        <w:ind w:right="240" w:hanging="0"/>
        <w:rPr/>
      </w:pPr>
      <w:r>
        <w:rPr/>
        <w:t>重点</w:t>
      </w:r>
    </w:p>
    <w:p>
      <w:pPr>
        <w:pStyle w:val="5"/>
        <w:numPr>
          <w:ilvl w:val="3"/>
          <w:numId w:val="1"/>
        </w:numPr>
        <w:ind w:hanging="0"/>
        <w:rPr/>
      </w:pPr>
      <w:r>
        <w:rPr/>
        <w:t>urllib</w:t>
      </w:r>
      <w:r>
        <w:rPr/>
        <w:t>标准库使用</w:t>
      </w:r>
    </w:p>
    <w:p>
      <w:pPr>
        <w:pStyle w:val="5"/>
        <w:numPr>
          <w:ilvl w:val="3"/>
          <w:numId w:val="1"/>
        </w:numPr>
        <w:ind w:hanging="0"/>
        <w:rPr/>
      </w:pPr>
      <w:r>
        <w:rPr/>
        <w:t>请求报头中</w:t>
      </w:r>
      <w:r>
        <w:rPr/>
        <w:t>User-agent</w:t>
      </w:r>
      <w:r>
        <w:rPr/>
        <w:t>项的更改</w:t>
      </w:r>
    </w:p>
    <w:p>
      <w:pPr>
        <w:pStyle w:val="5"/>
        <w:numPr>
          <w:ilvl w:val="3"/>
          <w:numId w:val="1"/>
        </w:numPr>
        <w:ind w:hanging="0"/>
        <w:rPr/>
      </w:pPr>
      <w:r>
        <w:rPr/>
        <w:t>中文网页的转码</w:t>
      </w:r>
    </w:p>
    <w:p>
      <w:pPr>
        <w:pStyle w:val="21"/>
        <w:numPr>
          <w:ilvl w:val="1"/>
          <w:numId w:val="1"/>
        </w:numPr>
        <w:ind w:right="240" w:hanging="0"/>
        <w:rPr/>
      </w:pPr>
      <w:r>
        <w:rPr/>
        <w:t>难点</w:t>
      </w:r>
    </w:p>
    <w:p>
      <w:pPr>
        <w:pStyle w:val="5"/>
        <w:numPr>
          <w:ilvl w:val="3"/>
          <w:numId w:val="1"/>
        </w:numPr>
        <w:ind w:hanging="0"/>
        <w:rPr/>
      </w:pPr>
      <w:r>
        <w:rPr/>
        <w:t>反爬虫机制的应对</w:t>
      </w:r>
    </w:p>
    <w:p>
      <w:pPr>
        <w:pStyle w:val="5"/>
        <w:numPr>
          <w:ilvl w:val="3"/>
          <w:numId w:val="1"/>
        </w:numPr>
        <w:ind w:hanging="0"/>
        <w:rPr/>
      </w:pPr>
      <w:r>
        <w:rPr/>
        <w:t>签名，加盐等字段的生成</w:t>
      </w:r>
    </w:p>
    <w:p>
      <w:pPr>
        <w:pStyle w:val="21"/>
        <w:numPr>
          <w:ilvl w:val="1"/>
          <w:numId w:val="1"/>
        </w:numPr>
        <w:ind w:right="240" w:hanging="0"/>
        <w:rPr/>
      </w:pPr>
      <w:r>
        <w:rPr/>
        <w:t>待抄写理论</w:t>
      </w:r>
    </w:p>
    <w:p>
      <w:pPr>
        <w:pStyle w:val="5"/>
        <w:numPr>
          <w:ilvl w:val="3"/>
          <w:numId w:val="1"/>
        </w:numPr>
        <w:ind w:hanging="0"/>
        <w:rPr/>
      </w:pPr>
      <w:r>
        <w:rPr/>
        <w:t>urllib.request.urlopen(…)</w:t>
      </w:r>
      <w:r>
        <w:rPr/>
        <w:t>函数的使用</w:t>
      </w:r>
    </w:p>
    <w:p>
      <w:pPr>
        <w:pStyle w:val="5"/>
        <w:numPr>
          <w:ilvl w:val="3"/>
          <w:numId w:val="1"/>
        </w:numPr>
        <w:ind w:hanging="0"/>
        <w:rPr/>
      </w:pPr>
      <w:r>
        <w:rPr/>
        <w:t>urllib.request.Request</w:t>
      </w:r>
      <w:r>
        <w:rPr/>
        <w:t>类的使用</w:t>
      </w:r>
    </w:p>
    <w:p>
      <w:pPr>
        <w:pStyle w:val="5"/>
        <w:numPr>
          <w:ilvl w:val="3"/>
          <w:numId w:val="1"/>
        </w:numPr>
        <w:ind w:hanging="0"/>
        <w:rPr>
          <w:color w:val="A9B7C6"/>
        </w:rPr>
      </w:pPr>
      <w:r>
        <w:rPr/>
        <w:t>http.client.HTTPResponse</w:t>
      </w:r>
      <w:r>
        <w:rPr/>
        <w:t>类的使用</w:t>
      </w:r>
    </w:p>
    <w:p>
      <w:pPr>
        <w:pStyle w:val="5"/>
        <w:numPr>
          <w:ilvl w:val="0"/>
          <w:numId w:val="0"/>
        </w:numPr>
        <w:ind w:left="420" w:hanging="0"/>
        <w:rPr/>
      </w:pPr>
      <w:r>
        <w:rPr/>
      </w:r>
    </w:p>
    <w:p>
      <w:pPr>
        <w:pStyle w:val="21"/>
        <w:numPr>
          <w:ilvl w:val="1"/>
          <w:numId w:val="1"/>
        </w:numPr>
        <w:ind w:right="240" w:hanging="0"/>
        <w:rPr>
          <w:rFonts w:eastAsia="Times New Roman"/>
        </w:rPr>
      </w:pPr>
      <w:r>
        <w:rPr/>
        <w:t>反爬虫应对机制阶段总结</w:t>
      </w:r>
    </w:p>
    <w:p>
      <w:pPr>
        <w:pStyle w:val="4"/>
        <w:rPr/>
      </w:pPr>
      <w:r>
        <w:rPr/>
        <w:t>目前阶段能用到的反爬虫机制：</w:t>
      </w:r>
    </w:p>
    <w:p>
      <w:pPr>
        <w:pStyle w:val="5"/>
        <w:numPr>
          <w:ilvl w:val="3"/>
          <w:numId w:val="1"/>
        </w:numPr>
        <w:ind w:hanging="0"/>
        <w:rPr/>
      </w:pPr>
      <w:r>
        <w:rPr/>
        <w:t>伪造</w:t>
      </w:r>
      <w:r>
        <w:rPr/>
        <w:t>headers</w:t>
      </w:r>
      <w:r>
        <w:rPr/>
        <w:t>，设置</w:t>
      </w:r>
      <w:r>
        <w:rPr/>
        <w:t>User-agent</w:t>
      </w:r>
      <w:r>
        <w:rPr/>
        <w:t>字段为常用浏览器的设置</w:t>
      </w:r>
    </w:p>
    <w:p>
      <w:pPr>
        <w:pStyle w:val="5"/>
        <w:numPr>
          <w:ilvl w:val="3"/>
          <w:numId w:val="1"/>
        </w:numPr>
        <w:ind w:hanging="0"/>
        <w:rPr>
          <w:rFonts w:eastAsia="Times New Roman"/>
        </w:rPr>
      </w:pPr>
      <w:r>
        <w:rPr/>
        <w:t>降低访问频率，比如对于同一域名下不同页面，保证</w:t>
      </w:r>
      <w:r>
        <w:rPr/>
        <w:t>1</w:t>
      </w:r>
      <w:r>
        <w:rPr/>
        <w:t>秒以上的时间间隔</w:t>
      </w:r>
    </w:p>
    <w:p>
      <w:pPr>
        <w:pStyle w:val="5"/>
        <w:numPr>
          <w:ilvl w:val="3"/>
          <w:numId w:val="1"/>
        </w:numPr>
        <w:ind w:hanging="0"/>
        <w:rPr>
          <w:rFonts w:eastAsia="Times New Roman"/>
        </w:rPr>
      </w:pPr>
      <w:r>
        <w:rPr/>
        <w:t>模拟普通用户的行为，比如对于同一域名下不同页面，每隔随机时间再爬取</w:t>
      </w:r>
    </w:p>
    <w:p>
      <w:pPr>
        <w:pStyle w:val="4"/>
        <w:rPr/>
      </w:pPr>
      <w:r>
        <w:rPr/>
        <w:t>后两条通常一同使用，比如对于同一域名下不同页面，每隔</w:t>
      </w:r>
      <w:r>
        <w:rPr/>
        <w:t>2~5</w:t>
      </w:r>
      <w:r>
        <w:rPr/>
        <w:t>秒的随机时间再爬取。</w:t>
      </w:r>
    </w:p>
    <w:p>
      <w:pPr>
        <w:pStyle w:val="5"/>
        <w:numPr>
          <w:ilvl w:val="0"/>
          <w:numId w:val="0"/>
        </w:numPr>
        <w:ind w:left="420" w:hanging="0"/>
        <w:rPr/>
      </w:pPr>
      <w:r>
        <w:rPr/>
      </w:r>
    </w:p>
    <w:p>
      <w:pPr>
        <w:pStyle w:val="21"/>
        <w:numPr>
          <w:ilvl w:val="1"/>
          <w:numId w:val="1"/>
        </w:numPr>
        <w:ind w:right="240" w:hanging="0"/>
        <w:rPr/>
      </w:pPr>
      <w:r>
        <w:rPr/>
        <w:t>排错技巧（避坑指南）</w:t>
      </w:r>
    </w:p>
    <w:p>
      <w:pPr>
        <w:pStyle w:val="4"/>
        <w:rPr/>
      </w:pPr>
      <w:r>
        <w:rPr/>
        <w:t>当爬虫类程序出现错误时：</w:t>
      </w:r>
    </w:p>
    <w:p>
      <w:pPr>
        <w:pStyle w:val="5"/>
        <w:numPr>
          <w:ilvl w:val="3"/>
          <w:numId w:val="1"/>
        </w:numPr>
        <w:ind w:hanging="0"/>
        <w:rPr/>
      </w:pPr>
      <w:r>
        <w:rPr/>
        <w:t>检查网络连接：包括网络物理连接状态和待爬取网页是否能在浏览器中显示</w:t>
      </w:r>
    </w:p>
    <w:p>
      <w:pPr>
        <w:pStyle w:val="5"/>
        <w:numPr>
          <w:ilvl w:val="3"/>
          <w:numId w:val="1"/>
        </w:numPr>
        <w:ind w:hanging="0"/>
        <w:rPr/>
      </w:pPr>
      <w:r>
        <w:rPr/>
        <w:t>检查</w:t>
      </w:r>
      <w:r>
        <w:rPr/>
        <w:t>url</w:t>
      </w:r>
      <w:r>
        <w:rPr/>
        <w:t>地址是否正确</w:t>
      </w:r>
      <w:r>
        <w:rPr>
          <w:lang w:val="en-US" w:eastAsia="zh-CN"/>
        </w:rPr>
        <w:t>,</w:t>
      </w:r>
      <w:r>
        <w:rPr>
          <w:lang w:val="en-US" w:eastAsia="zh-CN"/>
        </w:rPr>
        <w:t>用浏览器打开</w:t>
      </w:r>
      <w:bookmarkStart w:id="0" w:name="_GoBack"/>
      <w:bookmarkEnd w:id="0"/>
    </w:p>
    <w:p>
      <w:pPr>
        <w:pStyle w:val="5"/>
        <w:numPr>
          <w:ilvl w:val="3"/>
          <w:numId w:val="1"/>
        </w:numPr>
        <w:ind w:hanging="0"/>
        <w:rPr/>
      </w:pPr>
      <w:r>
        <w:rPr/>
        <w:t>检查响应状态码，除了</w:t>
      </w:r>
      <w:r>
        <w:rPr/>
        <w:t>200</w:t>
      </w:r>
      <w:r>
        <w:rPr/>
        <w:t>以外的状态码，都查看其描述文档，分析问题可能原因</w:t>
      </w:r>
    </w:p>
    <w:p>
      <w:pPr>
        <w:pStyle w:val="5"/>
        <w:numPr>
          <w:ilvl w:val="3"/>
          <w:numId w:val="1"/>
        </w:numPr>
        <w:ind w:hanging="0"/>
        <w:rPr/>
      </w:pPr>
      <w:r>
        <w:rPr/>
        <w:t>打印</w:t>
      </w:r>
      <w:r>
        <w:rPr/>
        <w:t>urlopen()</w:t>
      </w:r>
      <w:r>
        <w:rPr/>
        <w:t>函数返回的响应对象的响应体内容</w:t>
      </w:r>
    </w:p>
    <w:p>
      <w:pPr>
        <w:pStyle w:val="5"/>
        <w:numPr>
          <w:ilvl w:val="3"/>
          <w:numId w:val="1"/>
        </w:numPr>
        <w:ind w:hanging="0"/>
        <w:rPr/>
      </w:pPr>
      <w:r>
        <w:rPr/>
        <w:t>检查</w:t>
      </w:r>
      <w:r>
        <w:rPr/>
        <w:t>headers</w:t>
      </w:r>
      <w:r>
        <w:rPr/>
        <w:t>的设置，特别是</w:t>
      </w:r>
      <w:r>
        <w:rPr/>
        <w:t>User-agent</w:t>
      </w:r>
      <w:r>
        <w:rPr/>
        <w:t>字段和</w:t>
      </w:r>
      <w:r>
        <w:rPr/>
        <w:t>Accept-Encoding</w:t>
      </w:r>
      <w:r>
        <w:rPr/>
        <w:t>字段，</w:t>
      </w:r>
      <w:r>
        <w:rPr/>
        <w:t>Accept-Encoding</w:t>
      </w:r>
      <w:r>
        <w:rPr/>
        <w:t>字段目前阶段一定要注释掉</w:t>
      </w:r>
    </w:p>
    <w:p>
      <w:pPr>
        <w:pStyle w:val="4"/>
        <w:ind w:hanging="0"/>
        <w:rPr/>
      </w:pPr>
      <w:r>
        <w:rPr/>
      </w:r>
    </w:p>
    <w:p>
      <w:pPr>
        <w:pStyle w:val="11"/>
        <w:numPr>
          <w:ilvl w:val="0"/>
          <w:numId w:val="1"/>
        </w:numPr>
        <w:rPr/>
      </w:pPr>
      <w:r>
        <w:rPr/>
        <w:t>课后练习</w:t>
      </w:r>
    </w:p>
    <w:p>
      <w:pPr>
        <w:pStyle w:val="21"/>
        <w:numPr>
          <w:ilvl w:val="1"/>
          <w:numId w:val="1"/>
        </w:numPr>
        <w:ind w:right="240" w:hanging="0"/>
        <w:rPr/>
      </w:pPr>
      <w:r>
        <w:rPr/>
        <w:t>必做题</w:t>
      </w:r>
    </w:p>
    <w:p>
      <w:pPr>
        <w:pStyle w:val="5"/>
        <w:numPr>
          <w:ilvl w:val="3"/>
          <w:numId w:val="1"/>
        </w:numPr>
        <w:ind w:hanging="0"/>
        <w:rPr/>
      </w:pPr>
      <w:r>
        <w:rPr/>
        <w:t>实现上课代码，尽量领会后独立实现，包括自己组织语言做简要的注释</w:t>
      </w:r>
    </w:p>
    <w:p>
      <w:pPr>
        <w:pStyle w:val="5"/>
        <w:numPr>
          <w:ilvl w:val="3"/>
          <w:numId w:val="1"/>
        </w:numPr>
        <w:ind w:hanging="0"/>
        <w:rPr/>
      </w:pPr>
      <w:r>
        <w:rPr/>
        <w:t>通过</w:t>
      </w:r>
      <w:r>
        <w:rPr/>
        <w:t>python</w:t>
      </w:r>
      <w:r>
        <w:rPr/>
        <w:t>程序爬取豆瓣网站</w:t>
      </w:r>
      <w:r>
        <w:rPr/>
        <w:t>Top250</w:t>
      </w:r>
      <w:r>
        <w:rPr/>
        <w:t>电影页面，将每页结果分别保存在文件中</w:t>
      </w:r>
    </w:p>
    <w:p>
      <w:pPr>
        <w:pStyle w:val="4"/>
        <w:rPr/>
      </w:pPr>
      <w:r>
        <w:rPr/>
        <w:t>豆瓣</w:t>
      </w:r>
      <w:r>
        <w:rPr/>
        <w:t>Top250</w:t>
      </w:r>
      <w:r>
        <w:rPr/>
        <w:t>电影页面第一页的</w:t>
      </w:r>
      <w:r>
        <w:rPr/>
        <w:t>URL</w:t>
      </w:r>
      <w:r>
        <w:rPr/>
        <w:t>是</w:t>
      </w:r>
      <w:hyperlink r:id="rId35">
        <w:r>
          <w:rPr>
            <w:rStyle w:val="InternetLink"/>
            <w:rFonts w:cs="宋体" w:ascii="宋体" w:hAnsi="宋体"/>
            <w:kern w:val="0"/>
            <w:sz w:val="24"/>
          </w:rPr>
          <w:t>https://movie.douban.com/top250?start=0&amp;filter</w:t>
        </w:r>
      </w:hyperlink>
      <w:r>
        <w:rPr/>
        <w:t>=</w:t>
      </w:r>
      <w:r>
        <w:rPr/>
        <w:t>，第二页</w:t>
      </w:r>
      <w:r>
        <w:rPr/>
        <w:t>URL</w:t>
      </w:r>
      <w:r>
        <w:rPr/>
        <w:t>是</w:t>
      </w:r>
      <w:hyperlink r:id="rId36">
        <w:r>
          <w:rPr>
            <w:rStyle w:val="InternetLink"/>
            <w:rFonts w:cs="宋体" w:ascii="宋体" w:hAnsi="宋体"/>
            <w:kern w:val="0"/>
            <w:sz w:val="24"/>
          </w:rPr>
          <w:t>https://movie.douban.com/top250?start=25&amp;filter</w:t>
        </w:r>
      </w:hyperlink>
      <w:r>
        <w:rPr/>
        <w:t>=</w:t>
      </w:r>
      <w:r>
        <w:rPr/>
        <w:t>，以此类推。</w:t>
      </w:r>
    </w:p>
    <w:p>
      <w:pPr>
        <w:pStyle w:val="21"/>
        <w:numPr>
          <w:ilvl w:val="1"/>
          <w:numId w:val="1"/>
        </w:numPr>
        <w:ind w:right="240" w:hanging="0"/>
        <w:rPr/>
      </w:pPr>
      <w:r>
        <w:rPr/>
        <w:t>选做题</w:t>
      </w:r>
    </w:p>
    <w:p>
      <w:pPr>
        <w:pStyle w:val="5"/>
        <w:numPr>
          <w:ilvl w:val="3"/>
          <w:numId w:val="1"/>
        </w:numPr>
        <w:ind w:hanging="0"/>
        <w:rPr/>
      </w:pPr>
      <w:r>
        <w:rPr/>
        <w:t>从键盘输入出发地和目的地，爬取</w:t>
      </w:r>
      <w:r>
        <w:rPr/>
        <w:t>12306</w:t>
      </w:r>
      <w:r>
        <w:rPr/>
        <w:t>网站上当天的余票信息，将每条车次信息组织成字典，然后保存至文件中。</w:t>
      </w:r>
      <w:r>
        <w:rPr/>
        <w:t>(</w:t>
      </w:r>
      <w:r>
        <w:rPr/>
        <w:t>获取城市名对应的城市代码是一个难点；而应对反爬虫机制是另一个难点</w:t>
      </w:r>
      <w:r>
        <w:rPr/>
        <w:t>)</w:t>
      </w:r>
    </w:p>
    <w:p>
      <w:pPr>
        <w:pStyle w:val="11"/>
        <w:numPr>
          <w:ilvl w:val="0"/>
          <w:numId w:val="1"/>
        </w:numPr>
        <w:rPr/>
      </w:pPr>
      <w:r>
        <w:rPr/>
        <w:t>面试题</w:t>
      </w:r>
    </w:p>
    <w:p>
      <w:pPr>
        <w:pStyle w:val="21"/>
        <w:numPr>
          <w:ilvl w:val="1"/>
          <w:numId w:val="1"/>
        </w:numPr>
        <w:ind w:right="240" w:hanging="0"/>
        <w:rPr>
          <w:rFonts w:eastAsia="Times New Roman"/>
        </w:rPr>
      </w:pPr>
      <w:r>
        <w:rPr/>
        <w:t>常见的反爬虫应对机制有哪些？</w:t>
      </w:r>
    </w:p>
    <w:p>
      <w:pPr>
        <w:pStyle w:val="21"/>
        <w:numPr>
          <w:ilvl w:val="1"/>
          <w:numId w:val="1"/>
        </w:numPr>
        <w:ind w:right="240" w:hanging="0"/>
        <w:rPr/>
      </w:pPr>
      <w:r>
        <w:rPr/>
        <w:t>http</w:t>
      </w:r>
      <w:r>
        <w:rPr>
          <w:rFonts w:ascii="宋体" w:hAnsi="宋体"/>
        </w:rPr>
        <w:t>、</w:t>
      </w:r>
      <w:r>
        <w:rPr/>
        <w:t>https</w:t>
      </w:r>
      <w:r>
        <w:rPr>
          <w:rFonts w:ascii="宋体" w:hAnsi="宋体"/>
        </w:rPr>
        <w:t>协议有什么区别？</w:t>
      </w:r>
    </w:p>
    <w:p>
      <w:pPr>
        <w:pStyle w:val="21"/>
        <w:numPr>
          <w:ilvl w:val="1"/>
          <w:numId w:val="1"/>
        </w:numPr>
        <w:ind w:right="240" w:hanging="0"/>
        <w:rPr/>
      </w:pPr>
      <w:r>
        <w:rPr/>
        <w:t>robots</w:t>
      </w:r>
      <w:r>
        <w:rPr>
          <w:rFonts w:ascii="宋体" w:hAnsi="宋体"/>
        </w:rPr>
        <w:t>协议是什么？</w:t>
      </w:r>
    </w:p>
    <w:p>
      <w:pPr>
        <w:pStyle w:val="21"/>
        <w:numPr>
          <w:ilvl w:val="1"/>
          <w:numId w:val="1"/>
        </w:numPr>
        <w:ind w:right="240" w:hanging="0"/>
        <w:rPr>
          <w:rFonts w:eastAsia="Times New Roman"/>
        </w:rPr>
      </w:pPr>
      <w:r>
        <w:rPr/>
        <w:t>域名和</w:t>
      </w:r>
      <w:r>
        <w:rPr>
          <w:rFonts w:eastAsia="Times New Roman" w:ascii="Verdana" w:hAnsi="Verdana"/>
        </w:rPr>
        <w:t>IP</w:t>
      </w:r>
      <w:r>
        <w:rPr/>
        <w:t>之间有什么关系</w:t>
      </w:r>
      <w:r>
        <w:rPr/>
        <w:t>?</w:t>
      </w:r>
    </w:p>
    <w:p>
      <w:pPr>
        <w:pStyle w:val="21"/>
        <w:numPr>
          <w:ilvl w:val="1"/>
          <w:numId w:val="1"/>
        </w:numPr>
        <w:ind w:right="240" w:hanging="0"/>
        <w:rPr/>
      </w:pPr>
      <w:r>
        <w:rPr/>
        <w:t>POST</w:t>
      </w:r>
      <w:r>
        <w:rPr/>
        <w:t>、</w:t>
      </w:r>
      <w:r>
        <w:rPr/>
        <w:t>GET</w:t>
      </w:r>
      <w:r>
        <w:rPr/>
        <w:t>有什么区别？</w:t>
      </w:r>
    </w:p>
    <w:p>
      <w:pPr>
        <w:pStyle w:val="11"/>
        <w:numPr>
          <w:ilvl w:val="0"/>
          <w:numId w:val="1"/>
        </w:numPr>
        <w:rPr/>
      </w:pPr>
      <w:r>
        <w:rPr/>
        <w:t>每日一练</w:t>
      </w:r>
    </w:p>
    <w:p>
      <w:pPr>
        <w:pStyle w:val="4"/>
        <w:rPr/>
      </w:pPr>
      <w:r>
        <w:rPr/>
        <w:t>复习网络的相关内容，重点是</w:t>
      </w:r>
      <w:r>
        <w:rPr/>
        <w:t>HTTP/HTTPS</w:t>
      </w:r>
      <w:r>
        <w:rPr/>
        <w:t>协议。</w:t>
      </w:r>
    </w:p>
    <w:p>
      <w:pPr>
        <w:pStyle w:val="4"/>
        <w:rPr/>
      </w:pPr>
      <w:r>
        <w:rPr/>
      </w:r>
    </w:p>
    <w:p>
      <w:pPr>
        <w:pStyle w:val="4"/>
        <w:rPr/>
      </w:pPr>
      <w:r>
        <w:rPr/>
      </w:r>
    </w:p>
    <w:p>
      <w:pPr>
        <w:pStyle w:val="5"/>
        <w:numPr>
          <w:ilvl w:val="0"/>
          <w:numId w:val="0"/>
        </w:numPr>
        <w:spacing w:before="31" w:after="31"/>
        <w:ind w:hanging="0"/>
        <w:rPr/>
      </w:pPr>
      <w:r>
        <w:rPr/>
      </w:r>
    </w:p>
    <w:sectPr>
      <w:headerReference w:type="default" r:id="rId37"/>
      <w:footerReference w:type="default" r:id="rId38"/>
      <w:type w:val="nextPage"/>
      <w:pgSz w:w="11906" w:h="16838"/>
      <w:pgMar w:left="1077" w:right="1077" w:header="567" w:top="1701" w:footer="567" w:bottom="1417"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libri Light">
    <w:charset w:val="01"/>
    <w:family w:val="roman"/>
    <w:pitch w:val="variable"/>
  </w:font>
  <w:font w:name="宋体">
    <w:charset w:val="01"/>
    <w:family w:val="roman"/>
    <w:pitch w:val="variable"/>
  </w:font>
  <w:font w:name="Courier New">
    <w:charset w:val="01"/>
    <w:family w:val="roman"/>
    <w:pitch w:val="variable"/>
  </w:font>
  <w:font w:name="Helvetica Neue">
    <w:charset w:val="01"/>
    <w:family w:val="roman"/>
    <w:pitch w:val="variable"/>
  </w:font>
  <w:font w:name="Liberation Sans">
    <w:altName w:val="Arial"/>
    <w:charset w:val="01"/>
    <w:family w:val="swiss"/>
    <w:pitch w:val="variable"/>
  </w:font>
  <w:font w:name="Verdana">
    <w:charset w:val="01"/>
    <w:family w:val="roman"/>
    <w:pitch w:val="variable"/>
  </w:font>
  <w:font w:name="黑体">
    <w:charset w:val="01"/>
    <w:family w:val="roman"/>
    <w:pitch w:val="variable"/>
  </w:font>
  <w:font w:name="Wingdings">
    <w:charset w:val="02"/>
    <w:family w:val="auto"/>
    <w:pitch w:val="default"/>
  </w:font>
  <w:font w:name="Symbol">
    <w:charset w:val="02"/>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rFonts w:ascii="黑体" w:hAnsi="黑体" w:eastAsia="黑体" w:cs="黑体"/>
        <w:color w:val="262626"/>
        <w:sz w:val="21"/>
        <w:szCs w:val="21"/>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000000"/>
      </w:pBdr>
      <w:spacing w:lineRule="atLeast" w:line="240"/>
      <w:jc w:val="left"/>
      <w:rPr>
        <w:rFonts w:ascii="宋体" w:hAnsi="宋体" w:cs="宋体"/>
        <w:color w:val="342C29"/>
        <w:spacing w:val="20"/>
        <w:sz w:val="21"/>
        <w:szCs w:val="2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rPr>
        <w:rFonts w:cs="Arial"/>
      </w:rPr>
    </w:lvl>
    <w:lvl w:ilvl="3">
      <w:start w:val="1"/>
      <w:numFmt w:val="decimal"/>
      <w:lvlText w:val="%4."/>
      <w:lvlJc w:val="left"/>
      <w:pPr>
        <w:tabs>
          <w:tab w:val="num" w:pos="420"/>
        </w:tabs>
        <w:ind w:left="420" w:hanging="420"/>
      </w:pPr>
      <w:rPr>
        <w:sz w:val="21"/>
        <w:b w:val="false"/>
        <w:rFonts w:eastAsia="宋体"/>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30"/>
  <w:defaultTabStop w:val="420"/>
  <w:compat>
    <w:doNotExpandShiftReturn/>
  </w:compat>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99" w:semiHidden="0" w:unhideWhenUsed="0" w:qFormat="1"/>
    <w:lsdException w:name="heading 2" w:uiPriority="99" w:semiHidden="0" w:unhideWhenUsed="0" w:qFormat="1"/>
    <w:lsdException w:name="heading 3" w:uiPriority="99" w:semiHidden="0" w:unhideWhenUsed="0" w:qFormat="1"/>
    <w:lsdException w:name="heading 4" w:uiPriority="99" w:semiHidden="0" w:unhideWhenUsed="0" w:qFormat="1"/>
    <w:lsdException w:name="heading 5" w:uiPriority="9" w:qFormat="1"/>
    <w:lsdException w:name="heading 6" w:uiPriority="9" w:qFormat="1"/>
    <w:lsdException w:name="heading 7" w:uiPriority="99" w:semiHidden="0" w:unhideWhenUsed="0"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0" w:semiHidden="0" w:unhideWhenUsed="0" w:qFormat="1"/>
    <w:lsdException w:name="toc 2" w:uiPriority="0" w:semiHidden="0" w:unhideWhenUsed="0" w:qFormat="1"/>
    <w:lsdException w:name="toc 3" w:uiPriority="0" w:semiHidden="0"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0" w:semiHidden="0" w:unhideWhenUsed="0" w:qFormat="1"/>
    <w:lsdException w:name="header" w:uiPriority="0" w:semiHidden="0" w:unhideWhenUsed="0" w:qFormat="1"/>
    <w:lsdException w:name="footer" w:uiPriority="0" w:semiHidden="0" w:unhideWhenUsed="0" w:qFormat="1"/>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0" w:semiHidden="0" w:unhideWhenUsed="0" w:qFormat="1"/>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99"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0" w:semiHidden="0" w:unhideWhenUsed="0" w:qFormat="1"/>
    <w:lsdException w:name="Hyperlink" w:uiPriority="0" w:semiHidden="0" w:unhideWhenUsed="0" w:qFormat="1"/>
    <w:lsdException w:name="FollowedHyperlink" w:uiPriority="99" w:semiHidden="0" w:qFormat="1"/>
    <w:lsdException w:name="Strong" w:uiPriority="22" w:semiHidden="0" w:unhideWhenUsed="0" w:qFormat="1"/>
    <w:lsdException w:name="Emphasis" w:uiPriority="20" w:semiHidden="0" w:unhideWhenUsed="0" w:qFormat="1"/>
    <w:lsdException w:name="Document Map" w:uiPriority="0" w:semiHidden="0" w:unhideWhenUsed="0" w:qFormat="1"/>
    <w:lsdException w:name="Plain Text" w:uiPriority="0" w:semiHidden="0" w:unhideWhenUsed="0" w:qFormat="1"/>
    <w:lsdException w:name="E-mail Signature" w:uiPriority="99"/>
    <w:lsdException w:name="Normal (Web)" w:uiPriority="99" w:semiHidden="0" w:qFormat="1"/>
    <w:lsdException w:name="HTML Acronym" w:uiPriority="99"/>
    <w:lsdException w:name="HTML Address" w:uiPriority="99"/>
    <w:lsdException w:name="HTML Cite" w:uiPriority="99"/>
    <w:lsdException w:name="HTML Code" w:uiPriority="99" w:semiHidden="0" w:qFormat="1"/>
    <w:lsdException w:name="HTML Definition" w:uiPriority="99"/>
    <w:lsdException w:name="HTML Keyboard" w:uiPriority="99"/>
    <w:lsdException w:name="HTML Preformatted" w:uiPriority="99" w:semiHidden="0" w:qFormat="1"/>
    <w:lsdException w:name="HTML Sample" w:uiPriority="99"/>
    <w:lsdException w:name="HTML Typewriter" w:uiPriority="99"/>
    <w:lsdException w:name="HTML Variable" w:uiPriority="99"/>
    <w:lsdException w:name="Normal Table" w:uiPriority="99" w:qFormat="1"/>
    <w:lsdException w:name="annotation subject" w:uiPriority="0" w:semiHidden="0" w:unhideWhenUsed="0" w:qFormat="1"/>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0" w:semiHidden="0" w:unhideWhenUsed="0" w:qFormat="1"/>
    <w:lsdException w:name="Table Grid" w:uiPriority="39" w:semiHidden="0" w:unhideWhenUsed="0" w:qFormat="1"/>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bidi w:val="0"/>
      <w:jc w:val="left"/>
    </w:pPr>
    <w:rPr>
      <w:rFonts w:ascii="Times New Roman" w:hAnsi="Times New Roman" w:eastAsia="Times New Roman" w:cs="Times New Roman"/>
      <w:color w:val="auto"/>
      <w:kern w:val="0"/>
      <w:sz w:val="24"/>
      <w:szCs w:val="24"/>
      <w:lang w:val="en-US" w:eastAsia="zh-CN" w:bidi="ar-SA"/>
    </w:rPr>
  </w:style>
  <w:style w:type="paragraph" w:styleId="Heading1">
    <w:name w:val="Heading 1"/>
    <w:basedOn w:val="Normal"/>
    <w:link w:val="45"/>
    <w:uiPriority w:val="99"/>
    <w:qFormat/>
    <w:pPr>
      <w:keepNext w:val="true"/>
      <w:keepLines/>
      <w:widowControl w:val="false"/>
      <w:spacing w:lineRule="auto" w:line="576" w:before="340" w:after="330"/>
      <w:jc w:val="both"/>
      <w:outlineLvl w:val="0"/>
    </w:pPr>
    <w:rPr>
      <w:rFonts w:eastAsia="宋体"/>
      <w:b/>
      <w:bCs/>
      <w:kern w:val="2"/>
      <w:sz w:val="44"/>
      <w:szCs w:val="44"/>
    </w:rPr>
  </w:style>
  <w:style w:type="paragraph" w:styleId="Heading2">
    <w:name w:val="Heading 2"/>
    <w:basedOn w:val="Normal"/>
    <w:link w:val="46"/>
    <w:uiPriority w:val="99"/>
    <w:qFormat/>
    <w:pPr>
      <w:keepNext w:val="true"/>
      <w:keepLines/>
      <w:widowControl w:val="false"/>
      <w:spacing w:lineRule="auto" w:line="415" w:before="260" w:after="260"/>
      <w:jc w:val="both"/>
      <w:outlineLvl w:val="1"/>
    </w:pPr>
    <w:rPr>
      <w:rFonts w:ascii="Arial" w:hAnsi="Arial" w:eastAsia="黑体"/>
      <w:b/>
      <w:bCs/>
      <w:kern w:val="2"/>
      <w:sz w:val="32"/>
      <w:szCs w:val="32"/>
    </w:rPr>
  </w:style>
  <w:style w:type="paragraph" w:styleId="Heading3">
    <w:name w:val="Heading 3"/>
    <w:basedOn w:val="Normal"/>
    <w:link w:val="47"/>
    <w:uiPriority w:val="99"/>
    <w:qFormat/>
    <w:pPr>
      <w:keepNext w:val="true"/>
      <w:keepLines/>
      <w:widowControl w:val="false"/>
      <w:spacing w:lineRule="auto" w:line="415" w:before="260" w:after="260"/>
      <w:jc w:val="both"/>
      <w:outlineLvl w:val="2"/>
    </w:pPr>
    <w:rPr>
      <w:rFonts w:eastAsia="宋体"/>
      <w:b/>
      <w:bCs/>
      <w:kern w:val="2"/>
      <w:sz w:val="32"/>
      <w:szCs w:val="32"/>
    </w:rPr>
  </w:style>
  <w:style w:type="paragraph" w:styleId="Heading4">
    <w:name w:val="Heading 4"/>
    <w:basedOn w:val="Normal"/>
    <w:uiPriority w:val="99"/>
    <w:qFormat/>
    <w:pPr>
      <w:keepNext w:val="true"/>
      <w:keepLines/>
      <w:widowControl w:val="false"/>
      <w:spacing w:lineRule="auto" w:line="374" w:before="280" w:after="290"/>
      <w:jc w:val="both"/>
      <w:outlineLvl w:val="3"/>
    </w:pPr>
    <w:rPr>
      <w:rFonts w:ascii="Arial" w:hAnsi="Arial" w:eastAsia="黑体"/>
      <w:b/>
      <w:bCs/>
      <w:kern w:val="2"/>
      <w:sz w:val="28"/>
      <w:szCs w:val="28"/>
    </w:rPr>
  </w:style>
  <w:style w:type="paragraph" w:styleId="Heading5">
    <w:name w:val="Heading 5"/>
    <w:basedOn w:val="Normal"/>
    <w:link w:val="79"/>
    <w:uiPriority w:val="9"/>
    <w:semiHidden/>
    <w:unhideWhenUsed/>
    <w:qFormat/>
    <w:pPr>
      <w:keepNext w:val="true"/>
      <w:keepLines/>
      <w:widowControl w:val="false"/>
      <w:spacing w:before="40" w:after="0"/>
      <w:jc w:val="both"/>
      <w:outlineLvl w:val="4"/>
    </w:pPr>
    <w:rPr>
      <w:rFonts w:ascii="Calibri Light" w:hAnsi="Calibri Light" w:eastAsia="宋体" w:cs="" w:asciiTheme="majorHAnsi" w:cstheme="majorBidi" w:eastAsiaTheme="majorEastAsia" w:hAnsiTheme="majorHAnsi"/>
      <w:color w:val="2E75B6" w:themeColor="accent1" w:themeShade="bf"/>
      <w:kern w:val="2"/>
      <w:sz w:val="21"/>
    </w:rPr>
  </w:style>
  <w:style w:type="paragraph" w:styleId="Heading6">
    <w:name w:val="Heading 6"/>
    <w:basedOn w:val="Normal"/>
    <w:link w:val="78"/>
    <w:uiPriority w:val="9"/>
    <w:semiHidden/>
    <w:unhideWhenUsed/>
    <w:qFormat/>
    <w:pPr>
      <w:keepNext w:val="true"/>
      <w:keepLines/>
      <w:spacing w:before="40" w:after="0"/>
      <w:outlineLvl w:val="5"/>
    </w:pPr>
    <w:rPr>
      <w:rFonts w:ascii="Calibri Light" w:hAnsi="Calibri Light" w:eastAsia="宋体" w:cs="" w:asciiTheme="majorHAnsi" w:cstheme="majorBidi" w:eastAsiaTheme="majorEastAsia" w:hAnsiTheme="majorHAnsi"/>
      <w:color w:val="1F4E79" w:themeColor="accent1" w:themeShade="80"/>
    </w:rPr>
  </w:style>
  <w:style w:type="paragraph" w:styleId="Heading7">
    <w:name w:val="Heading 7"/>
    <w:basedOn w:val="Normal"/>
    <w:uiPriority w:val="99"/>
    <w:qFormat/>
    <w:pPr>
      <w:keepNext w:val="true"/>
      <w:keepLines/>
      <w:widowControl w:val="false"/>
      <w:spacing w:lineRule="auto" w:line="319" w:before="240" w:after="64"/>
      <w:jc w:val="both"/>
      <w:outlineLvl w:val="6"/>
    </w:pPr>
    <w:rPr>
      <w:rFonts w:eastAsia="宋体"/>
      <w:b/>
      <w:bCs/>
      <w:kern w:val="2"/>
    </w:rPr>
  </w:style>
  <w:style w:type="character" w:styleId="DefaultParagraphFont" w:default="1">
    <w:name w:val="Default Paragraph Font"/>
    <w:uiPriority w:val="1"/>
    <w:semiHidden/>
    <w:unhideWhenUsed/>
    <w:qFormat/>
    <w:rPr/>
  </w:style>
  <w:style w:type="character" w:styleId="Strong">
    <w:name w:val="Strong"/>
    <w:uiPriority w:val="22"/>
    <w:qFormat/>
    <w:rPr>
      <w:b/>
      <w:bCs/>
    </w:rPr>
  </w:style>
  <w:style w:type="character" w:styleId="FollowedHyperlink">
    <w:name w:val="FollowedHyperlink"/>
    <w:basedOn w:val="DefaultParagraphFont"/>
    <w:uiPriority w:val="99"/>
    <w:unhideWhenUsed/>
    <w:qFormat/>
    <w:rPr>
      <w:color w:val="954F72" w:themeColor="followedHyperlink"/>
      <w:u w:val="single"/>
      <w14:textFill>
        <w14:solidFill>
          <w14:schemeClr w14:val="folHlink"/>
        </w14:solidFill>
      </w14:textFill>
    </w:rPr>
  </w:style>
  <w:style w:type="character" w:styleId="Emphasis">
    <w:name w:val="Emphasis"/>
    <w:uiPriority w:val="20"/>
    <w:qFormat/>
    <w:rPr>
      <w:color w:val="CC0000"/>
    </w:rPr>
  </w:style>
  <w:style w:type="character" w:styleId="InternetLink">
    <w:name w:val="Internet Link"/>
    <w:uiPriority w:val="0"/>
    <w:qFormat/>
    <w:rPr>
      <w:color w:val="0000FF"/>
      <w:u w:val="single"/>
    </w:rPr>
  </w:style>
  <w:style w:type="character" w:styleId="HTMLCode">
    <w:name w:val="HTML Code"/>
    <w:basedOn w:val="DefaultParagraphFont"/>
    <w:uiPriority w:val="99"/>
    <w:unhideWhenUsed/>
    <w:qFormat/>
    <w:rPr>
      <w:rFonts w:ascii="宋体" w:hAnsi="宋体" w:eastAsia="宋体" w:cs="宋体"/>
      <w:sz w:val="24"/>
      <w:szCs w:val="24"/>
    </w:rPr>
  </w:style>
  <w:style w:type="character" w:styleId="Annotationreference">
    <w:name w:val="annotation reference"/>
    <w:uiPriority w:val="0"/>
    <w:qFormat/>
    <w:rPr>
      <w:sz w:val="21"/>
      <w:szCs w:val="21"/>
    </w:rPr>
  </w:style>
  <w:style w:type="character" w:styleId="5CharChar" w:customStyle="1">
    <w:name w:val="5编号正文 Char Char"/>
    <w:uiPriority w:val="0"/>
    <w:qFormat/>
    <w:rPr>
      <w:rFonts w:ascii="Courier New" w:hAnsi="Courier New" w:cs="Courier New"/>
      <w:kern w:val="2"/>
      <w:sz w:val="21"/>
    </w:rPr>
  </w:style>
  <w:style w:type="character" w:styleId="1Char" w:customStyle="1">
    <w:name w:val="1标题一 Char"/>
    <w:link w:val="35"/>
    <w:uiPriority w:val="0"/>
    <w:qFormat/>
    <w:rPr>
      <w:b/>
      <w:bCs/>
      <w:kern w:val="2"/>
      <w:sz w:val="44"/>
      <w:szCs w:val="44"/>
    </w:rPr>
  </w:style>
  <w:style w:type="character" w:styleId="2Char" w:customStyle="1">
    <w:name w:val="2标题二 Char"/>
    <w:link w:val="36"/>
    <w:uiPriority w:val="0"/>
    <w:qFormat/>
    <w:rPr>
      <w:rFonts w:ascii="Arial" w:hAnsi="Arial" w:eastAsia="黑体"/>
      <w:b/>
      <w:bCs/>
      <w:kern w:val="2"/>
      <w:sz w:val="30"/>
      <w:szCs w:val="32"/>
    </w:rPr>
  </w:style>
  <w:style w:type="character" w:styleId="3Char" w:customStyle="1">
    <w:name w:val="3标题三 Char"/>
    <w:link w:val="37"/>
    <w:uiPriority w:val="0"/>
    <w:qFormat/>
    <w:rPr>
      <w:b/>
      <w:bCs/>
      <w:kern w:val="2"/>
      <w:sz w:val="24"/>
      <w:szCs w:val="32"/>
    </w:rPr>
  </w:style>
  <w:style w:type="character" w:styleId="5Char" w:customStyle="1">
    <w:name w:val="5编号正文 Char"/>
    <w:link w:val="32"/>
    <w:uiPriority w:val="0"/>
    <w:qFormat/>
    <w:rPr>
      <w:rFonts w:ascii="Courier New" w:hAnsi="Courier New" w:cs="Courier New"/>
      <w:kern w:val="2"/>
      <w:sz w:val="21"/>
    </w:rPr>
  </w:style>
  <w:style w:type="character" w:styleId="4Char" w:customStyle="1">
    <w:name w:val="4正文 Char"/>
    <w:link w:val="43"/>
    <w:uiPriority w:val="0"/>
    <w:qFormat/>
    <w:rPr>
      <w:rFonts w:ascii="Courier New" w:hAnsi="Courier New" w:cs="Courier New"/>
      <w:kern w:val="2"/>
      <w:sz w:val="21"/>
    </w:rPr>
  </w:style>
  <w:style w:type="character" w:styleId="Heading1Char" w:customStyle="1">
    <w:name w:val="Heading 1 Char"/>
    <w:link w:val="2"/>
    <w:uiPriority w:val="99"/>
    <w:qFormat/>
    <w:rPr>
      <w:b/>
      <w:bCs/>
      <w:kern w:val="2"/>
      <w:sz w:val="44"/>
      <w:szCs w:val="44"/>
    </w:rPr>
  </w:style>
  <w:style w:type="character" w:styleId="Heading2Char" w:customStyle="1">
    <w:name w:val="Heading 2 Char"/>
    <w:link w:val="3"/>
    <w:uiPriority w:val="99"/>
    <w:qFormat/>
    <w:rPr>
      <w:rFonts w:ascii="Arial" w:hAnsi="Arial" w:eastAsia="黑体"/>
      <w:b/>
      <w:bCs/>
      <w:kern w:val="2"/>
      <w:sz w:val="32"/>
      <w:szCs w:val="32"/>
    </w:rPr>
  </w:style>
  <w:style w:type="character" w:styleId="Heading3Char" w:customStyle="1">
    <w:name w:val="Heading 3 Char"/>
    <w:link w:val="4"/>
    <w:uiPriority w:val="99"/>
    <w:qFormat/>
    <w:rPr>
      <w:b/>
      <w:bCs/>
      <w:kern w:val="2"/>
      <w:sz w:val="32"/>
      <w:szCs w:val="32"/>
    </w:rPr>
  </w:style>
  <w:style w:type="character" w:styleId="2Char1" w:customStyle="1">
    <w:name w:val="样式 首行缩进:  2 字符 Char"/>
    <w:link w:val="33"/>
    <w:uiPriority w:val="0"/>
    <w:qFormat/>
    <w:rPr>
      <w:rFonts w:cs="宋体"/>
      <w:kern w:val="2"/>
      <w:sz w:val="21"/>
    </w:rPr>
  </w:style>
  <w:style w:type="character" w:styleId="CoderChar" w:customStyle="1">
    <w:name w:val="coder Char"/>
    <w:basedOn w:val="DefaultParagraphFont"/>
    <w:link w:val="50"/>
    <w:uiPriority w:val="0"/>
    <w:qFormat/>
    <w:rPr>
      <w:sz w:val="18"/>
      <w:shd w:fill="D9D9D9" w:val="clear"/>
    </w:rPr>
  </w:style>
  <w:style w:type="character" w:styleId="Pln" w:customStyle="1">
    <w:name w:val="pln"/>
    <w:basedOn w:val="DefaultParagraphFont"/>
    <w:uiPriority w:val="0"/>
    <w:qFormat/>
    <w:rPr/>
  </w:style>
  <w:style w:type="character" w:styleId="Tag" w:customStyle="1">
    <w:name w:val="tag"/>
    <w:basedOn w:val="DefaultParagraphFont"/>
    <w:uiPriority w:val="0"/>
    <w:qFormat/>
    <w:rPr/>
  </w:style>
  <w:style w:type="character" w:styleId="Atn" w:customStyle="1">
    <w:name w:val="atn"/>
    <w:basedOn w:val="DefaultParagraphFont"/>
    <w:uiPriority w:val="0"/>
    <w:qFormat/>
    <w:rPr/>
  </w:style>
  <w:style w:type="character" w:styleId="Pun" w:customStyle="1">
    <w:name w:val="pun"/>
    <w:basedOn w:val="DefaultParagraphFont"/>
    <w:uiPriority w:val="0"/>
    <w:qFormat/>
    <w:rPr/>
  </w:style>
  <w:style w:type="character" w:styleId="Atv" w:customStyle="1">
    <w:name w:val="atv"/>
    <w:basedOn w:val="DefaultParagraphFont"/>
    <w:uiPriority w:val="0"/>
    <w:qFormat/>
    <w:rPr/>
  </w:style>
  <w:style w:type="character" w:styleId="Com" w:customStyle="1">
    <w:name w:val="com"/>
    <w:basedOn w:val="DefaultParagraphFont"/>
    <w:uiPriority w:val="0"/>
    <w:qFormat/>
    <w:rPr/>
  </w:style>
  <w:style w:type="character" w:styleId="Str" w:customStyle="1">
    <w:name w:val="str"/>
    <w:basedOn w:val="DefaultParagraphFont"/>
    <w:uiPriority w:val="0"/>
    <w:qFormat/>
    <w:rPr/>
  </w:style>
  <w:style w:type="character" w:styleId="HTMLPreformattedChar" w:customStyle="1">
    <w:name w:val="HTML Preformatted Char"/>
    <w:basedOn w:val="DefaultParagraphFont"/>
    <w:link w:val="20"/>
    <w:uiPriority w:val="99"/>
    <w:qFormat/>
    <w:rPr>
      <w:rFonts w:ascii="宋体" w:hAnsi="宋体" w:cs="宋体"/>
      <w:sz w:val="24"/>
      <w:szCs w:val="24"/>
    </w:rPr>
  </w:style>
  <w:style w:type="character" w:styleId="Appleconvertedspace" w:customStyle="1">
    <w:name w:val="apple-converted-space"/>
    <w:basedOn w:val="DefaultParagraphFont"/>
    <w:uiPriority w:val="0"/>
    <w:qFormat/>
    <w:rPr/>
  </w:style>
  <w:style w:type="character" w:styleId="1" w:customStyle="1">
    <w:name w:val="明显强调1"/>
    <w:basedOn w:val="DefaultParagraphFont"/>
    <w:uiPriority w:val="21"/>
    <w:qFormat/>
    <w:rPr>
      <w:i/>
      <w:iCs/>
      <w:color w:val="5B9BD5" w:themeColor="accent1"/>
      <w14:textFill>
        <w14:solidFill>
          <w14:schemeClr w14:val="accent1"/>
        </w14:solidFill>
      </w14:textFill>
    </w:rPr>
  </w:style>
  <w:style w:type="character" w:styleId="2CharChar" w:customStyle="1">
    <w:name w:val="2标题二 Char Char"/>
    <w:uiPriority w:val="0"/>
    <w:qFormat/>
    <w:rPr>
      <w:rFonts w:ascii="Arial" w:hAnsi="Arial" w:eastAsia="黑体"/>
      <w:b/>
      <w:bCs/>
      <w:kern w:val="2"/>
      <w:sz w:val="30"/>
      <w:szCs w:val="32"/>
    </w:rPr>
  </w:style>
  <w:style w:type="character" w:styleId="4CharChar" w:customStyle="1">
    <w:name w:val="4正文 Char Char"/>
    <w:uiPriority w:val="0"/>
    <w:qFormat/>
    <w:rPr>
      <w:rFonts w:ascii="Courier New" w:hAnsi="Courier New" w:cs="Courier New"/>
      <w:kern w:val="2"/>
      <w:sz w:val="21"/>
    </w:rPr>
  </w:style>
  <w:style w:type="character" w:styleId="1CharChar" w:customStyle="1">
    <w:name w:val="1标题一 Char Char"/>
    <w:uiPriority w:val="0"/>
    <w:qFormat/>
    <w:rPr/>
  </w:style>
  <w:style w:type="character" w:styleId="3CharChar" w:customStyle="1">
    <w:name w:val="3标题三 Char Char"/>
    <w:uiPriority w:val="0"/>
    <w:qFormat/>
    <w:rPr>
      <w:b/>
      <w:bCs/>
      <w:kern w:val="2"/>
      <w:sz w:val="24"/>
      <w:szCs w:val="32"/>
    </w:rPr>
  </w:style>
  <w:style w:type="character" w:styleId="Hljskeyword" w:customStyle="1">
    <w:name w:val="hljs-keyword"/>
    <w:basedOn w:val="DefaultParagraphFont"/>
    <w:uiPriority w:val="0"/>
    <w:qFormat/>
    <w:rPr/>
  </w:style>
  <w:style w:type="character" w:styleId="Hljscomment" w:customStyle="1">
    <w:name w:val="hljs-comment"/>
    <w:basedOn w:val="DefaultParagraphFont"/>
    <w:uiPriority w:val="0"/>
    <w:qFormat/>
    <w:rPr/>
  </w:style>
  <w:style w:type="character" w:styleId="Hljsnumber" w:customStyle="1">
    <w:name w:val="hljs-number"/>
    <w:basedOn w:val="DefaultParagraphFont"/>
    <w:uiPriority w:val="0"/>
    <w:qFormat/>
    <w:rPr/>
  </w:style>
  <w:style w:type="character" w:styleId="CoderCharChar" w:customStyle="1">
    <w:name w:val="coder Char Char"/>
    <w:uiPriority w:val="0"/>
    <w:qFormat/>
    <w:rPr>
      <w:sz w:val="21"/>
      <w:shd w:fill="D9D9D9" w:val="clear"/>
    </w:rPr>
  </w:style>
  <w:style w:type="character" w:styleId="41" w:customStyle="1">
    <w:name w:val="4正文1 字符"/>
    <w:basedOn w:val="DefaultParagraphFont"/>
    <w:link w:val="71"/>
    <w:uiPriority w:val="0"/>
    <w:qFormat/>
    <w:rPr>
      <w:rFonts w:ascii="Arial" w:hAnsi="Arial" w:eastAsia="微软雅黑" w:cs="Arial"/>
      <w:kern w:val="2"/>
      <w:sz w:val="21"/>
      <w:szCs w:val="21"/>
    </w:rPr>
  </w:style>
  <w:style w:type="character" w:styleId="Kwd" w:customStyle="1">
    <w:name w:val="kwd"/>
    <w:basedOn w:val="DefaultParagraphFont"/>
    <w:uiPriority w:val="0"/>
    <w:qFormat/>
    <w:rPr/>
  </w:style>
  <w:style w:type="character" w:styleId="Token" w:customStyle="1">
    <w:name w:val="token"/>
    <w:basedOn w:val="DefaultParagraphFont"/>
    <w:uiPriority w:val="0"/>
    <w:qFormat/>
    <w:rPr/>
  </w:style>
  <w:style w:type="character" w:styleId="UnresolvedMention1" w:customStyle="1">
    <w:name w:val="Unresolved Mention1"/>
    <w:basedOn w:val="DefaultParagraphFont"/>
    <w:uiPriority w:val="99"/>
    <w:semiHidden/>
    <w:unhideWhenUsed/>
    <w:qFormat/>
    <w:rPr>
      <w:color w:val="808080"/>
      <w:shd w:fill="E6E6E6" w:val="clear"/>
    </w:rPr>
  </w:style>
  <w:style w:type="character" w:styleId="Heading6Char" w:customStyle="1">
    <w:name w:val="Heading 6 Char"/>
    <w:basedOn w:val="DefaultParagraphFont"/>
    <w:link w:val="7"/>
    <w:uiPriority w:val="9"/>
    <w:semiHidden/>
    <w:qFormat/>
    <w:rPr>
      <w:rFonts w:ascii="Calibri Light" w:hAnsi="Calibri Light" w:eastAsia="宋体" w:cs="" w:asciiTheme="majorHAnsi" w:cstheme="majorBidi" w:eastAsiaTheme="majorEastAsia" w:hAnsiTheme="majorHAnsi"/>
      <w:color w:val="1F4E79" w:themeColor="accent1" w:themeShade="80"/>
      <w:kern w:val="2"/>
      <w:sz w:val="21"/>
      <w:szCs w:val="24"/>
    </w:rPr>
  </w:style>
  <w:style w:type="character" w:styleId="Heading5Char" w:customStyle="1">
    <w:name w:val="Heading 5 Char"/>
    <w:basedOn w:val="DefaultParagraphFont"/>
    <w:link w:val="6"/>
    <w:uiPriority w:val="9"/>
    <w:semiHidden/>
    <w:qFormat/>
    <w:rPr>
      <w:rFonts w:ascii="Calibri Light" w:hAnsi="Calibri Light" w:eastAsia="宋体" w:cs="" w:asciiTheme="majorHAnsi" w:cstheme="majorBidi" w:eastAsiaTheme="majorEastAsia" w:hAnsiTheme="majorHAnsi"/>
      <w:color w:val="2E75B6" w:themeColor="accent1" w:themeShade="bf"/>
      <w:kern w:val="2"/>
      <w:sz w:val="21"/>
      <w:szCs w:val="24"/>
    </w:rPr>
  </w:style>
  <w:style w:type="character" w:styleId="UnresolvedMention2" w:customStyle="1">
    <w:name w:val="Unresolved Mention2"/>
    <w:basedOn w:val="DefaultParagraphFont"/>
    <w:uiPriority w:val="99"/>
    <w:semiHidden/>
    <w:unhideWhenUsed/>
    <w:qFormat/>
    <w:rPr>
      <w:color w:val="808080"/>
      <w:shd w:fill="E6E6E6" w:val="clear"/>
    </w:rPr>
  </w:style>
  <w:style w:type="character" w:styleId="UnresolvedMention3" w:customStyle="1">
    <w:name w:val="Unresolved Mention3"/>
    <w:basedOn w:val="DefaultParagraphFont"/>
    <w:uiPriority w:val="99"/>
    <w:semiHidden/>
    <w:unhideWhenUsed/>
    <w:qFormat/>
    <w:rPr>
      <w:color w:val="808080"/>
      <w:shd w:fill="E6E6E6" w:val="clear"/>
    </w:rPr>
  </w:style>
  <w:style w:type="character" w:styleId="UnresolvedMention" w:customStyle="1">
    <w:name w:val="Unresolved Mention"/>
    <w:basedOn w:val="DefaultParagraphFont"/>
    <w:uiPriority w:val="99"/>
    <w:semiHidden/>
    <w:unhideWhenUsed/>
    <w:qFormat/>
    <w:rPr>
      <w:color w:val="808080"/>
      <w:shd w:fill="E6E6E6" w:val="clear"/>
    </w:rPr>
  </w:style>
  <w:style w:type="character" w:styleId="ListLabel1">
    <w:name w:val="ListLabel 1"/>
    <w:qFormat/>
    <w:rPr>
      <w:rFonts w:cs="Arial"/>
    </w:rPr>
  </w:style>
  <w:style w:type="character" w:styleId="ListLabel2">
    <w:name w:val="ListLabel 2"/>
    <w:qFormat/>
    <w:rPr>
      <w:rFonts w:eastAsia="宋体"/>
      <w:b w:val="false"/>
      <w:sz w:val="21"/>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bCs/>
    </w:rPr>
  </w:style>
  <w:style w:type="character" w:styleId="ListLabel42">
    <w:name w:val="ListLabel 42"/>
    <w:qFormat/>
    <w:rPr/>
  </w:style>
  <w:style w:type="character" w:styleId="ListLabel43">
    <w:name w:val="ListLabel 43"/>
    <w:qFormat/>
    <w:rPr>
      <w:rFonts w:ascii="Helvetica Neue" w:hAnsi="Helvetica Neue"/>
      <w:color w:val="333333"/>
      <w:spacing w:val="3"/>
      <w:shd w:fill="FFFFFF" w:val="clear"/>
    </w:rPr>
  </w:style>
  <w:style w:type="character" w:styleId="ListLabel44">
    <w:name w:val="ListLabel 44"/>
    <w:qFormat/>
    <w:rPr>
      <w:rFonts w:ascii="Helvetica Neue" w:hAnsi="Helvetica Neue"/>
      <w:spacing w:val="3"/>
      <w:shd w:fill="FFFFFF" w:val="clear"/>
    </w:rPr>
  </w:style>
  <w:style w:type="character" w:styleId="ListLabel45">
    <w:name w:val="ListLabel 45"/>
    <w:qFormat/>
    <w:rPr>
      <w:rFonts w:ascii="宋体" w:hAnsi="宋体" w:cs="宋体"/>
    </w:rPr>
  </w:style>
  <w:style w:type="character" w:styleId="ListLabel46">
    <w:name w:val="ListLabel 46"/>
    <w:qFormat/>
    <w:rPr/>
  </w:style>
  <w:style w:type="character" w:styleId="ListLabel47">
    <w:name w:val="ListLabel 47"/>
    <w:qFormat/>
    <w:rPr>
      <w:rFonts w:ascii="宋体" w:hAnsi="宋体" w:cs="宋体"/>
      <w:kern w:val="0"/>
      <w:sz w:val="24"/>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nnotationsubject">
    <w:name w:val="annotation subject"/>
    <w:basedOn w:val="Annotationtext"/>
    <w:uiPriority w:val="0"/>
    <w:qFormat/>
    <w:pPr/>
    <w:rPr>
      <w:b/>
      <w:bCs/>
    </w:rPr>
  </w:style>
  <w:style w:type="paragraph" w:styleId="Annotationtext">
    <w:name w:val="annotation text"/>
    <w:basedOn w:val="Normal"/>
    <w:uiPriority w:val="0"/>
    <w:qFormat/>
    <w:pPr>
      <w:widowControl w:val="false"/>
    </w:pPr>
    <w:rPr>
      <w:rFonts w:eastAsia="宋体"/>
      <w:kern w:val="2"/>
      <w:sz w:val="21"/>
    </w:rPr>
  </w:style>
  <w:style w:type="paragraph" w:styleId="DocumentMap">
    <w:name w:val="Document Map"/>
    <w:basedOn w:val="Normal"/>
    <w:uiPriority w:val="0"/>
    <w:qFormat/>
    <w:pPr>
      <w:widowControl w:val="false"/>
      <w:shd w:val="clear" w:color="auto" w:fill="000080"/>
      <w:jc w:val="both"/>
    </w:pPr>
    <w:rPr>
      <w:rFonts w:eastAsia="宋体"/>
      <w:kern w:val="2"/>
      <w:sz w:val="21"/>
    </w:rPr>
  </w:style>
  <w:style w:type="paragraph" w:styleId="BlockText">
    <w:name w:val="Block Text"/>
    <w:basedOn w:val="Normal"/>
    <w:uiPriority w:val="0"/>
    <w:qFormat/>
    <w:pPr>
      <w:widowControl w:val="false"/>
      <w:spacing w:before="0" w:after="120"/>
      <w:ind w:left="1440" w:right="1440" w:hanging="0"/>
      <w:jc w:val="both"/>
    </w:pPr>
    <w:rPr>
      <w:rFonts w:eastAsia="宋体"/>
      <w:kern w:val="2"/>
      <w:sz w:val="21"/>
    </w:rPr>
  </w:style>
  <w:style w:type="paragraph" w:styleId="Contents3">
    <w:name w:val="TOC 3"/>
    <w:basedOn w:val="Normal"/>
    <w:uiPriority w:val="0"/>
    <w:qFormat/>
    <w:pPr>
      <w:widowControl w:val="false"/>
      <w:ind w:left="840" w:hanging="0"/>
      <w:jc w:val="both"/>
    </w:pPr>
    <w:rPr>
      <w:rFonts w:eastAsia="宋体"/>
      <w:kern w:val="2"/>
      <w:sz w:val="21"/>
    </w:rPr>
  </w:style>
  <w:style w:type="paragraph" w:styleId="PlainText">
    <w:name w:val="Plain Text"/>
    <w:basedOn w:val="Normal"/>
    <w:uiPriority w:val="0"/>
    <w:qFormat/>
    <w:pPr>
      <w:widowControl w:val="false"/>
      <w:jc w:val="both"/>
    </w:pPr>
    <w:rPr>
      <w:rFonts w:ascii="宋体" w:hAnsi="宋体" w:eastAsia="宋体" w:cs="Courier New"/>
      <w:kern w:val="2"/>
      <w:sz w:val="21"/>
      <w:szCs w:val="21"/>
    </w:rPr>
  </w:style>
  <w:style w:type="paragraph" w:styleId="BalloonText">
    <w:name w:val="Balloon Text"/>
    <w:basedOn w:val="Normal"/>
    <w:uiPriority w:val="0"/>
    <w:qFormat/>
    <w:pPr>
      <w:widowControl w:val="false"/>
      <w:jc w:val="both"/>
    </w:pPr>
    <w:rPr>
      <w:rFonts w:eastAsia="宋体"/>
      <w:kern w:val="2"/>
      <w:sz w:val="18"/>
      <w:szCs w:val="18"/>
    </w:rPr>
  </w:style>
  <w:style w:type="paragraph" w:styleId="Footer">
    <w:name w:val="Footer"/>
    <w:basedOn w:val="Normal"/>
    <w:uiPriority w:val="0"/>
    <w:qFormat/>
    <w:pPr>
      <w:widowControl w:val="false"/>
      <w:tabs>
        <w:tab w:val="center" w:pos="4153" w:leader="none"/>
        <w:tab w:val="right" w:pos="8306" w:leader="none"/>
      </w:tabs>
      <w:snapToGrid w:val="false"/>
    </w:pPr>
    <w:rPr>
      <w:rFonts w:eastAsia="宋体"/>
      <w:kern w:val="2"/>
      <w:sz w:val="18"/>
      <w:szCs w:val="18"/>
    </w:rPr>
  </w:style>
  <w:style w:type="paragraph" w:styleId="Header">
    <w:name w:val="Header"/>
    <w:basedOn w:val="Normal"/>
    <w:uiPriority w:val="0"/>
    <w:qFormat/>
    <w:pPr>
      <w:widowControl w:val="false"/>
      <w:pBdr>
        <w:bottom w:val="single" w:sz="6" w:space="1" w:color="000000"/>
      </w:pBdr>
      <w:tabs>
        <w:tab w:val="center" w:pos="4153" w:leader="none"/>
        <w:tab w:val="right" w:pos="8306" w:leader="none"/>
      </w:tabs>
      <w:snapToGrid w:val="false"/>
      <w:jc w:val="center"/>
    </w:pPr>
    <w:rPr>
      <w:rFonts w:eastAsia="宋体"/>
      <w:kern w:val="2"/>
      <w:sz w:val="18"/>
      <w:szCs w:val="18"/>
    </w:rPr>
  </w:style>
  <w:style w:type="paragraph" w:styleId="Contents1">
    <w:name w:val="TOC 1"/>
    <w:basedOn w:val="Normal"/>
    <w:uiPriority w:val="0"/>
    <w:qFormat/>
    <w:pPr>
      <w:widowControl w:val="false"/>
      <w:jc w:val="both"/>
    </w:pPr>
    <w:rPr>
      <w:rFonts w:eastAsia="宋体"/>
      <w:kern w:val="2"/>
      <w:sz w:val="21"/>
    </w:rPr>
  </w:style>
  <w:style w:type="paragraph" w:styleId="Contents2">
    <w:name w:val="TOC 2"/>
    <w:basedOn w:val="Normal"/>
    <w:uiPriority w:val="0"/>
    <w:qFormat/>
    <w:pPr>
      <w:widowControl w:val="false"/>
      <w:ind w:left="420" w:hanging="0"/>
      <w:jc w:val="both"/>
    </w:pPr>
    <w:rPr>
      <w:rFonts w:eastAsia="宋体"/>
      <w:kern w:val="2"/>
      <w:sz w:val="21"/>
    </w:rPr>
  </w:style>
  <w:style w:type="paragraph" w:styleId="HTMLPreformatted">
    <w:name w:val="HTML Preformatted"/>
    <w:basedOn w:val="Normal"/>
    <w:link w:val="60"/>
    <w:uiPriority w:val="99"/>
    <w:unhideWhenUsed/>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宋体" w:hAnsi="宋体" w:eastAsia="宋体" w:cs="宋体"/>
    </w:rPr>
  </w:style>
  <w:style w:type="paragraph" w:styleId="NormalWeb">
    <w:name w:val="Normal (Web)"/>
    <w:basedOn w:val="Normal"/>
    <w:uiPriority w:val="99"/>
    <w:unhideWhenUsed/>
    <w:qFormat/>
    <w:pPr>
      <w:spacing w:beforeAutospacing="1" w:afterAutospacing="1"/>
    </w:pPr>
    <w:rPr>
      <w:rFonts w:ascii="宋体" w:hAnsi="宋体" w:eastAsia="宋体" w:cs="宋体"/>
    </w:rPr>
  </w:style>
  <w:style w:type="paragraph" w:styleId="Title">
    <w:name w:val="Title"/>
    <w:basedOn w:val="Normal"/>
    <w:uiPriority w:val="99"/>
    <w:qFormat/>
    <w:pPr>
      <w:widowControl w:val="false"/>
      <w:spacing w:before="240" w:after="60"/>
      <w:jc w:val="center"/>
      <w:outlineLvl w:val="0"/>
    </w:pPr>
    <w:rPr>
      <w:rFonts w:ascii="Arial" w:hAnsi="Arial" w:eastAsia="宋体" w:cs="Arial"/>
      <w:b/>
      <w:bCs/>
      <w:kern w:val="2"/>
      <w:sz w:val="32"/>
      <w:szCs w:val="32"/>
    </w:rPr>
  </w:style>
  <w:style w:type="paragraph" w:styleId="5" w:customStyle="1">
    <w:name w:val="5编号正文"/>
    <w:basedOn w:val="2"/>
    <w:link w:val="42"/>
    <w:uiPriority w:val="0"/>
    <w:qFormat/>
    <w:pPr>
      <w:spacing w:lineRule="auto" w:line="288" w:before="31" w:after="31"/>
      <w:ind w:hanging="0"/>
    </w:pPr>
    <w:rPr>
      <w:rFonts w:ascii="Courier New" w:hAnsi="Courier New" w:cs="Courier New"/>
    </w:rPr>
  </w:style>
  <w:style w:type="paragraph" w:styleId="2" w:customStyle="1">
    <w:name w:val="样式 首行缩进:  2 字符"/>
    <w:basedOn w:val="Normal"/>
    <w:link w:val="48"/>
    <w:uiPriority w:val="0"/>
    <w:qFormat/>
    <w:pPr>
      <w:widowControl w:val="false"/>
      <w:ind w:firstLine="420"/>
      <w:jc w:val="both"/>
    </w:pPr>
    <w:rPr>
      <w:rFonts w:eastAsia="宋体" w:cs="宋体"/>
      <w:kern w:val="2"/>
      <w:sz w:val="21"/>
      <w:szCs w:val="20"/>
    </w:rPr>
  </w:style>
  <w:style w:type="paragraph" w:styleId="11" w:customStyle="1">
    <w:name w:val="1标题一"/>
    <w:basedOn w:val="Heading1"/>
    <w:link w:val="39"/>
    <w:uiPriority w:val="0"/>
    <w:qFormat/>
    <w:pPr>
      <w:spacing w:lineRule="auto" w:line="288"/>
    </w:pPr>
    <w:rPr/>
  </w:style>
  <w:style w:type="paragraph" w:styleId="21" w:customStyle="1">
    <w:name w:val="2标题二"/>
    <w:basedOn w:val="Heading2"/>
    <w:link w:val="40"/>
    <w:uiPriority w:val="0"/>
    <w:qFormat/>
    <w:pPr>
      <w:spacing w:lineRule="auto" w:line="288"/>
      <w:ind w:right="100" w:hanging="0"/>
    </w:pPr>
    <w:rPr>
      <w:sz w:val="30"/>
    </w:rPr>
  </w:style>
  <w:style w:type="paragraph" w:styleId="3" w:customStyle="1">
    <w:name w:val="3标题三"/>
    <w:basedOn w:val="Heading3"/>
    <w:link w:val="41"/>
    <w:uiPriority w:val="0"/>
    <w:qFormat/>
    <w:pPr>
      <w:spacing w:lineRule="auto" w:line="288"/>
      <w:ind w:right="100" w:hanging="0"/>
    </w:pPr>
    <w:rPr>
      <w:sz w:val="24"/>
    </w:rPr>
  </w:style>
  <w:style w:type="paragraph" w:styleId="Msolistparagraph" w:customStyle="1">
    <w:name w:val="msolistparagraph"/>
    <w:basedOn w:val="Normal"/>
    <w:uiPriority w:val="99"/>
    <w:qFormat/>
    <w:pPr>
      <w:spacing w:beforeAutospacing="1" w:afterAutospacing="1"/>
    </w:pPr>
    <w:rPr>
      <w:rFonts w:ascii="宋体" w:hAnsi="宋体" w:eastAsia="宋体" w:cs="宋体"/>
    </w:rPr>
  </w:style>
  <w:style w:type="paragraph" w:styleId="4" w:customStyle="1">
    <w:name w:val="4正文"/>
    <w:basedOn w:val="2"/>
    <w:link w:val="44"/>
    <w:uiPriority w:val="0"/>
    <w:qFormat/>
    <w:pPr>
      <w:spacing w:lineRule="auto" w:line="288" w:before="31" w:after="31"/>
    </w:pPr>
    <w:rPr>
      <w:rFonts w:ascii="Courier New" w:hAnsi="Courier New" w:cs="Courier New"/>
    </w:rPr>
  </w:style>
  <w:style w:type="paragraph" w:styleId="6code" w:customStyle="1">
    <w:name w:val="6code"/>
    <w:basedOn w:val="Normal"/>
    <w:uiPriority w:val="0"/>
    <w:qFormat/>
    <w:pPr>
      <w:widowControl w:val="false"/>
      <w:pBdr>
        <w:top w:val="dashed" w:sz="4" w:space="1" w:color="000000"/>
        <w:left w:val="dashed" w:sz="4" w:space="4" w:color="000000"/>
        <w:bottom w:val="dashed" w:sz="4" w:space="1" w:color="000000"/>
        <w:right w:val="dashed" w:sz="4" w:space="4" w:color="000000"/>
      </w:pBdr>
      <w:shd w:val="clear" w:color="auto" w:fill="E7E6E6" w:themeFill="background2"/>
      <w:jc w:val="both"/>
    </w:pPr>
    <w:rPr>
      <w:rFonts w:eastAsia="Courier New"/>
      <w:kern w:val="2"/>
    </w:rPr>
  </w:style>
  <w:style w:type="paragraph" w:styleId="Coder" w:customStyle="1">
    <w:name w:val="coder"/>
    <w:basedOn w:val="Normal"/>
    <w:link w:val="51"/>
    <w:uiPriority w:val="0"/>
    <w:qFormat/>
    <w:pPr>
      <w:widowControl w:val="false"/>
      <w:pBdr>
        <w:top w:val="dashSmallGap" w:sz="8" w:space="1" w:color="000000"/>
        <w:left w:val="dashSmallGap" w:sz="8" w:space="4" w:color="000000"/>
        <w:bottom w:val="dashSmallGap" w:sz="8" w:space="1" w:color="000000"/>
        <w:right w:val="dashSmallGap" w:sz="8" w:space="4" w:color="000000"/>
      </w:pBdr>
      <w:shd w:val="clear" w:color="auto" w:fill="D9D9D9"/>
      <w:jc w:val="both"/>
    </w:pPr>
    <w:rPr>
      <w:rFonts w:eastAsia="宋体"/>
      <w:sz w:val="18"/>
      <w:szCs w:val="20"/>
    </w:rPr>
  </w:style>
  <w:style w:type="paragraph" w:styleId="12" w:customStyle="1">
    <w:name w:val="列出段落1"/>
    <w:basedOn w:val="Normal"/>
    <w:uiPriority w:val="99"/>
    <w:qFormat/>
    <w:pPr>
      <w:widowControl w:val="false"/>
      <w:ind w:firstLine="420"/>
      <w:jc w:val="both"/>
    </w:pPr>
    <w:rPr>
      <w:rFonts w:eastAsia="宋体"/>
      <w:kern w:val="2"/>
      <w:sz w:val="21"/>
    </w:rPr>
  </w:style>
  <w:style w:type="paragraph" w:styleId="411" w:customStyle="1">
    <w:name w:val="4正文1"/>
    <w:basedOn w:val="Normal"/>
    <w:link w:val="72"/>
    <w:uiPriority w:val="0"/>
    <w:qFormat/>
    <w:pPr>
      <w:widowControl w:val="false"/>
      <w:ind w:left="840" w:firstLine="210"/>
      <w:jc w:val="both"/>
    </w:pPr>
    <w:rPr>
      <w:rFonts w:ascii="Arial" w:hAnsi="Arial" w:eastAsia="微软雅黑" w:cs="Arial"/>
      <w:kern w:val="2"/>
      <w:sz w:val="21"/>
      <w:szCs w:val="21"/>
    </w:rPr>
  </w:style>
  <w:style w:type="paragraph" w:styleId="ListParagraph1" w:customStyle="1">
    <w:name w:val="List Paragraph1"/>
    <w:basedOn w:val="Normal"/>
    <w:uiPriority w:val="99"/>
    <w:qFormat/>
    <w:pPr>
      <w:widowControl w:val="false"/>
      <w:ind w:firstLine="420"/>
      <w:jc w:val="both"/>
    </w:pPr>
    <w:rPr>
      <w:rFonts w:eastAsia="宋体"/>
      <w:kern w:val="2"/>
      <w:sz w:val="21"/>
    </w:rPr>
  </w:style>
  <w:style w:type="paragraph" w:styleId="Revision1" w:customStyle="1">
    <w:name w:val="Revision1"/>
    <w:uiPriority w:val="99"/>
    <w:semiHidden/>
    <w:qFormat/>
    <w:pPr>
      <w:widowControl/>
      <w:bidi w:val="0"/>
      <w:jc w:val="left"/>
    </w:pPr>
    <w:rPr>
      <w:rFonts w:ascii="Times New Roman" w:hAnsi="Times New Roman" w:eastAsia="宋体" w:cs="Times New Roman"/>
      <w:color w:val="auto"/>
      <w:kern w:val="2"/>
      <w:sz w:val="21"/>
      <w:szCs w:val="24"/>
      <w:lang w:val="en-US" w:eastAsia="zh-CN" w:bidi="ar-SA"/>
    </w:rPr>
  </w:style>
  <w:style w:type="paragraph" w:styleId="Revision" w:customStyle="1">
    <w:name w:val="Revision"/>
    <w:uiPriority w:val="99"/>
    <w:semiHidden/>
    <w:qFormat/>
    <w:pPr>
      <w:widowControl/>
      <w:bidi w:val="0"/>
      <w:jc w:val="left"/>
    </w:pPr>
    <w:rPr>
      <w:rFonts w:ascii="Times New Roman" w:hAnsi="Times New Roman" w:eastAsia="宋体" w:cs="Times New Roman"/>
      <w:color w:val="auto"/>
      <w:kern w:val="2"/>
      <w:sz w:val="21"/>
      <w:szCs w:val="24"/>
      <w:lang w:val="en-US" w:eastAsia="zh-CN" w:bidi="ar-SA"/>
    </w:rPr>
  </w:style>
  <w:style w:type="paragraph" w:styleId="FrameContents">
    <w:name w:val="Frame Contents"/>
    <w:basedOn w:val="Normal"/>
    <w:qFormat/>
    <w:pPr/>
    <w:rPr/>
  </w:style>
  <w:style w:type="table" w:default="1" w:styleId="30">
    <w:name w:val="Normal Table"/>
    <w:uiPriority w:val="99"/>
    <w:semiHidden/>
    <w:unhideWhenUsed/>
    <w:qFormat/>
    <w:tblPr>
      <w:tblCellMar>
        <w:top w:w="0" w:type="dxa"/>
        <w:left w:w="108" w:type="dxa"/>
        <w:bottom w:w="0" w:type="dxa"/>
        <w:right w:w="108" w:type="dxa"/>
      </w:tblCellMar>
    </w:tblPr>
  </w:style>
  <w:style w:type="table" w:styleId="31">
    <w:name w:val="Table Grid"/>
    <w:basedOn w:val="30"/>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zhanzhang.baidu.com/linksubmit/url" TargetMode="External"/><Relationship Id="rId4" Type="http://schemas.openxmlformats.org/officeDocument/2006/relationships/hyperlink" Target="https://www.taobao.com/robots.txt" TargetMode="External"/><Relationship Id="rId5" Type="http://schemas.openxmlformats.org/officeDocument/2006/relationships/hyperlink" Target="http://www.qq.com/robots.txt" TargetMode="External"/><Relationship Id="rId6" Type="http://schemas.openxmlformats.org/officeDocument/2006/relationships/image" Target="media/image2.png"/><Relationship Id="rId7" Type="http://schemas.openxmlformats.org/officeDocument/2006/relationships/hyperlink" Target="https://movie.douban.com/review/9533560/" TargetMode="External"/><Relationship Id="rId8" Type="http://schemas.openxmlformats.org/officeDocument/2006/relationships/hyperlink" Target="https://market.douban.com/?utm_campaign=douban_top_nav&amp;utm_source=douban&amp;utm_medium=pc_web" TargetMode="Externa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www.baidu.com/s?wd=&#28304;&#30721;&#26102;&#20195;" TargetMode="External"/><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hyperlink" Target="https://www.cnblogs.com/jayshsoft/p/7503171.html" TargetMode="External"/><Relationship Id="rId34" Type="http://schemas.openxmlformats.org/officeDocument/2006/relationships/hyperlink" Target="https://www.cnblogs.com/jayshsoft/p/7503171.html" TargetMode="External"/><Relationship Id="rId35" Type="http://schemas.openxmlformats.org/officeDocument/2006/relationships/hyperlink" Target="https://movie.douban.com/top250?start=0&amp;filter" TargetMode="External"/><Relationship Id="rId36" Type="http://schemas.openxmlformats.org/officeDocument/2006/relationships/hyperlink" Target="https://movie.douban.com/top250?start=25&amp;filter" TargetMode="External"/><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Relationship Id="rId44" Type="http://schemas.openxmlformats.org/officeDocument/2006/relationships/customXml" Target="../customXml/item2.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E44DD08-B2DD-C149-979C-825E279DEB74}">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Application>LibreOffice/6.0.7.3$Linux_X86_64 LibreOffice_project/00m0$Build-3</Application>
  <Pages>28</Pages>
  <Words>8251</Words>
  <Characters>13709</Characters>
  <CharactersWithSpaces>14100</CharactersWithSpaces>
  <Paragraphs>400</Paragraphs>
  <Company>itcast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2017-02-17T06:44:00Z</dcterms:created>
  <dc:creator>Administrator</dc:creator>
  <dc:description>源代码教育Python;</dc:description>
  <cp:keywords>源代码教育Python</cp:keywords>
  <dc:language>en-US</dc:language>
  <cp:lastModifiedBy/>
  <cp:lastPrinted>2018-08-01T07:15:00Z</cp:lastPrinted>
  <dcterms:modified xsi:type="dcterms:W3CDTF">2019-12-30T20:26:35Z</dcterms:modified>
  <cp:revision>2913</cp:revision>
  <dc:subject>源代码教育PHP;</dc:subject>
  <dc:title>课堂笔记模板</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itcast</vt:lpwstr>
  </property>
  <property fmtid="{D5CDD505-2E9C-101B-9397-08002B2CF9AE}" pid="3" name="DocSecurity">
    <vt:i4>0</vt:i4>
  </property>
  <property fmtid="{D5CDD505-2E9C-101B-9397-08002B2CF9AE}" pid="4" name="KSOProductBuildVer">
    <vt:lpwstr>2052-10.1.0.7469</vt:lpwstr>
  </property>
  <property fmtid="{D5CDD505-2E9C-101B-9397-08002B2CF9AE}" pid="5" name="LinksUpToDate">
    <vt:bool>0</vt:bool>
  </property>
  <property fmtid="{D5CDD505-2E9C-101B-9397-08002B2CF9AE}" pid="6" name="ScaleCrop">
    <vt:bool>0</vt:bool>
  </property>
  <property fmtid="{D5CDD505-2E9C-101B-9397-08002B2CF9AE}" pid="7" name="category">
    <vt:lpwstr>PHP</vt:lpwstr>
  </property>
</Properties>
</file>