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5D" w:rsidRDefault="00A6657F" w:rsidP="00A6657F">
      <w:pPr>
        <w:pStyle w:val="1"/>
      </w:pPr>
      <w:r>
        <w:rPr>
          <w:rFonts w:hint="eastAsia"/>
        </w:rPr>
        <w:t>SQL</w:t>
      </w:r>
      <w:r>
        <w:t>注入</w:t>
      </w:r>
    </w:p>
    <w:p w:rsidR="00A6657F" w:rsidRDefault="00205950" w:rsidP="00A6657F">
      <w:pPr>
        <w:rPr>
          <w:rFonts w:hint="eastAsia"/>
        </w:rPr>
      </w:pPr>
      <w:r>
        <w:rPr>
          <w:rFonts w:hint="eastAsia"/>
        </w:rPr>
        <w:t>如果</w:t>
      </w:r>
      <w:r>
        <w:t>SQL</w:t>
      </w:r>
      <w:r>
        <w:t>中，存在浏览器端请求的数据</w:t>
      </w:r>
      <w:r>
        <w:rPr>
          <w:rFonts w:hint="eastAsia"/>
        </w:rPr>
        <w:t>（</w:t>
      </w:r>
      <w:r>
        <w:t>用户数据</w:t>
      </w:r>
      <w:r>
        <w:rPr>
          <w:rFonts w:hint="eastAsia"/>
        </w:rPr>
        <w:t>），</w:t>
      </w:r>
      <w:r>
        <w:t>用户通过特殊的数据形式，对</w:t>
      </w:r>
      <w:r>
        <w:t>SQL</w:t>
      </w:r>
      <w:r>
        <w:t>的行为作出影响，</w:t>
      </w:r>
      <w:r>
        <w:rPr>
          <w:rFonts w:hint="eastAsia"/>
        </w:rPr>
        <w:t>称之为</w:t>
      </w:r>
      <w:r>
        <w:t>SQL</w:t>
      </w:r>
      <w:r>
        <w:t>注入。（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inject</w:t>
      </w:r>
      <w:r>
        <w:t>ion</w:t>
      </w:r>
      <w:r>
        <w:rPr>
          <w:rFonts w:hint="eastAsia"/>
        </w:rPr>
        <w:t>）</w:t>
      </w:r>
    </w:p>
    <w:p w:rsidR="00205950" w:rsidRDefault="00205950" w:rsidP="00A6657F">
      <w:r w:rsidRPr="00205950">
        <w:t xml:space="preserve">"SELECT * FROM `p34_admin` WHERE </w:t>
      </w:r>
      <w:proofErr w:type="spellStart"/>
      <w:r w:rsidRPr="00205950">
        <w:t>admin_name</w:t>
      </w:r>
      <w:proofErr w:type="spellEnd"/>
      <w:r w:rsidRPr="00205950">
        <w:t>='$</w:t>
      </w:r>
      <w:proofErr w:type="spellStart"/>
      <w:r w:rsidRPr="00205950">
        <w:t>admin_name</w:t>
      </w:r>
      <w:proofErr w:type="spellEnd"/>
      <w:r w:rsidRPr="00205950">
        <w:t xml:space="preserve">' and </w:t>
      </w:r>
      <w:proofErr w:type="spellStart"/>
      <w:r w:rsidRPr="00205950">
        <w:t>admin_pass</w:t>
      </w:r>
      <w:proofErr w:type="spellEnd"/>
      <w:r w:rsidRPr="00205950">
        <w:t>=</w:t>
      </w:r>
      <w:proofErr w:type="gramStart"/>
      <w:r w:rsidRPr="00205950">
        <w:t>md5(</w:t>
      </w:r>
      <w:proofErr w:type="gramEnd"/>
      <w:r w:rsidRPr="00205950">
        <w:t>'$</w:t>
      </w:r>
      <w:proofErr w:type="spellStart"/>
      <w:r w:rsidRPr="00205950">
        <w:t>admin_pass</w:t>
      </w:r>
      <w:proofErr w:type="spellEnd"/>
      <w:r w:rsidRPr="00205950">
        <w:t>')"</w:t>
      </w:r>
    </w:p>
    <w:p w:rsidR="009A36A8" w:rsidRDefault="009A36A8" w:rsidP="00A6657F">
      <w:r>
        <w:rPr>
          <w:rFonts w:hint="eastAsia"/>
        </w:rPr>
        <w:t>正常</w:t>
      </w:r>
      <w:r>
        <w:t>数据</w:t>
      </w:r>
      <w:r>
        <w:rPr>
          <w:rFonts w:hint="eastAsia"/>
        </w:rPr>
        <w:t>：</w:t>
      </w:r>
    </w:p>
    <w:p w:rsidR="009A36A8" w:rsidRDefault="009A36A8" w:rsidP="00A6657F">
      <w:r>
        <w:t xml:space="preserve">SELECT * FROM `p34_admin` WHERE </w:t>
      </w:r>
      <w:proofErr w:type="spellStart"/>
      <w:r>
        <w:t>admin_name</w:t>
      </w:r>
      <w:proofErr w:type="spellEnd"/>
      <w:r>
        <w:t xml:space="preserve">='admin' and </w:t>
      </w:r>
      <w:proofErr w:type="spellStart"/>
      <w:r>
        <w:t>admin_pass</w:t>
      </w:r>
      <w:proofErr w:type="spellEnd"/>
      <w:r>
        <w:t>=</w:t>
      </w:r>
      <w:proofErr w:type="gramStart"/>
      <w:r>
        <w:t>md5(</w:t>
      </w:r>
      <w:proofErr w:type="gramEnd"/>
      <w:r>
        <w:t>'1234abcd')</w:t>
      </w:r>
    </w:p>
    <w:p w:rsidR="009A36A8" w:rsidRDefault="009A36A8" w:rsidP="00A6657F">
      <w:r>
        <w:t xml:space="preserve">SELECT * FROM `p34_admin` WHERE </w:t>
      </w:r>
      <w:proofErr w:type="spellStart"/>
      <w:r>
        <w:t>admin_name</w:t>
      </w:r>
      <w:proofErr w:type="spellEnd"/>
      <w:r>
        <w:t xml:space="preserve">='wrong' and </w:t>
      </w:r>
      <w:proofErr w:type="spellStart"/>
      <w:r>
        <w:t>admin_pass</w:t>
      </w:r>
      <w:proofErr w:type="spellEnd"/>
      <w:r>
        <w:t>=</w:t>
      </w:r>
      <w:proofErr w:type="gramStart"/>
      <w:r>
        <w:t>md5(</w:t>
      </w:r>
      <w:proofErr w:type="gramEnd"/>
      <w:r>
        <w:t>'abcd1234')</w:t>
      </w:r>
    </w:p>
    <w:p w:rsidR="009A36A8" w:rsidRDefault="009A36A8" w:rsidP="00A6657F"/>
    <w:p w:rsidR="009A36A8" w:rsidRDefault="009A36A8" w:rsidP="00A6657F">
      <w:r>
        <w:rPr>
          <w:rFonts w:hint="eastAsia"/>
        </w:rPr>
        <w:t>非正常数据：</w:t>
      </w:r>
    </w:p>
    <w:p w:rsidR="009A36A8" w:rsidRDefault="00085D02" w:rsidP="00A6657F">
      <w:proofErr w:type="gramStart"/>
      <w:r>
        <w:t xml:space="preserve">‘ </w:t>
      </w:r>
      <w:r>
        <w:rPr>
          <w:rFonts w:hint="eastAsia"/>
        </w:rPr>
        <w:t>or</w:t>
      </w:r>
      <w:proofErr w:type="gramEnd"/>
      <w:r>
        <w:rPr>
          <w:rFonts w:hint="eastAsia"/>
        </w:rPr>
        <w:t xml:space="preserve"> 1#</w:t>
      </w:r>
    </w:p>
    <w:p w:rsidR="00085D02" w:rsidRDefault="00085D02" w:rsidP="00A6657F">
      <w:r>
        <w:t xml:space="preserve">SELECT * FROM `p34_admin` WHERE </w:t>
      </w:r>
      <w:proofErr w:type="spellStart"/>
      <w:r>
        <w:t>admin_name</w:t>
      </w:r>
      <w:proofErr w:type="spellEnd"/>
      <w:r>
        <w:t xml:space="preserve">='' or 1#' and </w:t>
      </w:r>
      <w:proofErr w:type="spellStart"/>
      <w:r>
        <w:t>admin_pass</w:t>
      </w:r>
      <w:proofErr w:type="spellEnd"/>
      <w:r>
        <w:t>=</w:t>
      </w:r>
      <w:proofErr w:type="gramStart"/>
      <w:r>
        <w:t>md5(</w:t>
      </w:r>
      <w:proofErr w:type="gramEnd"/>
      <w:r>
        <w:t>'</w:t>
      </w:r>
      <w:proofErr w:type="spellStart"/>
      <w:r>
        <w:t>afdadfa</w:t>
      </w:r>
      <w:proofErr w:type="spellEnd"/>
      <w:r>
        <w:t>')</w:t>
      </w:r>
    </w:p>
    <w:p w:rsidR="00085D02" w:rsidRDefault="00085D02" w:rsidP="00A6657F">
      <w:r>
        <w:rPr>
          <w:rFonts w:hint="eastAsia"/>
        </w:rPr>
        <w:t>检索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t>永远为真</w:t>
      </w:r>
    </w:p>
    <w:p w:rsidR="00085D02" w:rsidRDefault="00085D02" w:rsidP="00A6657F"/>
    <w:p w:rsidR="00085D02" w:rsidRDefault="00085D02" w:rsidP="00A6657F">
      <w:proofErr w:type="gramStart"/>
      <w:r>
        <w:t>‘ or</w:t>
      </w:r>
      <w:proofErr w:type="gramEnd"/>
      <w:r>
        <w:t xml:space="preserve"> 1 or ‘</w:t>
      </w:r>
    </w:p>
    <w:p w:rsidR="00085D02" w:rsidRDefault="00085D02" w:rsidP="00A6657F">
      <w:r>
        <w:t xml:space="preserve">SELECT * FROM `p34_admin` WHERE </w:t>
      </w:r>
      <w:proofErr w:type="spellStart"/>
      <w:r>
        <w:t>admin_name</w:t>
      </w:r>
      <w:proofErr w:type="spellEnd"/>
      <w:r>
        <w:t xml:space="preserve">='' or 1 or '' and </w:t>
      </w:r>
      <w:proofErr w:type="spellStart"/>
      <w:r>
        <w:t>admin_pass</w:t>
      </w:r>
      <w:proofErr w:type="spellEnd"/>
      <w:r>
        <w:t>=</w:t>
      </w:r>
      <w:proofErr w:type="gramStart"/>
      <w:r>
        <w:t>md5(</w:t>
      </w:r>
      <w:proofErr w:type="gramEnd"/>
      <w:r>
        <w:t>'')</w:t>
      </w:r>
    </w:p>
    <w:p w:rsidR="00085D02" w:rsidRDefault="00085D02" w:rsidP="00A6657F"/>
    <w:p w:rsidR="00085D02" w:rsidRDefault="00085D02" w:rsidP="00A6657F">
      <w:pPr>
        <w:rPr>
          <w:rFonts w:hint="eastAsia"/>
        </w:rPr>
      </w:pPr>
      <w:r>
        <w:t>Tip</w:t>
      </w:r>
      <w:r>
        <w:rPr>
          <w:rFonts w:hint="eastAsia"/>
        </w:rPr>
        <w:t>:</w:t>
      </w:r>
    </w:p>
    <w:p w:rsidR="00085D02" w:rsidRDefault="00085D02" w:rsidP="00A6657F">
      <w:r>
        <w:rPr>
          <w:rFonts w:hint="eastAsia"/>
        </w:rPr>
        <w:t>不仅仅</w:t>
      </w:r>
      <w:r>
        <w:t>在登录时，可以被注入，</w:t>
      </w:r>
      <w:r>
        <w:rPr>
          <w:rFonts w:hint="eastAsia"/>
        </w:rPr>
        <w:t>任何</w:t>
      </w:r>
      <w:r>
        <w:t>用户数据参与执行，都可以被注入。</w:t>
      </w:r>
    </w:p>
    <w:p w:rsidR="00085D02" w:rsidRDefault="00085D02" w:rsidP="00A6657F"/>
    <w:p w:rsidR="00085D02" w:rsidRDefault="00085D02" w:rsidP="00085D02">
      <w:pPr>
        <w:pStyle w:val="2"/>
      </w:pPr>
      <w:r>
        <w:rPr>
          <w:rFonts w:hint="eastAsia"/>
        </w:rPr>
        <w:t>预防</w:t>
      </w:r>
    </w:p>
    <w:p w:rsidR="00085D02" w:rsidRDefault="00085D02" w:rsidP="00085D02">
      <w:pPr>
        <w:rPr>
          <w:rFonts w:hint="eastAsia"/>
        </w:rPr>
      </w:pPr>
      <w:r w:rsidRPr="00085D02">
        <w:rPr>
          <w:rFonts w:hint="eastAsia"/>
          <w:highlight w:val="yellow"/>
        </w:rPr>
        <w:t>业务逻辑</w:t>
      </w:r>
      <w:r w:rsidRPr="00085D02">
        <w:rPr>
          <w:highlight w:val="yellow"/>
        </w:rPr>
        <w:t>上</w:t>
      </w:r>
      <w:r w:rsidRPr="00085D02">
        <w:rPr>
          <w:rFonts w:hint="eastAsia"/>
          <w:highlight w:val="yellow"/>
        </w:rPr>
        <w:t>预防</w:t>
      </w:r>
      <w:r w:rsidR="008F2838">
        <w:rPr>
          <w:rFonts w:hint="eastAsia"/>
        </w:rPr>
        <w:t>(</w:t>
      </w:r>
      <w:r w:rsidR="008F2838">
        <w:rPr>
          <w:rFonts w:hint="eastAsia"/>
        </w:rPr>
        <w:t>尽可能</w:t>
      </w:r>
      <w:r w:rsidR="008F2838">
        <w:t>使用白</w:t>
      </w:r>
      <w:r w:rsidR="008F2838">
        <w:rPr>
          <w:rFonts w:hint="eastAsia"/>
        </w:rPr>
        <w:t>名单</w:t>
      </w:r>
      <w:r w:rsidR="008F2838">
        <w:t>，将数据限制在合理的</w:t>
      </w:r>
      <w:r w:rsidR="008F2838">
        <w:rPr>
          <w:rFonts w:hint="eastAsia"/>
        </w:rPr>
        <w:t>范围之内</w:t>
      </w:r>
      <w:r w:rsidR="008F2838">
        <w:rPr>
          <w:rFonts w:hint="eastAsia"/>
        </w:rPr>
        <w:t>)</w:t>
      </w:r>
    </w:p>
    <w:p w:rsidR="00085D02" w:rsidRDefault="00085D02" w:rsidP="00085D02">
      <w:r>
        <w:rPr>
          <w:rFonts w:hint="eastAsia"/>
        </w:rPr>
        <w:t>通过</w:t>
      </w:r>
      <w:r>
        <w:t>限定数据格式（比如用户名仅仅</w:t>
      </w:r>
      <w:r>
        <w:rPr>
          <w:rFonts w:hint="eastAsia"/>
        </w:rPr>
        <w:t>由</w:t>
      </w:r>
      <w:r>
        <w:t>字母数字和特定的</w:t>
      </w:r>
      <w:r>
        <w:rPr>
          <w:rFonts w:hint="eastAsia"/>
        </w:rPr>
        <w:t>字符组成）</w:t>
      </w:r>
      <w:r>
        <w:t>，如果检测</w:t>
      </w:r>
      <w:r>
        <w:rPr>
          <w:rFonts w:hint="eastAsia"/>
        </w:rPr>
        <w:t>不满足</w:t>
      </w:r>
      <w:r>
        <w:t>要求，则直接不予参</w:t>
      </w:r>
      <w:r>
        <w:rPr>
          <w:rFonts w:hint="eastAsia"/>
        </w:rPr>
        <w:t>与</w:t>
      </w:r>
      <w:r>
        <w:rPr>
          <w:rFonts w:hint="eastAsia"/>
        </w:rPr>
        <w:t>SQL</w:t>
      </w:r>
      <w:r>
        <w:rPr>
          <w:rFonts w:hint="eastAsia"/>
        </w:rPr>
        <w:t>注入</w:t>
      </w:r>
      <w:r>
        <w:t>问题。</w:t>
      </w:r>
    </w:p>
    <w:p w:rsidR="00085D02" w:rsidRDefault="00085D02" w:rsidP="00085D02"/>
    <w:p w:rsidR="00085D02" w:rsidRDefault="00085D02" w:rsidP="00085D02">
      <w:r>
        <w:rPr>
          <w:rFonts w:hint="eastAsia"/>
        </w:rPr>
        <w:t>通过</w:t>
      </w:r>
      <w:r>
        <w:t>限定数据类型</w:t>
      </w:r>
      <w:r>
        <w:rPr>
          <w:rFonts w:hint="eastAsia"/>
        </w:rPr>
        <w:t>（</w:t>
      </w:r>
      <w:r>
        <w:t>比如，</w:t>
      </w:r>
      <w:r>
        <w:t>ID</w:t>
      </w:r>
      <w:r>
        <w:rPr>
          <w:rFonts w:hint="eastAsia"/>
        </w:rPr>
        <w:t>需要整型</w:t>
      </w:r>
      <w:r>
        <w:t>的数据，将用户传递请求数据强制转换成整型），进行避免。</w:t>
      </w:r>
    </w:p>
    <w:p w:rsidR="00085D02" w:rsidRDefault="00085D02" w:rsidP="00085D02">
      <w:r>
        <w:t>D</w:t>
      </w:r>
      <w:r>
        <w:rPr>
          <w:rFonts w:hint="eastAsia"/>
        </w:rPr>
        <w:t>elete</w:t>
      </w:r>
      <w:r>
        <w:t xml:space="preserve"> from `match` where </w:t>
      </w:r>
      <w:proofErr w:type="spellStart"/>
      <w:r>
        <w:t>m_id</w:t>
      </w:r>
      <w:proofErr w:type="spellEnd"/>
      <w:r>
        <w:t>=$_</w:t>
      </w:r>
      <w:proofErr w:type="gramStart"/>
      <w:r>
        <w:t>GET[</w:t>
      </w:r>
      <w:proofErr w:type="gramEnd"/>
      <w:r>
        <w:t>‘</w:t>
      </w:r>
      <w:proofErr w:type="spellStart"/>
      <w:r>
        <w:t>m_id</w:t>
      </w:r>
      <w:proofErr w:type="spellEnd"/>
      <w:r>
        <w:t>’]</w:t>
      </w:r>
    </w:p>
    <w:p w:rsidR="00CA43B0" w:rsidRDefault="008F2838" w:rsidP="00085D02"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) </w:t>
      </w:r>
      <w:r w:rsidR="00CA43B0">
        <w:rPr>
          <w:rFonts w:hint="eastAsia"/>
        </w:rPr>
        <w:t>$_</w:t>
      </w:r>
      <w:proofErr w:type="gramStart"/>
      <w:r w:rsidR="00CA43B0">
        <w:rPr>
          <w:rFonts w:hint="eastAsia"/>
        </w:rPr>
        <w:t>GET[</w:t>
      </w:r>
      <w:proofErr w:type="gramEnd"/>
      <w:r w:rsidR="00CA43B0">
        <w:t>‘</w:t>
      </w:r>
      <w:proofErr w:type="spellStart"/>
      <w:r w:rsidR="00CA43B0">
        <w:t>m_id</w:t>
      </w:r>
      <w:proofErr w:type="spellEnd"/>
      <w:r w:rsidR="00CA43B0">
        <w:t>’] = 0 or 1#</w:t>
      </w:r>
    </w:p>
    <w:p w:rsidR="006216F5" w:rsidRDefault="006216F5" w:rsidP="00085D02"/>
    <w:p w:rsidR="006216F5" w:rsidRDefault="006216F5" w:rsidP="00085D02"/>
    <w:p w:rsidR="006216F5" w:rsidRDefault="006216F5" w:rsidP="00085D02">
      <w:r w:rsidRPr="006216F5">
        <w:rPr>
          <w:rFonts w:hint="eastAsia"/>
          <w:highlight w:val="yellow"/>
        </w:rPr>
        <w:t>特殊</w:t>
      </w:r>
      <w:r w:rsidRPr="006216F5">
        <w:rPr>
          <w:highlight w:val="yellow"/>
        </w:rPr>
        <w:t>数据转义</w:t>
      </w:r>
      <w:r>
        <w:t>：</w:t>
      </w:r>
    </w:p>
    <w:p w:rsidR="006216F5" w:rsidRDefault="006216F5" w:rsidP="00085D02">
      <w:r>
        <w:rPr>
          <w:rFonts w:hint="eastAsia"/>
        </w:rPr>
        <w:t>通过</w:t>
      </w:r>
      <w:r>
        <w:t>函数：</w:t>
      </w:r>
    </w:p>
    <w:p w:rsidR="006216F5" w:rsidRDefault="006216F5" w:rsidP="00085D02">
      <w:r>
        <w:tab/>
        <w:t>PHP</w:t>
      </w:r>
      <w:r>
        <w:rPr>
          <w:rFonts w:hint="eastAsia"/>
        </w:rPr>
        <w:t>字符串函数：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</w:t>
      </w:r>
    </w:p>
    <w:p w:rsidR="006216F5" w:rsidRDefault="006216F5" w:rsidP="00085D02">
      <w:pPr>
        <w:rPr>
          <w:color w:val="FF0000"/>
        </w:rPr>
      </w:pPr>
      <w:r>
        <w:tab/>
        <w:t>MySQL</w:t>
      </w:r>
      <w:r>
        <w:t>提供数据转义函数：</w:t>
      </w:r>
      <w:proofErr w:type="spellStart"/>
      <w:r w:rsidRPr="006216F5">
        <w:rPr>
          <w:rFonts w:hint="eastAsia"/>
          <w:color w:val="FF0000"/>
        </w:rPr>
        <w:t>mysql_real_escape_string</w:t>
      </w:r>
      <w:proofErr w:type="spellEnd"/>
      <w:r w:rsidRPr="006216F5">
        <w:rPr>
          <w:rFonts w:hint="eastAsia"/>
          <w:color w:val="FF0000"/>
        </w:rPr>
        <w:t>(</w:t>
      </w:r>
      <w:r w:rsidRPr="006216F5">
        <w:rPr>
          <w:rFonts w:hint="eastAsia"/>
          <w:color w:val="FF0000"/>
        </w:rPr>
        <w:t>待字符串</w:t>
      </w:r>
      <w:r w:rsidRPr="006216F5">
        <w:rPr>
          <w:color w:val="FF0000"/>
        </w:rPr>
        <w:t>，</w:t>
      </w:r>
      <w:r w:rsidRPr="006216F5">
        <w:rPr>
          <w:rFonts w:hint="eastAsia"/>
          <w:color w:val="FF0000"/>
        </w:rPr>
        <w:t>连接</w:t>
      </w:r>
      <w:r w:rsidRPr="006216F5">
        <w:rPr>
          <w:rFonts w:hint="eastAsia"/>
          <w:color w:val="FF0000"/>
        </w:rPr>
        <w:t>)</w:t>
      </w:r>
    </w:p>
    <w:p w:rsidR="00C020E7" w:rsidRDefault="00C020E7" w:rsidP="00085D02">
      <w:r>
        <w:rPr>
          <w:noProof/>
        </w:rPr>
        <w:drawing>
          <wp:inline distT="0" distB="0" distL="0" distR="0" wp14:anchorId="69AD09DD" wp14:editId="7B4123F9">
            <wp:extent cx="48863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2A" w:rsidRDefault="009E2B2A" w:rsidP="00085D02"/>
    <w:p w:rsidR="009E2B2A" w:rsidRDefault="009E2B2A" w:rsidP="009E2B2A">
      <w:pPr>
        <w:pStyle w:val="2"/>
      </w:pPr>
      <w:r>
        <w:rPr>
          <w:rFonts w:hint="eastAsia"/>
        </w:rPr>
        <w:t>项目</w:t>
      </w:r>
      <w:r>
        <w:t>中添加防止</w:t>
      </w:r>
      <w:r>
        <w:t>SQL</w:t>
      </w:r>
      <w:r>
        <w:t>注入的代码</w:t>
      </w:r>
    </w:p>
    <w:p w:rsidR="009E2B2A" w:rsidRDefault="00D91B50" w:rsidP="00085D02">
      <w:r>
        <w:rPr>
          <w:rFonts w:hint="eastAsia"/>
        </w:rPr>
        <w:t>在</w:t>
      </w:r>
      <w:proofErr w:type="spellStart"/>
      <w:r>
        <w:t>MySQLDB</w:t>
      </w:r>
      <w:proofErr w:type="spellEnd"/>
      <w:r>
        <w:t>中，添加一个可以完成转</w:t>
      </w:r>
      <w:r>
        <w:rPr>
          <w:rFonts w:hint="eastAsia"/>
        </w:rPr>
        <w:t>义</w:t>
      </w:r>
      <w:r>
        <w:t>的方法，在模型中，需要时调用！</w:t>
      </w:r>
    </w:p>
    <w:p w:rsidR="00D91B50" w:rsidRDefault="00D91B50" w:rsidP="00085D02"/>
    <w:p w:rsidR="00607DD9" w:rsidRDefault="00607DD9" w:rsidP="00085D02">
      <w:r>
        <w:rPr>
          <w:noProof/>
        </w:rPr>
        <w:drawing>
          <wp:inline distT="0" distB="0" distL="0" distR="0" wp14:anchorId="7796CEF7" wp14:editId="4F8DEEC5">
            <wp:extent cx="5274310" cy="1985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D9" w:rsidRDefault="00607DD9" w:rsidP="00085D02"/>
    <w:p w:rsidR="00607DD9" w:rsidRDefault="00607DD9" w:rsidP="00085D02"/>
    <w:p w:rsidR="00607DD9" w:rsidRDefault="00607DD9" w:rsidP="00085D02">
      <w:r>
        <w:rPr>
          <w:rFonts w:hint="eastAsia"/>
        </w:rPr>
        <w:t>项目</w:t>
      </w:r>
      <w:r>
        <w:t>中使用，</w:t>
      </w:r>
      <w:proofErr w:type="spellStart"/>
      <w:r>
        <w:rPr>
          <w:rFonts w:hint="eastAsia"/>
        </w:rPr>
        <w:t>AdminModel</w:t>
      </w:r>
      <w:proofErr w:type="spellEnd"/>
      <w:r>
        <w:t>中，完成转换：</w:t>
      </w:r>
    </w:p>
    <w:p w:rsidR="00607DD9" w:rsidRDefault="00607DD9" w:rsidP="00085D02">
      <w:r>
        <w:rPr>
          <w:noProof/>
        </w:rPr>
        <w:drawing>
          <wp:inline distT="0" distB="0" distL="0" distR="0" wp14:anchorId="4F510E5F" wp14:editId="02F3EB9C">
            <wp:extent cx="5274310" cy="606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D9" w:rsidRDefault="00607DD9" w:rsidP="00085D02"/>
    <w:p w:rsidR="00607DD9" w:rsidRDefault="00607DD9" w:rsidP="00085D02">
      <w:r>
        <w:rPr>
          <w:rFonts w:hint="eastAsia"/>
        </w:rPr>
        <w:t>为了</w:t>
      </w:r>
      <w:r>
        <w:t>避免，整型数据可能不被</w:t>
      </w:r>
      <w:r>
        <w:t>SQL</w:t>
      </w:r>
      <w:r>
        <w:t>中增加引号，强制</w:t>
      </w:r>
      <w:r>
        <w:rPr>
          <w:rFonts w:hint="eastAsia"/>
        </w:rPr>
        <w:t>在</w:t>
      </w:r>
      <w:r>
        <w:t>转换后的数据使用引号包裹；</w:t>
      </w:r>
    </w:p>
    <w:p w:rsidR="00607DD9" w:rsidRDefault="00E52099" w:rsidP="00085D02">
      <w:r>
        <w:rPr>
          <w:noProof/>
        </w:rPr>
        <w:drawing>
          <wp:inline distT="0" distB="0" distL="0" distR="0" wp14:anchorId="0E9EE4EB" wp14:editId="42D2A6A7">
            <wp:extent cx="5274310" cy="11791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1F" w:rsidRDefault="004D791F" w:rsidP="00085D02">
      <w:r>
        <w:rPr>
          <w:rFonts w:hint="eastAsia"/>
        </w:rPr>
        <w:t>拼凑</w:t>
      </w:r>
      <w:r>
        <w:t>SQL</w:t>
      </w:r>
      <w:r>
        <w:t>的数据不需要增加引号</w:t>
      </w:r>
      <w:r>
        <w:t>:</w:t>
      </w:r>
    </w:p>
    <w:p w:rsidR="004D791F" w:rsidRDefault="004C77B4" w:rsidP="00085D02">
      <w:r>
        <w:rPr>
          <w:noProof/>
        </w:rPr>
        <w:drawing>
          <wp:inline distT="0" distB="0" distL="0" distR="0" wp14:anchorId="08154ED5" wp14:editId="5D27148F">
            <wp:extent cx="5274310" cy="340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57" w:rsidRDefault="00534E57" w:rsidP="00085D02"/>
    <w:p w:rsidR="00534E57" w:rsidRDefault="00534E57" w:rsidP="00085D02"/>
    <w:p w:rsidR="00534E57" w:rsidRDefault="00534E57" w:rsidP="00085D02">
      <w:pPr>
        <w:rPr>
          <w:rFonts w:hint="eastAsia"/>
        </w:rPr>
      </w:pPr>
      <w:r>
        <w:t>T</w:t>
      </w:r>
      <w:r>
        <w:rPr>
          <w:rFonts w:hint="eastAsia"/>
        </w:rPr>
        <w:t>ip:</w:t>
      </w:r>
    </w:p>
    <w:p w:rsidR="00534E57" w:rsidRDefault="00534E57" w:rsidP="00085D02">
      <w:r>
        <w:t>PHP</w:t>
      </w:r>
      <w:r>
        <w:rPr>
          <w:rFonts w:hint="eastAsia"/>
        </w:rPr>
        <w:t>中</w:t>
      </w:r>
      <w:r>
        <w:t>魔术引号（</w:t>
      </w:r>
      <w:r>
        <w:t>magic quotes</w:t>
      </w:r>
      <w:r>
        <w:rPr>
          <w:rFonts w:hint="eastAsia"/>
        </w:rPr>
        <w:t>）</w:t>
      </w:r>
      <w:r>
        <w:t>,PHP</w:t>
      </w:r>
      <w:r>
        <w:rPr>
          <w:rFonts w:hint="eastAsia"/>
        </w:rPr>
        <w:t>中</w:t>
      </w:r>
      <w:r>
        <w:t>自动为请求数据</w:t>
      </w:r>
      <w:r>
        <w:rPr>
          <w:rFonts w:hint="eastAsia"/>
        </w:rPr>
        <w:t>（</w:t>
      </w:r>
      <w:r>
        <w:t>GET</w:t>
      </w:r>
      <w:r>
        <w:t>，</w:t>
      </w:r>
      <w:r>
        <w:t>POST</w:t>
      </w:r>
      <w:r>
        <w:t>）增加</w:t>
      </w:r>
      <w:r>
        <w:rPr>
          <w:rFonts w:hint="eastAsia"/>
        </w:rPr>
        <w:t>转义</w:t>
      </w:r>
      <w:r>
        <w:t>的一种</w:t>
      </w:r>
      <w:r>
        <w:rPr>
          <w:rFonts w:hint="eastAsia"/>
        </w:rPr>
        <w:t>防止</w:t>
      </w:r>
      <w:r>
        <w:t>SQL</w:t>
      </w:r>
      <w:r>
        <w:t>注入机制。</w:t>
      </w:r>
    </w:p>
    <w:p w:rsidR="00DD7DB7" w:rsidRDefault="00DD7DB7" w:rsidP="00085D02"/>
    <w:p w:rsidR="008770B9" w:rsidRDefault="008770B9" w:rsidP="00085D02">
      <w:r>
        <w:rPr>
          <w:noProof/>
        </w:rPr>
        <w:lastRenderedPageBreak/>
        <w:drawing>
          <wp:inline distT="0" distB="0" distL="0" distR="0" wp14:anchorId="732A3646" wp14:editId="6D724B33">
            <wp:extent cx="5274310" cy="19665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1B" w:rsidRDefault="00DB521B" w:rsidP="00085D02"/>
    <w:p w:rsidR="00DB521B" w:rsidRDefault="00DB521B" w:rsidP="00085D02"/>
    <w:p w:rsidR="00DB521B" w:rsidRDefault="00DB521B" w:rsidP="00DB521B">
      <w:pPr>
        <w:pStyle w:val="1"/>
      </w:pPr>
      <w:proofErr w:type="spellStart"/>
      <w:r>
        <w:rPr>
          <w:rFonts w:hint="eastAsia"/>
        </w:rPr>
        <w:t>PDO</w:t>
      </w:r>
      <w:r>
        <w:t>_MySQL</w:t>
      </w:r>
      <w:proofErr w:type="spellEnd"/>
      <w:r>
        <w:rPr>
          <w:rFonts w:hint="eastAsia"/>
        </w:rPr>
        <w:t>操作</w:t>
      </w:r>
    </w:p>
    <w:p w:rsidR="00104666" w:rsidRPr="00104666" w:rsidRDefault="00104666" w:rsidP="00104666">
      <w:pPr>
        <w:rPr>
          <w:rFonts w:hint="eastAsia"/>
        </w:rPr>
      </w:pPr>
      <w:r>
        <w:rPr>
          <w:noProof/>
        </w:rPr>
        <w:drawing>
          <wp:inline distT="0" distB="0" distL="0" distR="0" wp14:anchorId="1A2DEFB7" wp14:editId="37861FCC">
            <wp:extent cx="3524250" cy="426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1B" w:rsidRDefault="00DB521B" w:rsidP="00085D02">
      <w:r>
        <w:rPr>
          <w:rFonts w:hint="eastAsia"/>
        </w:rPr>
        <w:t>PHP</w:t>
      </w:r>
      <w:r>
        <w:t>新版</w:t>
      </w:r>
      <w:r>
        <w:rPr>
          <w:rFonts w:hint="eastAsia"/>
        </w:rPr>
        <w:t>中</w:t>
      </w:r>
      <w:r>
        <w:t>推荐的</w:t>
      </w:r>
      <w:r>
        <w:rPr>
          <w:rFonts w:hint="eastAsia"/>
        </w:rPr>
        <w:t>基于</w:t>
      </w:r>
      <w:r>
        <w:t>面向对象</w:t>
      </w:r>
      <w:r>
        <w:rPr>
          <w:rFonts w:hint="eastAsia"/>
        </w:rPr>
        <w:t>操作</w:t>
      </w:r>
      <w:r>
        <w:t>数据库服务器的方式！</w:t>
      </w:r>
    </w:p>
    <w:p w:rsidR="00CE23A8" w:rsidRDefault="00CE23A8" w:rsidP="00085D02"/>
    <w:p w:rsidR="00CE23A8" w:rsidRDefault="00CE23A8" w:rsidP="00085D02">
      <w:r>
        <w:rPr>
          <w:rFonts w:hint="eastAsia"/>
        </w:rPr>
        <w:t>开启</w:t>
      </w:r>
      <w:proofErr w:type="spellStart"/>
      <w:r>
        <w:t>PDO_mysql</w:t>
      </w:r>
      <w:proofErr w:type="spellEnd"/>
      <w:r>
        <w:t>相关扩展：</w:t>
      </w:r>
    </w:p>
    <w:p w:rsidR="00CE23A8" w:rsidRDefault="003418C8" w:rsidP="00085D02">
      <w:r>
        <w:rPr>
          <w:noProof/>
        </w:rPr>
        <w:lastRenderedPageBreak/>
        <w:drawing>
          <wp:inline distT="0" distB="0" distL="0" distR="0" wp14:anchorId="1085BF4A" wp14:editId="32D186FE">
            <wp:extent cx="4343400" cy="676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C8" w:rsidRDefault="003418C8" w:rsidP="00085D02">
      <w:r>
        <w:t>A</w:t>
      </w:r>
      <w:r>
        <w:rPr>
          <w:rFonts w:hint="eastAsia"/>
        </w:rPr>
        <w:t>pache</w:t>
      </w:r>
      <w:r>
        <w:t xml:space="preserve"> restart</w:t>
      </w:r>
    </w:p>
    <w:p w:rsidR="003418C8" w:rsidRDefault="003418C8" w:rsidP="00085D02"/>
    <w:p w:rsidR="003418C8" w:rsidRDefault="005A5C68" w:rsidP="00085D02">
      <w:r>
        <w:rPr>
          <w:rFonts w:hint="eastAsia"/>
        </w:rPr>
        <w:t>基本</w:t>
      </w:r>
      <w:r>
        <w:t>使用步骤</w:t>
      </w:r>
    </w:p>
    <w:p w:rsidR="005A5C68" w:rsidRDefault="005A5C68" w:rsidP="00085D02">
      <w:r>
        <w:rPr>
          <w:rFonts w:hint="eastAsia"/>
        </w:rPr>
        <w:t>连接</w:t>
      </w:r>
      <w:r>
        <w:t>，认证，发送</w:t>
      </w:r>
      <w:r>
        <w:t>SQL</w:t>
      </w:r>
      <w:r>
        <w:rPr>
          <w:rFonts w:hint="eastAsia"/>
        </w:rPr>
        <w:t>，</w:t>
      </w:r>
      <w:r>
        <w:t>等待</w:t>
      </w:r>
      <w:proofErr w:type="spellStart"/>
      <w:r>
        <w:t>mysql</w:t>
      </w:r>
      <w:proofErr w:type="spellEnd"/>
      <w:r>
        <w:t>服务器的执行结果，处理执行结果</w:t>
      </w:r>
    </w:p>
    <w:p w:rsidR="005A5C68" w:rsidRDefault="005A5C68" w:rsidP="00085D02"/>
    <w:p w:rsidR="005A5C68" w:rsidRDefault="005A5C68" w:rsidP="005A5C68">
      <w:pPr>
        <w:pStyle w:val="2"/>
      </w:pPr>
      <w:r>
        <w:rPr>
          <w:rFonts w:hint="eastAsia"/>
        </w:rPr>
        <w:t>实例化</w:t>
      </w:r>
      <w:r>
        <w:rPr>
          <w:rFonts w:hint="eastAsia"/>
        </w:rPr>
        <w:t>PDO</w:t>
      </w:r>
      <w:r>
        <w:t>对象</w:t>
      </w:r>
    </w:p>
    <w:p w:rsidR="00D63C7D" w:rsidRDefault="00D63C7D" w:rsidP="00D63C7D"/>
    <w:p w:rsidR="00D63C7D" w:rsidRDefault="00D63C7D" w:rsidP="00D63C7D">
      <w:r>
        <w:rPr>
          <w:rFonts w:hint="eastAsia"/>
        </w:rPr>
        <w:t>构造</w:t>
      </w:r>
      <w:r>
        <w:t>方法需要</w:t>
      </w:r>
      <w:r>
        <w:t>4</w:t>
      </w:r>
      <w:r>
        <w:t>个参数：</w:t>
      </w:r>
    </w:p>
    <w:p w:rsidR="00D63C7D" w:rsidRDefault="00D63C7D" w:rsidP="00D63C7D">
      <w:r>
        <w:rPr>
          <w:rFonts w:hint="eastAsia"/>
        </w:rPr>
        <w:t>$</w:t>
      </w:r>
      <w:proofErr w:type="spellStart"/>
      <w:r>
        <w:rPr>
          <w:rFonts w:hint="eastAsia"/>
        </w:rPr>
        <w:t>dsn</w:t>
      </w:r>
      <w:proofErr w:type="spellEnd"/>
      <w:r>
        <w:rPr>
          <w:rFonts w:hint="eastAsia"/>
        </w:rPr>
        <w:t xml:space="preserve">: </w:t>
      </w:r>
      <w:r>
        <w:t>Data Source Name</w:t>
      </w:r>
      <w:r>
        <w:rPr>
          <w:rFonts w:hint="eastAsia"/>
        </w:rPr>
        <w:t>数据源名称</w:t>
      </w:r>
      <w:r>
        <w:t>，</w:t>
      </w:r>
      <w:r>
        <w:rPr>
          <w:rFonts w:hint="eastAsia"/>
        </w:rPr>
        <w:t>需要</w:t>
      </w:r>
      <w:r>
        <w:t>的数据</w:t>
      </w:r>
      <w:r>
        <w:rPr>
          <w:rFonts w:hint="eastAsia"/>
        </w:rPr>
        <w:t>来源</w:t>
      </w:r>
      <w:r>
        <w:t>的描述</w:t>
      </w:r>
    </w:p>
    <w:p w:rsidR="00BB5A04" w:rsidRDefault="00BB5A04" w:rsidP="00D63C7D">
      <w:pPr>
        <w:rPr>
          <w:rFonts w:hint="eastAsia"/>
        </w:rPr>
      </w:pPr>
      <w:r>
        <w:rPr>
          <w:noProof/>
        </w:rPr>
        <w:drawing>
          <wp:inline distT="0" distB="0" distL="0" distR="0" wp14:anchorId="2BAEE087" wp14:editId="48B40107">
            <wp:extent cx="5274310" cy="534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7D" w:rsidRDefault="00D63C7D" w:rsidP="00D63C7D">
      <w:pPr>
        <w:rPr>
          <w:rFonts w:hint="eastAsia"/>
        </w:rPr>
      </w:pPr>
      <w:r>
        <w:rPr>
          <w:rFonts w:hint="eastAsia"/>
        </w:rPr>
        <w:t>$username</w:t>
      </w:r>
    </w:p>
    <w:p w:rsidR="00D63C7D" w:rsidRDefault="00D63C7D" w:rsidP="00D63C7D">
      <w:r>
        <w:t>$password</w:t>
      </w:r>
    </w:p>
    <w:p w:rsidR="001741E3" w:rsidRDefault="001741E3" w:rsidP="00D63C7D">
      <w:r>
        <w:rPr>
          <w:rFonts w:hint="eastAsia"/>
        </w:rPr>
        <w:t>$</w:t>
      </w:r>
      <w:proofErr w:type="spellStart"/>
      <w:r>
        <w:rPr>
          <w:rFonts w:hint="eastAsia"/>
        </w:rPr>
        <w:t>driver_options</w:t>
      </w:r>
      <w:proofErr w:type="spellEnd"/>
      <w:r>
        <w:rPr>
          <w:rFonts w:hint="eastAsia"/>
        </w:rPr>
        <w:tab/>
      </w:r>
      <w:r>
        <w:rPr>
          <w:rFonts w:hint="eastAsia"/>
        </w:rPr>
        <w:t>驱动</w:t>
      </w:r>
      <w:r>
        <w:t>选项，</w:t>
      </w:r>
      <w:r>
        <w:rPr>
          <w:rFonts w:hint="eastAsia"/>
        </w:rPr>
        <w:t>对应</w:t>
      </w:r>
      <w:r>
        <w:t>当前数据库服务器一些特定的初始化工作。</w:t>
      </w:r>
    </w:p>
    <w:p w:rsidR="0001582D" w:rsidRDefault="0001582D" w:rsidP="00D63C7D">
      <w:r>
        <w:rPr>
          <w:noProof/>
        </w:rPr>
        <w:drawing>
          <wp:inline distT="0" distB="0" distL="0" distR="0" wp14:anchorId="7F4B3F92" wp14:editId="0A952033">
            <wp:extent cx="5274310" cy="5861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5A" w:rsidRDefault="000D665A" w:rsidP="00D63C7D"/>
    <w:p w:rsidR="000D665A" w:rsidRDefault="000D665A" w:rsidP="00D63C7D">
      <w:r>
        <w:rPr>
          <w:rFonts w:hint="eastAsia"/>
        </w:rPr>
        <w:t>测试</w:t>
      </w:r>
      <w:r>
        <w:t>：</w:t>
      </w:r>
    </w:p>
    <w:p w:rsidR="000D665A" w:rsidRDefault="000D665A" w:rsidP="00D63C7D">
      <w:r>
        <w:rPr>
          <w:noProof/>
        </w:rPr>
        <w:drawing>
          <wp:inline distT="0" distB="0" distL="0" distR="0" wp14:anchorId="6F97BF26" wp14:editId="6D9C3A08">
            <wp:extent cx="5274310" cy="25628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5A" w:rsidRDefault="000D665A" w:rsidP="00D63C7D"/>
    <w:p w:rsidR="000D665A" w:rsidRDefault="000D665A" w:rsidP="000D665A">
      <w:pPr>
        <w:pStyle w:val="2"/>
      </w:pPr>
      <w:r>
        <w:rPr>
          <w:rFonts w:hint="eastAsia"/>
        </w:rPr>
        <w:lastRenderedPageBreak/>
        <w:t>发送</w:t>
      </w:r>
      <w:r>
        <w:t>SQL</w:t>
      </w:r>
      <w:r>
        <w:t>到</w:t>
      </w:r>
      <w:r>
        <w:rPr>
          <w:rFonts w:hint="eastAsia"/>
        </w:rPr>
        <w:t>服务器</w:t>
      </w:r>
      <w:r>
        <w:t>等待</w:t>
      </w:r>
      <w:r>
        <w:rPr>
          <w:rFonts w:hint="eastAsia"/>
        </w:rPr>
        <w:t>执行</w:t>
      </w:r>
      <w:r>
        <w:t>SQL</w:t>
      </w:r>
      <w:r>
        <w:rPr>
          <w:rFonts w:hint="eastAsia"/>
        </w:rPr>
        <w:t>的</w:t>
      </w:r>
      <w:r>
        <w:t>结果</w:t>
      </w:r>
    </w:p>
    <w:p w:rsidR="000D665A" w:rsidRDefault="00EE32E1" w:rsidP="000D665A">
      <w:proofErr w:type="spellStart"/>
      <w:r>
        <w:t>P</w:t>
      </w:r>
      <w:r>
        <w:rPr>
          <w:rFonts w:hint="eastAsia"/>
        </w:rPr>
        <w:t>do</w:t>
      </w:r>
      <w:proofErr w:type="spellEnd"/>
      <w:r>
        <w:t>对象方法</w:t>
      </w:r>
      <w:r>
        <w:t>query(SQL)</w:t>
      </w:r>
      <w:r>
        <w:rPr>
          <w:rFonts w:hint="eastAsia"/>
        </w:rPr>
        <w:t>完成</w:t>
      </w:r>
      <w:r>
        <w:t>执行</w:t>
      </w:r>
      <w:r>
        <w:t>SQL</w:t>
      </w:r>
    </w:p>
    <w:p w:rsidR="00EE32E1" w:rsidRDefault="00EE32E1" w:rsidP="000D665A">
      <w:r>
        <w:rPr>
          <w:noProof/>
        </w:rPr>
        <w:drawing>
          <wp:inline distT="0" distB="0" distL="0" distR="0" wp14:anchorId="761DA458" wp14:editId="51B1C213">
            <wp:extent cx="3276600" cy="571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E1" w:rsidRDefault="00EE32E1" w:rsidP="000D665A"/>
    <w:p w:rsidR="00EE32E1" w:rsidRDefault="00EE32E1" w:rsidP="00EE32E1">
      <w:pPr>
        <w:pStyle w:val="2"/>
      </w:pPr>
      <w:r>
        <w:rPr>
          <w:rFonts w:hint="eastAsia"/>
        </w:rPr>
        <w:t>处理</w:t>
      </w:r>
      <w:r>
        <w:t>执行结果</w:t>
      </w:r>
    </w:p>
    <w:p w:rsidR="00EE32E1" w:rsidRDefault="00EE32E1" w:rsidP="00EE32E1">
      <w:r>
        <w:rPr>
          <w:noProof/>
        </w:rPr>
        <w:drawing>
          <wp:inline distT="0" distB="0" distL="0" distR="0" wp14:anchorId="621C0EDC" wp14:editId="4220A867">
            <wp:extent cx="5274310" cy="655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E1" w:rsidRDefault="00EE32E1" w:rsidP="00EE32E1">
      <w:r>
        <w:rPr>
          <w:rFonts w:hint="eastAsia"/>
        </w:rPr>
        <w:t>逻辑</w:t>
      </w:r>
      <w:r>
        <w:t>上，返回的是结果集，被</w:t>
      </w:r>
      <w:proofErr w:type="spellStart"/>
      <w:r>
        <w:t>PDOStatememt</w:t>
      </w:r>
      <w:proofErr w:type="spellEnd"/>
      <w:r>
        <w:t>类对象封装管理。</w:t>
      </w:r>
    </w:p>
    <w:p w:rsidR="00EE32E1" w:rsidRDefault="00EE32E1" w:rsidP="00EE32E1"/>
    <w:p w:rsidR="00EE32E1" w:rsidRDefault="00EE32E1" w:rsidP="00EE32E1">
      <w:r>
        <w:t>T</w:t>
      </w:r>
      <w:r>
        <w:rPr>
          <w:rFonts w:hint="eastAsia"/>
        </w:rPr>
        <w:t>ip</w:t>
      </w:r>
      <w:r>
        <w:t>：</w:t>
      </w:r>
      <w:proofErr w:type="spellStart"/>
      <w:r>
        <w:t>PDOStatement</w:t>
      </w:r>
      <w:proofErr w:type="spellEnd"/>
      <w:r>
        <w:t>类，</w:t>
      </w:r>
      <w:r>
        <w:rPr>
          <w:rFonts w:hint="eastAsia"/>
        </w:rPr>
        <w:t>称之为</w:t>
      </w:r>
      <w:r>
        <w:t>PDO</w:t>
      </w:r>
      <w:r>
        <w:rPr>
          <w:rFonts w:hint="eastAsia"/>
        </w:rPr>
        <w:t>语句</w:t>
      </w:r>
      <w:r>
        <w:t>对象，</w:t>
      </w:r>
      <w:r>
        <w:t>SQL</w:t>
      </w:r>
      <w:r>
        <w:t>执行完（处理完）产生的结果对象。</w:t>
      </w:r>
    </w:p>
    <w:p w:rsidR="00FA0D53" w:rsidRDefault="00FA0D53" w:rsidP="00EE32E1"/>
    <w:p w:rsidR="00FA0D53" w:rsidRDefault="00FA0D53" w:rsidP="00EE32E1">
      <w:r>
        <w:rPr>
          <w:rFonts w:hint="eastAsia"/>
        </w:rPr>
        <w:t>利用</w:t>
      </w:r>
      <w:r>
        <w:t>该结果</w:t>
      </w:r>
      <w:r>
        <w:rPr>
          <w:rFonts w:hint="eastAsia"/>
        </w:rPr>
        <w:t>对象</w:t>
      </w:r>
      <w:r>
        <w:t>，获得我们需要的数据</w:t>
      </w:r>
      <w:r>
        <w:rPr>
          <w:rFonts w:hint="eastAsia"/>
        </w:rPr>
        <w:t>：</w:t>
      </w:r>
    </w:p>
    <w:p w:rsidR="00FA0D53" w:rsidRDefault="00003799" w:rsidP="00EE32E1">
      <w:r>
        <w:rPr>
          <w:noProof/>
        </w:rPr>
        <w:drawing>
          <wp:inline distT="0" distB="0" distL="0" distR="0" wp14:anchorId="05D41DDB" wp14:editId="5D9D2E2D">
            <wp:extent cx="4457700" cy="923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63" w:rsidRDefault="003D1363" w:rsidP="00EE32E1"/>
    <w:p w:rsidR="003D1363" w:rsidRDefault="003D1363" w:rsidP="00EE32E1">
      <w:r>
        <w:rPr>
          <w:rFonts w:hint="eastAsia"/>
        </w:rPr>
        <w:t>默认</w:t>
      </w:r>
      <w:r>
        <w:t>返回关联和索引的集合，可以传递</w:t>
      </w:r>
      <w:r>
        <w:rPr>
          <w:rFonts w:hint="eastAsia"/>
        </w:rPr>
        <w:t>参数</w:t>
      </w:r>
      <w:r>
        <w:t>，进行配置：</w:t>
      </w:r>
    </w:p>
    <w:p w:rsidR="003D1363" w:rsidRDefault="00511563" w:rsidP="00EE32E1">
      <w:r>
        <w:rPr>
          <w:noProof/>
        </w:rPr>
        <w:drawing>
          <wp:inline distT="0" distB="0" distL="0" distR="0" wp14:anchorId="3DE82805" wp14:editId="081E9549">
            <wp:extent cx="5274310" cy="4083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94" w:rsidRDefault="00A02394" w:rsidP="00EE32E1"/>
    <w:p w:rsidR="00A02394" w:rsidRDefault="00A02394" w:rsidP="00EE32E1"/>
    <w:p w:rsidR="00A02394" w:rsidRDefault="00A02394" w:rsidP="00A02394">
      <w:pPr>
        <w:pStyle w:val="2"/>
      </w:pPr>
      <w:r>
        <w:rPr>
          <w:rFonts w:hint="eastAsia"/>
        </w:rPr>
        <w:t>PDO</w:t>
      </w:r>
      <w:r>
        <w:t>对象的常用方法</w:t>
      </w:r>
    </w:p>
    <w:p w:rsidR="00A02394" w:rsidRDefault="00A02394" w:rsidP="00A02394">
      <w:pPr>
        <w:pStyle w:val="3"/>
      </w:pPr>
      <w:proofErr w:type="spellStart"/>
      <w:proofErr w:type="gramStart"/>
      <w:r>
        <w:t>errorInfo</w:t>
      </w:r>
      <w:proofErr w:type="spellEnd"/>
      <w:r>
        <w:t>()</w:t>
      </w:r>
      <w:proofErr w:type="gramEnd"/>
    </w:p>
    <w:p w:rsidR="00A02394" w:rsidRPr="00A02394" w:rsidRDefault="00A02394" w:rsidP="00A02394">
      <w:pPr>
        <w:rPr>
          <w:rFonts w:hint="eastAsia"/>
        </w:rPr>
      </w:pPr>
      <w:r>
        <w:tab/>
      </w:r>
      <w:r>
        <w:rPr>
          <w:rFonts w:hint="eastAsia"/>
        </w:rPr>
        <w:t>错误</w:t>
      </w:r>
      <w:r>
        <w:t>信息</w:t>
      </w:r>
      <w:r w:rsidR="0071073B">
        <w:rPr>
          <w:rFonts w:hint="eastAsia"/>
        </w:rPr>
        <w:t>，</w:t>
      </w:r>
      <w:r w:rsidR="0071073B">
        <w:t>包含错误信息的数组。</w:t>
      </w:r>
    </w:p>
    <w:p w:rsidR="00A02394" w:rsidRDefault="00A02394" w:rsidP="00A02394">
      <w:pPr>
        <w:pStyle w:val="3"/>
      </w:pPr>
      <w:proofErr w:type="spellStart"/>
      <w:proofErr w:type="gramStart"/>
      <w:r>
        <w:lastRenderedPageBreak/>
        <w:t>errorCode</w:t>
      </w:r>
      <w:proofErr w:type="spellEnd"/>
      <w:r>
        <w:t>()</w:t>
      </w:r>
      <w:proofErr w:type="gramEnd"/>
    </w:p>
    <w:p w:rsidR="00A02394" w:rsidRDefault="00A02394" w:rsidP="00A02394">
      <w:r>
        <w:rPr>
          <w:rFonts w:hint="eastAsia"/>
        </w:rPr>
        <w:tab/>
      </w:r>
      <w:r>
        <w:rPr>
          <w:rFonts w:hint="eastAsia"/>
        </w:rPr>
        <w:t>错误</w:t>
      </w:r>
      <w:r>
        <w:t>代码</w:t>
      </w:r>
    </w:p>
    <w:p w:rsidR="009D5D8D" w:rsidRDefault="009D5D8D" w:rsidP="00A02394">
      <w:r>
        <w:rPr>
          <w:rFonts w:hint="eastAsia"/>
        </w:rPr>
        <w:t>当</w:t>
      </w:r>
      <w:r>
        <w:t>SQL</w:t>
      </w:r>
      <w:r>
        <w:t>执行过程中，失败，会产生错误</w:t>
      </w:r>
      <w:r>
        <w:rPr>
          <w:rFonts w:hint="eastAsia"/>
        </w:rPr>
        <w:t>：</w:t>
      </w:r>
    </w:p>
    <w:p w:rsidR="009D5D8D" w:rsidRDefault="00614738" w:rsidP="00A02394">
      <w:r>
        <w:rPr>
          <w:noProof/>
        </w:rPr>
        <w:drawing>
          <wp:inline distT="0" distB="0" distL="0" distR="0" wp14:anchorId="77CA5FC5" wp14:editId="002B8A37">
            <wp:extent cx="498157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29" w:rsidRDefault="00EE6C29" w:rsidP="00A02394">
      <w:r>
        <w:rPr>
          <w:noProof/>
        </w:rPr>
        <w:drawing>
          <wp:inline distT="0" distB="0" distL="0" distR="0" wp14:anchorId="2D826243" wp14:editId="0F184739">
            <wp:extent cx="5274310" cy="16738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39" w:rsidRDefault="00245339" w:rsidP="00A02394"/>
    <w:p w:rsidR="00245339" w:rsidRDefault="00245339" w:rsidP="00245339">
      <w:pPr>
        <w:pStyle w:val="3"/>
      </w:pPr>
      <w:proofErr w:type="spellStart"/>
      <w:proofErr w:type="gramStart"/>
      <w:r>
        <w:rPr>
          <w:rFonts w:hint="eastAsia"/>
        </w:rPr>
        <w:t>beginTransaction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45339" w:rsidRPr="00245339" w:rsidRDefault="00245339" w:rsidP="00245339">
      <w:pPr>
        <w:rPr>
          <w:rFonts w:hint="eastAsia"/>
        </w:rPr>
      </w:pPr>
      <w:r>
        <w:rPr>
          <w:rFonts w:hint="eastAsia"/>
        </w:rPr>
        <w:t>开启</w:t>
      </w:r>
      <w:r>
        <w:t>事务</w:t>
      </w:r>
    </w:p>
    <w:p w:rsidR="00245339" w:rsidRDefault="00245339" w:rsidP="00245339">
      <w:pPr>
        <w:pStyle w:val="3"/>
      </w:pPr>
      <w:proofErr w:type="gramStart"/>
      <w:r>
        <w:t>rollback(</w:t>
      </w:r>
      <w:proofErr w:type="gramEnd"/>
      <w:r>
        <w:t>);</w:t>
      </w:r>
    </w:p>
    <w:p w:rsidR="00245339" w:rsidRPr="00245339" w:rsidRDefault="00245339" w:rsidP="00245339">
      <w:pPr>
        <w:rPr>
          <w:rFonts w:hint="eastAsia"/>
        </w:rPr>
      </w:pPr>
      <w:r>
        <w:rPr>
          <w:rFonts w:hint="eastAsia"/>
        </w:rPr>
        <w:t>回滚</w:t>
      </w:r>
      <w:r>
        <w:t>事务</w:t>
      </w:r>
    </w:p>
    <w:p w:rsidR="00245339" w:rsidRDefault="00245339" w:rsidP="00245339">
      <w:pPr>
        <w:pStyle w:val="3"/>
      </w:pPr>
      <w:proofErr w:type="gramStart"/>
      <w:r>
        <w:t>commit(</w:t>
      </w:r>
      <w:proofErr w:type="gramEnd"/>
      <w:r>
        <w:t>);</w:t>
      </w:r>
    </w:p>
    <w:p w:rsidR="00245339" w:rsidRPr="00245339" w:rsidRDefault="00245339" w:rsidP="00245339">
      <w:pPr>
        <w:rPr>
          <w:rFonts w:hint="eastAsia"/>
        </w:rPr>
      </w:pPr>
      <w:r>
        <w:rPr>
          <w:rFonts w:hint="eastAsia"/>
        </w:rPr>
        <w:t>提交</w:t>
      </w:r>
      <w:r>
        <w:t>事务</w:t>
      </w:r>
    </w:p>
    <w:p w:rsidR="00245339" w:rsidRDefault="00245339" w:rsidP="00245339">
      <w:pPr>
        <w:pStyle w:val="3"/>
      </w:pPr>
      <w:proofErr w:type="spellStart"/>
      <w:proofErr w:type="gramStart"/>
      <w:r>
        <w:t>inTransaction</w:t>
      </w:r>
      <w:proofErr w:type="spellEnd"/>
      <w:r>
        <w:t>(</w:t>
      </w:r>
      <w:proofErr w:type="gramEnd"/>
      <w:r>
        <w:t>);</w:t>
      </w:r>
    </w:p>
    <w:p w:rsidR="00245339" w:rsidRDefault="00245339" w:rsidP="00245339">
      <w:r>
        <w:rPr>
          <w:rFonts w:hint="eastAsia"/>
        </w:rPr>
        <w:t>判断</w:t>
      </w:r>
      <w:r>
        <w:t>是否处于</w:t>
      </w:r>
      <w:r>
        <w:rPr>
          <w:rFonts w:hint="eastAsia"/>
        </w:rPr>
        <w:t>事务</w:t>
      </w:r>
      <w:r>
        <w:t>中</w:t>
      </w:r>
    </w:p>
    <w:p w:rsidR="00245339" w:rsidRDefault="00245339" w:rsidP="00245339"/>
    <w:p w:rsidR="00245339" w:rsidRDefault="00245339" w:rsidP="00245339">
      <w:pPr>
        <w:pStyle w:val="3"/>
      </w:pPr>
      <w:proofErr w:type="spellStart"/>
      <w:proofErr w:type="gramStart"/>
      <w:r>
        <w:rPr>
          <w:rFonts w:hint="eastAsia"/>
        </w:rPr>
        <w:t>lastInsertID</w:t>
      </w:r>
      <w:proofErr w:type="spellEnd"/>
      <w:r>
        <w:t>()</w:t>
      </w:r>
      <w:proofErr w:type="gramEnd"/>
    </w:p>
    <w:p w:rsidR="00245339" w:rsidRDefault="00245339" w:rsidP="00245339">
      <w:r>
        <w:rPr>
          <w:rFonts w:hint="eastAsia"/>
        </w:rPr>
        <w:t>最后</w:t>
      </w:r>
      <w:r>
        <w:t>形成的</w:t>
      </w:r>
      <w:proofErr w:type="spellStart"/>
      <w:r>
        <w:t>auto_increment</w:t>
      </w:r>
      <w:proofErr w:type="spellEnd"/>
      <w:r>
        <w:rPr>
          <w:rFonts w:hint="eastAsia"/>
        </w:rPr>
        <w:t>字段</w:t>
      </w:r>
      <w:r>
        <w:t>的值。</w:t>
      </w:r>
    </w:p>
    <w:p w:rsidR="00245339" w:rsidRDefault="00245339" w:rsidP="00245339">
      <w:r>
        <w:rPr>
          <w:noProof/>
        </w:rPr>
        <w:lastRenderedPageBreak/>
        <w:drawing>
          <wp:inline distT="0" distB="0" distL="0" distR="0" wp14:anchorId="325416F3" wp14:editId="6814ABA4">
            <wp:extent cx="5274310" cy="7575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48" w:rsidRDefault="00092648" w:rsidP="00245339"/>
    <w:p w:rsidR="00092648" w:rsidRDefault="00092648" w:rsidP="00092648">
      <w:pPr>
        <w:pStyle w:val="3"/>
      </w:pPr>
      <w:proofErr w:type="gramStart"/>
      <w:r>
        <w:t>E</w:t>
      </w:r>
      <w:r>
        <w:rPr>
          <w:rFonts w:hint="eastAsia"/>
        </w:rPr>
        <w:t>xec</w:t>
      </w:r>
      <w:r>
        <w:t>()</w:t>
      </w:r>
      <w:proofErr w:type="gramEnd"/>
    </w:p>
    <w:p w:rsidR="00092648" w:rsidRDefault="00092648" w:rsidP="00092648">
      <w:r>
        <w:rPr>
          <w:rFonts w:hint="eastAsia"/>
        </w:rPr>
        <w:t>又一个</w:t>
      </w:r>
      <w:r>
        <w:t>执行</w:t>
      </w:r>
      <w:r>
        <w:t>SQL</w:t>
      </w:r>
      <w:r>
        <w:t>的方法。</w:t>
      </w:r>
    </w:p>
    <w:p w:rsidR="00092648" w:rsidRDefault="00092648" w:rsidP="00092648">
      <w:r>
        <w:rPr>
          <w:rFonts w:hint="eastAsia"/>
        </w:rPr>
        <w:t>区别于</w:t>
      </w:r>
      <w:r>
        <w:t>query(),</w:t>
      </w:r>
      <w:r>
        <w:rPr>
          <w:rFonts w:hint="eastAsia"/>
        </w:rPr>
        <w:t>返回值</w:t>
      </w:r>
      <w:r>
        <w:t>类型不同。</w:t>
      </w:r>
      <w:r>
        <w:t>E</w:t>
      </w:r>
      <w:r>
        <w:rPr>
          <w:rFonts w:hint="eastAsia"/>
        </w:rPr>
        <w:t>xec</w:t>
      </w:r>
      <w:r>
        <w:t>()</w:t>
      </w:r>
      <w:r>
        <w:t>返回值</w:t>
      </w:r>
      <w:r>
        <w:rPr>
          <w:rFonts w:hint="eastAsia"/>
        </w:rPr>
        <w:t>类型为</w:t>
      </w:r>
      <w:r>
        <w:t>整型。</w:t>
      </w:r>
      <w:r>
        <w:rPr>
          <w:rFonts w:hint="eastAsia"/>
        </w:rPr>
        <w:t>(query()</w:t>
      </w:r>
      <w:r>
        <w:rPr>
          <w:rFonts w:hint="eastAsia"/>
        </w:rPr>
        <w:t>返回</w:t>
      </w:r>
      <w:r>
        <w:t>的是对象类型</w:t>
      </w:r>
      <w:r>
        <w:rPr>
          <w:rFonts w:hint="eastAsia"/>
        </w:rPr>
        <w:t>)</w:t>
      </w:r>
      <w:r>
        <w:t>。</w:t>
      </w:r>
    </w:p>
    <w:p w:rsidR="00D109A4" w:rsidRDefault="00092648" w:rsidP="00092648">
      <w:pPr>
        <w:rPr>
          <w:rFonts w:hint="eastAsia"/>
        </w:rPr>
      </w:pPr>
      <w:r>
        <w:rPr>
          <w:rFonts w:hint="eastAsia"/>
        </w:rPr>
        <w:t>该</w:t>
      </w:r>
      <w:r>
        <w:t>返回的</w:t>
      </w:r>
      <w:r>
        <w:rPr>
          <w:rFonts w:hint="eastAsia"/>
        </w:rPr>
        <w:t>整数</w:t>
      </w:r>
      <w:r>
        <w:t>，表示</w:t>
      </w:r>
      <w:r>
        <w:rPr>
          <w:rFonts w:hint="eastAsia"/>
        </w:rPr>
        <w:t>当前</w:t>
      </w:r>
      <w:r>
        <w:t>执行</w:t>
      </w:r>
      <w:r>
        <w:t>SQL</w:t>
      </w:r>
      <w:r>
        <w:t>所影响的记录数。</w:t>
      </w:r>
    </w:p>
    <w:p w:rsidR="00D109A4" w:rsidRDefault="00D109A4" w:rsidP="00092648">
      <w:r>
        <w:rPr>
          <w:rFonts w:hint="eastAsia"/>
        </w:rPr>
        <w:t>可见</w:t>
      </w:r>
      <w:r>
        <w:t>：</w:t>
      </w:r>
    </w:p>
    <w:p w:rsidR="00D109A4" w:rsidRDefault="00D109A4" w:rsidP="00092648">
      <w:r>
        <w:tab/>
        <w:t xml:space="preserve">Query(), </w:t>
      </w:r>
      <w:r>
        <w:rPr>
          <w:rFonts w:hint="eastAsia"/>
        </w:rPr>
        <w:t>执行</w:t>
      </w:r>
      <w:r>
        <w:t>查询类，</w:t>
      </w:r>
      <w:r>
        <w:t>show</w:t>
      </w:r>
      <w:r>
        <w:t>，</w:t>
      </w:r>
      <w:r>
        <w:t>select</w:t>
      </w:r>
      <w:r>
        <w:t>，</w:t>
      </w:r>
      <w:proofErr w:type="spellStart"/>
      <w:r>
        <w:t>desc</w:t>
      </w:r>
      <w:proofErr w:type="spellEnd"/>
    </w:p>
    <w:p w:rsidR="00D109A4" w:rsidRDefault="00D109A4" w:rsidP="00092648">
      <w:r>
        <w:tab/>
        <w:t>Exec(),</w:t>
      </w:r>
      <w:r>
        <w:tab/>
      </w:r>
      <w:r>
        <w:rPr>
          <w:rFonts w:hint="eastAsia"/>
        </w:rPr>
        <w:t>非</w:t>
      </w:r>
      <w:r>
        <w:t>查询类，</w:t>
      </w:r>
      <w:r>
        <w:t>insert</w:t>
      </w:r>
      <w:r>
        <w:t>，</w:t>
      </w:r>
      <w:r>
        <w:t>delete</w:t>
      </w:r>
      <w:r>
        <w:t>，</w:t>
      </w:r>
      <w:r>
        <w:t>update</w:t>
      </w:r>
      <w:r>
        <w:t>，</w:t>
      </w:r>
      <w:r>
        <w:t>DDL</w:t>
      </w:r>
    </w:p>
    <w:p w:rsidR="00D109A4" w:rsidRDefault="00D109A4" w:rsidP="00092648">
      <w:pPr>
        <w:rPr>
          <w:rFonts w:hint="eastAsia"/>
        </w:rPr>
      </w:pPr>
      <w:r>
        <w:rPr>
          <w:noProof/>
        </w:rPr>
        <w:drawing>
          <wp:inline distT="0" distB="0" distL="0" distR="0" wp14:anchorId="4FDAB482" wp14:editId="6DD9EB83">
            <wp:extent cx="5274310" cy="6273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A4" w:rsidRDefault="007224E4" w:rsidP="00092648">
      <w:pPr>
        <w:rPr>
          <w:rFonts w:hint="eastAsia"/>
        </w:rPr>
      </w:pPr>
      <w:r>
        <w:rPr>
          <w:rFonts w:hint="eastAsia"/>
        </w:rPr>
        <w:t>注意</w:t>
      </w:r>
      <w:r>
        <w:t>，影响的记录数可能为</w:t>
      </w:r>
      <w:r>
        <w:t>0.</w:t>
      </w:r>
      <w:r>
        <w:t>但是不意味着执行失败！</w:t>
      </w:r>
    </w:p>
    <w:p w:rsidR="007224E4" w:rsidRDefault="007224E4" w:rsidP="00092648">
      <w:r>
        <w:rPr>
          <w:noProof/>
        </w:rPr>
        <w:drawing>
          <wp:inline distT="0" distB="0" distL="0" distR="0" wp14:anchorId="6E429A75" wp14:editId="706704CB">
            <wp:extent cx="5274310" cy="10318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2" w:rsidRDefault="00D10C12" w:rsidP="00092648"/>
    <w:p w:rsidR="00D10C12" w:rsidRDefault="00D10C12" w:rsidP="00092648"/>
    <w:p w:rsidR="00D10C12" w:rsidRDefault="00D10C12" w:rsidP="00D10C12">
      <w:pPr>
        <w:pStyle w:val="1"/>
      </w:pPr>
      <w:r>
        <w:rPr>
          <w:rFonts w:hint="eastAsia"/>
        </w:rPr>
        <w:t>项目</w:t>
      </w:r>
      <w:r>
        <w:t>中对</w:t>
      </w:r>
      <w:r>
        <w:t>PDO</w:t>
      </w:r>
      <w:r>
        <w:t>的使用</w:t>
      </w:r>
    </w:p>
    <w:p w:rsidR="00D10C12" w:rsidRDefault="00D10C12" w:rsidP="00D10C12">
      <w:r>
        <w:rPr>
          <w:rFonts w:hint="eastAsia"/>
        </w:rPr>
        <w:t>使用</w:t>
      </w:r>
      <w:r>
        <w:t>PDO</w:t>
      </w:r>
      <w:r>
        <w:t>，实现与</w:t>
      </w:r>
      <w:proofErr w:type="spellStart"/>
      <w:r>
        <w:t>mysqlDB</w:t>
      </w:r>
      <w:proofErr w:type="spellEnd"/>
      <w:r>
        <w:t>这个</w:t>
      </w:r>
      <w:r>
        <w:t>DAO</w:t>
      </w:r>
      <w:r>
        <w:t>对象外部操作</w:t>
      </w:r>
      <w:r>
        <w:rPr>
          <w:rFonts w:hint="eastAsia"/>
        </w:rPr>
        <w:t>一致</w:t>
      </w:r>
      <w:r>
        <w:t>的</w:t>
      </w:r>
      <w:r>
        <w:rPr>
          <w:rFonts w:hint="eastAsia"/>
        </w:rPr>
        <w:t>另外</w:t>
      </w:r>
      <w:r>
        <w:t>一种</w:t>
      </w:r>
      <w:r>
        <w:t>DAO</w:t>
      </w:r>
      <w:r>
        <w:rPr>
          <w:rFonts w:hint="eastAsia"/>
        </w:rPr>
        <w:t>的</w:t>
      </w:r>
      <w:r>
        <w:t>实现，可以做到，模型切换</w:t>
      </w:r>
      <w:r>
        <w:t>DAO</w:t>
      </w:r>
      <w:r>
        <w:t>，是不需要更改模型内的任何代码（热插拔，无缝切换）</w:t>
      </w:r>
    </w:p>
    <w:p w:rsidR="001D051F" w:rsidRDefault="001D051F" w:rsidP="00D10C12"/>
    <w:p w:rsidR="001D051F" w:rsidRDefault="001D051F" w:rsidP="00D10C12">
      <w:r>
        <w:rPr>
          <w:rFonts w:hint="eastAsia"/>
        </w:rPr>
        <w:t>增加</w:t>
      </w:r>
      <w:r>
        <w:t>DAO</w:t>
      </w:r>
      <w:r>
        <w:t>的操作接口</w:t>
      </w:r>
      <w:r>
        <w:rPr>
          <w:rFonts w:hint="eastAsia"/>
        </w:rPr>
        <w:t>（</w:t>
      </w:r>
      <w:r>
        <w:t>I_DAO</w:t>
      </w:r>
      <w:r>
        <w:rPr>
          <w:rFonts w:hint="eastAsia"/>
        </w:rPr>
        <w:t>）</w:t>
      </w:r>
      <w:r>
        <w:t>，使所有</w:t>
      </w:r>
      <w:r>
        <w:t>DAO</w:t>
      </w:r>
      <w:r>
        <w:t>的</w:t>
      </w:r>
      <w:r>
        <w:rPr>
          <w:rFonts w:hint="eastAsia"/>
        </w:rPr>
        <w:t>定义</w:t>
      </w:r>
      <w:r>
        <w:t>（</w:t>
      </w:r>
      <w:proofErr w:type="spellStart"/>
      <w:r>
        <w:t>mysql</w:t>
      </w:r>
      <w:proofErr w:type="spellEnd"/>
      <w:r>
        <w:t>扩展，</w:t>
      </w:r>
      <w:r>
        <w:t>PDO</w:t>
      </w:r>
      <w:r>
        <w:t>扩展）</w:t>
      </w:r>
      <w:r>
        <w:rPr>
          <w:rFonts w:hint="eastAsia"/>
        </w:rPr>
        <w:t>都</w:t>
      </w:r>
      <w:r>
        <w:t>实现</w:t>
      </w:r>
      <w:r>
        <w:rPr>
          <w:rFonts w:hint="eastAsia"/>
        </w:rPr>
        <w:t>相同</w:t>
      </w:r>
      <w:r>
        <w:t>的</w:t>
      </w:r>
      <w:r>
        <w:t>DAO</w:t>
      </w:r>
      <w:r>
        <w:t>操作接口</w:t>
      </w:r>
      <w:r>
        <w:rPr>
          <w:rFonts w:hint="eastAsia"/>
        </w:rPr>
        <w:t>（</w:t>
      </w:r>
      <w:r>
        <w:t>I_DAO</w:t>
      </w:r>
      <w:r>
        <w:rPr>
          <w:rFonts w:hint="eastAsia"/>
        </w:rPr>
        <w:t>）</w:t>
      </w:r>
    </w:p>
    <w:p w:rsidR="00E17774" w:rsidRPr="00E17774" w:rsidRDefault="00E17774" w:rsidP="00D10C12">
      <w:pPr>
        <w:rPr>
          <w:rFonts w:hint="eastAsia"/>
        </w:rPr>
      </w:pPr>
    </w:p>
    <w:p w:rsidR="001D051F" w:rsidRDefault="009F271B" w:rsidP="00D10C12">
      <w:r>
        <w:rPr>
          <w:noProof/>
        </w:rPr>
        <w:drawing>
          <wp:inline distT="0" distB="0" distL="0" distR="0" wp14:anchorId="6E1484A4" wp14:editId="1E54A08D">
            <wp:extent cx="2609850" cy="904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1B" w:rsidRDefault="009F271B" w:rsidP="00D10C12">
      <w:r>
        <w:rPr>
          <w:noProof/>
        </w:rPr>
        <w:lastRenderedPageBreak/>
        <w:drawing>
          <wp:inline distT="0" distB="0" distL="0" distR="0" wp14:anchorId="072DAC7A" wp14:editId="0FC29A07">
            <wp:extent cx="4762500" cy="2962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EC" w:rsidRDefault="00401DEC" w:rsidP="00D10C12">
      <w:r>
        <w:rPr>
          <w:noProof/>
        </w:rPr>
        <w:drawing>
          <wp:inline distT="0" distB="0" distL="0" distR="0" wp14:anchorId="4F78B232" wp14:editId="4938294C">
            <wp:extent cx="3676650" cy="971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BD" w:rsidRPr="00D10C12" w:rsidRDefault="005554BD" w:rsidP="00D10C12">
      <w:pPr>
        <w:rPr>
          <w:rFonts w:hint="eastAsia"/>
        </w:rPr>
      </w:pPr>
      <w:r>
        <w:rPr>
          <w:noProof/>
        </w:rPr>
        <w:drawing>
          <wp:inline distT="0" distB="0" distL="0" distR="0" wp14:anchorId="760480EA" wp14:editId="2584A43E">
            <wp:extent cx="4124325" cy="9906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4BD" w:rsidRPr="00D10C12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4A2" w:rsidRDefault="009C74A2" w:rsidP="00A2271F">
      <w:r>
        <w:separator/>
      </w:r>
    </w:p>
  </w:endnote>
  <w:endnote w:type="continuationSeparator" w:id="0">
    <w:p w:rsidR="009C74A2" w:rsidRDefault="009C74A2" w:rsidP="00A2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4A2" w:rsidRDefault="009C74A2" w:rsidP="00A2271F">
      <w:r>
        <w:separator/>
      </w:r>
    </w:p>
  </w:footnote>
  <w:footnote w:type="continuationSeparator" w:id="0">
    <w:p w:rsidR="009C74A2" w:rsidRDefault="009C74A2" w:rsidP="00A22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71F" w:rsidRDefault="00A2271F" w:rsidP="00A2271F">
    <w:pPr>
      <w:pStyle w:val="a3"/>
      <w:pBdr>
        <w:bottom w:val="single" w:sz="6" w:space="0" w:color="auto"/>
      </w:pBdr>
    </w:pPr>
    <w:r>
      <w:rPr>
        <w:rFonts w:hint="eastAsia"/>
      </w:rPr>
      <w:t>课堂笔记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>
          <wp:extent cx="356410" cy="352810"/>
          <wp:effectExtent l="0" t="0" r="571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牛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121" cy="369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7F"/>
    <w:rsid w:val="00003799"/>
    <w:rsid w:val="0001582D"/>
    <w:rsid w:val="0003565D"/>
    <w:rsid w:val="00085D02"/>
    <w:rsid w:val="00092648"/>
    <w:rsid w:val="000A3F7C"/>
    <w:rsid w:val="000D665A"/>
    <w:rsid w:val="00104666"/>
    <w:rsid w:val="001741E3"/>
    <w:rsid w:val="001D051F"/>
    <w:rsid w:val="00205950"/>
    <w:rsid w:val="002168E0"/>
    <w:rsid w:val="00245339"/>
    <w:rsid w:val="003418C8"/>
    <w:rsid w:val="003D1363"/>
    <w:rsid w:val="00401DEC"/>
    <w:rsid w:val="00452F5C"/>
    <w:rsid w:val="004C77B4"/>
    <w:rsid w:val="004D791F"/>
    <w:rsid w:val="00511563"/>
    <w:rsid w:val="00534E57"/>
    <w:rsid w:val="005554BD"/>
    <w:rsid w:val="005A5C68"/>
    <w:rsid w:val="00607DD9"/>
    <w:rsid w:val="00614738"/>
    <w:rsid w:val="006216F5"/>
    <w:rsid w:val="0071073B"/>
    <w:rsid w:val="007224E4"/>
    <w:rsid w:val="008770B9"/>
    <w:rsid w:val="008F2838"/>
    <w:rsid w:val="009A36A8"/>
    <w:rsid w:val="009C74A2"/>
    <w:rsid w:val="009D5D8D"/>
    <w:rsid w:val="009E2B2A"/>
    <w:rsid w:val="009F271B"/>
    <w:rsid w:val="00A02394"/>
    <w:rsid w:val="00A2271F"/>
    <w:rsid w:val="00A6657F"/>
    <w:rsid w:val="00BB5A04"/>
    <w:rsid w:val="00C020E7"/>
    <w:rsid w:val="00CA43B0"/>
    <w:rsid w:val="00CE23A8"/>
    <w:rsid w:val="00D109A4"/>
    <w:rsid w:val="00D10C12"/>
    <w:rsid w:val="00D63C7D"/>
    <w:rsid w:val="00D91B50"/>
    <w:rsid w:val="00DB521B"/>
    <w:rsid w:val="00DD7DB7"/>
    <w:rsid w:val="00E17774"/>
    <w:rsid w:val="00E52099"/>
    <w:rsid w:val="00EE32E1"/>
    <w:rsid w:val="00EE6C29"/>
    <w:rsid w:val="00FA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F03B3-F239-4283-9F1E-4415C979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6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3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7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6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6657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0239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g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150</TotalTime>
  <Pages>8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46</cp:revision>
  <dcterms:created xsi:type="dcterms:W3CDTF">2015-02-07T01:38:00Z</dcterms:created>
  <dcterms:modified xsi:type="dcterms:W3CDTF">2015-02-07T04:08:00Z</dcterms:modified>
</cp:coreProperties>
</file>