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9C079" w14:textId="67765A20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komputerowe i Internet” – Moduł 1</w:t>
      </w:r>
      <w:r>
        <w:rPr>
          <w:lang w:val="pl-PL"/>
        </w:rPr>
        <w:t>, Zadanie 1</w:t>
      </w:r>
    </w:p>
    <w:p w14:paraId="2881CF8F" w14:textId="1704716D" w:rsidR="0063794F" w:rsidRDefault="0063794F"/>
    <w:p w14:paraId="20801939" w14:textId="742EAA29" w:rsidR="0063794F" w:rsidRDefault="0063794F"/>
    <w:p w14:paraId="13C72546" w14:textId="557EF5FC" w:rsidR="00AC12C0" w:rsidRDefault="00AC12C0" w:rsidP="00AC12C0">
      <w:pPr>
        <w:pStyle w:val="LabSection"/>
        <w:jc w:val="both"/>
        <w:rPr>
          <w:lang w:val="pl-PL"/>
        </w:rPr>
      </w:pPr>
      <w:r w:rsidRPr="00D548E6">
        <w:rPr>
          <w:lang w:val="pl-PL"/>
        </w:rPr>
        <w:t>Topologia</w:t>
      </w:r>
      <w:r>
        <w:rPr>
          <w:lang w:val="pl-PL"/>
        </w:rPr>
        <w:t xml:space="preserve"> do przygotowania w aplikacji </w:t>
      </w:r>
      <w:r w:rsidRPr="00594A18">
        <w:rPr>
          <w:i/>
          <w:lang w:val="pl-PL"/>
        </w:rPr>
        <w:t>Packet Tracer</w:t>
      </w:r>
      <w:r>
        <w:rPr>
          <w:lang w:val="pl-PL"/>
        </w:rPr>
        <w:t>:</w:t>
      </w:r>
    </w:p>
    <w:p w14:paraId="3D42E00E" w14:textId="172CCAB5" w:rsidR="00AC12C0" w:rsidRPr="00BF5764" w:rsidRDefault="00BF5764" w:rsidP="00BF5764">
      <w:pPr>
        <w:pStyle w:val="BodyText1"/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1764484" wp14:editId="012F373A">
            <wp:extent cx="2133600" cy="2190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7E5" w14:textId="786B18B7" w:rsidR="00790626" w:rsidRDefault="00790626">
      <w:r>
        <w:t xml:space="preserve">Tj. w ramach oprogramowania </w:t>
      </w:r>
      <w:r w:rsidRPr="00790626">
        <w:rPr>
          <w:i/>
        </w:rPr>
        <w:t>Packet Tracer</w:t>
      </w:r>
      <w:r>
        <w:t xml:space="preserve"> należy utworzyć topologię składającą się z obiektu komputera oraz rutera (model 1941), które na początku nie są ze sobą połączone żadnymi kablami/mediami </w:t>
      </w:r>
      <w:r w:rsidR="001160FE">
        <w:t>transmisyjnymi</w:t>
      </w:r>
      <w:r>
        <w:t>.</w:t>
      </w:r>
      <w:r>
        <w:br/>
      </w:r>
      <w:r>
        <w:br/>
      </w:r>
    </w:p>
    <w:p w14:paraId="3EC872A7" w14:textId="29F237AE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31E44D4F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BF5764" w:rsidRPr="00790626">
        <w:rPr>
          <w:lang w:val="pl-PL"/>
        </w:rPr>
        <w:t>podłączyć</w:t>
      </w:r>
      <w:r w:rsidRPr="00790626">
        <w:rPr>
          <w:lang w:val="pl-PL"/>
        </w:rPr>
        <w:t xml:space="preserve"> </w:t>
      </w:r>
      <w:r w:rsidR="00BF5764" w:rsidRPr="00790626">
        <w:rPr>
          <w:lang w:val="pl-PL"/>
        </w:rPr>
        <w:t xml:space="preserve">komputer </w:t>
      </w:r>
      <w:r w:rsidRPr="00790626">
        <w:rPr>
          <w:lang w:val="pl-PL"/>
        </w:rPr>
        <w:t xml:space="preserve">PC1 do </w:t>
      </w:r>
      <w:r w:rsidR="00790626">
        <w:rPr>
          <w:lang w:val="pl-PL"/>
        </w:rPr>
        <w:t>rutera R1</w:t>
      </w:r>
      <w:r w:rsidRPr="00790626">
        <w:rPr>
          <w:lang w:val="pl-PL"/>
        </w:rPr>
        <w:t xml:space="preserve"> za pomocą połączenia konsolowego.</w:t>
      </w:r>
      <w:r w:rsidR="00BF5764" w:rsidRPr="00790626">
        <w:rPr>
          <w:lang w:val="pl-PL"/>
        </w:rPr>
        <w:t xml:space="preserve"> Następnie należy ustanowić sesję terminala z komputera PC1 do </w:t>
      </w:r>
      <w:r w:rsidR="00790626">
        <w:rPr>
          <w:lang w:val="pl-PL"/>
        </w:rPr>
        <w:t>rutera R1</w:t>
      </w:r>
      <w:r w:rsidR="0062038F">
        <w:rPr>
          <w:lang w:val="pl-PL"/>
        </w:rPr>
        <w:t>.</w:t>
      </w:r>
    </w:p>
    <w:p w14:paraId="1E76A100" w14:textId="1A43031A" w:rsidR="0062038F" w:rsidRDefault="0062038F" w:rsidP="00790626">
      <w:pPr>
        <w:pStyle w:val="BodyTextL25"/>
        <w:jc w:val="both"/>
        <w:rPr>
          <w:lang w:val="pl-PL"/>
        </w:rPr>
      </w:pPr>
      <w:r>
        <w:rPr>
          <w:lang w:val="pl-PL"/>
        </w:rPr>
        <w:t>Jakie ustawienia konfiguracyjne</w:t>
      </w:r>
      <w:r w:rsidR="00F503BA">
        <w:rPr>
          <w:lang w:val="pl-PL"/>
        </w:rPr>
        <w:t xml:space="preserve"> są wykorzystywane do ustanowienia sesji terminalowej?</w:t>
      </w:r>
    </w:p>
    <w:p w14:paraId="7AA790B3" w14:textId="1E9877DE" w:rsidR="004E77A4" w:rsidRDefault="004E77A4" w:rsidP="004E77A4">
      <w:pPr>
        <w:pStyle w:val="BodyTextL25"/>
        <w:jc w:val="both"/>
        <w:rPr>
          <w:lang w:val="pl-PL"/>
        </w:rPr>
      </w:pPr>
      <w:r>
        <w:rPr>
          <w:lang w:val="pl-PL"/>
        </w:rPr>
        <w:t>Bits Per Second: 9600</w:t>
      </w:r>
    </w:p>
    <w:p w14:paraId="7A9E1BAB" w14:textId="435BAD9A" w:rsidR="004E77A4" w:rsidRDefault="004E77A4" w:rsidP="004E77A4">
      <w:pPr>
        <w:pStyle w:val="BodyTextL25"/>
        <w:jc w:val="both"/>
        <w:rPr>
          <w:lang w:val="pl-PL"/>
        </w:rPr>
      </w:pPr>
      <w:r>
        <w:rPr>
          <w:lang w:val="pl-PL"/>
        </w:rPr>
        <w:t>Data Bits: 8</w:t>
      </w:r>
    </w:p>
    <w:p w14:paraId="14EC2BDE" w14:textId="6A7FF8B5" w:rsidR="004E77A4" w:rsidRDefault="004E77A4" w:rsidP="004E77A4">
      <w:pPr>
        <w:pStyle w:val="BodyTextL25"/>
        <w:jc w:val="both"/>
        <w:rPr>
          <w:lang w:val="pl-PL"/>
        </w:rPr>
      </w:pPr>
      <w:r>
        <w:rPr>
          <w:lang w:val="pl-PL"/>
        </w:rPr>
        <w:t>Parity: None</w:t>
      </w:r>
    </w:p>
    <w:p w14:paraId="4A7517F6" w14:textId="1D66F34C" w:rsidR="004E77A4" w:rsidRDefault="004E77A4" w:rsidP="004E77A4">
      <w:pPr>
        <w:pStyle w:val="BodyTextL25"/>
        <w:jc w:val="both"/>
        <w:rPr>
          <w:lang w:val="pl-PL"/>
        </w:rPr>
      </w:pPr>
      <w:r>
        <w:rPr>
          <w:lang w:val="pl-PL"/>
        </w:rPr>
        <w:t>Stop Bits: 1</w:t>
      </w:r>
    </w:p>
    <w:p w14:paraId="17C28B4E" w14:textId="11D138B2" w:rsidR="004E77A4" w:rsidRDefault="004E77A4" w:rsidP="004E77A4">
      <w:pPr>
        <w:pStyle w:val="BodyTextL25"/>
        <w:jc w:val="both"/>
        <w:rPr>
          <w:lang w:val="pl-PL"/>
        </w:rPr>
      </w:pPr>
      <w:r>
        <w:rPr>
          <w:lang w:val="pl-PL"/>
        </w:rPr>
        <w:t>Flow Control: None</w:t>
      </w:r>
    </w:p>
    <w:p w14:paraId="63FDF4B0" w14:textId="396F0AC5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04484A2F" w14:textId="26B13D44" w:rsidR="00285587" w:rsidRDefault="00A85287" w:rsidP="00285587">
      <w:pPr>
        <w:pStyle w:val="Akapitzlist"/>
        <w:numPr>
          <w:ilvl w:val="7"/>
          <w:numId w:val="1"/>
        </w:numPr>
        <w:ind w:left="700"/>
      </w:pPr>
      <w:r w:rsidRPr="00A85287">
        <w:t>Po ustanoweniu</w:t>
      </w:r>
      <w:r>
        <w:t xml:space="preserve"> sesji terminala z ruterem, p</w:t>
      </w:r>
      <w:r w:rsidRPr="00A85287">
        <w:t xml:space="preserve">ojawi się ekran, na którym </w:t>
      </w:r>
      <w:r>
        <w:t>na końcu różnych w</w:t>
      </w:r>
      <w:r w:rsidR="00285587">
        <w:t xml:space="preserve">yświetlanych wiadomości powinno być </w:t>
      </w:r>
      <w:r w:rsidR="00285587" w:rsidRPr="006D22A3">
        <w:t>wyświetlone pytanie o przejście do trybu dialogu konfiguracji początk</w:t>
      </w:r>
      <w:r w:rsidR="00285587">
        <w:t xml:space="preserve">owej. Wpisz </w:t>
      </w:r>
      <w:r w:rsidR="00285587" w:rsidRPr="006D22A3">
        <w:rPr>
          <w:b/>
        </w:rPr>
        <w:t>no</w:t>
      </w:r>
      <w:r w:rsidR="00285587">
        <w:t xml:space="preserve"> i naciśnij Enter:</w:t>
      </w:r>
      <w:r w:rsidR="00285587">
        <w:br/>
      </w:r>
    </w:p>
    <w:p w14:paraId="6452A425" w14:textId="77777777" w:rsidR="00285587" w:rsidRPr="006D22A3" w:rsidRDefault="00285587" w:rsidP="00285587">
      <w:pPr>
        <w:pStyle w:val="Akapitzlist"/>
        <w:ind w:left="700"/>
        <w:rPr>
          <w:i/>
        </w:rPr>
      </w:pPr>
      <w:r w:rsidRPr="006D22A3">
        <w:rPr>
          <w:i/>
        </w:rPr>
        <w:t>Would you like to enter the initial configuration dialog? [yes/no]: no</w:t>
      </w:r>
    </w:p>
    <w:p w14:paraId="51700CB0" w14:textId="77777777" w:rsidR="00285587" w:rsidRPr="006D22A3" w:rsidRDefault="00285587" w:rsidP="00285587">
      <w:pPr>
        <w:pStyle w:val="Akapitzlist"/>
        <w:ind w:left="700"/>
        <w:rPr>
          <w:i/>
        </w:rPr>
      </w:pPr>
      <w:r w:rsidRPr="006D22A3">
        <w:rPr>
          <w:i/>
        </w:rPr>
        <w:t>Switch&gt;</w:t>
      </w:r>
    </w:p>
    <w:p w14:paraId="0E7B1E10" w14:textId="0B610DFA" w:rsidR="00A85287" w:rsidRPr="00A85287" w:rsidRDefault="00285587" w:rsidP="00A85287">
      <w:pPr>
        <w:pStyle w:val="BodyTextL25"/>
        <w:jc w:val="both"/>
        <w:rPr>
          <w:lang w:val="pl-PL"/>
        </w:rPr>
      </w:pPr>
      <w:r>
        <w:rPr>
          <w:lang w:val="pl-PL"/>
        </w:rPr>
        <w:lastRenderedPageBreak/>
        <w:t xml:space="preserve">Następnie powinien </w:t>
      </w:r>
      <w:r w:rsidR="00A85287" w:rsidRPr="00A85287">
        <w:rPr>
          <w:lang w:val="pl-PL"/>
        </w:rPr>
        <w:t xml:space="preserve">być wyświetlony komunikat </w:t>
      </w:r>
      <w:r w:rsidR="00A85287">
        <w:rPr>
          <w:lang w:val="pl-PL"/>
        </w:rPr>
        <w:t>„</w:t>
      </w:r>
      <w:r w:rsidR="00A85287" w:rsidRPr="00A85287">
        <w:rPr>
          <w:i/>
          <w:lang w:val="pl-PL"/>
        </w:rPr>
        <w:t>Press RETURN to get started!</w:t>
      </w:r>
      <w:r w:rsidR="00A85287">
        <w:rPr>
          <w:lang w:val="pl-PL"/>
        </w:rPr>
        <w:t>”, i zgodnie z informacją należy nacisnąć</w:t>
      </w:r>
      <w:r w:rsidR="00A85287" w:rsidRPr="00A85287">
        <w:rPr>
          <w:lang w:val="pl-PL"/>
        </w:rPr>
        <w:t xml:space="preserve"> </w:t>
      </w:r>
      <w:r w:rsidR="00A85287" w:rsidRPr="00A85287">
        <w:rPr>
          <w:i/>
          <w:lang w:val="pl-PL"/>
        </w:rPr>
        <w:t>ENTER</w:t>
      </w:r>
      <w:r w:rsidR="00A85287" w:rsidRPr="00A85287">
        <w:rPr>
          <w:lang w:val="pl-PL"/>
        </w:rPr>
        <w:t>.</w:t>
      </w:r>
    </w:p>
    <w:p w14:paraId="4FF0D498" w14:textId="77777777" w:rsidR="00285587" w:rsidRDefault="00285587">
      <w:pPr>
        <w:rPr>
          <w:rFonts w:ascii="Arial" w:eastAsia="Calibri" w:hAnsi="Arial" w:cs="Times New Roman"/>
          <w:sz w:val="20"/>
        </w:rPr>
      </w:pPr>
      <w:r>
        <w:br w:type="page"/>
      </w:r>
    </w:p>
    <w:p w14:paraId="64FE963B" w14:textId="05BA1CD5" w:rsidR="00BF4FE0" w:rsidRDefault="00A85287" w:rsidP="00A85287">
      <w:pPr>
        <w:pStyle w:val="BodyTextL25"/>
        <w:jc w:val="both"/>
        <w:rPr>
          <w:lang w:val="pl-PL"/>
        </w:rPr>
      </w:pPr>
      <w:r w:rsidRPr="00A85287">
        <w:rPr>
          <w:lang w:val="pl-PL"/>
        </w:rPr>
        <w:lastRenderedPageBreak/>
        <w:t xml:space="preserve">Jaki znak zachęty </w:t>
      </w:r>
      <w:r>
        <w:rPr>
          <w:lang w:val="pl-PL"/>
        </w:rPr>
        <w:t>został</w:t>
      </w:r>
      <w:r w:rsidRPr="00A85287">
        <w:rPr>
          <w:lang w:val="pl-PL"/>
        </w:rPr>
        <w:t xml:space="preserve"> wyświetlony </w:t>
      </w:r>
      <w:r>
        <w:rPr>
          <w:lang w:val="pl-PL"/>
        </w:rPr>
        <w:t xml:space="preserve">w tym momencie </w:t>
      </w:r>
      <w:r w:rsidRPr="00A85287">
        <w:rPr>
          <w:lang w:val="pl-PL"/>
        </w:rPr>
        <w:t>na ekranie</w:t>
      </w:r>
      <w:r w:rsidR="00256872">
        <w:rPr>
          <w:lang w:val="pl-PL"/>
        </w:rPr>
        <w:t xml:space="preserve"> i co on oznacza</w:t>
      </w:r>
      <w:r w:rsidRPr="00A85287">
        <w:rPr>
          <w:lang w:val="pl-PL"/>
        </w:rPr>
        <w:t>?</w:t>
      </w:r>
    </w:p>
    <w:p w14:paraId="71DBC62E" w14:textId="0AE890FF" w:rsidR="004E77A4" w:rsidRDefault="004E77A4" w:rsidP="00A85287">
      <w:pPr>
        <w:pStyle w:val="BodyTextL25"/>
        <w:jc w:val="both"/>
        <w:rPr>
          <w:lang w:val="pl-PL"/>
        </w:rPr>
      </w:pPr>
      <w:r>
        <w:rPr>
          <w:lang w:val="pl-PL"/>
        </w:rPr>
        <w:t>&gt; - oznacza on</w:t>
      </w:r>
      <w:r w:rsidR="00E244A5">
        <w:rPr>
          <w:lang w:val="pl-PL"/>
        </w:rPr>
        <w:t>,</w:t>
      </w:r>
      <w:r w:rsidR="00196D05">
        <w:rPr>
          <w:lang w:val="pl-PL"/>
        </w:rPr>
        <w:t xml:space="preserve"> że jesteśmy w trybie zwykłego użytkownika</w:t>
      </w:r>
    </w:p>
    <w:p w14:paraId="0CA25E60" w14:textId="37582F76" w:rsidR="00A85287" w:rsidRDefault="00A85287" w:rsidP="00285587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381BAEA4" w14:textId="645AD5E9" w:rsidR="00A85287" w:rsidRPr="00BF4FE0" w:rsidRDefault="00A85287" w:rsidP="00A8528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3</w:t>
      </w:r>
      <w:r w:rsidRPr="00BF4FE0">
        <w:rPr>
          <w:lang w:val="pl-PL"/>
        </w:rPr>
        <w:t>:</w:t>
      </w:r>
    </w:p>
    <w:p w14:paraId="3ECFA1CF" w14:textId="6FA28836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Wpisać w wierszu poleceń znak zapytania:</w:t>
      </w:r>
    </w:p>
    <w:p w14:paraId="3E7F5F09" w14:textId="1DE2C12F" w:rsidR="00A85287" w:rsidRPr="002F6E7A" w:rsidRDefault="008F72A2" w:rsidP="002F6E7A">
      <w:pPr>
        <w:ind w:firstLine="708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1&gt; ?</w:t>
      </w:r>
    </w:p>
    <w:p w14:paraId="376DC399" w14:textId="113ECF9A" w:rsidR="00A85287" w:rsidRDefault="002F6E7A" w:rsidP="002F6E7A">
      <w:pPr>
        <w:ind w:firstLine="708"/>
      </w:pPr>
      <w:r>
        <w:t>Wypisz polecenia</w:t>
      </w:r>
      <w:r w:rsidR="0075266C">
        <w:t>,</w:t>
      </w:r>
      <w:r>
        <w:t xml:space="preserve"> które rozpoczynają się na literę „C”:</w:t>
      </w:r>
      <w:r w:rsidR="00A85287">
        <w:t xml:space="preserve"> </w:t>
      </w:r>
      <w:r w:rsidR="00196D05">
        <w:t xml:space="preserve">connect </w:t>
      </w:r>
    </w:p>
    <w:p w14:paraId="08F58A92" w14:textId="54A3614D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</w:t>
      </w:r>
      <w:r w:rsidR="00A85287">
        <w:t xml:space="preserve">pisz </w:t>
      </w:r>
      <w:r>
        <w:t>„</w:t>
      </w:r>
      <w:r w:rsidR="00A85287">
        <w:t>t</w:t>
      </w:r>
      <w:r>
        <w:t>” w wierszu poleceń wraz ze znakiem zapytania:</w:t>
      </w:r>
    </w:p>
    <w:p w14:paraId="4ED1A92D" w14:textId="6EC573C3" w:rsidR="00A85287" w:rsidRPr="002F6E7A" w:rsidRDefault="008F72A2" w:rsidP="002F6E7A">
      <w:pPr>
        <w:ind w:firstLine="700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1&gt; t?</w:t>
      </w:r>
    </w:p>
    <w:p w14:paraId="5C540EA5" w14:textId="2561022A" w:rsidR="00A85287" w:rsidRDefault="002F6E7A" w:rsidP="002F6E7A">
      <w:pPr>
        <w:ind w:firstLine="700"/>
      </w:pPr>
      <w:r>
        <w:t>Wypisz j</w:t>
      </w:r>
      <w:r w:rsidR="00A85287">
        <w:t>aki</w:t>
      </w:r>
      <w:r w:rsidR="0075266C">
        <w:t>e polecenia zostały wyświetlone:</w:t>
      </w:r>
      <w:r w:rsidR="0075266C" w:rsidRPr="0075266C">
        <w:t xml:space="preserve"> </w:t>
      </w:r>
      <w:r w:rsidR="00196D05">
        <w:t xml:space="preserve">telnet, terminal, traceroute </w:t>
      </w:r>
    </w:p>
    <w:p w14:paraId="1FC2ADFB" w14:textId="26875242" w:rsidR="00A85287" w:rsidRDefault="0075266C" w:rsidP="001704B4">
      <w:pPr>
        <w:pStyle w:val="Akapitzlist"/>
        <w:numPr>
          <w:ilvl w:val="7"/>
          <w:numId w:val="1"/>
        </w:numPr>
        <w:ind w:left="700"/>
      </w:pPr>
      <w:r>
        <w:t>Wpisz „te” w wierszu poleceń wraz ze znakiem zapytania:</w:t>
      </w:r>
    </w:p>
    <w:p w14:paraId="0A992817" w14:textId="69E28C2D" w:rsidR="00A85287" w:rsidRPr="001704B4" w:rsidRDefault="008F72A2" w:rsidP="001704B4">
      <w:pPr>
        <w:ind w:firstLine="700"/>
        <w:rPr>
          <w:i/>
        </w:rPr>
      </w:pPr>
      <w:r>
        <w:rPr>
          <w:i/>
        </w:rPr>
        <w:t>R</w:t>
      </w:r>
      <w:r w:rsidR="00A85287" w:rsidRPr="001704B4">
        <w:rPr>
          <w:i/>
        </w:rPr>
        <w:t>1&gt; te?</w:t>
      </w:r>
    </w:p>
    <w:p w14:paraId="2B096514" w14:textId="34046AAC" w:rsidR="00961274" w:rsidRDefault="0075266C" w:rsidP="00961274">
      <w:pPr>
        <w:ind w:firstLine="700"/>
      </w:pPr>
      <w:r>
        <w:t>Wypisz j</w:t>
      </w:r>
      <w:r w:rsidR="00A85287">
        <w:t>aki</w:t>
      </w:r>
      <w:r>
        <w:t>e polecenia zostały wyświetlone:</w:t>
      </w:r>
      <w:r w:rsidR="00196D05">
        <w:t xml:space="preserve"> telnet, terminal</w:t>
      </w:r>
      <w:r w:rsidRPr="0075266C">
        <w:t xml:space="preserve"> </w:t>
      </w:r>
    </w:p>
    <w:p w14:paraId="269671A8" w14:textId="27052589" w:rsidR="00961274" w:rsidRPr="00BF4FE0" w:rsidRDefault="00961274" w:rsidP="0096127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4</w:t>
      </w:r>
      <w:r w:rsidRPr="00BF4FE0">
        <w:rPr>
          <w:lang w:val="pl-PL"/>
        </w:rPr>
        <w:t>:</w:t>
      </w:r>
    </w:p>
    <w:p w14:paraId="0D4A272B" w14:textId="1CCD18D3" w:rsidR="00961274" w:rsidRDefault="00961274" w:rsidP="00961274">
      <w:pPr>
        <w:pStyle w:val="Akapitzlist"/>
        <w:numPr>
          <w:ilvl w:val="7"/>
          <w:numId w:val="3"/>
        </w:numPr>
        <w:ind w:left="700"/>
      </w:pPr>
      <w:r>
        <w:t>Wpisać w wierszu poleceń „en” i nacisnąć klawisz „TAB”:</w:t>
      </w:r>
    </w:p>
    <w:p w14:paraId="70CD4322" w14:textId="13A56C0D" w:rsidR="00961274" w:rsidRPr="002F6E7A" w:rsidRDefault="008F72A2" w:rsidP="00961274">
      <w:pPr>
        <w:ind w:firstLine="708"/>
        <w:rPr>
          <w:i/>
        </w:rPr>
      </w:pPr>
      <w:r>
        <w:rPr>
          <w:i/>
        </w:rPr>
        <w:t>R</w:t>
      </w:r>
      <w:r w:rsidR="00961274">
        <w:rPr>
          <w:i/>
        </w:rPr>
        <w:t>1&gt; en&lt;Tab&gt;</w:t>
      </w:r>
    </w:p>
    <w:p w14:paraId="0D955721" w14:textId="27BE1DC1" w:rsidR="00961274" w:rsidRDefault="00961274" w:rsidP="00961274">
      <w:pPr>
        <w:ind w:left="700" w:firstLine="8"/>
      </w:pPr>
      <w:r>
        <w:t xml:space="preserve">Wypisz co wyświetliło się po naciśnięciu klawisza TAB, co spowodowało naciśnięcie tegoż klawisza: </w:t>
      </w:r>
      <w:r w:rsidR="00196D05">
        <w:t>enable, rozwinęło pełną komendę z początkiem „en”</w:t>
      </w:r>
    </w:p>
    <w:p w14:paraId="1E7B3E86" w14:textId="334204A1" w:rsidR="00961274" w:rsidRPr="00961274" w:rsidRDefault="00961274" w:rsidP="00961274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r>
        <w:rPr>
          <w:b/>
        </w:rPr>
        <w:t xml:space="preserve">enable </w:t>
      </w:r>
      <w:r>
        <w:t>i naciśnij klawisz ENTER:</w:t>
      </w:r>
      <w:r>
        <w:br/>
      </w:r>
      <w:r w:rsidR="008F72A2">
        <w:rPr>
          <w:i/>
        </w:rPr>
        <w:t>R</w:t>
      </w:r>
      <w:r w:rsidRPr="00961274">
        <w:rPr>
          <w:i/>
        </w:rPr>
        <w:t>1&gt; en</w:t>
      </w:r>
      <w:r>
        <w:rPr>
          <w:i/>
        </w:rPr>
        <w:t>able</w:t>
      </w:r>
    </w:p>
    <w:p w14:paraId="353C567E" w14:textId="4C198AA4" w:rsidR="00961274" w:rsidRDefault="00961274" w:rsidP="00961274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196D05">
        <w:t># - oznacza</w:t>
      </w:r>
      <w:r w:rsidR="00E244A5">
        <w:t xml:space="preserve"> on, że jesteśmy w trybie uprzywilejowanym</w:t>
      </w:r>
      <w:r>
        <w:br/>
      </w:r>
    </w:p>
    <w:p w14:paraId="1A4D8344" w14:textId="170F2AD4" w:rsidR="008F72A2" w:rsidRDefault="008F72A2" w:rsidP="008F72A2">
      <w:pPr>
        <w:pStyle w:val="Akapitzlist"/>
        <w:numPr>
          <w:ilvl w:val="7"/>
          <w:numId w:val="1"/>
        </w:numPr>
        <w:ind w:left="700"/>
      </w:pPr>
      <w:r>
        <w:t>Wpisz znak zapytania w wierszu poleceń i naciśnij ENTER:</w:t>
      </w:r>
      <w:r>
        <w:br/>
      </w:r>
      <w:r w:rsidRPr="008F72A2">
        <w:rPr>
          <w:i/>
        </w:rPr>
        <w:t>R1</w:t>
      </w:r>
      <w:r w:rsidR="006C032F">
        <w:rPr>
          <w:i/>
        </w:rPr>
        <w:t>#</w:t>
      </w:r>
      <w:r w:rsidRPr="008F72A2">
        <w:rPr>
          <w:i/>
        </w:rPr>
        <w:t xml:space="preserve"> ?</w:t>
      </w:r>
      <w:r w:rsidRPr="008F72A2">
        <w:rPr>
          <w:i/>
        </w:rPr>
        <w:br/>
      </w:r>
      <w:r>
        <w:br/>
      </w:r>
      <w:r w:rsidR="006C151B">
        <w:t>Wskaż ile teraz jest dostępnych poleceń</w:t>
      </w:r>
      <w:r w:rsidRPr="008F72A2">
        <w:t>, które rozpoczynają się n</w:t>
      </w:r>
      <w:r w:rsidR="006C151B">
        <w:t xml:space="preserve">a literę „C”: </w:t>
      </w:r>
      <w:r w:rsidR="00E244A5">
        <w:t xml:space="preserve"> 5 - </w:t>
      </w:r>
      <w:r w:rsidR="00196D05">
        <w:t>clear, clock, configure, connect, copy</w:t>
      </w:r>
      <w:r w:rsidR="006C032F">
        <w:br/>
      </w:r>
    </w:p>
    <w:p w14:paraId="6FF4A9F8" w14:textId="3F3CFCA5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r>
        <w:rPr>
          <w:b/>
        </w:rPr>
        <w:t xml:space="preserve">configure terminal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r>
        <w:rPr>
          <w:i/>
        </w:rPr>
        <w:t>configure terminal</w:t>
      </w:r>
    </w:p>
    <w:p w14:paraId="182979A5" w14:textId="1DAA2BC2" w:rsidR="006C032F" w:rsidRDefault="006C032F" w:rsidP="006C032F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196D05">
        <w:t xml:space="preserve">(config)# - oznacza </w:t>
      </w:r>
      <w:r w:rsidR="00E244A5">
        <w:t>on, że jesteśmy w trybie konfiguracji globalnej</w:t>
      </w:r>
      <w:r>
        <w:br/>
      </w:r>
    </w:p>
    <w:p w14:paraId="08DC9C37" w14:textId="77777777" w:rsidR="006C032F" w:rsidRDefault="006C032F" w:rsidP="006C032F">
      <w:pPr>
        <w:pStyle w:val="Akapitzlist"/>
        <w:ind w:left="700"/>
      </w:pPr>
    </w:p>
    <w:p w14:paraId="690DC7E4" w14:textId="5B4A4BC9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lastRenderedPageBreak/>
        <w:t xml:space="preserve">Wpisz polecenie </w:t>
      </w:r>
      <w:r>
        <w:rPr>
          <w:b/>
        </w:rPr>
        <w:t xml:space="preserve">exit </w:t>
      </w:r>
      <w:r>
        <w:t>i naciśnij klawisz ENTER:</w:t>
      </w:r>
      <w:r>
        <w:br/>
      </w:r>
      <w:r>
        <w:rPr>
          <w:i/>
        </w:rPr>
        <w:t>R1(config)#</w:t>
      </w:r>
      <w:r w:rsidRPr="00961274">
        <w:rPr>
          <w:i/>
        </w:rPr>
        <w:t xml:space="preserve"> </w:t>
      </w:r>
      <w:r>
        <w:rPr>
          <w:i/>
        </w:rPr>
        <w:t>exit</w:t>
      </w:r>
    </w:p>
    <w:p w14:paraId="4CEF5553" w14:textId="65645867" w:rsidR="008F72A2" w:rsidRDefault="006C032F" w:rsidP="006C032F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E244A5">
        <w:t># - oznacza on, że jesteśmy w trybie uprzywilejowanym</w:t>
      </w:r>
      <w:r>
        <w:br/>
      </w:r>
    </w:p>
    <w:p w14:paraId="2C1C78B6" w14:textId="553D34C5" w:rsidR="008F72A2" w:rsidRDefault="006C032F" w:rsidP="00961274">
      <w:pPr>
        <w:pStyle w:val="Akapitzlist"/>
        <w:numPr>
          <w:ilvl w:val="7"/>
          <w:numId w:val="1"/>
        </w:numPr>
        <w:ind w:left="700"/>
      </w:pPr>
      <w:r>
        <w:t>Wskaż jakie inne polecenia</w:t>
      </w:r>
      <w:r w:rsidR="00863F8A">
        <w:t xml:space="preserve"> lub skróty klawiaturowe</w:t>
      </w:r>
      <w:r>
        <w:t xml:space="preserve"> mogą posłużyć do przejścia z trybu konfiguracji globalnej do trybu uprzywilejowania: </w:t>
      </w:r>
      <w:r w:rsidR="00E244A5">
        <w:t>CTRL-Z – tryb uprzywilejowany</w:t>
      </w:r>
      <w:r w:rsidR="00863F8A">
        <w:br/>
      </w:r>
    </w:p>
    <w:p w14:paraId="29A79627" w14:textId="7A15688F" w:rsidR="00863F8A" w:rsidRPr="00961274" w:rsidRDefault="00863F8A" w:rsidP="00863F8A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r>
        <w:rPr>
          <w:b/>
        </w:rPr>
        <w:t xml:space="preserve">exit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r>
        <w:rPr>
          <w:i/>
        </w:rPr>
        <w:t>exit</w:t>
      </w:r>
    </w:p>
    <w:p w14:paraId="3C30A502" w14:textId="5124C415" w:rsidR="00961274" w:rsidRDefault="00863F8A" w:rsidP="00196D05">
      <w:pPr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E244A5">
        <w:t>&gt; - oznacza on, że jesteśmy w trybie zwykłego użytkownika</w:t>
      </w:r>
      <w:r>
        <w:br/>
      </w:r>
    </w:p>
    <w:p w14:paraId="402D313E" w14:textId="2A307315" w:rsidR="00863F8A" w:rsidRPr="00BF4FE0" w:rsidRDefault="00863F8A" w:rsidP="00863F8A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5</w:t>
      </w:r>
      <w:r w:rsidRPr="00BF4FE0">
        <w:rPr>
          <w:lang w:val="pl-PL"/>
        </w:rPr>
        <w:t>:</w:t>
      </w:r>
    </w:p>
    <w:p w14:paraId="20C6F171" w14:textId="2B5EFB11" w:rsidR="00863F8A" w:rsidRDefault="00863F8A" w:rsidP="00863F8A">
      <w:pPr>
        <w:pStyle w:val="Akapitzlist"/>
        <w:numPr>
          <w:ilvl w:val="7"/>
          <w:numId w:val="4"/>
        </w:numPr>
        <w:ind w:left="700"/>
      </w:pPr>
      <w:r>
        <w:t>Wpisać w wierszu poleceń „en” i nacisnąć klawisz ENTER:</w:t>
      </w:r>
    </w:p>
    <w:p w14:paraId="0B292E55" w14:textId="3F937F60" w:rsidR="00863F8A" w:rsidRPr="002F6E7A" w:rsidRDefault="00863F8A" w:rsidP="00863F8A">
      <w:pPr>
        <w:ind w:firstLine="708"/>
        <w:rPr>
          <w:i/>
        </w:rPr>
      </w:pPr>
      <w:r>
        <w:rPr>
          <w:i/>
        </w:rPr>
        <w:t>R1&gt; en</w:t>
      </w:r>
    </w:p>
    <w:p w14:paraId="3D8F05C7" w14:textId="34B453A2" w:rsidR="00863F8A" w:rsidRDefault="00863F8A" w:rsidP="00863F8A">
      <w:pPr>
        <w:pStyle w:val="Akapitzlist"/>
        <w:ind w:left="700"/>
      </w:pPr>
      <w:r>
        <w:t>Wpisać w wierszu poleceń „conf t” i nacisnąć klawisz ENTER:</w:t>
      </w:r>
    </w:p>
    <w:p w14:paraId="45E321C9" w14:textId="4E7922AD" w:rsidR="00863F8A" w:rsidRDefault="00863F8A" w:rsidP="00863F8A">
      <w:pPr>
        <w:pStyle w:val="Akapitzlist"/>
        <w:ind w:left="700"/>
      </w:pPr>
      <w:r>
        <w:rPr>
          <w:i/>
        </w:rPr>
        <w:t>R1# conf t</w:t>
      </w:r>
      <w:r>
        <w:rPr>
          <w:i/>
        </w:rPr>
        <w:br/>
      </w:r>
      <w:r>
        <w:rPr>
          <w:i/>
        </w:rPr>
        <w:br/>
      </w:r>
      <w:r>
        <w:t>Wpisać w wierszu poleceń „ex” i nacisnąć klawisz ENTER:</w:t>
      </w:r>
      <w:r>
        <w:br/>
      </w:r>
      <w:r>
        <w:rPr>
          <w:i/>
        </w:rPr>
        <w:t>R1(config)# ex</w:t>
      </w:r>
      <w:r>
        <w:rPr>
          <w:i/>
        </w:rPr>
        <w:br/>
      </w:r>
      <w:r>
        <w:br/>
      </w:r>
      <w:r>
        <w:br/>
        <w:t xml:space="preserve">Wskaż wnioski, co się stało po wydaniu powyższych poleceń, dlaczego te polecenia zadziałały mimo iż były wpisane jako niepełne: </w:t>
      </w:r>
      <w:r w:rsidR="004E55FC">
        <w:t>wiersz poleceń rozumie niepełne polecenia i automatycznie je uzupełnia</w:t>
      </w:r>
      <w:bookmarkStart w:id="0" w:name="_GoBack"/>
      <w:bookmarkEnd w:id="0"/>
    </w:p>
    <w:p w14:paraId="77B711AE" w14:textId="77777777" w:rsidR="003027C8" w:rsidRPr="00BF4FE0" w:rsidRDefault="003027C8" w:rsidP="003027C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5</w:t>
      </w:r>
      <w:r w:rsidRPr="00BF4FE0">
        <w:rPr>
          <w:lang w:val="pl-PL"/>
        </w:rPr>
        <w:t>:</w:t>
      </w:r>
    </w:p>
    <w:p w14:paraId="452E2E81" w14:textId="2FE23A21" w:rsidR="003027C8" w:rsidRDefault="003027C8" w:rsidP="003027C8">
      <w:pPr>
        <w:pStyle w:val="Akapitzlist"/>
        <w:numPr>
          <w:ilvl w:val="7"/>
          <w:numId w:val="5"/>
        </w:numPr>
        <w:ind w:left="700"/>
      </w:pPr>
      <w:r>
        <w:t>Wpisać w wierszu poleceń „show clock” i nacisnąć klawisz ENTER:</w:t>
      </w:r>
    </w:p>
    <w:p w14:paraId="17BAF317" w14:textId="59D1F5D8" w:rsidR="003027C8" w:rsidRPr="002F6E7A" w:rsidRDefault="003027C8" w:rsidP="003027C8">
      <w:pPr>
        <w:ind w:firstLine="708"/>
        <w:rPr>
          <w:i/>
        </w:rPr>
      </w:pPr>
      <w:r>
        <w:rPr>
          <w:i/>
        </w:rPr>
        <w:t>R1# show clock</w:t>
      </w:r>
    </w:p>
    <w:p w14:paraId="5C3AD8E5" w14:textId="17FFAD75" w:rsidR="003027C8" w:rsidRDefault="003027C8" w:rsidP="003027C8">
      <w:pPr>
        <w:pStyle w:val="Akapitzlist"/>
        <w:ind w:left="700"/>
      </w:pPr>
      <w:r>
        <w:t xml:space="preserve">Wskaż jaka </w:t>
      </w:r>
      <w:r w:rsidR="00AA5739">
        <w:t>data jest aktualnie wyświetlana:</w:t>
      </w:r>
    </w:p>
    <w:p w14:paraId="483E9855" w14:textId="4BDAD6E7" w:rsidR="00863F8A" w:rsidRDefault="00B06068" w:rsidP="003027C8">
      <w:pPr>
        <w:pStyle w:val="Akapitzlist"/>
        <w:ind w:left="700"/>
      </w:pPr>
      <w:r>
        <w:t>*</w:t>
      </w:r>
      <w:r w:rsidR="00E244A5">
        <w:t xml:space="preserve">0:23:41.242 UTC Mon Mar 1 1993 </w:t>
      </w:r>
      <w:r w:rsidR="003027C8">
        <w:br/>
      </w:r>
      <w:r w:rsidR="003027C8">
        <w:br/>
        <w:t xml:space="preserve">Wskaż jak najkrócej możnaby wydać w/w polecenie: </w:t>
      </w:r>
      <w:r w:rsidR="007E3DC5">
        <w:t>sh clo</w:t>
      </w:r>
    </w:p>
    <w:p w14:paraId="5CF4943C" w14:textId="2F169E8D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„clock” i nacisnąć klawisz ENTER:</w:t>
      </w:r>
    </w:p>
    <w:p w14:paraId="2DE7ACDF" w14:textId="52B9A164" w:rsidR="00BF7205" w:rsidRPr="002F6E7A" w:rsidRDefault="00BF7205" w:rsidP="00BF7205">
      <w:pPr>
        <w:ind w:firstLine="708"/>
        <w:rPr>
          <w:i/>
        </w:rPr>
      </w:pPr>
      <w:r>
        <w:rPr>
          <w:i/>
        </w:rPr>
        <w:t>R1# clock</w:t>
      </w:r>
    </w:p>
    <w:p w14:paraId="2BDFB025" w14:textId="5CF1F4C8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3BA6CC37" w14:textId="4FFC03FC" w:rsidR="00BF7205" w:rsidRDefault="007E3DC5" w:rsidP="007E3DC5">
      <w:pPr>
        <w:pStyle w:val="Akapitzlist"/>
        <w:ind w:left="700"/>
      </w:pPr>
      <w:r>
        <w:t xml:space="preserve">% Incomplete command. – </w:t>
      </w:r>
      <w:r w:rsidR="00B06068">
        <w:t>niekompletne polecenie</w:t>
      </w:r>
      <w:r>
        <w:t xml:space="preserve"> </w:t>
      </w:r>
    </w:p>
    <w:p w14:paraId="35928781" w14:textId="6037699F" w:rsidR="00BF7205" w:rsidRDefault="00BF7205" w:rsidP="00BF7205">
      <w:pPr>
        <w:pStyle w:val="Akapitzlist"/>
        <w:ind w:left="700"/>
      </w:pPr>
    </w:p>
    <w:p w14:paraId="7103CD41" w14:textId="470B3F64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„clock” ze znakiem zapytania:</w:t>
      </w:r>
    </w:p>
    <w:p w14:paraId="39E61F37" w14:textId="03865D2E" w:rsidR="00BF7205" w:rsidRPr="002F6E7A" w:rsidRDefault="00BF7205" w:rsidP="00BF7205">
      <w:pPr>
        <w:ind w:firstLine="708"/>
        <w:rPr>
          <w:i/>
        </w:rPr>
      </w:pPr>
      <w:r>
        <w:rPr>
          <w:i/>
        </w:rPr>
        <w:lastRenderedPageBreak/>
        <w:t>R1# clock ?</w:t>
      </w:r>
    </w:p>
    <w:p w14:paraId="4C484A56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3DDBE5D0" w14:textId="40B2A8FC" w:rsidR="00BF7205" w:rsidRDefault="007E3DC5" w:rsidP="007E3DC5">
      <w:pPr>
        <w:pStyle w:val="Akapitzlist"/>
        <w:ind w:left="700"/>
      </w:pPr>
      <w:r>
        <w:t>set</w:t>
      </w:r>
      <w:r>
        <w:tab/>
        <w:t xml:space="preserve">Set the time and date – rozwinięcie </w:t>
      </w:r>
      <w:r w:rsidR="00B06068">
        <w:t>polecenia</w:t>
      </w:r>
      <w:r>
        <w:t xml:space="preserve"> clock </w:t>
      </w:r>
      <w:r w:rsidR="00B06068">
        <w:t>oraz jej opis</w:t>
      </w:r>
    </w:p>
    <w:p w14:paraId="380C2518" w14:textId="77777777" w:rsidR="00BF7205" w:rsidRDefault="00BF7205" w:rsidP="00BF7205">
      <w:pPr>
        <w:pStyle w:val="Akapitzlist"/>
        <w:ind w:left="700"/>
      </w:pPr>
    </w:p>
    <w:p w14:paraId="010F8F50" w14:textId="02CED7D6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„clock set” ze znakiem zapytania:</w:t>
      </w:r>
    </w:p>
    <w:p w14:paraId="4CF99A2C" w14:textId="3610D0B5" w:rsidR="00BF7205" w:rsidRPr="002F6E7A" w:rsidRDefault="00BF7205" w:rsidP="00BF7205">
      <w:pPr>
        <w:ind w:firstLine="708"/>
        <w:rPr>
          <w:i/>
        </w:rPr>
      </w:pPr>
      <w:r>
        <w:rPr>
          <w:i/>
        </w:rPr>
        <w:t>R1# clock set ?</w:t>
      </w:r>
    </w:p>
    <w:p w14:paraId="1E9C66F9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71272D5B" w14:textId="3A97175B" w:rsidR="007E3DC5" w:rsidRDefault="007E3DC5" w:rsidP="007E3DC5">
      <w:pPr>
        <w:pStyle w:val="Akapitzlist"/>
        <w:ind w:left="700"/>
      </w:pPr>
      <w:r>
        <w:t>hh:mm:ss</w:t>
      </w:r>
      <w:r>
        <w:tab/>
        <w:t xml:space="preserve">Current Time – rozwinięcie </w:t>
      </w:r>
      <w:r w:rsidR="00B06068">
        <w:t>polecenia</w:t>
      </w:r>
      <w:r>
        <w:t xml:space="preserve"> clock set </w:t>
      </w:r>
      <w:r w:rsidR="00B06068">
        <w:t>oraz jej opis</w:t>
      </w:r>
    </w:p>
    <w:p w14:paraId="48DBE722" w14:textId="1674D810" w:rsidR="00BF7205" w:rsidRDefault="00BF7205" w:rsidP="00BF7205">
      <w:pPr>
        <w:pStyle w:val="Akapitzlist"/>
        <w:ind w:left="700"/>
      </w:pPr>
    </w:p>
    <w:p w14:paraId="363F7DEF" w14:textId="766DDBB7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„clock set 25:00:00” i nacisnąć ENTER:</w:t>
      </w:r>
    </w:p>
    <w:p w14:paraId="3CCEFD43" w14:textId="03D396DB" w:rsidR="00BF7205" w:rsidRPr="002F6E7A" w:rsidRDefault="00BF7205" w:rsidP="00BF7205">
      <w:pPr>
        <w:ind w:firstLine="708"/>
        <w:rPr>
          <w:i/>
        </w:rPr>
      </w:pPr>
      <w:r>
        <w:rPr>
          <w:i/>
        </w:rPr>
        <w:t>R1# clock set 25:00:00</w:t>
      </w:r>
    </w:p>
    <w:p w14:paraId="6BD6B919" w14:textId="77601905" w:rsidR="00BF7205" w:rsidRDefault="00BF7205" w:rsidP="00BF7205">
      <w:pPr>
        <w:pStyle w:val="Akapitzlist"/>
        <w:ind w:left="700"/>
      </w:pPr>
      <w:r>
        <w:t>Wskaż jakie informacje zostały zwrócone i co one oznaczają:</w:t>
      </w:r>
    </w:p>
    <w:p w14:paraId="2091C172" w14:textId="26C4826B" w:rsidR="00BF7205" w:rsidRDefault="007E3DC5" w:rsidP="007E3DC5">
      <w:pPr>
        <w:pStyle w:val="Akapitzlist"/>
        <w:ind w:left="700"/>
      </w:pPr>
      <w:r>
        <w:t xml:space="preserve">% Invalid input detected at ‘^’ marker – niepoprawnie wprowadzone dane oznaczone znakiem ‘^’ </w:t>
      </w:r>
    </w:p>
    <w:p w14:paraId="12B6F6E7" w14:textId="77777777" w:rsidR="00BF7205" w:rsidRDefault="00BF7205" w:rsidP="00BF7205">
      <w:pPr>
        <w:pStyle w:val="Akapitzlist"/>
        <w:ind w:left="700"/>
      </w:pPr>
    </w:p>
    <w:p w14:paraId="516BB5B2" w14:textId="3DD7FE7B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„cl” i nacisnąć ENTER:</w:t>
      </w:r>
    </w:p>
    <w:p w14:paraId="2C263C91" w14:textId="1DA87A9C" w:rsidR="00BF7205" w:rsidRPr="002F6E7A" w:rsidRDefault="00BF7205" w:rsidP="00BF7205">
      <w:pPr>
        <w:ind w:firstLine="708"/>
        <w:rPr>
          <w:i/>
        </w:rPr>
      </w:pPr>
      <w:r>
        <w:rPr>
          <w:i/>
        </w:rPr>
        <w:t>R1# cl</w:t>
      </w:r>
    </w:p>
    <w:p w14:paraId="51EE446A" w14:textId="77777777" w:rsidR="00BF7205" w:rsidRDefault="00BF7205" w:rsidP="00BF7205">
      <w:pPr>
        <w:pStyle w:val="Akapitzlist"/>
        <w:ind w:left="700"/>
      </w:pPr>
      <w:r>
        <w:t>Wskaż jakie informacje zostały zwrócone i co one oznaczają:</w:t>
      </w:r>
    </w:p>
    <w:p w14:paraId="3CC38A1F" w14:textId="53737E6A" w:rsidR="00B06068" w:rsidRDefault="007E3DC5" w:rsidP="00B06068">
      <w:pPr>
        <w:pStyle w:val="Akapitzlist"/>
        <w:ind w:left="700"/>
      </w:pPr>
      <w:r>
        <w:t xml:space="preserve">% Ambiguous command : „cl” </w:t>
      </w:r>
      <w:r w:rsidR="00B06068">
        <w:t xml:space="preserve">- polecenie niejednoznaczne, dwa polecenia zaczynające się na „cl” </w:t>
      </w:r>
    </w:p>
    <w:p w14:paraId="3496AB84" w14:textId="2A878E89" w:rsidR="00BF7205" w:rsidRDefault="00BF7205" w:rsidP="00BF7205">
      <w:pPr>
        <w:pStyle w:val="Akapitzlist"/>
        <w:ind w:left="700"/>
      </w:pPr>
    </w:p>
    <w:p w14:paraId="133EC225" w14:textId="77777777" w:rsidR="00BF7205" w:rsidRDefault="00BF7205" w:rsidP="00BF7205">
      <w:pPr>
        <w:pStyle w:val="Akapitzlist"/>
        <w:ind w:left="700"/>
      </w:pPr>
    </w:p>
    <w:p w14:paraId="2E2749AE" w14:textId="77777777" w:rsidR="00993FDA" w:rsidRDefault="00993FDA">
      <w:r>
        <w:br w:type="page"/>
      </w:r>
    </w:p>
    <w:p w14:paraId="3920584D" w14:textId="48D4FE29" w:rsidR="00BF7205" w:rsidRDefault="00BF7205" w:rsidP="00BF7205">
      <w:pPr>
        <w:pStyle w:val="Akapitzlist"/>
        <w:ind w:left="700"/>
      </w:pPr>
      <w:r>
        <w:lastRenderedPageBreak/>
        <w:t xml:space="preserve">Z wykorzystaniem pomocy kontekstowej (tj. znaku zapytania) ustaw aktualną dzisiejszą datę oraz godzinę w systemie operacyjnym. </w:t>
      </w:r>
      <w:r>
        <w:br/>
        <w:t>Wskaż jakie polecenie wykorzystałeś:</w:t>
      </w:r>
    </w:p>
    <w:p w14:paraId="72E79E96" w14:textId="6765E8E1" w:rsidR="00AA5739" w:rsidRDefault="00B06068" w:rsidP="00BF7205">
      <w:pPr>
        <w:pStyle w:val="Akapitzlist"/>
        <w:ind w:left="700"/>
      </w:pPr>
      <w:r>
        <w:t xml:space="preserve">clock set 12:29:00 29 MARCH 2025 </w:t>
      </w:r>
    </w:p>
    <w:sectPr w:rsidR="00AA57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542F4" w14:textId="77777777" w:rsidR="00E82990" w:rsidRDefault="00E82990" w:rsidP="001160FE">
      <w:pPr>
        <w:spacing w:after="0" w:line="240" w:lineRule="auto"/>
      </w:pPr>
      <w:r>
        <w:separator/>
      </w:r>
    </w:p>
  </w:endnote>
  <w:endnote w:type="continuationSeparator" w:id="0">
    <w:p w14:paraId="2275B154" w14:textId="77777777" w:rsidR="00E82990" w:rsidRDefault="00E82990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A23A897" w:rsidR="003027C8" w:rsidRDefault="003027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FC">
          <w:rPr>
            <w:noProof/>
          </w:rPr>
          <w:t>6</w:t>
        </w:r>
        <w:r>
          <w:fldChar w:fldCharType="end"/>
        </w:r>
      </w:p>
    </w:sdtContent>
  </w:sdt>
  <w:p w14:paraId="0C95C33E" w14:textId="77777777" w:rsidR="003027C8" w:rsidRDefault="003027C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690C2" w14:textId="77777777" w:rsidR="00E82990" w:rsidRDefault="00E82990" w:rsidP="001160FE">
      <w:pPr>
        <w:spacing w:after="0" w:line="240" w:lineRule="auto"/>
      </w:pPr>
      <w:r>
        <w:separator/>
      </w:r>
    </w:p>
  </w:footnote>
  <w:footnote w:type="continuationSeparator" w:id="0">
    <w:p w14:paraId="2E635E96" w14:textId="77777777" w:rsidR="00E82990" w:rsidRDefault="00E82990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A4"/>
    <w:rsid w:val="000D00A4"/>
    <w:rsid w:val="001160FE"/>
    <w:rsid w:val="001704B4"/>
    <w:rsid w:val="00196D05"/>
    <w:rsid w:val="00256872"/>
    <w:rsid w:val="00285587"/>
    <w:rsid w:val="002F6E7A"/>
    <w:rsid w:val="003027C8"/>
    <w:rsid w:val="003E13C2"/>
    <w:rsid w:val="004E55FC"/>
    <w:rsid w:val="004E77A4"/>
    <w:rsid w:val="004F6C66"/>
    <w:rsid w:val="00594A18"/>
    <w:rsid w:val="0062038F"/>
    <w:rsid w:val="0063794F"/>
    <w:rsid w:val="006C032F"/>
    <w:rsid w:val="006C151B"/>
    <w:rsid w:val="006F6ABB"/>
    <w:rsid w:val="0075266C"/>
    <w:rsid w:val="00790626"/>
    <w:rsid w:val="007E3DC5"/>
    <w:rsid w:val="0083250E"/>
    <w:rsid w:val="00863F8A"/>
    <w:rsid w:val="008F72A2"/>
    <w:rsid w:val="00907139"/>
    <w:rsid w:val="00961274"/>
    <w:rsid w:val="00993FDA"/>
    <w:rsid w:val="00A85287"/>
    <w:rsid w:val="00AA5739"/>
    <w:rsid w:val="00AC12C0"/>
    <w:rsid w:val="00B06068"/>
    <w:rsid w:val="00BF4FE0"/>
    <w:rsid w:val="00BF5764"/>
    <w:rsid w:val="00BF7205"/>
    <w:rsid w:val="00C1320C"/>
    <w:rsid w:val="00CE7E92"/>
    <w:rsid w:val="00CF63B5"/>
    <w:rsid w:val="00E244A5"/>
    <w:rsid w:val="00E82990"/>
    <w:rsid w:val="00EE4FBC"/>
    <w:rsid w:val="00F45248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styleId="Tekstdymka">
    <w:name w:val="Balloon Text"/>
    <w:basedOn w:val="Normalny"/>
    <w:link w:val="TekstdymkaZnak"/>
    <w:uiPriority w:val="99"/>
    <w:semiHidden/>
    <w:unhideWhenUsed/>
    <w:rsid w:val="004E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7A4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E55F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E55F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E55F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55F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55F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styleId="Tekstdymka">
    <w:name w:val="Balloon Text"/>
    <w:basedOn w:val="Normalny"/>
    <w:link w:val="TekstdymkaZnak"/>
    <w:uiPriority w:val="99"/>
    <w:semiHidden/>
    <w:unhideWhenUsed/>
    <w:rsid w:val="004E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7A4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E55F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E55F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E55F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55F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5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720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Student</cp:lastModifiedBy>
  <cp:revision>7</cp:revision>
  <dcterms:created xsi:type="dcterms:W3CDTF">2017-10-08T20:44:00Z</dcterms:created>
  <dcterms:modified xsi:type="dcterms:W3CDTF">2025-03-29T11:33:00Z</dcterms:modified>
</cp:coreProperties>
</file>