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328C" w14:textId="77777777" w:rsidR="00FE1C7A" w:rsidRPr="00363E0D" w:rsidRDefault="00FE1C7A" w:rsidP="00971AB1">
      <w:pPr>
        <w:jc w:val="center"/>
        <w:rPr>
          <w:rFonts w:ascii="Arial" w:hAnsi="Arial"/>
          <w:b/>
          <w:sz w:val="12"/>
          <w:szCs w:val="18"/>
          <w:lang w:val="es-MX"/>
        </w:rPr>
      </w:pPr>
    </w:p>
    <w:p w14:paraId="4E1F9686" w14:textId="77777777" w:rsidR="00357762" w:rsidRDefault="00357762" w:rsidP="00971AB1">
      <w:pPr>
        <w:jc w:val="center"/>
        <w:rPr>
          <w:rFonts w:ascii="Arial" w:hAnsi="Arial"/>
          <w:b/>
          <w:sz w:val="28"/>
          <w:szCs w:val="18"/>
          <w:lang w:val="es-MX"/>
        </w:rPr>
      </w:pPr>
    </w:p>
    <w:p w14:paraId="7116117F" w14:textId="3E012CC7" w:rsidR="00FC1B96" w:rsidRPr="00E654D3" w:rsidRDefault="00FC1B96" w:rsidP="00971AB1">
      <w:pPr>
        <w:jc w:val="center"/>
        <w:rPr>
          <w:rFonts w:ascii="Arial" w:hAnsi="Arial"/>
          <w:b/>
          <w:sz w:val="28"/>
          <w:szCs w:val="18"/>
          <w:lang w:val="es-MX"/>
        </w:rPr>
      </w:pPr>
      <w:r w:rsidRPr="00E654D3">
        <w:rPr>
          <w:rFonts w:ascii="Arial" w:hAnsi="Arial"/>
          <w:b/>
          <w:sz w:val="28"/>
          <w:szCs w:val="18"/>
          <w:lang w:val="es-MX"/>
        </w:rPr>
        <w:t>MARIO M. CARRERA</w:t>
      </w:r>
    </w:p>
    <w:p w14:paraId="76AA2E25" w14:textId="77777777" w:rsidR="00FE1C7A" w:rsidRPr="00E654D3" w:rsidRDefault="00FE1C7A" w:rsidP="00971AB1">
      <w:pPr>
        <w:jc w:val="center"/>
        <w:rPr>
          <w:rFonts w:ascii="Arial" w:hAnsi="Arial"/>
          <w:b/>
          <w:sz w:val="6"/>
          <w:szCs w:val="18"/>
          <w:lang w:val="es-MX"/>
        </w:rPr>
      </w:pPr>
    </w:p>
    <w:p w14:paraId="79B928C4" w14:textId="57933433" w:rsidR="00796C89" w:rsidRPr="005E79B6" w:rsidRDefault="0089011F" w:rsidP="00796C89">
      <w:pPr>
        <w:jc w:val="center"/>
        <w:rPr>
          <w:rFonts w:ascii="Arial" w:hAnsi="Arial" w:cs="Arial"/>
          <w:b/>
          <w:sz w:val="24"/>
          <w:szCs w:val="18"/>
        </w:rPr>
      </w:pPr>
      <w:r w:rsidRPr="005E79B6">
        <w:rPr>
          <w:rFonts w:ascii="Arial" w:hAnsi="Arial"/>
          <w:szCs w:val="18"/>
        </w:rPr>
        <w:t xml:space="preserve">10460 Ladera Drive, Lone Tree, </w:t>
      </w:r>
      <w:r w:rsidR="001F41E3" w:rsidRPr="005E79B6">
        <w:rPr>
          <w:rFonts w:ascii="Arial" w:hAnsi="Arial"/>
          <w:szCs w:val="18"/>
        </w:rPr>
        <w:t>Colorado 80124</w:t>
      </w:r>
      <w:r w:rsidR="002402F0" w:rsidRPr="005E79B6">
        <w:rPr>
          <w:rFonts w:ascii="Arial" w:hAnsi="Arial"/>
          <w:szCs w:val="18"/>
        </w:rPr>
        <w:t xml:space="preserve"> | </w:t>
      </w:r>
      <w:r w:rsidR="00971AB1" w:rsidRPr="005E79B6">
        <w:rPr>
          <w:rFonts w:ascii="Arial" w:hAnsi="Arial"/>
          <w:szCs w:val="18"/>
        </w:rPr>
        <w:t>303</w:t>
      </w:r>
      <w:r w:rsidR="002402F0" w:rsidRPr="005E79B6">
        <w:rPr>
          <w:rFonts w:ascii="Arial" w:hAnsi="Arial"/>
          <w:szCs w:val="18"/>
        </w:rPr>
        <w:t>.</w:t>
      </w:r>
      <w:r w:rsidR="00971AB1" w:rsidRPr="005E79B6">
        <w:rPr>
          <w:rFonts w:ascii="Arial" w:hAnsi="Arial"/>
          <w:szCs w:val="18"/>
        </w:rPr>
        <w:t>918</w:t>
      </w:r>
      <w:r w:rsidR="002402F0" w:rsidRPr="005E79B6">
        <w:rPr>
          <w:rFonts w:ascii="Arial" w:hAnsi="Arial"/>
          <w:szCs w:val="18"/>
        </w:rPr>
        <w:t>.</w:t>
      </w:r>
      <w:r w:rsidR="00971AB1" w:rsidRPr="005E79B6">
        <w:rPr>
          <w:rFonts w:ascii="Arial" w:hAnsi="Arial"/>
          <w:szCs w:val="18"/>
        </w:rPr>
        <w:t>1996</w:t>
      </w:r>
      <w:r w:rsidR="002402F0" w:rsidRPr="005E79B6">
        <w:rPr>
          <w:rFonts w:ascii="Arial" w:hAnsi="Arial"/>
          <w:szCs w:val="18"/>
        </w:rPr>
        <w:t xml:space="preserve"> |</w:t>
      </w:r>
      <w:r w:rsidR="003E2C44" w:rsidRPr="005E79B6">
        <w:rPr>
          <w:rFonts w:ascii="Arial" w:hAnsi="Arial"/>
          <w:szCs w:val="18"/>
        </w:rPr>
        <w:t xml:space="preserve"> </w:t>
      </w:r>
      <w:hyperlink r:id="rId6" w:history="1">
        <w:r w:rsidR="00796C89" w:rsidRPr="005E79B6">
          <w:rPr>
            <w:rStyle w:val="Hyperlink"/>
            <w:rFonts w:ascii="Arial" w:hAnsi="Arial"/>
            <w:color w:val="auto"/>
            <w:szCs w:val="18"/>
          </w:rPr>
          <w:t xml:space="preserve">carreramariom@gmail.com </w:t>
        </w:r>
      </w:hyperlink>
      <w:r w:rsidR="00796C89" w:rsidRPr="005E79B6">
        <w:rPr>
          <w:rFonts w:ascii="Arial" w:hAnsi="Arial"/>
          <w:szCs w:val="18"/>
        </w:rPr>
        <w:t xml:space="preserve"> </w:t>
      </w:r>
      <w:hyperlink r:id="rId7" w:history="1">
        <w:r w:rsidR="00796C89" w:rsidRPr="005E79B6">
          <w:rPr>
            <w:rStyle w:val="Hyperlink"/>
            <w:rFonts w:ascii="Arial" w:hAnsi="Arial" w:cs="Arial"/>
            <w:b/>
            <w:color w:val="auto"/>
            <w:sz w:val="18"/>
          </w:rPr>
          <w:t>www.linkedin.com/in/mario-m-carrera</w:t>
        </w:r>
      </w:hyperlink>
    </w:p>
    <w:p w14:paraId="4F5DD3A0" w14:textId="77777777" w:rsidR="00FC1B96" w:rsidRPr="005E79B6" w:rsidRDefault="00FC1B96" w:rsidP="002402F0">
      <w:pPr>
        <w:jc w:val="center"/>
        <w:rPr>
          <w:rFonts w:ascii="Arial" w:hAnsi="Arial"/>
          <w:szCs w:val="18"/>
        </w:rPr>
      </w:pPr>
    </w:p>
    <w:p w14:paraId="7064B243" w14:textId="77777777" w:rsidR="00971AB1" w:rsidRPr="00E654D3" w:rsidRDefault="00F22E5D" w:rsidP="00971AB1">
      <w:pPr>
        <w:pStyle w:val="BodyText"/>
        <w:jc w:val="center"/>
        <w:rPr>
          <w:b/>
          <w:sz w:val="22"/>
          <w:szCs w:val="18"/>
          <w:lang w:val="es-MX"/>
        </w:rPr>
      </w:pPr>
      <w:r w:rsidRPr="00E654D3">
        <w:rPr>
          <w:b/>
          <w:sz w:val="22"/>
          <w:szCs w:val="18"/>
          <w:lang w:val="es-MX"/>
        </w:rPr>
        <w:t>~</w:t>
      </w:r>
      <w:r w:rsidR="00871C76" w:rsidRPr="00E654D3">
        <w:rPr>
          <w:b/>
          <w:sz w:val="22"/>
          <w:szCs w:val="18"/>
          <w:lang w:val="es-MX"/>
        </w:rPr>
        <w:t>PROFILE AND ACCOMPLISHMENTS</w:t>
      </w:r>
      <w:r w:rsidRPr="00E654D3">
        <w:rPr>
          <w:b/>
          <w:sz w:val="22"/>
          <w:szCs w:val="18"/>
          <w:lang w:val="es-MX"/>
        </w:rPr>
        <w:t>~</w:t>
      </w:r>
    </w:p>
    <w:p w14:paraId="6217B4FD" w14:textId="77777777" w:rsidR="00D9100E" w:rsidRPr="00E654D3" w:rsidRDefault="00D9100E" w:rsidP="007A2287">
      <w:pPr>
        <w:pStyle w:val="BodyText"/>
        <w:rPr>
          <w:sz w:val="20"/>
          <w:szCs w:val="18"/>
          <w:lang w:val="es-MX"/>
        </w:rPr>
      </w:pPr>
    </w:p>
    <w:p w14:paraId="42874978" w14:textId="69A4E7AF" w:rsidR="00400876" w:rsidRDefault="001069B4" w:rsidP="008F3DD2">
      <w:pPr>
        <w:pStyle w:val="BodyText"/>
        <w:rPr>
          <w:sz w:val="22"/>
          <w:szCs w:val="18"/>
        </w:rPr>
      </w:pPr>
      <w:r>
        <w:rPr>
          <w:sz w:val="22"/>
          <w:szCs w:val="18"/>
        </w:rPr>
        <w:t>High</w:t>
      </w:r>
      <w:r w:rsidR="00000E90" w:rsidRPr="00DA5BAD">
        <w:rPr>
          <w:sz w:val="22"/>
          <w:szCs w:val="18"/>
        </w:rPr>
        <w:t xml:space="preserve">ly skilled </w:t>
      </w:r>
      <w:r w:rsidR="0097128F" w:rsidRPr="00DA5BAD">
        <w:rPr>
          <w:sz w:val="22"/>
          <w:szCs w:val="18"/>
        </w:rPr>
        <w:t>C-</w:t>
      </w:r>
      <w:r w:rsidR="00000E90" w:rsidRPr="00DA5BAD">
        <w:rPr>
          <w:sz w:val="22"/>
          <w:szCs w:val="18"/>
        </w:rPr>
        <w:t>l</w:t>
      </w:r>
      <w:r w:rsidR="0042738D" w:rsidRPr="00DA5BAD">
        <w:rPr>
          <w:sz w:val="22"/>
          <w:szCs w:val="18"/>
        </w:rPr>
        <w:t>evel e</w:t>
      </w:r>
      <w:r w:rsidR="007A2287" w:rsidRPr="00DA5BAD">
        <w:rPr>
          <w:sz w:val="22"/>
          <w:szCs w:val="18"/>
        </w:rPr>
        <w:t xml:space="preserve">xecutive </w:t>
      </w:r>
      <w:r w:rsidR="00876635" w:rsidRPr="00DA5BAD">
        <w:rPr>
          <w:sz w:val="22"/>
          <w:szCs w:val="18"/>
        </w:rPr>
        <w:t>l</w:t>
      </w:r>
      <w:r w:rsidR="007A2287" w:rsidRPr="00DA5BAD">
        <w:rPr>
          <w:sz w:val="22"/>
          <w:szCs w:val="18"/>
        </w:rPr>
        <w:t>eader</w:t>
      </w:r>
      <w:r w:rsidR="0042738D" w:rsidRPr="00DA5BAD">
        <w:rPr>
          <w:sz w:val="22"/>
          <w:szCs w:val="18"/>
        </w:rPr>
        <w:t>ship</w:t>
      </w:r>
      <w:r w:rsidR="009D2717" w:rsidRPr="00DA5BAD">
        <w:rPr>
          <w:sz w:val="22"/>
          <w:szCs w:val="18"/>
        </w:rPr>
        <w:t xml:space="preserve"> </w:t>
      </w:r>
      <w:r w:rsidR="00F92AD3" w:rsidRPr="00DA5BAD">
        <w:rPr>
          <w:sz w:val="22"/>
          <w:szCs w:val="18"/>
        </w:rPr>
        <w:t>delivering</w:t>
      </w:r>
      <w:r w:rsidR="00335EBF" w:rsidRPr="00DA5BAD">
        <w:rPr>
          <w:sz w:val="22"/>
          <w:szCs w:val="18"/>
        </w:rPr>
        <w:t xml:space="preserve"> growth and development</w:t>
      </w:r>
      <w:r w:rsidR="000A10E1" w:rsidRPr="00DA5BAD">
        <w:rPr>
          <w:sz w:val="22"/>
          <w:szCs w:val="18"/>
        </w:rPr>
        <w:t xml:space="preserve"> of</w:t>
      </w:r>
      <w:r w:rsidR="00335EBF" w:rsidRPr="00DA5BAD">
        <w:rPr>
          <w:sz w:val="22"/>
          <w:szCs w:val="18"/>
        </w:rPr>
        <w:t xml:space="preserve"> </w:t>
      </w:r>
      <w:r w:rsidR="0097128F" w:rsidRPr="00DA5BAD">
        <w:rPr>
          <w:sz w:val="22"/>
          <w:szCs w:val="18"/>
        </w:rPr>
        <w:t xml:space="preserve">solid </w:t>
      </w:r>
      <w:r w:rsidR="001F41E3">
        <w:rPr>
          <w:sz w:val="22"/>
          <w:szCs w:val="18"/>
        </w:rPr>
        <w:t xml:space="preserve">media </w:t>
      </w:r>
      <w:r w:rsidR="00CF28AD">
        <w:rPr>
          <w:sz w:val="22"/>
          <w:szCs w:val="18"/>
        </w:rPr>
        <w:t xml:space="preserve">operations. </w:t>
      </w:r>
      <w:r w:rsidR="004836A7">
        <w:rPr>
          <w:sz w:val="22"/>
          <w:szCs w:val="18"/>
        </w:rPr>
        <w:t xml:space="preserve">Over </w:t>
      </w:r>
      <w:r w:rsidR="00971AB1" w:rsidRPr="00DA5BAD">
        <w:rPr>
          <w:sz w:val="22"/>
          <w:szCs w:val="18"/>
        </w:rPr>
        <w:t xml:space="preserve">30 years of </w:t>
      </w:r>
      <w:r w:rsidR="00F65A9B" w:rsidRPr="00DA5BAD">
        <w:rPr>
          <w:sz w:val="22"/>
          <w:szCs w:val="18"/>
        </w:rPr>
        <w:t xml:space="preserve">P&amp;L, </w:t>
      </w:r>
      <w:r w:rsidR="00F65A9B">
        <w:rPr>
          <w:sz w:val="22"/>
          <w:szCs w:val="18"/>
        </w:rPr>
        <w:t xml:space="preserve">Operations, </w:t>
      </w:r>
      <w:r w:rsidRPr="00DA5BAD">
        <w:rPr>
          <w:sz w:val="22"/>
          <w:szCs w:val="18"/>
        </w:rPr>
        <w:t xml:space="preserve">General Management, </w:t>
      </w:r>
      <w:r w:rsidR="00F65A9B" w:rsidRPr="00DA5BAD">
        <w:rPr>
          <w:sz w:val="22"/>
          <w:szCs w:val="18"/>
        </w:rPr>
        <w:t>Sales</w:t>
      </w:r>
      <w:r w:rsidR="00F65A9B">
        <w:rPr>
          <w:sz w:val="22"/>
          <w:szCs w:val="18"/>
        </w:rPr>
        <w:t xml:space="preserve">, Marketing, Strategic planning, </w:t>
      </w:r>
      <w:r>
        <w:rPr>
          <w:sz w:val="22"/>
          <w:szCs w:val="18"/>
        </w:rPr>
        <w:t>with media programming</w:t>
      </w:r>
      <w:r w:rsidR="001C736D" w:rsidRPr="001C736D">
        <w:rPr>
          <w:rFonts w:cs="Arial"/>
          <w:bCs/>
          <w:sz w:val="24"/>
          <w:szCs w:val="18"/>
        </w:rPr>
        <w:t xml:space="preserve"> </w:t>
      </w:r>
      <w:r w:rsidR="001C736D" w:rsidRPr="001C736D">
        <w:rPr>
          <w:rFonts w:cs="Arial"/>
          <w:bCs/>
          <w:sz w:val="22"/>
          <w:szCs w:val="16"/>
        </w:rPr>
        <w:t>Content, Promotional and Event production responsibilities</w:t>
      </w:r>
      <w:r w:rsidR="001C736D">
        <w:rPr>
          <w:rFonts w:cs="Arial"/>
          <w:bCs/>
          <w:sz w:val="22"/>
          <w:szCs w:val="16"/>
        </w:rPr>
        <w:t xml:space="preserve"> </w:t>
      </w:r>
      <w:r w:rsidR="00971AB1" w:rsidRPr="00DA5BAD">
        <w:rPr>
          <w:sz w:val="22"/>
          <w:szCs w:val="18"/>
        </w:rPr>
        <w:t>including</w:t>
      </w:r>
      <w:r w:rsidR="00000E90" w:rsidRPr="00DA5BAD">
        <w:rPr>
          <w:sz w:val="22"/>
          <w:szCs w:val="18"/>
        </w:rPr>
        <w:t xml:space="preserve"> direct</w:t>
      </w:r>
      <w:r w:rsidR="00971AB1" w:rsidRPr="00DA5BAD">
        <w:rPr>
          <w:sz w:val="22"/>
          <w:szCs w:val="18"/>
        </w:rPr>
        <w:t xml:space="preserve"> </w:t>
      </w:r>
      <w:r w:rsidR="006C16D0">
        <w:rPr>
          <w:sz w:val="22"/>
          <w:szCs w:val="18"/>
        </w:rPr>
        <w:t>oversight of o</w:t>
      </w:r>
      <w:r>
        <w:rPr>
          <w:sz w:val="22"/>
          <w:szCs w:val="18"/>
        </w:rPr>
        <w:t>v</w:t>
      </w:r>
      <w:r w:rsidR="006C16D0">
        <w:rPr>
          <w:sz w:val="22"/>
          <w:szCs w:val="18"/>
        </w:rPr>
        <w:t xml:space="preserve">er </w:t>
      </w:r>
      <w:r w:rsidR="00EE06D0">
        <w:rPr>
          <w:sz w:val="22"/>
          <w:szCs w:val="18"/>
        </w:rPr>
        <w:t>1000 Division headcount</w:t>
      </w:r>
      <w:r w:rsidR="00F65A9B">
        <w:rPr>
          <w:sz w:val="22"/>
          <w:szCs w:val="18"/>
        </w:rPr>
        <w:t>.</w:t>
      </w:r>
      <w:r w:rsidR="001F41E3">
        <w:rPr>
          <w:sz w:val="22"/>
          <w:szCs w:val="18"/>
        </w:rPr>
        <w:t xml:space="preserve"> Earned</w:t>
      </w:r>
      <w:r w:rsidR="00000E90" w:rsidRPr="00DA5BAD">
        <w:rPr>
          <w:sz w:val="22"/>
          <w:szCs w:val="18"/>
        </w:rPr>
        <w:t xml:space="preserve"> key recognition</w:t>
      </w:r>
      <w:r w:rsidR="001F41E3">
        <w:rPr>
          <w:sz w:val="22"/>
          <w:szCs w:val="18"/>
        </w:rPr>
        <w:t xml:space="preserve"> through various awards including</w:t>
      </w:r>
      <w:r w:rsidR="00000E90" w:rsidRPr="00DA5BAD">
        <w:rPr>
          <w:sz w:val="22"/>
          <w:szCs w:val="18"/>
        </w:rPr>
        <w:t xml:space="preserve"> 14</w:t>
      </w:r>
      <w:r w:rsidR="006C16D0">
        <w:rPr>
          <w:sz w:val="22"/>
          <w:szCs w:val="18"/>
        </w:rPr>
        <w:t xml:space="preserve"> News</w:t>
      </w:r>
      <w:r w:rsidR="00000E90" w:rsidRPr="00DA5BAD">
        <w:rPr>
          <w:sz w:val="22"/>
          <w:szCs w:val="18"/>
        </w:rPr>
        <w:t xml:space="preserve"> Emmy</w:t>
      </w:r>
      <w:r w:rsidR="006C16D0">
        <w:rPr>
          <w:sz w:val="22"/>
          <w:szCs w:val="18"/>
        </w:rPr>
        <w:t xml:space="preserve">s, </w:t>
      </w:r>
      <w:r w:rsidR="001F41E3">
        <w:rPr>
          <w:sz w:val="22"/>
          <w:szCs w:val="18"/>
        </w:rPr>
        <w:t xml:space="preserve">American Jewish Committee Lifetime Achievement, </w:t>
      </w:r>
      <w:r w:rsidR="006C16D0">
        <w:rPr>
          <w:sz w:val="22"/>
          <w:szCs w:val="18"/>
        </w:rPr>
        <w:t xml:space="preserve">NFL Hispanic </w:t>
      </w:r>
      <w:proofErr w:type="gramStart"/>
      <w:r w:rsidR="006C16D0">
        <w:rPr>
          <w:sz w:val="22"/>
          <w:szCs w:val="18"/>
        </w:rPr>
        <w:t>Heritage</w:t>
      </w:r>
      <w:proofErr w:type="gramEnd"/>
      <w:r w:rsidR="006C16D0">
        <w:rPr>
          <w:sz w:val="22"/>
          <w:szCs w:val="18"/>
        </w:rPr>
        <w:t xml:space="preserve"> </w:t>
      </w:r>
      <w:r w:rsidR="00000E90" w:rsidRPr="00DA5BAD">
        <w:rPr>
          <w:sz w:val="22"/>
          <w:szCs w:val="18"/>
        </w:rPr>
        <w:t>and Community Service Broadcast Excellence Award</w:t>
      </w:r>
      <w:r w:rsidR="006C16D0">
        <w:rPr>
          <w:sz w:val="22"/>
          <w:szCs w:val="18"/>
        </w:rPr>
        <w:t>s</w:t>
      </w:r>
      <w:r w:rsidR="00000E90" w:rsidRPr="00DA5BAD">
        <w:rPr>
          <w:sz w:val="22"/>
          <w:szCs w:val="18"/>
        </w:rPr>
        <w:t>.</w:t>
      </w:r>
      <w:r w:rsidR="008D18F3" w:rsidRPr="00DA5BAD">
        <w:rPr>
          <w:sz w:val="22"/>
          <w:szCs w:val="18"/>
        </w:rPr>
        <w:t xml:space="preserve"> </w:t>
      </w:r>
    </w:p>
    <w:p w14:paraId="1A51A56D" w14:textId="77777777" w:rsidR="006A7F0A" w:rsidRDefault="00F22E5D" w:rsidP="004836A7">
      <w:pPr>
        <w:pStyle w:val="BodyText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>~</w:t>
      </w:r>
      <w:r w:rsidR="008B7E04" w:rsidRPr="008B7E04">
        <w:rPr>
          <w:b/>
          <w:sz w:val="22"/>
          <w:szCs w:val="18"/>
        </w:rPr>
        <w:t>KEY BOARD COMPETENCIES</w:t>
      </w:r>
      <w:r>
        <w:rPr>
          <w:b/>
          <w:sz w:val="22"/>
          <w:szCs w:val="18"/>
        </w:rPr>
        <w:t>~</w:t>
      </w:r>
    </w:p>
    <w:p w14:paraId="4943FD98" w14:textId="77777777" w:rsidR="008B7E04" w:rsidRDefault="008B7E04" w:rsidP="004836A7">
      <w:pPr>
        <w:pStyle w:val="BodyText"/>
        <w:jc w:val="center"/>
        <w:rPr>
          <w:b/>
          <w:sz w:val="28"/>
          <w:szCs w:val="18"/>
        </w:rPr>
      </w:pPr>
      <w:r w:rsidRPr="008B7E04">
        <w:rPr>
          <w:b/>
          <w:sz w:val="28"/>
          <w:szCs w:val="18"/>
        </w:rPr>
        <w:t xml:space="preserve"> </w:t>
      </w:r>
    </w:p>
    <w:p w14:paraId="70D43972" w14:textId="77777777" w:rsidR="00E15425" w:rsidRDefault="00E15425" w:rsidP="00E15425">
      <w:pPr>
        <w:pStyle w:val="BodyText"/>
        <w:jc w:val="left"/>
        <w:rPr>
          <w:b/>
          <w:sz w:val="22"/>
          <w:szCs w:val="18"/>
        </w:rPr>
      </w:pPr>
      <w:r w:rsidRPr="0095618E">
        <w:rPr>
          <w:b/>
          <w:sz w:val="22"/>
          <w:szCs w:val="18"/>
        </w:rPr>
        <w:t xml:space="preserve">General Management and Operations. </w:t>
      </w:r>
    </w:p>
    <w:p w14:paraId="39EA5831" w14:textId="77777777" w:rsidR="00E15425" w:rsidRDefault="00E15425" w:rsidP="00E15425">
      <w:pPr>
        <w:pStyle w:val="BodyText"/>
        <w:jc w:val="left"/>
        <w:rPr>
          <w:b/>
          <w:sz w:val="22"/>
          <w:szCs w:val="18"/>
        </w:rPr>
      </w:pPr>
      <w:r w:rsidRPr="0095618E">
        <w:rPr>
          <w:b/>
          <w:sz w:val="22"/>
          <w:szCs w:val="18"/>
        </w:rPr>
        <w:t>P</w:t>
      </w:r>
      <w:r>
        <w:rPr>
          <w:b/>
          <w:sz w:val="22"/>
          <w:szCs w:val="18"/>
        </w:rPr>
        <w:t xml:space="preserve">rofit </w:t>
      </w:r>
      <w:r w:rsidRPr="0095618E">
        <w:rPr>
          <w:b/>
          <w:sz w:val="22"/>
          <w:szCs w:val="18"/>
        </w:rPr>
        <w:t>&amp;</w:t>
      </w:r>
      <w:r>
        <w:rPr>
          <w:b/>
          <w:sz w:val="22"/>
          <w:szCs w:val="18"/>
        </w:rPr>
        <w:t xml:space="preserve"> </w:t>
      </w:r>
      <w:r w:rsidRPr="0095618E">
        <w:rPr>
          <w:b/>
          <w:sz w:val="22"/>
          <w:szCs w:val="18"/>
        </w:rPr>
        <w:t>L</w:t>
      </w:r>
      <w:r>
        <w:rPr>
          <w:b/>
          <w:sz w:val="22"/>
          <w:szCs w:val="18"/>
        </w:rPr>
        <w:t xml:space="preserve">oss Responsibilities. </w:t>
      </w:r>
    </w:p>
    <w:p w14:paraId="1E58A061" w14:textId="77777777" w:rsidR="001C736D" w:rsidRDefault="001C736D" w:rsidP="001C736D">
      <w:pPr>
        <w:pStyle w:val="BodyText"/>
        <w:jc w:val="left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Sales, </w:t>
      </w:r>
      <w:r w:rsidRPr="0095618E">
        <w:rPr>
          <w:b/>
          <w:sz w:val="22"/>
          <w:szCs w:val="18"/>
        </w:rPr>
        <w:t xml:space="preserve">Marketing, Advertising and Events. </w:t>
      </w:r>
    </w:p>
    <w:p w14:paraId="132777F0" w14:textId="77777777" w:rsidR="001C736D" w:rsidRDefault="001C736D" w:rsidP="001C736D">
      <w:pPr>
        <w:pStyle w:val="BodyText"/>
        <w:jc w:val="left"/>
        <w:rPr>
          <w:b/>
          <w:sz w:val="22"/>
          <w:szCs w:val="18"/>
        </w:rPr>
      </w:pPr>
      <w:r w:rsidRPr="0095618E">
        <w:rPr>
          <w:b/>
          <w:sz w:val="22"/>
          <w:szCs w:val="18"/>
        </w:rPr>
        <w:t xml:space="preserve">Strategic Planning Expertise. </w:t>
      </w:r>
    </w:p>
    <w:p w14:paraId="249DAB83" w14:textId="77777777" w:rsidR="001C736D" w:rsidRDefault="001C736D" w:rsidP="001C736D">
      <w:pPr>
        <w:pStyle w:val="BodyText"/>
        <w:jc w:val="left"/>
        <w:rPr>
          <w:b/>
          <w:sz w:val="22"/>
          <w:szCs w:val="18"/>
        </w:rPr>
      </w:pPr>
      <w:r w:rsidRPr="0095618E">
        <w:rPr>
          <w:b/>
          <w:sz w:val="22"/>
          <w:szCs w:val="18"/>
        </w:rPr>
        <w:t>Community, Governmental Affairs and Communications</w:t>
      </w:r>
      <w:r>
        <w:rPr>
          <w:b/>
          <w:sz w:val="22"/>
          <w:szCs w:val="18"/>
        </w:rPr>
        <w:t>.</w:t>
      </w:r>
    </w:p>
    <w:p w14:paraId="165C3227" w14:textId="62DDEA81" w:rsidR="009F0E81" w:rsidRDefault="009F0E81" w:rsidP="009F0E81">
      <w:pPr>
        <w:pStyle w:val="BodyText"/>
        <w:jc w:val="left"/>
        <w:rPr>
          <w:b/>
          <w:sz w:val="22"/>
          <w:szCs w:val="18"/>
        </w:rPr>
      </w:pPr>
      <w:r w:rsidRPr="0095618E">
        <w:rPr>
          <w:b/>
          <w:sz w:val="22"/>
          <w:szCs w:val="18"/>
        </w:rPr>
        <w:t>Industry Knowledge.</w:t>
      </w:r>
      <w:r>
        <w:rPr>
          <w:b/>
          <w:sz w:val="22"/>
          <w:szCs w:val="18"/>
        </w:rPr>
        <w:t xml:space="preserve"> Media.</w:t>
      </w:r>
      <w:r w:rsidRPr="0095618E">
        <w:rPr>
          <w:b/>
          <w:sz w:val="22"/>
          <w:szCs w:val="18"/>
        </w:rPr>
        <w:t xml:space="preserve"> </w:t>
      </w:r>
    </w:p>
    <w:p w14:paraId="6454A706" w14:textId="77777777" w:rsidR="008B7E04" w:rsidRDefault="008B7E04" w:rsidP="004836A7">
      <w:pPr>
        <w:pStyle w:val="BodyText"/>
        <w:jc w:val="center"/>
        <w:rPr>
          <w:b/>
          <w:sz w:val="22"/>
          <w:szCs w:val="18"/>
        </w:rPr>
      </w:pPr>
    </w:p>
    <w:p w14:paraId="1E987BE1" w14:textId="77777777" w:rsidR="004836A7" w:rsidRPr="004836A7" w:rsidRDefault="00F22E5D" w:rsidP="004836A7">
      <w:pPr>
        <w:pStyle w:val="BodyText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>~</w:t>
      </w:r>
      <w:r w:rsidR="004836A7" w:rsidRPr="004836A7">
        <w:rPr>
          <w:b/>
          <w:sz w:val="22"/>
          <w:szCs w:val="18"/>
        </w:rPr>
        <w:t xml:space="preserve">CORPORATE BOARD </w:t>
      </w:r>
      <w:r w:rsidR="008B7E04">
        <w:rPr>
          <w:b/>
          <w:sz w:val="22"/>
          <w:szCs w:val="18"/>
        </w:rPr>
        <w:t>OF DIRECTORS AND PROFESSIONAL EXPERIENCE</w:t>
      </w:r>
      <w:r>
        <w:rPr>
          <w:b/>
          <w:sz w:val="22"/>
          <w:szCs w:val="18"/>
        </w:rPr>
        <w:t>~</w:t>
      </w:r>
    </w:p>
    <w:p w14:paraId="5AD53363" w14:textId="77777777" w:rsidR="004836A7" w:rsidRDefault="004836A7" w:rsidP="004836A7">
      <w:pPr>
        <w:jc w:val="both"/>
        <w:rPr>
          <w:rFonts w:ascii="Arial" w:hAnsi="Arial"/>
          <w:b/>
          <w:szCs w:val="18"/>
        </w:rPr>
      </w:pPr>
    </w:p>
    <w:p w14:paraId="6E90DAD7" w14:textId="3BAC449B" w:rsidR="00E654D3" w:rsidRPr="00E654D3" w:rsidRDefault="00E654D3" w:rsidP="004836A7">
      <w:pPr>
        <w:jc w:val="both"/>
        <w:rPr>
          <w:rFonts w:ascii="Arial" w:hAnsi="Arial"/>
          <w:b/>
          <w:szCs w:val="18"/>
        </w:rPr>
      </w:pPr>
      <w:r w:rsidRPr="00E654D3">
        <w:rPr>
          <w:rFonts w:ascii="Arial" w:hAnsi="Arial"/>
          <w:b/>
          <w:szCs w:val="18"/>
        </w:rPr>
        <w:t>Colorado Latino Leadership, Advocacy &amp; Re</w:t>
      </w:r>
      <w:r>
        <w:rPr>
          <w:rFonts w:ascii="Arial" w:hAnsi="Arial"/>
          <w:b/>
          <w:szCs w:val="18"/>
        </w:rPr>
        <w:t xml:space="preserve">search Organization, CLLARO.  </w:t>
      </w:r>
      <w:r>
        <w:rPr>
          <w:rFonts w:ascii="Arial" w:hAnsi="Arial"/>
          <w:szCs w:val="18"/>
        </w:rPr>
        <w:t xml:space="preserve">First 501c3 Non-Profit and Non-Partisan Latino Community Organization in the country. Focused on Leadership Development and Research Policy. </w:t>
      </w:r>
    </w:p>
    <w:p w14:paraId="17694BB0" w14:textId="77777777" w:rsidR="00E654D3" w:rsidRPr="00E654D3" w:rsidRDefault="00E654D3" w:rsidP="004836A7">
      <w:pPr>
        <w:jc w:val="both"/>
        <w:rPr>
          <w:rFonts w:ascii="Arial" w:hAnsi="Arial"/>
          <w:b/>
          <w:szCs w:val="18"/>
        </w:rPr>
      </w:pPr>
    </w:p>
    <w:p w14:paraId="393C2E29" w14:textId="657FD972" w:rsidR="00E654D3" w:rsidRPr="00E654D3" w:rsidRDefault="00E654D3" w:rsidP="00E654D3">
      <w:pPr>
        <w:jc w:val="both"/>
        <w:rPr>
          <w:rFonts w:ascii="Arial" w:hAnsi="Arial"/>
          <w:szCs w:val="18"/>
          <w:lang w:val="it-IT"/>
        </w:rPr>
      </w:pPr>
      <w:r w:rsidRPr="00E654D3">
        <w:rPr>
          <w:rFonts w:ascii="Arial" w:hAnsi="Arial"/>
          <w:b/>
          <w:szCs w:val="18"/>
          <w:lang w:val="it-IT"/>
        </w:rPr>
        <w:t xml:space="preserve">President/CEO, </w:t>
      </w:r>
      <w:r w:rsidRPr="00E654D3">
        <w:rPr>
          <w:rFonts w:ascii="Arial" w:hAnsi="Arial"/>
          <w:szCs w:val="18"/>
          <w:lang w:val="it-IT"/>
        </w:rPr>
        <w:t>2022-Present</w:t>
      </w:r>
    </w:p>
    <w:p w14:paraId="188AEA2C" w14:textId="187354FB" w:rsidR="00335D9A" w:rsidRPr="00CF28AD" w:rsidRDefault="00E654D3" w:rsidP="00CF28AD">
      <w:pPr>
        <w:numPr>
          <w:ilvl w:val="0"/>
          <w:numId w:val="5"/>
        </w:numPr>
        <w:tabs>
          <w:tab w:val="clear" w:pos="720"/>
          <w:tab w:val="num" w:pos="360"/>
        </w:tabs>
        <w:ind w:left="0" w:firstLine="0"/>
        <w:rPr>
          <w:rFonts w:ascii="Arial" w:hAnsi="Arial"/>
          <w:szCs w:val="18"/>
        </w:rPr>
      </w:pPr>
      <w:r>
        <w:rPr>
          <w:rFonts w:ascii="Arial" w:hAnsi="Arial"/>
          <w:szCs w:val="18"/>
        </w:rPr>
        <w:t xml:space="preserve">Restructuring </w:t>
      </w:r>
      <w:r w:rsidR="00335D9A">
        <w:rPr>
          <w:rFonts w:ascii="Arial" w:hAnsi="Arial"/>
          <w:szCs w:val="18"/>
        </w:rPr>
        <w:t xml:space="preserve">$1.3 Million </w:t>
      </w:r>
      <w:r>
        <w:rPr>
          <w:rFonts w:ascii="Arial" w:hAnsi="Arial"/>
          <w:szCs w:val="18"/>
        </w:rPr>
        <w:t>organiza</w:t>
      </w:r>
      <w:r w:rsidR="00335D9A">
        <w:rPr>
          <w:rFonts w:ascii="Arial" w:hAnsi="Arial"/>
          <w:szCs w:val="18"/>
        </w:rPr>
        <w:t>tion to increase scale of Leadership</w:t>
      </w:r>
      <w:r w:rsidR="00CF28AD">
        <w:rPr>
          <w:rFonts w:ascii="Arial" w:hAnsi="Arial"/>
          <w:szCs w:val="18"/>
        </w:rPr>
        <w:t>/</w:t>
      </w:r>
      <w:r w:rsidR="00335D9A">
        <w:rPr>
          <w:rFonts w:ascii="Arial" w:hAnsi="Arial"/>
          <w:szCs w:val="18"/>
        </w:rPr>
        <w:t>Advocacy</w:t>
      </w:r>
      <w:r w:rsidR="00CF28AD">
        <w:rPr>
          <w:rFonts w:ascii="Arial" w:hAnsi="Arial"/>
          <w:szCs w:val="18"/>
        </w:rPr>
        <w:t>/Research</w:t>
      </w:r>
      <w:r w:rsidR="00335D9A">
        <w:rPr>
          <w:rFonts w:ascii="Arial" w:hAnsi="Arial"/>
          <w:szCs w:val="18"/>
        </w:rPr>
        <w:t xml:space="preserve"> Programs.</w:t>
      </w:r>
    </w:p>
    <w:p w14:paraId="5CBC6166" w14:textId="7E611908" w:rsidR="00335D9A" w:rsidRPr="00335D9A" w:rsidRDefault="00335D9A" w:rsidP="00E654D3">
      <w:pPr>
        <w:numPr>
          <w:ilvl w:val="0"/>
          <w:numId w:val="5"/>
        </w:numPr>
        <w:tabs>
          <w:tab w:val="clear" w:pos="720"/>
          <w:tab w:val="num" w:pos="360"/>
        </w:tabs>
        <w:ind w:left="0" w:firstLine="0"/>
        <w:jc w:val="both"/>
        <w:rPr>
          <w:rFonts w:ascii="Arial" w:hAnsi="Arial"/>
          <w:szCs w:val="18"/>
        </w:rPr>
      </w:pPr>
      <w:r>
        <w:rPr>
          <w:rFonts w:ascii="Arial" w:hAnsi="Arial" w:cs="Arial"/>
          <w:szCs w:val="18"/>
        </w:rPr>
        <w:t xml:space="preserve">Raised $652k in five months for staffing new research initiative. </w:t>
      </w:r>
    </w:p>
    <w:p w14:paraId="6D4C47F3" w14:textId="2B05A42F" w:rsidR="00335D9A" w:rsidRPr="00335D9A" w:rsidRDefault="00335D9A" w:rsidP="00E654D3">
      <w:pPr>
        <w:numPr>
          <w:ilvl w:val="0"/>
          <w:numId w:val="5"/>
        </w:numPr>
        <w:tabs>
          <w:tab w:val="clear" w:pos="720"/>
          <w:tab w:val="num" w:pos="360"/>
        </w:tabs>
        <w:ind w:left="0" w:firstLine="0"/>
        <w:jc w:val="both"/>
        <w:rPr>
          <w:rFonts w:ascii="Arial" w:hAnsi="Arial"/>
          <w:szCs w:val="18"/>
        </w:rPr>
      </w:pPr>
      <w:r>
        <w:rPr>
          <w:rFonts w:ascii="Arial" w:hAnsi="Arial" w:cs="Arial"/>
          <w:szCs w:val="18"/>
        </w:rPr>
        <w:t xml:space="preserve">Secured US Ambassador Ken Salazar </w:t>
      </w:r>
      <w:r w:rsidR="006E7CA6">
        <w:rPr>
          <w:rFonts w:ascii="Arial" w:hAnsi="Arial" w:cs="Arial"/>
          <w:szCs w:val="18"/>
        </w:rPr>
        <w:t xml:space="preserve">as </w:t>
      </w:r>
      <w:r>
        <w:rPr>
          <w:rFonts w:ascii="Arial" w:hAnsi="Arial" w:cs="Arial"/>
          <w:szCs w:val="18"/>
        </w:rPr>
        <w:t>keynote</w:t>
      </w:r>
      <w:r w:rsidR="00CF28AD">
        <w:rPr>
          <w:rFonts w:ascii="Arial" w:hAnsi="Arial" w:cs="Arial"/>
          <w:szCs w:val="18"/>
        </w:rPr>
        <w:t>. R</w:t>
      </w:r>
      <w:r>
        <w:rPr>
          <w:rFonts w:ascii="Arial" w:hAnsi="Arial" w:cs="Arial"/>
          <w:szCs w:val="18"/>
        </w:rPr>
        <w:t xml:space="preserve">aised </w:t>
      </w:r>
      <w:r w:rsidR="006E7CA6">
        <w:rPr>
          <w:rFonts w:ascii="Arial" w:hAnsi="Arial" w:cs="Arial"/>
          <w:szCs w:val="18"/>
        </w:rPr>
        <w:t xml:space="preserve">awards </w:t>
      </w:r>
      <w:r w:rsidR="005E79B6">
        <w:rPr>
          <w:rFonts w:ascii="Arial" w:hAnsi="Arial" w:cs="Arial"/>
          <w:szCs w:val="18"/>
        </w:rPr>
        <w:t xml:space="preserve">event </w:t>
      </w:r>
      <w:r w:rsidR="00CF28AD">
        <w:rPr>
          <w:rFonts w:ascii="Arial" w:hAnsi="Arial" w:cs="Arial"/>
          <w:szCs w:val="18"/>
        </w:rPr>
        <w:t xml:space="preserve">funds </w:t>
      </w:r>
      <w:r>
        <w:rPr>
          <w:rFonts w:ascii="Arial" w:hAnsi="Arial" w:cs="Arial"/>
          <w:szCs w:val="18"/>
        </w:rPr>
        <w:t>10x more than prior.</w:t>
      </w:r>
    </w:p>
    <w:p w14:paraId="20E1D71F" w14:textId="5712965E" w:rsidR="00E654D3" w:rsidRDefault="00E654D3" w:rsidP="00E654D3">
      <w:pPr>
        <w:jc w:val="both"/>
        <w:rPr>
          <w:rFonts w:ascii="Arial" w:hAnsi="Arial"/>
          <w:b/>
          <w:szCs w:val="18"/>
        </w:rPr>
      </w:pPr>
    </w:p>
    <w:p w14:paraId="1C4FFACE" w14:textId="53D910AB" w:rsidR="009D2717" w:rsidRPr="00DA5BAD" w:rsidRDefault="00906440" w:rsidP="00906440">
      <w:pPr>
        <w:jc w:val="both"/>
        <w:rPr>
          <w:rFonts w:ascii="Arial" w:hAnsi="Arial"/>
          <w:b/>
          <w:szCs w:val="18"/>
        </w:rPr>
      </w:pPr>
      <w:r w:rsidRPr="00DA5BAD">
        <w:rPr>
          <w:rFonts w:ascii="Arial" w:hAnsi="Arial"/>
          <w:b/>
          <w:szCs w:val="18"/>
        </w:rPr>
        <w:t>ENTRAVISION COMMUNICATIONS CORPORATION</w:t>
      </w:r>
      <w:r w:rsidR="00292774" w:rsidRPr="00DA5BAD">
        <w:rPr>
          <w:rFonts w:ascii="Arial" w:hAnsi="Arial"/>
          <w:b/>
          <w:szCs w:val="18"/>
        </w:rPr>
        <w:t xml:space="preserve"> </w:t>
      </w:r>
      <w:r w:rsidR="00DA5BAD">
        <w:rPr>
          <w:rFonts w:ascii="Arial" w:hAnsi="Arial"/>
          <w:b/>
          <w:szCs w:val="18"/>
        </w:rPr>
        <w:t>(NYSE: EVC)</w:t>
      </w:r>
      <w:r w:rsidR="00292774" w:rsidRPr="00DA5BAD">
        <w:rPr>
          <w:rFonts w:ascii="Arial" w:hAnsi="Arial"/>
          <w:b/>
          <w:szCs w:val="18"/>
        </w:rPr>
        <w:t xml:space="preserve"> </w:t>
      </w:r>
      <w:r w:rsidR="0057114D" w:rsidRPr="00DA5BAD">
        <w:rPr>
          <w:rFonts w:ascii="Arial" w:hAnsi="Arial"/>
          <w:b/>
          <w:szCs w:val="18"/>
        </w:rPr>
        <w:t>2003-2019</w:t>
      </w:r>
    </w:p>
    <w:p w14:paraId="43558295" w14:textId="44F580CE" w:rsidR="00611B54" w:rsidRDefault="00843EB9" w:rsidP="00906440">
      <w:pPr>
        <w:jc w:val="both"/>
        <w:rPr>
          <w:rFonts w:ascii="Arial" w:hAnsi="Arial"/>
          <w:i/>
          <w:szCs w:val="18"/>
        </w:rPr>
      </w:pPr>
      <w:r>
        <w:rPr>
          <w:rFonts w:ascii="Arial" w:hAnsi="Arial"/>
          <w:i/>
          <w:szCs w:val="18"/>
        </w:rPr>
        <w:t xml:space="preserve">$250M+ Russell 3000 </w:t>
      </w:r>
      <w:r w:rsidR="00292774" w:rsidRPr="00DA5BAD">
        <w:rPr>
          <w:rFonts w:ascii="Arial" w:hAnsi="Arial"/>
          <w:i/>
          <w:szCs w:val="18"/>
        </w:rPr>
        <w:t>Largest affiliate group of Univision Television Stations, O&amp;O Radio stations, Radio Network and Top Hispanic Digital Network</w:t>
      </w:r>
      <w:r w:rsidR="00F95296" w:rsidRPr="00F95296">
        <w:rPr>
          <w:rFonts w:ascii="Arial" w:hAnsi="Arial"/>
          <w:i/>
          <w:szCs w:val="18"/>
        </w:rPr>
        <w:t xml:space="preserve">. </w:t>
      </w:r>
    </w:p>
    <w:p w14:paraId="427F6E7D" w14:textId="77777777" w:rsidR="00F95296" w:rsidRPr="00DA5BAD" w:rsidRDefault="00F95296" w:rsidP="00906440">
      <w:pPr>
        <w:jc w:val="both"/>
        <w:rPr>
          <w:rFonts w:ascii="Arial" w:hAnsi="Arial"/>
          <w:b/>
          <w:sz w:val="20"/>
          <w:szCs w:val="16"/>
        </w:rPr>
      </w:pPr>
    </w:p>
    <w:p w14:paraId="2DBE7B84" w14:textId="7E42F9C4" w:rsidR="009D2717" w:rsidRPr="00DA5BAD" w:rsidRDefault="009D2717" w:rsidP="00906440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Chief Revenue Officer</w:t>
      </w:r>
      <w:bookmarkStart w:id="0" w:name="_Hlk132651044"/>
      <w:r w:rsidR="0057114D" w:rsidRPr="00DA5BAD">
        <w:rPr>
          <w:rFonts w:ascii="Arial" w:hAnsi="Arial"/>
          <w:b/>
          <w:szCs w:val="18"/>
        </w:rPr>
        <w:t xml:space="preserve">, </w:t>
      </w:r>
      <w:r w:rsidRPr="00DA5BAD">
        <w:rPr>
          <w:rFonts w:ascii="Arial" w:hAnsi="Arial"/>
          <w:szCs w:val="18"/>
        </w:rPr>
        <w:t>201</w:t>
      </w:r>
      <w:r w:rsidR="008D18F3" w:rsidRPr="00DA5BAD">
        <w:rPr>
          <w:rFonts w:ascii="Arial" w:hAnsi="Arial"/>
          <w:szCs w:val="18"/>
        </w:rPr>
        <w:t>3</w:t>
      </w:r>
      <w:r w:rsidRPr="00DA5BAD">
        <w:rPr>
          <w:rFonts w:ascii="Arial" w:hAnsi="Arial"/>
          <w:szCs w:val="18"/>
        </w:rPr>
        <w:t>-</w:t>
      </w:r>
      <w:r w:rsidR="001E10CA" w:rsidRPr="00DA5BAD">
        <w:rPr>
          <w:rFonts w:ascii="Arial" w:hAnsi="Arial"/>
          <w:szCs w:val="18"/>
        </w:rPr>
        <w:t>2019</w:t>
      </w:r>
    </w:p>
    <w:p w14:paraId="7F954314" w14:textId="77777777" w:rsidR="00F65A9B" w:rsidRDefault="006C16D0" w:rsidP="0067597C">
      <w:pPr>
        <w:numPr>
          <w:ilvl w:val="0"/>
          <w:numId w:val="5"/>
        </w:numPr>
        <w:tabs>
          <w:tab w:val="clear" w:pos="720"/>
          <w:tab w:val="num" w:pos="360"/>
        </w:tabs>
        <w:ind w:left="0" w:firstLine="0"/>
        <w:rPr>
          <w:rFonts w:ascii="Arial" w:hAnsi="Arial"/>
          <w:szCs w:val="18"/>
        </w:rPr>
      </w:pPr>
      <w:r>
        <w:rPr>
          <w:rFonts w:ascii="Arial" w:hAnsi="Arial"/>
          <w:szCs w:val="18"/>
        </w:rPr>
        <w:t xml:space="preserve">Responsible for all </w:t>
      </w:r>
      <w:r w:rsidR="00292774" w:rsidRPr="0067597C">
        <w:rPr>
          <w:rFonts w:ascii="Arial" w:hAnsi="Arial"/>
          <w:szCs w:val="18"/>
        </w:rPr>
        <w:t>M</w:t>
      </w:r>
      <w:r w:rsidR="00611B54" w:rsidRPr="0067597C">
        <w:rPr>
          <w:rFonts w:ascii="Arial" w:hAnsi="Arial"/>
          <w:szCs w:val="18"/>
        </w:rPr>
        <w:t>edia</w:t>
      </w:r>
      <w:r w:rsidR="009A0ADC" w:rsidRPr="0067597C">
        <w:rPr>
          <w:rFonts w:ascii="Arial" w:hAnsi="Arial"/>
          <w:szCs w:val="18"/>
        </w:rPr>
        <w:t xml:space="preserve"> </w:t>
      </w:r>
      <w:r>
        <w:rPr>
          <w:rFonts w:ascii="Arial" w:hAnsi="Arial"/>
          <w:szCs w:val="18"/>
        </w:rPr>
        <w:t xml:space="preserve">Platform </w:t>
      </w:r>
      <w:r w:rsidR="0097128F" w:rsidRPr="0067597C">
        <w:rPr>
          <w:rFonts w:ascii="Arial" w:hAnsi="Arial"/>
          <w:szCs w:val="18"/>
        </w:rPr>
        <w:t>Sales</w:t>
      </w:r>
      <w:r>
        <w:rPr>
          <w:rFonts w:ascii="Arial" w:hAnsi="Arial"/>
          <w:szCs w:val="18"/>
        </w:rPr>
        <w:t>, Operations</w:t>
      </w:r>
      <w:r w:rsidR="0097128F" w:rsidRPr="0067597C">
        <w:rPr>
          <w:rFonts w:ascii="Arial" w:hAnsi="Arial"/>
          <w:szCs w:val="18"/>
        </w:rPr>
        <w:t xml:space="preserve"> and Content </w:t>
      </w:r>
      <w:r w:rsidR="008D18F3" w:rsidRPr="0067597C">
        <w:rPr>
          <w:rFonts w:ascii="Arial" w:hAnsi="Arial"/>
          <w:szCs w:val="18"/>
        </w:rPr>
        <w:t>oversight</w:t>
      </w:r>
      <w:r w:rsidR="003D0082">
        <w:rPr>
          <w:rFonts w:ascii="Arial" w:hAnsi="Arial"/>
          <w:szCs w:val="18"/>
        </w:rPr>
        <w:t>.</w:t>
      </w:r>
      <w:r w:rsidR="000A10E1" w:rsidRPr="0067597C">
        <w:rPr>
          <w:rFonts w:ascii="Arial" w:hAnsi="Arial"/>
          <w:szCs w:val="18"/>
        </w:rPr>
        <w:t xml:space="preserve"> </w:t>
      </w:r>
      <w:r w:rsidR="00F65A9B">
        <w:rPr>
          <w:rFonts w:ascii="Arial" w:hAnsi="Arial"/>
          <w:szCs w:val="18"/>
        </w:rPr>
        <w:t>10</w:t>
      </w:r>
      <w:r w:rsidR="000A10E1" w:rsidRPr="0067597C">
        <w:rPr>
          <w:rFonts w:ascii="Arial" w:hAnsi="Arial"/>
          <w:szCs w:val="18"/>
        </w:rPr>
        <w:t xml:space="preserve">00 </w:t>
      </w:r>
      <w:r>
        <w:rPr>
          <w:rFonts w:ascii="Arial" w:hAnsi="Arial"/>
          <w:szCs w:val="18"/>
        </w:rPr>
        <w:t>headcount</w:t>
      </w:r>
      <w:r w:rsidR="00F37B2D">
        <w:rPr>
          <w:rFonts w:ascii="Arial" w:hAnsi="Arial"/>
          <w:szCs w:val="18"/>
        </w:rPr>
        <w:t>.</w:t>
      </w:r>
    </w:p>
    <w:p w14:paraId="1C3B4516" w14:textId="77777777" w:rsidR="00E01AB5" w:rsidRPr="00F65A9B" w:rsidRDefault="00F65A9B" w:rsidP="0067597C">
      <w:pPr>
        <w:numPr>
          <w:ilvl w:val="0"/>
          <w:numId w:val="5"/>
        </w:numPr>
        <w:tabs>
          <w:tab w:val="clear" w:pos="720"/>
          <w:tab w:val="num" w:pos="360"/>
        </w:tabs>
        <w:ind w:left="0" w:firstLine="0"/>
        <w:rPr>
          <w:rFonts w:ascii="Arial" w:hAnsi="Arial" w:cs="Arial"/>
          <w:szCs w:val="18"/>
        </w:rPr>
      </w:pPr>
      <w:r w:rsidRPr="00F65A9B">
        <w:rPr>
          <w:rFonts w:ascii="Arial" w:hAnsi="Arial" w:cs="Arial"/>
          <w:szCs w:val="18"/>
        </w:rPr>
        <w:t xml:space="preserve">Delivered CAGR of 5% in Total Revenue exceeding $200mm </w:t>
      </w:r>
      <w:r>
        <w:rPr>
          <w:rFonts w:ascii="Arial" w:hAnsi="Arial" w:cs="Arial"/>
          <w:szCs w:val="18"/>
        </w:rPr>
        <w:t>fr</w:t>
      </w:r>
      <w:r w:rsidRPr="00F65A9B">
        <w:rPr>
          <w:rFonts w:ascii="Arial" w:hAnsi="Arial" w:cs="Arial"/>
          <w:szCs w:val="18"/>
        </w:rPr>
        <w:t>om 2012 to 2016.</w:t>
      </w:r>
    </w:p>
    <w:p w14:paraId="28D62959" w14:textId="77777777" w:rsidR="009A4249" w:rsidRPr="00DA5BAD" w:rsidRDefault="001126B5" w:rsidP="009A4249">
      <w:pPr>
        <w:numPr>
          <w:ilvl w:val="0"/>
          <w:numId w:val="5"/>
        </w:numPr>
        <w:tabs>
          <w:tab w:val="clear" w:pos="720"/>
          <w:tab w:val="num" w:pos="360"/>
        </w:tabs>
        <w:ind w:left="0" w:firstLine="0"/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szCs w:val="18"/>
        </w:rPr>
        <w:t xml:space="preserve">Contributed to </w:t>
      </w:r>
      <w:r w:rsidR="009A4249" w:rsidRPr="00DA5BAD">
        <w:rPr>
          <w:rFonts w:ascii="Arial" w:hAnsi="Arial"/>
          <w:szCs w:val="18"/>
        </w:rPr>
        <w:t xml:space="preserve">strategic </w:t>
      </w:r>
      <w:r w:rsidR="001A5A67" w:rsidRPr="00DA5BAD">
        <w:rPr>
          <w:rFonts w:ascii="Arial" w:hAnsi="Arial"/>
          <w:szCs w:val="18"/>
        </w:rPr>
        <w:t xml:space="preserve">company </w:t>
      </w:r>
      <w:r w:rsidR="009A4249" w:rsidRPr="00DA5BAD">
        <w:rPr>
          <w:rFonts w:ascii="Arial" w:hAnsi="Arial"/>
          <w:szCs w:val="18"/>
        </w:rPr>
        <w:t xml:space="preserve">reorganization </w:t>
      </w:r>
      <w:r w:rsidRPr="00DA5BAD">
        <w:rPr>
          <w:rFonts w:ascii="Arial" w:hAnsi="Arial"/>
          <w:szCs w:val="18"/>
        </w:rPr>
        <w:t>defining</w:t>
      </w:r>
      <w:r w:rsidR="009A4249" w:rsidRPr="00DA5BAD">
        <w:rPr>
          <w:rFonts w:ascii="Arial" w:hAnsi="Arial"/>
          <w:szCs w:val="18"/>
        </w:rPr>
        <w:t xml:space="preserve"> Regional and Functional responsibilities.</w:t>
      </w:r>
    </w:p>
    <w:bookmarkEnd w:id="0"/>
    <w:p w14:paraId="3AFCF254" w14:textId="77777777" w:rsidR="00611B54" w:rsidRPr="00DA5BAD" w:rsidRDefault="00611B54" w:rsidP="003768AF">
      <w:pPr>
        <w:tabs>
          <w:tab w:val="left" w:pos="9540"/>
        </w:tabs>
        <w:jc w:val="both"/>
        <w:rPr>
          <w:rFonts w:ascii="Arial" w:hAnsi="Arial"/>
          <w:b/>
          <w:bCs/>
          <w:sz w:val="20"/>
          <w:szCs w:val="16"/>
        </w:rPr>
      </w:pPr>
    </w:p>
    <w:p w14:paraId="6DD01909" w14:textId="77777777" w:rsidR="00876635" w:rsidRPr="00DA5BAD" w:rsidRDefault="00611B54" w:rsidP="003768AF">
      <w:pPr>
        <w:tabs>
          <w:tab w:val="left" w:pos="9540"/>
        </w:tabs>
        <w:jc w:val="both"/>
        <w:rPr>
          <w:rFonts w:ascii="Arial" w:hAnsi="Arial"/>
          <w:b/>
          <w:bCs/>
          <w:szCs w:val="18"/>
        </w:rPr>
      </w:pPr>
      <w:r w:rsidRPr="00DA5BAD">
        <w:rPr>
          <w:rFonts w:ascii="Arial" w:hAnsi="Arial"/>
          <w:b/>
          <w:bCs/>
          <w:szCs w:val="18"/>
        </w:rPr>
        <w:t>S</w:t>
      </w:r>
      <w:r w:rsidR="00876635" w:rsidRPr="00DA5BAD">
        <w:rPr>
          <w:rFonts w:ascii="Arial" w:hAnsi="Arial"/>
          <w:b/>
          <w:bCs/>
          <w:szCs w:val="18"/>
        </w:rPr>
        <w:t xml:space="preserve">enior Vice President, Television Group, </w:t>
      </w:r>
      <w:r w:rsidR="00E95272" w:rsidRPr="00DA5BAD">
        <w:rPr>
          <w:rFonts w:ascii="Arial" w:hAnsi="Arial"/>
          <w:b/>
          <w:bCs/>
          <w:szCs w:val="18"/>
        </w:rPr>
        <w:t>Spanish Language Stations</w:t>
      </w:r>
      <w:r w:rsidR="0057114D" w:rsidRPr="00DA5BAD">
        <w:rPr>
          <w:rFonts w:ascii="Arial" w:hAnsi="Arial"/>
          <w:b/>
          <w:bCs/>
          <w:szCs w:val="18"/>
        </w:rPr>
        <w:t xml:space="preserve">, </w:t>
      </w:r>
      <w:r w:rsidR="00876635" w:rsidRPr="00DA5BAD">
        <w:rPr>
          <w:rFonts w:ascii="Arial" w:hAnsi="Arial"/>
          <w:szCs w:val="18"/>
        </w:rPr>
        <w:t>201</w:t>
      </w:r>
      <w:r w:rsidR="003C47FE" w:rsidRPr="00DA5BAD">
        <w:rPr>
          <w:rFonts w:ascii="Arial" w:hAnsi="Arial"/>
          <w:szCs w:val="18"/>
        </w:rPr>
        <w:t>2</w:t>
      </w:r>
    </w:p>
    <w:p w14:paraId="6EE736FE" w14:textId="77777777" w:rsidR="008F3DD2" w:rsidRPr="005E79B6" w:rsidRDefault="00906440" w:rsidP="006D65BB">
      <w:pPr>
        <w:jc w:val="both"/>
        <w:rPr>
          <w:rFonts w:ascii="Arial" w:hAnsi="Arial"/>
          <w:szCs w:val="18"/>
          <w:lang w:val="it-IT"/>
        </w:rPr>
      </w:pPr>
      <w:r w:rsidRPr="005E79B6">
        <w:rPr>
          <w:rFonts w:ascii="Arial" w:hAnsi="Arial"/>
          <w:b/>
          <w:bCs/>
          <w:szCs w:val="18"/>
          <w:lang w:val="it-IT"/>
        </w:rPr>
        <w:t>General Manager/Vice-President</w:t>
      </w:r>
      <w:r w:rsidRPr="005E79B6">
        <w:rPr>
          <w:rFonts w:ascii="Arial" w:hAnsi="Arial"/>
          <w:szCs w:val="18"/>
          <w:lang w:val="it-IT"/>
        </w:rPr>
        <w:t xml:space="preserve">, </w:t>
      </w:r>
      <w:r w:rsidR="00876635" w:rsidRPr="005E79B6">
        <w:rPr>
          <w:rFonts w:ascii="Arial" w:hAnsi="Arial"/>
          <w:szCs w:val="18"/>
          <w:lang w:val="it-IT"/>
        </w:rPr>
        <w:t xml:space="preserve">Colorado </w:t>
      </w:r>
      <w:r w:rsidR="008F3DD2" w:rsidRPr="005E79B6">
        <w:rPr>
          <w:rFonts w:ascii="Arial" w:hAnsi="Arial"/>
          <w:szCs w:val="18"/>
          <w:lang w:val="it-IT"/>
        </w:rPr>
        <w:t>2003-2011</w:t>
      </w:r>
    </w:p>
    <w:p w14:paraId="213E5E87" w14:textId="77777777" w:rsidR="00FC1B96" w:rsidRPr="005E79B6" w:rsidRDefault="00FC1B96">
      <w:pPr>
        <w:jc w:val="both"/>
        <w:rPr>
          <w:rFonts w:ascii="Arial" w:hAnsi="Arial"/>
          <w:sz w:val="20"/>
          <w:szCs w:val="16"/>
          <w:lang w:val="it-IT"/>
        </w:rPr>
      </w:pPr>
    </w:p>
    <w:p w14:paraId="70BD16EA" w14:textId="2B8CC3B4" w:rsidR="0057114D" w:rsidRPr="00DA5BAD" w:rsidRDefault="00FC1B96">
      <w:pPr>
        <w:jc w:val="both"/>
        <w:rPr>
          <w:rFonts w:ascii="Arial" w:hAnsi="Arial"/>
          <w:i/>
          <w:szCs w:val="18"/>
        </w:rPr>
      </w:pPr>
      <w:r w:rsidRPr="005E79B6">
        <w:rPr>
          <w:rFonts w:ascii="Arial" w:hAnsi="Arial"/>
          <w:b/>
          <w:szCs w:val="18"/>
          <w:lang w:val="it-IT"/>
        </w:rPr>
        <w:t>L</w:t>
      </w:r>
      <w:r w:rsidR="00E95272" w:rsidRPr="005E79B6">
        <w:rPr>
          <w:rFonts w:ascii="Arial" w:hAnsi="Arial"/>
          <w:b/>
          <w:szCs w:val="18"/>
          <w:lang w:val="it-IT"/>
        </w:rPr>
        <w:t>BI MEDIA</w:t>
      </w:r>
      <w:r w:rsidRPr="005E79B6">
        <w:rPr>
          <w:rFonts w:ascii="Arial" w:hAnsi="Arial"/>
          <w:b/>
          <w:szCs w:val="18"/>
          <w:lang w:val="it-IT"/>
        </w:rPr>
        <w:t>, INC</w:t>
      </w:r>
      <w:r w:rsidR="00E01AB5" w:rsidRPr="005E79B6">
        <w:rPr>
          <w:rFonts w:ascii="Arial" w:hAnsi="Arial"/>
          <w:b/>
          <w:szCs w:val="18"/>
          <w:lang w:val="it-IT"/>
        </w:rPr>
        <w:t xml:space="preserve">. </w:t>
      </w:r>
      <w:r w:rsidR="005C5602" w:rsidRPr="005E79B6">
        <w:rPr>
          <w:rFonts w:ascii="Arial" w:hAnsi="Arial"/>
          <w:b/>
          <w:szCs w:val="18"/>
          <w:lang w:val="it-IT"/>
        </w:rPr>
        <w:tab/>
      </w:r>
      <w:r w:rsidR="00906440" w:rsidRPr="00DA5BAD">
        <w:rPr>
          <w:rFonts w:ascii="Arial" w:hAnsi="Arial"/>
          <w:b/>
          <w:szCs w:val="18"/>
        </w:rPr>
        <w:t>2001-</w:t>
      </w:r>
      <w:r w:rsidR="001F41E3" w:rsidRPr="00DA5BAD">
        <w:rPr>
          <w:rFonts w:ascii="Arial" w:hAnsi="Arial"/>
          <w:b/>
          <w:szCs w:val="18"/>
        </w:rPr>
        <w:t>2003</w:t>
      </w:r>
      <w:r w:rsidR="001F41E3">
        <w:rPr>
          <w:rFonts w:ascii="Arial" w:hAnsi="Arial"/>
          <w:b/>
          <w:szCs w:val="18"/>
        </w:rPr>
        <w:t xml:space="preserve"> Independent</w:t>
      </w:r>
      <w:r w:rsidR="0057114D" w:rsidRPr="00DA5BAD">
        <w:rPr>
          <w:rFonts w:ascii="Arial" w:hAnsi="Arial"/>
          <w:i/>
          <w:szCs w:val="18"/>
        </w:rPr>
        <w:t xml:space="preserve"> multi-market television and radio operator. </w:t>
      </w:r>
    </w:p>
    <w:p w14:paraId="4F952C23" w14:textId="77777777" w:rsidR="00E15425" w:rsidRDefault="00E15425">
      <w:pPr>
        <w:jc w:val="both"/>
        <w:rPr>
          <w:rFonts w:ascii="Arial" w:hAnsi="Arial"/>
          <w:b/>
          <w:bCs/>
          <w:szCs w:val="18"/>
        </w:rPr>
      </w:pPr>
    </w:p>
    <w:p w14:paraId="237816F4" w14:textId="76590156" w:rsidR="00FC1B96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bCs/>
          <w:szCs w:val="18"/>
        </w:rPr>
        <w:t xml:space="preserve">Television </w:t>
      </w:r>
      <w:r w:rsidR="00037A5C" w:rsidRPr="00DA5BAD">
        <w:rPr>
          <w:rFonts w:ascii="Arial" w:hAnsi="Arial"/>
          <w:b/>
          <w:bCs/>
          <w:szCs w:val="18"/>
        </w:rPr>
        <w:t xml:space="preserve">Local and National </w:t>
      </w:r>
      <w:r w:rsidRPr="00DA5BAD">
        <w:rPr>
          <w:rFonts w:ascii="Arial" w:hAnsi="Arial"/>
          <w:b/>
          <w:bCs/>
          <w:szCs w:val="18"/>
        </w:rPr>
        <w:t>Sales Manager</w:t>
      </w:r>
      <w:r w:rsidRPr="00DA5BAD">
        <w:rPr>
          <w:rFonts w:ascii="Arial" w:hAnsi="Arial"/>
          <w:szCs w:val="18"/>
        </w:rPr>
        <w:t xml:space="preserve">, Los Angeles, Houston, San Diego </w:t>
      </w:r>
      <w:r w:rsidRPr="00DA5BAD">
        <w:rPr>
          <w:rFonts w:ascii="Arial" w:hAnsi="Arial"/>
          <w:szCs w:val="18"/>
        </w:rPr>
        <w:tab/>
        <w:t xml:space="preserve"> </w:t>
      </w:r>
    </w:p>
    <w:p w14:paraId="62409D8B" w14:textId="77777777" w:rsidR="00FC1B96" w:rsidRPr="00DA5BAD" w:rsidRDefault="00FC1B96">
      <w:pPr>
        <w:jc w:val="both"/>
        <w:rPr>
          <w:rFonts w:ascii="Arial" w:hAnsi="Arial"/>
          <w:sz w:val="20"/>
          <w:szCs w:val="16"/>
        </w:rPr>
      </w:pPr>
    </w:p>
    <w:p w14:paraId="63E8CCEA" w14:textId="77777777" w:rsidR="00E01AB5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HARRISCOPE OF LOS ANGELES, INC.</w:t>
      </w:r>
      <w:r w:rsidR="00E01AB5" w:rsidRPr="00DA5BAD">
        <w:rPr>
          <w:rFonts w:ascii="Arial" w:hAnsi="Arial"/>
          <w:b/>
          <w:szCs w:val="18"/>
        </w:rPr>
        <w:t xml:space="preserve"> 1997-2001</w:t>
      </w:r>
      <w:r w:rsidR="008F3DD2">
        <w:rPr>
          <w:rFonts w:ascii="Arial" w:hAnsi="Arial"/>
          <w:b/>
          <w:szCs w:val="18"/>
        </w:rPr>
        <w:t xml:space="preserve"> </w:t>
      </w:r>
      <w:r w:rsidR="00E01AB5" w:rsidRPr="00DA5BAD">
        <w:rPr>
          <w:rFonts w:ascii="Arial" w:hAnsi="Arial"/>
          <w:szCs w:val="18"/>
        </w:rPr>
        <w:t>Independent Los Angeles Television Operator</w:t>
      </w:r>
    </w:p>
    <w:p w14:paraId="750A0AAA" w14:textId="77777777" w:rsidR="00FC1B96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szCs w:val="18"/>
        </w:rPr>
        <w:tab/>
      </w:r>
      <w:r w:rsidRPr="00DA5BAD">
        <w:rPr>
          <w:rFonts w:ascii="Arial" w:hAnsi="Arial"/>
          <w:szCs w:val="18"/>
        </w:rPr>
        <w:tab/>
      </w:r>
      <w:r w:rsidRPr="00DA5BAD">
        <w:rPr>
          <w:rFonts w:ascii="Arial" w:hAnsi="Arial"/>
          <w:szCs w:val="18"/>
        </w:rPr>
        <w:tab/>
      </w:r>
    </w:p>
    <w:p w14:paraId="1D481DE9" w14:textId="1A1A8DE6" w:rsidR="00FC1B96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Local Sales Manager</w:t>
      </w:r>
      <w:r w:rsidRPr="00DA5BAD">
        <w:rPr>
          <w:rFonts w:ascii="Arial" w:hAnsi="Arial"/>
          <w:szCs w:val="18"/>
        </w:rPr>
        <w:t>, Los Angeles</w:t>
      </w:r>
    </w:p>
    <w:p w14:paraId="72B03AC0" w14:textId="77777777" w:rsidR="00F37B2D" w:rsidRDefault="00F37B2D" w:rsidP="00A10228">
      <w:pPr>
        <w:numPr>
          <w:ilvl w:val="0"/>
          <w:numId w:val="1"/>
        </w:numPr>
        <w:jc w:val="both"/>
        <w:rPr>
          <w:rFonts w:ascii="Arial" w:hAnsi="Arial"/>
          <w:szCs w:val="18"/>
        </w:rPr>
      </w:pPr>
      <w:r>
        <w:rPr>
          <w:rFonts w:ascii="Arial" w:hAnsi="Arial"/>
          <w:szCs w:val="18"/>
        </w:rPr>
        <w:t>T</w:t>
      </w:r>
      <w:r w:rsidR="00FC1B96" w:rsidRPr="00DA5BAD">
        <w:rPr>
          <w:rFonts w:ascii="Arial" w:hAnsi="Arial"/>
          <w:szCs w:val="18"/>
        </w:rPr>
        <w:t>ripled revenue</w:t>
      </w:r>
      <w:r>
        <w:rPr>
          <w:rFonts w:ascii="Arial" w:hAnsi="Arial"/>
          <w:szCs w:val="18"/>
        </w:rPr>
        <w:t xml:space="preserve"> g</w:t>
      </w:r>
      <w:r w:rsidR="00A10228" w:rsidRPr="00DA5BAD">
        <w:rPr>
          <w:rFonts w:ascii="Arial" w:hAnsi="Arial"/>
          <w:szCs w:val="18"/>
        </w:rPr>
        <w:t>rowth: 1998 20%, 1999 25.7%, 2000 58%.</w:t>
      </w:r>
    </w:p>
    <w:p w14:paraId="442E7995" w14:textId="77777777" w:rsidR="00CF28AD" w:rsidRDefault="00CF28AD" w:rsidP="003768AF">
      <w:pPr>
        <w:tabs>
          <w:tab w:val="left" w:pos="9630"/>
        </w:tabs>
        <w:jc w:val="both"/>
        <w:rPr>
          <w:rFonts w:ascii="Arial" w:hAnsi="Arial"/>
          <w:b/>
          <w:szCs w:val="18"/>
        </w:rPr>
      </w:pPr>
    </w:p>
    <w:p w14:paraId="44D54C68" w14:textId="4ECBDC7E" w:rsidR="00FC1B96" w:rsidRPr="00DA5BAD" w:rsidRDefault="00FC1B96" w:rsidP="003768AF">
      <w:pPr>
        <w:tabs>
          <w:tab w:val="left" w:pos="9630"/>
        </w:tabs>
        <w:jc w:val="both"/>
        <w:rPr>
          <w:rFonts w:ascii="Arial" w:hAnsi="Arial"/>
          <w:b/>
          <w:szCs w:val="18"/>
        </w:rPr>
      </w:pPr>
      <w:r w:rsidRPr="00DA5BAD">
        <w:rPr>
          <w:rFonts w:ascii="Arial" w:hAnsi="Arial"/>
          <w:b/>
          <w:szCs w:val="18"/>
        </w:rPr>
        <w:t>PAXSON COMMUNICATIONS, INC. 1997</w:t>
      </w:r>
    </w:p>
    <w:p w14:paraId="45E1028E" w14:textId="77777777" w:rsidR="00E01AB5" w:rsidRPr="00DA5BAD" w:rsidRDefault="00E01AB5" w:rsidP="003768AF">
      <w:pPr>
        <w:tabs>
          <w:tab w:val="left" w:pos="9630"/>
        </w:tabs>
        <w:jc w:val="both"/>
        <w:rPr>
          <w:rFonts w:ascii="Arial" w:hAnsi="Arial"/>
          <w:i/>
          <w:szCs w:val="18"/>
        </w:rPr>
      </w:pPr>
      <w:r w:rsidRPr="00DA5BAD">
        <w:rPr>
          <w:rFonts w:ascii="Arial" w:hAnsi="Arial"/>
          <w:i/>
          <w:szCs w:val="18"/>
        </w:rPr>
        <w:t>Christian Television Network &amp; Owned &amp; Operated Station Group</w:t>
      </w:r>
    </w:p>
    <w:p w14:paraId="03DFB539" w14:textId="77777777" w:rsidR="00E15425" w:rsidRDefault="00E15425">
      <w:pPr>
        <w:jc w:val="both"/>
        <w:rPr>
          <w:rFonts w:ascii="Arial" w:hAnsi="Arial"/>
          <w:b/>
          <w:szCs w:val="18"/>
        </w:rPr>
      </w:pPr>
    </w:p>
    <w:p w14:paraId="007402F3" w14:textId="39E7922E" w:rsidR="00FC1B96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General Manager</w:t>
      </w:r>
      <w:r w:rsidRPr="00DA5BAD">
        <w:rPr>
          <w:rFonts w:ascii="Arial" w:hAnsi="Arial"/>
          <w:szCs w:val="18"/>
        </w:rPr>
        <w:t xml:space="preserve">, Fresno/Bakersfield </w:t>
      </w:r>
    </w:p>
    <w:p w14:paraId="4215F8DC" w14:textId="77777777" w:rsidR="008F3DD2" w:rsidRDefault="008F3DD2">
      <w:pPr>
        <w:jc w:val="both"/>
        <w:rPr>
          <w:rFonts w:ascii="Arial" w:hAnsi="Arial"/>
          <w:b/>
          <w:szCs w:val="18"/>
        </w:rPr>
      </w:pPr>
    </w:p>
    <w:p w14:paraId="48B50ADF" w14:textId="77777777" w:rsidR="00E15425" w:rsidRDefault="00E15425">
      <w:pPr>
        <w:jc w:val="both"/>
        <w:rPr>
          <w:rFonts w:ascii="Arial" w:hAnsi="Arial"/>
          <w:b/>
          <w:szCs w:val="18"/>
        </w:rPr>
      </w:pPr>
    </w:p>
    <w:p w14:paraId="5FF8E710" w14:textId="07C26BFA" w:rsidR="00E01AB5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UNIVISION COMMUNICATIONS, INC.</w:t>
      </w:r>
      <w:r w:rsidRPr="00DA5BAD">
        <w:rPr>
          <w:rFonts w:ascii="Arial" w:hAnsi="Arial"/>
          <w:szCs w:val="18"/>
        </w:rPr>
        <w:t xml:space="preserve"> </w:t>
      </w:r>
      <w:r w:rsidR="00E01AB5" w:rsidRPr="00DA5BAD">
        <w:rPr>
          <w:rFonts w:ascii="Arial" w:hAnsi="Arial"/>
          <w:szCs w:val="18"/>
        </w:rPr>
        <w:t xml:space="preserve"> </w:t>
      </w:r>
      <w:r w:rsidR="00E01AB5" w:rsidRPr="00DA5BAD">
        <w:rPr>
          <w:rFonts w:ascii="Arial" w:hAnsi="Arial"/>
          <w:b/>
          <w:szCs w:val="18"/>
        </w:rPr>
        <w:t>1985-1996</w:t>
      </w:r>
    </w:p>
    <w:p w14:paraId="2A6F29EB" w14:textId="77777777" w:rsidR="00E01AB5" w:rsidRPr="00DA5BAD" w:rsidRDefault="00E01AB5">
      <w:pPr>
        <w:jc w:val="both"/>
        <w:rPr>
          <w:rFonts w:ascii="Arial" w:hAnsi="Arial"/>
          <w:szCs w:val="18"/>
        </w:rPr>
      </w:pPr>
    </w:p>
    <w:p w14:paraId="05A7DD30" w14:textId="77777777" w:rsidR="00FC1B96" w:rsidRPr="00DA5BAD" w:rsidRDefault="009A4249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 xml:space="preserve">General </w:t>
      </w:r>
      <w:r w:rsidR="00FC1B96" w:rsidRPr="00DA5BAD">
        <w:rPr>
          <w:rFonts w:ascii="Arial" w:hAnsi="Arial"/>
          <w:b/>
          <w:szCs w:val="18"/>
        </w:rPr>
        <w:t>Manager/Vice-President</w:t>
      </w:r>
      <w:r w:rsidR="00FC1B96" w:rsidRPr="00DA5BAD">
        <w:rPr>
          <w:rFonts w:ascii="Arial" w:hAnsi="Arial"/>
          <w:szCs w:val="18"/>
        </w:rPr>
        <w:t>,</w:t>
      </w:r>
      <w:r w:rsidR="00D9100E" w:rsidRPr="00DA5BAD">
        <w:rPr>
          <w:rFonts w:ascii="Arial" w:hAnsi="Arial"/>
          <w:szCs w:val="18"/>
        </w:rPr>
        <w:t xml:space="preserve"> </w:t>
      </w:r>
      <w:r w:rsidR="00FC1B96" w:rsidRPr="00DA5BAD">
        <w:rPr>
          <w:rFonts w:ascii="Arial" w:hAnsi="Arial"/>
          <w:szCs w:val="18"/>
        </w:rPr>
        <w:t>Dallas/Fort Worth 1994-1996.</w:t>
      </w:r>
      <w:r w:rsidR="00FC1B96" w:rsidRPr="00DA5BAD">
        <w:rPr>
          <w:rFonts w:ascii="Arial" w:hAnsi="Arial"/>
          <w:szCs w:val="18"/>
        </w:rPr>
        <w:tab/>
      </w:r>
    </w:p>
    <w:p w14:paraId="0BF34240" w14:textId="77777777" w:rsidR="00FC1B96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General Manager/Vice-President</w:t>
      </w:r>
      <w:r w:rsidRPr="00DA5BAD">
        <w:rPr>
          <w:rFonts w:ascii="Arial" w:hAnsi="Arial"/>
          <w:szCs w:val="18"/>
        </w:rPr>
        <w:t>, Fresno</w:t>
      </w:r>
      <w:r w:rsidR="009A4249" w:rsidRPr="00DA5BAD">
        <w:rPr>
          <w:rFonts w:ascii="Arial" w:hAnsi="Arial"/>
          <w:szCs w:val="18"/>
        </w:rPr>
        <w:t>/</w:t>
      </w:r>
      <w:r w:rsidRPr="00DA5BAD">
        <w:rPr>
          <w:rFonts w:ascii="Arial" w:hAnsi="Arial"/>
          <w:szCs w:val="18"/>
        </w:rPr>
        <w:t>Bakersfield</w:t>
      </w:r>
      <w:r w:rsidR="00D9100E" w:rsidRPr="00DA5BAD">
        <w:rPr>
          <w:rFonts w:ascii="Arial" w:hAnsi="Arial"/>
          <w:szCs w:val="18"/>
        </w:rPr>
        <w:t xml:space="preserve"> </w:t>
      </w:r>
      <w:r w:rsidRPr="00DA5BAD">
        <w:rPr>
          <w:rFonts w:ascii="Arial" w:hAnsi="Arial"/>
          <w:szCs w:val="18"/>
        </w:rPr>
        <w:t>1989-1994</w:t>
      </w:r>
    </w:p>
    <w:p w14:paraId="425148CE" w14:textId="77777777" w:rsidR="00FC1B96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Spot Sales Manager</w:t>
      </w:r>
      <w:r w:rsidRPr="00DA5BAD">
        <w:rPr>
          <w:rFonts w:ascii="Arial" w:hAnsi="Arial"/>
          <w:szCs w:val="18"/>
        </w:rPr>
        <w:t>, San Francisco</w:t>
      </w:r>
      <w:r w:rsidR="00D86179" w:rsidRPr="00DA5BAD">
        <w:rPr>
          <w:rFonts w:ascii="Arial" w:hAnsi="Arial"/>
          <w:szCs w:val="18"/>
        </w:rPr>
        <w:t>.</w:t>
      </w:r>
      <w:r w:rsidRPr="00DA5BAD">
        <w:rPr>
          <w:rFonts w:ascii="Arial" w:hAnsi="Arial"/>
          <w:szCs w:val="18"/>
        </w:rPr>
        <w:t>1988-1989</w:t>
      </w:r>
      <w:r w:rsidRPr="00DA5BAD">
        <w:rPr>
          <w:rFonts w:ascii="Arial" w:hAnsi="Arial"/>
          <w:szCs w:val="18"/>
        </w:rPr>
        <w:tab/>
      </w:r>
    </w:p>
    <w:p w14:paraId="4362DD14" w14:textId="77777777" w:rsidR="00FC1B96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Account Executive,</w:t>
      </w:r>
      <w:r w:rsidRPr="00DA5BAD">
        <w:rPr>
          <w:rFonts w:ascii="Arial" w:hAnsi="Arial"/>
          <w:szCs w:val="18"/>
        </w:rPr>
        <w:t xml:space="preserve"> KMEX-TV Channel 34, Los Angeles</w:t>
      </w:r>
      <w:r w:rsidR="00EE06D0">
        <w:rPr>
          <w:rFonts w:ascii="Arial" w:hAnsi="Arial"/>
          <w:szCs w:val="18"/>
        </w:rPr>
        <w:t xml:space="preserve"> </w:t>
      </w:r>
      <w:r w:rsidRPr="00DA5BAD">
        <w:rPr>
          <w:rFonts w:ascii="Arial" w:hAnsi="Arial"/>
          <w:szCs w:val="18"/>
        </w:rPr>
        <w:t>1987-1988</w:t>
      </w:r>
    </w:p>
    <w:p w14:paraId="42C824BA" w14:textId="77777777" w:rsidR="00FC1B96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Marketing Assistant</w:t>
      </w:r>
      <w:r w:rsidR="00D9100E" w:rsidRPr="00DA5BAD">
        <w:rPr>
          <w:rFonts w:ascii="Arial" w:hAnsi="Arial"/>
          <w:b/>
          <w:szCs w:val="18"/>
        </w:rPr>
        <w:t xml:space="preserve"> </w:t>
      </w:r>
      <w:r w:rsidRPr="00DA5BAD">
        <w:rPr>
          <w:rFonts w:ascii="Arial" w:hAnsi="Arial"/>
          <w:b/>
          <w:szCs w:val="18"/>
        </w:rPr>
        <w:t>/</w:t>
      </w:r>
      <w:r w:rsidR="00D9100E" w:rsidRPr="00DA5BAD">
        <w:rPr>
          <w:rFonts w:ascii="Arial" w:hAnsi="Arial"/>
          <w:b/>
          <w:szCs w:val="18"/>
        </w:rPr>
        <w:t xml:space="preserve"> </w:t>
      </w:r>
      <w:r w:rsidRPr="00DA5BAD">
        <w:rPr>
          <w:rFonts w:ascii="Arial" w:hAnsi="Arial"/>
          <w:b/>
          <w:szCs w:val="18"/>
        </w:rPr>
        <w:t>Account</w:t>
      </w:r>
      <w:r w:rsidR="00D9100E" w:rsidRPr="00DA5BAD">
        <w:rPr>
          <w:rFonts w:ascii="Arial" w:hAnsi="Arial"/>
          <w:b/>
          <w:szCs w:val="18"/>
        </w:rPr>
        <w:t xml:space="preserve"> </w:t>
      </w:r>
      <w:r w:rsidRPr="00DA5BAD">
        <w:rPr>
          <w:rFonts w:ascii="Arial" w:hAnsi="Arial"/>
          <w:b/>
          <w:szCs w:val="18"/>
        </w:rPr>
        <w:t>Executive,</w:t>
      </w:r>
      <w:r w:rsidRPr="00DA5BAD">
        <w:rPr>
          <w:rFonts w:ascii="Arial" w:hAnsi="Arial"/>
          <w:szCs w:val="18"/>
        </w:rPr>
        <w:t xml:space="preserve"> KMEX-TV Channel 34, Los Angeles</w:t>
      </w:r>
      <w:r w:rsidR="00E95272" w:rsidRPr="00DA5BAD">
        <w:rPr>
          <w:rFonts w:ascii="Arial" w:hAnsi="Arial"/>
          <w:szCs w:val="18"/>
        </w:rPr>
        <w:t>.</w:t>
      </w:r>
      <w:r w:rsidRPr="00DA5BAD">
        <w:rPr>
          <w:rFonts w:ascii="Arial" w:hAnsi="Arial"/>
          <w:szCs w:val="18"/>
        </w:rPr>
        <w:t>1985-1986</w:t>
      </w:r>
    </w:p>
    <w:p w14:paraId="1335D2F5" w14:textId="77777777" w:rsidR="00DA5BAD" w:rsidRPr="00DA5BAD" w:rsidRDefault="00DA5BAD">
      <w:pPr>
        <w:jc w:val="both"/>
        <w:rPr>
          <w:rFonts w:ascii="Arial" w:hAnsi="Arial"/>
          <w:b/>
          <w:szCs w:val="18"/>
        </w:rPr>
      </w:pPr>
    </w:p>
    <w:p w14:paraId="12EABD40" w14:textId="54B829B7" w:rsidR="00FC1B96" w:rsidRPr="00DA5BAD" w:rsidRDefault="00FC1B96">
      <w:pPr>
        <w:jc w:val="both"/>
        <w:rPr>
          <w:rFonts w:ascii="Arial" w:hAnsi="Arial"/>
          <w:b/>
          <w:szCs w:val="18"/>
        </w:rPr>
      </w:pPr>
      <w:r w:rsidRPr="00DA5BAD">
        <w:rPr>
          <w:rFonts w:ascii="Arial" w:hAnsi="Arial"/>
          <w:b/>
          <w:szCs w:val="18"/>
        </w:rPr>
        <w:t>FOX TELEVISION GROUP, INC.1986-1987</w:t>
      </w:r>
    </w:p>
    <w:p w14:paraId="526AF539" w14:textId="77777777" w:rsidR="00D9100E" w:rsidRPr="00DA5BAD" w:rsidRDefault="00D9100E">
      <w:pPr>
        <w:jc w:val="both"/>
        <w:rPr>
          <w:rFonts w:ascii="Arial" w:hAnsi="Arial"/>
          <w:i/>
          <w:szCs w:val="18"/>
        </w:rPr>
      </w:pPr>
      <w:r w:rsidRPr="00DA5BAD">
        <w:rPr>
          <w:rFonts w:ascii="Arial" w:hAnsi="Arial"/>
          <w:i/>
          <w:szCs w:val="18"/>
        </w:rPr>
        <w:t>Top Television Network and Owned &amp; Operated Station Operator</w:t>
      </w:r>
    </w:p>
    <w:p w14:paraId="6C4E75A7" w14:textId="77777777" w:rsidR="00D9100E" w:rsidRPr="00DA5BAD" w:rsidRDefault="00D9100E">
      <w:pPr>
        <w:jc w:val="both"/>
        <w:rPr>
          <w:rFonts w:ascii="Arial" w:hAnsi="Arial"/>
          <w:b/>
          <w:szCs w:val="18"/>
        </w:rPr>
      </w:pPr>
    </w:p>
    <w:p w14:paraId="190481BB" w14:textId="77777777" w:rsidR="00FC1B96" w:rsidRPr="00DA5BAD" w:rsidRDefault="00FC1B96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Account Executive</w:t>
      </w:r>
      <w:r w:rsidRPr="00DA5BAD">
        <w:rPr>
          <w:rFonts w:ascii="Arial" w:hAnsi="Arial"/>
          <w:szCs w:val="18"/>
        </w:rPr>
        <w:t>,</w:t>
      </w:r>
      <w:r w:rsidRPr="00DA5BAD">
        <w:rPr>
          <w:rFonts w:ascii="Arial" w:hAnsi="Arial"/>
          <w:b/>
          <w:szCs w:val="18"/>
        </w:rPr>
        <w:t xml:space="preserve"> </w:t>
      </w:r>
      <w:r w:rsidRPr="00DA5BAD">
        <w:rPr>
          <w:rFonts w:ascii="Arial" w:hAnsi="Arial"/>
          <w:szCs w:val="18"/>
        </w:rPr>
        <w:t>KTTV-TV Channel 11, Los Angeles, CA</w:t>
      </w:r>
    </w:p>
    <w:p w14:paraId="3A88D2CD" w14:textId="77777777" w:rsidR="00432C6B" w:rsidRDefault="00432C6B" w:rsidP="0063084E">
      <w:pPr>
        <w:jc w:val="center"/>
        <w:rPr>
          <w:rFonts w:ascii="Arial" w:hAnsi="Arial"/>
          <w:b/>
          <w:szCs w:val="18"/>
        </w:rPr>
      </w:pPr>
    </w:p>
    <w:p w14:paraId="058F662B" w14:textId="77777777" w:rsidR="006A7F0A" w:rsidRDefault="006A7F0A" w:rsidP="0063084E">
      <w:pPr>
        <w:jc w:val="center"/>
        <w:rPr>
          <w:rFonts w:ascii="Arial" w:hAnsi="Arial"/>
          <w:b/>
          <w:szCs w:val="18"/>
        </w:rPr>
      </w:pPr>
    </w:p>
    <w:p w14:paraId="694F30C6" w14:textId="77777777" w:rsidR="00D9100E" w:rsidRPr="00DA5BAD" w:rsidRDefault="00F22E5D" w:rsidP="0063084E">
      <w:pPr>
        <w:jc w:val="center"/>
        <w:rPr>
          <w:rFonts w:ascii="Arial" w:hAnsi="Arial"/>
          <w:b/>
          <w:szCs w:val="18"/>
        </w:rPr>
      </w:pPr>
      <w:r>
        <w:rPr>
          <w:rFonts w:ascii="Arial" w:hAnsi="Arial"/>
          <w:b/>
          <w:szCs w:val="18"/>
        </w:rPr>
        <w:t>~</w:t>
      </w:r>
      <w:r w:rsidR="009603CA" w:rsidRPr="00DA5BAD">
        <w:rPr>
          <w:rFonts w:ascii="Arial" w:hAnsi="Arial"/>
          <w:b/>
          <w:szCs w:val="18"/>
        </w:rPr>
        <w:t>CURRENT</w:t>
      </w:r>
      <w:r w:rsidR="009603CA">
        <w:rPr>
          <w:rFonts w:ascii="Arial" w:hAnsi="Arial"/>
          <w:b/>
          <w:szCs w:val="18"/>
        </w:rPr>
        <w:t xml:space="preserve"> </w:t>
      </w:r>
      <w:r w:rsidR="009603CA" w:rsidRPr="00DA5BAD">
        <w:rPr>
          <w:rFonts w:ascii="Arial" w:hAnsi="Arial"/>
          <w:b/>
          <w:szCs w:val="18"/>
        </w:rPr>
        <w:t xml:space="preserve">&amp; PAST </w:t>
      </w:r>
      <w:r w:rsidR="0063084E" w:rsidRPr="00DA5BAD">
        <w:rPr>
          <w:rFonts w:ascii="Arial" w:hAnsi="Arial"/>
          <w:b/>
          <w:szCs w:val="18"/>
        </w:rPr>
        <w:t>NO</w:t>
      </w:r>
      <w:r w:rsidR="009603CA">
        <w:rPr>
          <w:rFonts w:ascii="Arial" w:hAnsi="Arial"/>
          <w:b/>
          <w:szCs w:val="18"/>
        </w:rPr>
        <w:t>T-FOR</w:t>
      </w:r>
      <w:r w:rsidR="0063084E" w:rsidRPr="00DA5BAD">
        <w:rPr>
          <w:rFonts w:ascii="Arial" w:hAnsi="Arial"/>
          <w:b/>
          <w:szCs w:val="18"/>
        </w:rPr>
        <w:t>-PROFIT</w:t>
      </w:r>
      <w:r w:rsidR="009603CA">
        <w:rPr>
          <w:rFonts w:ascii="Arial" w:hAnsi="Arial"/>
          <w:b/>
          <w:szCs w:val="18"/>
        </w:rPr>
        <w:t xml:space="preserve"> &amp;</w:t>
      </w:r>
      <w:r w:rsidR="0063084E" w:rsidRPr="00DA5BAD">
        <w:rPr>
          <w:rFonts w:ascii="Arial" w:hAnsi="Arial"/>
          <w:b/>
          <w:szCs w:val="18"/>
        </w:rPr>
        <w:t xml:space="preserve"> </w:t>
      </w:r>
      <w:r w:rsidR="009603CA">
        <w:rPr>
          <w:rFonts w:ascii="Arial" w:hAnsi="Arial"/>
          <w:b/>
          <w:szCs w:val="18"/>
        </w:rPr>
        <w:t>GOVERNMENT</w:t>
      </w:r>
      <w:r w:rsidR="009603CA" w:rsidRPr="00DA5BAD">
        <w:rPr>
          <w:rFonts w:ascii="Arial" w:hAnsi="Arial"/>
          <w:b/>
          <w:szCs w:val="18"/>
        </w:rPr>
        <w:t xml:space="preserve"> </w:t>
      </w:r>
      <w:r w:rsidR="0063084E" w:rsidRPr="00DA5BAD">
        <w:rPr>
          <w:rFonts w:ascii="Arial" w:hAnsi="Arial"/>
          <w:b/>
          <w:szCs w:val="18"/>
        </w:rPr>
        <w:t xml:space="preserve">BOARD </w:t>
      </w:r>
      <w:r w:rsidR="009603CA">
        <w:rPr>
          <w:rFonts w:ascii="Arial" w:hAnsi="Arial"/>
          <w:b/>
          <w:szCs w:val="18"/>
        </w:rPr>
        <w:t>EXPERIENCE</w:t>
      </w:r>
      <w:r>
        <w:rPr>
          <w:rFonts w:ascii="Arial" w:hAnsi="Arial"/>
          <w:b/>
          <w:szCs w:val="18"/>
        </w:rPr>
        <w:t>~</w:t>
      </w:r>
    </w:p>
    <w:p w14:paraId="1E0EFBC4" w14:textId="77777777" w:rsidR="002E50CA" w:rsidRDefault="002E50CA" w:rsidP="00E51DED">
      <w:pPr>
        <w:jc w:val="both"/>
        <w:rPr>
          <w:rFonts w:ascii="Arial" w:hAnsi="Arial"/>
          <w:b/>
          <w:szCs w:val="18"/>
        </w:rPr>
      </w:pPr>
    </w:p>
    <w:p w14:paraId="2965B3F2" w14:textId="77777777" w:rsidR="00CF28AD" w:rsidRPr="009603CA" w:rsidRDefault="00CF28AD" w:rsidP="00CF28AD">
      <w:pPr>
        <w:jc w:val="both"/>
        <w:rPr>
          <w:rFonts w:ascii="Arial" w:hAnsi="Arial"/>
          <w:b/>
          <w:szCs w:val="18"/>
          <w:u w:val="single"/>
        </w:rPr>
      </w:pPr>
      <w:r>
        <w:rPr>
          <w:rFonts w:ascii="Arial" w:hAnsi="Arial"/>
          <w:b/>
          <w:szCs w:val="18"/>
        </w:rPr>
        <w:t xml:space="preserve">SCL Health System, </w:t>
      </w:r>
      <w:r w:rsidRPr="00871C76">
        <w:rPr>
          <w:rFonts w:ascii="Arial" w:hAnsi="Arial"/>
          <w:szCs w:val="18"/>
        </w:rPr>
        <w:t xml:space="preserve">Board </w:t>
      </w:r>
      <w:r>
        <w:rPr>
          <w:rFonts w:ascii="Arial" w:hAnsi="Arial"/>
          <w:szCs w:val="18"/>
        </w:rPr>
        <w:t>Director</w:t>
      </w:r>
      <w:r w:rsidRPr="00871C76">
        <w:rPr>
          <w:rFonts w:ascii="Arial" w:hAnsi="Arial"/>
          <w:szCs w:val="18"/>
        </w:rPr>
        <w:t>.</w:t>
      </w:r>
      <w:r>
        <w:rPr>
          <w:rFonts w:ascii="Arial" w:hAnsi="Arial"/>
          <w:b/>
          <w:szCs w:val="18"/>
        </w:rPr>
        <w:t xml:space="preserve">  </w:t>
      </w:r>
      <w:r w:rsidRPr="00871C76">
        <w:rPr>
          <w:rFonts w:ascii="Arial" w:hAnsi="Arial"/>
          <w:szCs w:val="18"/>
        </w:rPr>
        <w:t>January 2020</w:t>
      </w:r>
      <w:r>
        <w:rPr>
          <w:rFonts w:ascii="Arial" w:hAnsi="Arial"/>
          <w:szCs w:val="18"/>
        </w:rPr>
        <w:t>-March 2022</w:t>
      </w:r>
      <w:r w:rsidRPr="00871C76">
        <w:rPr>
          <w:rFonts w:ascii="Arial" w:hAnsi="Arial"/>
          <w:szCs w:val="18"/>
        </w:rPr>
        <w:t>.</w:t>
      </w:r>
      <w:r>
        <w:rPr>
          <w:rFonts w:ascii="Arial" w:hAnsi="Arial"/>
          <w:szCs w:val="18"/>
        </w:rPr>
        <w:t xml:space="preserve">  </w:t>
      </w:r>
      <w:r w:rsidRPr="00E51DED">
        <w:rPr>
          <w:rFonts w:ascii="Arial" w:hAnsi="Arial"/>
          <w:szCs w:val="18"/>
        </w:rPr>
        <w:t>SCL Health is a</w:t>
      </w:r>
      <w:r>
        <w:rPr>
          <w:rFonts w:ascii="Arial" w:hAnsi="Arial"/>
          <w:szCs w:val="18"/>
        </w:rPr>
        <w:t>n AA- Very Strong and Stable Outlook rated</w:t>
      </w:r>
      <w:r w:rsidRPr="00E51DED">
        <w:rPr>
          <w:rFonts w:ascii="Arial" w:hAnsi="Arial"/>
          <w:szCs w:val="18"/>
        </w:rPr>
        <w:t xml:space="preserve"> faith-based </w:t>
      </w:r>
      <w:r>
        <w:rPr>
          <w:rFonts w:ascii="Arial" w:hAnsi="Arial"/>
          <w:szCs w:val="18"/>
        </w:rPr>
        <w:t xml:space="preserve">$2.8 Billion Operating Revenue </w:t>
      </w:r>
      <w:r w:rsidRPr="00E51DED">
        <w:rPr>
          <w:rFonts w:ascii="Arial" w:hAnsi="Arial"/>
          <w:szCs w:val="18"/>
        </w:rPr>
        <w:t>no</w:t>
      </w:r>
      <w:r>
        <w:rPr>
          <w:rFonts w:ascii="Arial" w:hAnsi="Arial"/>
          <w:szCs w:val="18"/>
        </w:rPr>
        <w:t>t-for-</w:t>
      </w:r>
      <w:r w:rsidRPr="00E51DED">
        <w:rPr>
          <w:rFonts w:ascii="Arial" w:hAnsi="Arial"/>
          <w:szCs w:val="18"/>
        </w:rPr>
        <w:t>profit health-care system</w:t>
      </w:r>
      <w:r>
        <w:rPr>
          <w:rFonts w:ascii="Arial" w:hAnsi="Arial"/>
          <w:szCs w:val="18"/>
        </w:rPr>
        <w:t xml:space="preserve"> </w:t>
      </w:r>
      <w:r w:rsidRPr="00E51DED">
        <w:rPr>
          <w:rFonts w:ascii="Arial" w:hAnsi="Arial"/>
          <w:szCs w:val="18"/>
        </w:rPr>
        <w:t>that operates eight acute care hospitals, three safety net clinics, one children’s mental health center</w:t>
      </w:r>
      <w:r>
        <w:rPr>
          <w:rFonts w:ascii="Arial" w:hAnsi="Arial"/>
          <w:szCs w:val="18"/>
        </w:rPr>
        <w:t xml:space="preserve"> </w:t>
      </w:r>
      <w:r w:rsidRPr="00E51DED">
        <w:rPr>
          <w:rFonts w:ascii="Arial" w:hAnsi="Arial"/>
          <w:szCs w:val="18"/>
        </w:rPr>
        <w:t>and more than 190 ambulatory service centers in Colorado</w:t>
      </w:r>
      <w:r>
        <w:rPr>
          <w:rFonts w:ascii="Arial" w:hAnsi="Arial"/>
          <w:szCs w:val="18"/>
        </w:rPr>
        <w:t xml:space="preserve">, Montana AND Kansas </w:t>
      </w:r>
      <w:r w:rsidRPr="00E51DED">
        <w:rPr>
          <w:rFonts w:ascii="Arial" w:hAnsi="Arial"/>
          <w:szCs w:val="18"/>
        </w:rPr>
        <w:t>with more than</w:t>
      </w:r>
      <w:r>
        <w:rPr>
          <w:rFonts w:ascii="Arial" w:hAnsi="Arial"/>
          <w:szCs w:val="18"/>
        </w:rPr>
        <w:t xml:space="preserve"> </w:t>
      </w:r>
      <w:r w:rsidRPr="00E51DED">
        <w:rPr>
          <w:rFonts w:ascii="Arial" w:hAnsi="Arial"/>
          <w:szCs w:val="18"/>
        </w:rPr>
        <w:t>15,000 associates and over 750 employed providers.</w:t>
      </w:r>
      <w:r w:rsidRPr="009603CA">
        <w:rPr>
          <w:rFonts w:ascii="Arial" w:hAnsi="Arial"/>
          <w:szCs w:val="18"/>
        </w:rPr>
        <w:t xml:space="preserve"> </w:t>
      </w:r>
      <w:r>
        <w:rPr>
          <w:rFonts w:ascii="Arial" w:hAnsi="Arial"/>
          <w:szCs w:val="18"/>
        </w:rPr>
        <w:t xml:space="preserve">Member of </w:t>
      </w:r>
      <w:r w:rsidRPr="009603CA">
        <w:rPr>
          <w:rFonts w:ascii="Arial" w:hAnsi="Arial"/>
          <w:szCs w:val="18"/>
          <w:u w:val="single"/>
        </w:rPr>
        <w:t>Finance and Investment Committees.</w:t>
      </w:r>
    </w:p>
    <w:p w14:paraId="23D6F69E" w14:textId="77777777" w:rsidR="00357762" w:rsidRPr="006643CC" w:rsidRDefault="00357762" w:rsidP="00357762">
      <w:pPr>
        <w:jc w:val="both"/>
        <w:rPr>
          <w:rFonts w:ascii="Arial" w:hAnsi="Arial"/>
          <w:szCs w:val="18"/>
          <w:u w:val="single"/>
        </w:rPr>
      </w:pPr>
    </w:p>
    <w:p w14:paraId="3FDD4DE4" w14:textId="3538147B" w:rsidR="002E50CA" w:rsidRPr="004836A7" w:rsidRDefault="002E50CA" w:rsidP="002E50CA">
      <w:pPr>
        <w:jc w:val="both"/>
        <w:rPr>
          <w:rFonts w:ascii="Arial" w:hAnsi="Arial"/>
          <w:szCs w:val="18"/>
          <w:u w:val="single"/>
        </w:rPr>
      </w:pPr>
      <w:r>
        <w:rPr>
          <w:rFonts w:ascii="Arial" w:hAnsi="Arial"/>
          <w:b/>
          <w:szCs w:val="18"/>
        </w:rPr>
        <w:t>Metropolitan State University of Denver</w:t>
      </w:r>
      <w:r w:rsidRPr="002E50CA">
        <w:rPr>
          <w:rFonts w:ascii="Arial" w:hAnsi="Arial"/>
          <w:szCs w:val="18"/>
        </w:rPr>
        <w:t xml:space="preserve">, Board Trustee.  </w:t>
      </w:r>
      <w:r w:rsidR="006F465C">
        <w:rPr>
          <w:rFonts w:ascii="Arial" w:hAnsi="Arial"/>
          <w:szCs w:val="18"/>
        </w:rPr>
        <w:t>January</w:t>
      </w:r>
      <w:r w:rsidRPr="002E50CA">
        <w:rPr>
          <w:rFonts w:ascii="Arial" w:hAnsi="Arial"/>
          <w:szCs w:val="18"/>
        </w:rPr>
        <w:t xml:space="preserve"> 2020</w:t>
      </w:r>
      <w:r w:rsidR="00357762">
        <w:rPr>
          <w:rFonts w:ascii="Arial" w:hAnsi="Arial"/>
          <w:szCs w:val="18"/>
        </w:rPr>
        <w:t>-December 2022</w:t>
      </w:r>
      <w:r w:rsidRPr="002E50CA">
        <w:rPr>
          <w:rFonts w:ascii="Arial" w:hAnsi="Arial"/>
          <w:szCs w:val="18"/>
        </w:rPr>
        <w:t xml:space="preserve">. </w:t>
      </w:r>
      <w:r w:rsidR="004836A7">
        <w:rPr>
          <w:rFonts w:ascii="Arial" w:hAnsi="Arial"/>
          <w:szCs w:val="18"/>
        </w:rPr>
        <w:t xml:space="preserve">Colorado </w:t>
      </w:r>
      <w:r w:rsidRPr="002E50CA">
        <w:rPr>
          <w:rFonts w:ascii="Arial" w:hAnsi="Arial"/>
          <w:szCs w:val="18"/>
        </w:rPr>
        <w:t xml:space="preserve">Governor Appointee. </w:t>
      </w:r>
      <w:r w:rsidR="007B2220">
        <w:rPr>
          <w:rFonts w:ascii="Arial" w:hAnsi="Arial"/>
          <w:szCs w:val="18"/>
        </w:rPr>
        <w:t xml:space="preserve">$240 Million Budget. </w:t>
      </w:r>
      <w:r>
        <w:rPr>
          <w:rFonts w:ascii="Arial" w:hAnsi="Arial"/>
          <w:szCs w:val="18"/>
        </w:rPr>
        <w:t xml:space="preserve">20,000 students. </w:t>
      </w:r>
      <w:r w:rsidR="00F37B2D">
        <w:rPr>
          <w:rFonts w:ascii="Arial" w:hAnsi="Arial"/>
          <w:szCs w:val="18"/>
        </w:rPr>
        <w:t>3</w:t>
      </w:r>
      <w:r w:rsidR="00F37B2D" w:rsidRPr="00F37B2D">
        <w:rPr>
          <w:rFonts w:ascii="Arial" w:hAnsi="Arial"/>
          <w:szCs w:val="18"/>
          <w:vertAlign w:val="superscript"/>
        </w:rPr>
        <w:t>rd</w:t>
      </w:r>
      <w:r w:rsidR="00F37B2D">
        <w:rPr>
          <w:rFonts w:ascii="Arial" w:hAnsi="Arial"/>
          <w:szCs w:val="18"/>
        </w:rPr>
        <w:t xml:space="preserve"> Largest Colorado University. </w:t>
      </w:r>
      <w:r>
        <w:rPr>
          <w:rFonts w:ascii="Arial" w:hAnsi="Arial"/>
          <w:szCs w:val="18"/>
        </w:rPr>
        <w:t>Top Diversity Champion and Hispanic Serving Institution.</w:t>
      </w:r>
      <w:r w:rsidR="009603CA" w:rsidRPr="009603CA">
        <w:rPr>
          <w:rFonts w:ascii="Arial" w:hAnsi="Arial"/>
          <w:szCs w:val="18"/>
        </w:rPr>
        <w:t xml:space="preserve"> </w:t>
      </w:r>
      <w:r w:rsidR="004836A7" w:rsidRPr="004836A7">
        <w:rPr>
          <w:rFonts w:ascii="Arial" w:hAnsi="Arial"/>
          <w:szCs w:val="18"/>
          <w:u w:val="single"/>
        </w:rPr>
        <w:t>Co-Chair of Sustained Racial Justice</w:t>
      </w:r>
      <w:r w:rsidR="004836A7">
        <w:rPr>
          <w:rFonts w:ascii="Arial" w:hAnsi="Arial"/>
          <w:szCs w:val="18"/>
          <w:u w:val="single"/>
        </w:rPr>
        <w:t xml:space="preserve"> Committee and</w:t>
      </w:r>
      <w:r w:rsidR="004836A7" w:rsidRPr="004836A7">
        <w:rPr>
          <w:rFonts w:ascii="Arial" w:hAnsi="Arial"/>
          <w:szCs w:val="18"/>
          <w:u w:val="single"/>
        </w:rPr>
        <w:t xml:space="preserve"> Member of </w:t>
      </w:r>
      <w:r w:rsidR="009603CA" w:rsidRPr="004836A7">
        <w:rPr>
          <w:rFonts w:ascii="Arial" w:hAnsi="Arial"/>
          <w:szCs w:val="18"/>
          <w:u w:val="single"/>
        </w:rPr>
        <w:t>Governance &amp; Nominating and Audit &amp; Finance Committees.</w:t>
      </w:r>
    </w:p>
    <w:p w14:paraId="28020CCE" w14:textId="77777777" w:rsidR="008F3DD2" w:rsidRPr="006643CC" w:rsidRDefault="008F3DD2" w:rsidP="0063084E">
      <w:pPr>
        <w:jc w:val="both"/>
        <w:rPr>
          <w:rFonts w:ascii="Arial" w:hAnsi="Arial"/>
          <w:b/>
          <w:szCs w:val="18"/>
          <w:u w:val="single"/>
        </w:rPr>
      </w:pPr>
    </w:p>
    <w:p w14:paraId="71B200AB" w14:textId="029001E2" w:rsidR="0037286F" w:rsidRPr="006643CC" w:rsidRDefault="0037286F" w:rsidP="0063084E">
      <w:pPr>
        <w:jc w:val="both"/>
        <w:rPr>
          <w:rFonts w:ascii="Arial" w:hAnsi="Arial"/>
          <w:szCs w:val="18"/>
          <w:u w:val="single"/>
        </w:rPr>
      </w:pPr>
      <w:r>
        <w:rPr>
          <w:rFonts w:ascii="Arial" w:hAnsi="Arial"/>
          <w:b/>
          <w:szCs w:val="18"/>
        </w:rPr>
        <w:t xml:space="preserve">Denver Housing Authority, </w:t>
      </w:r>
      <w:r w:rsidRPr="0037286F">
        <w:rPr>
          <w:rFonts w:ascii="Arial" w:hAnsi="Arial"/>
          <w:szCs w:val="18"/>
        </w:rPr>
        <w:t xml:space="preserve">Board Commissioner.  </w:t>
      </w:r>
      <w:r w:rsidR="00357762">
        <w:rPr>
          <w:rFonts w:ascii="Arial" w:hAnsi="Arial"/>
          <w:szCs w:val="18"/>
        </w:rPr>
        <w:t xml:space="preserve">October </w:t>
      </w:r>
      <w:r w:rsidRPr="0037286F">
        <w:rPr>
          <w:rFonts w:ascii="Arial" w:hAnsi="Arial"/>
          <w:szCs w:val="18"/>
        </w:rPr>
        <w:t>2019–</w:t>
      </w:r>
      <w:r w:rsidR="00357762">
        <w:rPr>
          <w:rFonts w:ascii="Arial" w:hAnsi="Arial"/>
          <w:szCs w:val="18"/>
        </w:rPr>
        <w:t>March 2022</w:t>
      </w:r>
      <w:r w:rsidRPr="0037286F">
        <w:rPr>
          <w:rFonts w:ascii="Arial" w:hAnsi="Arial"/>
          <w:szCs w:val="18"/>
        </w:rPr>
        <w:t>.</w:t>
      </w:r>
      <w:r w:rsidR="00400876" w:rsidRPr="00400876">
        <w:rPr>
          <w:rFonts w:ascii="Arial" w:hAnsi="Arial"/>
          <w:szCs w:val="18"/>
        </w:rPr>
        <w:t xml:space="preserve"> </w:t>
      </w:r>
      <w:r w:rsidR="00400876" w:rsidRPr="0037286F">
        <w:rPr>
          <w:rFonts w:ascii="Arial" w:hAnsi="Arial"/>
          <w:szCs w:val="18"/>
        </w:rPr>
        <w:t>Mayor and City Council Appointment.</w:t>
      </w:r>
      <w:r w:rsidR="00941552">
        <w:rPr>
          <w:rFonts w:ascii="Arial" w:hAnsi="Arial"/>
          <w:szCs w:val="18"/>
        </w:rPr>
        <w:t xml:space="preserve"> </w:t>
      </w:r>
      <w:r w:rsidR="00400876">
        <w:rPr>
          <w:rFonts w:ascii="Arial" w:hAnsi="Arial"/>
          <w:szCs w:val="18"/>
        </w:rPr>
        <w:t>A</w:t>
      </w:r>
      <w:r w:rsidR="00E51DED" w:rsidRPr="00E51DED">
        <w:rPr>
          <w:rFonts w:ascii="Arial" w:hAnsi="Arial"/>
          <w:szCs w:val="18"/>
        </w:rPr>
        <w:t xml:space="preserve"> </w:t>
      </w:r>
      <w:r w:rsidR="00941552">
        <w:rPr>
          <w:rFonts w:ascii="Arial" w:hAnsi="Arial"/>
          <w:szCs w:val="18"/>
        </w:rPr>
        <w:t>$268 Million</w:t>
      </w:r>
      <w:r w:rsidR="00941552" w:rsidRPr="00E51DED">
        <w:rPr>
          <w:rFonts w:ascii="Arial" w:hAnsi="Arial"/>
          <w:szCs w:val="18"/>
        </w:rPr>
        <w:t xml:space="preserve"> </w:t>
      </w:r>
      <w:r w:rsidR="00E51DED" w:rsidRPr="00E51DED">
        <w:rPr>
          <w:rFonts w:ascii="Arial" w:hAnsi="Arial"/>
          <w:szCs w:val="18"/>
        </w:rPr>
        <w:t>quasi-municipal corporation with</w:t>
      </w:r>
      <w:r w:rsidR="007B2220">
        <w:rPr>
          <w:rFonts w:ascii="Arial" w:hAnsi="Arial"/>
          <w:szCs w:val="18"/>
        </w:rPr>
        <w:t xml:space="preserve"> </w:t>
      </w:r>
      <w:r w:rsidR="00E51DED" w:rsidRPr="00E51DED">
        <w:rPr>
          <w:rFonts w:ascii="Arial" w:hAnsi="Arial"/>
          <w:szCs w:val="18"/>
        </w:rPr>
        <w:t>a portfolio of over 11,000 units and housing choice vouchers providing affordable housing</w:t>
      </w:r>
      <w:r w:rsidR="00941552">
        <w:rPr>
          <w:rFonts w:ascii="Arial" w:hAnsi="Arial"/>
          <w:szCs w:val="18"/>
        </w:rPr>
        <w:t>.</w:t>
      </w:r>
      <w:r w:rsidR="00E51DED" w:rsidRPr="00E51DED">
        <w:rPr>
          <w:rFonts w:ascii="Arial" w:hAnsi="Arial"/>
          <w:szCs w:val="18"/>
        </w:rPr>
        <w:t xml:space="preserve"> </w:t>
      </w:r>
      <w:r w:rsidR="009603CA" w:rsidRPr="006643CC">
        <w:rPr>
          <w:rFonts w:ascii="Arial" w:hAnsi="Arial"/>
          <w:szCs w:val="18"/>
          <w:u w:val="single"/>
        </w:rPr>
        <w:t>Finance and Operations Committee</w:t>
      </w:r>
      <w:r w:rsidR="004836A7">
        <w:rPr>
          <w:rFonts w:ascii="Arial" w:hAnsi="Arial"/>
          <w:szCs w:val="18"/>
          <w:u w:val="single"/>
        </w:rPr>
        <w:t>s</w:t>
      </w:r>
      <w:r w:rsidR="009603CA" w:rsidRPr="006643CC">
        <w:rPr>
          <w:rFonts w:ascii="Arial" w:hAnsi="Arial"/>
          <w:szCs w:val="18"/>
          <w:u w:val="single"/>
        </w:rPr>
        <w:t>.</w:t>
      </w:r>
    </w:p>
    <w:p w14:paraId="1E110992" w14:textId="77777777" w:rsidR="00E15425" w:rsidRDefault="00E15425" w:rsidP="00E15425">
      <w:pPr>
        <w:jc w:val="both"/>
        <w:rPr>
          <w:rFonts w:ascii="Arial" w:hAnsi="Arial"/>
          <w:b/>
          <w:szCs w:val="18"/>
        </w:rPr>
      </w:pPr>
    </w:p>
    <w:p w14:paraId="6357F40D" w14:textId="403A77C1" w:rsidR="00E15425" w:rsidRDefault="00E15425" w:rsidP="00E15425">
      <w:pPr>
        <w:jc w:val="both"/>
        <w:rPr>
          <w:rFonts w:ascii="Arial" w:hAnsi="Arial"/>
          <w:szCs w:val="18"/>
          <w:u w:val="single"/>
        </w:rPr>
      </w:pPr>
      <w:r w:rsidRPr="00DA5BAD">
        <w:rPr>
          <w:rFonts w:ascii="Arial" w:hAnsi="Arial"/>
          <w:b/>
          <w:szCs w:val="18"/>
        </w:rPr>
        <w:t xml:space="preserve">Denver Art Museum, </w:t>
      </w:r>
      <w:r w:rsidRPr="00DA5BAD">
        <w:rPr>
          <w:rFonts w:ascii="Arial" w:hAnsi="Arial"/>
          <w:szCs w:val="18"/>
        </w:rPr>
        <w:t>Board</w:t>
      </w:r>
      <w:r>
        <w:rPr>
          <w:rFonts w:ascii="Arial" w:hAnsi="Arial"/>
          <w:szCs w:val="18"/>
        </w:rPr>
        <w:t xml:space="preserve"> </w:t>
      </w:r>
      <w:r w:rsidRPr="00DA5BAD">
        <w:rPr>
          <w:rFonts w:ascii="Arial" w:hAnsi="Arial"/>
          <w:szCs w:val="18"/>
        </w:rPr>
        <w:t xml:space="preserve">Trustee.  2015 </w:t>
      </w:r>
      <w:r>
        <w:rPr>
          <w:rFonts w:ascii="Arial" w:hAnsi="Arial"/>
          <w:szCs w:val="18"/>
        </w:rPr>
        <w:t>–</w:t>
      </w:r>
      <w:r w:rsidRPr="00DA5BAD">
        <w:rPr>
          <w:rFonts w:ascii="Arial" w:hAnsi="Arial"/>
          <w:szCs w:val="18"/>
        </w:rPr>
        <w:t xml:space="preserve"> Present</w:t>
      </w:r>
      <w:r>
        <w:rPr>
          <w:rFonts w:ascii="Arial" w:hAnsi="Arial"/>
          <w:szCs w:val="18"/>
        </w:rPr>
        <w:t>,</w:t>
      </w:r>
      <w:r w:rsidRPr="00DA5BAD">
        <w:rPr>
          <w:rFonts w:ascii="Arial" w:hAnsi="Arial"/>
          <w:szCs w:val="18"/>
        </w:rPr>
        <w:t xml:space="preserve"> </w:t>
      </w:r>
      <w:r w:rsidRPr="006643CC">
        <w:rPr>
          <w:rFonts w:ascii="Arial" w:hAnsi="Arial"/>
          <w:szCs w:val="18"/>
          <w:u w:val="single"/>
        </w:rPr>
        <w:t xml:space="preserve">Marketing &amp; Strategic Alliance Committee Co-Chair and Collections Committee member. </w:t>
      </w:r>
    </w:p>
    <w:p w14:paraId="54D0850C" w14:textId="77777777" w:rsidR="0037286F" w:rsidRPr="006643CC" w:rsidRDefault="0037286F" w:rsidP="0063084E">
      <w:pPr>
        <w:jc w:val="both"/>
        <w:rPr>
          <w:rFonts w:ascii="Arial" w:hAnsi="Arial"/>
          <w:b/>
          <w:szCs w:val="18"/>
          <w:u w:val="single"/>
        </w:rPr>
      </w:pPr>
    </w:p>
    <w:p w14:paraId="3D598F23" w14:textId="3058B383" w:rsidR="00D9100E" w:rsidRPr="00DA5BAD" w:rsidRDefault="00D9100E" w:rsidP="00D9100E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Colorado Reapportionment Commission</w:t>
      </w:r>
      <w:r w:rsidR="0063084E" w:rsidRPr="00DA5BAD">
        <w:rPr>
          <w:rFonts w:ascii="Arial" w:hAnsi="Arial"/>
          <w:b/>
          <w:szCs w:val="18"/>
        </w:rPr>
        <w:t xml:space="preserve">, </w:t>
      </w:r>
      <w:r w:rsidR="0063084E" w:rsidRPr="00DA5BAD">
        <w:rPr>
          <w:rFonts w:ascii="Arial" w:hAnsi="Arial"/>
          <w:szCs w:val="18"/>
        </w:rPr>
        <w:t>Chairman. Supreme</w:t>
      </w:r>
      <w:r w:rsidR="00941552">
        <w:rPr>
          <w:rFonts w:ascii="Arial" w:hAnsi="Arial"/>
          <w:szCs w:val="18"/>
        </w:rPr>
        <w:t xml:space="preserve"> Court Chief Justice Appointee.  </w:t>
      </w:r>
      <w:r w:rsidRPr="00DA5BAD">
        <w:rPr>
          <w:rFonts w:ascii="Arial" w:hAnsi="Arial"/>
          <w:szCs w:val="18"/>
        </w:rPr>
        <w:t xml:space="preserve">2011 </w:t>
      </w:r>
    </w:p>
    <w:p w14:paraId="2FD50DF4" w14:textId="77777777" w:rsidR="00D9100E" w:rsidRPr="00DA5BAD" w:rsidRDefault="00D9100E" w:rsidP="00D9100E">
      <w:pPr>
        <w:jc w:val="both"/>
        <w:rPr>
          <w:rFonts w:ascii="Arial" w:hAnsi="Arial"/>
          <w:szCs w:val="18"/>
        </w:rPr>
      </w:pPr>
    </w:p>
    <w:p w14:paraId="5B61B1DE" w14:textId="77777777" w:rsidR="00375072" w:rsidRDefault="00375072" w:rsidP="0063084E">
      <w:pPr>
        <w:jc w:val="center"/>
        <w:rPr>
          <w:rFonts w:ascii="Arial" w:hAnsi="Arial"/>
          <w:b/>
          <w:szCs w:val="18"/>
        </w:rPr>
      </w:pPr>
    </w:p>
    <w:p w14:paraId="4DF16BDD" w14:textId="77777777" w:rsidR="00D9100E" w:rsidRPr="00DA5BAD" w:rsidRDefault="00F22E5D" w:rsidP="0063084E">
      <w:pPr>
        <w:jc w:val="center"/>
        <w:rPr>
          <w:rFonts w:ascii="Arial" w:hAnsi="Arial"/>
          <w:b/>
          <w:szCs w:val="18"/>
        </w:rPr>
      </w:pPr>
      <w:r>
        <w:rPr>
          <w:rFonts w:ascii="Arial" w:hAnsi="Arial"/>
          <w:b/>
          <w:szCs w:val="18"/>
        </w:rPr>
        <w:t>~</w:t>
      </w:r>
      <w:r w:rsidR="0063084E" w:rsidRPr="00DA5BAD">
        <w:rPr>
          <w:rFonts w:ascii="Arial" w:hAnsi="Arial"/>
          <w:b/>
          <w:szCs w:val="18"/>
        </w:rPr>
        <w:t>PROFESSIONAL ACTIVITIES /MEMBERSHIPS</w:t>
      </w:r>
      <w:r>
        <w:rPr>
          <w:rFonts w:ascii="Arial" w:hAnsi="Arial"/>
          <w:b/>
          <w:szCs w:val="18"/>
        </w:rPr>
        <w:t>~</w:t>
      </w:r>
    </w:p>
    <w:p w14:paraId="41C3CB70" w14:textId="77777777" w:rsidR="00A74436" w:rsidRPr="00DA5BAD" w:rsidRDefault="00A74436">
      <w:pPr>
        <w:jc w:val="both"/>
        <w:rPr>
          <w:rFonts w:ascii="Arial" w:hAnsi="Arial"/>
          <w:b/>
          <w:szCs w:val="18"/>
        </w:rPr>
      </w:pPr>
    </w:p>
    <w:p w14:paraId="53167E65" w14:textId="4FAACC8F" w:rsidR="00CF28AD" w:rsidRPr="00CF28AD" w:rsidRDefault="00E15425">
      <w:pPr>
        <w:jc w:val="both"/>
        <w:rPr>
          <w:rFonts w:ascii="Arial" w:hAnsi="Arial" w:cs="Arial"/>
          <w:b/>
          <w:szCs w:val="18"/>
        </w:rPr>
      </w:pPr>
      <w:r w:rsidRPr="00CF28AD">
        <w:rPr>
          <w:rFonts w:ascii="Arial" w:hAnsi="Arial" w:cs="Arial"/>
          <w:b/>
          <w:szCs w:val="18"/>
        </w:rPr>
        <w:t xml:space="preserve">National Corporate Directors Association Directorship Certified and </w:t>
      </w:r>
      <w:r w:rsidR="00CF28AD" w:rsidRPr="00CF28AD">
        <w:rPr>
          <w:rFonts w:ascii="Arial" w:hAnsi="Arial" w:cs="Arial"/>
          <w:b/>
          <w:szCs w:val="18"/>
        </w:rPr>
        <w:t xml:space="preserve">Latino Corporate Directors Association Member. </w:t>
      </w:r>
    </w:p>
    <w:p w14:paraId="1A3946D4" w14:textId="77777777" w:rsidR="00CF28AD" w:rsidRPr="00CF28AD" w:rsidRDefault="00CF28AD">
      <w:pPr>
        <w:jc w:val="both"/>
        <w:rPr>
          <w:rFonts w:ascii="Arial" w:hAnsi="Arial" w:cs="Arial"/>
          <w:b/>
          <w:szCs w:val="18"/>
        </w:rPr>
      </w:pPr>
    </w:p>
    <w:p w14:paraId="0F604C7A" w14:textId="0B50A541" w:rsidR="00A74436" w:rsidRPr="00E51DED" w:rsidRDefault="009A0ADC">
      <w:pPr>
        <w:jc w:val="both"/>
        <w:rPr>
          <w:rFonts w:ascii="Arial" w:hAnsi="Arial"/>
          <w:b/>
          <w:szCs w:val="18"/>
        </w:rPr>
      </w:pPr>
      <w:r w:rsidRPr="00DA5BAD">
        <w:rPr>
          <w:rFonts w:ascii="Arial" w:hAnsi="Arial"/>
          <w:szCs w:val="18"/>
        </w:rPr>
        <w:t>Member of various business-related professional organizations including the</w:t>
      </w:r>
      <w:r w:rsidR="00401805">
        <w:rPr>
          <w:rFonts w:ascii="Arial" w:hAnsi="Arial"/>
          <w:szCs w:val="18"/>
        </w:rPr>
        <w:t xml:space="preserve"> </w:t>
      </w:r>
      <w:r w:rsidR="00401805" w:rsidRPr="009F0E81">
        <w:rPr>
          <w:rFonts w:ascii="Arial" w:hAnsi="Arial"/>
          <w:b/>
          <w:bCs/>
          <w:szCs w:val="18"/>
        </w:rPr>
        <w:t>Colorado Media Project Advisory Board</w:t>
      </w:r>
      <w:r w:rsidR="00E51DED" w:rsidRPr="00E51DED">
        <w:rPr>
          <w:rFonts w:ascii="Arial" w:hAnsi="Arial"/>
          <w:b/>
          <w:szCs w:val="18"/>
        </w:rPr>
        <w:t>.</w:t>
      </w:r>
      <w:r w:rsidR="00A74436" w:rsidRPr="00E51DED">
        <w:rPr>
          <w:rFonts w:ascii="Arial" w:hAnsi="Arial"/>
          <w:b/>
          <w:szCs w:val="18"/>
        </w:rPr>
        <w:t xml:space="preserve"> </w:t>
      </w:r>
    </w:p>
    <w:p w14:paraId="7C628E0D" w14:textId="77777777" w:rsidR="009A0ADC" w:rsidRPr="00DA5BAD" w:rsidRDefault="009A0ADC">
      <w:pPr>
        <w:jc w:val="both"/>
        <w:rPr>
          <w:rFonts w:ascii="Arial" w:hAnsi="Arial"/>
          <w:szCs w:val="18"/>
        </w:rPr>
      </w:pPr>
    </w:p>
    <w:p w14:paraId="298C56CD" w14:textId="66C820C5" w:rsidR="0063084E" w:rsidRPr="00DA5BAD" w:rsidRDefault="00F22E5D" w:rsidP="0063084E">
      <w:pPr>
        <w:jc w:val="center"/>
        <w:rPr>
          <w:rFonts w:ascii="Arial" w:hAnsi="Arial"/>
          <w:b/>
          <w:szCs w:val="18"/>
        </w:rPr>
      </w:pPr>
      <w:r>
        <w:rPr>
          <w:rFonts w:ascii="Arial" w:hAnsi="Arial"/>
          <w:b/>
          <w:szCs w:val="18"/>
        </w:rPr>
        <w:t>~</w:t>
      </w:r>
      <w:r w:rsidR="0063084E" w:rsidRPr="00DA5BAD">
        <w:rPr>
          <w:rFonts w:ascii="Arial" w:hAnsi="Arial"/>
          <w:b/>
          <w:szCs w:val="18"/>
        </w:rPr>
        <w:t>EDUCATION</w:t>
      </w:r>
      <w:r>
        <w:rPr>
          <w:rFonts w:ascii="Arial" w:hAnsi="Arial"/>
          <w:b/>
          <w:szCs w:val="18"/>
        </w:rPr>
        <w:t>~</w:t>
      </w:r>
    </w:p>
    <w:p w14:paraId="07EACDEB" w14:textId="77777777" w:rsidR="0063084E" w:rsidRPr="00DA5BAD" w:rsidRDefault="0063084E" w:rsidP="00906440">
      <w:pPr>
        <w:jc w:val="both"/>
        <w:rPr>
          <w:rFonts w:ascii="Arial" w:hAnsi="Arial"/>
          <w:b/>
          <w:szCs w:val="18"/>
        </w:rPr>
      </w:pPr>
    </w:p>
    <w:p w14:paraId="55EA62DF" w14:textId="77777777" w:rsidR="00906440" w:rsidRDefault="00906440" w:rsidP="00906440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Harvard University</w:t>
      </w:r>
      <w:r w:rsidR="005C5602" w:rsidRPr="00DA5BAD">
        <w:rPr>
          <w:rFonts w:ascii="Arial" w:hAnsi="Arial"/>
          <w:szCs w:val="18"/>
        </w:rPr>
        <w:t>, Cambridge, M</w:t>
      </w:r>
      <w:r w:rsidR="00F762C4">
        <w:rPr>
          <w:rFonts w:ascii="Arial" w:hAnsi="Arial"/>
          <w:szCs w:val="18"/>
        </w:rPr>
        <w:t>assachusetts</w:t>
      </w:r>
      <w:r w:rsidR="00757AF5" w:rsidRPr="00DA5BAD">
        <w:rPr>
          <w:rFonts w:ascii="Arial" w:hAnsi="Arial"/>
          <w:szCs w:val="18"/>
        </w:rPr>
        <w:t>.</w:t>
      </w:r>
      <w:r w:rsidR="006F465C">
        <w:rPr>
          <w:rFonts w:ascii="Arial" w:hAnsi="Arial"/>
          <w:szCs w:val="18"/>
        </w:rPr>
        <w:t xml:space="preserve"> </w:t>
      </w:r>
      <w:r w:rsidR="006843AE">
        <w:rPr>
          <w:rFonts w:ascii="Arial" w:hAnsi="Arial"/>
          <w:szCs w:val="18"/>
        </w:rPr>
        <w:t xml:space="preserve">Bachelor of </w:t>
      </w:r>
      <w:r w:rsidR="006F465C">
        <w:rPr>
          <w:rFonts w:ascii="Arial" w:hAnsi="Arial"/>
          <w:szCs w:val="18"/>
        </w:rPr>
        <w:t>A</w:t>
      </w:r>
      <w:r w:rsidR="00941552">
        <w:rPr>
          <w:rFonts w:ascii="Arial" w:hAnsi="Arial"/>
          <w:szCs w:val="18"/>
        </w:rPr>
        <w:t>rts</w:t>
      </w:r>
      <w:r w:rsidR="006843AE">
        <w:rPr>
          <w:rFonts w:ascii="Arial" w:hAnsi="Arial"/>
          <w:szCs w:val="18"/>
        </w:rPr>
        <w:t>.</w:t>
      </w:r>
    </w:p>
    <w:p w14:paraId="1BDFEF30" w14:textId="77777777" w:rsidR="006F465C" w:rsidRPr="00DA5BAD" w:rsidRDefault="006F465C" w:rsidP="00906440">
      <w:pPr>
        <w:jc w:val="both"/>
        <w:rPr>
          <w:szCs w:val="18"/>
        </w:rPr>
      </w:pPr>
    </w:p>
    <w:p w14:paraId="78E7C6AC" w14:textId="77777777" w:rsidR="006D65BB" w:rsidRPr="00DA5BAD" w:rsidRDefault="00FC1B96" w:rsidP="006D65BB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E</w:t>
      </w:r>
      <w:r w:rsidR="00335EBF" w:rsidRPr="00DA5BAD">
        <w:rPr>
          <w:rFonts w:ascii="Arial" w:hAnsi="Arial"/>
          <w:b/>
          <w:szCs w:val="18"/>
        </w:rPr>
        <w:t>l Colegio de Mexico</w:t>
      </w:r>
      <w:r w:rsidR="00335EBF" w:rsidRPr="00DA5BAD">
        <w:rPr>
          <w:rFonts w:ascii="Arial" w:hAnsi="Arial"/>
          <w:szCs w:val="18"/>
        </w:rPr>
        <w:t xml:space="preserve">, Mexico City, </w:t>
      </w:r>
      <w:r w:rsidRPr="00DA5BAD">
        <w:rPr>
          <w:rFonts w:ascii="Arial" w:hAnsi="Arial"/>
          <w:szCs w:val="18"/>
        </w:rPr>
        <w:t>International Relations/Public Administration Programs.</w:t>
      </w:r>
      <w:r w:rsidR="006D65BB" w:rsidRPr="00DA5BAD">
        <w:rPr>
          <w:rFonts w:ascii="Arial" w:hAnsi="Arial"/>
          <w:szCs w:val="18"/>
        </w:rPr>
        <w:t xml:space="preserve"> </w:t>
      </w:r>
    </w:p>
    <w:p w14:paraId="6EBDA433" w14:textId="77777777" w:rsidR="0063084E" w:rsidRPr="00DA5BAD" w:rsidRDefault="0063084E" w:rsidP="006D65BB">
      <w:pPr>
        <w:jc w:val="both"/>
        <w:rPr>
          <w:rFonts w:ascii="Arial" w:hAnsi="Arial"/>
          <w:szCs w:val="18"/>
        </w:rPr>
      </w:pPr>
    </w:p>
    <w:p w14:paraId="7C513222" w14:textId="77777777" w:rsidR="006D65BB" w:rsidRPr="00DA5BAD" w:rsidRDefault="006D65BB" w:rsidP="006D65BB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 xml:space="preserve">University of California, </w:t>
      </w:r>
      <w:r w:rsidRPr="00DA5BAD">
        <w:rPr>
          <w:rFonts w:ascii="Arial" w:hAnsi="Arial"/>
          <w:szCs w:val="18"/>
        </w:rPr>
        <w:t>Los Angeles, Broadcast Sales and Management.</w:t>
      </w:r>
    </w:p>
    <w:p w14:paraId="51FD3B0F" w14:textId="77777777" w:rsidR="0063084E" w:rsidRPr="00DA5BAD" w:rsidRDefault="0063084E" w:rsidP="00906440">
      <w:pPr>
        <w:jc w:val="both"/>
        <w:rPr>
          <w:rFonts w:ascii="Arial" w:hAnsi="Arial"/>
          <w:szCs w:val="18"/>
        </w:rPr>
      </w:pPr>
    </w:p>
    <w:p w14:paraId="7ACFA043" w14:textId="77777777" w:rsidR="00A74436" w:rsidRPr="00DA5BAD" w:rsidRDefault="00FC1B96" w:rsidP="00906440">
      <w:pPr>
        <w:jc w:val="both"/>
        <w:rPr>
          <w:rFonts w:ascii="Arial" w:hAnsi="Arial"/>
          <w:szCs w:val="18"/>
        </w:rPr>
      </w:pPr>
      <w:r w:rsidRPr="00DA5BAD">
        <w:rPr>
          <w:rFonts w:ascii="Arial" w:hAnsi="Arial"/>
          <w:b/>
          <w:szCs w:val="18"/>
        </w:rPr>
        <w:t>Northwestern University, Kellogg School of Business</w:t>
      </w:r>
      <w:r w:rsidRPr="00DA5BAD">
        <w:rPr>
          <w:rFonts w:ascii="Arial" w:hAnsi="Arial"/>
          <w:szCs w:val="18"/>
        </w:rPr>
        <w:t xml:space="preserve">, Evanston, Illinois, </w:t>
      </w:r>
    </w:p>
    <w:p w14:paraId="0A44272D" w14:textId="77777777" w:rsidR="0063084E" w:rsidRPr="00DA5BAD" w:rsidRDefault="00FC1B96">
      <w:pPr>
        <w:jc w:val="both"/>
        <w:rPr>
          <w:sz w:val="20"/>
          <w:szCs w:val="18"/>
        </w:rPr>
      </w:pPr>
      <w:r w:rsidRPr="00DA5BAD">
        <w:rPr>
          <w:rFonts w:ascii="Arial" w:hAnsi="Arial"/>
          <w:szCs w:val="18"/>
        </w:rPr>
        <w:t>N</w:t>
      </w:r>
      <w:r w:rsidR="008D18F3" w:rsidRPr="00DA5BAD">
        <w:rPr>
          <w:rFonts w:ascii="Arial" w:hAnsi="Arial"/>
          <w:szCs w:val="18"/>
        </w:rPr>
        <w:t xml:space="preserve">ational </w:t>
      </w:r>
      <w:r w:rsidRPr="00DA5BAD">
        <w:rPr>
          <w:rFonts w:ascii="Arial" w:hAnsi="Arial"/>
          <w:szCs w:val="18"/>
        </w:rPr>
        <w:t>A</w:t>
      </w:r>
      <w:r w:rsidR="008D18F3" w:rsidRPr="00DA5BAD">
        <w:rPr>
          <w:rFonts w:ascii="Arial" w:hAnsi="Arial"/>
          <w:szCs w:val="18"/>
        </w:rPr>
        <w:t xml:space="preserve">ssociation of </w:t>
      </w:r>
      <w:r w:rsidRPr="00DA5BAD">
        <w:rPr>
          <w:rFonts w:ascii="Arial" w:hAnsi="Arial"/>
          <w:szCs w:val="18"/>
        </w:rPr>
        <w:t>B</w:t>
      </w:r>
      <w:r w:rsidR="008D18F3" w:rsidRPr="00DA5BAD">
        <w:rPr>
          <w:rFonts w:ascii="Arial" w:hAnsi="Arial"/>
          <w:szCs w:val="18"/>
        </w:rPr>
        <w:t>roadcasters</w:t>
      </w:r>
      <w:r w:rsidR="006843AE">
        <w:rPr>
          <w:rFonts w:ascii="Arial" w:hAnsi="Arial"/>
          <w:szCs w:val="18"/>
        </w:rPr>
        <w:t xml:space="preserve">, </w:t>
      </w:r>
      <w:r w:rsidRPr="00DA5BAD">
        <w:rPr>
          <w:rFonts w:ascii="Arial" w:hAnsi="Arial"/>
          <w:szCs w:val="18"/>
        </w:rPr>
        <w:t>Executive Development.</w:t>
      </w:r>
      <w:r w:rsidR="0067597C" w:rsidRPr="00DA5BAD">
        <w:rPr>
          <w:rFonts w:ascii="Arial" w:hAnsi="Arial"/>
          <w:szCs w:val="18"/>
        </w:rPr>
        <w:t xml:space="preserve"> </w:t>
      </w:r>
    </w:p>
    <w:sectPr w:rsidR="0063084E" w:rsidRPr="00DA5BAD" w:rsidSect="00774B8B">
      <w:type w:val="continuous"/>
      <w:pgSz w:w="12240" w:h="15840"/>
      <w:pgMar w:top="180" w:right="720" w:bottom="432" w:left="108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E84F8D"/>
    <w:multiLevelType w:val="hybridMultilevel"/>
    <w:tmpl w:val="3C50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211"/>
    <w:multiLevelType w:val="hybridMultilevel"/>
    <w:tmpl w:val="DBC8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8408D"/>
    <w:multiLevelType w:val="hybridMultilevel"/>
    <w:tmpl w:val="4F4A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B2DBC"/>
    <w:multiLevelType w:val="hybridMultilevel"/>
    <w:tmpl w:val="8D34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154D5"/>
    <w:multiLevelType w:val="hybridMultilevel"/>
    <w:tmpl w:val="8FCE7DFC"/>
    <w:lvl w:ilvl="0" w:tplc="0409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CF612CC"/>
    <w:multiLevelType w:val="hybridMultilevel"/>
    <w:tmpl w:val="B8DEC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4377F"/>
    <w:multiLevelType w:val="hybridMultilevel"/>
    <w:tmpl w:val="A97C8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31EB5"/>
    <w:multiLevelType w:val="hybridMultilevel"/>
    <w:tmpl w:val="9D5A00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269063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249657288">
    <w:abstractNumId w:val="8"/>
  </w:num>
  <w:num w:numId="3" w16cid:durableId="919026517">
    <w:abstractNumId w:val="5"/>
  </w:num>
  <w:num w:numId="4" w16cid:durableId="1229726804">
    <w:abstractNumId w:val="7"/>
  </w:num>
  <w:num w:numId="5" w16cid:durableId="2112696926">
    <w:abstractNumId w:val="6"/>
  </w:num>
  <w:num w:numId="6" w16cid:durableId="1957255034">
    <w:abstractNumId w:val="1"/>
  </w:num>
  <w:num w:numId="7" w16cid:durableId="836574829">
    <w:abstractNumId w:val="2"/>
  </w:num>
  <w:num w:numId="8" w16cid:durableId="1284846637">
    <w:abstractNumId w:val="3"/>
  </w:num>
  <w:num w:numId="9" w16cid:durableId="1649048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40"/>
    <w:rsid w:val="00000E90"/>
    <w:rsid w:val="00006E3A"/>
    <w:rsid w:val="000269AE"/>
    <w:rsid w:val="00027465"/>
    <w:rsid w:val="00037A5C"/>
    <w:rsid w:val="00063882"/>
    <w:rsid w:val="00072572"/>
    <w:rsid w:val="00081216"/>
    <w:rsid w:val="0009364D"/>
    <w:rsid w:val="000A10E1"/>
    <w:rsid w:val="000D0E17"/>
    <w:rsid w:val="000D2D92"/>
    <w:rsid w:val="000D699B"/>
    <w:rsid w:val="001069B4"/>
    <w:rsid w:val="001126B5"/>
    <w:rsid w:val="00123120"/>
    <w:rsid w:val="00186013"/>
    <w:rsid w:val="001A5A67"/>
    <w:rsid w:val="001C736D"/>
    <w:rsid w:val="001E10CA"/>
    <w:rsid w:val="001F41E3"/>
    <w:rsid w:val="001F5A9F"/>
    <w:rsid w:val="00223D98"/>
    <w:rsid w:val="002242D2"/>
    <w:rsid w:val="0023762C"/>
    <w:rsid w:val="002402F0"/>
    <w:rsid w:val="00262F9B"/>
    <w:rsid w:val="00292774"/>
    <w:rsid w:val="002E50CA"/>
    <w:rsid w:val="003212DF"/>
    <w:rsid w:val="00335D9A"/>
    <w:rsid w:val="00335EBF"/>
    <w:rsid w:val="00357762"/>
    <w:rsid w:val="00363E0D"/>
    <w:rsid w:val="0037286F"/>
    <w:rsid w:val="00373659"/>
    <w:rsid w:val="00375072"/>
    <w:rsid w:val="003768AF"/>
    <w:rsid w:val="00386C5A"/>
    <w:rsid w:val="003C47FE"/>
    <w:rsid w:val="003D0082"/>
    <w:rsid w:val="003E2C44"/>
    <w:rsid w:val="003F06A7"/>
    <w:rsid w:val="00400876"/>
    <w:rsid w:val="00401805"/>
    <w:rsid w:val="00412D00"/>
    <w:rsid w:val="00415F97"/>
    <w:rsid w:val="0042738D"/>
    <w:rsid w:val="00432C6B"/>
    <w:rsid w:val="00441648"/>
    <w:rsid w:val="00451591"/>
    <w:rsid w:val="00481992"/>
    <w:rsid w:val="004836A7"/>
    <w:rsid w:val="004872C0"/>
    <w:rsid w:val="00494F3E"/>
    <w:rsid w:val="004B228B"/>
    <w:rsid w:val="004F2851"/>
    <w:rsid w:val="0052138D"/>
    <w:rsid w:val="00536B2B"/>
    <w:rsid w:val="00553FB9"/>
    <w:rsid w:val="0057114D"/>
    <w:rsid w:val="005B5D9B"/>
    <w:rsid w:val="005C5602"/>
    <w:rsid w:val="005E79B6"/>
    <w:rsid w:val="005F4C6E"/>
    <w:rsid w:val="00611B54"/>
    <w:rsid w:val="00616A91"/>
    <w:rsid w:val="006208A8"/>
    <w:rsid w:val="0063084E"/>
    <w:rsid w:val="00657920"/>
    <w:rsid w:val="006643CC"/>
    <w:rsid w:val="0067597C"/>
    <w:rsid w:val="006843AE"/>
    <w:rsid w:val="006A7F0A"/>
    <w:rsid w:val="006C16D0"/>
    <w:rsid w:val="006D65BB"/>
    <w:rsid w:val="006E7CA6"/>
    <w:rsid w:val="006F465C"/>
    <w:rsid w:val="00712DFD"/>
    <w:rsid w:val="007213F0"/>
    <w:rsid w:val="00751676"/>
    <w:rsid w:val="00757AF5"/>
    <w:rsid w:val="00774B8B"/>
    <w:rsid w:val="00775FE5"/>
    <w:rsid w:val="0078086D"/>
    <w:rsid w:val="0078278A"/>
    <w:rsid w:val="00796C89"/>
    <w:rsid w:val="007A2287"/>
    <w:rsid w:val="007B2220"/>
    <w:rsid w:val="007F2B4A"/>
    <w:rsid w:val="008007C3"/>
    <w:rsid w:val="00801408"/>
    <w:rsid w:val="00823440"/>
    <w:rsid w:val="00840460"/>
    <w:rsid w:val="00843EB9"/>
    <w:rsid w:val="00871C76"/>
    <w:rsid w:val="00876635"/>
    <w:rsid w:val="0089011F"/>
    <w:rsid w:val="008B2B03"/>
    <w:rsid w:val="008B7E04"/>
    <w:rsid w:val="008D18F3"/>
    <w:rsid w:val="008E0866"/>
    <w:rsid w:val="008F3DD2"/>
    <w:rsid w:val="0090158C"/>
    <w:rsid w:val="00906440"/>
    <w:rsid w:val="009078A0"/>
    <w:rsid w:val="00941552"/>
    <w:rsid w:val="0095618E"/>
    <w:rsid w:val="00956B8C"/>
    <w:rsid w:val="009603CA"/>
    <w:rsid w:val="0096752F"/>
    <w:rsid w:val="0097128F"/>
    <w:rsid w:val="00971AB1"/>
    <w:rsid w:val="009A0ADC"/>
    <w:rsid w:val="009A4249"/>
    <w:rsid w:val="009D2717"/>
    <w:rsid w:val="009F0E81"/>
    <w:rsid w:val="00A01D74"/>
    <w:rsid w:val="00A10228"/>
    <w:rsid w:val="00A21B1C"/>
    <w:rsid w:val="00A54125"/>
    <w:rsid w:val="00A74436"/>
    <w:rsid w:val="00AE15E0"/>
    <w:rsid w:val="00B303DB"/>
    <w:rsid w:val="00C95393"/>
    <w:rsid w:val="00CF272E"/>
    <w:rsid w:val="00CF28AD"/>
    <w:rsid w:val="00D1075E"/>
    <w:rsid w:val="00D56EF9"/>
    <w:rsid w:val="00D7262C"/>
    <w:rsid w:val="00D86179"/>
    <w:rsid w:val="00D9100E"/>
    <w:rsid w:val="00DA5BAD"/>
    <w:rsid w:val="00DD18B2"/>
    <w:rsid w:val="00E01AB5"/>
    <w:rsid w:val="00E15425"/>
    <w:rsid w:val="00E32FE8"/>
    <w:rsid w:val="00E51DED"/>
    <w:rsid w:val="00E654D3"/>
    <w:rsid w:val="00E82FB2"/>
    <w:rsid w:val="00E95272"/>
    <w:rsid w:val="00EA5B90"/>
    <w:rsid w:val="00EE06D0"/>
    <w:rsid w:val="00EE600A"/>
    <w:rsid w:val="00EE7873"/>
    <w:rsid w:val="00F07CDD"/>
    <w:rsid w:val="00F22E5D"/>
    <w:rsid w:val="00F37B2D"/>
    <w:rsid w:val="00F435A1"/>
    <w:rsid w:val="00F65A9B"/>
    <w:rsid w:val="00F762C4"/>
    <w:rsid w:val="00F92AD3"/>
    <w:rsid w:val="00F95296"/>
    <w:rsid w:val="00FB1A9B"/>
    <w:rsid w:val="00FC1B96"/>
    <w:rsid w:val="00FD5F05"/>
    <w:rsid w:val="00FE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CB5AC"/>
  <w15:docId w15:val="{DD020B4E-E179-4194-AB22-33AB5356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1591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rsid w:val="00451591"/>
    <w:pPr>
      <w:jc w:val="center"/>
    </w:pPr>
    <w:rPr>
      <w:b/>
    </w:rPr>
  </w:style>
  <w:style w:type="paragraph" w:customStyle="1" w:styleId="header2">
    <w:name w:val="header2"/>
    <w:basedOn w:val="header1"/>
    <w:rsid w:val="00451591"/>
    <w:pPr>
      <w:jc w:val="both"/>
    </w:pPr>
    <w:rPr>
      <w:u w:val="single"/>
    </w:rPr>
  </w:style>
  <w:style w:type="paragraph" w:customStyle="1" w:styleId="header3">
    <w:name w:val="header3"/>
    <w:basedOn w:val="Normal"/>
    <w:rsid w:val="00451591"/>
    <w:pPr>
      <w:spacing w:before="240" w:after="240"/>
      <w:jc w:val="center"/>
    </w:pPr>
    <w:rPr>
      <w:b/>
      <w:caps/>
      <w:u w:val="single"/>
    </w:rPr>
  </w:style>
  <w:style w:type="paragraph" w:styleId="EnvelopeAddress">
    <w:name w:val="envelope address"/>
    <w:basedOn w:val="Normal"/>
    <w:rsid w:val="00451591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451591"/>
    <w:pPr>
      <w:jc w:val="both"/>
    </w:pPr>
    <w:rPr>
      <w:rFonts w:ascii="Arial" w:hAnsi="Arial"/>
      <w:sz w:val="19"/>
    </w:rPr>
  </w:style>
  <w:style w:type="paragraph" w:styleId="ListParagraph">
    <w:name w:val="List Paragraph"/>
    <w:basedOn w:val="Normal"/>
    <w:uiPriority w:val="34"/>
    <w:qFormat/>
    <w:rsid w:val="0087663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0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3E2C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96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ario-m-carre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reramariom@gmail.com%20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UPDATE~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E9236-A1A8-413A-9BFC-073991EE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UPDATE~1</Template>
  <TotalTime>20</TotalTime>
  <Pages>2</Pages>
  <Words>635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MARIO M. CARRERA</vt:lpstr>
    </vt:vector>
  </TitlesOfParts>
  <Company>KWHY-TV 22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M. CARRERA</dc:title>
  <dc:creator>KWHY</dc:creator>
  <cp:lastModifiedBy>Mario M. Carrera</cp:lastModifiedBy>
  <cp:revision>5</cp:revision>
  <cp:lastPrinted>2014-10-01T16:53:00Z</cp:lastPrinted>
  <dcterms:created xsi:type="dcterms:W3CDTF">2023-04-19T22:10:00Z</dcterms:created>
  <dcterms:modified xsi:type="dcterms:W3CDTF">2023-07-12T21:02:00Z</dcterms:modified>
</cp:coreProperties>
</file>