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E330" w14:textId="77777777" w:rsidR="00B73A54" w:rsidRDefault="00B73A54" w:rsidP="00B73A5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Chươn</w:t>
      </w:r>
      <w:bookmarkStart w:id="0" w:name="_GoBack"/>
      <w:bookmarkEnd w:id="0"/>
      <w:r>
        <w:rPr>
          <w:b/>
          <w:sz w:val="28"/>
          <w:szCs w:val="28"/>
          <w:u w:val="single"/>
        </w:rPr>
        <w:t>g</w:t>
      </w:r>
      <w:proofErr w:type="spellEnd"/>
      <w:r>
        <w:rPr>
          <w:b/>
          <w:sz w:val="28"/>
          <w:szCs w:val="28"/>
          <w:u w:val="single"/>
        </w:rPr>
        <w:t xml:space="preserve"> 3</w:t>
      </w:r>
      <w:r>
        <w:rPr>
          <w:b/>
          <w:sz w:val="28"/>
          <w:szCs w:val="28"/>
        </w:rPr>
        <w:t>:</w:t>
      </w:r>
    </w:p>
    <w:p w14:paraId="697972B0" w14:textId="77777777" w:rsidR="00B73A54" w:rsidRDefault="00B73A54" w:rsidP="00B73A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XẾP THỨ TỰ VÀ TÌM KIẾM</w:t>
      </w:r>
    </w:p>
    <w:p w14:paraId="7331CA5D" w14:textId="77777777" w:rsidR="00B73A54" w:rsidRDefault="00B73A54" w:rsidP="00B73A54">
      <w:pPr>
        <w:rPr>
          <w:b/>
          <w:sz w:val="28"/>
          <w:szCs w:val="28"/>
        </w:rPr>
      </w:pPr>
      <w:r>
        <w:rPr>
          <w:sz w:val="28"/>
          <w:szCs w:val="28"/>
        </w:rPr>
        <w:sym w:font="Wingdings" w:char="F0AF"/>
      </w:r>
      <w:r>
        <w:rPr>
          <w:b/>
          <w:sz w:val="28"/>
          <w:szCs w:val="28"/>
        </w:rPr>
        <w:t>CÂU HỎI</w:t>
      </w:r>
    </w:p>
    <w:p w14:paraId="582D385C" w14:textId="77777777" w:rsidR="00B73A54" w:rsidRDefault="00B73A54" w:rsidP="00B73A54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Câu</w:t>
      </w:r>
      <w:proofErr w:type="spellEnd"/>
      <w:r>
        <w:rPr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>:</w:t>
      </w:r>
    </w:p>
    <w:p w14:paraId="59D814E3" w14:textId="77777777" w:rsidR="00B73A54" w:rsidRDefault="00B73A54" w:rsidP="00B73A54">
      <w:pPr>
        <w:ind w:firstLine="567"/>
        <w:rPr>
          <w:sz w:val="28"/>
          <w:szCs w:val="28"/>
        </w:rPr>
      </w:pPr>
    </w:p>
    <w:tbl>
      <w:tblPr>
        <w:tblStyle w:val="TableGrid"/>
        <w:tblW w:w="0" w:type="auto"/>
        <w:tblInd w:w="1694" w:type="dxa"/>
        <w:tblLook w:val="04A0" w:firstRow="1" w:lastRow="0" w:firstColumn="1" w:lastColumn="0" w:noHBand="0" w:noVBand="1"/>
      </w:tblPr>
      <w:tblGrid>
        <w:gridCol w:w="2536"/>
        <w:gridCol w:w="2597"/>
      </w:tblGrid>
      <w:tr w:rsidR="00B73A54" w14:paraId="77DDA140" w14:textId="77777777" w:rsidTr="00B73A54">
        <w:trPr>
          <w:trHeight w:val="19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1EC8" w14:textId="77777777" w:rsidR="00B73A54" w:rsidRDefault="00B73A5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Thuật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toán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sắp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C215" w14:textId="77777777" w:rsidR="00B73A54" w:rsidRDefault="00B73A5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Độ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phức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tạp</w:t>
            </w:r>
            <w:proofErr w:type="spellEnd"/>
          </w:p>
        </w:tc>
      </w:tr>
      <w:tr w:rsidR="00B73A54" w14:paraId="26286A44" w14:textId="77777777" w:rsidTr="00B73A54">
        <w:trPr>
          <w:trHeight w:val="19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DBF" w14:textId="77777777" w:rsidR="00B73A54" w:rsidRDefault="00B7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 Sort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E7DA" w14:textId="77777777" w:rsidR="00B73A54" w:rsidRDefault="00B73A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73A54" w14:paraId="71F55429" w14:textId="77777777" w:rsidTr="00B73A54">
        <w:trPr>
          <w:trHeight w:val="19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84E5" w14:textId="77777777" w:rsidR="00B73A54" w:rsidRDefault="00B73A5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Intsertion</w:t>
            </w:r>
            <w:proofErr w:type="spellEnd"/>
            <w:r>
              <w:rPr>
                <w:sz w:val="28"/>
                <w:szCs w:val="28"/>
              </w:rPr>
              <w:t xml:space="preserve"> Sort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4F5C" w14:textId="77777777" w:rsidR="00B73A54" w:rsidRDefault="00B73A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73A54" w14:paraId="1C423D0D" w14:textId="77777777" w:rsidTr="00B73A54">
        <w:trPr>
          <w:trHeight w:val="19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9DA1" w14:textId="77777777" w:rsidR="00B73A54" w:rsidRDefault="00B7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Interchange Sort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29B2" w14:textId="77777777" w:rsidR="00B73A54" w:rsidRDefault="00B73A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73A54" w14:paraId="71F6DF67" w14:textId="77777777" w:rsidTr="00B73A54">
        <w:trPr>
          <w:trHeight w:val="19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D5B8" w14:textId="77777777" w:rsidR="00B73A54" w:rsidRDefault="00B7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Sort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BDF3" w14:textId="77777777" w:rsidR="00B73A54" w:rsidRDefault="00B73A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73A54" w14:paraId="756ED7F3" w14:textId="77777777" w:rsidTr="00B73A54">
        <w:trPr>
          <w:trHeight w:val="19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613D" w14:textId="77777777" w:rsidR="00B73A54" w:rsidRDefault="00B7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2D83" w14:textId="77777777" w:rsidR="00B73A54" w:rsidRDefault="00B73A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  <w:tr w:rsidR="00B73A54" w14:paraId="10FCEB27" w14:textId="77777777" w:rsidTr="00B73A54">
        <w:trPr>
          <w:trHeight w:val="52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6B8E" w14:textId="77777777" w:rsidR="00B73A54" w:rsidRDefault="00B7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Heap Sort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FE2D" w14:textId="77777777" w:rsidR="00B73A54" w:rsidRDefault="00B73A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</w:tbl>
    <w:p w14:paraId="51D5F2BC" w14:textId="77777777" w:rsidR="00B73A54" w:rsidRDefault="00B73A54" w:rsidP="00B73A54">
      <w:pPr>
        <w:ind w:firstLine="567"/>
        <w:rPr>
          <w:sz w:val="28"/>
          <w:szCs w:val="28"/>
        </w:rPr>
      </w:pPr>
    </w:p>
    <w:p w14:paraId="17CDFFA6" w14:textId="77777777" w:rsidR="00B73A54" w:rsidRDefault="00B73A54" w:rsidP="00B73A54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Quick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Heap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Quick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nlogn</m:t>
            </m:r>
          </m:e>
        </m:d>
      </m:oMath>
      <w:r>
        <w:rPr>
          <w:sz w:val="28"/>
          <w:szCs w:val="28"/>
        </w:rPr>
        <w:t xml:space="preserve"> nhưng th</w:t>
      </w:r>
      <w:proofErr w:type="spellStart"/>
      <w:r>
        <w:rPr>
          <w:sz w:val="28"/>
          <w:szCs w:val="28"/>
        </w:rPr>
        <w:t>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Quick Sort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Heap Sort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Selection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14:paraId="54D5459E" w14:textId="77777777" w:rsidR="00B73A54" w:rsidRDefault="00B73A54" w:rsidP="00B73A54">
      <w:pPr>
        <w:rPr>
          <w:rFonts w:eastAsiaTheme="minorEastAsia"/>
          <w:sz w:val="28"/>
          <w:szCs w:val="28"/>
        </w:rPr>
      </w:pPr>
    </w:p>
    <w:p w14:paraId="14DC8EB9" w14:textId="77777777" w:rsidR="00B73A54" w:rsidRDefault="00B73A54" w:rsidP="00B73A54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2</w:t>
      </w:r>
      <w:r>
        <w:rPr>
          <w:rFonts w:eastAsiaTheme="minorEastAsia"/>
          <w:sz w:val="28"/>
          <w:szCs w:val="28"/>
        </w:rPr>
        <w:t>:</w:t>
      </w:r>
    </w:p>
    <w:p w14:paraId="6C5C1E41" w14:textId="77777777" w:rsidR="00B73A54" w:rsidRDefault="00B73A54" w:rsidP="00B73A54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học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chưa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nếu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dùng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rồi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. Do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kéo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dài</w:t>
      </w:r>
      <w:proofErr w:type="spellEnd"/>
      <w:r>
        <w:rPr>
          <w:rFonts w:eastAsiaTheme="minorEastAsia"/>
          <w:sz w:val="28"/>
          <w:szCs w:val="28"/>
        </w:rPr>
        <w:t xml:space="preserve"> ra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50195A8" w14:textId="77777777" w:rsidR="00B73A54" w:rsidRDefault="00B73A54" w:rsidP="00B73A54">
      <w:pPr>
        <w:rPr>
          <w:rFonts w:eastAsiaTheme="minorEastAsia"/>
          <w:sz w:val="28"/>
          <w:szCs w:val="28"/>
        </w:rPr>
      </w:pPr>
    </w:p>
    <w:p w14:paraId="48D71331" w14:textId="77777777" w:rsidR="00B73A54" w:rsidRDefault="00B73A54" w:rsidP="00B73A54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3</w:t>
      </w:r>
      <w:r>
        <w:rPr>
          <w:rFonts w:eastAsiaTheme="minorEastAsia"/>
          <w:sz w:val="28"/>
          <w:szCs w:val="28"/>
        </w:rPr>
        <w:t>:</w:t>
      </w:r>
    </w:p>
    <w:p w14:paraId="7E080B60" w14:textId="77777777" w:rsidR="00B73A54" w:rsidRDefault="00B73A54" w:rsidP="00B73A54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Ngoài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học</w:t>
      </w:r>
      <w:proofErr w:type="spellEnd"/>
      <w:r>
        <w:rPr>
          <w:rFonts w:eastAsiaTheme="minorEastAsia"/>
          <w:sz w:val="28"/>
          <w:szCs w:val="28"/>
        </w:rPr>
        <w:t xml:space="preserve">, ta </w:t>
      </w:r>
      <w:proofErr w:type="spellStart"/>
      <w:r>
        <w:rPr>
          <w:rFonts w:eastAsiaTheme="minorEastAsia"/>
          <w:sz w:val="28"/>
          <w:szCs w:val="28"/>
        </w:rPr>
        <w:t>còn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những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Merge Sort</w:t>
      </w:r>
      <w:r>
        <w:rPr>
          <w:rFonts w:eastAsiaTheme="minorEastAsia"/>
          <w:sz w:val="28"/>
          <w:szCs w:val="28"/>
        </w:rPr>
        <w:t>:</w:t>
      </w:r>
    </w:p>
    <w:p w14:paraId="15A95425" w14:textId="77777777" w:rsidR="00B73A54" w:rsidRDefault="00B73A54" w:rsidP="00B73A54">
      <w:pPr>
        <w:ind w:firstLine="567"/>
        <w:rPr>
          <w:rFonts w:cs="Times New Roman"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sym w:font="Wingdings" w:char="F0AC"/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Merge Sort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phức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tạp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mức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trung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bình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giống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quick sort.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áp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bài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14:paraId="1C0DC312" w14:textId="77777777" w:rsidR="00B73A54" w:rsidRDefault="00B73A54" w:rsidP="00B73A54">
      <w:pPr>
        <w:ind w:firstLine="567"/>
        <w:rPr>
          <w:rFonts w:cs="Times New Roman"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color w:val="222222"/>
          <w:sz w:val="28"/>
          <w:szCs w:val="28"/>
          <w:shd w:val="clear" w:color="auto" w:fill="FFFFFF"/>
        </w:rPr>
        <w:sym w:font="Wingdings" w:char="F0AC"/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Ý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tưởng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Merge Sort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(</w:t>
      </w:r>
      <w:proofErr w:type="spellStart"/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Sắp</w:t>
      </w:r>
      <w:proofErr w:type="spellEnd"/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xếp</w:t>
      </w:r>
      <w:proofErr w:type="spellEnd"/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trộn</w:t>
      </w:r>
      <w:proofErr w:type="spellEnd"/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)</w:t>
      </w:r>
    </w:p>
    <w:p w14:paraId="570142C8" w14:textId="77777777" w:rsidR="00B73A54" w:rsidRDefault="00B73A54" w:rsidP="00B73A54">
      <w:pPr>
        <w:ind w:firstLine="567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 xml:space="preserve">Ý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tưởng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. Sau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sánh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ta chia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sánh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ghép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sánh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ghép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14:paraId="666BEA2A" w14:textId="77777777" w:rsidR="00B73A54" w:rsidRDefault="00B73A54" w:rsidP="00B73A54">
      <w:pPr>
        <w:pStyle w:val="ListParagraph"/>
        <w:ind w:left="0" w:firstLine="567"/>
        <w:rPr>
          <w:rFonts w:eastAsia="Times New Roman" w:cs="Times New Roman"/>
          <w:color w:val="3D3D3D"/>
          <w:sz w:val="28"/>
          <w:szCs w:val="28"/>
        </w:rPr>
      </w:pPr>
      <w:r>
        <w:rPr>
          <w:rFonts w:eastAsia="Times New Roman" w:cs="Times New Roman"/>
          <w:color w:val="3D3D3D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color w:val="3D3D3D"/>
          <w:sz w:val="28"/>
          <w:szCs w:val="28"/>
        </w:rPr>
        <w:t>Thuật</w:t>
      </w:r>
      <w:proofErr w:type="spellEnd"/>
      <w:r>
        <w:rPr>
          <w:rFonts w:eastAsia="Times New Roman" w:cs="Times New Roman"/>
          <w:color w:val="3D3D3D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3D3D3D"/>
          <w:sz w:val="28"/>
          <w:szCs w:val="28"/>
        </w:rPr>
        <w:t>toán</w:t>
      </w:r>
      <w:proofErr w:type="spellEnd"/>
      <w:r>
        <w:rPr>
          <w:rFonts w:eastAsia="Times New Roman" w:cs="Times New Roman"/>
          <w:color w:val="3D3D3D"/>
          <w:sz w:val="28"/>
          <w:szCs w:val="28"/>
        </w:rPr>
        <w:t>:</w:t>
      </w:r>
    </w:p>
    <w:p w14:paraId="55034298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</w:t>
      </w:r>
      <w:proofErr w:type="gramEnd"/>
      <w:r>
        <w:rPr>
          <w:rFonts w:eastAsia="Times New Roman" w:cs="Times New Roman"/>
          <w:sz w:val="28"/>
          <w:szCs w:val="28"/>
        </w:rPr>
        <w:t>], l,  r)</w:t>
      </w:r>
    </w:p>
    <w:p w14:paraId="791EAC4A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If r &gt; l</w:t>
      </w:r>
    </w:p>
    <w:p w14:paraId="28C48261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 1. </w:t>
      </w:r>
      <w:proofErr w:type="spellStart"/>
      <w:r>
        <w:rPr>
          <w:rFonts w:eastAsia="Times New Roman" w:cs="Times New Roman"/>
          <w:sz w:val="28"/>
          <w:szCs w:val="28"/>
        </w:rPr>
        <w:t>Tìm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chỉ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nằm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giữa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để</w:t>
      </w:r>
      <w:proofErr w:type="spellEnd"/>
      <w:r>
        <w:rPr>
          <w:rFonts w:eastAsia="Times New Roman" w:cs="Times New Roman"/>
          <w:sz w:val="28"/>
          <w:szCs w:val="28"/>
        </w:rPr>
        <w:t xml:space="preserve"> chia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thành</w:t>
      </w:r>
      <w:proofErr w:type="spellEnd"/>
      <w:r>
        <w:rPr>
          <w:rFonts w:eastAsia="Times New Roman" w:cs="Times New Roman"/>
          <w:sz w:val="28"/>
          <w:szCs w:val="28"/>
        </w:rPr>
        <w:t xml:space="preserve"> 2 </w:t>
      </w:r>
      <w:proofErr w:type="spellStart"/>
      <w:r>
        <w:rPr>
          <w:rFonts w:eastAsia="Times New Roman" w:cs="Times New Roman"/>
          <w:sz w:val="28"/>
          <w:szCs w:val="28"/>
        </w:rPr>
        <w:t>nửa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14:paraId="15CA8182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             middle m = (</w:t>
      </w:r>
      <w:proofErr w:type="spellStart"/>
      <w:r>
        <w:rPr>
          <w:rFonts w:eastAsia="Times New Roman" w:cs="Times New Roman"/>
          <w:sz w:val="28"/>
          <w:szCs w:val="28"/>
        </w:rPr>
        <w:t>l+r</w:t>
      </w:r>
      <w:proofErr w:type="spellEnd"/>
      <w:r>
        <w:rPr>
          <w:rFonts w:eastAsia="Times New Roman" w:cs="Times New Roman"/>
          <w:sz w:val="28"/>
          <w:szCs w:val="28"/>
        </w:rPr>
        <w:t>)/2</w:t>
      </w:r>
    </w:p>
    <w:p w14:paraId="14D70988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 2. </w:t>
      </w:r>
      <w:proofErr w:type="spellStart"/>
      <w:r>
        <w:rPr>
          <w:rFonts w:eastAsia="Times New Roman" w:cs="Times New Roman"/>
          <w:sz w:val="28"/>
          <w:szCs w:val="28"/>
        </w:rPr>
        <w:t>Gọi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đệ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quy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hàm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nửa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đầu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tiên</w:t>
      </w:r>
      <w:proofErr w:type="spellEnd"/>
      <w:r>
        <w:rPr>
          <w:rFonts w:eastAsia="Times New Roman" w:cs="Times New Roman"/>
          <w:sz w:val="28"/>
          <w:szCs w:val="28"/>
        </w:rPr>
        <w:t>:  </w:t>
      </w:r>
    </w:p>
    <w:p w14:paraId="18956DD1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         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, l, m)</w:t>
      </w:r>
    </w:p>
    <w:p w14:paraId="37A2A260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 3. </w:t>
      </w:r>
      <w:proofErr w:type="spellStart"/>
      <w:r>
        <w:rPr>
          <w:rFonts w:eastAsia="Times New Roman" w:cs="Times New Roman"/>
          <w:sz w:val="28"/>
          <w:szCs w:val="28"/>
        </w:rPr>
        <w:t>Gọi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đệ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quy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hàm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nửa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thứ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hai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14:paraId="753C003C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         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, m+1, r)</w:t>
      </w:r>
    </w:p>
    <w:p w14:paraId="19E1E2F4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 4. </w:t>
      </w:r>
      <w:proofErr w:type="spellStart"/>
      <w:r>
        <w:rPr>
          <w:rFonts w:eastAsia="Times New Roman" w:cs="Times New Roman"/>
          <w:sz w:val="28"/>
          <w:szCs w:val="28"/>
        </w:rPr>
        <w:t>Gộp</w:t>
      </w:r>
      <w:proofErr w:type="spellEnd"/>
      <w:r>
        <w:rPr>
          <w:rFonts w:eastAsia="Times New Roman" w:cs="Times New Roman"/>
          <w:sz w:val="28"/>
          <w:szCs w:val="28"/>
        </w:rPr>
        <w:t xml:space="preserve"> 2 </w:t>
      </w:r>
      <w:proofErr w:type="spellStart"/>
      <w:r>
        <w:rPr>
          <w:rFonts w:eastAsia="Times New Roman" w:cs="Times New Roman"/>
          <w:sz w:val="28"/>
          <w:szCs w:val="28"/>
        </w:rPr>
        <w:t>nửa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đã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sắp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xếp</w:t>
      </w:r>
      <w:proofErr w:type="spellEnd"/>
      <w:r>
        <w:rPr>
          <w:rFonts w:eastAsia="Times New Roman" w:cs="Times New Roman"/>
          <w:sz w:val="28"/>
          <w:szCs w:val="28"/>
        </w:rPr>
        <w:t xml:space="preserve"> ở (2) </w:t>
      </w:r>
      <w:proofErr w:type="spellStart"/>
      <w:r>
        <w:rPr>
          <w:rFonts w:eastAsia="Times New Roman" w:cs="Times New Roman"/>
          <w:sz w:val="28"/>
          <w:szCs w:val="28"/>
        </w:rPr>
        <w:t>và</w:t>
      </w:r>
      <w:proofErr w:type="spellEnd"/>
      <w:r>
        <w:rPr>
          <w:rFonts w:eastAsia="Times New Roman" w:cs="Times New Roman"/>
          <w:sz w:val="28"/>
          <w:szCs w:val="28"/>
        </w:rPr>
        <w:t xml:space="preserve"> (3):</w:t>
      </w:r>
    </w:p>
    <w:p w14:paraId="09CC6683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             </w:t>
      </w:r>
      <w:proofErr w:type="gramStart"/>
      <w:r>
        <w:rPr>
          <w:rFonts w:eastAsia="Times New Roman" w:cs="Times New Roman"/>
          <w:sz w:val="28"/>
          <w:szCs w:val="28"/>
        </w:rPr>
        <w:t>merge(</w:t>
      </w:r>
      <w:proofErr w:type="spellStart"/>
      <w:proofErr w:type="gramEnd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, l, m, r)</w:t>
      </w:r>
    </w:p>
    <w:p w14:paraId="01856817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sz w:val="28"/>
          <w:szCs w:val="28"/>
        </w:rPr>
        <w:t>Ví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dụ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minh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họa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14:paraId="75F6EC2E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</w:t>
      </w:r>
    </w:p>
    <w:p w14:paraId="1CCF98E6" w14:textId="66D5D2EC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89AC3" wp14:editId="080C9C53">
            <wp:extent cx="4237990" cy="4079240"/>
            <wp:effectExtent l="0" t="0" r="0" b="0"/>
            <wp:docPr id="1" name="Picture 1" descr="s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7C0E" w14:textId="77777777" w:rsidR="00B73A54" w:rsidRDefault="00B73A54" w:rsidP="00B73A54">
      <w:pPr>
        <w:ind w:firstLine="851"/>
        <w:rPr>
          <w:rFonts w:eastAsia="Times New Roman" w:cs="Times New Roman"/>
          <w:sz w:val="28"/>
          <w:szCs w:val="28"/>
        </w:rPr>
      </w:pPr>
    </w:p>
    <w:p w14:paraId="49891062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sz w:val="28"/>
          <w:szCs w:val="28"/>
        </w:rPr>
        <w:t>Cài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đặt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giải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thuật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i/>
          <w:sz w:val="28"/>
          <w:szCs w:val="28"/>
        </w:rPr>
        <w:t>Merge Sort</w:t>
      </w:r>
      <w:r>
        <w:rPr>
          <w:rFonts w:eastAsia="Times New Roman" w:cs="Times New Roman"/>
          <w:sz w:val="28"/>
          <w:szCs w:val="28"/>
        </w:rPr>
        <w:t>:</w:t>
      </w:r>
    </w:p>
    <w:p w14:paraId="2A465DA3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#include&lt;</w:t>
      </w:r>
      <w:proofErr w:type="spellStart"/>
      <w:r>
        <w:rPr>
          <w:rFonts w:eastAsia="Times New Roman" w:cs="Times New Roman"/>
          <w:sz w:val="28"/>
          <w:szCs w:val="28"/>
        </w:rPr>
        <w:t>stdlib.h</w:t>
      </w:r>
      <w:proofErr w:type="spellEnd"/>
      <w:r>
        <w:rPr>
          <w:rFonts w:eastAsia="Times New Roman" w:cs="Times New Roman"/>
          <w:sz w:val="28"/>
          <w:szCs w:val="28"/>
        </w:rPr>
        <w:t>&gt;</w:t>
      </w:r>
    </w:p>
    <w:p w14:paraId="68830E7A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#include&lt;</w:t>
      </w:r>
      <w:proofErr w:type="spellStart"/>
      <w:r>
        <w:rPr>
          <w:rFonts w:eastAsia="Times New Roman" w:cs="Times New Roman"/>
          <w:sz w:val="28"/>
          <w:szCs w:val="28"/>
        </w:rPr>
        <w:t>stdio.h</w:t>
      </w:r>
      <w:proofErr w:type="spellEnd"/>
      <w:r>
        <w:rPr>
          <w:rFonts w:eastAsia="Times New Roman" w:cs="Times New Roman"/>
          <w:sz w:val="28"/>
          <w:szCs w:val="28"/>
        </w:rPr>
        <w:t>&gt;</w:t>
      </w:r>
    </w:p>
    <w:p w14:paraId="06CF5D7A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// </w:t>
      </w:r>
      <w:proofErr w:type="spellStart"/>
      <w:r>
        <w:rPr>
          <w:rFonts w:eastAsia="Times New Roman" w:cs="Times New Roman"/>
          <w:sz w:val="28"/>
          <w:szCs w:val="28"/>
        </w:rPr>
        <w:t>Gộp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hai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con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 xml:space="preserve">[l...m] </w:t>
      </w:r>
      <w:proofErr w:type="spellStart"/>
      <w:r>
        <w:rPr>
          <w:rFonts w:eastAsia="Times New Roman" w:cs="Times New Roman"/>
          <w:sz w:val="28"/>
          <w:szCs w:val="28"/>
        </w:rPr>
        <w:t>và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[m+</w:t>
      </w:r>
      <w:proofErr w:type="gramStart"/>
      <w:r>
        <w:rPr>
          <w:rFonts w:eastAsia="Times New Roman" w:cs="Times New Roman"/>
          <w:sz w:val="28"/>
          <w:szCs w:val="28"/>
        </w:rPr>
        <w:t>1..</w:t>
      </w:r>
      <w:proofErr w:type="gramEnd"/>
      <w:r>
        <w:rPr>
          <w:rFonts w:eastAsia="Times New Roman" w:cs="Times New Roman"/>
          <w:sz w:val="28"/>
          <w:szCs w:val="28"/>
        </w:rPr>
        <w:t>r]</w:t>
      </w:r>
    </w:p>
    <w:p w14:paraId="5C41CE29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void </w:t>
      </w:r>
      <w:proofErr w:type="gramStart"/>
      <w:r>
        <w:rPr>
          <w:rFonts w:eastAsia="Times New Roman" w:cs="Times New Roman"/>
          <w:sz w:val="28"/>
          <w:szCs w:val="28"/>
        </w:rPr>
        <w:t>merge(</w:t>
      </w:r>
      <w:proofErr w:type="gramEnd"/>
      <w:r>
        <w:rPr>
          <w:rFonts w:eastAsia="Times New Roman" w:cs="Times New Roman"/>
          <w:sz w:val="28"/>
          <w:szCs w:val="28"/>
        </w:rPr>
        <w:t xml:space="preserve">int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[], int l, int m, int r)</w:t>
      </w:r>
    </w:p>
    <w:p w14:paraId="638EE79D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7C586160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int 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, j, k;</w:t>
      </w:r>
    </w:p>
    <w:p w14:paraId="659C9CEE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int n1 = m - l + 1;</w:t>
      </w:r>
    </w:p>
    <w:p w14:paraId="443D3672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int n2 </w:t>
      </w:r>
      <w:proofErr w:type="gramStart"/>
      <w:r>
        <w:rPr>
          <w:rFonts w:eastAsia="Times New Roman" w:cs="Times New Roman"/>
          <w:sz w:val="28"/>
          <w:szCs w:val="28"/>
        </w:rPr>
        <w:t>=  r</w:t>
      </w:r>
      <w:proofErr w:type="gramEnd"/>
      <w:r>
        <w:rPr>
          <w:rFonts w:eastAsia="Times New Roman" w:cs="Times New Roman"/>
          <w:sz w:val="28"/>
          <w:szCs w:val="28"/>
        </w:rPr>
        <w:t xml:space="preserve"> - m;</w:t>
      </w:r>
    </w:p>
    <w:p w14:paraId="7B5E8109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/* </w:t>
      </w:r>
      <w:proofErr w:type="spellStart"/>
      <w:r>
        <w:rPr>
          <w:rFonts w:eastAsia="Times New Roman" w:cs="Times New Roman"/>
          <w:sz w:val="28"/>
          <w:szCs w:val="28"/>
        </w:rPr>
        <w:t>Tạo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các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tạm</w:t>
      </w:r>
      <w:proofErr w:type="spellEnd"/>
      <w:r>
        <w:rPr>
          <w:rFonts w:eastAsia="Times New Roman" w:cs="Times New Roman"/>
          <w:sz w:val="28"/>
          <w:szCs w:val="28"/>
        </w:rPr>
        <w:t xml:space="preserve"> */</w:t>
      </w:r>
    </w:p>
    <w:p w14:paraId="73893D5D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int L[n1], R[n2];</w:t>
      </w:r>
    </w:p>
    <w:p w14:paraId="730405CE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/* Copy </w:t>
      </w:r>
      <w:proofErr w:type="spellStart"/>
      <w:r>
        <w:rPr>
          <w:rFonts w:eastAsia="Times New Roman" w:cs="Times New Roman"/>
          <w:sz w:val="28"/>
          <w:szCs w:val="28"/>
        </w:rPr>
        <w:t>dữ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liệu</w:t>
      </w:r>
      <w:proofErr w:type="spellEnd"/>
      <w:r>
        <w:rPr>
          <w:rFonts w:eastAsia="Times New Roman" w:cs="Times New Roman"/>
          <w:sz w:val="28"/>
          <w:szCs w:val="28"/>
        </w:rPr>
        <w:t xml:space="preserve"> sang </w:t>
      </w:r>
      <w:proofErr w:type="spellStart"/>
      <w:r>
        <w:rPr>
          <w:rFonts w:eastAsia="Times New Roman" w:cs="Times New Roman"/>
          <w:sz w:val="28"/>
          <w:szCs w:val="28"/>
        </w:rPr>
        <w:t>các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tạm</w:t>
      </w:r>
      <w:proofErr w:type="spellEnd"/>
      <w:r>
        <w:rPr>
          <w:rFonts w:eastAsia="Times New Roman" w:cs="Times New Roman"/>
          <w:sz w:val="28"/>
          <w:szCs w:val="28"/>
        </w:rPr>
        <w:t xml:space="preserve"> */</w:t>
      </w:r>
    </w:p>
    <w:p w14:paraId="7C5F94C3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for (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 xml:space="preserve"> = 0; 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 xml:space="preserve"> &lt; n1; 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++)</w:t>
      </w:r>
    </w:p>
    <w:p w14:paraId="79DAF073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L[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</w:t>
      </w:r>
      <w:proofErr w:type="gramEnd"/>
      <w:r>
        <w:rPr>
          <w:rFonts w:eastAsia="Times New Roman" w:cs="Times New Roman"/>
          <w:sz w:val="28"/>
          <w:szCs w:val="28"/>
        </w:rPr>
        <w:t xml:space="preserve">l + 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];</w:t>
      </w:r>
    </w:p>
    <w:p w14:paraId="5F477678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for (j = 0; j &lt; n2; </w:t>
      </w:r>
      <w:proofErr w:type="spellStart"/>
      <w:r>
        <w:rPr>
          <w:rFonts w:eastAsia="Times New Roman" w:cs="Times New Roman"/>
          <w:sz w:val="28"/>
          <w:szCs w:val="28"/>
        </w:rPr>
        <w:t>j++</w:t>
      </w:r>
      <w:proofErr w:type="spellEnd"/>
      <w:r>
        <w:rPr>
          <w:rFonts w:eastAsia="Times New Roman" w:cs="Times New Roman"/>
          <w:sz w:val="28"/>
          <w:szCs w:val="28"/>
        </w:rPr>
        <w:t>)</w:t>
      </w:r>
    </w:p>
    <w:p w14:paraId="5398BBD3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R[j] = 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</w:t>
      </w:r>
      <w:proofErr w:type="gramEnd"/>
      <w:r>
        <w:rPr>
          <w:rFonts w:eastAsia="Times New Roman" w:cs="Times New Roman"/>
          <w:sz w:val="28"/>
          <w:szCs w:val="28"/>
        </w:rPr>
        <w:t>m + 1+ j];</w:t>
      </w:r>
    </w:p>
    <w:p w14:paraId="256A6C83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/* </w:t>
      </w:r>
      <w:proofErr w:type="spellStart"/>
      <w:r>
        <w:rPr>
          <w:rFonts w:eastAsia="Times New Roman" w:cs="Times New Roman"/>
          <w:sz w:val="28"/>
          <w:szCs w:val="28"/>
        </w:rPr>
        <w:t>Gộp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hai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tạm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vừa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rồi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vào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*/</w:t>
      </w:r>
    </w:p>
    <w:p w14:paraId="7ED1B5C7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 xml:space="preserve"> = 0; // </w:t>
      </w:r>
      <w:proofErr w:type="spellStart"/>
      <w:r>
        <w:rPr>
          <w:rFonts w:eastAsia="Times New Roman" w:cs="Times New Roman"/>
          <w:sz w:val="28"/>
          <w:szCs w:val="28"/>
        </w:rPr>
        <w:t>Khởi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chỉ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bắt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đầu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con </w:t>
      </w:r>
      <w:proofErr w:type="spellStart"/>
      <w:r>
        <w:rPr>
          <w:rFonts w:eastAsia="Times New Roman" w:cs="Times New Roman"/>
          <w:sz w:val="28"/>
          <w:szCs w:val="28"/>
        </w:rPr>
        <w:t>đầu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tiên</w:t>
      </w:r>
      <w:proofErr w:type="spellEnd"/>
    </w:p>
    <w:p w14:paraId="4E378B7A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j = 0; // </w:t>
      </w:r>
      <w:proofErr w:type="spellStart"/>
      <w:r>
        <w:rPr>
          <w:rFonts w:eastAsia="Times New Roman" w:cs="Times New Roman"/>
          <w:sz w:val="28"/>
          <w:szCs w:val="28"/>
        </w:rPr>
        <w:t>Khởi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chỉ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bắt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đầu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con </w:t>
      </w:r>
      <w:proofErr w:type="spellStart"/>
      <w:r>
        <w:rPr>
          <w:rFonts w:eastAsia="Times New Roman" w:cs="Times New Roman"/>
          <w:sz w:val="28"/>
          <w:szCs w:val="28"/>
        </w:rPr>
        <w:t>thứ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hai</w:t>
      </w:r>
      <w:proofErr w:type="spellEnd"/>
    </w:p>
    <w:p w14:paraId="43EEAEA6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k = l; // </w:t>
      </w:r>
      <w:proofErr w:type="spellStart"/>
      <w:r>
        <w:rPr>
          <w:rFonts w:eastAsia="Times New Roman" w:cs="Times New Roman"/>
          <w:sz w:val="28"/>
          <w:szCs w:val="28"/>
        </w:rPr>
        <w:t>IKhởi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chỉ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bắt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đầu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lưu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kết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quả</w:t>
      </w:r>
      <w:proofErr w:type="spellEnd"/>
    </w:p>
    <w:p w14:paraId="36AEDC4A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while (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 xml:space="preserve"> &lt; n1 &amp;&amp; j &lt; n2)</w:t>
      </w:r>
    </w:p>
    <w:p w14:paraId="6D45CF62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2A31CDE7" w14:textId="77777777" w:rsidR="00B73A54" w:rsidRDefault="00B73A54" w:rsidP="00B73A54">
      <w:pPr>
        <w:ind w:firstLine="1843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if (L[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] &lt;= R[j])</w:t>
      </w:r>
    </w:p>
    <w:p w14:paraId="53B4CE97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5A664F1F" w14:textId="77777777" w:rsidR="00B73A54" w:rsidRDefault="00B73A54" w:rsidP="00B73A54">
      <w:pPr>
        <w:ind w:firstLine="2268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[k] = L[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];</w:t>
      </w:r>
    </w:p>
    <w:p w14:paraId="21F6310E" w14:textId="77777777" w:rsidR="00B73A54" w:rsidRDefault="00B73A54" w:rsidP="00B73A54">
      <w:pPr>
        <w:ind w:firstLine="2268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++;</w:t>
      </w:r>
    </w:p>
    <w:p w14:paraId="7CC4A2ED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1EAB4AD2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else</w:t>
      </w:r>
    </w:p>
    <w:p w14:paraId="2C622358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4BF2C4A1" w14:textId="77777777" w:rsidR="00B73A54" w:rsidRDefault="00B73A54" w:rsidP="00B73A54">
      <w:pPr>
        <w:ind w:firstLine="2268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[k] = R[j];</w:t>
      </w:r>
    </w:p>
    <w:p w14:paraId="3B6E3047" w14:textId="77777777" w:rsidR="00B73A54" w:rsidRDefault="00B73A54" w:rsidP="00B73A54">
      <w:pPr>
        <w:ind w:firstLine="2268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j++</w:t>
      </w:r>
      <w:proofErr w:type="spellEnd"/>
      <w:r>
        <w:rPr>
          <w:rFonts w:eastAsia="Times New Roman" w:cs="Times New Roman"/>
          <w:sz w:val="28"/>
          <w:szCs w:val="28"/>
        </w:rPr>
        <w:t>;</w:t>
      </w:r>
    </w:p>
    <w:p w14:paraId="0D3EDAD4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3F5DB1FC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k++;</w:t>
      </w:r>
    </w:p>
    <w:p w14:paraId="0881E884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7AC1CCDE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/* Copy </w:t>
      </w:r>
      <w:proofErr w:type="spellStart"/>
      <w:r>
        <w:rPr>
          <w:rFonts w:eastAsia="Times New Roman" w:cs="Times New Roman"/>
          <w:sz w:val="28"/>
          <w:szCs w:val="28"/>
        </w:rPr>
        <w:t>các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phần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tử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còn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lại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L </w:t>
      </w:r>
      <w:proofErr w:type="spellStart"/>
      <w:r>
        <w:rPr>
          <w:rFonts w:eastAsia="Times New Roman" w:cs="Times New Roman"/>
          <w:sz w:val="28"/>
          <w:szCs w:val="28"/>
        </w:rPr>
        <w:t>vào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nếu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có</w:t>
      </w:r>
      <w:proofErr w:type="spellEnd"/>
      <w:r>
        <w:rPr>
          <w:rFonts w:eastAsia="Times New Roman" w:cs="Times New Roman"/>
          <w:sz w:val="28"/>
          <w:szCs w:val="28"/>
        </w:rPr>
        <w:t xml:space="preserve"> */</w:t>
      </w:r>
    </w:p>
    <w:p w14:paraId="77DD5456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while (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 xml:space="preserve"> &lt; n1)</w:t>
      </w:r>
    </w:p>
    <w:p w14:paraId="00F95278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77DD765E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[k] = L[</w:t>
      </w: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];</w:t>
      </w:r>
    </w:p>
    <w:p w14:paraId="0612FDDF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i</w:t>
      </w:r>
      <w:proofErr w:type="spellEnd"/>
      <w:r>
        <w:rPr>
          <w:rFonts w:eastAsia="Times New Roman" w:cs="Times New Roman"/>
          <w:sz w:val="28"/>
          <w:szCs w:val="28"/>
        </w:rPr>
        <w:t>++;</w:t>
      </w:r>
    </w:p>
    <w:p w14:paraId="21A20D7C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k++;</w:t>
      </w:r>
    </w:p>
    <w:p w14:paraId="60EC0DBC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5AD7CE45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/* Copy </w:t>
      </w:r>
      <w:proofErr w:type="spellStart"/>
      <w:r>
        <w:rPr>
          <w:rFonts w:eastAsia="Times New Roman" w:cs="Times New Roman"/>
          <w:sz w:val="28"/>
          <w:szCs w:val="28"/>
        </w:rPr>
        <w:t>các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phần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tử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còn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lại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R </w:t>
      </w:r>
      <w:proofErr w:type="spellStart"/>
      <w:r>
        <w:rPr>
          <w:rFonts w:eastAsia="Times New Roman" w:cs="Times New Roman"/>
          <w:sz w:val="28"/>
          <w:szCs w:val="28"/>
        </w:rPr>
        <w:t>vào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nếu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có</w:t>
      </w:r>
      <w:proofErr w:type="spellEnd"/>
      <w:r>
        <w:rPr>
          <w:rFonts w:eastAsia="Times New Roman" w:cs="Times New Roman"/>
          <w:sz w:val="28"/>
          <w:szCs w:val="28"/>
        </w:rPr>
        <w:t xml:space="preserve"> */</w:t>
      </w:r>
    </w:p>
    <w:p w14:paraId="24111944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while (j &lt; n2)</w:t>
      </w:r>
    </w:p>
    <w:p w14:paraId="3F030445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71C7983D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[k] = R[j];</w:t>
      </w:r>
    </w:p>
    <w:p w14:paraId="11285FD0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j++</w:t>
      </w:r>
      <w:proofErr w:type="spellEnd"/>
      <w:r>
        <w:rPr>
          <w:rFonts w:eastAsia="Times New Roman" w:cs="Times New Roman"/>
          <w:sz w:val="28"/>
          <w:szCs w:val="28"/>
        </w:rPr>
        <w:t>;</w:t>
      </w:r>
    </w:p>
    <w:p w14:paraId="54F06795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k++;</w:t>
      </w:r>
    </w:p>
    <w:p w14:paraId="25C2A1BD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36C384A3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05C424CE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/* l </w:t>
      </w:r>
      <w:proofErr w:type="spellStart"/>
      <w:r>
        <w:rPr>
          <w:rFonts w:eastAsia="Times New Roman" w:cs="Times New Roman"/>
          <w:sz w:val="28"/>
          <w:szCs w:val="28"/>
        </w:rPr>
        <w:t>là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chỉ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trái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và</w:t>
      </w:r>
      <w:proofErr w:type="spellEnd"/>
      <w:r>
        <w:rPr>
          <w:rFonts w:eastAsia="Times New Roman" w:cs="Times New Roman"/>
          <w:sz w:val="28"/>
          <w:szCs w:val="28"/>
        </w:rPr>
        <w:t xml:space="preserve"> r </w:t>
      </w:r>
      <w:proofErr w:type="spellStart"/>
      <w:r>
        <w:rPr>
          <w:rFonts w:eastAsia="Times New Roman" w:cs="Times New Roman"/>
          <w:sz w:val="28"/>
          <w:szCs w:val="28"/>
        </w:rPr>
        <w:t>là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chỉ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phải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cần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được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sắp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xếp</w:t>
      </w:r>
      <w:proofErr w:type="spellEnd"/>
      <w:r>
        <w:rPr>
          <w:rFonts w:eastAsia="Times New Roman" w:cs="Times New Roman"/>
          <w:sz w:val="28"/>
          <w:szCs w:val="28"/>
        </w:rPr>
        <w:t xml:space="preserve"> *</w:t>
      </w:r>
    </w:p>
    <w:p w14:paraId="50C4A02B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>(</w:t>
      </w:r>
      <w:proofErr w:type="gramEnd"/>
      <w:r>
        <w:rPr>
          <w:rFonts w:eastAsia="Times New Roman" w:cs="Times New Roman"/>
          <w:sz w:val="28"/>
          <w:szCs w:val="28"/>
        </w:rPr>
        <w:t xml:space="preserve">int </w:t>
      </w:r>
      <w:proofErr w:type="spellStart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[], int l, int r)</w:t>
      </w:r>
    </w:p>
    <w:p w14:paraId="22416757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422646A7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if (l &lt; r)</w:t>
      </w:r>
    </w:p>
    <w:p w14:paraId="51714A89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{</w:t>
      </w:r>
    </w:p>
    <w:p w14:paraId="024549C2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// </w:t>
      </w:r>
      <w:proofErr w:type="spellStart"/>
      <w:r>
        <w:rPr>
          <w:rFonts w:eastAsia="Times New Roman" w:cs="Times New Roman"/>
          <w:sz w:val="28"/>
          <w:szCs w:val="28"/>
        </w:rPr>
        <w:t>Tương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tự</w:t>
      </w:r>
      <w:proofErr w:type="spellEnd"/>
      <w:r>
        <w:rPr>
          <w:rFonts w:eastAsia="Times New Roman" w:cs="Times New Roman"/>
          <w:sz w:val="28"/>
          <w:szCs w:val="28"/>
        </w:rPr>
        <w:t xml:space="preserve"> (</w:t>
      </w:r>
      <w:proofErr w:type="spellStart"/>
      <w:r>
        <w:rPr>
          <w:rFonts w:eastAsia="Times New Roman" w:cs="Times New Roman"/>
          <w:sz w:val="28"/>
          <w:szCs w:val="28"/>
        </w:rPr>
        <w:t>l+r</w:t>
      </w:r>
      <w:proofErr w:type="spellEnd"/>
      <w:r>
        <w:rPr>
          <w:rFonts w:eastAsia="Times New Roman" w:cs="Times New Roman"/>
          <w:sz w:val="28"/>
          <w:szCs w:val="28"/>
        </w:rPr>
        <w:t xml:space="preserve">)/2, </w:t>
      </w:r>
      <w:proofErr w:type="spellStart"/>
      <w:r>
        <w:rPr>
          <w:rFonts w:eastAsia="Times New Roman" w:cs="Times New Roman"/>
          <w:sz w:val="28"/>
          <w:szCs w:val="28"/>
        </w:rPr>
        <w:t>nhưng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cách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này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tránh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tràn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số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khi</w:t>
      </w:r>
      <w:proofErr w:type="spellEnd"/>
      <w:r>
        <w:rPr>
          <w:rFonts w:eastAsia="Times New Roman" w:cs="Times New Roman"/>
          <w:sz w:val="28"/>
          <w:szCs w:val="28"/>
        </w:rPr>
        <w:t xml:space="preserve"> l </w:t>
      </w:r>
      <w:proofErr w:type="spellStart"/>
      <w:r>
        <w:rPr>
          <w:rFonts w:eastAsia="Times New Roman" w:cs="Times New Roman"/>
          <w:sz w:val="28"/>
          <w:szCs w:val="28"/>
        </w:rPr>
        <w:t>và</w:t>
      </w:r>
      <w:proofErr w:type="spellEnd"/>
      <w:r>
        <w:rPr>
          <w:rFonts w:eastAsia="Times New Roman" w:cs="Times New Roman"/>
          <w:sz w:val="28"/>
          <w:szCs w:val="28"/>
        </w:rPr>
        <w:t xml:space="preserve"> r </w:t>
      </w:r>
      <w:proofErr w:type="spellStart"/>
      <w:r>
        <w:rPr>
          <w:rFonts w:eastAsia="Times New Roman" w:cs="Times New Roman"/>
          <w:sz w:val="28"/>
          <w:szCs w:val="28"/>
        </w:rPr>
        <w:t>lớn</w:t>
      </w:r>
      <w:proofErr w:type="spellEnd"/>
    </w:p>
    <w:p w14:paraId="372B3EBD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int m = l+(r-l)/2;</w:t>
      </w:r>
    </w:p>
    <w:p w14:paraId="1112B966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// </w:t>
      </w:r>
      <w:proofErr w:type="spellStart"/>
      <w:r>
        <w:rPr>
          <w:rFonts w:eastAsia="Times New Roman" w:cs="Times New Roman"/>
          <w:sz w:val="28"/>
          <w:szCs w:val="28"/>
        </w:rPr>
        <w:t>Gọi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hàm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đệ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quy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tiếp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tục</w:t>
      </w:r>
      <w:proofErr w:type="spellEnd"/>
      <w:r>
        <w:rPr>
          <w:rFonts w:eastAsia="Times New Roman" w:cs="Times New Roman"/>
          <w:sz w:val="28"/>
          <w:szCs w:val="28"/>
        </w:rPr>
        <w:t xml:space="preserve"> chia </w:t>
      </w:r>
      <w:proofErr w:type="spellStart"/>
      <w:r>
        <w:rPr>
          <w:rFonts w:eastAsia="Times New Roman" w:cs="Times New Roman"/>
          <w:sz w:val="28"/>
          <w:szCs w:val="28"/>
        </w:rPr>
        <w:t>đôi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từng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nửa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mảng</w:t>
      </w:r>
      <w:proofErr w:type="spellEnd"/>
    </w:p>
    <w:p w14:paraId="165F3548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, l, m);</w:t>
      </w:r>
    </w:p>
    <w:p w14:paraId="5D8BB99C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>
        <w:rPr>
          <w:rFonts w:eastAsia="Times New Roman" w:cs="Times New Roman"/>
          <w:sz w:val="28"/>
          <w:szCs w:val="28"/>
        </w:rPr>
        <w:t>mergeSort</w:t>
      </w:r>
      <w:proofErr w:type="spellEnd"/>
      <w:r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, m+1, r);</w:t>
      </w:r>
    </w:p>
    <w:p w14:paraId="545C8730" w14:textId="77777777" w:rsidR="00B73A54" w:rsidRDefault="00B73A54" w:rsidP="00B73A54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>
        <w:rPr>
          <w:rFonts w:eastAsia="Times New Roman" w:cs="Times New Roman"/>
          <w:sz w:val="28"/>
          <w:szCs w:val="28"/>
        </w:rPr>
        <w:lastRenderedPageBreak/>
        <w:t>merge(</w:t>
      </w:r>
      <w:proofErr w:type="spellStart"/>
      <w:proofErr w:type="gramEnd"/>
      <w:r>
        <w:rPr>
          <w:rFonts w:eastAsia="Times New Roman" w:cs="Times New Roman"/>
          <w:sz w:val="28"/>
          <w:szCs w:val="28"/>
        </w:rPr>
        <w:t>arr</w:t>
      </w:r>
      <w:proofErr w:type="spellEnd"/>
      <w:r>
        <w:rPr>
          <w:rFonts w:eastAsia="Times New Roman" w:cs="Times New Roman"/>
          <w:sz w:val="28"/>
          <w:szCs w:val="28"/>
        </w:rPr>
        <w:t>, l, m, r);</w:t>
      </w:r>
    </w:p>
    <w:p w14:paraId="7CBB1D64" w14:textId="77777777" w:rsidR="00B73A54" w:rsidRDefault="00B73A54" w:rsidP="00B73A54">
      <w:pPr>
        <w:ind w:firstLine="113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3163872E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}</w:t>
      </w:r>
    </w:p>
    <w:p w14:paraId="5245C14F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sz w:val="28"/>
          <w:szCs w:val="28"/>
        </w:rPr>
        <w:t>Độ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phức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thuật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toán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14:paraId="5915C61E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9" w:type="dxa"/>
        <w:tblLook w:val="04A0" w:firstRow="1" w:lastRow="0" w:firstColumn="1" w:lastColumn="0" w:noHBand="0" w:noVBand="1"/>
      </w:tblPr>
      <w:tblGrid>
        <w:gridCol w:w="3629"/>
        <w:gridCol w:w="3629"/>
      </w:tblGrid>
      <w:tr w:rsidR="00B73A54" w14:paraId="36690B39" w14:textId="77777777" w:rsidTr="00B73A54">
        <w:trPr>
          <w:trHeight w:val="326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659C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DD0D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phức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B73A54" w14:paraId="3D9FEB82" w14:textId="77777777" w:rsidTr="00B73A54">
        <w:trPr>
          <w:trHeight w:val="341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58D4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B607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O(nlogn)</m:t>
              </m:r>
            </m:oMath>
          </w:p>
        </w:tc>
      </w:tr>
      <w:tr w:rsidR="00B73A54" w14:paraId="7B87DE31" w14:textId="77777777" w:rsidTr="00B73A54">
        <w:trPr>
          <w:trHeight w:val="326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A036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041F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  <w:tr w:rsidR="00B73A54" w14:paraId="7406C267" w14:textId="77777777" w:rsidTr="00B73A54">
        <w:trPr>
          <w:trHeight w:val="326"/>
        </w:trPr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0233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xấu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36DE" w14:textId="77777777" w:rsidR="00B73A54" w:rsidRDefault="00B73A5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</w:tbl>
    <w:p w14:paraId="425CEEDE" w14:textId="77777777" w:rsidR="00B73A54" w:rsidRDefault="00B73A54" w:rsidP="00B73A54">
      <w:pPr>
        <w:ind w:firstLine="567"/>
        <w:rPr>
          <w:rFonts w:eastAsia="Times New Roman" w:cs="Times New Roman"/>
          <w:sz w:val="28"/>
          <w:szCs w:val="28"/>
        </w:rPr>
      </w:pPr>
    </w:p>
    <w:p w14:paraId="02448176" w14:textId="77777777" w:rsidR="00B73A54" w:rsidRDefault="00B73A54" w:rsidP="00B73A54">
      <w:pPr>
        <w:ind w:firstLine="993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Không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gian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bộ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nhớ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sử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dụng</w:t>
      </w:r>
      <w:proofErr w:type="spellEnd"/>
      <w:r>
        <w:rPr>
          <w:rFonts w:eastAsia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</w:p>
    <w:p w14:paraId="6B895326" w14:textId="77777777" w:rsidR="00172074" w:rsidRPr="00B73A54" w:rsidRDefault="00172074" w:rsidP="00B73A54"/>
    <w:sectPr w:rsidR="00172074" w:rsidRPr="00B7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4"/>
    <w:rsid w:val="00172074"/>
    <w:rsid w:val="00B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FCA7"/>
  <w15:chartTrackingRefBased/>
  <w15:docId w15:val="{ECFACB27-13DB-4AE8-8794-132F90A1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5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54"/>
    <w:pPr>
      <w:ind w:left="720"/>
      <w:contextualSpacing/>
    </w:pPr>
  </w:style>
  <w:style w:type="table" w:styleId="TableGrid">
    <w:name w:val="Table Grid"/>
    <w:basedOn w:val="TableNormal"/>
    <w:uiPriority w:val="59"/>
    <w:rsid w:val="00B7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THANH THANG</dc:creator>
  <cp:keywords/>
  <dc:description/>
  <cp:lastModifiedBy>Jayden P</cp:lastModifiedBy>
  <cp:revision>1</cp:revision>
  <dcterms:created xsi:type="dcterms:W3CDTF">2019-07-28T03:55:00Z</dcterms:created>
  <dcterms:modified xsi:type="dcterms:W3CDTF">2019-07-28T03:56:00Z</dcterms:modified>
</cp:coreProperties>
</file>