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56D37" w14:textId="77777777" w:rsidR="000D69DE" w:rsidRPr="0094743C" w:rsidRDefault="000D69DE" w:rsidP="0094743C">
      <w:bookmarkStart w:id="0" w:name="_GoBack"/>
      <w:bookmarkEnd w:id="0"/>
    </w:p>
    <w:sectPr w:rsidR="000D69DE" w:rsidRPr="0094743C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391DC" w14:textId="77777777" w:rsidR="00E47EDE" w:rsidRDefault="00E47EDE">
      <w:pPr>
        <w:spacing w:line="240" w:lineRule="auto"/>
      </w:pPr>
      <w:r>
        <w:separator/>
      </w:r>
    </w:p>
  </w:endnote>
  <w:endnote w:type="continuationSeparator" w:id="0">
    <w:p w14:paraId="59B681C4" w14:textId="77777777" w:rsidR="00E47EDE" w:rsidRDefault="00E47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8787"/>
    </w:sdtPr>
    <w:sdtEndPr>
      <w:rPr>
        <w:sz w:val="22"/>
      </w:rPr>
    </w:sdtEndPr>
    <w:sdtContent>
      <w:p w14:paraId="7BF56D44" w14:textId="7D7B92E9" w:rsidR="000D69DE" w:rsidRDefault="00BC0D86">
        <w:pPr>
          <w:pStyle w:val="af"/>
          <w:jc w:val="center"/>
          <w:rPr>
            <w:sz w:val="22"/>
          </w:rPr>
        </w:pPr>
        <w:r>
          <w:rPr>
            <w:rFonts w:cs="Times New Roman"/>
            <w:sz w:val="22"/>
          </w:rPr>
          <w:fldChar w:fldCharType="begin"/>
        </w:r>
        <w:r>
          <w:rPr>
            <w:rFonts w:cs="Times New Roman"/>
            <w:sz w:val="22"/>
          </w:rPr>
          <w:instrText>PAGE   \* MERGEFORMAT</w:instrText>
        </w:r>
        <w:r>
          <w:rPr>
            <w:rFonts w:cs="Times New Roman"/>
            <w:sz w:val="22"/>
          </w:rPr>
          <w:fldChar w:fldCharType="separate"/>
        </w:r>
        <w:r w:rsidR="0094743C">
          <w:rPr>
            <w:rFonts w:cs="Times New Roman"/>
            <w:noProof/>
            <w:sz w:val="22"/>
          </w:rPr>
          <w:t>24</w:t>
        </w:r>
        <w:r>
          <w:rPr>
            <w:rFonts w:cs="Times New Roman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0C55D" w14:textId="77777777" w:rsidR="00E47EDE" w:rsidRDefault="00E47EDE">
      <w:r>
        <w:separator/>
      </w:r>
    </w:p>
  </w:footnote>
  <w:footnote w:type="continuationSeparator" w:id="0">
    <w:p w14:paraId="2FC5505A" w14:textId="77777777" w:rsidR="00E47EDE" w:rsidRDefault="00E4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2C2673E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6E8"/>
    <w:multiLevelType w:val="multilevel"/>
    <w:tmpl w:val="059266E8"/>
    <w:lvl w:ilvl="0">
      <w:start w:val="1"/>
      <w:numFmt w:val="decimal"/>
      <w:pStyle w:val="5"/>
      <w:lvlText w:val="2.%1."/>
      <w:lvlJc w:val="left"/>
      <w:pPr>
        <w:ind w:left="1426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0FFD7DD0"/>
    <w:multiLevelType w:val="multilevel"/>
    <w:tmpl w:val="0FFD7DD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31FF9"/>
    <w:multiLevelType w:val="multilevel"/>
    <w:tmpl w:val="2AD31FF9"/>
    <w:lvl w:ilvl="0">
      <w:start w:val="1"/>
      <w:numFmt w:val="decimal"/>
      <w:pStyle w:val="30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10673"/>
    <w:multiLevelType w:val="multilevel"/>
    <w:tmpl w:val="45E10673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843B5"/>
    <w:multiLevelType w:val="multilevel"/>
    <w:tmpl w:val="4BE843B5"/>
    <w:lvl w:ilvl="0">
      <w:start w:val="1"/>
      <w:numFmt w:val="decimal"/>
      <w:pStyle w:val="6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A50BD0"/>
    <w:multiLevelType w:val="multilevel"/>
    <w:tmpl w:val="57A50BD0"/>
    <w:lvl w:ilvl="0">
      <w:start w:val="1"/>
      <w:numFmt w:val="decimal"/>
      <w:pStyle w:val="2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0EA1"/>
    <w:multiLevelType w:val="multilevel"/>
    <w:tmpl w:val="6DFB0EA1"/>
    <w:lvl w:ilvl="0">
      <w:start w:val="1"/>
      <w:numFmt w:val="decimal"/>
      <w:pStyle w:val="7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6763DF"/>
    <w:multiLevelType w:val="multilevel"/>
    <w:tmpl w:val="7B6763DF"/>
    <w:lvl w:ilvl="0">
      <w:start w:val="1"/>
      <w:numFmt w:val="decimal"/>
      <w:pStyle w:val="8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50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631680"/>
    <w:multiLevelType w:val="multilevel"/>
    <w:tmpl w:val="7D631680"/>
    <w:lvl w:ilvl="0">
      <w:start w:val="1"/>
      <w:numFmt w:val="decimal"/>
      <w:pStyle w:val="4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ED"/>
    <w:rsid w:val="000016D8"/>
    <w:rsid w:val="00004360"/>
    <w:rsid w:val="000260A9"/>
    <w:rsid w:val="00027FCD"/>
    <w:rsid w:val="00040429"/>
    <w:rsid w:val="00043549"/>
    <w:rsid w:val="000625F0"/>
    <w:rsid w:val="0007545F"/>
    <w:rsid w:val="000802C5"/>
    <w:rsid w:val="00082B0A"/>
    <w:rsid w:val="000D0796"/>
    <w:rsid w:val="000D69DE"/>
    <w:rsid w:val="000F0891"/>
    <w:rsid w:val="000F3DE2"/>
    <w:rsid w:val="00115B79"/>
    <w:rsid w:val="00122B1E"/>
    <w:rsid w:val="00137367"/>
    <w:rsid w:val="0014006C"/>
    <w:rsid w:val="00142D3F"/>
    <w:rsid w:val="00144D4D"/>
    <w:rsid w:val="0015629A"/>
    <w:rsid w:val="00161A61"/>
    <w:rsid w:val="001757AD"/>
    <w:rsid w:val="001812DA"/>
    <w:rsid w:val="001834AA"/>
    <w:rsid w:val="00187DB2"/>
    <w:rsid w:val="001B3102"/>
    <w:rsid w:val="001C0560"/>
    <w:rsid w:val="001C26DB"/>
    <w:rsid w:val="001E2287"/>
    <w:rsid w:val="001E34FE"/>
    <w:rsid w:val="001E5A1C"/>
    <w:rsid w:val="001F16D0"/>
    <w:rsid w:val="001F4370"/>
    <w:rsid w:val="002372C8"/>
    <w:rsid w:val="00245149"/>
    <w:rsid w:val="002461C6"/>
    <w:rsid w:val="00264437"/>
    <w:rsid w:val="00271BB2"/>
    <w:rsid w:val="00272CD1"/>
    <w:rsid w:val="002C1F99"/>
    <w:rsid w:val="002C47E3"/>
    <w:rsid w:val="002D3455"/>
    <w:rsid w:val="002E33D2"/>
    <w:rsid w:val="00303210"/>
    <w:rsid w:val="00312C89"/>
    <w:rsid w:val="00314124"/>
    <w:rsid w:val="00316FBC"/>
    <w:rsid w:val="00334504"/>
    <w:rsid w:val="00367539"/>
    <w:rsid w:val="00374E42"/>
    <w:rsid w:val="00390A97"/>
    <w:rsid w:val="00395917"/>
    <w:rsid w:val="003961D5"/>
    <w:rsid w:val="003B0B3E"/>
    <w:rsid w:val="003B1B3F"/>
    <w:rsid w:val="003D6863"/>
    <w:rsid w:val="003E4FE6"/>
    <w:rsid w:val="003F58B1"/>
    <w:rsid w:val="0040016F"/>
    <w:rsid w:val="004005A5"/>
    <w:rsid w:val="004073A6"/>
    <w:rsid w:val="00407560"/>
    <w:rsid w:val="0041235F"/>
    <w:rsid w:val="0042078B"/>
    <w:rsid w:val="00422A0A"/>
    <w:rsid w:val="00435B4D"/>
    <w:rsid w:val="004370CA"/>
    <w:rsid w:val="00443AE2"/>
    <w:rsid w:val="004449B1"/>
    <w:rsid w:val="004663B3"/>
    <w:rsid w:val="00473CCF"/>
    <w:rsid w:val="004876E4"/>
    <w:rsid w:val="004946E9"/>
    <w:rsid w:val="004948B4"/>
    <w:rsid w:val="00495784"/>
    <w:rsid w:val="004971D6"/>
    <w:rsid w:val="004A268D"/>
    <w:rsid w:val="004A4D25"/>
    <w:rsid w:val="004A574A"/>
    <w:rsid w:val="004C4A20"/>
    <w:rsid w:val="004D0842"/>
    <w:rsid w:val="004D2D03"/>
    <w:rsid w:val="004D7B44"/>
    <w:rsid w:val="004E0289"/>
    <w:rsid w:val="00504085"/>
    <w:rsid w:val="005052C7"/>
    <w:rsid w:val="005134C1"/>
    <w:rsid w:val="00530D07"/>
    <w:rsid w:val="00555A6D"/>
    <w:rsid w:val="00562A4A"/>
    <w:rsid w:val="00571669"/>
    <w:rsid w:val="00576180"/>
    <w:rsid w:val="00586DC9"/>
    <w:rsid w:val="00587FCD"/>
    <w:rsid w:val="00590661"/>
    <w:rsid w:val="00590C47"/>
    <w:rsid w:val="00593CD9"/>
    <w:rsid w:val="00597239"/>
    <w:rsid w:val="005A2DA3"/>
    <w:rsid w:val="005B58C7"/>
    <w:rsid w:val="005D68E9"/>
    <w:rsid w:val="005D6AF4"/>
    <w:rsid w:val="005F2A6D"/>
    <w:rsid w:val="00620035"/>
    <w:rsid w:val="00621932"/>
    <w:rsid w:val="00627896"/>
    <w:rsid w:val="00645BBF"/>
    <w:rsid w:val="00680253"/>
    <w:rsid w:val="00695368"/>
    <w:rsid w:val="006A6C05"/>
    <w:rsid w:val="006B1AC2"/>
    <w:rsid w:val="006C4FC7"/>
    <w:rsid w:val="006D35BC"/>
    <w:rsid w:val="006D4B69"/>
    <w:rsid w:val="007137B6"/>
    <w:rsid w:val="00735819"/>
    <w:rsid w:val="007424BE"/>
    <w:rsid w:val="00757F60"/>
    <w:rsid w:val="00784790"/>
    <w:rsid w:val="00786BF6"/>
    <w:rsid w:val="007B5B39"/>
    <w:rsid w:val="007D41C9"/>
    <w:rsid w:val="007D72E2"/>
    <w:rsid w:val="007E2E58"/>
    <w:rsid w:val="0080451F"/>
    <w:rsid w:val="008051CE"/>
    <w:rsid w:val="00813DA9"/>
    <w:rsid w:val="00816B7F"/>
    <w:rsid w:val="00823DD8"/>
    <w:rsid w:val="00836D9C"/>
    <w:rsid w:val="008421B9"/>
    <w:rsid w:val="0085027E"/>
    <w:rsid w:val="00850F81"/>
    <w:rsid w:val="00867EB5"/>
    <w:rsid w:val="00870F5F"/>
    <w:rsid w:val="00872088"/>
    <w:rsid w:val="008738D8"/>
    <w:rsid w:val="0088741B"/>
    <w:rsid w:val="00893263"/>
    <w:rsid w:val="0089644F"/>
    <w:rsid w:val="008A3768"/>
    <w:rsid w:val="008A4A19"/>
    <w:rsid w:val="008B2D25"/>
    <w:rsid w:val="008C4CC7"/>
    <w:rsid w:val="008D192E"/>
    <w:rsid w:val="008D6596"/>
    <w:rsid w:val="008D7EC1"/>
    <w:rsid w:val="008E1A0C"/>
    <w:rsid w:val="008E3FFF"/>
    <w:rsid w:val="008E4B4B"/>
    <w:rsid w:val="008F0065"/>
    <w:rsid w:val="0090566F"/>
    <w:rsid w:val="0090598A"/>
    <w:rsid w:val="00905A8C"/>
    <w:rsid w:val="009228A3"/>
    <w:rsid w:val="009257ED"/>
    <w:rsid w:val="0093051E"/>
    <w:rsid w:val="00934435"/>
    <w:rsid w:val="0093653E"/>
    <w:rsid w:val="00937731"/>
    <w:rsid w:val="009426B5"/>
    <w:rsid w:val="0094743C"/>
    <w:rsid w:val="0095243C"/>
    <w:rsid w:val="009538E4"/>
    <w:rsid w:val="00961672"/>
    <w:rsid w:val="009618FD"/>
    <w:rsid w:val="00963C37"/>
    <w:rsid w:val="0097161F"/>
    <w:rsid w:val="009802FD"/>
    <w:rsid w:val="009857CD"/>
    <w:rsid w:val="009A5328"/>
    <w:rsid w:val="009C2A6F"/>
    <w:rsid w:val="009C3E69"/>
    <w:rsid w:val="009D4DC1"/>
    <w:rsid w:val="009E345D"/>
    <w:rsid w:val="009E7514"/>
    <w:rsid w:val="009F358F"/>
    <w:rsid w:val="009F47D7"/>
    <w:rsid w:val="009F5285"/>
    <w:rsid w:val="009F6DD3"/>
    <w:rsid w:val="00A02FBB"/>
    <w:rsid w:val="00A0485B"/>
    <w:rsid w:val="00A14058"/>
    <w:rsid w:val="00A215EC"/>
    <w:rsid w:val="00A21899"/>
    <w:rsid w:val="00A22CFC"/>
    <w:rsid w:val="00A25AFC"/>
    <w:rsid w:val="00A335DF"/>
    <w:rsid w:val="00A36543"/>
    <w:rsid w:val="00A61DDF"/>
    <w:rsid w:val="00A94C6B"/>
    <w:rsid w:val="00A950DB"/>
    <w:rsid w:val="00AA3308"/>
    <w:rsid w:val="00AC175C"/>
    <w:rsid w:val="00AE0DD3"/>
    <w:rsid w:val="00AE6F11"/>
    <w:rsid w:val="00AE704C"/>
    <w:rsid w:val="00B03482"/>
    <w:rsid w:val="00B17C30"/>
    <w:rsid w:val="00B31899"/>
    <w:rsid w:val="00B67A9F"/>
    <w:rsid w:val="00B910D1"/>
    <w:rsid w:val="00BA1979"/>
    <w:rsid w:val="00BB0E5A"/>
    <w:rsid w:val="00BB21DD"/>
    <w:rsid w:val="00BB4937"/>
    <w:rsid w:val="00BB77A4"/>
    <w:rsid w:val="00BB7955"/>
    <w:rsid w:val="00BC0439"/>
    <w:rsid w:val="00BC0D86"/>
    <w:rsid w:val="00BC542A"/>
    <w:rsid w:val="00BD07F0"/>
    <w:rsid w:val="00BD2341"/>
    <w:rsid w:val="00BF0EE4"/>
    <w:rsid w:val="00C0499D"/>
    <w:rsid w:val="00C104B4"/>
    <w:rsid w:val="00C16025"/>
    <w:rsid w:val="00C225F7"/>
    <w:rsid w:val="00C22EAD"/>
    <w:rsid w:val="00C25E3D"/>
    <w:rsid w:val="00C348DB"/>
    <w:rsid w:val="00C4363B"/>
    <w:rsid w:val="00C62AB2"/>
    <w:rsid w:val="00C72343"/>
    <w:rsid w:val="00C95A9D"/>
    <w:rsid w:val="00CA2BA4"/>
    <w:rsid w:val="00CA5C36"/>
    <w:rsid w:val="00CB1B19"/>
    <w:rsid w:val="00CC4E27"/>
    <w:rsid w:val="00CC58F6"/>
    <w:rsid w:val="00CD799D"/>
    <w:rsid w:val="00CE42F6"/>
    <w:rsid w:val="00CE6AF7"/>
    <w:rsid w:val="00D140A2"/>
    <w:rsid w:val="00D14A2B"/>
    <w:rsid w:val="00D16517"/>
    <w:rsid w:val="00D17877"/>
    <w:rsid w:val="00D25F0D"/>
    <w:rsid w:val="00D269E9"/>
    <w:rsid w:val="00D4495D"/>
    <w:rsid w:val="00D456CB"/>
    <w:rsid w:val="00D4705C"/>
    <w:rsid w:val="00D6132C"/>
    <w:rsid w:val="00D67CED"/>
    <w:rsid w:val="00D70991"/>
    <w:rsid w:val="00DC2563"/>
    <w:rsid w:val="00DC3A78"/>
    <w:rsid w:val="00DE084A"/>
    <w:rsid w:val="00E0059D"/>
    <w:rsid w:val="00E03EFF"/>
    <w:rsid w:val="00E111B7"/>
    <w:rsid w:val="00E11D3C"/>
    <w:rsid w:val="00E15587"/>
    <w:rsid w:val="00E21D07"/>
    <w:rsid w:val="00E21F8E"/>
    <w:rsid w:val="00E2557E"/>
    <w:rsid w:val="00E259AE"/>
    <w:rsid w:val="00E400BE"/>
    <w:rsid w:val="00E47EDE"/>
    <w:rsid w:val="00E50A10"/>
    <w:rsid w:val="00E57201"/>
    <w:rsid w:val="00E61965"/>
    <w:rsid w:val="00E70D4B"/>
    <w:rsid w:val="00E722A3"/>
    <w:rsid w:val="00E80301"/>
    <w:rsid w:val="00E921AD"/>
    <w:rsid w:val="00E94BD4"/>
    <w:rsid w:val="00E96620"/>
    <w:rsid w:val="00E96810"/>
    <w:rsid w:val="00E96E6C"/>
    <w:rsid w:val="00EB083A"/>
    <w:rsid w:val="00EB18C7"/>
    <w:rsid w:val="00EC3A43"/>
    <w:rsid w:val="00EC5443"/>
    <w:rsid w:val="00EE011B"/>
    <w:rsid w:val="00EF5CF5"/>
    <w:rsid w:val="00EF71A4"/>
    <w:rsid w:val="00F00D7F"/>
    <w:rsid w:val="00F2401D"/>
    <w:rsid w:val="00F3124C"/>
    <w:rsid w:val="00F3268F"/>
    <w:rsid w:val="00F4124C"/>
    <w:rsid w:val="00F51660"/>
    <w:rsid w:val="00F57DDC"/>
    <w:rsid w:val="00F57EF8"/>
    <w:rsid w:val="00F671FF"/>
    <w:rsid w:val="00F70441"/>
    <w:rsid w:val="00F73D81"/>
    <w:rsid w:val="00F81304"/>
    <w:rsid w:val="00FA094A"/>
    <w:rsid w:val="00FC028A"/>
    <w:rsid w:val="00FC7DFE"/>
    <w:rsid w:val="064B395F"/>
    <w:rsid w:val="29861427"/>
    <w:rsid w:val="2BBD50AE"/>
    <w:rsid w:val="2CBE6A43"/>
    <w:rsid w:val="32B617CD"/>
    <w:rsid w:val="355512A4"/>
    <w:rsid w:val="38396E4A"/>
    <w:rsid w:val="57DE00B6"/>
    <w:rsid w:val="58B03E99"/>
    <w:rsid w:val="609D3493"/>
    <w:rsid w:val="64755A34"/>
    <w:rsid w:val="6AAA4AF3"/>
    <w:rsid w:val="73306E0A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BC4"/>
  <w15:docId w15:val="{E38AB42B-3651-4232-A6C5-37695C7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after="567"/>
      <w:ind w:left="709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840" w:after="56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1">
    <w:name w:val="heading 3"/>
    <w:basedOn w:val="a1"/>
    <w:next w:val="a1"/>
    <w:link w:val="32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1"/>
    <w:next w:val="a1"/>
    <w:uiPriority w:val="35"/>
    <w:unhideWhenUsed/>
    <w:qFormat/>
    <w:pPr>
      <w:spacing w:before="340" w:line="240" w:lineRule="auto"/>
      <w:contextualSpacing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ab">
    <w:name w:val="annotation text"/>
    <w:basedOn w:val="a1"/>
    <w:link w:val="ac"/>
    <w:uiPriority w:val="99"/>
    <w:semiHidden/>
    <w:unhideWhenUsed/>
    <w:qFormat/>
    <w:pPr>
      <w:spacing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pPr>
      <w:tabs>
        <w:tab w:val="right" w:leader="dot" w:pos="9639"/>
      </w:tabs>
      <w:jc w:val="left"/>
    </w:pPr>
  </w:style>
  <w:style w:type="paragraph" w:styleId="33">
    <w:name w:val="toc 3"/>
    <w:basedOn w:val="a1"/>
    <w:next w:val="a1"/>
    <w:autoRedefine/>
    <w:uiPriority w:val="39"/>
    <w:semiHidden/>
    <w:unhideWhenUsed/>
    <w:qFormat/>
    <w:pPr>
      <w:spacing w:after="100"/>
      <w:ind w:left="560"/>
    </w:pPr>
  </w:style>
  <w:style w:type="paragraph" w:styleId="22">
    <w:name w:val="toc 2"/>
    <w:basedOn w:val="a1"/>
    <w:next w:val="a1"/>
    <w:autoRedefine/>
    <w:uiPriority w:val="39"/>
    <w:unhideWhenUsed/>
    <w:qFormat/>
    <w:pPr>
      <w:tabs>
        <w:tab w:val="left" w:pos="880"/>
        <w:tab w:val="right" w:leader="dot" w:pos="9639"/>
      </w:tabs>
    </w:pPr>
  </w:style>
  <w:style w:type="paragraph" w:styleId="a0">
    <w:name w:val="List Bullet"/>
    <w:basedOn w:val="a1"/>
    <w:autoRedefine/>
    <w:uiPriority w:val="99"/>
    <w:unhideWhenUsed/>
    <w:qFormat/>
    <w:pPr>
      <w:widowControl w:val="0"/>
      <w:numPr>
        <w:numId w:val="1"/>
      </w:numPr>
      <w:tabs>
        <w:tab w:val="clear" w:pos="360"/>
        <w:tab w:val="left" w:pos="1276"/>
      </w:tabs>
      <w:ind w:left="1276" w:hanging="567"/>
      <w:contextualSpacing/>
    </w:p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f1">
    <w:name w:val="Normal (Web)"/>
    <w:basedOn w:val="a1"/>
    <w:uiPriority w:val="99"/>
    <w:semiHidden/>
    <w:unhideWhenUsed/>
    <w:qFormat/>
    <w:rPr>
      <w:rFonts w:cs="Times New Roman"/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2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2"/>
    <w:link w:val="ad"/>
    <w:autoRedefine/>
    <w:uiPriority w:val="99"/>
    <w:qFormat/>
  </w:style>
  <w:style w:type="character" w:customStyle="1" w:styleId="af0">
    <w:name w:val="Нижний колонтитул Знак"/>
    <w:basedOn w:val="a2"/>
    <w:link w:val="af"/>
    <w:uiPriority w:val="99"/>
    <w:qFormat/>
  </w:style>
  <w:style w:type="paragraph" w:styleId="af3">
    <w:name w:val="List Paragraph"/>
    <w:basedOn w:val="a1"/>
    <w:link w:val="af4"/>
    <w:uiPriority w:val="34"/>
    <w:qFormat/>
    <w:pPr>
      <w:ind w:left="720" w:firstLine="709"/>
      <w:contextualSpacing/>
    </w:pPr>
  </w:style>
  <w:style w:type="character" w:customStyle="1" w:styleId="a9">
    <w:name w:val="Текст выноски Знак"/>
    <w:basedOn w:val="a2"/>
    <w:link w:val="a8"/>
    <w:autoRedefine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f5">
    <w:name w:val="Для рисунков"/>
    <w:basedOn w:val="a1"/>
    <w:link w:val="af6"/>
    <w:autoRedefine/>
    <w:qFormat/>
    <w:pPr>
      <w:spacing w:after="340" w:line="240" w:lineRule="auto"/>
      <w:jc w:val="center"/>
    </w:pPr>
    <w:rPr>
      <w:b/>
      <w:sz w:val="24"/>
    </w:rPr>
  </w:style>
  <w:style w:type="character" w:customStyle="1" w:styleId="af6">
    <w:name w:val="Для рисунков Знак"/>
    <w:basedOn w:val="a2"/>
    <w:link w:val="af5"/>
    <w:qFormat/>
    <w:rPr>
      <w:rFonts w:ascii="Times New Roman" w:hAnsi="Times New Roman"/>
      <w:b/>
      <w:sz w:val="24"/>
    </w:rPr>
  </w:style>
  <w:style w:type="paragraph" w:styleId="af7">
    <w:name w:val="No Spacing"/>
    <w:uiPriority w:val="1"/>
    <w:qFormat/>
    <w:rPr>
      <w:rFonts w:eastAsiaTheme="minorHAnsi" w:cstheme="minorBidi"/>
      <w:sz w:val="28"/>
      <w:szCs w:val="22"/>
      <w:lang w:eastAsia="en-US"/>
    </w:rPr>
  </w:style>
  <w:style w:type="paragraph" w:customStyle="1" w:styleId="main">
    <w:name w:val="main"/>
    <w:basedOn w:val="a1"/>
    <w:link w:val="main0"/>
    <w:qFormat/>
    <w:pPr>
      <w:ind w:firstLine="709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">
    <w:name w:val="Заголовок оглавления1"/>
    <w:basedOn w:val="10"/>
    <w:next w:val="a1"/>
    <w:link w:val="af8"/>
    <w:uiPriority w:val="39"/>
    <w:semiHidden/>
    <w:unhideWhenUsed/>
    <w:qFormat/>
    <w:pPr>
      <w:keepLines/>
      <w:spacing w:before="480" w:after="0" w:line="276" w:lineRule="auto"/>
      <w:ind w:left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  <w:style w:type="paragraph" w:customStyle="1" w:styleId="sources">
    <w:name w:val="sources"/>
    <w:basedOn w:val="main"/>
    <w:link w:val="sources0"/>
    <w:qFormat/>
    <w:pPr>
      <w:keepNext/>
      <w:widowControl w:val="0"/>
      <w:spacing w:before="120" w:after="120"/>
      <w:jc w:val="left"/>
    </w:pPr>
  </w:style>
  <w:style w:type="paragraph" w:customStyle="1" w:styleId="1">
    <w:name w:val="Номерованный список 1"/>
    <w:basedOn w:val="a1"/>
    <w:autoRedefine/>
    <w:qFormat/>
    <w:pPr>
      <w:numPr>
        <w:numId w:val="3"/>
      </w:numPr>
      <w:ind w:left="1276" w:hanging="567"/>
    </w:pPr>
    <w:rPr>
      <w:rFonts w:cs="Times New Roman"/>
      <w:szCs w:val="28"/>
    </w:rPr>
  </w:style>
  <w:style w:type="paragraph" w:customStyle="1" w:styleId="2">
    <w:name w:val="Номерованный список 2"/>
    <w:basedOn w:val="a1"/>
    <w:link w:val="23"/>
    <w:qFormat/>
    <w:pPr>
      <w:numPr>
        <w:numId w:val="4"/>
      </w:numPr>
      <w:ind w:left="1276" w:hanging="567"/>
    </w:pPr>
  </w:style>
  <w:style w:type="paragraph" w:customStyle="1" w:styleId="30">
    <w:name w:val="Номерованный список 3"/>
    <w:basedOn w:val="a1"/>
    <w:link w:val="34"/>
    <w:qFormat/>
    <w:pPr>
      <w:numPr>
        <w:numId w:val="5"/>
      </w:numPr>
      <w:tabs>
        <w:tab w:val="left" w:pos="1276"/>
      </w:tabs>
      <w:ind w:left="1276" w:hanging="567"/>
    </w:pPr>
    <w:rPr>
      <w:rFonts w:cs="Times New Roman"/>
      <w:szCs w:val="28"/>
    </w:rPr>
  </w:style>
  <w:style w:type="character" w:customStyle="1" w:styleId="af4">
    <w:name w:val="Абзац списка Знак"/>
    <w:basedOn w:val="a2"/>
    <w:link w:val="af3"/>
    <w:uiPriority w:val="34"/>
    <w:qFormat/>
    <w:rPr>
      <w:rFonts w:ascii="Times New Roman" w:hAnsi="Times New Roman"/>
      <w:sz w:val="28"/>
    </w:rPr>
  </w:style>
  <w:style w:type="character" w:customStyle="1" w:styleId="34">
    <w:name w:val="Номерованный список 3 Знак"/>
    <w:basedOn w:val="af4"/>
    <w:link w:val="30"/>
    <w:qFormat/>
    <w:rPr>
      <w:rFonts w:ascii="Times New Roman" w:hAnsi="Times New Roman" w:cs="Times New Roman"/>
      <w:sz w:val="28"/>
      <w:szCs w:val="28"/>
    </w:rPr>
  </w:style>
  <w:style w:type="character" w:customStyle="1" w:styleId="ac">
    <w:name w:val="Текст примечания Знак"/>
    <w:basedOn w:val="a2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Номерованный список 4"/>
    <w:basedOn w:val="a1"/>
    <w:link w:val="40"/>
    <w:autoRedefine/>
    <w:qFormat/>
    <w:pPr>
      <w:numPr>
        <w:numId w:val="6"/>
      </w:numPr>
      <w:tabs>
        <w:tab w:val="left" w:pos="1276"/>
        <w:tab w:val="left" w:pos="4560"/>
      </w:tabs>
      <w:ind w:left="1276" w:hanging="567"/>
    </w:pPr>
    <w:rPr>
      <w:rFonts w:cs="Times New Roman"/>
      <w:szCs w:val="28"/>
      <w:lang w:val="en-US"/>
    </w:rPr>
  </w:style>
  <w:style w:type="paragraph" w:customStyle="1" w:styleId="15">
    <w:name w:val="заг1"/>
    <w:basedOn w:val="10"/>
    <w:link w:val="16"/>
    <w:qFormat/>
    <w:pPr>
      <w:pageBreakBefore/>
      <w:widowControl w:val="0"/>
      <w:jc w:val="left"/>
    </w:pPr>
  </w:style>
  <w:style w:type="character" w:customStyle="1" w:styleId="40">
    <w:name w:val="Номерованный список 4 Знак"/>
    <w:basedOn w:val="af4"/>
    <w:link w:val="4"/>
    <w:rPr>
      <w:rFonts w:ascii="Times New Roman" w:hAnsi="Times New Roman" w:cs="Times New Roman"/>
      <w:sz w:val="28"/>
      <w:szCs w:val="28"/>
      <w:lang w:val="en-US"/>
    </w:rPr>
  </w:style>
  <w:style w:type="paragraph" w:customStyle="1" w:styleId="24">
    <w:name w:val="заг2"/>
    <w:basedOn w:val="20"/>
    <w:link w:val="25"/>
    <w:qFormat/>
    <w:pPr>
      <w:keepLines w:val="0"/>
      <w:spacing w:before="850" w:after="567"/>
      <w:ind w:left="709" w:firstLine="0"/>
    </w:pPr>
    <w:rPr>
      <w:sz w:val="32"/>
    </w:rPr>
  </w:style>
  <w:style w:type="character" w:customStyle="1" w:styleId="16">
    <w:name w:val="заг1 Знак"/>
    <w:basedOn w:val="11"/>
    <w:link w:val="15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0">
    <w:name w:val="Номерованный список 5"/>
    <w:basedOn w:val="a1"/>
    <w:link w:val="51"/>
    <w:qFormat/>
    <w:pPr>
      <w:numPr>
        <w:ilvl w:val="1"/>
        <w:numId w:val="7"/>
      </w:numPr>
      <w:ind w:left="1276" w:hanging="567"/>
    </w:pPr>
    <w:rPr>
      <w:szCs w:val="28"/>
    </w:rPr>
  </w:style>
  <w:style w:type="character" w:customStyle="1" w:styleId="25">
    <w:name w:val="заг2 Знак"/>
    <w:basedOn w:val="21"/>
    <w:link w:val="2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5">
    <w:name w:val="номерованный список 5"/>
    <w:basedOn w:val="a1"/>
    <w:link w:val="52"/>
    <w:qFormat/>
    <w:pPr>
      <w:numPr>
        <w:numId w:val="8"/>
      </w:numPr>
      <w:tabs>
        <w:tab w:val="left" w:pos="1276"/>
      </w:tabs>
      <w:ind w:left="1276" w:hanging="567"/>
    </w:pPr>
    <w:rPr>
      <w:lang w:val="en-US"/>
    </w:rPr>
  </w:style>
  <w:style w:type="character" w:customStyle="1" w:styleId="51">
    <w:name w:val="Номерованный список 5 Знак"/>
    <w:basedOn w:val="af4"/>
    <w:link w:val="50"/>
    <w:qFormat/>
    <w:rPr>
      <w:rFonts w:ascii="Times New Roman" w:hAnsi="Times New Roman"/>
      <w:sz w:val="28"/>
      <w:szCs w:val="28"/>
    </w:rPr>
  </w:style>
  <w:style w:type="paragraph" w:customStyle="1" w:styleId="35">
    <w:name w:val="заг 3"/>
    <w:basedOn w:val="31"/>
    <w:link w:val="36"/>
    <w:qFormat/>
    <w:pPr>
      <w:jc w:val="center"/>
      <w:outlineLvl w:val="0"/>
    </w:pPr>
    <w:rPr>
      <w:rFonts w:ascii="Times New Roman" w:hAnsi="Times New Roman"/>
      <w:bCs w:val="0"/>
      <w:color w:val="auto"/>
    </w:rPr>
  </w:style>
  <w:style w:type="character" w:customStyle="1" w:styleId="main0">
    <w:name w:val="main Знак"/>
    <w:basedOn w:val="a2"/>
    <w:link w:val="main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sources0">
    <w:name w:val="sources Знак"/>
    <w:basedOn w:val="main0"/>
    <w:link w:val="sources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52">
    <w:name w:val="номерованный список 5 Знак"/>
    <w:basedOn w:val="sources0"/>
    <w:link w:val="5"/>
    <w:qFormat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6">
    <w:name w:val="Номерованный список 6"/>
    <w:basedOn w:val="a1"/>
    <w:link w:val="60"/>
    <w:qFormat/>
    <w:pPr>
      <w:numPr>
        <w:numId w:val="9"/>
      </w:numPr>
    </w:pPr>
  </w:style>
  <w:style w:type="character" w:customStyle="1" w:styleId="36">
    <w:name w:val="заг 3 Знак"/>
    <w:basedOn w:val="main0"/>
    <w:link w:val="3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60">
    <w:name w:val="Номерованный список 6 Знак"/>
    <w:basedOn w:val="af4"/>
    <w:link w:val="6"/>
    <w:rPr>
      <w:rFonts w:ascii="Times New Roman" w:hAnsi="Times New Roman"/>
      <w:sz w:val="28"/>
    </w:rPr>
  </w:style>
  <w:style w:type="paragraph" w:customStyle="1" w:styleId="3">
    <w:name w:val="номер 3"/>
    <w:basedOn w:val="a1"/>
    <w:link w:val="37"/>
    <w:qFormat/>
    <w:pPr>
      <w:numPr>
        <w:numId w:val="10"/>
      </w:numPr>
      <w:ind w:left="1276" w:hanging="567"/>
    </w:pPr>
  </w:style>
  <w:style w:type="character" w:styleId="af9">
    <w:name w:val="Placeholder Text"/>
    <w:basedOn w:val="a2"/>
    <w:uiPriority w:val="99"/>
    <w:semiHidden/>
    <w:qFormat/>
    <w:rPr>
      <w:color w:val="808080"/>
    </w:rPr>
  </w:style>
  <w:style w:type="character" w:customStyle="1" w:styleId="23">
    <w:name w:val="Номерованный список 2 Знак"/>
    <w:basedOn w:val="a2"/>
    <w:link w:val="2"/>
    <w:qFormat/>
    <w:rPr>
      <w:rFonts w:ascii="Times New Roman" w:hAnsi="Times New Roman"/>
      <w:sz w:val="28"/>
    </w:rPr>
  </w:style>
  <w:style w:type="character" w:customStyle="1" w:styleId="37">
    <w:name w:val="номер 3 Знак"/>
    <w:basedOn w:val="23"/>
    <w:link w:val="3"/>
    <w:qFormat/>
    <w:rPr>
      <w:rFonts w:ascii="Times New Roman" w:hAnsi="Times New Roman"/>
      <w:sz w:val="28"/>
    </w:rPr>
  </w:style>
  <w:style w:type="character" w:customStyle="1" w:styleId="afa">
    <w:name w:val="Основной Знак"/>
    <w:basedOn w:val="a2"/>
    <w:link w:val="afb"/>
    <w:qFormat/>
    <w:locked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customStyle="1" w:styleId="afb">
    <w:name w:val="Основной"/>
    <w:basedOn w:val="a1"/>
    <w:link w:val="afa"/>
    <w:qFormat/>
    <w:pPr>
      <w:widowControl w:val="0"/>
      <w:suppressAutoHyphens/>
      <w:ind w:firstLine="709"/>
    </w:pPr>
    <w:rPr>
      <w:rFonts w:cs="FreeSans"/>
      <w:kern w:val="2"/>
      <w:szCs w:val="24"/>
      <w:lang w:eastAsia="zh-CN" w:bidi="hi-IN"/>
    </w:rPr>
  </w:style>
  <w:style w:type="paragraph" w:customStyle="1" w:styleId="7">
    <w:name w:val="номерованный список 7"/>
    <w:basedOn w:val="main"/>
    <w:link w:val="70"/>
    <w:qFormat/>
    <w:pPr>
      <w:numPr>
        <w:numId w:val="11"/>
      </w:numPr>
      <w:ind w:left="1276" w:hanging="567"/>
    </w:pPr>
  </w:style>
  <w:style w:type="character" w:customStyle="1" w:styleId="bulletlist">
    <w:name w:val="bullet list Знак"/>
    <w:basedOn w:val="a2"/>
    <w:link w:val="bulletlist0"/>
    <w:qFormat/>
    <w:locked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bulletlist0">
    <w:name w:val="bullet list"/>
    <w:basedOn w:val="a0"/>
    <w:link w:val="bulletlist"/>
    <w:qFormat/>
    <w:pPr>
      <w:numPr>
        <w:numId w:val="0"/>
      </w:numPr>
      <w:tabs>
        <w:tab w:val="clear" w:pos="360"/>
      </w:tabs>
      <w:ind w:left="1276" w:hanging="567"/>
    </w:pPr>
    <w:rPr>
      <w:rFonts w:eastAsia="Times New Roman" w:cs="Times New Roman"/>
      <w:color w:val="000000" w:themeColor="text1"/>
      <w:kern w:val="2"/>
      <w:szCs w:val="24"/>
      <w:lang w:eastAsia="ru-RU" w:bidi="hi-IN"/>
    </w:rPr>
  </w:style>
  <w:style w:type="character" w:customStyle="1" w:styleId="70">
    <w:name w:val="номерованный список 7 Знак"/>
    <w:basedOn w:val="main0"/>
    <w:link w:val="7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8">
    <w:name w:val="номерованный список 8"/>
    <w:basedOn w:val="a1"/>
    <w:link w:val="80"/>
    <w:qFormat/>
    <w:pPr>
      <w:numPr>
        <w:numId w:val="7"/>
      </w:numPr>
      <w:ind w:left="1275" w:hanging="567"/>
    </w:pPr>
  </w:style>
  <w:style w:type="paragraph" w:customStyle="1" w:styleId="9">
    <w:name w:val="нумер 9"/>
    <w:basedOn w:val="8"/>
    <w:link w:val="90"/>
    <w:qFormat/>
  </w:style>
  <w:style w:type="character" w:customStyle="1" w:styleId="80">
    <w:name w:val="номерованный список 8 Знак"/>
    <w:basedOn w:val="37"/>
    <w:link w:val="8"/>
    <w:rPr>
      <w:rFonts w:ascii="Times New Roman" w:hAnsi="Times New Roman"/>
      <w:sz w:val="28"/>
    </w:rPr>
  </w:style>
  <w:style w:type="character" w:customStyle="1" w:styleId="90">
    <w:name w:val="нумер 9 Знак"/>
    <w:basedOn w:val="80"/>
    <w:link w:val="9"/>
    <w:qFormat/>
    <w:rPr>
      <w:rFonts w:ascii="Times New Roman" w:hAnsi="Times New Roman"/>
      <w:sz w:val="28"/>
    </w:rPr>
  </w:style>
  <w:style w:type="paragraph" w:customStyle="1" w:styleId="afc">
    <w:name w:val="основной текст"/>
    <w:basedOn w:val="12"/>
    <w:link w:val="afd"/>
    <w:qFormat/>
  </w:style>
  <w:style w:type="paragraph" w:customStyle="1" w:styleId="toc">
    <w:name w:val="toc"/>
    <w:basedOn w:val="14"/>
    <w:link w:val="toc0"/>
    <w:qFormat/>
    <w:pPr>
      <w:spacing w:before="0" w:after="567" w:line="360" w:lineRule="auto"/>
      <w:ind w:firstLine="709"/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13">
    <w:name w:val="Оглавление 1 Знак"/>
    <w:basedOn w:val="a2"/>
    <w:link w:val="12"/>
    <w:uiPriority w:val="39"/>
    <w:qFormat/>
    <w:rPr>
      <w:rFonts w:ascii="Times New Roman" w:hAnsi="Times New Roman"/>
      <w:sz w:val="28"/>
    </w:rPr>
  </w:style>
  <w:style w:type="character" w:customStyle="1" w:styleId="afd">
    <w:name w:val="основной текст Знак"/>
    <w:basedOn w:val="13"/>
    <w:link w:val="afc"/>
    <w:qFormat/>
    <w:rPr>
      <w:rFonts w:ascii="Times New Roman" w:hAnsi="Times New Roman"/>
      <w:sz w:val="28"/>
    </w:rPr>
  </w:style>
  <w:style w:type="character" w:customStyle="1" w:styleId="af8">
    <w:name w:val="Заголовок оглавления Знак"/>
    <w:basedOn w:val="11"/>
    <w:link w:val="14"/>
    <w:uiPriority w:val="39"/>
    <w:semiHidden/>
    <w:qFormat/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ru-RU"/>
    </w:rPr>
  </w:style>
  <w:style w:type="character" w:customStyle="1" w:styleId="toc0">
    <w:name w:val="toc Знак"/>
    <w:basedOn w:val="af8"/>
    <w:link w:val="toc"/>
    <w:qFormat/>
    <w:rPr>
      <w:rFonts w:ascii="Times New Roman" w:eastAsiaTheme="majorEastAsia" w:hAnsi="Times New Roman" w:cs="Times New Roman"/>
      <w:b/>
      <w:bCs/>
      <w:caps w:val="0"/>
      <w:color w:val="365F91" w:themeColor="accent1" w:themeShade="BF"/>
      <w:sz w:val="36"/>
      <w:szCs w:val="36"/>
      <w:lang w:eastAsia="ru-RU"/>
    </w:rPr>
  </w:style>
  <w:style w:type="paragraph" w:customStyle="1" w:styleId="textoftoc">
    <w:name w:val="text of toc"/>
    <w:basedOn w:val="12"/>
    <w:link w:val="textoftoc0"/>
    <w:qFormat/>
  </w:style>
  <w:style w:type="character" w:customStyle="1" w:styleId="textoftoc0">
    <w:name w:val="text of toc Знак"/>
    <w:basedOn w:val="13"/>
    <w:link w:val="textoftoc"/>
    <w:qFormat/>
    <w:rPr>
      <w:rFonts w:ascii="Times New Roman" w:hAnsi="Times New Roman"/>
      <w:sz w:val="28"/>
    </w:rPr>
  </w:style>
  <w:style w:type="paragraph" w:customStyle="1" w:styleId="Style79">
    <w:name w:val="_Style 79"/>
    <w:basedOn w:val="a1"/>
    <w:next w:val="a1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0">
    <w:name w:val="_Style 80"/>
    <w:basedOn w:val="a1"/>
    <w:next w:val="a1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code">
    <w:name w:val="code"/>
    <w:basedOn w:val="a1"/>
    <w:link w:val="code0"/>
    <w:qFormat/>
    <w:pPr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code0">
    <w:name w:val="code Знак"/>
    <w:basedOn w:val="a2"/>
    <w:link w:val="code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A6CD3-652D-4A7B-A3A9-BD0DC7D2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РБТ</dc:creator>
  <cp:lastModifiedBy>werft</cp:lastModifiedBy>
  <cp:revision>65</cp:revision>
  <dcterms:created xsi:type="dcterms:W3CDTF">2023-12-29T08:50:00Z</dcterms:created>
  <dcterms:modified xsi:type="dcterms:W3CDTF">2024-12-17T18:53:00Z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6FF8EE85453D40969B632FBD0680AE46_13</vt:lpwstr>
  </property>
</Properties>
</file>