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E5" w:rsidRDefault="00A52AC8" w:rsidP="00E057E5">
      <w:pPr>
        <w:jc w:val="center"/>
        <w:rPr>
          <w:color w:val="1F497D" w:themeColor="text2"/>
          <w:sz w:val="96"/>
          <w:szCs w:val="96"/>
        </w:rPr>
      </w:pPr>
      <w:r w:rsidRPr="00A52AC8">
        <w:rPr>
          <w:color w:val="1F497D" w:themeColor="text2"/>
          <w:sz w:val="96"/>
          <w:szCs w:val="96"/>
        </w:rPr>
        <w:t>CONCLUSIÓ</w:t>
      </w:r>
      <w:r w:rsidR="00E057E5" w:rsidRPr="00A52AC8">
        <w:rPr>
          <w:color w:val="1F497D" w:themeColor="text2"/>
          <w:sz w:val="96"/>
          <w:szCs w:val="96"/>
        </w:rPr>
        <w:t>N</w:t>
      </w:r>
    </w:p>
    <w:p w:rsidR="00A52AC8" w:rsidRDefault="00A52AC8" w:rsidP="00A52AC8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 concluir la mate</w:t>
      </w:r>
      <w:r w:rsidR="007542D1">
        <w:rPr>
          <w:rFonts w:ascii="Arial" w:hAnsi="Arial" w:cs="Arial"/>
          <w:color w:val="000000" w:themeColor="text1"/>
          <w:sz w:val="28"/>
          <w:szCs w:val="28"/>
        </w:rPr>
        <w:t xml:space="preserve">ria de Ingeniería del Software </w:t>
      </w:r>
      <w:r w:rsidR="0070483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me quedo muy claro </w:t>
      </w:r>
      <w:r w:rsidR="00704831">
        <w:rPr>
          <w:rFonts w:ascii="Arial" w:hAnsi="Arial" w:cs="Arial"/>
          <w:color w:val="000000" w:themeColor="text1"/>
          <w:sz w:val="28"/>
          <w:szCs w:val="28"/>
        </w:rPr>
        <w:t xml:space="preserve">de </w:t>
      </w:r>
      <w:r w:rsidR="00674EA4">
        <w:rPr>
          <w:rFonts w:ascii="Arial" w:hAnsi="Arial" w:cs="Arial"/>
          <w:color w:val="000000" w:themeColor="text1"/>
          <w:sz w:val="28"/>
          <w:szCs w:val="28"/>
        </w:rPr>
        <w:t>cómo trabaja un repositorio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y sus diferentes funciones. Al</w:t>
      </w:r>
      <w:r w:rsidR="00704831">
        <w:rPr>
          <w:rFonts w:ascii="Arial" w:hAnsi="Arial" w:cs="Arial"/>
          <w:color w:val="000000" w:themeColor="text1"/>
          <w:sz w:val="28"/>
          <w:szCs w:val="28"/>
        </w:rPr>
        <w:t xml:space="preserve"> ver tant</w:t>
      </w:r>
      <w:r w:rsidR="00BF21D0">
        <w:rPr>
          <w:rFonts w:ascii="Arial" w:hAnsi="Arial" w:cs="Arial"/>
          <w:color w:val="000000" w:themeColor="text1"/>
          <w:sz w:val="28"/>
          <w:szCs w:val="28"/>
        </w:rPr>
        <w:t xml:space="preserve">as maneras de realizar </w:t>
      </w:r>
      <w:r w:rsidR="00674EA4">
        <w:rPr>
          <w:rFonts w:ascii="Arial" w:hAnsi="Arial" w:cs="Arial"/>
          <w:color w:val="000000" w:themeColor="text1"/>
          <w:sz w:val="28"/>
          <w:szCs w:val="28"/>
        </w:rPr>
        <w:t>commits y que cada paso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tiene su estructura y lógica</w:t>
      </w:r>
      <w:r w:rsidR="00674EA4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me pareció perderme un poco</w:t>
      </w:r>
      <w:r w:rsidR="00674EA4">
        <w:rPr>
          <w:rFonts w:ascii="Arial" w:hAnsi="Arial" w:cs="Arial"/>
          <w:color w:val="000000" w:themeColor="text1"/>
          <w:sz w:val="28"/>
          <w:szCs w:val="28"/>
        </w:rPr>
        <w:t xml:space="preserve"> pero gracias al profesor Luis Santillán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no me perdí y comprendí cada p</w:t>
      </w:r>
      <w:r w:rsidR="00BF21D0">
        <w:rPr>
          <w:rFonts w:ascii="Arial" w:hAnsi="Arial" w:cs="Arial"/>
          <w:color w:val="000000" w:themeColor="text1"/>
          <w:sz w:val="28"/>
          <w:szCs w:val="28"/>
        </w:rPr>
        <w:t>arte esencial de estos mapas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52AC8" w:rsidRPr="00A52AC8" w:rsidRDefault="00A52AC8" w:rsidP="00A52AC8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El profesor nos ense</w:t>
      </w:r>
      <w:r w:rsidR="00BF21D0">
        <w:rPr>
          <w:rFonts w:ascii="Arial" w:hAnsi="Arial" w:cs="Arial"/>
          <w:color w:val="000000" w:themeColor="text1"/>
          <w:sz w:val="28"/>
          <w:szCs w:val="28"/>
        </w:rPr>
        <w:t>ño a tener una buena forma de realizarlos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ya que este tipo de programas no muestran errores, todo es por lógica de uno mismo, además aprendí </w:t>
      </w:r>
      <w:r w:rsidR="00704831">
        <w:rPr>
          <w:rFonts w:ascii="Arial" w:hAnsi="Arial" w:cs="Arial"/>
          <w:color w:val="000000" w:themeColor="text1"/>
          <w:sz w:val="28"/>
          <w:szCs w:val="28"/>
        </w:rPr>
        <w:t xml:space="preserve">mas la importancia sobre </w:t>
      </w:r>
      <w:r w:rsidR="00674EA4">
        <w:rPr>
          <w:rFonts w:ascii="Arial" w:hAnsi="Arial" w:cs="Arial"/>
          <w:color w:val="000000" w:themeColor="text1"/>
          <w:sz w:val="28"/>
          <w:szCs w:val="28"/>
        </w:rPr>
        <w:t>estos recurso para desenvolverme en la empresa</w:t>
      </w:r>
      <w:r w:rsidR="0070483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52AC8" w:rsidRPr="000D7A66" w:rsidRDefault="00A52AC8" w:rsidP="00E057E5">
      <w:pPr>
        <w:jc w:val="center"/>
        <w:rPr>
          <w:sz w:val="96"/>
          <w:szCs w:val="9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2897505</wp:posOffset>
            </wp:positionV>
            <wp:extent cx="2058670" cy="510540"/>
            <wp:effectExtent l="19050" t="0" r="0" b="0"/>
            <wp:wrapSquare wrapText="bothSides"/>
            <wp:docPr id="1" name="Imagen 1" descr="http://www.sistemapes.com/images/uni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stemapes.com/images/unid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52AC8" w:rsidRPr="000D7A66" w:rsidSect="00CE299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B4D" w:rsidRDefault="004B4B4D" w:rsidP="00EF3A58">
      <w:pPr>
        <w:spacing w:after="0" w:line="240" w:lineRule="auto"/>
      </w:pPr>
      <w:r>
        <w:separator/>
      </w:r>
    </w:p>
  </w:endnote>
  <w:endnote w:type="continuationSeparator" w:id="1">
    <w:p w:rsidR="004B4B4D" w:rsidRDefault="004B4B4D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A58" w:rsidRDefault="00A52A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HILARIO BOJORQUEZ AGUIRRE</w:t>
    </w:r>
    <w:r w:rsidR="00EF3A58">
      <w:rPr>
        <w:rFonts w:asciiTheme="majorHAnsi" w:hAnsiTheme="majorHAnsi"/>
      </w:rPr>
      <w:ptab w:relativeTo="margin" w:alignment="right" w:leader="none"/>
    </w:r>
    <w:r w:rsidR="00EF3A58">
      <w:rPr>
        <w:rFonts w:asciiTheme="majorHAnsi" w:hAnsiTheme="majorHAnsi"/>
      </w:rPr>
      <w:t xml:space="preserve">Página </w:t>
    </w:r>
    <w:fldSimple w:instr=" PAGE   \* MERGEFORMAT ">
      <w:r w:rsidR="007542D1" w:rsidRPr="007542D1">
        <w:rPr>
          <w:rFonts w:asciiTheme="majorHAnsi" w:hAnsiTheme="majorHAnsi"/>
          <w:noProof/>
        </w:rPr>
        <w:t>1</w:t>
      </w:r>
    </w:fldSimple>
  </w:p>
  <w:p w:rsidR="00EF3A58" w:rsidRDefault="00EF3A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B4D" w:rsidRDefault="004B4B4D" w:rsidP="00EF3A58">
      <w:pPr>
        <w:spacing w:after="0" w:line="240" w:lineRule="auto"/>
      </w:pPr>
      <w:r>
        <w:separator/>
      </w:r>
    </w:p>
  </w:footnote>
  <w:footnote w:type="continuationSeparator" w:id="1">
    <w:p w:rsidR="004B4B4D" w:rsidRDefault="004B4B4D" w:rsidP="00EF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7E5"/>
    <w:rsid w:val="00023F56"/>
    <w:rsid w:val="000C6F8C"/>
    <w:rsid w:val="002F3D47"/>
    <w:rsid w:val="003F3040"/>
    <w:rsid w:val="004B4B4D"/>
    <w:rsid w:val="004B6AC0"/>
    <w:rsid w:val="005853CD"/>
    <w:rsid w:val="005A1DB9"/>
    <w:rsid w:val="005E6B58"/>
    <w:rsid w:val="00674EA4"/>
    <w:rsid w:val="00704831"/>
    <w:rsid w:val="00740067"/>
    <w:rsid w:val="007542D1"/>
    <w:rsid w:val="00780580"/>
    <w:rsid w:val="008856ED"/>
    <w:rsid w:val="009367EC"/>
    <w:rsid w:val="00960799"/>
    <w:rsid w:val="009C6819"/>
    <w:rsid w:val="00A21AB6"/>
    <w:rsid w:val="00A52AC8"/>
    <w:rsid w:val="00B15F95"/>
    <w:rsid w:val="00B30231"/>
    <w:rsid w:val="00B312D7"/>
    <w:rsid w:val="00BF21D0"/>
    <w:rsid w:val="00CB0263"/>
    <w:rsid w:val="00CE299D"/>
    <w:rsid w:val="00E057E5"/>
    <w:rsid w:val="00E22B0A"/>
    <w:rsid w:val="00EE6247"/>
    <w:rsid w:val="00EF3A58"/>
    <w:rsid w:val="00FB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paul</dc:creator>
  <cp:lastModifiedBy>HILARIO</cp:lastModifiedBy>
  <cp:revision>17</cp:revision>
  <dcterms:created xsi:type="dcterms:W3CDTF">2011-06-09T01:30:00Z</dcterms:created>
  <dcterms:modified xsi:type="dcterms:W3CDTF">2015-06-10T16:25:00Z</dcterms:modified>
</cp:coreProperties>
</file>