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5761375"/>
        <w:docPartObj>
          <w:docPartGallery w:val="Cover Pages"/>
          <w:docPartUnique/>
        </w:docPartObj>
      </w:sdtPr>
      <w:sdtEndPr>
        <w:rPr>
          <w:rFonts w:ascii="Times New Roman" w:hAnsi="Times New Roman" w:cs="Times New Roman"/>
          <w:b/>
          <w:bCs/>
        </w:rPr>
      </w:sdtEndPr>
      <w:sdtContent>
        <w:p w14:paraId="068C17CA" w14:textId="405D92CC" w:rsidR="006F19E6" w:rsidRDefault="006F19E6" w:rsidP="003B3F50">
          <w:pPr>
            <w:jc w:val="both"/>
          </w:pPr>
          <w:r>
            <w:rPr>
              <w:noProof/>
            </w:rPr>
            <mc:AlternateContent>
              <mc:Choice Requires="wpg">
                <w:drawing>
                  <wp:anchor distT="0" distB="0" distL="114300" distR="114300" simplePos="0" relativeHeight="251662336" behindDoc="0" locked="0" layoutInCell="1" allowOverlap="1" wp14:anchorId="477956DB" wp14:editId="1505EB6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4FA06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F255C3D" wp14:editId="7750470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0BEC737" w14:textId="0396FF3E" w:rsidR="006F19E6" w:rsidRDefault="006B0D22">
                                    <w:pPr>
                                      <w:pStyle w:val="NoSpacing"/>
                                      <w:jc w:val="right"/>
                                      <w:rPr>
                                        <w:color w:val="595959" w:themeColor="text1" w:themeTint="A6"/>
                                        <w:sz w:val="28"/>
                                        <w:szCs w:val="28"/>
                                      </w:rPr>
                                    </w:pPr>
                                    <w:r>
                                      <w:rPr>
                                        <w:color w:val="595959" w:themeColor="text1" w:themeTint="A6"/>
                                        <w:sz w:val="28"/>
                                        <w:szCs w:val="28"/>
                                      </w:rPr>
                                      <w:t>Hinal Bhavesh Desai</w:t>
                                    </w:r>
                                    <w:r w:rsidR="00FB3E01">
                                      <w:rPr>
                                        <w:color w:val="595959" w:themeColor="text1" w:themeTint="A6"/>
                                        <w:sz w:val="28"/>
                                        <w:szCs w:val="28"/>
                                      </w:rPr>
                                      <w:t xml:space="preserve"> (ML51414)</w:t>
                                    </w:r>
                                  </w:p>
                                </w:sdtContent>
                              </w:sdt>
                              <w:p w14:paraId="01ED4FCB" w14:textId="5CC72D86" w:rsidR="006F19E6" w:rsidRDefault="006F19E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B3E01">
                                      <w:rPr>
                                        <w:color w:val="595959" w:themeColor="text1" w:themeTint="A6"/>
                                        <w:sz w:val="18"/>
                                        <w:szCs w:val="18"/>
                                      </w:rPr>
                                      <w:t>02/20/2022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F255C3D"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0BEC737" w14:textId="0396FF3E" w:rsidR="006F19E6" w:rsidRDefault="006B0D22">
                              <w:pPr>
                                <w:pStyle w:val="NoSpacing"/>
                                <w:jc w:val="right"/>
                                <w:rPr>
                                  <w:color w:val="595959" w:themeColor="text1" w:themeTint="A6"/>
                                  <w:sz w:val="28"/>
                                  <w:szCs w:val="28"/>
                                </w:rPr>
                              </w:pPr>
                              <w:r>
                                <w:rPr>
                                  <w:color w:val="595959" w:themeColor="text1" w:themeTint="A6"/>
                                  <w:sz w:val="28"/>
                                  <w:szCs w:val="28"/>
                                </w:rPr>
                                <w:t>Hinal Bhavesh Desai</w:t>
                              </w:r>
                              <w:r w:rsidR="00FB3E01">
                                <w:rPr>
                                  <w:color w:val="595959" w:themeColor="text1" w:themeTint="A6"/>
                                  <w:sz w:val="28"/>
                                  <w:szCs w:val="28"/>
                                </w:rPr>
                                <w:t xml:space="preserve"> (ML51414)</w:t>
                              </w:r>
                            </w:p>
                          </w:sdtContent>
                        </w:sdt>
                        <w:p w14:paraId="01ED4FCB" w14:textId="5CC72D86" w:rsidR="006F19E6" w:rsidRDefault="006F19E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B3E01">
                                <w:rPr>
                                  <w:color w:val="595959" w:themeColor="text1" w:themeTint="A6"/>
                                  <w:sz w:val="18"/>
                                  <w:szCs w:val="18"/>
                                </w:rPr>
                                <w:t>02/20/2022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DC0F011" wp14:editId="4DC69C0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D1D89" w14:textId="77777777" w:rsidR="006F19E6" w:rsidRDefault="006F19E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A62BD31" w14:textId="081D12A4" w:rsidR="006F19E6" w:rsidRDefault="00D45AFC">
                                    <w:pPr>
                                      <w:pStyle w:val="NoSpacing"/>
                                      <w:jc w:val="right"/>
                                      <w:rPr>
                                        <w:color w:val="595959" w:themeColor="text1" w:themeTint="A6"/>
                                        <w:sz w:val="20"/>
                                        <w:szCs w:val="20"/>
                                      </w:rPr>
                                    </w:pPr>
                                    <w:r>
                                      <w:rPr>
                                        <w:color w:val="595959" w:themeColor="text1" w:themeTint="A6"/>
                                        <w:sz w:val="20"/>
                                        <w:szCs w:val="20"/>
                                      </w:rPr>
                                      <w:t xml:space="preserve">The following document gives a description </w:t>
                                    </w:r>
                                    <w:r w:rsidR="00C61CF4">
                                      <w:rPr>
                                        <w:color w:val="595959" w:themeColor="text1" w:themeTint="A6"/>
                                        <w:sz w:val="20"/>
                                        <w:szCs w:val="20"/>
                                      </w:rPr>
                                      <w:t>of</w:t>
                                    </w:r>
                                    <w:r>
                                      <w:rPr>
                                        <w:color w:val="595959" w:themeColor="text1" w:themeTint="A6"/>
                                        <w:sz w:val="20"/>
                                        <w:szCs w:val="20"/>
                                      </w:rPr>
                                      <w:t xml:space="preserve"> the</w:t>
                                    </w:r>
                                    <w:r w:rsidR="00C61CF4">
                                      <w:rPr>
                                        <w:color w:val="595959" w:themeColor="text1" w:themeTint="A6"/>
                                        <w:sz w:val="20"/>
                                        <w:szCs w:val="20"/>
                                      </w:rPr>
                                      <w:t xml:space="preserve"> issues</w:t>
                                    </w:r>
                                    <w:r w:rsidR="006B0D22">
                                      <w:rPr>
                                        <w:color w:val="595959" w:themeColor="text1" w:themeTint="A6"/>
                                        <w:sz w:val="20"/>
                                        <w:szCs w:val="20"/>
                                      </w:rPr>
                                      <w:t xml:space="preserve"> going on in a sweet manufacturing unit</w:t>
                                    </w:r>
                                    <w:r w:rsidR="00C61CF4">
                                      <w:rPr>
                                        <w:color w:val="595959" w:themeColor="text1" w:themeTint="A6"/>
                                        <w:sz w:val="20"/>
                                        <w:szCs w:val="20"/>
                                      </w:rPr>
                                      <w:t>, their causes, and recommendations for the same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DC0F011"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5FD1D89" w14:textId="77777777" w:rsidR="006F19E6" w:rsidRDefault="006F19E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A62BD31" w14:textId="081D12A4" w:rsidR="006F19E6" w:rsidRDefault="00D45AFC">
                              <w:pPr>
                                <w:pStyle w:val="NoSpacing"/>
                                <w:jc w:val="right"/>
                                <w:rPr>
                                  <w:color w:val="595959" w:themeColor="text1" w:themeTint="A6"/>
                                  <w:sz w:val="20"/>
                                  <w:szCs w:val="20"/>
                                </w:rPr>
                              </w:pPr>
                              <w:r>
                                <w:rPr>
                                  <w:color w:val="595959" w:themeColor="text1" w:themeTint="A6"/>
                                  <w:sz w:val="20"/>
                                  <w:szCs w:val="20"/>
                                </w:rPr>
                                <w:t xml:space="preserve">The following document gives a description </w:t>
                              </w:r>
                              <w:r w:rsidR="00C61CF4">
                                <w:rPr>
                                  <w:color w:val="595959" w:themeColor="text1" w:themeTint="A6"/>
                                  <w:sz w:val="20"/>
                                  <w:szCs w:val="20"/>
                                </w:rPr>
                                <w:t>of</w:t>
                              </w:r>
                              <w:r>
                                <w:rPr>
                                  <w:color w:val="595959" w:themeColor="text1" w:themeTint="A6"/>
                                  <w:sz w:val="20"/>
                                  <w:szCs w:val="20"/>
                                </w:rPr>
                                <w:t xml:space="preserve"> the</w:t>
                              </w:r>
                              <w:r w:rsidR="00C61CF4">
                                <w:rPr>
                                  <w:color w:val="595959" w:themeColor="text1" w:themeTint="A6"/>
                                  <w:sz w:val="20"/>
                                  <w:szCs w:val="20"/>
                                </w:rPr>
                                <w:t xml:space="preserve"> issues</w:t>
                              </w:r>
                              <w:r w:rsidR="006B0D22">
                                <w:rPr>
                                  <w:color w:val="595959" w:themeColor="text1" w:themeTint="A6"/>
                                  <w:sz w:val="20"/>
                                  <w:szCs w:val="20"/>
                                </w:rPr>
                                <w:t xml:space="preserve"> going on in a sweet manufacturing unit</w:t>
                              </w:r>
                              <w:r w:rsidR="00C61CF4">
                                <w:rPr>
                                  <w:color w:val="595959" w:themeColor="text1" w:themeTint="A6"/>
                                  <w:sz w:val="20"/>
                                  <w:szCs w:val="20"/>
                                </w:rPr>
                                <w:t>, their causes, and recommendations for the same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75BDEC7" wp14:editId="7A7E614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07663" w14:textId="2AE5738E" w:rsidR="006F19E6" w:rsidRDefault="006F19E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Pak sweets: managing a diverse workforce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0EAA7BA" w14:textId="7770001F" w:rsidR="006F19E6" w:rsidRDefault="006F19E6">
                                    <w:pPr>
                                      <w:jc w:val="right"/>
                                      <w:rPr>
                                        <w:smallCaps/>
                                        <w:color w:val="404040" w:themeColor="text1" w:themeTint="BF"/>
                                        <w:sz w:val="36"/>
                                        <w:szCs w:val="36"/>
                                      </w:rPr>
                                    </w:pPr>
                                    <w:r>
                                      <w:rPr>
                                        <w:color w:val="404040" w:themeColor="text1" w:themeTint="BF"/>
                                        <w:sz w:val="36"/>
                                        <w:szCs w:val="36"/>
                                      </w:rPr>
                                      <w:t>Case Study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75BDEC7"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2A07663" w14:textId="2AE5738E" w:rsidR="006F19E6" w:rsidRDefault="006F19E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Pak sweets: managing a diverse workforce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0EAA7BA" w14:textId="7770001F" w:rsidR="006F19E6" w:rsidRDefault="006F19E6">
                              <w:pPr>
                                <w:jc w:val="right"/>
                                <w:rPr>
                                  <w:smallCaps/>
                                  <w:color w:val="404040" w:themeColor="text1" w:themeTint="BF"/>
                                  <w:sz w:val="36"/>
                                  <w:szCs w:val="36"/>
                                </w:rPr>
                              </w:pPr>
                              <w:r>
                                <w:rPr>
                                  <w:color w:val="404040" w:themeColor="text1" w:themeTint="BF"/>
                                  <w:sz w:val="36"/>
                                  <w:szCs w:val="36"/>
                                </w:rPr>
                                <w:t>Case Study</w:t>
                              </w:r>
                            </w:p>
                          </w:sdtContent>
                        </w:sdt>
                      </w:txbxContent>
                    </v:textbox>
                    <w10:wrap type="square" anchorx="page" anchory="page"/>
                  </v:shape>
                </w:pict>
              </mc:Fallback>
            </mc:AlternateContent>
          </w:r>
        </w:p>
        <w:p w14:paraId="65D41265" w14:textId="5D6659E6" w:rsidR="006F19E6" w:rsidRDefault="006F19E6" w:rsidP="003B3F50">
          <w:pPr>
            <w:jc w:val="both"/>
            <w:rPr>
              <w:rFonts w:ascii="Times New Roman" w:hAnsi="Times New Roman" w:cs="Times New Roman"/>
              <w:b/>
              <w:bCs/>
            </w:rPr>
          </w:pPr>
          <w:r>
            <w:rPr>
              <w:rFonts w:ascii="Times New Roman" w:hAnsi="Times New Roman" w:cs="Times New Roman"/>
              <w:b/>
              <w:bCs/>
            </w:rPr>
            <w:br w:type="page"/>
          </w:r>
        </w:p>
      </w:sdtContent>
    </w:sdt>
    <w:p w14:paraId="265A2A95" w14:textId="37938490" w:rsidR="00FB3E01" w:rsidRDefault="00FB3E01" w:rsidP="003B3F50">
      <w:pPr>
        <w:jc w:val="both"/>
        <w:rPr>
          <w:rFonts w:ascii="Times New Roman" w:hAnsi="Times New Roman" w:cs="Times New Roman"/>
          <w:b/>
          <w:bCs/>
        </w:rPr>
      </w:pPr>
      <w:r>
        <w:rPr>
          <w:rFonts w:ascii="Times New Roman" w:hAnsi="Times New Roman" w:cs="Times New Roman"/>
          <w:b/>
          <w:bCs/>
        </w:rPr>
        <w:lastRenderedPageBreak/>
        <w:t>Executive Summary</w:t>
      </w:r>
    </w:p>
    <w:p w14:paraId="1B5476A7" w14:textId="3485CD6E" w:rsidR="00FB3E01" w:rsidRDefault="00EC2DE8" w:rsidP="003B3F50">
      <w:pPr>
        <w:jc w:val="both"/>
        <w:rPr>
          <w:rFonts w:ascii="Times New Roman" w:hAnsi="Times New Roman" w:cs="Times New Roman"/>
        </w:rPr>
      </w:pPr>
      <w:r w:rsidRPr="00EC2DE8">
        <w:rPr>
          <w:rFonts w:ascii="Times New Roman" w:hAnsi="Times New Roman" w:cs="Times New Roman"/>
        </w:rPr>
        <w:t>Pak Sweets</w:t>
      </w:r>
      <w:r>
        <w:rPr>
          <w:rFonts w:ascii="Times New Roman" w:hAnsi="Times New Roman" w:cs="Times New Roman"/>
        </w:rPr>
        <w:t xml:space="preserve"> is one of the major companies in Rawalpindi, Pakistan that manufactures </w:t>
      </w:r>
      <w:r w:rsidR="009A6272">
        <w:rPr>
          <w:rFonts w:ascii="Times New Roman" w:hAnsi="Times New Roman" w:cs="Times New Roman"/>
        </w:rPr>
        <w:t xml:space="preserve">popcorn, dried fruits, candies, etc. </w:t>
      </w:r>
      <w:r w:rsidR="00511FBC">
        <w:rPr>
          <w:rFonts w:ascii="Times New Roman" w:hAnsi="Times New Roman" w:cs="Times New Roman"/>
        </w:rPr>
        <w:t>Various communal conflicts are going</w:t>
      </w:r>
      <w:r w:rsidR="009A6272">
        <w:rPr>
          <w:rFonts w:ascii="Times New Roman" w:hAnsi="Times New Roman" w:cs="Times New Roman"/>
        </w:rPr>
        <w:t xml:space="preserve"> on due to which the </w:t>
      </w:r>
      <w:r w:rsidR="00C80E74">
        <w:rPr>
          <w:rFonts w:ascii="Times New Roman" w:hAnsi="Times New Roman" w:cs="Times New Roman"/>
        </w:rPr>
        <w:t xml:space="preserve">company’s productivity is deteriorating, factory machines are getting damaged and hence the </w:t>
      </w:r>
      <w:r w:rsidR="004C423E">
        <w:rPr>
          <w:rFonts w:ascii="Times New Roman" w:hAnsi="Times New Roman" w:cs="Times New Roman"/>
        </w:rPr>
        <w:t>company</w:t>
      </w:r>
      <w:r w:rsidR="00C80E74">
        <w:rPr>
          <w:rFonts w:ascii="Times New Roman" w:hAnsi="Times New Roman" w:cs="Times New Roman"/>
        </w:rPr>
        <w:t xml:space="preserve"> is facing huge </w:t>
      </w:r>
      <w:r w:rsidR="004C423E">
        <w:rPr>
          <w:rFonts w:ascii="Times New Roman" w:hAnsi="Times New Roman" w:cs="Times New Roman"/>
        </w:rPr>
        <w:t xml:space="preserve">losses. The hierarchical management structure is also adding to the </w:t>
      </w:r>
      <w:r w:rsidR="00F85BEC">
        <w:rPr>
          <w:rFonts w:ascii="Times New Roman" w:hAnsi="Times New Roman" w:cs="Times New Roman"/>
        </w:rPr>
        <w:t xml:space="preserve">already existing rifts and needs to be changed. Some serious steps need to be taken to resolve the conflicts and bring back the </w:t>
      </w:r>
      <w:r w:rsidR="00ED59CA">
        <w:rPr>
          <w:rFonts w:ascii="Times New Roman" w:hAnsi="Times New Roman" w:cs="Times New Roman"/>
        </w:rPr>
        <w:t>company’s</w:t>
      </w:r>
      <w:r w:rsidR="00F85BEC">
        <w:rPr>
          <w:rFonts w:ascii="Times New Roman" w:hAnsi="Times New Roman" w:cs="Times New Roman"/>
        </w:rPr>
        <w:t xml:space="preserve"> reputation </w:t>
      </w:r>
      <w:r w:rsidR="00FE3A77">
        <w:rPr>
          <w:rFonts w:ascii="Times New Roman" w:hAnsi="Times New Roman" w:cs="Times New Roman"/>
        </w:rPr>
        <w:t xml:space="preserve">and recover the </w:t>
      </w:r>
      <w:r w:rsidR="00ED59CA">
        <w:rPr>
          <w:rFonts w:ascii="Times New Roman" w:hAnsi="Times New Roman" w:cs="Times New Roman"/>
        </w:rPr>
        <w:t>losses</w:t>
      </w:r>
      <w:r w:rsidR="00FE3A77">
        <w:rPr>
          <w:rFonts w:ascii="Times New Roman" w:hAnsi="Times New Roman" w:cs="Times New Roman"/>
        </w:rPr>
        <w:t>.</w:t>
      </w:r>
    </w:p>
    <w:p w14:paraId="6BEB1D8F" w14:textId="77777777" w:rsidR="00ED59CA" w:rsidRPr="00EC2DE8" w:rsidRDefault="00ED59CA" w:rsidP="003B3F50">
      <w:pPr>
        <w:jc w:val="both"/>
        <w:rPr>
          <w:rFonts w:ascii="Times New Roman" w:hAnsi="Times New Roman" w:cs="Times New Roman"/>
        </w:rPr>
      </w:pPr>
    </w:p>
    <w:p w14:paraId="2A058AA0" w14:textId="5EF98B19" w:rsidR="00F765A7" w:rsidRDefault="00F765A7" w:rsidP="003B3F50">
      <w:pPr>
        <w:jc w:val="both"/>
        <w:rPr>
          <w:rFonts w:ascii="Times New Roman" w:hAnsi="Times New Roman" w:cs="Times New Roman"/>
          <w:b/>
          <w:bCs/>
        </w:rPr>
      </w:pPr>
      <w:r w:rsidRPr="00C217FA">
        <w:rPr>
          <w:rFonts w:ascii="Times New Roman" w:hAnsi="Times New Roman" w:cs="Times New Roman"/>
          <w:b/>
          <w:bCs/>
        </w:rPr>
        <w:t>Introduction</w:t>
      </w:r>
    </w:p>
    <w:p w14:paraId="7231F9BB" w14:textId="17FDB1DF" w:rsidR="00BF6CAC" w:rsidRDefault="002622B8" w:rsidP="003B3F50">
      <w:pPr>
        <w:jc w:val="both"/>
        <w:rPr>
          <w:rFonts w:ascii="Times New Roman" w:hAnsi="Times New Roman" w:cs="Times New Roman"/>
          <w:bCs/>
        </w:rPr>
      </w:pPr>
      <w:r w:rsidRPr="002622B8">
        <w:rPr>
          <w:rFonts w:ascii="Times New Roman" w:hAnsi="Times New Roman" w:cs="Times New Roman"/>
          <w:bCs/>
        </w:rPr>
        <w:t xml:space="preserve">Pak Sweets is a sweet-producing factory along with various other products like popcorn, dried fruits, etc. which was established in 1984 and is based out of Rawalpindi, Pakistan. It started with a room, two machines, and only a few employees and then comprised of approximately 60 workers in 2014. The factory was highly dependent on its employees. Various skill sets were required in the factory and hence employees from various ethnicities were hired. The CEO of the factory, </w:t>
      </w:r>
      <w:proofErr w:type="spellStart"/>
      <w:r w:rsidRPr="002622B8">
        <w:rPr>
          <w:rFonts w:ascii="Times New Roman" w:hAnsi="Times New Roman" w:cs="Times New Roman"/>
          <w:bCs/>
        </w:rPr>
        <w:t>Shiekh</w:t>
      </w:r>
      <w:proofErr w:type="spellEnd"/>
      <w:r w:rsidRPr="002622B8">
        <w:rPr>
          <w:rFonts w:ascii="Times New Roman" w:hAnsi="Times New Roman" w:cs="Times New Roman"/>
          <w:bCs/>
        </w:rPr>
        <w:t xml:space="preserve"> </w:t>
      </w:r>
      <w:proofErr w:type="spellStart"/>
      <w:r w:rsidRPr="002622B8">
        <w:rPr>
          <w:rFonts w:ascii="Times New Roman" w:hAnsi="Times New Roman" w:cs="Times New Roman"/>
          <w:bCs/>
        </w:rPr>
        <w:t>Farruk</w:t>
      </w:r>
      <w:proofErr w:type="spellEnd"/>
      <w:r w:rsidRPr="002622B8">
        <w:rPr>
          <w:rFonts w:ascii="Times New Roman" w:hAnsi="Times New Roman" w:cs="Times New Roman"/>
          <w:bCs/>
        </w:rPr>
        <w:t xml:space="preserve"> Niaz, was worried about the increasing conflicts among the employees of various ethnicities. The conflict between them started growing day by day and it caused property damage, financial losses, and productivity to fall. The company’s reputation was getting deteriorated as it was unable to meet the expectations of its customers. The CEO had various short-term plans in mind like firing the employees who created a nuisance, but these ideas had their consequences. The CEO needed wanted a permanent for this problem which would eventually clear out the image of Pak Sweets in the market.</w:t>
      </w:r>
    </w:p>
    <w:p w14:paraId="7A9D66EA" w14:textId="77777777" w:rsidR="002622B8" w:rsidRPr="00BF6CAC" w:rsidRDefault="002622B8" w:rsidP="003B3F50">
      <w:pPr>
        <w:jc w:val="both"/>
        <w:rPr>
          <w:rFonts w:ascii="Times New Roman" w:hAnsi="Times New Roman" w:cs="Times New Roman"/>
          <w:bCs/>
        </w:rPr>
      </w:pPr>
    </w:p>
    <w:p w14:paraId="6BBC2C48" w14:textId="1FD6CBEE" w:rsidR="00CA2C5F" w:rsidRPr="00410372" w:rsidRDefault="008F7BD4" w:rsidP="003B3F50">
      <w:pPr>
        <w:jc w:val="both"/>
        <w:rPr>
          <w:rFonts w:ascii="Times New Roman" w:hAnsi="Times New Roman" w:cs="Times New Roman"/>
          <w:b/>
          <w:bCs/>
        </w:rPr>
      </w:pPr>
      <w:r>
        <w:rPr>
          <w:rFonts w:ascii="Times New Roman" w:hAnsi="Times New Roman" w:cs="Times New Roman"/>
          <w:b/>
          <w:bCs/>
        </w:rPr>
        <w:t xml:space="preserve">Main </w:t>
      </w:r>
      <w:r w:rsidRPr="008F7BD4">
        <w:rPr>
          <w:rFonts w:ascii="Times New Roman" w:hAnsi="Times New Roman" w:cs="Times New Roman"/>
          <w:b/>
          <w:bCs/>
        </w:rPr>
        <w:t>Challenge</w:t>
      </w:r>
      <w:r w:rsidR="00893F97">
        <w:rPr>
          <w:rFonts w:ascii="Times New Roman" w:hAnsi="Times New Roman" w:cs="Times New Roman"/>
          <w:b/>
          <w:bCs/>
        </w:rPr>
        <w:t>s</w:t>
      </w:r>
    </w:p>
    <w:p w14:paraId="631E8265" w14:textId="4C028A50" w:rsidR="00F765A7" w:rsidRDefault="002622B8" w:rsidP="003B3F50">
      <w:pPr>
        <w:pStyle w:val="ListParagraph"/>
        <w:numPr>
          <w:ilvl w:val="0"/>
          <w:numId w:val="4"/>
        </w:numPr>
        <w:jc w:val="both"/>
        <w:rPr>
          <w:rFonts w:ascii="Times New Roman" w:hAnsi="Times New Roman" w:cs="Times New Roman"/>
        </w:rPr>
      </w:pPr>
      <w:r>
        <w:rPr>
          <w:rFonts w:ascii="Times New Roman" w:hAnsi="Times New Roman" w:cs="Times New Roman"/>
          <w:i/>
          <w:iCs/>
        </w:rPr>
        <w:t xml:space="preserve">Diversity </w:t>
      </w:r>
      <w:r w:rsidR="00C82C7F" w:rsidRPr="00044BE1">
        <w:rPr>
          <w:rFonts w:ascii="Times New Roman" w:hAnsi="Times New Roman" w:cs="Times New Roman"/>
        </w:rPr>
        <w:t>–</w:t>
      </w:r>
      <w:r w:rsidR="00EC1AA7" w:rsidRPr="00044BE1">
        <w:rPr>
          <w:rFonts w:ascii="Times New Roman" w:hAnsi="Times New Roman" w:cs="Times New Roman"/>
        </w:rPr>
        <w:t xml:space="preserve"> </w:t>
      </w:r>
      <w:r>
        <w:rPr>
          <w:rFonts w:ascii="Times New Roman" w:hAnsi="Times New Roman" w:cs="Times New Roman"/>
        </w:rPr>
        <w:t>The employees of Pak sweets are from various cultures, backgrounds and have different conducts. Employees from various races and ethnicities become rivals and left no stone unturned for bringing the other community down. The introduced faults in the machine</w:t>
      </w:r>
      <w:r w:rsidR="00893F97">
        <w:rPr>
          <w:rFonts w:ascii="Times New Roman" w:hAnsi="Times New Roman" w:cs="Times New Roman"/>
        </w:rPr>
        <w:t>,</w:t>
      </w:r>
      <w:r>
        <w:rPr>
          <w:rFonts w:ascii="Times New Roman" w:hAnsi="Times New Roman" w:cs="Times New Roman"/>
        </w:rPr>
        <w:t xml:space="preserve"> went on strikes, damaged the property, etc. This was causing Pak sweets to bear huge losses and its reputation was at stake. The production was going down day by day and it was not able to meet the customer expectations.</w:t>
      </w:r>
    </w:p>
    <w:p w14:paraId="44869F49" w14:textId="1B208595" w:rsidR="00044BE1" w:rsidRDefault="00893F97" w:rsidP="00D11620">
      <w:pPr>
        <w:pStyle w:val="ListParagraph"/>
        <w:numPr>
          <w:ilvl w:val="0"/>
          <w:numId w:val="4"/>
        </w:numPr>
        <w:jc w:val="both"/>
        <w:rPr>
          <w:rFonts w:ascii="Times New Roman" w:hAnsi="Times New Roman" w:cs="Times New Roman"/>
        </w:rPr>
      </w:pPr>
      <w:r>
        <w:rPr>
          <w:rFonts w:ascii="Times New Roman" w:hAnsi="Times New Roman" w:cs="Times New Roman"/>
          <w:i/>
          <w:iCs/>
        </w:rPr>
        <w:t>Hierarchical</w:t>
      </w:r>
      <w:r w:rsidR="002622B8">
        <w:rPr>
          <w:rFonts w:ascii="Times New Roman" w:hAnsi="Times New Roman" w:cs="Times New Roman"/>
          <w:i/>
          <w:iCs/>
        </w:rPr>
        <w:t xml:space="preserve"> Management Structure</w:t>
      </w:r>
      <w:r>
        <w:rPr>
          <w:rFonts w:ascii="Times New Roman" w:hAnsi="Times New Roman" w:cs="Times New Roman"/>
        </w:rPr>
        <w:t xml:space="preserve"> - Pak</w:t>
      </w:r>
      <w:r w:rsidR="002622B8">
        <w:rPr>
          <w:rFonts w:ascii="Times New Roman" w:hAnsi="Times New Roman" w:cs="Times New Roman"/>
        </w:rPr>
        <w:t xml:space="preserve"> </w:t>
      </w:r>
      <w:r>
        <w:rPr>
          <w:rFonts w:ascii="Times New Roman" w:hAnsi="Times New Roman" w:cs="Times New Roman"/>
        </w:rPr>
        <w:t xml:space="preserve">sweets </w:t>
      </w:r>
      <w:proofErr w:type="gramStart"/>
      <w:r>
        <w:rPr>
          <w:rFonts w:ascii="Times New Roman" w:hAnsi="Times New Roman" w:cs="Times New Roman"/>
        </w:rPr>
        <w:t>has</w:t>
      </w:r>
      <w:proofErr w:type="gramEnd"/>
      <w:r>
        <w:rPr>
          <w:rFonts w:ascii="Times New Roman" w:hAnsi="Times New Roman" w:cs="Times New Roman"/>
        </w:rPr>
        <w:t xml:space="preserve"> only one Operations Manager who manages all the workers, supervises production, handles the customer service, and various other aspects of the company. Handling such a huge responsibility is not a one-person job.</w:t>
      </w:r>
    </w:p>
    <w:p w14:paraId="385B2D89" w14:textId="77777777" w:rsidR="00D11620" w:rsidRPr="00044BE1" w:rsidRDefault="00D11620" w:rsidP="00D11620">
      <w:pPr>
        <w:pStyle w:val="ListParagraph"/>
        <w:jc w:val="both"/>
        <w:rPr>
          <w:rFonts w:ascii="Times New Roman" w:hAnsi="Times New Roman" w:cs="Times New Roman"/>
        </w:rPr>
      </w:pPr>
    </w:p>
    <w:p w14:paraId="30ABB67B" w14:textId="2D6D1B7E" w:rsidR="00764559" w:rsidRDefault="008F7BD4" w:rsidP="003B3F50">
      <w:pPr>
        <w:jc w:val="both"/>
        <w:rPr>
          <w:rFonts w:ascii="Times New Roman" w:hAnsi="Times New Roman" w:cs="Times New Roman"/>
          <w:b/>
          <w:bCs/>
        </w:rPr>
      </w:pPr>
      <w:r>
        <w:rPr>
          <w:rFonts w:ascii="Times New Roman" w:hAnsi="Times New Roman" w:cs="Times New Roman"/>
          <w:b/>
          <w:bCs/>
        </w:rPr>
        <w:t>Causes</w:t>
      </w:r>
    </w:p>
    <w:p w14:paraId="4DC471E3" w14:textId="6A49CD46" w:rsidR="00410372" w:rsidRDefault="00410372" w:rsidP="003B3F50">
      <w:pPr>
        <w:pStyle w:val="ListParagraph"/>
        <w:numPr>
          <w:ilvl w:val="0"/>
          <w:numId w:val="4"/>
        </w:numPr>
        <w:jc w:val="both"/>
        <w:rPr>
          <w:rFonts w:ascii="Times New Roman" w:hAnsi="Times New Roman" w:cs="Times New Roman"/>
          <w:b/>
          <w:bCs/>
        </w:rPr>
      </w:pPr>
      <w:r w:rsidRPr="00956D0D">
        <w:rPr>
          <w:rFonts w:ascii="Times New Roman" w:hAnsi="Times New Roman" w:cs="Times New Roman"/>
          <w:i/>
          <w:iCs/>
        </w:rPr>
        <w:t xml:space="preserve">Limitation of </w:t>
      </w:r>
      <w:r w:rsidR="001E3F2A">
        <w:rPr>
          <w:rFonts w:ascii="Times New Roman" w:hAnsi="Times New Roman" w:cs="Times New Roman"/>
          <w:i/>
          <w:iCs/>
        </w:rPr>
        <w:t xml:space="preserve">knowledge and </w:t>
      </w:r>
      <w:r w:rsidR="004976D0">
        <w:rPr>
          <w:rFonts w:ascii="Times New Roman" w:hAnsi="Times New Roman" w:cs="Times New Roman"/>
          <w:i/>
          <w:iCs/>
        </w:rPr>
        <w:t>acceptance</w:t>
      </w:r>
      <w:r w:rsidRPr="00956D0D">
        <w:rPr>
          <w:rFonts w:ascii="Times New Roman" w:hAnsi="Times New Roman" w:cs="Times New Roman"/>
        </w:rPr>
        <w:t xml:space="preserve"> –</w:t>
      </w:r>
      <w:r w:rsidR="004976D0">
        <w:rPr>
          <w:rFonts w:ascii="Times New Roman" w:hAnsi="Times New Roman" w:cs="Times New Roman"/>
        </w:rPr>
        <w:t xml:space="preserve"> Th</w:t>
      </w:r>
      <w:r w:rsidR="00393D54">
        <w:rPr>
          <w:rFonts w:ascii="Times New Roman" w:hAnsi="Times New Roman" w:cs="Times New Roman"/>
        </w:rPr>
        <w:t>is is a worldwide phenomenon, that when people of different castes and creeds are put together, conflicts are bound to happen</w:t>
      </w:r>
      <w:r w:rsidR="009C0FAF">
        <w:rPr>
          <w:rFonts w:ascii="Times New Roman" w:hAnsi="Times New Roman" w:cs="Times New Roman"/>
        </w:rPr>
        <w:t>. And a</w:t>
      </w:r>
      <w:r w:rsidR="009C0FAF" w:rsidRPr="009C0FAF">
        <w:rPr>
          <w:rFonts w:ascii="Times New Roman" w:hAnsi="Times New Roman" w:cs="Times New Roman"/>
        </w:rPr>
        <w:t xml:space="preserve"> similar situation was arising in the factory as it</w:t>
      </w:r>
      <w:r w:rsidR="009C0FAF">
        <w:rPr>
          <w:rFonts w:ascii="Times New Roman" w:hAnsi="Times New Roman" w:cs="Times New Roman"/>
        </w:rPr>
        <w:t xml:space="preserve"> started</w:t>
      </w:r>
      <w:r w:rsidR="009C0FAF" w:rsidRPr="009C0FAF">
        <w:rPr>
          <w:rFonts w:ascii="Times New Roman" w:hAnsi="Times New Roman" w:cs="Times New Roman"/>
        </w:rPr>
        <w:t xml:space="preserve"> expand</w:t>
      </w:r>
      <w:r w:rsidR="009C0FAF">
        <w:rPr>
          <w:rFonts w:ascii="Times New Roman" w:hAnsi="Times New Roman" w:cs="Times New Roman"/>
        </w:rPr>
        <w:t xml:space="preserve">ing. The factory demanded </w:t>
      </w:r>
      <w:r w:rsidR="00FD256D">
        <w:rPr>
          <w:rFonts w:ascii="Times New Roman" w:hAnsi="Times New Roman" w:cs="Times New Roman"/>
        </w:rPr>
        <w:t xml:space="preserve">different levels of skill sets and hence people from various ethnicities were recruited so that their strengths can be put to proper use. </w:t>
      </w:r>
      <w:r w:rsidR="00575AD0">
        <w:rPr>
          <w:rFonts w:ascii="Times New Roman" w:hAnsi="Times New Roman" w:cs="Times New Roman"/>
        </w:rPr>
        <w:t>The workers working in the factory lack education</w:t>
      </w:r>
      <w:r w:rsidR="00556B3B">
        <w:rPr>
          <w:rFonts w:ascii="Times New Roman" w:hAnsi="Times New Roman" w:cs="Times New Roman"/>
        </w:rPr>
        <w:t xml:space="preserve"> and hence are unaware of the term ‘diversity and inclusion'. </w:t>
      </w:r>
      <w:r w:rsidR="00AD37E4">
        <w:rPr>
          <w:rFonts w:ascii="Times New Roman" w:hAnsi="Times New Roman" w:cs="Times New Roman"/>
        </w:rPr>
        <w:t>Education teaches us moral values</w:t>
      </w:r>
      <w:r w:rsidR="00C522A9">
        <w:rPr>
          <w:rFonts w:ascii="Times New Roman" w:hAnsi="Times New Roman" w:cs="Times New Roman"/>
        </w:rPr>
        <w:t xml:space="preserve"> and the way of accepting the </w:t>
      </w:r>
      <w:r w:rsidR="004A4B8F">
        <w:rPr>
          <w:rFonts w:ascii="Times New Roman" w:hAnsi="Times New Roman" w:cs="Times New Roman"/>
        </w:rPr>
        <w:t xml:space="preserve">strengths and weaknesses of a person. The workers, who are deprived of this basic knowledge, </w:t>
      </w:r>
      <w:r w:rsidR="009F255A">
        <w:rPr>
          <w:rFonts w:ascii="Times New Roman" w:hAnsi="Times New Roman" w:cs="Times New Roman"/>
        </w:rPr>
        <w:t xml:space="preserve">cannot be expected to work with each other in peace and harmony. </w:t>
      </w:r>
      <w:r w:rsidR="008E3CB3">
        <w:rPr>
          <w:rFonts w:ascii="Times New Roman" w:hAnsi="Times New Roman" w:cs="Times New Roman"/>
        </w:rPr>
        <w:t xml:space="preserve">Hence a rift gets created between them when their ideologies don’t match. </w:t>
      </w:r>
      <w:r w:rsidR="00AB133F" w:rsidRPr="00AB133F">
        <w:rPr>
          <w:rFonts w:ascii="Times New Roman" w:hAnsi="Times New Roman" w:cs="Times New Roman"/>
        </w:rPr>
        <w:t>Such people always want their community to grow and hence tend to pull the legs of the other.</w:t>
      </w:r>
      <w:r w:rsidR="008F4DFC">
        <w:rPr>
          <w:rFonts w:ascii="Times New Roman" w:hAnsi="Times New Roman" w:cs="Times New Roman"/>
        </w:rPr>
        <w:t xml:space="preserve"> </w:t>
      </w:r>
      <w:r w:rsidR="00D11620">
        <w:rPr>
          <w:rFonts w:ascii="Times New Roman" w:hAnsi="Times New Roman" w:cs="Times New Roman"/>
        </w:rPr>
        <w:t>Also, sharing the same roof is aggravating the condition</w:t>
      </w:r>
      <w:r w:rsidR="00FA39FE">
        <w:rPr>
          <w:rFonts w:ascii="Times New Roman" w:hAnsi="Times New Roman" w:cs="Times New Roman"/>
        </w:rPr>
        <w:t xml:space="preserve">. </w:t>
      </w:r>
      <w:r w:rsidR="008F4DFC">
        <w:rPr>
          <w:rFonts w:ascii="Times New Roman" w:hAnsi="Times New Roman" w:cs="Times New Roman"/>
        </w:rPr>
        <w:t xml:space="preserve">This is a classic example </w:t>
      </w:r>
      <w:r w:rsidR="00500BB8">
        <w:rPr>
          <w:rFonts w:ascii="Times New Roman" w:hAnsi="Times New Roman" w:cs="Times New Roman"/>
        </w:rPr>
        <w:t>where we see</w:t>
      </w:r>
      <w:r w:rsidR="00963488">
        <w:rPr>
          <w:rFonts w:ascii="Times New Roman" w:hAnsi="Times New Roman" w:cs="Times New Roman"/>
        </w:rPr>
        <w:t xml:space="preserve"> </w:t>
      </w:r>
      <w:r w:rsidR="007B0303">
        <w:rPr>
          <w:rFonts w:ascii="Times New Roman" w:hAnsi="Times New Roman" w:cs="Times New Roman"/>
        </w:rPr>
        <w:t xml:space="preserve">the </w:t>
      </w:r>
      <w:r w:rsidR="00963488">
        <w:rPr>
          <w:rFonts w:ascii="Times New Roman" w:hAnsi="Times New Roman" w:cs="Times New Roman"/>
        </w:rPr>
        <w:t>effects of cultural differences and lack of education.</w:t>
      </w:r>
    </w:p>
    <w:p w14:paraId="6F0D5256" w14:textId="3C53A208" w:rsidR="00FA39FE" w:rsidRPr="00FA39FE" w:rsidRDefault="003A6355" w:rsidP="00FA39FE">
      <w:pPr>
        <w:pStyle w:val="ListParagraph"/>
        <w:numPr>
          <w:ilvl w:val="0"/>
          <w:numId w:val="4"/>
        </w:numPr>
        <w:jc w:val="both"/>
        <w:rPr>
          <w:rFonts w:ascii="Times New Roman" w:hAnsi="Times New Roman" w:cs="Times New Roman"/>
          <w:b/>
          <w:bCs/>
        </w:rPr>
      </w:pPr>
      <w:r w:rsidRPr="0061264E">
        <w:rPr>
          <w:rFonts w:ascii="Times New Roman" w:hAnsi="Times New Roman" w:cs="Times New Roman"/>
          <w:i/>
          <w:iCs/>
        </w:rPr>
        <w:lastRenderedPageBreak/>
        <w:t xml:space="preserve">Limited </w:t>
      </w:r>
      <w:r w:rsidR="00B374A1">
        <w:rPr>
          <w:rFonts w:ascii="Times New Roman" w:hAnsi="Times New Roman" w:cs="Times New Roman"/>
          <w:i/>
          <w:iCs/>
        </w:rPr>
        <w:t>management forces</w:t>
      </w:r>
      <w:r>
        <w:rPr>
          <w:rFonts w:ascii="Times New Roman" w:hAnsi="Times New Roman" w:cs="Times New Roman"/>
        </w:rPr>
        <w:t xml:space="preserve"> – </w:t>
      </w:r>
      <w:r w:rsidR="005E23BA">
        <w:rPr>
          <w:rFonts w:ascii="Times New Roman" w:hAnsi="Times New Roman" w:cs="Times New Roman"/>
        </w:rPr>
        <w:t>W</w:t>
      </w:r>
      <w:r w:rsidR="0087083E">
        <w:rPr>
          <w:rFonts w:ascii="Times New Roman" w:hAnsi="Times New Roman" w:cs="Times New Roman"/>
        </w:rPr>
        <w:t xml:space="preserve">hen a company </w:t>
      </w:r>
      <w:r w:rsidR="00AD6369">
        <w:rPr>
          <w:rFonts w:ascii="Times New Roman" w:hAnsi="Times New Roman" w:cs="Times New Roman"/>
        </w:rPr>
        <w:t>is comprised</w:t>
      </w:r>
      <w:r w:rsidR="0087083E">
        <w:rPr>
          <w:rFonts w:ascii="Times New Roman" w:hAnsi="Times New Roman" w:cs="Times New Roman"/>
        </w:rPr>
        <w:t xml:space="preserve"> of </w:t>
      </w:r>
      <w:r w:rsidR="00AD6369">
        <w:rPr>
          <w:rFonts w:ascii="Times New Roman" w:hAnsi="Times New Roman" w:cs="Times New Roman"/>
        </w:rPr>
        <w:t xml:space="preserve">3-4 employees, it is easy to manage. But as it starts growing, we need </w:t>
      </w:r>
      <w:r w:rsidR="006F2721">
        <w:rPr>
          <w:rFonts w:ascii="Times New Roman" w:hAnsi="Times New Roman" w:cs="Times New Roman"/>
        </w:rPr>
        <w:t xml:space="preserve">various people to manage the </w:t>
      </w:r>
      <w:r w:rsidR="005B0F1E">
        <w:rPr>
          <w:rFonts w:ascii="Times New Roman" w:hAnsi="Times New Roman" w:cs="Times New Roman"/>
        </w:rPr>
        <w:t>day-to-day</w:t>
      </w:r>
      <w:r w:rsidR="006F2721">
        <w:rPr>
          <w:rFonts w:ascii="Times New Roman" w:hAnsi="Times New Roman" w:cs="Times New Roman"/>
        </w:rPr>
        <w:t xml:space="preserve"> ongoing</w:t>
      </w:r>
      <w:r w:rsidR="00ED59CA">
        <w:rPr>
          <w:rFonts w:ascii="Times New Roman" w:hAnsi="Times New Roman" w:cs="Times New Roman"/>
        </w:rPr>
        <w:t>s</w:t>
      </w:r>
      <w:r w:rsidR="006F2721">
        <w:rPr>
          <w:rFonts w:ascii="Times New Roman" w:hAnsi="Times New Roman" w:cs="Times New Roman"/>
        </w:rPr>
        <w:t xml:space="preserve"> as it is not </w:t>
      </w:r>
      <w:r w:rsidR="005B0F1E">
        <w:rPr>
          <w:rFonts w:ascii="Times New Roman" w:hAnsi="Times New Roman" w:cs="Times New Roman"/>
        </w:rPr>
        <w:t xml:space="preserve">a one-person job. </w:t>
      </w:r>
      <w:r w:rsidR="00DF6E47">
        <w:rPr>
          <w:rFonts w:ascii="Times New Roman" w:hAnsi="Times New Roman" w:cs="Times New Roman"/>
        </w:rPr>
        <w:t xml:space="preserve">Hierarchical structures generally </w:t>
      </w:r>
      <w:r w:rsidR="006906CE">
        <w:rPr>
          <w:rFonts w:ascii="Times New Roman" w:hAnsi="Times New Roman" w:cs="Times New Roman"/>
        </w:rPr>
        <w:t>centralize the power and authority</w:t>
      </w:r>
      <w:r w:rsidR="00E00815">
        <w:rPr>
          <w:rFonts w:ascii="Times New Roman" w:hAnsi="Times New Roman" w:cs="Times New Roman"/>
        </w:rPr>
        <w:t xml:space="preserve"> with the person </w:t>
      </w:r>
      <w:r w:rsidR="00547BDF">
        <w:rPr>
          <w:rFonts w:ascii="Times New Roman" w:hAnsi="Times New Roman" w:cs="Times New Roman"/>
        </w:rPr>
        <w:t>in charge</w:t>
      </w:r>
      <w:r w:rsidR="00E00815">
        <w:rPr>
          <w:rFonts w:ascii="Times New Roman" w:hAnsi="Times New Roman" w:cs="Times New Roman"/>
        </w:rPr>
        <w:t>.</w:t>
      </w:r>
      <w:r w:rsidR="00547BDF">
        <w:rPr>
          <w:rFonts w:ascii="Times New Roman" w:hAnsi="Times New Roman" w:cs="Times New Roman"/>
        </w:rPr>
        <w:t xml:space="preserve"> This can cause tremendous disaster as one person has the power</w:t>
      </w:r>
      <w:r w:rsidR="005E5856">
        <w:rPr>
          <w:rFonts w:ascii="Times New Roman" w:hAnsi="Times New Roman" w:cs="Times New Roman"/>
        </w:rPr>
        <w:t xml:space="preserve"> to lift the company’s stakes or ruin it. This also burdens a single person with various responsibilities and he </w:t>
      </w:r>
      <w:r w:rsidR="004F39EE">
        <w:rPr>
          <w:rFonts w:ascii="Times New Roman" w:hAnsi="Times New Roman" w:cs="Times New Roman"/>
        </w:rPr>
        <w:t>is very likely to take incorrect decisions under the pressure. The operations manager was not able to control the communal rifts, bring up the production,</w:t>
      </w:r>
      <w:r w:rsidR="00DC6779">
        <w:rPr>
          <w:rFonts w:ascii="Times New Roman" w:hAnsi="Times New Roman" w:cs="Times New Roman"/>
        </w:rPr>
        <w:t xml:space="preserve"> </w:t>
      </w:r>
      <w:r w:rsidR="004F39EE">
        <w:rPr>
          <w:rFonts w:ascii="Times New Roman" w:hAnsi="Times New Roman" w:cs="Times New Roman"/>
        </w:rPr>
        <w:t xml:space="preserve">look over the damaged </w:t>
      </w:r>
      <w:r w:rsidR="00DC6779">
        <w:rPr>
          <w:rFonts w:ascii="Times New Roman" w:hAnsi="Times New Roman" w:cs="Times New Roman"/>
        </w:rPr>
        <w:t>machinery</w:t>
      </w:r>
      <w:r w:rsidR="008436E5">
        <w:rPr>
          <w:rFonts w:ascii="Times New Roman" w:hAnsi="Times New Roman" w:cs="Times New Roman"/>
        </w:rPr>
        <w:t>, train the new employees, etc.</w:t>
      </w:r>
      <w:r w:rsidR="00C67A79">
        <w:rPr>
          <w:rFonts w:ascii="Times New Roman" w:hAnsi="Times New Roman" w:cs="Times New Roman"/>
        </w:rPr>
        <w:t xml:space="preserve"> Employees took advantage of this situation</w:t>
      </w:r>
      <w:r w:rsidR="005E6E02">
        <w:rPr>
          <w:rFonts w:ascii="Times New Roman" w:hAnsi="Times New Roman" w:cs="Times New Roman"/>
        </w:rPr>
        <w:t xml:space="preserve">. They created damage in one machine and blamed it on the other community. The </w:t>
      </w:r>
      <w:r w:rsidR="00EC6533">
        <w:rPr>
          <w:rFonts w:ascii="Times New Roman" w:hAnsi="Times New Roman" w:cs="Times New Roman"/>
        </w:rPr>
        <w:t xml:space="preserve">operations manager could never have known whose fault it was. Hence </w:t>
      </w:r>
      <w:r w:rsidR="00FD6266">
        <w:rPr>
          <w:rFonts w:ascii="Times New Roman" w:hAnsi="Times New Roman" w:cs="Times New Roman"/>
        </w:rPr>
        <w:t>it</w:t>
      </w:r>
      <w:r w:rsidR="00EC6533">
        <w:rPr>
          <w:rFonts w:ascii="Times New Roman" w:hAnsi="Times New Roman" w:cs="Times New Roman"/>
        </w:rPr>
        <w:t xml:space="preserve"> is also an alarming problem that needs to be addressed.</w:t>
      </w:r>
    </w:p>
    <w:p w14:paraId="6598CAA2" w14:textId="77777777" w:rsidR="00FA39FE" w:rsidRDefault="00FA39FE" w:rsidP="00FA39FE">
      <w:pPr>
        <w:ind w:left="360"/>
        <w:jc w:val="both"/>
        <w:rPr>
          <w:rFonts w:ascii="Times New Roman" w:hAnsi="Times New Roman" w:cs="Times New Roman"/>
          <w:b/>
          <w:bCs/>
        </w:rPr>
      </w:pPr>
    </w:p>
    <w:p w14:paraId="68B4B7A7" w14:textId="4C90AF10" w:rsidR="00F765A7" w:rsidRPr="00FA39FE" w:rsidRDefault="00F765A7" w:rsidP="00FA39FE">
      <w:pPr>
        <w:ind w:left="360"/>
        <w:jc w:val="both"/>
        <w:rPr>
          <w:rFonts w:ascii="Times New Roman" w:hAnsi="Times New Roman" w:cs="Times New Roman"/>
          <w:b/>
          <w:bCs/>
        </w:rPr>
      </w:pPr>
      <w:r w:rsidRPr="00FA39FE">
        <w:rPr>
          <w:rFonts w:ascii="Times New Roman" w:hAnsi="Times New Roman" w:cs="Times New Roman"/>
          <w:b/>
          <w:bCs/>
        </w:rPr>
        <w:t>Recommendations</w:t>
      </w:r>
    </w:p>
    <w:p w14:paraId="2F1A59AA" w14:textId="6EA06E2F" w:rsidR="00C00348" w:rsidRPr="00B4423F" w:rsidRDefault="00C742E1" w:rsidP="003B3F50">
      <w:pPr>
        <w:pStyle w:val="ListParagraph"/>
        <w:numPr>
          <w:ilvl w:val="0"/>
          <w:numId w:val="4"/>
        </w:numPr>
        <w:jc w:val="both"/>
        <w:rPr>
          <w:rFonts w:ascii="Times New Roman" w:hAnsi="Times New Roman" w:cs="Times New Roman"/>
          <w:i/>
          <w:iCs/>
        </w:rPr>
      </w:pPr>
      <w:r>
        <w:rPr>
          <w:rFonts w:ascii="Times New Roman" w:hAnsi="Times New Roman" w:cs="Times New Roman"/>
          <w:i/>
          <w:iCs/>
        </w:rPr>
        <w:t>Implement Cultural integration</w:t>
      </w:r>
      <w:r w:rsidR="00B46A74">
        <w:rPr>
          <w:rFonts w:ascii="Times New Roman" w:hAnsi="Times New Roman" w:cs="Times New Roman"/>
        </w:rPr>
        <w:t xml:space="preserve"> – To combat</w:t>
      </w:r>
      <w:r>
        <w:rPr>
          <w:rFonts w:ascii="Times New Roman" w:hAnsi="Times New Roman" w:cs="Times New Roman"/>
        </w:rPr>
        <w:t xml:space="preserve"> the communal</w:t>
      </w:r>
      <w:r w:rsidR="00B46A74">
        <w:rPr>
          <w:rFonts w:ascii="Times New Roman" w:hAnsi="Times New Roman" w:cs="Times New Roman"/>
        </w:rPr>
        <w:t xml:space="preserve"> issues</w:t>
      </w:r>
      <w:r w:rsidR="00FB6C73">
        <w:rPr>
          <w:rFonts w:ascii="Times New Roman" w:hAnsi="Times New Roman" w:cs="Times New Roman"/>
        </w:rPr>
        <w:t>, we need to come up with ways of cultivating cultural integration</w:t>
      </w:r>
      <w:r w:rsidR="00FB6C73" w:rsidRPr="00FB6C73">
        <w:rPr>
          <w:rFonts w:ascii="Times New Roman" w:hAnsi="Times New Roman" w:cs="Times New Roman"/>
          <w:i/>
          <w:iCs/>
        </w:rPr>
        <w:t>.</w:t>
      </w:r>
      <w:r w:rsidR="00FB6C73">
        <w:rPr>
          <w:rFonts w:ascii="Times New Roman" w:hAnsi="Times New Roman" w:cs="Times New Roman"/>
          <w:i/>
          <w:iCs/>
        </w:rPr>
        <w:t xml:space="preserve"> </w:t>
      </w:r>
      <w:r w:rsidR="00183944">
        <w:rPr>
          <w:rFonts w:ascii="Times New Roman" w:hAnsi="Times New Roman" w:cs="Times New Roman"/>
        </w:rPr>
        <w:t xml:space="preserve">We need </w:t>
      </w:r>
      <w:r w:rsidR="003F0AFB">
        <w:rPr>
          <w:rFonts w:ascii="Times New Roman" w:hAnsi="Times New Roman" w:cs="Times New Roman"/>
        </w:rPr>
        <w:t xml:space="preserve">to make the employees realize the importance and acceptance of workplace diversity by educating them. </w:t>
      </w:r>
      <w:r w:rsidR="00897988">
        <w:rPr>
          <w:rFonts w:ascii="Times New Roman" w:hAnsi="Times New Roman" w:cs="Times New Roman"/>
        </w:rPr>
        <w:t xml:space="preserve">One of the solutions for the same can be to hear the employees. </w:t>
      </w:r>
      <w:r w:rsidR="00F4322C">
        <w:rPr>
          <w:rFonts w:ascii="Times New Roman" w:hAnsi="Times New Roman" w:cs="Times New Roman"/>
        </w:rPr>
        <w:t xml:space="preserve">The company can have a meeting per week where it will hear the various issues </w:t>
      </w:r>
      <w:r w:rsidR="001053D0">
        <w:rPr>
          <w:rFonts w:ascii="Times New Roman" w:hAnsi="Times New Roman" w:cs="Times New Roman"/>
        </w:rPr>
        <w:t xml:space="preserve">that the workers have and will try to give some relief regarding the same. </w:t>
      </w:r>
      <w:r w:rsidR="00526A9F">
        <w:rPr>
          <w:rFonts w:ascii="Times New Roman" w:hAnsi="Times New Roman" w:cs="Times New Roman"/>
        </w:rPr>
        <w:t>Also in these meetings, the company’s management can start implementing the seeds of workplace diversity and its benefits into their workers.</w:t>
      </w:r>
      <w:r w:rsidR="00410FF7">
        <w:rPr>
          <w:rFonts w:ascii="Times New Roman" w:hAnsi="Times New Roman" w:cs="Times New Roman"/>
        </w:rPr>
        <w:t xml:space="preserve"> Once the company sees some improvements, it can reschedule these meetings to bi-weekly and then monthly and eventually once a quarter. </w:t>
      </w:r>
      <w:r w:rsidR="00B468A5">
        <w:rPr>
          <w:rFonts w:ascii="Times New Roman" w:hAnsi="Times New Roman" w:cs="Times New Roman"/>
        </w:rPr>
        <w:t xml:space="preserve">This will give the employees a sense of security, they will feel they are heard and their communal values will also be respected. </w:t>
      </w:r>
      <w:r w:rsidR="00A2326B">
        <w:rPr>
          <w:rFonts w:ascii="Times New Roman" w:hAnsi="Times New Roman" w:cs="Times New Roman"/>
        </w:rPr>
        <w:t>One model that fits perfectly is the ‘</w:t>
      </w:r>
      <w:r w:rsidR="00A2326B" w:rsidRPr="009B4C5B">
        <w:rPr>
          <w:rFonts w:ascii="Times New Roman" w:hAnsi="Times New Roman" w:cs="Times New Roman"/>
          <w:color w:val="000000"/>
          <w:shd w:val="clear" w:color="auto" w:fill="FFFFFF"/>
        </w:rPr>
        <w:t>Developmental Model of Intercultural Sensitivity.</w:t>
      </w:r>
      <w:r w:rsidR="00A2326B" w:rsidRPr="009B4C5B">
        <w:rPr>
          <w:rFonts w:ascii="Times New Roman" w:hAnsi="Times New Roman" w:cs="Times New Roman"/>
          <w:color w:val="000000"/>
          <w:shd w:val="clear" w:color="auto" w:fill="FFFFFF"/>
        </w:rPr>
        <w:t>’</w:t>
      </w:r>
      <w:r w:rsidR="00003919">
        <w:rPr>
          <w:rFonts w:ascii="Times New Roman" w:hAnsi="Times New Roman" w:cs="Times New Roman"/>
          <w:color w:val="000000"/>
          <w:shd w:val="clear" w:color="auto" w:fill="FFFFFF"/>
        </w:rPr>
        <w:t xml:space="preserve"> </w:t>
      </w:r>
      <w:r w:rsidR="008059D8" w:rsidRPr="008059D8">
        <w:rPr>
          <w:rFonts w:ascii="Times New Roman" w:hAnsi="Times New Roman" w:cs="Times New Roman"/>
          <w:color w:val="2A2A2A"/>
          <w:spacing w:val="5"/>
          <w:shd w:val="clear" w:color="auto" w:fill="FFFFFF"/>
        </w:rPr>
        <w:t>The Developmental Model of Intercultural Sensitivity describes six developmental stages of intercultural sensitivity and communication, beginning with </w:t>
      </w:r>
      <w:r w:rsidR="008059D8" w:rsidRPr="008059D8">
        <w:rPr>
          <w:rStyle w:val="Emphasis"/>
          <w:rFonts w:ascii="Times New Roman" w:hAnsi="Times New Roman" w:cs="Times New Roman"/>
          <w:color w:val="2A2A2A"/>
          <w:spacing w:val="5"/>
          <w:bdr w:val="none" w:sz="0" w:space="0" w:color="auto" w:frame="1"/>
          <w:shd w:val="clear" w:color="auto" w:fill="FFFFFF"/>
        </w:rPr>
        <w:t>denial</w:t>
      </w:r>
      <w:r w:rsidR="008059D8" w:rsidRPr="008059D8">
        <w:rPr>
          <w:rFonts w:ascii="Times New Roman" w:hAnsi="Times New Roman" w:cs="Times New Roman"/>
          <w:color w:val="2A2A2A"/>
          <w:spacing w:val="5"/>
          <w:shd w:val="clear" w:color="auto" w:fill="FFFFFF"/>
        </w:rPr>
        <w:t> (the perception that one’s cultural perspective is the only real, accurate, or valid interpretation of reality) and culminating with </w:t>
      </w:r>
      <w:r w:rsidR="008059D8" w:rsidRPr="008059D8">
        <w:rPr>
          <w:rStyle w:val="Emphasis"/>
          <w:rFonts w:ascii="Times New Roman" w:hAnsi="Times New Roman" w:cs="Times New Roman"/>
          <w:color w:val="2A2A2A"/>
          <w:spacing w:val="5"/>
          <w:bdr w:val="none" w:sz="0" w:space="0" w:color="auto" w:frame="1"/>
          <w:shd w:val="clear" w:color="auto" w:fill="FFFFFF"/>
        </w:rPr>
        <w:t>integration</w:t>
      </w:r>
      <w:r w:rsidR="008059D8" w:rsidRPr="008059D8">
        <w:rPr>
          <w:rFonts w:ascii="Times New Roman" w:hAnsi="Times New Roman" w:cs="Times New Roman"/>
          <w:color w:val="2A2A2A"/>
          <w:spacing w:val="5"/>
          <w:shd w:val="clear" w:color="auto" w:fill="FFFFFF"/>
        </w:rPr>
        <w:t> (the internalization of multicultural awareness and the ability to interact productively across cultural differences).</w:t>
      </w:r>
      <w:r w:rsidR="00BA40A3">
        <w:rPr>
          <w:rFonts w:ascii="Times New Roman" w:hAnsi="Times New Roman" w:cs="Times New Roman"/>
          <w:color w:val="2A2A2A"/>
          <w:spacing w:val="5"/>
          <w:shd w:val="clear" w:color="auto" w:fill="FFFFFF"/>
        </w:rPr>
        <w:t xml:space="preserve"> Below are the six stages: </w:t>
      </w:r>
    </w:p>
    <w:p w14:paraId="6420D30E" w14:textId="7DB47BEE" w:rsidR="00B4423F" w:rsidRPr="00C81B55" w:rsidRDefault="00B4423F" w:rsidP="003B3F50">
      <w:pPr>
        <w:pStyle w:val="ListParagraph"/>
        <w:numPr>
          <w:ilvl w:val="1"/>
          <w:numId w:val="4"/>
        </w:numPr>
        <w:jc w:val="both"/>
        <w:rPr>
          <w:rFonts w:ascii="Times New Roman" w:hAnsi="Times New Roman" w:cs="Times New Roman"/>
          <w:i/>
          <w:iCs/>
        </w:rPr>
      </w:pPr>
      <w:r>
        <w:rPr>
          <w:rFonts w:ascii="Times New Roman" w:hAnsi="Times New Roman" w:cs="Times New Roman"/>
          <w:i/>
          <w:iCs/>
        </w:rPr>
        <w:t xml:space="preserve">Denial: </w:t>
      </w:r>
      <w:r w:rsidR="00C81B55" w:rsidRPr="00C81B55">
        <w:rPr>
          <w:rStyle w:val="Emphasis"/>
          <w:rFonts w:ascii="Times New Roman" w:hAnsi="Times New Roman" w:cs="Times New Roman"/>
          <w:color w:val="2A2A2A"/>
          <w:spacing w:val="5"/>
          <w:bdr w:val="none" w:sz="0" w:space="0" w:color="auto" w:frame="1"/>
          <w:shd w:val="clear" w:color="auto" w:fill="FFFFFF"/>
        </w:rPr>
        <w:t>Denial of cultural difference</w:t>
      </w:r>
      <w:r w:rsidR="00C81B55" w:rsidRPr="00C81B55">
        <w:rPr>
          <w:rFonts w:ascii="Times New Roman" w:hAnsi="Times New Roman" w:cs="Times New Roman"/>
          <w:color w:val="2A2A2A"/>
          <w:spacing w:val="5"/>
          <w:shd w:val="clear" w:color="auto" w:fill="FFFFFF"/>
        </w:rPr>
        <w:t> occurs when people fail to recognize distinctions among cultures or consider them to be irrelevant</w:t>
      </w:r>
      <w:r w:rsidR="00C81B55">
        <w:rPr>
          <w:rFonts w:ascii="Times New Roman" w:hAnsi="Times New Roman" w:cs="Times New Roman"/>
          <w:color w:val="2A2A2A"/>
          <w:spacing w:val="5"/>
          <w:shd w:val="clear" w:color="auto" w:fill="FFFFFF"/>
        </w:rPr>
        <w:t>.</w:t>
      </w:r>
    </w:p>
    <w:p w14:paraId="6DAD2865" w14:textId="4D728D36" w:rsidR="00C81B55" w:rsidRPr="00232CE8" w:rsidRDefault="00C008AF" w:rsidP="003B3F50">
      <w:pPr>
        <w:pStyle w:val="ListParagraph"/>
        <w:numPr>
          <w:ilvl w:val="1"/>
          <w:numId w:val="4"/>
        </w:numPr>
        <w:jc w:val="both"/>
        <w:rPr>
          <w:rFonts w:ascii="Times New Roman" w:hAnsi="Times New Roman" w:cs="Times New Roman"/>
          <w:i/>
          <w:iCs/>
        </w:rPr>
      </w:pPr>
      <w:r>
        <w:rPr>
          <w:rFonts w:ascii="Times New Roman" w:hAnsi="Times New Roman" w:cs="Times New Roman"/>
          <w:i/>
          <w:iCs/>
        </w:rPr>
        <w:t xml:space="preserve">Defense: </w:t>
      </w:r>
      <w:r w:rsidRPr="00C008AF">
        <w:rPr>
          <w:rStyle w:val="Emphasis"/>
          <w:rFonts w:ascii="Times New Roman" w:hAnsi="Times New Roman" w:cs="Times New Roman"/>
          <w:color w:val="2A2A2A"/>
          <w:spacing w:val="5"/>
          <w:bdr w:val="none" w:sz="0" w:space="0" w:color="auto" w:frame="1"/>
          <w:shd w:val="clear" w:color="auto" w:fill="FFFFFF"/>
        </w:rPr>
        <w:t>Defense against cultural difference</w:t>
      </w:r>
      <w:r w:rsidRPr="00C008AF">
        <w:rPr>
          <w:rFonts w:ascii="Times New Roman" w:hAnsi="Times New Roman" w:cs="Times New Roman"/>
          <w:color w:val="2A2A2A"/>
          <w:spacing w:val="5"/>
          <w:shd w:val="clear" w:color="auto" w:fill="FFFFFF"/>
        </w:rPr>
        <w:t> occurs when people perceive other cultures in polarized, competitive, zero-sum, or us-against-them terms</w:t>
      </w:r>
      <w:r>
        <w:rPr>
          <w:rFonts w:ascii="Times New Roman" w:hAnsi="Times New Roman" w:cs="Times New Roman"/>
          <w:color w:val="2A2A2A"/>
          <w:spacing w:val="5"/>
          <w:shd w:val="clear" w:color="auto" w:fill="FFFFFF"/>
        </w:rPr>
        <w:t>,</w:t>
      </w:r>
      <w:r w:rsidRPr="00C008AF">
        <w:rPr>
          <w:rFonts w:ascii="Times New Roman" w:hAnsi="Times New Roman" w:cs="Times New Roman"/>
          <w:color w:val="2A2A2A"/>
          <w:spacing w:val="5"/>
          <w:shd w:val="clear" w:color="auto" w:fill="FFFFFF"/>
        </w:rPr>
        <w:t xml:space="preserve"> when they exalt their own culture over the culture of others</w:t>
      </w:r>
      <w:r>
        <w:rPr>
          <w:rFonts w:ascii="Times New Roman" w:hAnsi="Times New Roman" w:cs="Times New Roman"/>
          <w:color w:val="2A2A2A"/>
          <w:spacing w:val="5"/>
          <w:shd w:val="clear" w:color="auto" w:fill="FFFFFF"/>
        </w:rPr>
        <w:t>,</w:t>
      </w:r>
      <w:r w:rsidRPr="00C008AF">
        <w:rPr>
          <w:rFonts w:ascii="Times New Roman" w:hAnsi="Times New Roman" w:cs="Times New Roman"/>
          <w:color w:val="2A2A2A"/>
          <w:spacing w:val="5"/>
          <w:shd w:val="clear" w:color="auto" w:fill="FFFFFF"/>
        </w:rPr>
        <w:t xml:space="preserve"> or when they feel victimized or attacked in discussions about bias, bigotry, or.</w:t>
      </w:r>
    </w:p>
    <w:p w14:paraId="12FEFB9B" w14:textId="2A28E9F4" w:rsidR="00232CE8" w:rsidRPr="003D6C46" w:rsidRDefault="00232CE8" w:rsidP="003B3F50">
      <w:pPr>
        <w:pStyle w:val="ListParagraph"/>
        <w:numPr>
          <w:ilvl w:val="1"/>
          <w:numId w:val="4"/>
        </w:numPr>
        <w:jc w:val="both"/>
        <w:rPr>
          <w:rFonts w:ascii="Times New Roman" w:hAnsi="Times New Roman" w:cs="Times New Roman"/>
          <w:i/>
          <w:iCs/>
        </w:rPr>
      </w:pPr>
      <w:r>
        <w:rPr>
          <w:rFonts w:ascii="Times New Roman" w:hAnsi="Times New Roman" w:cs="Times New Roman"/>
          <w:i/>
          <w:iCs/>
        </w:rPr>
        <w:t xml:space="preserve">Minimization: </w:t>
      </w:r>
      <w:r w:rsidR="003D6C46" w:rsidRPr="003D6C46">
        <w:rPr>
          <w:rStyle w:val="Emphasis"/>
          <w:rFonts w:ascii="Times New Roman" w:hAnsi="Times New Roman" w:cs="Times New Roman"/>
          <w:color w:val="2A2A2A"/>
          <w:spacing w:val="5"/>
          <w:bdr w:val="none" w:sz="0" w:space="0" w:color="auto" w:frame="1"/>
          <w:shd w:val="clear" w:color="auto" w:fill="FFFFFF"/>
        </w:rPr>
        <w:t>Minimization of cultural difference</w:t>
      </w:r>
      <w:r w:rsidR="003D6C46" w:rsidRPr="003D6C46">
        <w:rPr>
          <w:rFonts w:ascii="Times New Roman" w:hAnsi="Times New Roman" w:cs="Times New Roman"/>
          <w:color w:val="2A2A2A"/>
          <w:spacing w:val="5"/>
          <w:shd w:val="clear" w:color="auto" w:fill="FFFFFF"/>
        </w:rPr>
        <w:t> occurs when people assume that their distinct cultural worldview is shared by others, when they perceive their culture’s values as fundamental or universal human values that apply to everyone, or when people obscure, disregard, or neglect the importance of cultural differences</w:t>
      </w:r>
      <w:r w:rsidR="003D6C46">
        <w:rPr>
          <w:rFonts w:ascii="Times New Roman" w:hAnsi="Times New Roman" w:cs="Times New Roman"/>
          <w:color w:val="2A2A2A"/>
          <w:spacing w:val="5"/>
          <w:shd w:val="clear" w:color="auto" w:fill="FFFFFF"/>
        </w:rPr>
        <w:t>.</w:t>
      </w:r>
    </w:p>
    <w:p w14:paraId="76DBB463" w14:textId="49C4BB8E" w:rsidR="003D6C46" w:rsidRPr="005532FD" w:rsidRDefault="009C42B3" w:rsidP="003B3F50">
      <w:pPr>
        <w:pStyle w:val="ListParagraph"/>
        <w:numPr>
          <w:ilvl w:val="1"/>
          <w:numId w:val="4"/>
        </w:numPr>
        <w:jc w:val="both"/>
        <w:rPr>
          <w:rFonts w:ascii="Times New Roman" w:hAnsi="Times New Roman" w:cs="Times New Roman"/>
          <w:i/>
          <w:iCs/>
        </w:rPr>
      </w:pPr>
      <w:r>
        <w:rPr>
          <w:rFonts w:ascii="Times New Roman" w:hAnsi="Times New Roman" w:cs="Times New Roman"/>
          <w:i/>
          <w:iCs/>
        </w:rPr>
        <w:t xml:space="preserve">Acceptance: </w:t>
      </w:r>
      <w:r w:rsidR="005532FD" w:rsidRPr="005532FD">
        <w:rPr>
          <w:rStyle w:val="Emphasis"/>
          <w:rFonts w:ascii="Times New Roman" w:hAnsi="Times New Roman" w:cs="Times New Roman"/>
          <w:color w:val="2A2A2A"/>
          <w:spacing w:val="5"/>
          <w:bdr w:val="none" w:sz="0" w:space="0" w:color="auto" w:frame="1"/>
          <w:shd w:val="clear" w:color="auto" w:fill="FFFFFF"/>
        </w:rPr>
        <w:t>Acceptance of cultural difference</w:t>
      </w:r>
      <w:r w:rsidR="005532FD" w:rsidRPr="005532FD">
        <w:rPr>
          <w:rFonts w:ascii="Times New Roman" w:hAnsi="Times New Roman" w:cs="Times New Roman"/>
          <w:color w:val="2A2A2A"/>
          <w:spacing w:val="5"/>
          <w:shd w:val="clear" w:color="auto" w:fill="FFFFFF"/>
        </w:rPr>
        <w:t> occurs when people recognize that different beliefs and values are shaped by culture, that different patterns of behavior exist among cultures, and that other cultures have legitimate and worthwhile perspectives that should be respected and valued.</w:t>
      </w:r>
    </w:p>
    <w:p w14:paraId="71B7DB3E" w14:textId="0CA53DF6" w:rsidR="005532FD" w:rsidRPr="00750D4A" w:rsidRDefault="005532FD" w:rsidP="003B3F50">
      <w:pPr>
        <w:pStyle w:val="ListParagraph"/>
        <w:numPr>
          <w:ilvl w:val="1"/>
          <w:numId w:val="4"/>
        </w:numPr>
        <w:jc w:val="both"/>
        <w:rPr>
          <w:rFonts w:ascii="Times New Roman" w:hAnsi="Times New Roman" w:cs="Times New Roman"/>
          <w:i/>
          <w:iCs/>
        </w:rPr>
      </w:pPr>
      <w:r>
        <w:rPr>
          <w:rFonts w:ascii="Times New Roman" w:hAnsi="Times New Roman" w:cs="Times New Roman"/>
          <w:i/>
          <w:iCs/>
        </w:rPr>
        <w:lastRenderedPageBreak/>
        <w:t xml:space="preserve">Adaptation: </w:t>
      </w:r>
      <w:r w:rsidR="00750D4A" w:rsidRPr="00750D4A">
        <w:rPr>
          <w:rStyle w:val="Emphasis"/>
          <w:rFonts w:ascii="Times New Roman" w:hAnsi="Times New Roman" w:cs="Times New Roman"/>
          <w:color w:val="2A2A2A"/>
          <w:spacing w:val="5"/>
          <w:bdr w:val="none" w:sz="0" w:space="0" w:color="auto" w:frame="1"/>
          <w:shd w:val="clear" w:color="auto" w:fill="FFFFFF"/>
        </w:rPr>
        <w:t>Adaptation to cultural difference</w:t>
      </w:r>
      <w:r w:rsidR="00750D4A" w:rsidRPr="00750D4A">
        <w:rPr>
          <w:rFonts w:ascii="Times New Roman" w:hAnsi="Times New Roman" w:cs="Times New Roman"/>
          <w:color w:val="2A2A2A"/>
          <w:spacing w:val="5"/>
          <w:shd w:val="clear" w:color="auto" w:fill="FFFFFF"/>
        </w:rPr>
        <w:t xml:space="preserve"> occurs when people </w:t>
      </w:r>
      <w:r w:rsidR="005065DA">
        <w:rPr>
          <w:rFonts w:ascii="Times New Roman" w:hAnsi="Times New Roman" w:cs="Times New Roman"/>
          <w:color w:val="2A2A2A"/>
          <w:spacing w:val="5"/>
          <w:shd w:val="clear" w:color="auto" w:fill="FFFFFF"/>
        </w:rPr>
        <w:t>can</w:t>
      </w:r>
      <w:r w:rsidR="00750D4A" w:rsidRPr="00750D4A">
        <w:rPr>
          <w:rFonts w:ascii="Times New Roman" w:hAnsi="Times New Roman" w:cs="Times New Roman"/>
          <w:color w:val="2A2A2A"/>
          <w:spacing w:val="5"/>
          <w:shd w:val="clear" w:color="auto" w:fill="FFFFFF"/>
        </w:rPr>
        <w:t xml:space="preserve"> adopt the perspective of another culture, when they can empathize intellectually and emotionally with the experiences of others, or when they can interact in relaxed, authentic, and appropriate ways with people from different cultures.</w:t>
      </w:r>
    </w:p>
    <w:p w14:paraId="6B27EB69" w14:textId="7FAF4351" w:rsidR="00750D4A" w:rsidRPr="009B4C5B" w:rsidRDefault="00750D4A" w:rsidP="003B3F50">
      <w:pPr>
        <w:pStyle w:val="ListParagraph"/>
        <w:numPr>
          <w:ilvl w:val="1"/>
          <w:numId w:val="4"/>
        </w:numPr>
        <w:jc w:val="both"/>
        <w:rPr>
          <w:rFonts w:ascii="Times New Roman" w:hAnsi="Times New Roman" w:cs="Times New Roman"/>
          <w:i/>
          <w:iCs/>
        </w:rPr>
      </w:pPr>
      <w:r>
        <w:rPr>
          <w:rFonts w:ascii="Times New Roman" w:hAnsi="Times New Roman" w:cs="Times New Roman"/>
          <w:i/>
          <w:iCs/>
        </w:rPr>
        <w:t xml:space="preserve">Integration: </w:t>
      </w:r>
      <w:r w:rsidR="00F57C4D" w:rsidRPr="00F57C4D">
        <w:rPr>
          <w:rStyle w:val="Emphasis"/>
          <w:rFonts w:ascii="Times New Roman" w:hAnsi="Times New Roman" w:cs="Times New Roman"/>
          <w:color w:val="2A2A2A"/>
          <w:spacing w:val="5"/>
          <w:bdr w:val="none" w:sz="0" w:space="0" w:color="auto" w:frame="1"/>
          <w:shd w:val="clear" w:color="auto" w:fill="FFFFFF"/>
        </w:rPr>
        <w:t>Integration of cultural difference</w:t>
      </w:r>
      <w:r w:rsidR="00F57C4D" w:rsidRPr="00F57C4D">
        <w:rPr>
          <w:rFonts w:ascii="Times New Roman" w:hAnsi="Times New Roman" w:cs="Times New Roman"/>
          <w:color w:val="2A2A2A"/>
          <w:spacing w:val="5"/>
          <w:shd w:val="clear" w:color="auto" w:fill="FFFFFF"/>
        </w:rPr>
        <w:t> occurs when someone’s identity or sense of self evolves to incorporate the values, beliefs, perspectives, and behaviors of other cultures in appropriate and authentic ways.</w:t>
      </w:r>
    </w:p>
    <w:p w14:paraId="0DB305A7" w14:textId="77777777" w:rsidR="00B46A74" w:rsidRPr="00B46A74" w:rsidRDefault="00B46A74" w:rsidP="003B3F50">
      <w:pPr>
        <w:ind w:left="360"/>
        <w:jc w:val="both"/>
        <w:rPr>
          <w:rFonts w:ascii="Times New Roman" w:hAnsi="Times New Roman" w:cs="Times New Roman"/>
          <w:i/>
          <w:iCs/>
        </w:rPr>
      </w:pPr>
    </w:p>
    <w:p w14:paraId="03A74AA3" w14:textId="01AA1998" w:rsidR="000468A3" w:rsidRPr="000C06FD" w:rsidRDefault="00F57C4D" w:rsidP="003B3F50">
      <w:pPr>
        <w:pStyle w:val="ListParagraph"/>
        <w:numPr>
          <w:ilvl w:val="0"/>
          <w:numId w:val="4"/>
        </w:numPr>
        <w:jc w:val="both"/>
        <w:rPr>
          <w:rFonts w:ascii="Times New Roman" w:hAnsi="Times New Roman" w:cs="Times New Roman"/>
          <w:b/>
          <w:bCs/>
        </w:rPr>
      </w:pPr>
      <w:r>
        <w:rPr>
          <w:rFonts w:ascii="Times New Roman" w:hAnsi="Times New Roman" w:cs="Times New Roman"/>
          <w:i/>
          <w:iCs/>
        </w:rPr>
        <w:t xml:space="preserve">Removal of the Hierarchical Management system </w:t>
      </w:r>
      <w:r w:rsidR="00FD5223">
        <w:rPr>
          <w:rFonts w:ascii="Times New Roman" w:hAnsi="Times New Roman" w:cs="Times New Roman"/>
        </w:rPr>
        <w:t xml:space="preserve">– </w:t>
      </w:r>
      <w:r w:rsidR="00446F8F">
        <w:rPr>
          <w:rFonts w:ascii="Times New Roman" w:hAnsi="Times New Roman" w:cs="Times New Roman"/>
        </w:rPr>
        <w:t xml:space="preserve">Giving the entire power to one person is not the correct method of management. Hence the company needs to bring in more experienced employees who can join the management committee. </w:t>
      </w:r>
      <w:r w:rsidR="001D3C0C">
        <w:rPr>
          <w:rFonts w:ascii="Times New Roman" w:hAnsi="Times New Roman" w:cs="Times New Roman"/>
        </w:rPr>
        <w:t xml:space="preserve">Below are the four Keys to </w:t>
      </w:r>
      <w:r w:rsidR="004A7A9D">
        <w:rPr>
          <w:rFonts w:ascii="Times New Roman" w:hAnsi="Times New Roman" w:cs="Times New Roman"/>
        </w:rPr>
        <w:t>implementing</w:t>
      </w:r>
      <w:r w:rsidR="001D3C0C">
        <w:rPr>
          <w:rFonts w:ascii="Times New Roman" w:hAnsi="Times New Roman" w:cs="Times New Roman"/>
        </w:rPr>
        <w:t xml:space="preserve"> a positive hierarchy:</w:t>
      </w:r>
    </w:p>
    <w:p w14:paraId="45B8BA70" w14:textId="72B8D2EB" w:rsidR="000C06FD" w:rsidRPr="002B77B3" w:rsidRDefault="000C06FD" w:rsidP="003B3F50">
      <w:pPr>
        <w:pStyle w:val="ListParagraph"/>
        <w:numPr>
          <w:ilvl w:val="1"/>
          <w:numId w:val="4"/>
        </w:numPr>
        <w:jc w:val="both"/>
        <w:rPr>
          <w:rFonts w:ascii="Times New Roman" w:hAnsi="Times New Roman" w:cs="Times New Roman"/>
          <w:b/>
          <w:bCs/>
        </w:rPr>
      </w:pPr>
      <w:r>
        <w:rPr>
          <w:rFonts w:ascii="Times New Roman" w:hAnsi="Times New Roman" w:cs="Times New Roman"/>
          <w:i/>
          <w:iCs/>
        </w:rPr>
        <w:t xml:space="preserve">Build </w:t>
      </w:r>
      <w:r w:rsidRPr="00B20172">
        <w:rPr>
          <w:rFonts w:ascii="Times New Roman" w:hAnsi="Times New Roman" w:cs="Times New Roman"/>
          <w:i/>
          <w:iCs/>
        </w:rPr>
        <w:t>hierarchies based on expertise</w:t>
      </w:r>
      <w:r w:rsidRPr="00B20172">
        <w:rPr>
          <w:rFonts w:ascii="Times New Roman" w:hAnsi="Times New Roman" w:cs="Times New Roman"/>
        </w:rPr>
        <w:t xml:space="preserve">: </w:t>
      </w:r>
      <w:r w:rsidR="00B20172" w:rsidRPr="00B20172">
        <w:rPr>
          <w:rFonts w:ascii="Times New Roman" w:hAnsi="Times New Roman" w:cs="Times New Roman"/>
        </w:rPr>
        <w:t>Choose the leaders for each department wisely</w:t>
      </w:r>
      <w:r w:rsidR="00B20172">
        <w:rPr>
          <w:rFonts w:ascii="Times New Roman" w:hAnsi="Times New Roman" w:cs="Times New Roman"/>
        </w:rPr>
        <w:t xml:space="preserve">. Recruit them based on their expertise and not on </w:t>
      </w:r>
      <w:r w:rsidR="00F62928">
        <w:rPr>
          <w:rFonts w:ascii="Times New Roman" w:hAnsi="Times New Roman" w:cs="Times New Roman"/>
        </w:rPr>
        <w:t xml:space="preserve">sentimental values, ex: a person who has complete knowledge of accounting should handle the accounting department, </w:t>
      </w:r>
      <w:r w:rsidR="0060570D">
        <w:rPr>
          <w:rFonts w:ascii="Times New Roman" w:hAnsi="Times New Roman" w:cs="Times New Roman"/>
        </w:rPr>
        <w:t>a person who can handle and increase the production should handle the production departmen</w:t>
      </w:r>
      <w:r w:rsidR="002B77B3">
        <w:rPr>
          <w:rFonts w:ascii="Times New Roman" w:hAnsi="Times New Roman" w:cs="Times New Roman"/>
        </w:rPr>
        <w:t>t, etc.</w:t>
      </w:r>
    </w:p>
    <w:p w14:paraId="53A22811" w14:textId="2EE76400" w:rsidR="002B77B3" w:rsidRPr="0087208E" w:rsidRDefault="002B77B3" w:rsidP="003B3F50">
      <w:pPr>
        <w:pStyle w:val="ListParagraph"/>
        <w:numPr>
          <w:ilvl w:val="1"/>
          <w:numId w:val="4"/>
        </w:numPr>
        <w:jc w:val="both"/>
        <w:rPr>
          <w:rFonts w:ascii="Times New Roman" w:hAnsi="Times New Roman" w:cs="Times New Roman"/>
          <w:b/>
          <w:bCs/>
        </w:rPr>
      </w:pPr>
      <w:r>
        <w:rPr>
          <w:rFonts w:ascii="Times New Roman" w:hAnsi="Times New Roman" w:cs="Times New Roman"/>
          <w:i/>
          <w:iCs/>
        </w:rPr>
        <w:t>Give employees areas of ownership</w:t>
      </w:r>
      <w:r w:rsidRPr="002B77B3">
        <w:rPr>
          <w:rFonts w:ascii="Times New Roman" w:hAnsi="Times New Roman" w:cs="Times New Roman"/>
          <w:b/>
          <w:bCs/>
        </w:rPr>
        <w:t>:</w:t>
      </w:r>
      <w:r>
        <w:rPr>
          <w:rFonts w:ascii="Times New Roman" w:hAnsi="Times New Roman" w:cs="Times New Roman"/>
          <w:b/>
          <w:bCs/>
        </w:rPr>
        <w:t xml:space="preserve"> </w:t>
      </w:r>
      <w:r w:rsidR="00493ACC" w:rsidRPr="0087208E">
        <w:rPr>
          <w:rFonts w:ascii="Times New Roman" w:hAnsi="Times New Roman" w:cs="Times New Roman"/>
        </w:rPr>
        <w:t>Give the experts of the departments the liberty to implement the changes that best suit the company’s upgradation</w:t>
      </w:r>
      <w:r w:rsidR="0087208E">
        <w:rPr>
          <w:rFonts w:ascii="Times New Roman" w:hAnsi="Times New Roman" w:cs="Times New Roman"/>
        </w:rPr>
        <w:t>.</w:t>
      </w:r>
    </w:p>
    <w:p w14:paraId="17F1CC6C" w14:textId="0F9F394F" w:rsidR="0087208E" w:rsidRPr="0060077B" w:rsidRDefault="0087208E" w:rsidP="003B3F50">
      <w:pPr>
        <w:pStyle w:val="ListParagraph"/>
        <w:numPr>
          <w:ilvl w:val="1"/>
          <w:numId w:val="4"/>
        </w:numPr>
        <w:jc w:val="both"/>
        <w:rPr>
          <w:rFonts w:ascii="Times New Roman" w:hAnsi="Times New Roman" w:cs="Times New Roman"/>
          <w:b/>
          <w:bCs/>
        </w:rPr>
      </w:pPr>
      <w:r>
        <w:rPr>
          <w:rFonts w:ascii="Times New Roman" w:hAnsi="Times New Roman" w:cs="Times New Roman"/>
          <w:i/>
          <w:iCs/>
        </w:rPr>
        <w:t>Create a triangle</w:t>
      </w:r>
      <w:r w:rsidRPr="0060077B">
        <w:rPr>
          <w:rFonts w:ascii="Times New Roman" w:hAnsi="Times New Roman" w:cs="Times New Roman"/>
          <w:i/>
          <w:iCs/>
        </w:rPr>
        <w:t xml:space="preserve"> rather than a ladder:</w:t>
      </w:r>
      <w:r w:rsidRPr="0060077B">
        <w:rPr>
          <w:rFonts w:ascii="Times New Roman" w:hAnsi="Times New Roman" w:cs="Times New Roman"/>
        </w:rPr>
        <w:t xml:space="preserve"> </w:t>
      </w:r>
      <w:r w:rsidR="009E50C6" w:rsidRPr="0060077B">
        <w:rPr>
          <w:rFonts w:ascii="Times New Roman" w:hAnsi="Times New Roman" w:cs="Times New Roman"/>
        </w:rPr>
        <w:t xml:space="preserve">Instead of creating a single line of people with less and less power, create </w:t>
      </w:r>
      <w:r w:rsidR="0060077B" w:rsidRPr="0060077B">
        <w:rPr>
          <w:rFonts w:ascii="Times New Roman" w:hAnsi="Times New Roman" w:cs="Times New Roman"/>
        </w:rPr>
        <w:t>a pyramid where lower levels get wider and wider</w:t>
      </w:r>
      <w:r w:rsidR="0060077B">
        <w:rPr>
          <w:rFonts w:ascii="Times New Roman" w:hAnsi="Times New Roman" w:cs="Times New Roman"/>
        </w:rPr>
        <w:t>.</w:t>
      </w:r>
    </w:p>
    <w:p w14:paraId="46FDBC76" w14:textId="0B6DB77D" w:rsidR="00FD5223" w:rsidRPr="00FA39FE" w:rsidRDefault="006A3F8C" w:rsidP="00FA39FE">
      <w:pPr>
        <w:pStyle w:val="ListParagraph"/>
        <w:numPr>
          <w:ilvl w:val="1"/>
          <w:numId w:val="4"/>
        </w:numPr>
        <w:jc w:val="both"/>
        <w:rPr>
          <w:rFonts w:ascii="Times New Roman" w:hAnsi="Times New Roman" w:cs="Times New Roman"/>
          <w:b/>
          <w:bCs/>
        </w:rPr>
      </w:pPr>
      <w:r>
        <w:rPr>
          <w:rFonts w:ascii="Times New Roman" w:hAnsi="Times New Roman" w:cs="Times New Roman"/>
          <w:i/>
          <w:iCs/>
        </w:rPr>
        <w:t xml:space="preserve">Reduce the power distance: </w:t>
      </w:r>
      <w:r w:rsidR="0036310C">
        <w:rPr>
          <w:rFonts w:ascii="Times New Roman" w:hAnsi="Times New Roman" w:cs="Times New Roman"/>
          <w:color w:val="000000"/>
          <w:shd w:val="clear" w:color="auto" w:fill="FFFFFF"/>
        </w:rPr>
        <w:t>T</w:t>
      </w:r>
      <w:r w:rsidR="0036310C" w:rsidRPr="0036310C">
        <w:rPr>
          <w:rFonts w:ascii="Times New Roman" w:hAnsi="Times New Roman" w:cs="Times New Roman"/>
          <w:color w:val="000000"/>
          <w:shd w:val="clear" w:color="auto" w:fill="FFFFFF"/>
        </w:rPr>
        <w:t>he most effective hierarchies are the ones with a short distance between top and bottom, both objectively and according to people’s perceptions.</w:t>
      </w:r>
    </w:p>
    <w:p w14:paraId="1FEBB522" w14:textId="77777777" w:rsidR="00FA39FE" w:rsidRDefault="00FA39FE" w:rsidP="00FA39FE">
      <w:pPr>
        <w:pStyle w:val="ListParagraph"/>
        <w:numPr>
          <w:ilvl w:val="1"/>
          <w:numId w:val="4"/>
        </w:numPr>
        <w:jc w:val="both"/>
        <w:rPr>
          <w:rFonts w:ascii="Times New Roman" w:hAnsi="Times New Roman" w:cs="Times New Roman"/>
          <w:b/>
          <w:bCs/>
        </w:rPr>
      </w:pPr>
    </w:p>
    <w:p w14:paraId="30644251" w14:textId="3E726E49" w:rsidR="00F765A7" w:rsidRDefault="00C856C4" w:rsidP="003B3F50">
      <w:pPr>
        <w:jc w:val="both"/>
        <w:rPr>
          <w:rFonts w:ascii="Times New Roman" w:hAnsi="Times New Roman" w:cs="Times New Roman"/>
          <w:b/>
          <w:bCs/>
        </w:rPr>
      </w:pPr>
      <w:r w:rsidRPr="00764559">
        <w:rPr>
          <w:rFonts w:ascii="Times New Roman" w:hAnsi="Times New Roman" w:cs="Times New Roman"/>
          <w:b/>
          <w:bCs/>
        </w:rPr>
        <w:t>References</w:t>
      </w:r>
    </w:p>
    <w:p w14:paraId="501418C7" w14:textId="15F769E8" w:rsidR="00A4494E" w:rsidRDefault="0002667E" w:rsidP="00BD2692">
      <w:pPr>
        <w:spacing w:before="100" w:beforeAutospacing="1" w:after="100" w:afterAutospacing="1"/>
        <w:ind w:left="567" w:hanging="567"/>
        <w:rPr>
          <w:rFonts w:ascii="Times New Roman" w:eastAsia="Times New Roman" w:hAnsi="Times New Roman" w:cs="Times New Roman"/>
        </w:rPr>
      </w:pPr>
      <w:r>
        <w:rPr>
          <w:rFonts w:ascii="Times New Roman" w:eastAsia="Times New Roman" w:hAnsi="Times New Roman" w:cs="Times New Roman"/>
        </w:rPr>
        <w:t>Milton</w:t>
      </w:r>
      <w:r w:rsidR="00BD2692">
        <w:rPr>
          <w:rFonts w:ascii="Times New Roman" w:eastAsia="Times New Roman" w:hAnsi="Times New Roman" w:cs="Times New Roman"/>
        </w:rPr>
        <w:t xml:space="preserve"> </w:t>
      </w:r>
      <w:r>
        <w:rPr>
          <w:rFonts w:ascii="Times New Roman" w:eastAsia="Times New Roman" w:hAnsi="Times New Roman" w:cs="Times New Roman"/>
        </w:rPr>
        <w:t>Bennett</w:t>
      </w:r>
      <w:r w:rsidR="00F51CBE">
        <w:rPr>
          <w:rFonts w:ascii="Times New Roman" w:eastAsia="Times New Roman" w:hAnsi="Times New Roman" w:cs="Times New Roman"/>
        </w:rPr>
        <w:t>, 1986</w:t>
      </w:r>
      <w:r w:rsidR="00A4494E" w:rsidRPr="00A4494E">
        <w:rPr>
          <w:rFonts w:ascii="Times New Roman" w:eastAsia="Times New Roman" w:hAnsi="Times New Roman" w:cs="Times New Roman"/>
        </w:rPr>
        <w:t xml:space="preserve">. </w:t>
      </w:r>
      <w:r w:rsidR="00F51CBE">
        <w:rPr>
          <w:rFonts w:ascii="Times New Roman" w:eastAsia="Times New Roman" w:hAnsi="Times New Roman" w:cs="Times New Roman"/>
          <w:i/>
          <w:iCs/>
        </w:rPr>
        <w:t>Development Model of Intercultural Sensitivity</w:t>
      </w:r>
      <w:r w:rsidR="00A4494E" w:rsidRPr="00A4494E">
        <w:rPr>
          <w:rFonts w:ascii="Times New Roman" w:eastAsia="Times New Roman" w:hAnsi="Times New Roman" w:cs="Times New Roman"/>
        </w:rPr>
        <w:t>.</w:t>
      </w:r>
      <w:r w:rsidR="00DA0B16" w:rsidRPr="00DA0B16">
        <w:t xml:space="preserve"> </w:t>
      </w:r>
      <w:hyperlink r:id="rId8" w:history="1">
        <w:r w:rsidR="00DA0B16" w:rsidRPr="00DA0B16">
          <w:rPr>
            <w:rStyle w:val="Hyperlink"/>
            <w:rFonts w:ascii="Times New Roman" w:eastAsia="Times New Roman" w:hAnsi="Times New Roman" w:cs="Times New Roman"/>
          </w:rPr>
          <w:t>https://organizingengagement.org/models/developmental-model-of-intercultural-sensitivity/</w:t>
        </w:r>
      </w:hyperlink>
      <w:r w:rsidR="00A4494E" w:rsidRPr="00A4494E">
        <w:rPr>
          <w:rFonts w:ascii="Times New Roman" w:eastAsia="Times New Roman" w:hAnsi="Times New Roman" w:cs="Times New Roman"/>
        </w:rPr>
        <w:t xml:space="preserve">. </w:t>
      </w:r>
    </w:p>
    <w:p w14:paraId="6BF77D5E" w14:textId="1BA71390" w:rsidR="003A6355" w:rsidRDefault="006764C3" w:rsidP="00BD2692">
      <w:pPr>
        <w:spacing w:before="100" w:beforeAutospacing="1" w:after="100" w:afterAutospacing="1"/>
        <w:ind w:left="567" w:hanging="567"/>
        <w:rPr>
          <w:rFonts w:ascii="Times New Roman" w:eastAsia="Times New Roman" w:hAnsi="Times New Roman" w:cs="Times New Roman"/>
          <w:i/>
          <w:iCs/>
        </w:rPr>
      </w:pPr>
      <w:r w:rsidRPr="006764C3">
        <w:rPr>
          <w:rFonts w:ascii="Times New Roman" w:eastAsia="Times New Roman" w:hAnsi="Times New Roman" w:cs="Times New Roman"/>
        </w:rPr>
        <w:t> </w:t>
      </w:r>
      <w:hyperlink r:id="rId9" w:history="1">
        <w:r w:rsidRPr="006764C3">
          <w:rPr>
            <w:rFonts w:ascii="Times New Roman" w:eastAsia="Times New Roman" w:hAnsi="Times New Roman" w:cs="Times New Roman"/>
          </w:rPr>
          <w:t>L</w:t>
        </w:r>
        <w:r w:rsidR="005E033C">
          <w:rPr>
            <w:rFonts w:ascii="Times New Roman" w:eastAsia="Times New Roman" w:hAnsi="Times New Roman" w:cs="Times New Roman"/>
          </w:rPr>
          <w:t>indred</w:t>
        </w:r>
        <w:r w:rsidRPr="006764C3">
          <w:rPr>
            <w:rFonts w:ascii="Times New Roman" w:eastAsia="Times New Roman" w:hAnsi="Times New Roman" w:cs="Times New Roman"/>
          </w:rPr>
          <w:t xml:space="preserve"> G</w:t>
        </w:r>
      </w:hyperlink>
      <w:r w:rsidR="00294ABC">
        <w:rPr>
          <w:rFonts w:ascii="Times New Roman" w:eastAsia="Times New Roman" w:hAnsi="Times New Roman" w:cs="Times New Roman"/>
        </w:rPr>
        <w:t>reer</w:t>
      </w:r>
      <w:r w:rsidRPr="006764C3">
        <w:rPr>
          <w:rFonts w:ascii="Times New Roman" w:eastAsia="Times New Roman" w:hAnsi="Times New Roman" w:cs="Times New Roman"/>
        </w:rPr>
        <w:t> </w:t>
      </w:r>
      <w:r w:rsidR="00294ABC">
        <w:rPr>
          <w:rFonts w:ascii="Times New Roman" w:eastAsia="Times New Roman" w:hAnsi="Times New Roman" w:cs="Times New Roman"/>
        </w:rPr>
        <w:t>(2020, September 29)</w:t>
      </w:r>
      <w:r w:rsidR="003A6355" w:rsidRPr="003A6355">
        <w:rPr>
          <w:rFonts w:ascii="Times New Roman" w:eastAsia="Times New Roman" w:hAnsi="Times New Roman" w:cs="Times New Roman"/>
        </w:rPr>
        <w:t xml:space="preserve">. </w:t>
      </w:r>
      <w:r w:rsidR="00870AE9" w:rsidRPr="005F2ADB">
        <w:rPr>
          <w:rFonts w:ascii="Times New Roman" w:eastAsia="Times New Roman" w:hAnsi="Times New Roman" w:cs="Times New Roman"/>
          <w:i/>
          <w:iCs/>
        </w:rPr>
        <w:t>Four Keys to a Healthy Workplace Hierarchy</w:t>
      </w:r>
      <w:r w:rsidR="005F2ADB" w:rsidRPr="005F2ADB">
        <w:rPr>
          <w:rFonts w:ascii="Times New Roman" w:eastAsia="Times New Roman" w:hAnsi="Times New Roman" w:cs="Times New Roman"/>
          <w:i/>
          <w:iCs/>
        </w:rPr>
        <w:t>.</w:t>
      </w:r>
      <w:r w:rsidR="005F2ADB" w:rsidRPr="005F2ADB">
        <w:t xml:space="preserve"> </w:t>
      </w:r>
      <w:hyperlink r:id="rId10" w:history="1">
        <w:r w:rsidR="005F2ADB" w:rsidRPr="005F2ADB">
          <w:rPr>
            <w:rStyle w:val="Hyperlink"/>
            <w:rFonts w:ascii="Times New Roman" w:eastAsia="Times New Roman" w:hAnsi="Times New Roman" w:cs="Times New Roman"/>
            <w:i/>
            <w:iCs/>
          </w:rPr>
          <w:t>https://greatergood.berkeley.edu/article/item/four_keys_to_a_healthy_workplace_hierarchy</w:t>
        </w:r>
      </w:hyperlink>
    </w:p>
    <w:p w14:paraId="4704EBBB" w14:textId="5E24431A" w:rsidR="00406B45" w:rsidRPr="008662AA" w:rsidRDefault="00BF2050" w:rsidP="00BD2692">
      <w:pPr>
        <w:spacing w:before="100" w:beforeAutospacing="1" w:after="100" w:afterAutospacing="1"/>
        <w:ind w:left="567" w:hanging="567"/>
        <w:rPr>
          <w:rFonts w:ascii="Times New Roman" w:eastAsia="Times New Roman" w:hAnsi="Times New Roman" w:cs="Times New Roman"/>
          <w:i/>
          <w:iCs/>
        </w:rPr>
      </w:pPr>
      <w:r>
        <w:rPr>
          <w:rFonts w:ascii="Times New Roman" w:eastAsia="Times New Roman" w:hAnsi="Times New Roman" w:cs="Times New Roman"/>
        </w:rPr>
        <w:t xml:space="preserve">Nataliya Farrukh, Fatima Tanvir, </w:t>
      </w:r>
      <w:proofErr w:type="spellStart"/>
      <w:r w:rsidR="00BD2692">
        <w:rPr>
          <w:rFonts w:ascii="Times New Roman" w:eastAsia="Times New Roman" w:hAnsi="Times New Roman" w:cs="Times New Roman"/>
        </w:rPr>
        <w:t>Kahaf</w:t>
      </w:r>
      <w:proofErr w:type="spellEnd"/>
      <w:r w:rsidR="00BD2692">
        <w:rPr>
          <w:rFonts w:ascii="Times New Roman" w:eastAsia="Times New Roman" w:hAnsi="Times New Roman" w:cs="Times New Roman"/>
        </w:rPr>
        <w:t xml:space="preserve"> Pasha, Maria Khan, </w:t>
      </w:r>
      <w:proofErr w:type="spellStart"/>
      <w:r w:rsidR="00BD2692">
        <w:rPr>
          <w:rFonts w:ascii="Times New Roman" w:eastAsia="Times New Roman" w:hAnsi="Times New Roman" w:cs="Times New Roman"/>
        </w:rPr>
        <w:t>Zunaira</w:t>
      </w:r>
      <w:proofErr w:type="spellEnd"/>
      <w:r w:rsidR="00BD2692">
        <w:rPr>
          <w:rFonts w:ascii="Times New Roman" w:eastAsia="Times New Roman" w:hAnsi="Times New Roman" w:cs="Times New Roman"/>
        </w:rPr>
        <w:t xml:space="preserve"> Saqib</w:t>
      </w:r>
      <w:r w:rsidR="008662AA">
        <w:rPr>
          <w:rFonts w:ascii="Times New Roman" w:eastAsia="Times New Roman" w:hAnsi="Times New Roman" w:cs="Times New Roman"/>
        </w:rPr>
        <w:t xml:space="preserve"> (2016, May 30). </w:t>
      </w:r>
      <w:r w:rsidR="008662AA">
        <w:rPr>
          <w:rFonts w:ascii="Times New Roman" w:eastAsia="Times New Roman" w:hAnsi="Times New Roman" w:cs="Times New Roman"/>
          <w:i/>
          <w:iCs/>
        </w:rPr>
        <w:t>PAK Sweets</w:t>
      </w:r>
      <w:r w:rsidR="002A470B">
        <w:rPr>
          <w:rFonts w:ascii="Times New Roman" w:eastAsia="Times New Roman" w:hAnsi="Times New Roman" w:cs="Times New Roman"/>
          <w:i/>
          <w:iCs/>
        </w:rPr>
        <w:t>: Managing A Diverse Workforce</w:t>
      </w:r>
    </w:p>
    <w:p w14:paraId="29E5AA81" w14:textId="55287CDA" w:rsidR="00B051E7" w:rsidRPr="00B051E7" w:rsidRDefault="00B051E7" w:rsidP="00FA39FE">
      <w:pPr>
        <w:spacing w:before="100" w:beforeAutospacing="1" w:after="100" w:afterAutospacing="1"/>
        <w:jc w:val="both"/>
        <w:rPr>
          <w:rFonts w:ascii="Times New Roman" w:eastAsia="Times New Roman" w:hAnsi="Times New Roman" w:cs="Times New Roman"/>
        </w:rPr>
      </w:pPr>
    </w:p>
    <w:p w14:paraId="7E8C0810" w14:textId="77777777" w:rsidR="00B051E7" w:rsidRPr="003A6355" w:rsidRDefault="00B051E7" w:rsidP="003B3F50">
      <w:pPr>
        <w:spacing w:before="100" w:beforeAutospacing="1" w:after="100" w:afterAutospacing="1"/>
        <w:ind w:left="567" w:hanging="567"/>
        <w:jc w:val="both"/>
        <w:rPr>
          <w:rFonts w:ascii="Times New Roman" w:eastAsia="Times New Roman" w:hAnsi="Times New Roman" w:cs="Times New Roman"/>
        </w:rPr>
      </w:pPr>
    </w:p>
    <w:p w14:paraId="7889DCFA" w14:textId="77777777" w:rsidR="003A6355" w:rsidRPr="00A4494E" w:rsidRDefault="003A6355" w:rsidP="003B3F50">
      <w:pPr>
        <w:spacing w:before="100" w:beforeAutospacing="1" w:after="100" w:afterAutospacing="1"/>
        <w:ind w:left="567" w:hanging="567"/>
        <w:jc w:val="both"/>
        <w:rPr>
          <w:rFonts w:ascii="Times New Roman" w:eastAsia="Times New Roman" w:hAnsi="Times New Roman" w:cs="Times New Roman"/>
        </w:rPr>
      </w:pPr>
    </w:p>
    <w:p w14:paraId="4B7E80AF" w14:textId="77777777" w:rsidR="00C856C4" w:rsidRPr="00F765A7" w:rsidRDefault="00C856C4" w:rsidP="003B3F50">
      <w:pPr>
        <w:jc w:val="both"/>
        <w:rPr>
          <w:rFonts w:ascii="Times New Roman" w:hAnsi="Times New Roman" w:cs="Times New Roman"/>
        </w:rPr>
      </w:pPr>
    </w:p>
    <w:sectPr w:rsidR="00C856C4" w:rsidRPr="00F765A7" w:rsidSect="006F19E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E6427"/>
    <w:multiLevelType w:val="hybridMultilevel"/>
    <w:tmpl w:val="0464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33DA7"/>
    <w:multiLevelType w:val="hybridMultilevel"/>
    <w:tmpl w:val="4A58A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210ECE"/>
    <w:multiLevelType w:val="hybridMultilevel"/>
    <w:tmpl w:val="6C3C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E92BBC"/>
    <w:multiLevelType w:val="hybridMultilevel"/>
    <w:tmpl w:val="2D4E9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5A7"/>
    <w:rsid w:val="00003919"/>
    <w:rsid w:val="00004450"/>
    <w:rsid w:val="0002667E"/>
    <w:rsid w:val="00044BE1"/>
    <w:rsid w:val="000468A3"/>
    <w:rsid w:val="000C06FD"/>
    <w:rsid w:val="001053D0"/>
    <w:rsid w:val="00183944"/>
    <w:rsid w:val="001A16C0"/>
    <w:rsid w:val="001D3C0C"/>
    <w:rsid w:val="001E3F2A"/>
    <w:rsid w:val="00232CE8"/>
    <w:rsid w:val="0024307A"/>
    <w:rsid w:val="002622B8"/>
    <w:rsid w:val="00281617"/>
    <w:rsid w:val="00294ABC"/>
    <w:rsid w:val="002A470B"/>
    <w:rsid w:val="002B77B3"/>
    <w:rsid w:val="002C0EE2"/>
    <w:rsid w:val="002F1662"/>
    <w:rsid w:val="00303707"/>
    <w:rsid w:val="00321A5D"/>
    <w:rsid w:val="00334693"/>
    <w:rsid w:val="0036310C"/>
    <w:rsid w:val="00366FEB"/>
    <w:rsid w:val="00393D54"/>
    <w:rsid w:val="003A2948"/>
    <w:rsid w:val="003A6355"/>
    <w:rsid w:val="003B3F50"/>
    <w:rsid w:val="003D2E31"/>
    <w:rsid w:val="003D6C46"/>
    <w:rsid w:val="003F0AFB"/>
    <w:rsid w:val="0040076F"/>
    <w:rsid w:val="00406B45"/>
    <w:rsid w:val="00410372"/>
    <w:rsid w:val="00410FF7"/>
    <w:rsid w:val="00446F8F"/>
    <w:rsid w:val="0046649C"/>
    <w:rsid w:val="00493ACC"/>
    <w:rsid w:val="004976D0"/>
    <w:rsid w:val="004A4B8F"/>
    <w:rsid w:val="004A7A9D"/>
    <w:rsid w:val="004C423E"/>
    <w:rsid w:val="004F39EE"/>
    <w:rsid w:val="00500BB8"/>
    <w:rsid w:val="005065DA"/>
    <w:rsid w:val="00511FBC"/>
    <w:rsid w:val="00526A9F"/>
    <w:rsid w:val="00547BDF"/>
    <w:rsid w:val="005532FD"/>
    <w:rsid w:val="00556B3B"/>
    <w:rsid w:val="00575AD0"/>
    <w:rsid w:val="005971FE"/>
    <w:rsid w:val="005B0F1E"/>
    <w:rsid w:val="005C6742"/>
    <w:rsid w:val="005E033C"/>
    <w:rsid w:val="005E23BA"/>
    <w:rsid w:val="005E5856"/>
    <w:rsid w:val="005E6E02"/>
    <w:rsid w:val="005F2ADB"/>
    <w:rsid w:val="0060077B"/>
    <w:rsid w:val="0060570D"/>
    <w:rsid w:val="0061264E"/>
    <w:rsid w:val="006764C3"/>
    <w:rsid w:val="006906CE"/>
    <w:rsid w:val="006A3F8C"/>
    <w:rsid w:val="006B0D22"/>
    <w:rsid w:val="006C1BDF"/>
    <w:rsid w:val="006F19E6"/>
    <w:rsid w:val="006F2721"/>
    <w:rsid w:val="00750D4A"/>
    <w:rsid w:val="00764559"/>
    <w:rsid w:val="00783CA2"/>
    <w:rsid w:val="0079352B"/>
    <w:rsid w:val="007A170E"/>
    <w:rsid w:val="007B0303"/>
    <w:rsid w:val="007D1AF0"/>
    <w:rsid w:val="007D60F1"/>
    <w:rsid w:val="007F2652"/>
    <w:rsid w:val="008059D8"/>
    <w:rsid w:val="008357D7"/>
    <w:rsid w:val="00835830"/>
    <w:rsid w:val="008436E5"/>
    <w:rsid w:val="008662AA"/>
    <w:rsid w:val="0087083E"/>
    <w:rsid w:val="00870AE9"/>
    <w:rsid w:val="0087208E"/>
    <w:rsid w:val="00893F97"/>
    <w:rsid w:val="00897988"/>
    <w:rsid w:val="008C4B6D"/>
    <w:rsid w:val="008D154F"/>
    <w:rsid w:val="008E3CB3"/>
    <w:rsid w:val="008F4DFC"/>
    <w:rsid w:val="008F7BD4"/>
    <w:rsid w:val="00956D0D"/>
    <w:rsid w:val="00963488"/>
    <w:rsid w:val="009A6272"/>
    <w:rsid w:val="009B4C5B"/>
    <w:rsid w:val="009C0FAF"/>
    <w:rsid w:val="009C42B3"/>
    <w:rsid w:val="009D03D5"/>
    <w:rsid w:val="009E50C6"/>
    <w:rsid w:val="009F255A"/>
    <w:rsid w:val="00A078BC"/>
    <w:rsid w:val="00A20E14"/>
    <w:rsid w:val="00A2326B"/>
    <w:rsid w:val="00A4494E"/>
    <w:rsid w:val="00A729A9"/>
    <w:rsid w:val="00A846A3"/>
    <w:rsid w:val="00AB133F"/>
    <w:rsid w:val="00AD37E4"/>
    <w:rsid w:val="00AD6369"/>
    <w:rsid w:val="00AE05CA"/>
    <w:rsid w:val="00B051E7"/>
    <w:rsid w:val="00B20172"/>
    <w:rsid w:val="00B374A1"/>
    <w:rsid w:val="00B4423F"/>
    <w:rsid w:val="00B468A5"/>
    <w:rsid w:val="00B46A74"/>
    <w:rsid w:val="00B472AF"/>
    <w:rsid w:val="00BA123E"/>
    <w:rsid w:val="00BA400B"/>
    <w:rsid w:val="00BA40A3"/>
    <w:rsid w:val="00BD2692"/>
    <w:rsid w:val="00BE6BF1"/>
    <w:rsid w:val="00BF2050"/>
    <w:rsid w:val="00BF6CAC"/>
    <w:rsid w:val="00C00348"/>
    <w:rsid w:val="00C008AF"/>
    <w:rsid w:val="00C217FA"/>
    <w:rsid w:val="00C522A9"/>
    <w:rsid w:val="00C61CF4"/>
    <w:rsid w:val="00C67A79"/>
    <w:rsid w:val="00C742E1"/>
    <w:rsid w:val="00C743B1"/>
    <w:rsid w:val="00C80E74"/>
    <w:rsid w:val="00C81B55"/>
    <w:rsid w:val="00C82C7F"/>
    <w:rsid w:val="00C856C4"/>
    <w:rsid w:val="00C93F49"/>
    <w:rsid w:val="00CA2C5F"/>
    <w:rsid w:val="00CA5572"/>
    <w:rsid w:val="00CC354E"/>
    <w:rsid w:val="00CE11AF"/>
    <w:rsid w:val="00D11620"/>
    <w:rsid w:val="00D23576"/>
    <w:rsid w:val="00D26A15"/>
    <w:rsid w:val="00D45AFC"/>
    <w:rsid w:val="00D81003"/>
    <w:rsid w:val="00D826A1"/>
    <w:rsid w:val="00DA0B16"/>
    <w:rsid w:val="00DC6779"/>
    <w:rsid w:val="00DF5027"/>
    <w:rsid w:val="00DF6E47"/>
    <w:rsid w:val="00E00815"/>
    <w:rsid w:val="00E01A74"/>
    <w:rsid w:val="00EC1AA7"/>
    <w:rsid w:val="00EC2DE8"/>
    <w:rsid w:val="00EC6533"/>
    <w:rsid w:val="00ED4182"/>
    <w:rsid w:val="00ED59CA"/>
    <w:rsid w:val="00F35FEF"/>
    <w:rsid w:val="00F367DC"/>
    <w:rsid w:val="00F4322C"/>
    <w:rsid w:val="00F51CBE"/>
    <w:rsid w:val="00F51FA4"/>
    <w:rsid w:val="00F57C4D"/>
    <w:rsid w:val="00F62928"/>
    <w:rsid w:val="00F72E2B"/>
    <w:rsid w:val="00F765A7"/>
    <w:rsid w:val="00F85BEC"/>
    <w:rsid w:val="00FA39FE"/>
    <w:rsid w:val="00FB1781"/>
    <w:rsid w:val="00FB3E01"/>
    <w:rsid w:val="00FB6C73"/>
    <w:rsid w:val="00FC054B"/>
    <w:rsid w:val="00FD256D"/>
    <w:rsid w:val="00FD5223"/>
    <w:rsid w:val="00FD6266"/>
    <w:rsid w:val="00FE3A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C14B"/>
  <w15:chartTrackingRefBased/>
  <w15:docId w15:val="{33DE6E3E-92B1-4640-834C-6272BAC1C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55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64559"/>
    <w:pPr>
      <w:ind w:left="720"/>
      <w:contextualSpacing/>
    </w:pPr>
  </w:style>
  <w:style w:type="character" w:styleId="Hyperlink">
    <w:name w:val="Hyperlink"/>
    <w:basedOn w:val="DefaultParagraphFont"/>
    <w:uiPriority w:val="99"/>
    <w:unhideWhenUsed/>
    <w:rsid w:val="0024307A"/>
    <w:rPr>
      <w:color w:val="0563C1" w:themeColor="hyperlink"/>
      <w:u w:val="single"/>
    </w:rPr>
  </w:style>
  <w:style w:type="character" w:styleId="UnresolvedMention">
    <w:name w:val="Unresolved Mention"/>
    <w:basedOn w:val="DefaultParagraphFont"/>
    <w:uiPriority w:val="99"/>
    <w:semiHidden/>
    <w:unhideWhenUsed/>
    <w:rsid w:val="0024307A"/>
    <w:rPr>
      <w:color w:val="605E5C"/>
      <w:shd w:val="clear" w:color="auto" w:fill="E1DFDD"/>
    </w:rPr>
  </w:style>
  <w:style w:type="paragraph" w:styleId="NoSpacing">
    <w:name w:val="No Spacing"/>
    <w:link w:val="NoSpacingChar"/>
    <w:uiPriority w:val="1"/>
    <w:qFormat/>
    <w:rsid w:val="006F19E6"/>
    <w:rPr>
      <w:sz w:val="22"/>
      <w:szCs w:val="22"/>
      <w:lang w:eastAsia="en-US"/>
    </w:rPr>
  </w:style>
  <w:style w:type="character" w:customStyle="1" w:styleId="NoSpacingChar">
    <w:name w:val="No Spacing Char"/>
    <w:basedOn w:val="DefaultParagraphFont"/>
    <w:link w:val="NoSpacing"/>
    <w:uiPriority w:val="1"/>
    <w:rsid w:val="006F19E6"/>
    <w:rPr>
      <w:sz w:val="22"/>
      <w:szCs w:val="22"/>
      <w:lang w:eastAsia="en-US"/>
    </w:rPr>
  </w:style>
  <w:style w:type="character" w:styleId="Emphasis">
    <w:name w:val="Emphasis"/>
    <w:basedOn w:val="DefaultParagraphFont"/>
    <w:uiPriority w:val="20"/>
    <w:qFormat/>
    <w:rsid w:val="008059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06720">
      <w:bodyDiv w:val="1"/>
      <w:marLeft w:val="0"/>
      <w:marRight w:val="0"/>
      <w:marTop w:val="0"/>
      <w:marBottom w:val="0"/>
      <w:divBdr>
        <w:top w:val="none" w:sz="0" w:space="0" w:color="auto"/>
        <w:left w:val="none" w:sz="0" w:space="0" w:color="auto"/>
        <w:bottom w:val="none" w:sz="0" w:space="0" w:color="auto"/>
        <w:right w:val="none" w:sz="0" w:space="0" w:color="auto"/>
      </w:divBdr>
    </w:div>
    <w:div w:id="199127690">
      <w:bodyDiv w:val="1"/>
      <w:marLeft w:val="0"/>
      <w:marRight w:val="0"/>
      <w:marTop w:val="0"/>
      <w:marBottom w:val="0"/>
      <w:divBdr>
        <w:top w:val="none" w:sz="0" w:space="0" w:color="auto"/>
        <w:left w:val="none" w:sz="0" w:space="0" w:color="auto"/>
        <w:bottom w:val="none" w:sz="0" w:space="0" w:color="auto"/>
        <w:right w:val="none" w:sz="0" w:space="0" w:color="auto"/>
      </w:divBdr>
    </w:div>
    <w:div w:id="261453275">
      <w:bodyDiv w:val="1"/>
      <w:marLeft w:val="0"/>
      <w:marRight w:val="0"/>
      <w:marTop w:val="0"/>
      <w:marBottom w:val="0"/>
      <w:divBdr>
        <w:top w:val="none" w:sz="0" w:space="0" w:color="auto"/>
        <w:left w:val="none" w:sz="0" w:space="0" w:color="auto"/>
        <w:bottom w:val="none" w:sz="0" w:space="0" w:color="auto"/>
        <w:right w:val="none" w:sz="0" w:space="0" w:color="auto"/>
      </w:divBdr>
    </w:div>
    <w:div w:id="327756642">
      <w:bodyDiv w:val="1"/>
      <w:marLeft w:val="0"/>
      <w:marRight w:val="0"/>
      <w:marTop w:val="0"/>
      <w:marBottom w:val="0"/>
      <w:divBdr>
        <w:top w:val="none" w:sz="0" w:space="0" w:color="auto"/>
        <w:left w:val="none" w:sz="0" w:space="0" w:color="auto"/>
        <w:bottom w:val="none" w:sz="0" w:space="0" w:color="auto"/>
        <w:right w:val="none" w:sz="0" w:space="0" w:color="auto"/>
      </w:divBdr>
    </w:div>
    <w:div w:id="1075206962">
      <w:bodyDiv w:val="1"/>
      <w:marLeft w:val="0"/>
      <w:marRight w:val="0"/>
      <w:marTop w:val="0"/>
      <w:marBottom w:val="0"/>
      <w:divBdr>
        <w:top w:val="none" w:sz="0" w:space="0" w:color="auto"/>
        <w:left w:val="none" w:sz="0" w:space="0" w:color="auto"/>
        <w:bottom w:val="none" w:sz="0" w:space="0" w:color="auto"/>
        <w:right w:val="none" w:sz="0" w:space="0" w:color="auto"/>
      </w:divBdr>
    </w:div>
    <w:div w:id="1500466359">
      <w:bodyDiv w:val="1"/>
      <w:marLeft w:val="0"/>
      <w:marRight w:val="0"/>
      <w:marTop w:val="0"/>
      <w:marBottom w:val="0"/>
      <w:divBdr>
        <w:top w:val="none" w:sz="0" w:space="0" w:color="auto"/>
        <w:left w:val="none" w:sz="0" w:space="0" w:color="auto"/>
        <w:bottom w:val="none" w:sz="0" w:space="0" w:color="auto"/>
        <w:right w:val="none" w:sz="0" w:space="0" w:color="auto"/>
      </w:divBdr>
    </w:div>
    <w:div w:id="1547259352">
      <w:bodyDiv w:val="1"/>
      <w:marLeft w:val="0"/>
      <w:marRight w:val="0"/>
      <w:marTop w:val="0"/>
      <w:marBottom w:val="0"/>
      <w:divBdr>
        <w:top w:val="none" w:sz="0" w:space="0" w:color="auto"/>
        <w:left w:val="none" w:sz="0" w:space="0" w:color="auto"/>
        <w:bottom w:val="none" w:sz="0" w:space="0" w:color="auto"/>
        <w:right w:val="none" w:sz="0" w:space="0" w:color="auto"/>
      </w:divBdr>
    </w:div>
    <w:div w:id="1648510329">
      <w:bodyDiv w:val="1"/>
      <w:marLeft w:val="0"/>
      <w:marRight w:val="0"/>
      <w:marTop w:val="0"/>
      <w:marBottom w:val="0"/>
      <w:divBdr>
        <w:top w:val="none" w:sz="0" w:space="0" w:color="auto"/>
        <w:left w:val="none" w:sz="0" w:space="0" w:color="auto"/>
        <w:bottom w:val="none" w:sz="0" w:space="0" w:color="auto"/>
        <w:right w:val="none" w:sz="0" w:space="0" w:color="auto"/>
      </w:divBdr>
    </w:div>
    <w:div w:id="1778058856">
      <w:bodyDiv w:val="1"/>
      <w:marLeft w:val="0"/>
      <w:marRight w:val="0"/>
      <w:marTop w:val="0"/>
      <w:marBottom w:val="0"/>
      <w:divBdr>
        <w:top w:val="none" w:sz="0" w:space="0" w:color="auto"/>
        <w:left w:val="none" w:sz="0" w:space="0" w:color="auto"/>
        <w:bottom w:val="none" w:sz="0" w:space="0" w:color="auto"/>
        <w:right w:val="none" w:sz="0" w:space="0" w:color="auto"/>
      </w:divBdr>
    </w:div>
    <w:div w:id="1984192702">
      <w:bodyDiv w:val="1"/>
      <w:marLeft w:val="0"/>
      <w:marRight w:val="0"/>
      <w:marTop w:val="0"/>
      <w:marBottom w:val="0"/>
      <w:divBdr>
        <w:top w:val="none" w:sz="0" w:space="0" w:color="auto"/>
        <w:left w:val="none" w:sz="0" w:space="0" w:color="auto"/>
        <w:bottom w:val="none" w:sz="0" w:space="0" w:color="auto"/>
        <w:right w:val="none" w:sz="0" w:space="0" w:color="auto"/>
      </w:divBdr>
      <w:divsChild>
        <w:div w:id="889269721">
          <w:marLeft w:val="0"/>
          <w:marRight w:val="0"/>
          <w:marTop w:val="0"/>
          <w:marBottom w:val="0"/>
          <w:divBdr>
            <w:top w:val="none" w:sz="0" w:space="0" w:color="auto"/>
            <w:left w:val="none" w:sz="0" w:space="0" w:color="auto"/>
            <w:bottom w:val="none" w:sz="0" w:space="0" w:color="auto"/>
            <w:right w:val="none" w:sz="0" w:space="0" w:color="auto"/>
          </w:divBdr>
          <w:divsChild>
            <w:div w:id="1077674235">
              <w:marLeft w:val="0"/>
              <w:marRight w:val="0"/>
              <w:marTop w:val="0"/>
              <w:marBottom w:val="0"/>
              <w:divBdr>
                <w:top w:val="none" w:sz="0" w:space="0" w:color="auto"/>
                <w:left w:val="none" w:sz="0" w:space="0" w:color="auto"/>
                <w:bottom w:val="none" w:sz="0" w:space="0" w:color="auto"/>
                <w:right w:val="none" w:sz="0" w:space="0" w:color="auto"/>
              </w:divBdr>
              <w:divsChild>
                <w:div w:id="16526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ganizingengagement.org/models/developmental-model-of-intercultural-sensitivity/"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reatergood.berkeley.edu/article/item/four_keys_to_a_healthy_workplace_hierarchy" TargetMode="External"/><Relationship Id="rId4" Type="http://schemas.openxmlformats.org/officeDocument/2006/relationships/settings" Target="settings.xml"/><Relationship Id="rId9" Type="http://schemas.openxmlformats.org/officeDocument/2006/relationships/hyperlink" Target="https://greatergood.berkeley.edu/profile/lindred_gr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following document gives a description of the issues going on in a sweet manufacturing unit, their causes, and recommendations for the same</Abstract>
  <CompanyAddress/>
  <CompanyPhone/>
  <CompanyFax/>
  <CompanyEmail>02/20/2022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Pak sweets: managing a diverse workforce</dc:title>
  <dc:subject>Case Study</dc:subject>
  <dc:creator>Hinal Bhavesh Desai (ML51414)</dc:creator>
  <cp:keywords/>
  <dc:description/>
  <cp:lastModifiedBy>Hinal Desai</cp:lastModifiedBy>
  <cp:revision>116</cp:revision>
  <cp:lastPrinted>2022-02-21T02:33:00Z</cp:lastPrinted>
  <dcterms:created xsi:type="dcterms:W3CDTF">2022-02-21T01:00:00Z</dcterms:created>
  <dcterms:modified xsi:type="dcterms:W3CDTF">2022-02-21T02:39:00Z</dcterms:modified>
</cp:coreProperties>
</file>