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AFE7F" w14:textId="1FEC36F3" w:rsidR="00E634E2" w:rsidRPr="00E634E2" w:rsidRDefault="00E634E2" w:rsidP="00E634E2">
      <w:pPr>
        <w:pStyle w:val="Heading1"/>
        <w:jc w:val="center"/>
        <w:rPr>
          <w:b/>
          <w:bCs/>
          <w:color w:val="000000" w:themeColor="text1"/>
          <w:u w:val="single"/>
        </w:rPr>
      </w:pPr>
      <w:r w:rsidRPr="00E634E2">
        <w:rPr>
          <w:b/>
          <w:bCs/>
          <w:color w:val="000000" w:themeColor="text1"/>
          <w:u w:val="single"/>
        </w:rPr>
        <w:t>COMPUTER VISION COURSE (2024/25)</w:t>
      </w:r>
    </w:p>
    <w:p w14:paraId="0628F403" w14:textId="4404D395" w:rsidR="00E634E2" w:rsidRPr="00E634E2" w:rsidRDefault="00E634E2" w:rsidP="00E634E2">
      <w:pPr>
        <w:pStyle w:val="Heading1"/>
        <w:jc w:val="center"/>
        <w:rPr>
          <w:b/>
          <w:bCs/>
          <w:color w:val="000000" w:themeColor="text1"/>
          <w:u w:val="single"/>
        </w:rPr>
      </w:pPr>
      <w:r w:rsidRPr="00E634E2">
        <w:rPr>
          <w:b/>
          <w:bCs/>
          <w:color w:val="000000" w:themeColor="text1"/>
          <w:u w:val="single"/>
        </w:rPr>
        <w:t>Master in Electrical and Computer Engineering</w:t>
      </w:r>
    </w:p>
    <w:p w14:paraId="034012AD" w14:textId="0835C3AA" w:rsidR="00E634E2" w:rsidRPr="00E634E2" w:rsidRDefault="00E634E2" w:rsidP="00E634E2">
      <w:pPr>
        <w:pStyle w:val="Heading1"/>
        <w:jc w:val="center"/>
        <w:rPr>
          <w:b/>
          <w:bCs/>
          <w:color w:val="000000" w:themeColor="text1"/>
          <w:u w:val="single"/>
        </w:rPr>
      </w:pPr>
      <w:r w:rsidRPr="00E634E2">
        <w:rPr>
          <w:b/>
          <w:bCs/>
          <w:color w:val="000000" w:themeColor="text1"/>
          <w:u w:val="single"/>
        </w:rPr>
        <w:t>Laboratory Assignment 3</w:t>
      </w:r>
    </w:p>
    <w:p w14:paraId="5FC85200" w14:textId="6C25DA99" w:rsidR="00E634E2" w:rsidRPr="00E634E2" w:rsidRDefault="00E634E2" w:rsidP="00E634E2">
      <w:pPr>
        <w:pStyle w:val="Heading1"/>
        <w:jc w:val="center"/>
        <w:rPr>
          <w:rFonts w:ascii="Times New Roman" w:eastAsia="Times New Roman" w:hAnsi="Times New Roman" w:cs="Times New Roman"/>
          <w:b/>
          <w:bCs/>
          <w:color w:val="000000" w:themeColor="text1"/>
          <w:sz w:val="28"/>
          <w:szCs w:val="28"/>
          <w:u w:val="single"/>
        </w:rPr>
      </w:pPr>
      <w:proofErr w:type="spellStart"/>
      <w:r w:rsidRPr="00E634E2">
        <w:rPr>
          <w:b/>
          <w:bCs/>
          <w:color w:val="000000" w:themeColor="text1"/>
          <w:u w:val="single"/>
        </w:rPr>
        <w:t>Homographies</w:t>
      </w:r>
      <w:proofErr w:type="spellEnd"/>
      <w:r w:rsidRPr="00E634E2">
        <w:rPr>
          <w:b/>
          <w:bCs/>
          <w:color w:val="000000" w:themeColor="text1"/>
          <w:u w:val="single"/>
        </w:rPr>
        <w:t xml:space="preserve"> and Geometric Camera Calibration</w:t>
      </w:r>
    </w:p>
    <w:p w14:paraId="31E744B8" w14:textId="7104CA0D" w:rsidR="005204AC" w:rsidRPr="005204AC" w:rsidRDefault="005204AC" w:rsidP="0094315B">
      <w:pPr>
        <w:spacing w:before="100" w:beforeAutospacing="1" w:after="100" w:afterAutospacing="1" w:line="240" w:lineRule="auto"/>
        <w:jc w:val="both"/>
        <w:outlineLvl w:val="3"/>
        <w:rPr>
          <w:rFonts w:ascii="Times New Roman" w:eastAsia="Times New Roman" w:hAnsi="Times New Roman" w:cs="Times New Roman"/>
          <w:b/>
          <w:bCs/>
          <w:sz w:val="28"/>
          <w:szCs w:val="28"/>
          <w:u w:val="single"/>
        </w:rPr>
      </w:pPr>
      <w:r w:rsidRPr="005204AC">
        <w:rPr>
          <w:rFonts w:ascii="Times New Roman" w:eastAsia="Times New Roman" w:hAnsi="Times New Roman" w:cs="Times New Roman"/>
          <w:b/>
          <w:bCs/>
          <w:sz w:val="28"/>
          <w:szCs w:val="28"/>
          <w:u w:val="single"/>
        </w:rPr>
        <w:t>1. Introduction</w:t>
      </w:r>
    </w:p>
    <w:p w14:paraId="104408B5"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 xml:space="preserve">In computer vision and photogrammetry, camera calibration is the process of determining the intrinsic and extrinsic parameters of a camera to accurately map 3D world points to 2D image points.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estimation is a geometric transformation used to map points from one plane to another. This report discusses the methods used for camera calibration, the resulting intrinsic matrix K, and how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is calculated between a real-world football field image and its corresponding geometric model.</w:t>
      </w:r>
    </w:p>
    <w:p w14:paraId="1D0ED4A2"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The report covers the following steps:</w:t>
      </w:r>
    </w:p>
    <w:p w14:paraId="5D000C43" w14:textId="77777777" w:rsidR="005204AC" w:rsidRPr="005204AC" w:rsidRDefault="005204AC" w:rsidP="0094315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Camera calibration using the Direct Linear Transformation (DLT) and Gold Standard methods.</w:t>
      </w:r>
    </w:p>
    <w:p w14:paraId="65E35622" w14:textId="77777777" w:rsidR="005204AC" w:rsidRPr="005204AC" w:rsidRDefault="005204AC" w:rsidP="0094315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Calculation of the camera matrix K.</w:t>
      </w:r>
    </w:p>
    <w:p w14:paraId="5D6C307D" w14:textId="77777777" w:rsidR="005204AC" w:rsidRPr="005204AC" w:rsidRDefault="005204AC" w:rsidP="0094315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 xml:space="preserve">Determining 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matrix between the real-world and geometry images.</w:t>
      </w:r>
    </w:p>
    <w:p w14:paraId="1A8D18F5" w14:textId="141FD4B5" w:rsidR="005204AC" w:rsidRDefault="005204AC" w:rsidP="0094315B">
      <w:pPr>
        <w:spacing w:after="0" w:line="240" w:lineRule="auto"/>
        <w:jc w:val="both"/>
        <w:rPr>
          <w:rFonts w:ascii="Times New Roman" w:eastAsia="Times New Roman" w:hAnsi="Times New Roman" w:cs="Times New Roman"/>
          <w:sz w:val="24"/>
          <w:szCs w:val="24"/>
        </w:rPr>
      </w:pPr>
    </w:p>
    <w:p w14:paraId="242FECD0" w14:textId="5D9C9EDC" w:rsidR="00E96515" w:rsidRDefault="00E96515" w:rsidP="0094315B">
      <w:pPr>
        <w:spacing w:after="0" w:line="240" w:lineRule="auto"/>
        <w:jc w:val="both"/>
        <w:rPr>
          <w:rFonts w:ascii="Times New Roman" w:eastAsia="Times New Roman" w:hAnsi="Times New Roman" w:cs="Times New Roman"/>
          <w:sz w:val="24"/>
          <w:szCs w:val="24"/>
        </w:rPr>
      </w:pPr>
    </w:p>
    <w:p w14:paraId="5C8739B5" w14:textId="77777777" w:rsidR="00E96515" w:rsidRPr="005204AC" w:rsidRDefault="00E96515" w:rsidP="0094315B">
      <w:pPr>
        <w:spacing w:after="0" w:line="240" w:lineRule="auto"/>
        <w:jc w:val="both"/>
        <w:rPr>
          <w:rFonts w:ascii="Times New Roman" w:eastAsia="Times New Roman" w:hAnsi="Times New Roman" w:cs="Times New Roman"/>
          <w:sz w:val="24"/>
          <w:szCs w:val="24"/>
        </w:rPr>
      </w:pPr>
    </w:p>
    <w:p w14:paraId="320337E9" w14:textId="77777777" w:rsidR="005204AC" w:rsidRPr="005204AC" w:rsidRDefault="005204AC" w:rsidP="0094315B">
      <w:pPr>
        <w:spacing w:before="100" w:beforeAutospacing="1" w:after="100" w:afterAutospacing="1" w:line="240" w:lineRule="auto"/>
        <w:jc w:val="both"/>
        <w:outlineLvl w:val="3"/>
        <w:rPr>
          <w:rFonts w:ascii="Times New Roman" w:eastAsia="Times New Roman" w:hAnsi="Times New Roman" w:cs="Times New Roman"/>
          <w:b/>
          <w:bCs/>
          <w:sz w:val="28"/>
          <w:szCs w:val="28"/>
          <w:u w:val="single"/>
        </w:rPr>
      </w:pPr>
      <w:r w:rsidRPr="005204AC">
        <w:rPr>
          <w:rFonts w:ascii="Times New Roman" w:eastAsia="Times New Roman" w:hAnsi="Times New Roman" w:cs="Times New Roman"/>
          <w:b/>
          <w:bCs/>
          <w:sz w:val="28"/>
          <w:szCs w:val="28"/>
          <w:u w:val="single"/>
        </w:rPr>
        <w:t>2. Camera Calibration Process</w:t>
      </w:r>
    </w:p>
    <w:p w14:paraId="4084B55E" w14:textId="6D02811B"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b/>
          <w:bCs/>
          <w:sz w:val="24"/>
          <w:szCs w:val="24"/>
        </w:rPr>
      </w:pPr>
      <w:r w:rsidRPr="005204AC">
        <w:rPr>
          <w:rFonts w:ascii="Times New Roman" w:eastAsia="Times New Roman" w:hAnsi="Times New Roman" w:cs="Times New Roman"/>
          <w:b/>
          <w:bCs/>
          <w:sz w:val="24"/>
          <w:szCs w:val="24"/>
        </w:rPr>
        <w:t>2.1 Initial Setup</w:t>
      </w:r>
    </w:p>
    <w:p w14:paraId="3E2EBB2E"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The first step in the camera calibration process was running the camera calibration script (</w:t>
      </w:r>
      <w:proofErr w:type="spellStart"/>
      <w:r w:rsidRPr="005204AC">
        <w:rPr>
          <w:rFonts w:ascii="Times New Roman" w:eastAsia="Times New Roman" w:hAnsi="Times New Roman" w:cs="Times New Roman"/>
          <w:sz w:val="24"/>
          <w:szCs w:val="24"/>
        </w:rPr>
        <w:t>camcalscript</w:t>
      </w:r>
      <w:proofErr w:type="spellEnd"/>
      <w:r w:rsidRPr="005204AC">
        <w:rPr>
          <w:rFonts w:ascii="Times New Roman" w:eastAsia="Times New Roman" w:hAnsi="Times New Roman" w:cs="Times New Roman"/>
          <w:sz w:val="24"/>
          <w:szCs w:val="24"/>
        </w:rPr>
        <w:t>). This script utilizes a set of 6 manually selected points from the calibration image to estimate the camera’s internal parameters.</w:t>
      </w:r>
    </w:p>
    <w:p w14:paraId="21CF99FF" w14:textId="77777777" w:rsidR="005204AC" w:rsidRPr="005204AC" w:rsidRDefault="005204AC" w:rsidP="0094315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Calibration Pattern: We use a known pattern for calibration, typically a checkerboard or a grid, where the spatial relationships between points are well known. The pattern is used to calculate the intrinsic parameters (e.g., focal length and optical center) of the camera.</w:t>
      </w:r>
    </w:p>
    <w:p w14:paraId="34538DA6" w14:textId="77777777" w:rsidR="005204AC" w:rsidRPr="005204AC" w:rsidRDefault="005204AC" w:rsidP="0094315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Point Selection: The 6 points selected from the calibration image were carefully picked to ensure they covered a diverse set of locations across the pattern. These points correspond to known locations in the calibration setup.</w:t>
      </w:r>
    </w:p>
    <w:p w14:paraId="046DF41F" w14:textId="77777777" w:rsidR="005204AC" w:rsidRPr="005204AC" w:rsidRDefault="005204AC" w:rsidP="0094315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lastRenderedPageBreak/>
        <w:t>Calibration Output: After running the calibration script, the image with the 6 plotted points was produced, which correspond to the manually selected points from the calibration pattern.</w:t>
      </w:r>
    </w:p>
    <w:p w14:paraId="37D92681" w14:textId="08BAB235" w:rsidR="005204AC" w:rsidRDefault="00326537" w:rsidP="00704B4C">
      <w:pPr>
        <w:spacing w:after="0" w:line="240" w:lineRule="auto"/>
        <w:jc w:val="center"/>
        <w:rPr>
          <w:rFonts w:ascii="Times New Roman" w:eastAsia="Times New Roman" w:hAnsi="Times New Roman" w:cs="Times New Roman"/>
          <w:sz w:val="24"/>
          <w:szCs w:val="24"/>
        </w:rPr>
      </w:pPr>
      <w:r>
        <w:rPr>
          <w:noProof/>
        </w:rPr>
        <w:drawing>
          <wp:inline distT="0" distB="0" distL="0" distR="0" wp14:anchorId="5FB778A4" wp14:editId="54EFA5DB">
            <wp:extent cx="4230710" cy="3087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35382" cy="3090562"/>
                    </a:xfrm>
                    <a:prstGeom prst="rect">
                      <a:avLst/>
                    </a:prstGeom>
                    <a:noFill/>
                    <a:ln>
                      <a:noFill/>
                    </a:ln>
                  </pic:spPr>
                </pic:pic>
              </a:graphicData>
            </a:graphic>
          </wp:inline>
        </w:drawing>
      </w:r>
    </w:p>
    <w:p w14:paraId="7D534117" w14:textId="6C95ADC2" w:rsidR="00326537" w:rsidRDefault="00326537" w:rsidP="00704B4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01: Selection of points in a 3D space</w:t>
      </w:r>
    </w:p>
    <w:p w14:paraId="4537CFBB" w14:textId="77777777" w:rsidR="00326537" w:rsidRPr="005204AC" w:rsidRDefault="00326537" w:rsidP="0094315B">
      <w:pPr>
        <w:spacing w:after="0" w:line="240" w:lineRule="auto"/>
        <w:jc w:val="both"/>
        <w:rPr>
          <w:rFonts w:ascii="Times New Roman" w:eastAsia="Times New Roman" w:hAnsi="Times New Roman" w:cs="Times New Roman"/>
          <w:sz w:val="24"/>
          <w:szCs w:val="24"/>
        </w:rPr>
      </w:pPr>
    </w:p>
    <w:p w14:paraId="20A6F5F6"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b/>
          <w:bCs/>
          <w:sz w:val="24"/>
          <w:szCs w:val="24"/>
        </w:rPr>
      </w:pPr>
      <w:r w:rsidRPr="005204AC">
        <w:rPr>
          <w:rFonts w:ascii="Times New Roman" w:eastAsia="Times New Roman" w:hAnsi="Times New Roman" w:cs="Times New Roman"/>
          <w:b/>
          <w:bCs/>
          <w:sz w:val="24"/>
          <w:szCs w:val="24"/>
        </w:rPr>
        <w:t>2.2 Intrinsic Matrix K Calculation</w:t>
      </w:r>
    </w:p>
    <w:p w14:paraId="4036A2B4"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After selecting the points, the next step was calculating the intrinsic matrix K. The intrinsic matrix is a fundamental camera parameter that relates the 3D world points to the 2D image points. The matrix K consists of the focal length, the optical center, and the skew of the image:</w:t>
      </w:r>
    </w:p>
    <w:p w14:paraId="0B0CA00C" w14:textId="3D73129C" w:rsidR="005204AC" w:rsidRPr="005204AC" w:rsidRDefault="0094315B" w:rsidP="00326537">
      <w:pPr>
        <w:spacing w:after="0" w:line="24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K= </m:t>
          </m:r>
          <m:m>
            <m:mPr>
              <m:mcs>
                <m:mc>
                  <m:mcPr>
                    <m:count m:val="3"/>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x</m:t>
                    </m:r>
                  </m:sub>
                </m:sSub>
              </m:e>
              <m:e>
                <m:r>
                  <w:rPr>
                    <w:rFonts w:ascii="Cambria Math" w:eastAsia="Times New Roman" w:hAnsi="Cambria Math" w:cs="Times New Roman"/>
                    <w:sz w:val="24"/>
                    <w:szCs w:val="24"/>
                  </w:rPr>
                  <m:t>s</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x</m:t>
                    </m:r>
                  </m:sub>
                </m:sSub>
              </m:e>
            </m:mr>
            <m:mr>
              <m:e>
                <m:r>
                  <w:rPr>
                    <w:rFonts w:ascii="Cambria Math" w:eastAsia="Times New Roman" w:hAnsi="Cambria Math" w:cs="Times New Roman"/>
                    <w:sz w:val="24"/>
                    <w:szCs w:val="24"/>
                  </w:rPr>
                  <m:t>0</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y</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y</m:t>
                    </m:r>
                  </m:sub>
                </m:sSub>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mr>
          </m:m>
        </m:oMath>
      </m:oMathPara>
    </w:p>
    <w:p w14:paraId="7E6498DD"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Where:</w:t>
      </w:r>
    </w:p>
    <w:p w14:paraId="74495270" w14:textId="77777777" w:rsidR="005204AC" w:rsidRPr="005204AC" w:rsidRDefault="005204AC" w:rsidP="0094315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5204AC">
        <w:rPr>
          <w:rFonts w:ascii="Times New Roman" w:eastAsia="Times New Roman" w:hAnsi="Times New Roman" w:cs="Times New Roman"/>
          <w:sz w:val="24"/>
          <w:szCs w:val="24"/>
        </w:rPr>
        <w:t>f_x</w:t>
      </w:r>
      <w:proofErr w:type="spellEnd"/>
      <w:r w:rsidRPr="005204AC">
        <w:rPr>
          <w:rFonts w:ascii="Times New Roman" w:eastAsia="Times New Roman" w:hAnsi="Times New Roman" w:cs="Times New Roman"/>
          <w:sz w:val="24"/>
          <w:szCs w:val="24"/>
        </w:rPr>
        <w:t xml:space="preserve">, </w:t>
      </w:r>
      <w:proofErr w:type="spellStart"/>
      <w:r w:rsidRPr="005204AC">
        <w:rPr>
          <w:rFonts w:ascii="Times New Roman" w:eastAsia="Times New Roman" w:hAnsi="Times New Roman" w:cs="Times New Roman"/>
          <w:sz w:val="24"/>
          <w:szCs w:val="24"/>
        </w:rPr>
        <w:t>f_y</w:t>
      </w:r>
      <w:proofErr w:type="spellEnd"/>
      <w:r w:rsidRPr="005204AC">
        <w:rPr>
          <w:rFonts w:ascii="Times New Roman" w:eastAsia="Times New Roman" w:hAnsi="Times New Roman" w:cs="Times New Roman"/>
          <w:sz w:val="24"/>
          <w:szCs w:val="24"/>
        </w:rPr>
        <w:t>: The focal lengths in the x and y directions.</w:t>
      </w:r>
    </w:p>
    <w:p w14:paraId="3BEC9224" w14:textId="77777777" w:rsidR="005204AC" w:rsidRPr="005204AC" w:rsidRDefault="005204AC" w:rsidP="0094315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s: The skew parameter, which is typically 0 in most modern cameras (meaning no skew between the x and y axes).</w:t>
      </w:r>
    </w:p>
    <w:p w14:paraId="7DAF47DD" w14:textId="6DED1DCE" w:rsidR="005204AC" w:rsidRDefault="005204AC" w:rsidP="0094315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5204AC">
        <w:rPr>
          <w:rFonts w:ascii="Times New Roman" w:eastAsia="Times New Roman" w:hAnsi="Times New Roman" w:cs="Times New Roman"/>
          <w:sz w:val="24"/>
          <w:szCs w:val="24"/>
        </w:rPr>
        <w:t>c_x</w:t>
      </w:r>
      <w:proofErr w:type="spellEnd"/>
      <w:r w:rsidRPr="005204AC">
        <w:rPr>
          <w:rFonts w:ascii="Times New Roman" w:eastAsia="Times New Roman" w:hAnsi="Times New Roman" w:cs="Times New Roman"/>
          <w:sz w:val="24"/>
          <w:szCs w:val="24"/>
        </w:rPr>
        <w:t xml:space="preserve">, </w:t>
      </w:r>
      <w:proofErr w:type="spellStart"/>
      <w:r w:rsidRPr="005204AC">
        <w:rPr>
          <w:rFonts w:ascii="Times New Roman" w:eastAsia="Times New Roman" w:hAnsi="Times New Roman" w:cs="Times New Roman"/>
          <w:sz w:val="24"/>
          <w:szCs w:val="24"/>
        </w:rPr>
        <w:t>c_y</w:t>
      </w:r>
      <w:proofErr w:type="spellEnd"/>
      <w:r w:rsidRPr="005204AC">
        <w:rPr>
          <w:rFonts w:ascii="Times New Roman" w:eastAsia="Times New Roman" w:hAnsi="Times New Roman" w:cs="Times New Roman"/>
          <w:sz w:val="24"/>
          <w:szCs w:val="24"/>
        </w:rPr>
        <w:t>: The coordinates of the optical center (also called the principal point).</w:t>
      </w:r>
    </w:p>
    <w:p w14:paraId="3C9D638B" w14:textId="77777777" w:rsidR="00704B4C" w:rsidRPr="005204AC" w:rsidRDefault="00704B4C" w:rsidP="00704B4C">
      <w:pPr>
        <w:spacing w:before="100" w:beforeAutospacing="1" w:after="100" w:afterAutospacing="1" w:line="240" w:lineRule="auto"/>
        <w:jc w:val="both"/>
        <w:rPr>
          <w:rFonts w:ascii="Times New Roman" w:eastAsia="Times New Roman" w:hAnsi="Times New Roman" w:cs="Times New Roman"/>
          <w:sz w:val="24"/>
          <w:szCs w:val="24"/>
        </w:rPr>
      </w:pPr>
    </w:p>
    <w:p w14:paraId="4864F2DA" w14:textId="77777777" w:rsidR="005204AC" w:rsidRPr="005204AC" w:rsidRDefault="005204AC" w:rsidP="0094315B">
      <w:pPr>
        <w:spacing w:before="100" w:beforeAutospacing="1" w:after="100" w:afterAutospacing="1" w:line="240" w:lineRule="auto"/>
        <w:jc w:val="both"/>
        <w:outlineLvl w:val="4"/>
        <w:rPr>
          <w:rFonts w:ascii="Times New Roman" w:eastAsia="Times New Roman" w:hAnsi="Times New Roman" w:cs="Times New Roman"/>
          <w:b/>
          <w:bCs/>
          <w:sz w:val="24"/>
          <w:szCs w:val="24"/>
        </w:rPr>
      </w:pPr>
      <w:r w:rsidRPr="005204AC">
        <w:rPr>
          <w:rFonts w:ascii="Times New Roman" w:eastAsia="Times New Roman" w:hAnsi="Times New Roman" w:cs="Times New Roman"/>
          <w:b/>
          <w:bCs/>
          <w:sz w:val="24"/>
          <w:szCs w:val="24"/>
        </w:rPr>
        <w:t>2.2.1 K from DLT Calibration</w:t>
      </w:r>
    </w:p>
    <w:p w14:paraId="63C581EA"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lastRenderedPageBreak/>
        <w:t>Using the Direct Linear Transformation (DLT) method, the camera’s intrinsic matrix K was estimated. The DLT method involves solving a system of linear equations derived from the correspondences between points in the calibration pattern and their corresponding points in the image.</w:t>
      </w:r>
    </w:p>
    <w:p w14:paraId="2B15DD5A" w14:textId="097290F6" w:rsidR="005204AC" w:rsidRPr="0094315B"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The resulting K matrix from the DLT method is:</w:t>
      </w:r>
    </w:p>
    <w:p w14:paraId="449869BF" w14:textId="029DB60E" w:rsidR="005204AC" w:rsidRPr="005204AC" w:rsidRDefault="00000000" w:rsidP="00326537">
      <w:pPr>
        <w:spacing w:after="0" w:line="240" w:lineRule="auto"/>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DLT</m:t>
              </m:r>
            </m:sub>
          </m:sSub>
          <m:r>
            <w:rPr>
              <w:rFonts w:ascii="Cambria Math" w:eastAsia="Times New Roman" w:hAnsi="Cambria Math" w:cs="Times New Roman"/>
              <w:sz w:val="24"/>
              <w:szCs w:val="24"/>
            </w:rPr>
            <m:t xml:space="preserve">= </m:t>
          </m:r>
          <m:m>
            <m:mPr>
              <m:mcs>
                <m:mc>
                  <m:mcPr>
                    <m:count m:val="3"/>
                    <m:mcJc m:val="center"/>
                  </m:mcPr>
                </m:mc>
              </m:mcs>
              <m:ctrlPr>
                <w:rPr>
                  <w:rFonts w:ascii="Cambria Math" w:eastAsia="Times New Roman" w:hAnsi="Cambria Math" w:cs="Times New Roman"/>
                  <w:i/>
                  <w:sz w:val="24"/>
                  <w:szCs w:val="24"/>
                </w:rPr>
              </m:ctrlPr>
            </m:mPr>
            <m:mr>
              <m:e>
                <m:r>
                  <m:rPr>
                    <m:sty m:val="p"/>
                  </m:rPr>
                  <w:rPr>
                    <w:rFonts w:ascii="Cambria Math" w:hAnsi="Cambria Math" w:cs="Times New Roman"/>
                    <w:sz w:val="24"/>
                    <w:szCs w:val="24"/>
                  </w:rPr>
                  <m:t>697.6801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m:rPr>
                    <m:sty m:val="p"/>
                  </m:rPr>
                  <w:rPr>
                    <w:rStyle w:val="mord"/>
                    <w:rFonts w:ascii="Cambria Math" w:hAnsi="Cambria Math" w:cs="Times New Roman"/>
                    <w:sz w:val="24"/>
                    <w:szCs w:val="24"/>
                  </w:rPr>
                  <m:t>-83.4948</m:t>
                </m:r>
              </m:e>
              <m:e>
                <m:r>
                  <w:rPr>
                    <w:rFonts w:ascii="Cambria Math" w:eastAsia="Times New Roman" w:hAnsi="Cambria Math" w:cs="Times New Roman"/>
                    <w:sz w:val="24"/>
                    <w:szCs w:val="24"/>
                  </w:rPr>
                  <m:t>558.3171</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625.3212</m:t>
                </m:r>
              </m:e>
              <m:e>
                <m:r>
                  <w:rPr>
                    <w:rFonts w:ascii="Cambria Math" w:eastAsia="Times New Roman" w:hAnsi="Cambria Math" w:cs="Times New Roman"/>
                    <w:sz w:val="24"/>
                    <w:szCs w:val="24"/>
                  </w:rPr>
                  <m:t>21.9020</m:t>
                </m:r>
              </m:e>
              <m:e>
                <m:r>
                  <w:rPr>
                    <w:rFonts w:ascii="Cambria Math" w:eastAsia="Times New Roman" w:hAnsi="Cambria Math" w:cs="Times New Roman"/>
                    <w:sz w:val="24"/>
                    <w:szCs w:val="24"/>
                  </w:rPr>
                  <m:t>1.0000</m:t>
                </m:r>
              </m:e>
            </m:mr>
          </m:m>
        </m:oMath>
      </m:oMathPara>
    </w:p>
    <w:p w14:paraId="0B2FD203"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p>
    <w:p w14:paraId="375161E0" w14:textId="77777777" w:rsidR="005204AC" w:rsidRPr="005204AC" w:rsidRDefault="005204AC" w:rsidP="0094315B">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5204AC">
        <w:rPr>
          <w:rFonts w:ascii="Times New Roman" w:eastAsia="Times New Roman" w:hAnsi="Times New Roman" w:cs="Times New Roman"/>
          <w:sz w:val="24"/>
          <w:szCs w:val="24"/>
        </w:rPr>
        <w:t>f_x</w:t>
      </w:r>
      <w:proofErr w:type="spellEnd"/>
      <w:r w:rsidRPr="005204AC">
        <w:rPr>
          <w:rFonts w:ascii="Times New Roman" w:eastAsia="Times New Roman" w:hAnsi="Times New Roman" w:cs="Times New Roman"/>
          <w:sz w:val="24"/>
          <w:szCs w:val="24"/>
        </w:rPr>
        <w:t xml:space="preserve"> = 697.6801, </w:t>
      </w:r>
      <w:proofErr w:type="spellStart"/>
      <w:r w:rsidRPr="005204AC">
        <w:rPr>
          <w:rFonts w:ascii="Times New Roman" w:eastAsia="Times New Roman" w:hAnsi="Times New Roman" w:cs="Times New Roman"/>
          <w:sz w:val="24"/>
          <w:szCs w:val="24"/>
        </w:rPr>
        <w:t>f_y</w:t>
      </w:r>
      <w:proofErr w:type="spellEnd"/>
      <w:r w:rsidRPr="005204AC">
        <w:rPr>
          <w:rFonts w:ascii="Times New Roman" w:eastAsia="Times New Roman" w:hAnsi="Times New Roman" w:cs="Times New Roman"/>
          <w:sz w:val="24"/>
          <w:szCs w:val="24"/>
        </w:rPr>
        <w:t xml:space="preserve"> = 558.3171: The focal lengths in the x and y directions.</w:t>
      </w:r>
    </w:p>
    <w:p w14:paraId="48249509" w14:textId="77777777" w:rsidR="005204AC" w:rsidRPr="005204AC" w:rsidRDefault="005204AC" w:rsidP="0094315B">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5204AC">
        <w:rPr>
          <w:rFonts w:ascii="Times New Roman" w:eastAsia="Times New Roman" w:hAnsi="Times New Roman" w:cs="Times New Roman"/>
          <w:sz w:val="24"/>
          <w:szCs w:val="24"/>
        </w:rPr>
        <w:t>c_x</w:t>
      </w:r>
      <w:proofErr w:type="spellEnd"/>
      <w:r w:rsidRPr="005204AC">
        <w:rPr>
          <w:rFonts w:ascii="Times New Roman" w:eastAsia="Times New Roman" w:hAnsi="Times New Roman" w:cs="Times New Roman"/>
          <w:sz w:val="24"/>
          <w:szCs w:val="24"/>
        </w:rPr>
        <w:t xml:space="preserve"> = 625.3212, </w:t>
      </w:r>
      <w:proofErr w:type="spellStart"/>
      <w:r w:rsidRPr="005204AC">
        <w:rPr>
          <w:rFonts w:ascii="Times New Roman" w:eastAsia="Times New Roman" w:hAnsi="Times New Roman" w:cs="Times New Roman"/>
          <w:sz w:val="24"/>
          <w:szCs w:val="24"/>
        </w:rPr>
        <w:t>c_y</w:t>
      </w:r>
      <w:proofErr w:type="spellEnd"/>
      <w:r w:rsidRPr="005204AC">
        <w:rPr>
          <w:rFonts w:ascii="Times New Roman" w:eastAsia="Times New Roman" w:hAnsi="Times New Roman" w:cs="Times New Roman"/>
          <w:sz w:val="24"/>
          <w:szCs w:val="24"/>
        </w:rPr>
        <w:t xml:space="preserve"> = 21.9020: The optical center of the camera, indicating the point where the optical axis intersects the image plane.</w:t>
      </w:r>
    </w:p>
    <w:p w14:paraId="3E764439" w14:textId="77777777" w:rsidR="005204AC" w:rsidRPr="005204AC" w:rsidRDefault="005204AC" w:rsidP="0094315B">
      <w:pPr>
        <w:spacing w:before="100" w:beforeAutospacing="1" w:after="100" w:afterAutospacing="1" w:line="240" w:lineRule="auto"/>
        <w:jc w:val="both"/>
        <w:outlineLvl w:val="4"/>
        <w:rPr>
          <w:rFonts w:ascii="Times New Roman" w:eastAsia="Times New Roman" w:hAnsi="Times New Roman" w:cs="Times New Roman"/>
          <w:b/>
          <w:bCs/>
          <w:sz w:val="24"/>
          <w:szCs w:val="24"/>
        </w:rPr>
      </w:pPr>
      <w:r w:rsidRPr="005204AC">
        <w:rPr>
          <w:rFonts w:ascii="Times New Roman" w:eastAsia="Times New Roman" w:hAnsi="Times New Roman" w:cs="Times New Roman"/>
          <w:b/>
          <w:bCs/>
          <w:sz w:val="24"/>
          <w:szCs w:val="24"/>
        </w:rPr>
        <w:t>2.2.2 K from Gold Standard Calibration</w:t>
      </w:r>
    </w:p>
    <w:p w14:paraId="5A242342"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The Gold Standard method refines the camera parameters by minimizing the reprojection error (the difference between the observed and predicted positions of the calibration points). This refinement process adjusts the initial guesses for the intrinsic matrix.</w:t>
      </w:r>
    </w:p>
    <w:p w14:paraId="3769920A"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The intrinsic matrix K from the Gold Standard calibration is:</w:t>
      </w:r>
    </w:p>
    <w:p w14:paraId="4FF3F5E4" w14:textId="775DE038" w:rsidR="007442BD" w:rsidRPr="005204AC" w:rsidRDefault="00000000" w:rsidP="00326537">
      <w:pPr>
        <w:spacing w:after="0" w:line="240" w:lineRule="auto"/>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Gold Standard</m:t>
              </m:r>
            </m:sub>
          </m:sSub>
          <m:r>
            <w:rPr>
              <w:rFonts w:ascii="Cambria Math" w:eastAsia="Times New Roman" w:hAnsi="Cambria Math" w:cs="Times New Roman"/>
              <w:sz w:val="24"/>
              <w:szCs w:val="24"/>
            </w:rPr>
            <m:t xml:space="preserve">= </m:t>
          </m:r>
          <m:m>
            <m:mPr>
              <m:mcs>
                <m:mc>
                  <m:mcPr>
                    <m:count m:val="3"/>
                    <m:mcJc m:val="center"/>
                  </m:mcPr>
                </m:mc>
              </m:mcs>
              <m:ctrlPr>
                <w:rPr>
                  <w:rFonts w:ascii="Cambria Math" w:eastAsia="Times New Roman" w:hAnsi="Cambria Math" w:cs="Times New Roman"/>
                  <w:i/>
                  <w:sz w:val="24"/>
                  <w:szCs w:val="24"/>
                </w:rPr>
              </m:ctrlPr>
            </m:mPr>
            <m:mr>
              <m:e>
                <m:r>
                  <m:rPr>
                    <m:sty m:val="p"/>
                  </m:rPr>
                  <w:rPr>
                    <w:rFonts w:ascii="Cambria Math" w:hAnsi="Cambria Math" w:cs="Times New Roman"/>
                    <w:sz w:val="24"/>
                    <w:szCs w:val="24"/>
                  </w:rPr>
                  <m:t>155.211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m:rPr>
                    <m:sty m:val="p"/>
                  </m:rPr>
                  <w:rPr>
                    <w:rStyle w:val="mord"/>
                    <w:rFonts w:ascii="Cambria Math" w:hAnsi="Cambria Math" w:cs="Times New Roman"/>
                    <w:sz w:val="24"/>
                    <w:szCs w:val="24"/>
                  </w:rPr>
                  <m:t>-511.3879</m:t>
                </m:r>
              </m:e>
              <m:e>
                <m:r>
                  <w:rPr>
                    <w:rFonts w:ascii="Cambria Math" w:eastAsia="Times New Roman" w:hAnsi="Cambria Math" w:cs="Times New Roman"/>
                    <w:sz w:val="24"/>
                    <w:szCs w:val="24"/>
                  </w:rPr>
                  <m:t>135.7549</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671.0883</m:t>
                </m:r>
              </m:e>
              <m:e>
                <m:r>
                  <w:rPr>
                    <w:rFonts w:ascii="Cambria Math" w:eastAsia="Times New Roman" w:hAnsi="Cambria Math" w:cs="Times New Roman"/>
                    <w:sz w:val="24"/>
                    <w:szCs w:val="24"/>
                  </w:rPr>
                  <m:t>454.8750</m:t>
                </m:r>
              </m:e>
              <m:e>
                <m:r>
                  <w:rPr>
                    <w:rFonts w:ascii="Cambria Math" w:eastAsia="Times New Roman" w:hAnsi="Cambria Math" w:cs="Times New Roman"/>
                    <w:sz w:val="24"/>
                    <w:szCs w:val="24"/>
                  </w:rPr>
                  <m:t>1.0000</m:t>
                </m:r>
              </m:e>
            </m:mr>
          </m:m>
        </m:oMath>
      </m:oMathPara>
    </w:p>
    <w:p w14:paraId="6F13E354"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This method gives more accurate results, and the values indicate a more refined estimation of the camera's internal parameters.</w:t>
      </w:r>
    </w:p>
    <w:p w14:paraId="6904FAC2" w14:textId="77777777" w:rsidR="005204AC" w:rsidRPr="005204AC" w:rsidRDefault="005204AC" w:rsidP="0094315B">
      <w:pPr>
        <w:spacing w:before="100" w:beforeAutospacing="1" w:after="100" w:afterAutospacing="1" w:line="240" w:lineRule="auto"/>
        <w:jc w:val="both"/>
        <w:outlineLvl w:val="4"/>
        <w:rPr>
          <w:rFonts w:ascii="Times New Roman" w:eastAsia="Times New Roman" w:hAnsi="Times New Roman" w:cs="Times New Roman"/>
          <w:b/>
          <w:bCs/>
          <w:sz w:val="24"/>
          <w:szCs w:val="24"/>
        </w:rPr>
      </w:pPr>
      <w:r w:rsidRPr="005204AC">
        <w:rPr>
          <w:rFonts w:ascii="Times New Roman" w:eastAsia="Times New Roman" w:hAnsi="Times New Roman" w:cs="Times New Roman"/>
          <w:b/>
          <w:bCs/>
          <w:sz w:val="24"/>
          <w:szCs w:val="24"/>
        </w:rPr>
        <w:t>2.2.3 K from Gold Standard Calibration with Distortion</w:t>
      </w:r>
    </w:p>
    <w:p w14:paraId="7F14DE62"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In real-world scenarios, cameras often suffer from lens distortion, which affects the accuracy of the calibration. Radial distortion and tangential distortion can cause straight lines to appear curved in the image. To account for these distortions, the Gold Standard calibration was performed with distortion correction.</w:t>
      </w:r>
    </w:p>
    <w:p w14:paraId="5EA443BF"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The resulting intrinsic matrix with distortion corrections is:</w:t>
      </w:r>
    </w:p>
    <w:p w14:paraId="43FB6ADC" w14:textId="676FB9D5" w:rsidR="007442BD" w:rsidRPr="005204AC" w:rsidRDefault="00000000" w:rsidP="00326537">
      <w:pPr>
        <w:spacing w:after="0" w:line="240" w:lineRule="auto"/>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Distorted</m:t>
              </m:r>
            </m:sub>
          </m:sSub>
          <m:r>
            <w:rPr>
              <w:rFonts w:ascii="Cambria Math" w:eastAsia="Times New Roman" w:hAnsi="Cambria Math" w:cs="Times New Roman"/>
              <w:sz w:val="24"/>
              <w:szCs w:val="24"/>
            </w:rPr>
            <m:t xml:space="preserve">= </m:t>
          </m:r>
          <m:m>
            <m:mPr>
              <m:mcs>
                <m:mc>
                  <m:mcPr>
                    <m:count m:val="3"/>
                    <m:mcJc m:val="center"/>
                  </m:mcPr>
                </m:mc>
              </m:mcs>
              <m:ctrlPr>
                <w:rPr>
                  <w:rFonts w:ascii="Cambria Math" w:eastAsia="Times New Roman" w:hAnsi="Cambria Math" w:cs="Times New Roman"/>
                  <w:i/>
                  <w:sz w:val="24"/>
                  <w:szCs w:val="24"/>
                </w:rPr>
              </m:ctrlPr>
            </m:mPr>
            <m:mr>
              <m:e>
                <m:r>
                  <m:rPr>
                    <m:sty m:val="p"/>
                  </m:rPr>
                  <w:rPr>
                    <w:rFonts w:ascii="Cambria Math" w:hAnsi="Cambria Math" w:cs="Times New Roman"/>
                    <w:sz w:val="24"/>
                    <w:szCs w:val="24"/>
                  </w:rPr>
                  <m:t>197.8795</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m:rPr>
                    <m:sty m:val="p"/>
                  </m:rPr>
                  <w:rPr>
                    <w:rStyle w:val="mord"/>
                    <w:rFonts w:ascii="Cambria Math" w:hAnsi="Cambria Math" w:cs="Times New Roman"/>
                    <w:sz w:val="24"/>
                    <w:szCs w:val="24"/>
                  </w:rPr>
                  <m:t>-478.3390</m:t>
                </m:r>
              </m:e>
              <m:e>
                <m:r>
                  <w:rPr>
                    <w:rFonts w:ascii="Cambria Math" w:eastAsia="Times New Roman" w:hAnsi="Cambria Math" w:cs="Times New Roman"/>
                    <w:sz w:val="24"/>
                    <w:szCs w:val="24"/>
                  </w:rPr>
                  <m:t>143.8475</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661.1628</m:t>
                </m:r>
              </m:e>
              <m:e>
                <m:r>
                  <w:rPr>
                    <w:rFonts w:ascii="Cambria Math" w:eastAsia="Times New Roman" w:hAnsi="Cambria Math" w:cs="Times New Roman"/>
                    <w:sz w:val="24"/>
                    <w:szCs w:val="24"/>
                  </w:rPr>
                  <m:t>465.6367</m:t>
                </m:r>
              </m:e>
              <m:e>
                <m:r>
                  <w:rPr>
                    <w:rFonts w:ascii="Cambria Math" w:eastAsia="Times New Roman" w:hAnsi="Cambria Math" w:cs="Times New Roman"/>
                    <w:sz w:val="24"/>
                    <w:szCs w:val="24"/>
                  </w:rPr>
                  <m:t>1.0000</m:t>
                </m:r>
              </m:e>
            </m:mr>
          </m:m>
        </m:oMath>
      </m:oMathPara>
    </w:p>
    <w:p w14:paraId="32A311B5"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This matrix provides a better representation of the camera's behavior by compensating for lens-induced distortion.</w:t>
      </w:r>
    </w:p>
    <w:p w14:paraId="34EB2B8A" w14:textId="7D00A123" w:rsidR="005204AC" w:rsidRDefault="005204AC" w:rsidP="0094315B">
      <w:pPr>
        <w:spacing w:after="0" w:line="240" w:lineRule="auto"/>
        <w:jc w:val="both"/>
        <w:rPr>
          <w:rFonts w:ascii="Times New Roman" w:eastAsia="Times New Roman" w:hAnsi="Times New Roman" w:cs="Times New Roman"/>
          <w:sz w:val="24"/>
          <w:szCs w:val="24"/>
        </w:rPr>
      </w:pPr>
    </w:p>
    <w:p w14:paraId="1C32AD29" w14:textId="5F29B1AB" w:rsidR="00704B4C" w:rsidRDefault="00704B4C" w:rsidP="0094315B">
      <w:pPr>
        <w:spacing w:after="0" w:line="240" w:lineRule="auto"/>
        <w:jc w:val="both"/>
        <w:rPr>
          <w:rFonts w:ascii="Times New Roman" w:eastAsia="Times New Roman" w:hAnsi="Times New Roman" w:cs="Times New Roman"/>
          <w:sz w:val="24"/>
          <w:szCs w:val="24"/>
        </w:rPr>
      </w:pPr>
    </w:p>
    <w:p w14:paraId="5D91DAAA" w14:textId="77777777" w:rsidR="00704B4C" w:rsidRPr="005204AC" w:rsidRDefault="00704B4C" w:rsidP="0094315B">
      <w:pPr>
        <w:spacing w:after="0" w:line="240" w:lineRule="auto"/>
        <w:jc w:val="both"/>
        <w:rPr>
          <w:rFonts w:ascii="Times New Roman" w:eastAsia="Times New Roman" w:hAnsi="Times New Roman" w:cs="Times New Roman"/>
          <w:sz w:val="24"/>
          <w:szCs w:val="24"/>
        </w:rPr>
      </w:pPr>
    </w:p>
    <w:p w14:paraId="3CF21E5B"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b/>
          <w:bCs/>
          <w:sz w:val="24"/>
          <w:szCs w:val="24"/>
        </w:rPr>
      </w:pPr>
      <w:r w:rsidRPr="005204AC">
        <w:rPr>
          <w:rFonts w:ascii="Times New Roman" w:eastAsia="Times New Roman" w:hAnsi="Times New Roman" w:cs="Times New Roman"/>
          <w:b/>
          <w:bCs/>
          <w:sz w:val="24"/>
          <w:szCs w:val="24"/>
        </w:rPr>
        <w:t>2.3 Camera Position Relative to Calibration Points</w:t>
      </w:r>
    </w:p>
    <w:p w14:paraId="2F835F01"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Once we had computed the intrinsic matrix K, the camera's position relative to the calibration points was estimated. This step is important because it tells us where the camera is located in 3D space relative to the calibration pattern.</w:t>
      </w:r>
    </w:p>
    <w:p w14:paraId="5DE069F3"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Understanding the camera position is crucial for tasks like 3D reconstruction, augmented reality, and other vision applications where precise knowledge of the camera’s orientation and location is necessary.</w:t>
      </w:r>
    </w:p>
    <w:p w14:paraId="09138F8D" w14:textId="4E42E105" w:rsidR="005204AC" w:rsidRDefault="00326537" w:rsidP="00E96515">
      <w:pPr>
        <w:spacing w:after="0" w:line="240" w:lineRule="auto"/>
        <w:jc w:val="center"/>
        <w:rPr>
          <w:rFonts w:ascii="Times New Roman" w:eastAsia="Times New Roman" w:hAnsi="Times New Roman" w:cs="Times New Roman"/>
          <w:sz w:val="24"/>
          <w:szCs w:val="24"/>
        </w:rPr>
      </w:pPr>
      <w:r>
        <w:rPr>
          <w:noProof/>
        </w:rPr>
        <w:drawing>
          <wp:inline distT="0" distB="0" distL="0" distR="0" wp14:anchorId="1DCD8D86" wp14:editId="46BFFC67">
            <wp:extent cx="5943600" cy="44564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76BF6257" w14:textId="721D34A2" w:rsidR="00326537" w:rsidRPr="005204AC" w:rsidRDefault="00326537" w:rsidP="00E9651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02: Camera position relative to calibration points</w:t>
      </w:r>
    </w:p>
    <w:p w14:paraId="4E76D748" w14:textId="77777777" w:rsidR="005204AC" w:rsidRPr="005204AC" w:rsidRDefault="005204AC" w:rsidP="0094315B">
      <w:pPr>
        <w:spacing w:before="100" w:beforeAutospacing="1" w:after="100" w:afterAutospacing="1" w:line="240" w:lineRule="auto"/>
        <w:jc w:val="both"/>
        <w:outlineLvl w:val="3"/>
        <w:rPr>
          <w:rFonts w:ascii="Times New Roman" w:eastAsia="Times New Roman" w:hAnsi="Times New Roman" w:cs="Times New Roman"/>
          <w:b/>
          <w:bCs/>
          <w:sz w:val="28"/>
          <w:szCs w:val="28"/>
          <w:u w:val="single"/>
        </w:rPr>
      </w:pPr>
      <w:r w:rsidRPr="005204AC">
        <w:rPr>
          <w:rFonts w:ascii="Times New Roman" w:eastAsia="Times New Roman" w:hAnsi="Times New Roman" w:cs="Times New Roman"/>
          <w:b/>
          <w:bCs/>
          <w:sz w:val="28"/>
          <w:szCs w:val="28"/>
          <w:u w:val="single"/>
        </w:rPr>
        <w:t xml:space="preserve">3. </w:t>
      </w:r>
      <w:proofErr w:type="spellStart"/>
      <w:r w:rsidRPr="005204AC">
        <w:rPr>
          <w:rFonts w:ascii="Times New Roman" w:eastAsia="Times New Roman" w:hAnsi="Times New Roman" w:cs="Times New Roman"/>
          <w:b/>
          <w:bCs/>
          <w:sz w:val="28"/>
          <w:szCs w:val="28"/>
          <w:u w:val="single"/>
        </w:rPr>
        <w:t>Homography</w:t>
      </w:r>
      <w:proofErr w:type="spellEnd"/>
      <w:r w:rsidRPr="005204AC">
        <w:rPr>
          <w:rFonts w:ascii="Times New Roman" w:eastAsia="Times New Roman" w:hAnsi="Times New Roman" w:cs="Times New Roman"/>
          <w:b/>
          <w:bCs/>
          <w:sz w:val="28"/>
          <w:szCs w:val="28"/>
          <w:u w:val="single"/>
        </w:rPr>
        <w:t xml:space="preserve"> Estimation</w:t>
      </w:r>
    </w:p>
    <w:p w14:paraId="402DD4CD"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b/>
          <w:bCs/>
          <w:sz w:val="24"/>
          <w:szCs w:val="24"/>
        </w:rPr>
      </w:pPr>
      <w:r w:rsidRPr="005204AC">
        <w:rPr>
          <w:rFonts w:ascii="Times New Roman" w:eastAsia="Times New Roman" w:hAnsi="Times New Roman" w:cs="Times New Roman"/>
          <w:b/>
          <w:bCs/>
          <w:sz w:val="24"/>
          <w:szCs w:val="24"/>
        </w:rPr>
        <w:t xml:space="preserve">3.1 </w:t>
      </w:r>
      <w:proofErr w:type="spellStart"/>
      <w:r w:rsidRPr="005204AC">
        <w:rPr>
          <w:rFonts w:ascii="Times New Roman" w:eastAsia="Times New Roman" w:hAnsi="Times New Roman" w:cs="Times New Roman"/>
          <w:b/>
          <w:bCs/>
          <w:sz w:val="24"/>
          <w:szCs w:val="24"/>
        </w:rPr>
        <w:t>Homography</w:t>
      </w:r>
      <w:proofErr w:type="spellEnd"/>
      <w:r w:rsidRPr="005204AC">
        <w:rPr>
          <w:rFonts w:ascii="Times New Roman" w:eastAsia="Times New Roman" w:hAnsi="Times New Roman" w:cs="Times New Roman"/>
          <w:b/>
          <w:bCs/>
          <w:sz w:val="24"/>
          <w:szCs w:val="24"/>
        </w:rPr>
        <w:t xml:space="preserve"> Matrix Calculation</w:t>
      </w:r>
    </w:p>
    <w:p w14:paraId="394988AD"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lastRenderedPageBreak/>
        <w:t xml:space="preserve">After calibrating the camera, the next step was to estimate 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matrix between two images: the real-world image (e.g., a football field) and the geometry image (a schematic or model of the football field). 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matrix H is a transformation matrix that relates points in one image to corresponding points in another image.</w:t>
      </w:r>
    </w:p>
    <w:p w14:paraId="550D2445"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 xml:space="preserve">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matrix is a 3x3 matrix, and it can be used to map points from one plane to another. This is particularly useful in applications like image stitching, image rectification, and measuring real-world distances.</w:t>
      </w:r>
    </w:p>
    <w:p w14:paraId="74355995" w14:textId="4D1AEB8C" w:rsidR="005204AC" w:rsidRPr="0094315B"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 xml:space="preserve">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matrix H is defined as:</w:t>
      </w:r>
    </w:p>
    <w:p w14:paraId="1CCB4ADB" w14:textId="3E0363BD" w:rsidR="007442BD" w:rsidRPr="0094315B" w:rsidRDefault="007442BD" w:rsidP="0094315B">
      <w:pPr>
        <w:spacing w:before="100" w:beforeAutospacing="1" w:after="100" w:afterAutospacing="1" w:line="240" w:lineRule="auto"/>
        <w:jc w:val="both"/>
        <w:rPr>
          <w:rFonts w:ascii="Times New Roman" w:eastAsia="Times New Roman" w:hAnsi="Times New Roman" w:cs="Times New Roman"/>
          <w:sz w:val="24"/>
          <w:szCs w:val="24"/>
        </w:rPr>
      </w:pPr>
    </w:p>
    <w:p w14:paraId="23161BA2" w14:textId="7E7CF2C7" w:rsidR="007442BD" w:rsidRPr="005204AC" w:rsidRDefault="0094315B" w:rsidP="0094315B">
      <w:pPr>
        <w:spacing w:before="100" w:beforeAutospacing="1" w:after="100" w:afterAutospacing="1" w:line="24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H= </m:t>
          </m:r>
          <m:m>
            <m:mPr>
              <m:mcs>
                <m:mc>
                  <m:mcPr>
                    <m:count m:val="3"/>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11</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12</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13</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21</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22</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23</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31</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32</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33</m:t>
                    </m:r>
                  </m:sub>
                </m:sSub>
              </m:e>
            </m:mr>
          </m:m>
        </m:oMath>
      </m:oMathPara>
    </w:p>
    <w:p w14:paraId="3650996E" w14:textId="77777777" w:rsidR="007442BD" w:rsidRPr="0094315B" w:rsidRDefault="007442BD" w:rsidP="0094315B">
      <w:pPr>
        <w:spacing w:before="100" w:beforeAutospacing="1" w:after="100" w:afterAutospacing="1" w:line="240" w:lineRule="auto"/>
        <w:jc w:val="both"/>
        <w:rPr>
          <w:rFonts w:ascii="Times New Roman" w:eastAsia="Times New Roman" w:hAnsi="Times New Roman" w:cs="Times New Roman"/>
          <w:sz w:val="24"/>
          <w:szCs w:val="24"/>
        </w:rPr>
      </w:pPr>
    </w:p>
    <w:p w14:paraId="3C891901" w14:textId="4571B599"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 xml:space="preserve">We computed 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matrix H using the corresponding points selected from the real-world image and the geometry image.</w:t>
      </w:r>
    </w:p>
    <w:p w14:paraId="72910BD5"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 xml:space="preserve">The resulting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matrix H is:</w:t>
      </w:r>
    </w:p>
    <w:p w14:paraId="3FE1CBA1" w14:textId="44390A1A" w:rsidR="00FA02B7" w:rsidRPr="0094315B" w:rsidRDefault="0094315B" w:rsidP="00326537">
      <w:pPr>
        <w:pStyle w:val="ListParagraph"/>
        <w:spacing w:after="0" w:line="24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H= </m:t>
          </m:r>
          <m:m>
            <m:mPr>
              <m:mcs>
                <m:mc>
                  <m:mcPr>
                    <m:count m:val="3"/>
                    <m:mcJc m:val="center"/>
                  </m:mcPr>
                </m:mc>
              </m:mcs>
              <m:ctrlPr>
                <w:rPr>
                  <w:rFonts w:ascii="Cambria Math" w:eastAsia="Times New Roman" w:hAnsi="Cambria Math" w:cs="Times New Roman"/>
                  <w:i/>
                  <w:sz w:val="24"/>
                  <w:szCs w:val="24"/>
                </w:rPr>
              </m:ctrlPr>
            </m:mPr>
            <m:mr>
              <m:e>
                <m:r>
                  <m:rPr>
                    <m:sty m:val="p"/>
                  </m:rPr>
                  <w:rPr>
                    <w:rFonts w:ascii="Cambria Math" w:hAnsi="Cambria Math" w:cs="Times New Roman"/>
                    <w:sz w:val="24"/>
                    <w:szCs w:val="24"/>
                  </w:rPr>
                  <m:t>3.5013</m:t>
                </m:r>
              </m:e>
              <m:e>
                <m:r>
                  <w:rPr>
                    <w:rFonts w:ascii="Cambria Math" w:eastAsia="Times New Roman" w:hAnsi="Cambria Math" w:cs="Times New Roman"/>
                    <w:sz w:val="24"/>
                    <w:szCs w:val="24"/>
                  </w:rPr>
                  <m:t>-2.4244</m:t>
                </m:r>
              </m:e>
              <m:e>
                <m:r>
                  <w:rPr>
                    <w:rFonts w:ascii="Cambria Math" w:eastAsia="Times New Roman" w:hAnsi="Cambria Math" w:cs="Times New Roman"/>
                    <w:sz w:val="24"/>
                    <w:szCs w:val="24"/>
                  </w:rPr>
                  <m:t>857.5435</m:t>
                </m:r>
              </m:e>
            </m:mr>
            <m:mr>
              <m:e>
                <m:r>
                  <m:rPr>
                    <m:sty m:val="p"/>
                  </m:rPr>
                  <w:rPr>
                    <w:rStyle w:val="mord"/>
                    <w:rFonts w:ascii="Cambria Math" w:hAnsi="Cambria Math" w:cs="Times New Roman"/>
                    <w:sz w:val="24"/>
                    <w:szCs w:val="24"/>
                  </w:rPr>
                  <m:t>0.7048</m:t>
                </m:r>
              </m:e>
              <m:e>
                <m:r>
                  <w:rPr>
                    <w:rFonts w:ascii="Cambria Math" w:eastAsia="Times New Roman" w:hAnsi="Cambria Math" w:cs="Times New Roman"/>
                    <w:sz w:val="24"/>
                    <w:szCs w:val="24"/>
                  </w:rPr>
                  <m:t>0.6889</m:t>
                </m:r>
              </m:e>
              <m:e>
                <m:r>
                  <w:rPr>
                    <w:rFonts w:ascii="Cambria Math" w:eastAsia="Times New Roman" w:hAnsi="Cambria Math" w:cs="Times New Roman"/>
                    <w:sz w:val="24"/>
                    <w:szCs w:val="24"/>
                  </w:rPr>
                  <m:t>52.9152</m:t>
                </m:r>
              </m:e>
            </m:mr>
            <m:mr>
              <m:e>
                <m:r>
                  <w:rPr>
                    <w:rFonts w:ascii="Cambria Math" w:eastAsia="Times New Roman" w:hAnsi="Cambria Math" w:cs="Times New Roman"/>
                    <w:sz w:val="24"/>
                    <w:szCs w:val="24"/>
                  </w:rPr>
                  <m:t>0.0001</m:t>
                </m:r>
              </m:e>
              <m:e>
                <m:r>
                  <w:rPr>
                    <w:rFonts w:ascii="Cambria Math" w:eastAsia="Times New Roman" w:hAnsi="Cambria Math" w:cs="Times New Roman"/>
                    <w:sz w:val="24"/>
                    <w:szCs w:val="24"/>
                  </w:rPr>
                  <m:t>-0.00004</m:t>
                </m:r>
              </m:e>
              <m:e>
                <m:r>
                  <w:rPr>
                    <w:rFonts w:ascii="Cambria Math" w:eastAsia="Times New Roman" w:hAnsi="Cambria Math" w:cs="Times New Roman"/>
                    <w:sz w:val="24"/>
                    <w:szCs w:val="24"/>
                  </w:rPr>
                  <m:t>1.0000</m:t>
                </m:r>
              </m:e>
            </m:mr>
          </m:m>
        </m:oMath>
      </m:oMathPara>
    </w:p>
    <w:p w14:paraId="76DB3BC2" w14:textId="77777777" w:rsidR="00FA02B7" w:rsidRPr="0094315B" w:rsidRDefault="00FA02B7" w:rsidP="0094315B">
      <w:pPr>
        <w:spacing w:after="0" w:line="240" w:lineRule="auto"/>
        <w:jc w:val="both"/>
        <w:rPr>
          <w:rFonts w:ascii="Times New Roman" w:eastAsia="Times New Roman" w:hAnsi="Times New Roman" w:cs="Times New Roman"/>
          <w:sz w:val="24"/>
          <w:szCs w:val="24"/>
        </w:rPr>
      </w:pPr>
    </w:p>
    <w:p w14:paraId="63CFE271" w14:textId="77777777" w:rsidR="005204AC" w:rsidRPr="005204AC" w:rsidRDefault="005204AC" w:rsidP="0094315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The matrix H transforms points from the real-world image to the geometry image by applying scaling, rotation, and translation.</w:t>
      </w:r>
    </w:p>
    <w:p w14:paraId="5A8BCAEA" w14:textId="0BDA48F1" w:rsidR="005204AC" w:rsidRDefault="00326537" w:rsidP="0094315B">
      <w:pPr>
        <w:spacing w:after="0" w:line="240" w:lineRule="auto"/>
        <w:jc w:val="both"/>
        <w:rPr>
          <w:rFonts w:ascii="Times New Roman" w:eastAsia="Times New Roman" w:hAnsi="Times New Roman" w:cs="Times New Roman"/>
          <w:sz w:val="24"/>
          <w:szCs w:val="24"/>
        </w:rPr>
      </w:pPr>
      <w:r>
        <w:rPr>
          <w:noProof/>
        </w:rPr>
        <w:drawing>
          <wp:inline distT="0" distB="0" distL="0" distR="0" wp14:anchorId="45C82EFD" wp14:editId="3CC47C9C">
            <wp:extent cx="3020096" cy="1729455"/>
            <wp:effectExtent l="0" t="0" r="889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1821" cy="1770528"/>
                    </a:xfrm>
                    <a:prstGeom prst="rect">
                      <a:avLst/>
                    </a:prstGeom>
                    <a:noFill/>
                    <a:ln>
                      <a:noFill/>
                    </a:ln>
                  </pic:spPr>
                </pic:pic>
              </a:graphicData>
            </a:graphic>
          </wp:inline>
        </w:drawing>
      </w:r>
      <w:r>
        <w:rPr>
          <w:noProof/>
        </w:rPr>
        <w:drawing>
          <wp:inline distT="0" distB="0" distL="0" distR="0" wp14:anchorId="502CF7FA" wp14:editId="6D01BCF5">
            <wp:extent cx="2905254" cy="1725769"/>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5497" cy="1755614"/>
                    </a:xfrm>
                    <a:prstGeom prst="rect">
                      <a:avLst/>
                    </a:prstGeom>
                    <a:noFill/>
                    <a:ln>
                      <a:noFill/>
                    </a:ln>
                  </pic:spPr>
                </pic:pic>
              </a:graphicData>
            </a:graphic>
          </wp:inline>
        </w:drawing>
      </w:r>
    </w:p>
    <w:p w14:paraId="4EA8E973" w14:textId="1B35301C" w:rsidR="00326537" w:rsidRPr="005204AC" w:rsidRDefault="00326537" w:rsidP="00E9651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03: Similar point selection from real world image and field geometry</w:t>
      </w:r>
    </w:p>
    <w:p w14:paraId="3FF46B0B"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b/>
          <w:bCs/>
          <w:sz w:val="24"/>
          <w:szCs w:val="24"/>
        </w:rPr>
      </w:pPr>
      <w:r w:rsidRPr="005204AC">
        <w:rPr>
          <w:rFonts w:ascii="Times New Roman" w:eastAsia="Times New Roman" w:hAnsi="Times New Roman" w:cs="Times New Roman"/>
          <w:b/>
          <w:bCs/>
          <w:sz w:val="24"/>
          <w:szCs w:val="24"/>
        </w:rPr>
        <w:t>3.2 Distance Measurement Between Points</w:t>
      </w:r>
    </w:p>
    <w:p w14:paraId="1EBB5E63"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lastRenderedPageBreak/>
        <w:t xml:space="preserve">After computing 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matrix H, we used it to measure distances between points on the real-world image. By applying 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transformation, we could map the points onto the geometry image and compute their distances in the real world.</w:t>
      </w:r>
    </w:p>
    <w:p w14:paraId="1520CA31"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 xml:space="preserve">For example, we selected two points on the real-world image, applied 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matrix to project them onto the geometry image, and then calculated the Euclidean distance between them.</w:t>
      </w:r>
    </w:p>
    <w:p w14:paraId="25F9858E"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 xml:space="preserve">This process demonstrates how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can be used not only for transforming points between images but also for distance measurement in real-world scenarios.</w:t>
      </w:r>
    </w:p>
    <w:p w14:paraId="486FC932" w14:textId="138557A2" w:rsidR="005204AC" w:rsidRDefault="00326537" w:rsidP="00E96515">
      <w:pPr>
        <w:spacing w:after="0" w:line="240" w:lineRule="auto"/>
        <w:jc w:val="center"/>
        <w:rPr>
          <w:rFonts w:ascii="Times New Roman" w:eastAsia="Times New Roman" w:hAnsi="Times New Roman" w:cs="Times New Roman"/>
          <w:sz w:val="24"/>
          <w:szCs w:val="24"/>
        </w:rPr>
      </w:pPr>
      <w:r>
        <w:rPr>
          <w:noProof/>
        </w:rPr>
        <w:drawing>
          <wp:inline distT="0" distB="0" distL="0" distR="0" wp14:anchorId="32C936AA" wp14:editId="1BCD87B3">
            <wp:extent cx="5061397" cy="2898407"/>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69383" cy="2902980"/>
                    </a:xfrm>
                    <a:prstGeom prst="rect">
                      <a:avLst/>
                    </a:prstGeom>
                    <a:noFill/>
                    <a:ln>
                      <a:noFill/>
                    </a:ln>
                  </pic:spPr>
                </pic:pic>
              </a:graphicData>
            </a:graphic>
          </wp:inline>
        </w:drawing>
      </w:r>
    </w:p>
    <w:p w14:paraId="7D7FA715" w14:textId="1A53CD3B" w:rsidR="00326537" w:rsidRPr="005204AC" w:rsidRDefault="00326537" w:rsidP="00E9651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04: Distance measurement between two selected points using </w:t>
      </w:r>
      <w:proofErr w:type="spellStart"/>
      <w:r>
        <w:rPr>
          <w:rFonts w:ascii="Times New Roman" w:eastAsia="Times New Roman" w:hAnsi="Times New Roman" w:cs="Times New Roman"/>
          <w:sz w:val="24"/>
          <w:szCs w:val="24"/>
        </w:rPr>
        <w:t>homography</w:t>
      </w:r>
      <w:proofErr w:type="spellEnd"/>
    </w:p>
    <w:p w14:paraId="038657C3" w14:textId="77777777" w:rsidR="005204AC" w:rsidRPr="005204AC" w:rsidRDefault="005204AC" w:rsidP="0094315B">
      <w:pPr>
        <w:spacing w:before="100" w:beforeAutospacing="1" w:after="100" w:afterAutospacing="1" w:line="240" w:lineRule="auto"/>
        <w:jc w:val="both"/>
        <w:outlineLvl w:val="3"/>
        <w:rPr>
          <w:rFonts w:ascii="Times New Roman" w:eastAsia="Times New Roman" w:hAnsi="Times New Roman" w:cs="Times New Roman"/>
          <w:b/>
          <w:bCs/>
          <w:sz w:val="28"/>
          <w:szCs w:val="28"/>
          <w:u w:val="single"/>
        </w:rPr>
      </w:pPr>
      <w:r w:rsidRPr="005204AC">
        <w:rPr>
          <w:rFonts w:ascii="Times New Roman" w:eastAsia="Times New Roman" w:hAnsi="Times New Roman" w:cs="Times New Roman"/>
          <w:b/>
          <w:bCs/>
          <w:sz w:val="28"/>
          <w:szCs w:val="28"/>
          <w:u w:val="single"/>
        </w:rPr>
        <w:t>4. Conclusion</w:t>
      </w:r>
    </w:p>
    <w:p w14:paraId="53E18A16"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 xml:space="preserve">In this report, we performed camera calibration and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estimation through the following detailed steps:</w:t>
      </w:r>
    </w:p>
    <w:p w14:paraId="0E7B5B51" w14:textId="77777777" w:rsidR="005204AC" w:rsidRPr="005204AC" w:rsidRDefault="005204AC" w:rsidP="0094315B">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Camera Calibration: The intrinsic matrix K was computed using the DLT and Gold Standard methods. The Gold Standard method provided better accuracy by minimizing the reprojection error and compensating for lens distortions.</w:t>
      </w:r>
    </w:p>
    <w:p w14:paraId="2D6AE66D" w14:textId="77777777" w:rsidR="005204AC" w:rsidRPr="005204AC" w:rsidRDefault="005204AC" w:rsidP="0094315B">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Estimation: 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matrix H was computed to transform points from the real-world image to the geometry image. The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was used to measure distances between selected points, demonstrating the power of this transformation.</w:t>
      </w:r>
    </w:p>
    <w:p w14:paraId="7916BFAE" w14:textId="77777777" w:rsidR="005204AC" w:rsidRPr="005204AC" w:rsidRDefault="005204AC" w:rsidP="0094315B">
      <w:pPr>
        <w:spacing w:before="100" w:beforeAutospacing="1" w:after="100" w:afterAutospacing="1" w:line="240" w:lineRule="auto"/>
        <w:jc w:val="both"/>
        <w:rPr>
          <w:rFonts w:ascii="Times New Roman" w:eastAsia="Times New Roman" w:hAnsi="Times New Roman" w:cs="Times New Roman"/>
          <w:sz w:val="24"/>
          <w:szCs w:val="24"/>
        </w:rPr>
      </w:pPr>
      <w:r w:rsidRPr="005204AC">
        <w:rPr>
          <w:rFonts w:ascii="Times New Roman" w:eastAsia="Times New Roman" w:hAnsi="Times New Roman" w:cs="Times New Roman"/>
          <w:sz w:val="24"/>
          <w:szCs w:val="24"/>
        </w:rPr>
        <w:t xml:space="preserve">These processes are crucial for various computer vision tasks, such as 3D reconstruction, augmented reality, and image alignment. The calibration and </w:t>
      </w:r>
      <w:proofErr w:type="spellStart"/>
      <w:r w:rsidRPr="005204AC">
        <w:rPr>
          <w:rFonts w:ascii="Times New Roman" w:eastAsia="Times New Roman" w:hAnsi="Times New Roman" w:cs="Times New Roman"/>
          <w:sz w:val="24"/>
          <w:szCs w:val="24"/>
        </w:rPr>
        <w:t>homography</w:t>
      </w:r>
      <w:proofErr w:type="spellEnd"/>
      <w:r w:rsidRPr="005204AC">
        <w:rPr>
          <w:rFonts w:ascii="Times New Roman" w:eastAsia="Times New Roman" w:hAnsi="Times New Roman" w:cs="Times New Roman"/>
          <w:sz w:val="24"/>
          <w:szCs w:val="24"/>
        </w:rPr>
        <w:t xml:space="preserve"> estimation provided accurate results, enabling us to effectively map points between the real-world image and the geometry image.</w:t>
      </w:r>
    </w:p>
    <w:p w14:paraId="5646F0ED" w14:textId="77777777" w:rsidR="00743DAF" w:rsidRPr="0094315B" w:rsidRDefault="00000000" w:rsidP="0094315B">
      <w:pPr>
        <w:jc w:val="both"/>
        <w:rPr>
          <w:rFonts w:ascii="Times New Roman" w:hAnsi="Times New Roman" w:cs="Times New Roman"/>
          <w:sz w:val="24"/>
          <w:szCs w:val="24"/>
        </w:rPr>
      </w:pPr>
    </w:p>
    <w:sectPr w:rsidR="00743DAF" w:rsidRPr="0094315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0EF0F" w14:textId="77777777" w:rsidR="00DD6773" w:rsidRDefault="00DD6773" w:rsidP="00E634E2">
      <w:pPr>
        <w:spacing w:after="0" w:line="240" w:lineRule="auto"/>
      </w:pPr>
      <w:r>
        <w:separator/>
      </w:r>
    </w:p>
  </w:endnote>
  <w:endnote w:type="continuationSeparator" w:id="0">
    <w:p w14:paraId="51C6E2CD" w14:textId="77777777" w:rsidR="00DD6773" w:rsidRDefault="00DD6773" w:rsidP="00E63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9CF77" w14:textId="77777777" w:rsidR="00DD6773" w:rsidRDefault="00DD6773" w:rsidP="00E634E2">
      <w:pPr>
        <w:spacing w:after="0" w:line="240" w:lineRule="auto"/>
      </w:pPr>
      <w:r>
        <w:separator/>
      </w:r>
    </w:p>
  </w:footnote>
  <w:footnote w:type="continuationSeparator" w:id="0">
    <w:p w14:paraId="5E699C59" w14:textId="77777777" w:rsidR="00DD6773" w:rsidRDefault="00DD6773" w:rsidP="00E63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4EE11" w14:textId="54F72FDE" w:rsidR="00E634E2" w:rsidRDefault="00E634E2">
    <w:pPr>
      <w:pStyle w:val="Header"/>
    </w:pPr>
    <w:r>
      <w:t>Uc2023182290</w:t>
    </w:r>
    <w:r>
      <w:ptab w:relativeTo="margin" w:alignment="center" w:leader="none"/>
    </w:r>
    <w:r>
      <w:t>Assignment#3</w:t>
    </w:r>
    <w:r>
      <w:ptab w:relativeTo="margin" w:alignment="right" w:leader="none"/>
    </w:r>
    <w:r>
      <w:t>Hina Iqbal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05005"/>
    <w:multiLevelType w:val="multilevel"/>
    <w:tmpl w:val="07C2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37C2B"/>
    <w:multiLevelType w:val="multilevel"/>
    <w:tmpl w:val="B83A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80D5C"/>
    <w:multiLevelType w:val="multilevel"/>
    <w:tmpl w:val="8594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809E0"/>
    <w:multiLevelType w:val="multilevel"/>
    <w:tmpl w:val="F618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FB5E3E"/>
    <w:multiLevelType w:val="multilevel"/>
    <w:tmpl w:val="76E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274D42"/>
    <w:multiLevelType w:val="multilevel"/>
    <w:tmpl w:val="1ECE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60601">
    <w:abstractNumId w:val="1"/>
  </w:num>
  <w:num w:numId="2" w16cid:durableId="827211103">
    <w:abstractNumId w:val="3"/>
  </w:num>
  <w:num w:numId="3" w16cid:durableId="412969569">
    <w:abstractNumId w:val="2"/>
  </w:num>
  <w:num w:numId="4" w16cid:durableId="396906107">
    <w:abstractNumId w:val="0"/>
  </w:num>
  <w:num w:numId="5" w16cid:durableId="1953246698">
    <w:abstractNumId w:val="4"/>
  </w:num>
  <w:num w:numId="6" w16cid:durableId="486947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9AE"/>
    <w:rsid w:val="002A340D"/>
    <w:rsid w:val="00326537"/>
    <w:rsid w:val="004D10FA"/>
    <w:rsid w:val="005204AC"/>
    <w:rsid w:val="00596CA4"/>
    <w:rsid w:val="00704B4C"/>
    <w:rsid w:val="007442BD"/>
    <w:rsid w:val="007D1CEE"/>
    <w:rsid w:val="0094315B"/>
    <w:rsid w:val="009459AE"/>
    <w:rsid w:val="00B3071F"/>
    <w:rsid w:val="00DD6773"/>
    <w:rsid w:val="00E634E2"/>
    <w:rsid w:val="00E96515"/>
    <w:rsid w:val="00FA0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A1E0E"/>
  <w15:chartTrackingRefBased/>
  <w15:docId w15:val="{5D8B5FC5-D265-4D50-87AA-0AB08A2E2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4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5204A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204A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204A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204AC"/>
    <w:rPr>
      <w:rFonts w:ascii="Times New Roman" w:eastAsia="Times New Roman" w:hAnsi="Times New Roman" w:cs="Times New Roman"/>
      <w:b/>
      <w:bCs/>
      <w:sz w:val="20"/>
      <w:szCs w:val="20"/>
    </w:rPr>
  </w:style>
  <w:style w:type="character" w:styleId="Strong">
    <w:name w:val="Strong"/>
    <w:basedOn w:val="DefaultParagraphFont"/>
    <w:uiPriority w:val="22"/>
    <w:qFormat/>
    <w:rsid w:val="005204AC"/>
    <w:rPr>
      <w:b/>
      <w:bCs/>
    </w:rPr>
  </w:style>
  <w:style w:type="character" w:customStyle="1" w:styleId="katex-mathml">
    <w:name w:val="katex-mathml"/>
    <w:basedOn w:val="DefaultParagraphFont"/>
    <w:rsid w:val="005204AC"/>
  </w:style>
  <w:style w:type="character" w:customStyle="1" w:styleId="mord">
    <w:name w:val="mord"/>
    <w:basedOn w:val="DefaultParagraphFont"/>
    <w:rsid w:val="005204AC"/>
  </w:style>
  <w:style w:type="character" w:customStyle="1" w:styleId="mrel">
    <w:name w:val="mrel"/>
    <w:basedOn w:val="DefaultParagraphFont"/>
    <w:rsid w:val="005204AC"/>
  </w:style>
  <w:style w:type="character" w:customStyle="1" w:styleId="vlist-s">
    <w:name w:val="vlist-s"/>
    <w:basedOn w:val="DefaultParagraphFont"/>
    <w:rsid w:val="005204AC"/>
  </w:style>
  <w:style w:type="character" w:styleId="PlaceholderText">
    <w:name w:val="Placeholder Text"/>
    <w:basedOn w:val="DefaultParagraphFont"/>
    <w:uiPriority w:val="99"/>
    <w:semiHidden/>
    <w:rsid w:val="005204AC"/>
    <w:rPr>
      <w:color w:val="808080"/>
    </w:rPr>
  </w:style>
  <w:style w:type="paragraph" w:styleId="ListParagraph">
    <w:name w:val="List Paragraph"/>
    <w:basedOn w:val="Normal"/>
    <w:uiPriority w:val="34"/>
    <w:qFormat/>
    <w:rsid w:val="00FA02B7"/>
    <w:pPr>
      <w:ind w:left="720"/>
      <w:contextualSpacing/>
    </w:pPr>
  </w:style>
  <w:style w:type="character" w:customStyle="1" w:styleId="Heading1Char">
    <w:name w:val="Heading 1 Char"/>
    <w:basedOn w:val="DefaultParagraphFont"/>
    <w:link w:val="Heading1"/>
    <w:uiPriority w:val="9"/>
    <w:rsid w:val="00E634E2"/>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E634E2"/>
    <w:pPr>
      <w:spacing w:after="0" w:line="240" w:lineRule="auto"/>
    </w:pPr>
  </w:style>
  <w:style w:type="paragraph" w:styleId="Header">
    <w:name w:val="header"/>
    <w:basedOn w:val="Normal"/>
    <w:link w:val="HeaderChar"/>
    <w:uiPriority w:val="99"/>
    <w:unhideWhenUsed/>
    <w:rsid w:val="00E634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4E2"/>
  </w:style>
  <w:style w:type="paragraph" w:styleId="Footer">
    <w:name w:val="footer"/>
    <w:basedOn w:val="Normal"/>
    <w:link w:val="FooterChar"/>
    <w:uiPriority w:val="99"/>
    <w:unhideWhenUsed/>
    <w:rsid w:val="00E634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5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Lenovo</cp:lastModifiedBy>
  <cp:revision>4</cp:revision>
  <cp:lastPrinted>2025-05-04T07:18:00Z</cp:lastPrinted>
  <dcterms:created xsi:type="dcterms:W3CDTF">2025-05-04T07:19:00Z</dcterms:created>
  <dcterms:modified xsi:type="dcterms:W3CDTF">2025-05-04T16:29:00Z</dcterms:modified>
</cp:coreProperties>
</file>