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Day 6 Assignment 3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3. Creating a New Branch and Merging with Master: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Branch: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&lt;branch_name&gt;</w:t>
      </w:r>
      <w:r w:rsidDel="00000000" w:rsidR="00000000" w:rsidRPr="00000000">
        <w:rPr>
          <w:rtl w:val="0"/>
        </w:rPr>
        <w:t xml:space="preserve"> (creates and switches to the new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&lt;branch_name&gt;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Changes and Commit: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your files as needed for your feature or bug fix.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  <w:r w:rsidDel="00000000" w:rsidR="00000000" w:rsidRPr="00000000">
        <w:rPr>
          <w:rtl w:val="0"/>
        </w:rPr>
        <w:t xml:space="preserve"> (stage changes to files).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"&lt;message&gt;"</w:t>
      </w:r>
      <w:r w:rsidDel="00000000" w:rsidR="00000000" w:rsidRPr="00000000">
        <w:rPr>
          <w:rtl w:val="0"/>
        </w:rPr>
        <w:t xml:space="preserve"> (create a commit with a descriptive message).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Changes Back to Master: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1: Simple Merge (no conflicts):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(switch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&lt;branch_name&gt;</w:t>
      </w:r>
      <w:r w:rsidDel="00000000" w:rsidR="00000000" w:rsidRPr="00000000">
        <w:rPr>
          <w:rtl w:val="0"/>
        </w:rPr>
        <w:t xml:space="preserve"> (merge changes from your branch, resolving any conflicts if necessary).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2: Merge with Conflict Resolution (if conflicts arise):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conflicting sections in the files manually to resolve them (Git will mark these areas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&lt;&lt;&lt;&lt;&lt;&lt;&lt;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=======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&gt;&gt;&gt;&gt;&gt;&gt;&gt;</w:t>
      </w:r>
      <w:r w:rsidDel="00000000" w:rsidR="00000000" w:rsidRPr="00000000">
        <w:rPr>
          <w:rtl w:val="0"/>
        </w:rPr>
        <w:t xml:space="preserve"> markers).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&lt;resolved_file&gt;</w:t>
      </w:r>
      <w:r w:rsidDel="00000000" w:rsidR="00000000" w:rsidRPr="00000000">
        <w:rPr>
          <w:rtl w:val="0"/>
        </w:rPr>
        <w:t xml:space="preserve"> (stage the resolved file).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merge conflicts"</w:t>
      </w:r>
      <w:r w:rsidDel="00000000" w:rsidR="00000000" w:rsidRPr="00000000">
        <w:rPr>
          <w:rtl w:val="0"/>
        </w:rPr>
        <w:t xml:space="preserve"> (create a commit after resolving conflicts).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the Branch (Optional):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-d &lt;branch_name&gt;</w:t>
      </w:r>
      <w:r w:rsidDel="00000000" w:rsidR="00000000" w:rsidRPr="00000000">
        <w:rPr>
          <w:rtl w:val="0"/>
        </w:rPr>
        <w:t xml:space="preserve"> (deletes the branch only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