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793A2" w14:textId="7CF7F1B0" w:rsidR="002469DD"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5441DB33" w14:textId="252E2D9F" w:rsidR="00AD4D39" w:rsidRPr="00D25620" w:rsidRDefault="00616234" w:rsidP="004E2D13">
      <w:pPr>
        <w:spacing w:line="360" w:lineRule="auto"/>
        <w:jc w:val="center"/>
        <w:rPr>
          <w:rFonts w:ascii="Times New Roman" w:hAnsi="Times New Roman" w:cs="Times New Roman"/>
          <w:b/>
          <w:bCs/>
          <w:sz w:val="24"/>
          <w:szCs w:val="24"/>
        </w:rPr>
      </w:pPr>
      <w:r w:rsidRPr="00616234">
        <w:rPr>
          <w:rFonts w:ascii="Times New Roman" w:hAnsi="Times New Roman" w:cs="Times New Roman"/>
          <w:b/>
          <w:bCs/>
          <w:sz w:val="24"/>
          <w:szCs w:val="24"/>
        </w:rPr>
        <w:t xml:space="preserve">Perbandingan Wav2Vec2 dan Data2Vec dalam Penelusuran Ayat Al-Qur’an </w:t>
      </w:r>
      <w:r w:rsidR="008C5E9A">
        <w:rPr>
          <w:rFonts w:ascii="Times New Roman" w:hAnsi="Times New Roman" w:cs="Times New Roman"/>
          <w:b/>
          <w:bCs/>
          <w:sz w:val="24"/>
          <w:szCs w:val="24"/>
        </w:rPr>
        <w:t>Berdasarkan Fitur Laten Audio</w:t>
      </w:r>
    </w:p>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C13544" w:rsidRDefault="00051320" w:rsidP="004E2D13">
      <w:pPr>
        <w:spacing w:line="360" w:lineRule="auto"/>
        <w:jc w:val="center"/>
        <w:rPr>
          <w:rFonts w:ascii="Times New Roman" w:hAnsi="Times New Roman" w:cs="Times New Roman"/>
          <w:b/>
          <w:bCs/>
          <w:sz w:val="24"/>
          <w:szCs w:val="24"/>
          <w:lang w:val="fi-FI"/>
        </w:rPr>
      </w:pPr>
      <w:r w:rsidRPr="00C13544">
        <w:rPr>
          <w:rFonts w:ascii="Times New Roman" w:hAnsi="Times New Roman" w:cs="Times New Roman"/>
          <w:b/>
          <w:bCs/>
          <w:sz w:val="24"/>
          <w:szCs w:val="24"/>
          <w:lang w:val="fi-FI"/>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37942EC7"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141265">
        <w:rPr>
          <w:rFonts w:ascii="Times New Roman" w:eastAsia="Times New Roman" w:hAnsi="Times New Roman" w:cs="Times New Roman"/>
          <w:b/>
          <w:sz w:val="24"/>
          <w:szCs w:val="24"/>
          <w:lang w:val="en-US"/>
        </w:rPr>
        <w:t>5</w:t>
      </w:r>
    </w:p>
    <w:p w14:paraId="6FB08CDF" w14:textId="6ECADD8B" w:rsidR="002B02BD" w:rsidRPr="00D25620" w:rsidRDefault="002B02BD" w:rsidP="00203A34">
      <w:pPr>
        <w:pStyle w:val="Heading1"/>
        <w:spacing w:line="360" w:lineRule="auto"/>
        <w:rPr>
          <w:rFonts w:cs="Times New Roman"/>
          <w:szCs w:val="24"/>
          <w:lang w:val="id-ID"/>
        </w:rPr>
      </w:pPr>
      <w:bookmarkStart w:id="0" w:name="_Toc213131320"/>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4A94031D" w14:textId="45952DA6" w:rsidR="00151D39" w:rsidRDefault="00D53AB9">
          <w:pPr>
            <w:pStyle w:val="TOC1"/>
            <w:tabs>
              <w:tab w:val="right" w:leader="dot" w:pos="9016"/>
            </w:tabs>
            <w:rPr>
              <w:rFonts w:eastAsiaTheme="minorEastAsia"/>
              <w:noProof/>
              <w:kern w:val="2"/>
              <w:sz w:val="24"/>
              <w:szCs w:val="24"/>
              <w:lang w:val="en-ID" w:eastAsia="en-ID"/>
              <w14:ligatures w14:val="standardContextual"/>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213131320" w:history="1">
            <w:r w:rsidR="00151D39" w:rsidRPr="003D05BD">
              <w:rPr>
                <w:rStyle w:val="Hyperlink"/>
                <w:rFonts w:cs="Times New Roman"/>
                <w:noProof/>
              </w:rPr>
              <w:t>DAFTAR ISI</w:t>
            </w:r>
            <w:r w:rsidR="00151D39">
              <w:rPr>
                <w:noProof/>
                <w:webHidden/>
              </w:rPr>
              <w:tab/>
            </w:r>
            <w:r w:rsidR="00151D39">
              <w:rPr>
                <w:noProof/>
                <w:webHidden/>
              </w:rPr>
              <w:fldChar w:fldCharType="begin"/>
            </w:r>
            <w:r w:rsidR="00151D39">
              <w:rPr>
                <w:noProof/>
                <w:webHidden/>
              </w:rPr>
              <w:instrText xml:space="preserve"> PAGEREF _Toc213131320 \h </w:instrText>
            </w:r>
            <w:r w:rsidR="00151D39">
              <w:rPr>
                <w:noProof/>
                <w:webHidden/>
              </w:rPr>
            </w:r>
            <w:r w:rsidR="00151D39">
              <w:rPr>
                <w:noProof/>
                <w:webHidden/>
              </w:rPr>
              <w:fldChar w:fldCharType="separate"/>
            </w:r>
            <w:r w:rsidR="00151D39">
              <w:rPr>
                <w:noProof/>
                <w:webHidden/>
              </w:rPr>
              <w:t>i</w:t>
            </w:r>
            <w:r w:rsidR="00151D39">
              <w:rPr>
                <w:noProof/>
                <w:webHidden/>
              </w:rPr>
              <w:fldChar w:fldCharType="end"/>
            </w:r>
          </w:hyperlink>
        </w:p>
        <w:p w14:paraId="2B4857B0" w14:textId="6632A157" w:rsidR="00151D39" w:rsidRDefault="00151D39">
          <w:pPr>
            <w:pStyle w:val="TOC1"/>
            <w:tabs>
              <w:tab w:val="right" w:leader="dot" w:pos="9016"/>
            </w:tabs>
            <w:rPr>
              <w:rFonts w:eastAsiaTheme="minorEastAsia"/>
              <w:noProof/>
              <w:kern w:val="2"/>
              <w:sz w:val="24"/>
              <w:szCs w:val="24"/>
              <w:lang w:val="en-ID" w:eastAsia="en-ID"/>
              <w14:ligatures w14:val="standardContextual"/>
            </w:rPr>
          </w:pPr>
          <w:hyperlink w:anchor="_Toc213131321" w:history="1">
            <w:r w:rsidRPr="003D05BD">
              <w:rPr>
                <w:rStyle w:val="Hyperlink"/>
                <w:rFonts w:cs="Times New Roman"/>
                <w:bCs/>
                <w:noProof/>
              </w:rPr>
              <w:t>DAFTAR GAMBAR</w:t>
            </w:r>
            <w:r>
              <w:rPr>
                <w:noProof/>
                <w:webHidden/>
              </w:rPr>
              <w:tab/>
            </w:r>
            <w:r>
              <w:rPr>
                <w:noProof/>
                <w:webHidden/>
              </w:rPr>
              <w:fldChar w:fldCharType="begin"/>
            </w:r>
            <w:r>
              <w:rPr>
                <w:noProof/>
                <w:webHidden/>
              </w:rPr>
              <w:instrText xml:space="preserve"> PAGEREF _Toc213131321 \h </w:instrText>
            </w:r>
            <w:r>
              <w:rPr>
                <w:noProof/>
                <w:webHidden/>
              </w:rPr>
            </w:r>
            <w:r>
              <w:rPr>
                <w:noProof/>
                <w:webHidden/>
              </w:rPr>
              <w:fldChar w:fldCharType="separate"/>
            </w:r>
            <w:r>
              <w:rPr>
                <w:noProof/>
                <w:webHidden/>
              </w:rPr>
              <w:t>ii</w:t>
            </w:r>
            <w:r>
              <w:rPr>
                <w:noProof/>
                <w:webHidden/>
              </w:rPr>
              <w:fldChar w:fldCharType="end"/>
            </w:r>
          </w:hyperlink>
        </w:p>
        <w:p w14:paraId="1158C0D9" w14:textId="0A5BB580" w:rsidR="00151D39" w:rsidRDefault="00151D39">
          <w:pPr>
            <w:pStyle w:val="TOC1"/>
            <w:tabs>
              <w:tab w:val="right" w:leader="dot" w:pos="9016"/>
            </w:tabs>
            <w:rPr>
              <w:rFonts w:eastAsiaTheme="minorEastAsia"/>
              <w:noProof/>
              <w:kern w:val="2"/>
              <w:sz w:val="24"/>
              <w:szCs w:val="24"/>
              <w:lang w:val="en-ID" w:eastAsia="en-ID"/>
              <w14:ligatures w14:val="standardContextual"/>
            </w:rPr>
          </w:pPr>
          <w:hyperlink w:anchor="_Toc213131322" w:history="1">
            <w:r w:rsidRPr="003D05BD">
              <w:rPr>
                <w:rStyle w:val="Hyperlink"/>
                <w:noProof/>
              </w:rPr>
              <w:t>DAFTAR TABEL</w:t>
            </w:r>
            <w:r>
              <w:rPr>
                <w:noProof/>
                <w:webHidden/>
              </w:rPr>
              <w:tab/>
            </w:r>
            <w:r>
              <w:rPr>
                <w:noProof/>
                <w:webHidden/>
              </w:rPr>
              <w:fldChar w:fldCharType="begin"/>
            </w:r>
            <w:r>
              <w:rPr>
                <w:noProof/>
                <w:webHidden/>
              </w:rPr>
              <w:instrText xml:space="preserve"> PAGEREF _Toc213131322 \h </w:instrText>
            </w:r>
            <w:r>
              <w:rPr>
                <w:noProof/>
                <w:webHidden/>
              </w:rPr>
            </w:r>
            <w:r>
              <w:rPr>
                <w:noProof/>
                <w:webHidden/>
              </w:rPr>
              <w:fldChar w:fldCharType="separate"/>
            </w:r>
            <w:r>
              <w:rPr>
                <w:noProof/>
                <w:webHidden/>
              </w:rPr>
              <w:t>iii</w:t>
            </w:r>
            <w:r>
              <w:rPr>
                <w:noProof/>
                <w:webHidden/>
              </w:rPr>
              <w:fldChar w:fldCharType="end"/>
            </w:r>
          </w:hyperlink>
        </w:p>
        <w:p w14:paraId="14EB0A5E" w14:textId="14FCC968" w:rsidR="00151D39" w:rsidRDefault="00151D39">
          <w:pPr>
            <w:pStyle w:val="TOC1"/>
            <w:tabs>
              <w:tab w:val="right" w:leader="dot" w:pos="9016"/>
            </w:tabs>
            <w:rPr>
              <w:rFonts w:eastAsiaTheme="minorEastAsia"/>
              <w:noProof/>
              <w:kern w:val="2"/>
              <w:sz w:val="24"/>
              <w:szCs w:val="24"/>
              <w:lang w:val="en-ID" w:eastAsia="en-ID"/>
              <w14:ligatures w14:val="standardContextual"/>
            </w:rPr>
          </w:pPr>
          <w:hyperlink w:anchor="_Toc213131323" w:history="1">
            <w:r w:rsidRPr="003D05BD">
              <w:rPr>
                <w:rStyle w:val="Hyperlink"/>
                <w:rFonts w:cs="Times New Roman"/>
                <w:noProof/>
              </w:rPr>
              <w:t>PENDAHULUAN</w:t>
            </w:r>
            <w:r>
              <w:rPr>
                <w:noProof/>
                <w:webHidden/>
              </w:rPr>
              <w:tab/>
            </w:r>
            <w:r>
              <w:rPr>
                <w:noProof/>
                <w:webHidden/>
              </w:rPr>
              <w:fldChar w:fldCharType="begin"/>
            </w:r>
            <w:r>
              <w:rPr>
                <w:noProof/>
                <w:webHidden/>
              </w:rPr>
              <w:instrText xml:space="preserve"> PAGEREF _Toc213131323 \h </w:instrText>
            </w:r>
            <w:r>
              <w:rPr>
                <w:noProof/>
                <w:webHidden/>
              </w:rPr>
            </w:r>
            <w:r>
              <w:rPr>
                <w:noProof/>
                <w:webHidden/>
              </w:rPr>
              <w:fldChar w:fldCharType="separate"/>
            </w:r>
            <w:r>
              <w:rPr>
                <w:noProof/>
                <w:webHidden/>
              </w:rPr>
              <w:t>1</w:t>
            </w:r>
            <w:r>
              <w:rPr>
                <w:noProof/>
                <w:webHidden/>
              </w:rPr>
              <w:fldChar w:fldCharType="end"/>
            </w:r>
          </w:hyperlink>
        </w:p>
        <w:p w14:paraId="17F98135" w14:textId="39EC81D2"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4" w:history="1">
            <w:r w:rsidRPr="003D05BD">
              <w:rPr>
                <w:rStyle w:val="Hyperlink"/>
                <w:rFonts w:cs="Times New Roman"/>
                <w:noProof/>
              </w:rPr>
              <w:t>1.</w:t>
            </w:r>
            <w:r>
              <w:rPr>
                <w:rFonts w:eastAsiaTheme="minorEastAsia"/>
                <w:noProof/>
                <w:kern w:val="2"/>
                <w:sz w:val="24"/>
                <w:szCs w:val="24"/>
                <w:lang w:val="en-ID" w:eastAsia="en-ID"/>
                <w14:ligatures w14:val="standardContextual"/>
              </w:rPr>
              <w:tab/>
            </w:r>
            <w:r w:rsidRPr="003D05BD">
              <w:rPr>
                <w:rStyle w:val="Hyperlink"/>
                <w:rFonts w:cs="Times New Roman"/>
                <w:noProof/>
              </w:rPr>
              <w:t>Latar Belakang</w:t>
            </w:r>
            <w:r>
              <w:rPr>
                <w:noProof/>
                <w:webHidden/>
              </w:rPr>
              <w:tab/>
            </w:r>
            <w:r>
              <w:rPr>
                <w:noProof/>
                <w:webHidden/>
              </w:rPr>
              <w:fldChar w:fldCharType="begin"/>
            </w:r>
            <w:r>
              <w:rPr>
                <w:noProof/>
                <w:webHidden/>
              </w:rPr>
              <w:instrText xml:space="preserve"> PAGEREF _Toc213131324 \h </w:instrText>
            </w:r>
            <w:r>
              <w:rPr>
                <w:noProof/>
                <w:webHidden/>
              </w:rPr>
            </w:r>
            <w:r>
              <w:rPr>
                <w:noProof/>
                <w:webHidden/>
              </w:rPr>
              <w:fldChar w:fldCharType="separate"/>
            </w:r>
            <w:r>
              <w:rPr>
                <w:noProof/>
                <w:webHidden/>
              </w:rPr>
              <w:t>1</w:t>
            </w:r>
            <w:r>
              <w:rPr>
                <w:noProof/>
                <w:webHidden/>
              </w:rPr>
              <w:fldChar w:fldCharType="end"/>
            </w:r>
          </w:hyperlink>
        </w:p>
        <w:p w14:paraId="59DE858D" w14:textId="6243224C"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5" w:history="1">
            <w:r w:rsidRPr="003D05BD">
              <w:rPr>
                <w:rStyle w:val="Hyperlink"/>
                <w:rFonts w:cs="Times New Roman"/>
                <w:noProof/>
              </w:rPr>
              <w:t>2.</w:t>
            </w:r>
            <w:r>
              <w:rPr>
                <w:rFonts w:eastAsiaTheme="minorEastAsia"/>
                <w:noProof/>
                <w:kern w:val="2"/>
                <w:sz w:val="24"/>
                <w:szCs w:val="24"/>
                <w:lang w:val="en-ID" w:eastAsia="en-ID"/>
                <w14:ligatures w14:val="standardContextual"/>
              </w:rPr>
              <w:tab/>
            </w:r>
            <w:r w:rsidRPr="003D05BD">
              <w:rPr>
                <w:rStyle w:val="Hyperlink"/>
                <w:rFonts w:cs="Times New Roman"/>
                <w:noProof/>
              </w:rPr>
              <w:t>Rumusan Masalah</w:t>
            </w:r>
            <w:r>
              <w:rPr>
                <w:noProof/>
                <w:webHidden/>
              </w:rPr>
              <w:tab/>
            </w:r>
            <w:r>
              <w:rPr>
                <w:noProof/>
                <w:webHidden/>
              </w:rPr>
              <w:fldChar w:fldCharType="begin"/>
            </w:r>
            <w:r>
              <w:rPr>
                <w:noProof/>
                <w:webHidden/>
              </w:rPr>
              <w:instrText xml:space="preserve"> PAGEREF _Toc213131325 \h </w:instrText>
            </w:r>
            <w:r>
              <w:rPr>
                <w:noProof/>
                <w:webHidden/>
              </w:rPr>
            </w:r>
            <w:r>
              <w:rPr>
                <w:noProof/>
                <w:webHidden/>
              </w:rPr>
              <w:fldChar w:fldCharType="separate"/>
            </w:r>
            <w:r>
              <w:rPr>
                <w:noProof/>
                <w:webHidden/>
              </w:rPr>
              <w:t>2</w:t>
            </w:r>
            <w:r>
              <w:rPr>
                <w:noProof/>
                <w:webHidden/>
              </w:rPr>
              <w:fldChar w:fldCharType="end"/>
            </w:r>
          </w:hyperlink>
        </w:p>
        <w:p w14:paraId="48B64E02" w14:textId="248FBCFF"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6" w:history="1">
            <w:r w:rsidRPr="003D05BD">
              <w:rPr>
                <w:rStyle w:val="Hyperlink"/>
                <w:rFonts w:cs="Times New Roman"/>
                <w:noProof/>
              </w:rPr>
              <w:t>3.</w:t>
            </w:r>
            <w:r>
              <w:rPr>
                <w:rFonts w:eastAsiaTheme="minorEastAsia"/>
                <w:noProof/>
                <w:kern w:val="2"/>
                <w:sz w:val="24"/>
                <w:szCs w:val="24"/>
                <w:lang w:val="en-ID" w:eastAsia="en-ID"/>
                <w14:ligatures w14:val="standardContextual"/>
              </w:rPr>
              <w:tab/>
            </w:r>
            <w:r w:rsidRPr="003D05BD">
              <w:rPr>
                <w:rStyle w:val="Hyperlink"/>
                <w:rFonts w:cs="Times New Roman"/>
                <w:noProof/>
              </w:rPr>
              <w:t>Batasan Masalah</w:t>
            </w:r>
            <w:r>
              <w:rPr>
                <w:noProof/>
                <w:webHidden/>
              </w:rPr>
              <w:tab/>
            </w:r>
            <w:r>
              <w:rPr>
                <w:noProof/>
                <w:webHidden/>
              </w:rPr>
              <w:fldChar w:fldCharType="begin"/>
            </w:r>
            <w:r>
              <w:rPr>
                <w:noProof/>
                <w:webHidden/>
              </w:rPr>
              <w:instrText xml:space="preserve"> PAGEREF _Toc213131326 \h </w:instrText>
            </w:r>
            <w:r>
              <w:rPr>
                <w:noProof/>
                <w:webHidden/>
              </w:rPr>
            </w:r>
            <w:r>
              <w:rPr>
                <w:noProof/>
                <w:webHidden/>
              </w:rPr>
              <w:fldChar w:fldCharType="separate"/>
            </w:r>
            <w:r>
              <w:rPr>
                <w:noProof/>
                <w:webHidden/>
              </w:rPr>
              <w:t>2</w:t>
            </w:r>
            <w:r>
              <w:rPr>
                <w:noProof/>
                <w:webHidden/>
              </w:rPr>
              <w:fldChar w:fldCharType="end"/>
            </w:r>
          </w:hyperlink>
        </w:p>
        <w:p w14:paraId="14DB9020" w14:textId="27174CFA"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7" w:history="1">
            <w:r w:rsidRPr="003D05BD">
              <w:rPr>
                <w:rStyle w:val="Hyperlink"/>
                <w:rFonts w:cs="Times New Roman"/>
                <w:noProof/>
              </w:rPr>
              <w:t>4.</w:t>
            </w:r>
            <w:r>
              <w:rPr>
                <w:rFonts w:eastAsiaTheme="minorEastAsia"/>
                <w:noProof/>
                <w:kern w:val="2"/>
                <w:sz w:val="24"/>
                <w:szCs w:val="24"/>
                <w:lang w:val="en-ID" w:eastAsia="en-ID"/>
                <w14:ligatures w14:val="standardContextual"/>
              </w:rPr>
              <w:tab/>
            </w:r>
            <w:r w:rsidRPr="003D05BD">
              <w:rPr>
                <w:rStyle w:val="Hyperlink"/>
                <w:rFonts w:cs="Times New Roman"/>
                <w:noProof/>
              </w:rPr>
              <w:t>Tujuan Penelitian</w:t>
            </w:r>
            <w:r>
              <w:rPr>
                <w:noProof/>
                <w:webHidden/>
              </w:rPr>
              <w:tab/>
            </w:r>
            <w:r>
              <w:rPr>
                <w:noProof/>
                <w:webHidden/>
              </w:rPr>
              <w:fldChar w:fldCharType="begin"/>
            </w:r>
            <w:r>
              <w:rPr>
                <w:noProof/>
                <w:webHidden/>
              </w:rPr>
              <w:instrText xml:space="preserve"> PAGEREF _Toc213131327 \h </w:instrText>
            </w:r>
            <w:r>
              <w:rPr>
                <w:noProof/>
                <w:webHidden/>
              </w:rPr>
            </w:r>
            <w:r>
              <w:rPr>
                <w:noProof/>
                <w:webHidden/>
              </w:rPr>
              <w:fldChar w:fldCharType="separate"/>
            </w:r>
            <w:r>
              <w:rPr>
                <w:noProof/>
                <w:webHidden/>
              </w:rPr>
              <w:t>3</w:t>
            </w:r>
            <w:r>
              <w:rPr>
                <w:noProof/>
                <w:webHidden/>
              </w:rPr>
              <w:fldChar w:fldCharType="end"/>
            </w:r>
          </w:hyperlink>
        </w:p>
        <w:p w14:paraId="4634D698" w14:textId="0B7D6F09"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8" w:history="1">
            <w:r w:rsidRPr="003D05BD">
              <w:rPr>
                <w:rStyle w:val="Hyperlink"/>
                <w:rFonts w:cs="Times New Roman"/>
                <w:noProof/>
              </w:rPr>
              <w:t>5.</w:t>
            </w:r>
            <w:r>
              <w:rPr>
                <w:rFonts w:eastAsiaTheme="minorEastAsia"/>
                <w:noProof/>
                <w:kern w:val="2"/>
                <w:sz w:val="24"/>
                <w:szCs w:val="24"/>
                <w:lang w:val="en-ID" w:eastAsia="en-ID"/>
                <w14:ligatures w14:val="standardContextual"/>
              </w:rPr>
              <w:tab/>
            </w:r>
            <w:r w:rsidRPr="003D05BD">
              <w:rPr>
                <w:rStyle w:val="Hyperlink"/>
                <w:rFonts w:cs="Times New Roman"/>
                <w:noProof/>
              </w:rPr>
              <w:t>Manfaat Penelitian</w:t>
            </w:r>
            <w:r>
              <w:rPr>
                <w:noProof/>
                <w:webHidden/>
              </w:rPr>
              <w:tab/>
            </w:r>
            <w:r>
              <w:rPr>
                <w:noProof/>
                <w:webHidden/>
              </w:rPr>
              <w:fldChar w:fldCharType="begin"/>
            </w:r>
            <w:r>
              <w:rPr>
                <w:noProof/>
                <w:webHidden/>
              </w:rPr>
              <w:instrText xml:space="preserve"> PAGEREF _Toc213131328 \h </w:instrText>
            </w:r>
            <w:r>
              <w:rPr>
                <w:noProof/>
                <w:webHidden/>
              </w:rPr>
            </w:r>
            <w:r>
              <w:rPr>
                <w:noProof/>
                <w:webHidden/>
              </w:rPr>
              <w:fldChar w:fldCharType="separate"/>
            </w:r>
            <w:r>
              <w:rPr>
                <w:noProof/>
                <w:webHidden/>
              </w:rPr>
              <w:t>3</w:t>
            </w:r>
            <w:r>
              <w:rPr>
                <w:noProof/>
                <w:webHidden/>
              </w:rPr>
              <w:fldChar w:fldCharType="end"/>
            </w:r>
          </w:hyperlink>
        </w:p>
        <w:p w14:paraId="74195D2F" w14:textId="79DF0D00"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29" w:history="1">
            <w:r w:rsidRPr="003D05BD">
              <w:rPr>
                <w:rStyle w:val="Hyperlink"/>
                <w:rFonts w:cs="Times New Roman"/>
                <w:noProof/>
              </w:rPr>
              <w:t>6.</w:t>
            </w:r>
            <w:r>
              <w:rPr>
                <w:rFonts w:eastAsiaTheme="minorEastAsia"/>
                <w:noProof/>
                <w:kern w:val="2"/>
                <w:sz w:val="24"/>
                <w:szCs w:val="24"/>
                <w:lang w:val="en-ID" w:eastAsia="en-ID"/>
                <w14:ligatures w14:val="standardContextual"/>
              </w:rPr>
              <w:tab/>
            </w:r>
            <w:r w:rsidRPr="003D05BD">
              <w:rPr>
                <w:rStyle w:val="Hyperlink"/>
                <w:rFonts w:cs="Times New Roman"/>
                <w:i/>
                <w:noProof/>
              </w:rPr>
              <w:t>The State of The Art</w:t>
            </w:r>
            <w:r>
              <w:rPr>
                <w:noProof/>
                <w:webHidden/>
              </w:rPr>
              <w:tab/>
            </w:r>
            <w:r>
              <w:rPr>
                <w:noProof/>
                <w:webHidden/>
              </w:rPr>
              <w:fldChar w:fldCharType="begin"/>
            </w:r>
            <w:r>
              <w:rPr>
                <w:noProof/>
                <w:webHidden/>
              </w:rPr>
              <w:instrText xml:space="preserve"> PAGEREF _Toc213131329 \h </w:instrText>
            </w:r>
            <w:r>
              <w:rPr>
                <w:noProof/>
                <w:webHidden/>
              </w:rPr>
            </w:r>
            <w:r>
              <w:rPr>
                <w:noProof/>
                <w:webHidden/>
              </w:rPr>
              <w:fldChar w:fldCharType="separate"/>
            </w:r>
            <w:r>
              <w:rPr>
                <w:noProof/>
                <w:webHidden/>
              </w:rPr>
              <w:t>3</w:t>
            </w:r>
            <w:r>
              <w:rPr>
                <w:noProof/>
                <w:webHidden/>
              </w:rPr>
              <w:fldChar w:fldCharType="end"/>
            </w:r>
          </w:hyperlink>
        </w:p>
        <w:p w14:paraId="0C18B75C" w14:textId="69ECEFA4"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0" w:history="1">
            <w:r w:rsidRPr="003D05BD">
              <w:rPr>
                <w:rStyle w:val="Hyperlink"/>
                <w:rFonts w:cs="Times New Roman"/>
                <w:noProof/>
              </w:rPr>
              <w:t>7.</w:t>
            </w:r>
            <w:r>
              <w:rPr>
                <w:rFonts w:eastAsiaTheme="minorEastAsia"/>
                <w:noProof/>
                <w:kern w:val="2"/>
                <w:sz w:val="24"/>
                <w:szCs w:val="24"/>
                <w:lang w:val="en-ID" w:eastAsia="en-ID"/>
                <w14:ligatures w14:val="standardContextual"/>
              </w:rPr>
              <w:tab/>
            </w:r>
            <w:r w:rsidRPr="003D05BD">
              <w:rPr>
                <w:rStyle w:val="Hyperlink"/>
                <w:rFonts w:cs="Times New Roman"/>
                <w:noProof/>
              </w:rPr>
              <w:t>Studi Literatur</w:t>
            </w:r>
            <w:r>
              <w:rPr>
                <w:noProof/>
                <w:webHidden/>
              </w:rPr>
              <w:tab/>
            </w:r>
            <w:r>
              <w:rPr>
                <w:noProof/>
                <w:webHidden/>
              </w:rPr>
              <w:fldChar w:fldCharType="begin"/>
            </w:r>
            <w:r>
              <w:rPr>
                <w:noProof/>
                <w:webHidden/>
              </w:rPr>
              <w:instrText xml:space="preserve"> PAGEREF _Toc213131330 \h </w:instrText>
            </w:r>
            <w:r>
              <w:rPr>
                <w:noProof/>
                <w:webHidden/>
              </w:rPr>
            </w:r>
            <w:r>
              <w:rPr>
                <w:noProof/>
                <w:webHidden/>
              </w:rPr>
              <w:fldChar w:fldCharType="separate"/>
            </w:r>
            <w:r>
              <w:rPr>
                <w:noProof/>
                <w:webHidden/>
              </w:rPr>
              <w:t>17</w:t>
            </w:r>
            <w:r>
              <w:rPr>
                <w:noProof/>
                <w:webHidden/>
              </w:rPr>
              <w:fldChar w:fldCharType="end"/>
            </w:r>
          </w:hyperlink>
        </w:p>
        <w:p w14:paraId="2B3EEB76" w14:textId="6EE81455"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1" w:history="1">
            <w:r w:rsidRPr="003D05BD">
              <w:rPr>
                <w:rStyle w:val="Hyperlink"/>
                <w:rFonts w:cs="Times New Roman"/>
                <w:noProof/>
              </w:rPr>
              <w:t>A.</w:t>
            </w:r>
            <w:r>
              <w:rPr>
                <w:rFonts w:eastAsiaTheme="minorEastAsia"/>
                <w:noProof/>
                <w:kern w:val="2"/>
                <w:sz w:val="24"/>
                <w:szCs w:val="24"/>
                <w:lang w:val="en-ID" w:eastAsia="en-ID"/>
                <w14:ligatures w14:val="standardContextual"/>
              </w:rPr>
              <w:tab/>
            </w:r>
            <w:r w:rsidRPr="003D05BD">
              <w:rPr>
                <w:rStyle w:val="Hyperlink"/>
                <w:rFonts w:cs="Times New Roman"/>
                <w:noProof/>
              </w:rPr>
              <w:t>Automatic Speech Recognition (ASR)</w:t>
            </w:r>
            <w:r>
              <w:rPr>
                <w:noProof/>
                <w:webHidden/>
              </w:rPr>
              <w:tab/>
            </w:r>
            <w:r>
              <w:rPr>
                <w:noProof/>
                <w:webHidden/>
              </w:rPr>
              <w:fldChar w:fldCharType="begin"/>
            </w:r>
            <w:r>
              <w:rPr>
                <w:noProof/>
                <w:webHidden/>
              </w:rPr>
              <w:instrText xml:space="preserve"> PAGEREF _Toc213131331 \h </w:instrText>
            </w:r>
            <w:r>
              <w:rPr>
                <w:noProof/>
                <w:webHidden/>
              </w:rPr>
            </w:r>
            <w:r>
              <w:rPr>
                <w:noProof/>
                <w:webHidden/>
              </w:rPr>
              <w:fldChar w:fldCharType="separate"/>
            </w:r>
            <w:r>
              <w:rPr>
                <w:noProof/>
                <w:webHidden/>
              </w:rPr>
              <w:t>17</w:t>
            </w:r>
            <w:r>
              <w:rPr>
                <w:noProof/>
                <w:webHidden/>
              </w:rPr>
              <w:fldChar w:fldCharType="end"/>
            </w:r>
          </w:hyperlink>
        </w:p>
        <w:p w14:paraId="27DBD9B2" w14:textId="1B7C1F80"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2" w:history="1">
            <w:r w:rsidRPr="003D05BD">
              <w:rPr>
                <w:rStyle w:val="Hyperlink"/>
                <w:rFonts w:cs="Times New Roman"/>
                <w:noProof/>
              </w:rPr>
              <w:t>8.</w:t>
            </w:r>
            <w:r>
              <w:rPr>
                <w:rFonts w:eastAsiaTheme="minorEastAsia"/>
                <w:noProof/>
                <w:kern w:val="2"/>
                <w:sz w:val="24"/>
                <w:szCs w:val="24"/>
                <w:lang w:val="en-ID" w:eastAsia="en-ID"/>
                <w14:ligatures w14:val="standardContextual"/>
              </w:rPr>
              <w:tab/>
            </w:r>
            <w:r w:rsidRPr="003D05BD">
              <w:rPr>
                <w:rStyle w:val="Hyperlink"/>
                <w:rFonts w:cs="Times New Roman"/>
                <w:noProof/>
              </w:rPr>
              <w:t>Metode Penelitian</w:t>
            </w:r>
            <w:r>
              <w:rPr>
                <w:noProof/>
                <w:webHidden/>
              </w:rPr>
              <w:tab/>
            </w:r>
            <w:r>
              <w:rPr>
                <w:noProof/>
                <w:webHidden/>
              </w:rPr>
              <w:fldChar w:fldCharType="begin"/>
            </w:r>
            <w:r>
              <w:rPr>
                <w:noProof/>
                <w:webHidden/>
              </w:rPr>
              <w:instrText xml:space="preserve"> PAGEREF _Toc213131332 \h </w:instrText>
            </w:r>
            <w:r>
              <w:rPr>
                <w:noProof/>
                <w:webHidden/>
              </w:rPr>
            </w:r>
            <w:r>
              <w:rPr>
                <w:noProof/>
                <w:webHidden/>
              </w:rPr>
              <w:fldChar w:fldCharType="separate"/>
            </w:r>
            <w:r>
              <w:rPr>
                <w:noProof/>
                <w:webHidden/>
              </w:rPr>
              <w:t>17</w:t>
            </w:r>
            <w:r>
              <w:rPr>
                <w:noProof/>
                <w:webHidden/>
              </w:rPr>
              <w:fldChar w:fldCharType="end"/>
            </w:r>
          </w:hyperlink>
        </w:p>
        <w:p w14:paraId="383B549C" w14:textId="0BDD2177"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3" w:history="1">
            <w:r w:rsidRPr="003D05BD">
              <w:rPr>
                <w:rStyle w:val="Hyperlink"/>
                <w:rFonts w:cs="Times New Roman"/>
                <w:noProof/>
              </w:rPr>
              <w:t>1.</w:t>
            </w:r>
            <w:r>
              <w:rPr>
                <w:rFonts w:eastAsiaTheme="minorEastAsia"/>
                <w:noProof/>
                <w:kern w:val="2"/>
                <w:sz w:val="24"/>
                <w:szCs w:val="24"/>
                <w:lang w:val="en-ID" w:eastAsia="en-ID"/>
                <w14:ligatures w14:val="standardContextual"/>
              </w:rPr>
              <w:tab/>
            </w:r>
            <w:r w:rsidRPr="003D05BD">
              <w:rPr>
                <w:rStyle w:val="Hyperlink"/>
                <w:rFonts w:cs="Times New Roman"/>
                <w:noProof/>
              </w:rPr>
              <w:t>Perumusan Masalah</w:t>
            </w:r>
            <w:r>
              <w:rPr>
                <w:noProof/>
                <w:webHidden/>
              </w:rPr>
              <w:tab/>
            </w:r>
            <w:r>
              <w:rPr>
                <w:noProof/>
                <w:webHidden/>
              </w:rPr>
              <w:fldChar w:fldCharType="begin"/>
            </w:r>
            <w:r>
              <w:rPr>
                <w:noProof/>
                <w:webHidden/>
              </w:rPr>
              <w:instrText xml:space="preserve"> PAGEREF _Toc213131333 \h </w:instrText>
            </w:r>
            <w:r>
              <w:rPr>
                <w:noProof/>
                <w:webHidden/>
              </w:rPr>
            </w:r>
            <w:r>
              <w:rPr>
                <w:noProof/>
                <w:webHidden/>
              </w:rPr>
              <w:fldChar w:fldCharType="separate"/>
            </w:r>
            <w:r>
              <w:rPr>
                <w:noProof/>
                <w:webHidden/>
              </w:rPr>
              <w:t>18</w:t>
            </w:r>
            <w:r>
              <w:rPr>
                <w:noProof/>
                <w:webHidden/>
              </w:rPr>
              <w:fldChar w:fldCharType="end"/>
            </w:r>
          </w:hyperlink>
        </w:p>
        <w:p w14:paraId="5729C16F" w14:textId="3181BEDD"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4" w:history="1">
            <w:r w:rsidRPr="003D05BD">
              <w:rPr>
                <w:rStyle w:val="Hyperlink"/>
                <w:rFonts w:cs="Times New Roman"/>
                <w:noProof/>
              </w:rPr>
              <w:t>2.</w:t>
            </w:r>
            <w:r>
              <w:rPr>
                <w:rFonts w:eastAsiaTheme="minorEastAsia"/>
                <w:noProof/>
                <w:kern w:val="2"/>
                <w:sz w:val="24"/>
                <w:szCs w:val="24"/>
                <w:lang w:val="en-ID" w:eastAsia="en-ID"/>
                <w14:ligatures w14:val="standardContextual"/>
              </w:rPr>
              <w:tab/>
            </w:r>
            <w:r w:rsidRPr="003D05BD">
              <w:rPr>
                <w:rStyle w:val="Hyperlink"/>
                <w:rFonts w:cs="Times New Roman"/>
                <w:noProof/>
                <w:lang w:val="en-US"/>
              </w:rPr>
              <w:t>Studi literatur</w:t>
            </w:r>
            <w:r>
              <w:rPr>
                <w:noProof/>
                <w:webHidden/>
              </w:rPr>
              <w:tab/>
            </w:r>
            <w:r>
              <w:rPr>
                <w:noProof/>
                <w:webHidden/>
              </w:rPr>
              <w:fldChar w:fldCharType="begin"/>
            </w:r>
            <w:r>
              <w:rPr>
                <w:noProof/>
                <w:webHidden/>
              </w:rPr>
              <w:instrText xml:space="preserve"> PAGEREF _Toc213131334 \h </w:instrText>
            </w:r>
            <w:r>
              <w:rPr>
                <w:noProof/>
                <w:webHidden/>
              </w:rPr>
            </w:r>
            <w:r>
              <w:rPr>
                <w:noProof/>
                <w:webHidden/>
              </w:rPr>
              <w:fldChar w:fldCharType="separate"/>
            </w:r>
            <w:r>
              <w:rPr>
                <w:noProof/>
                <w:webHidden/>
              </w:rPr>
              <w:t>18</w:t>
            </w:r>
            <w:r>
              <w:rPr>
                <w:noProof/>
                <w:webHidden/>
              </w:rPr>
              <w:fldChar w:fldCharType="end"/>
            </w:r>
          </w:hyperlink>
        </w:p>
        <w:p w14:paraId="77EE9437" w14:textId="348B67E6"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5" w:history="1">
            <w:r w:rsidRPr="003D05BD">
              <w:rPr>
                <w:rStyle w:val="Hyperlink"/>
                <w:rFonts w:cs="Times New Roman"/>
                <w:noProof/>
                <w:lang w:val="en-US"/>
              </w:rPr>
              <w:t>3.</w:t>
            </w:r>
            <w:r>
              <w:rPr>
                <w:rFonts w:eastAsiaTheme="minorEastAsia"/>
                <w:noProof/>
                <w:kern w:val="2"/>
                <w:sz w:val="24"/>
                <w:szCs w:val="24"/>
                <w:lang w:val="en-ID" w:eastAsia="en-ID"/>
                <w14:ligatures w14:val="standardContextual"/>
              </w:rPr>
              <w:tab/>
            </w:r>
            <w:r w:rsidRPr="003D05BD">
              <w:rPr>
                <w:rStyle w:val="Hyperlink"/>
                <w:rFonts w:cs="Times New Roman"/>
                <w:noProof/>
                <w:lang w:val="en-US"/>
              </w:rPr>
              <w:t>Pengumpulan dataset</w:t>
            </w:r>
            <w:r>
              <w:rPr>
                <w:noProof/>
                <w:webHidden/>
              </w:rPr>
              <w:tab/>
            </w:r>
            <w:r>
              <w:rPr>
                <w:noProof/>
                <w:webHidden/>
              </w:rPr>
              <w:fldChar w:fldCharType="begin"/>
            </w:r>
            <w:r>
              <w:rPr>
                <w:noProof/>
                <w:webHidden/>
              </w:rPr>
              <w:instrText xml:space="preserve"> PAGEREF _Toc213131335 \h </w:instrText>
            </w:r>
            <w:r>
              <w:rPr>
                <w:noProof/>
                <w:webHidden/>
              </w:rPr>
            </w:r>
            <w:r>
              <w:rPr>
                <w:noProof/>
                <w:webHidden/>
              </w:rPr>
              <w:fldChar w:fldCharType="separate"/>
            </w:r>
            <w:r>
              <w:rPr>
                <w:noProof/>
                <w:webHidden/>
              </w:rPr>
              <w:t>19</w:t>
            </w:r>
            <w:r>
              <w:rPr>
                <w:noProof/>
                <w:webHidden/>
              </w:rPr>
              <w:fldChar w:fldCharType="end"/>
            </w:r>
          </w:hyperlink>
        </w:p>
        <w:p w14:paraId="16B8FA78" w14:textId="034D88D9"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6" w:history="1">
            <w:r w:rsidRPr="003D05BD">
              <w:rPr>
                <w:rStyle w:val="Hyperlink"/>
                <w:rFonts w:cs="Times New Roman"/>
                <w:noProof/>
                <w:lang w:val="en-US"/>
              </w:rPr>
              <w:t>4.</w:t>
            </w:r>
            <w:r>
              <w:rPr>
                <w:rFonts w:eastAsiaTheme="minorEastAsia"/>
                <w:noProof/>
                <w:kern w:val="2"/>
                <w:sz w:val="24"/>
                <w:szCs w:val="24"/>
                <w:lang w:val="en-ID" w:eastAsia="en-ID"/>
                <w14:ligatures w14:val="standardContextual"/>
              </w:rPr>
              <w:tab/>
            </w:r>
            <w:r w:rsidRPr="003D05BD">
              <w:rPr>
                <w:rStyle w:val="Hyperlink"/>
                <w:rFonts w:cs="Times New Roman"/>
                <w:noProof/>
                <w:lang w:val="en-US"/>
              </w:rPr>
              <w:t>Pre-processing data</w:t>
            </w:r>
            <w:r>
              <w:rPr>
                <w:noProof/>
                <w:webHidden/>
              </w:rPr>
              <w:tab/>
            </w:r>
            <w:r>
              <w:rPr>
                <w:noProof/>
                <w:webHidden/>
              </w:rPr>
              <w:fldChar w:fldCharType="begin"/>
            </w:r>
            <w:r>
              <w:rPr>
                <w:noProof/>
                <w:webHidden/>
              </w:rPr>
              <w:instrText xml:space="preserve"> PAGEREF _Toc213131336 \h </w:instrText>
            </w:r>
            <w:r>
              <w:rPr>
                <w:noProof/>
                <w:webHidden/>
              </w:rPr>
            </w:r>
            <w:r>
              <w:rPr>
                <w:noProof/>
                <w:webHidden/>
              </w:rPr>
              <w:fldChar w:fldCharType="separate"/>
            </w:r>
            <w:r>
              <w:rPr>
                <w:noProof/>
                <w:webHidden/>
              </w:rPr>
              <w:t>19</w:t>
            </w:r>
            <w:r>
              <w:rPr>
                <w:noProof/>
                <w:webHidden/>
              </w:rPr>
              <w:fldChar w:fldCharType="end"/>
            </w:r>
          </w:hyperlink>
        </w:p>
        <w:p w14:paraId="516D8411" w14:textId="7BE1C21B"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7" w:history="1">
            <w:r w:rsidRPr="003D05BD">
              <w:rPr>
                <w:rStyle w:val="Hyperlink"/>
                <w:rFonts w:cs="Times New Roman"/>
                <w:noProof/>
                <w:lang w:val="en-US"/>
              </w:rPr>
              <w:t>5.</w:t>
            </w:r>
            <w:r>
              <w:rPr>
                <w:rFonts w:eastAsiaTheme="minorEastAsia"/>
                <w:noProof/>
                <w:kern w:val="2"/>
                <w:sz w:val="24"/>
                <w:szCs w:val="24"/>
                <w:lang w:val="en-ID" w:eastAsia="en-ID"/>
                <w14:ligatures w14:val="standardContextual"/>
              </w:rPr>
              <w:tab/>
            </w:r>
            <w:r w:rsidRPr="003D05BD">
              <w:rPr>
                <w:rStyle w:val="Hyperlink"/>
                <w:rFonts w:cs="Times New Roman"/>
                <w:noProof/>
                <w:lang w:val="en-US"/>
              </w:rPr>
              <w:t>Ekstrasi Representasi</w:t>
            </w:r>
            <w:r>
              <w:rPr>
                <w:noProof/>
                <w:webHidden/>
              </w:rPr>
              <w:tab/>
            </w:r>
            <w:r>
              <w:rPr>
                <w:noProof/>
                <w:webHidden/>
              </w:rPr>
              <w:fldChar w:fldCharType="begin"/>
            </w:r>
            <w:r>
              <w:rPr>
                <w:noProof/>
                <w:webHidden/>
              </w:rPr>
              <w:instrText xml:space="preserve"> PAGEREF _Toc213131337 \h </w:instrText>
            </w:r>
            <w:r>
              <w:rPr>
                <w:noProof/>
                <w:webHidden/>
              </w:rPr>
            </w:r>
            <w:r>
              <w:rPr>
                <w:noProof/>
                <w:webHidden/>
              </w:rPr>
              <w:fldChar w:fldCharType="separate"/>
            </w:r>
            <w:r>
              <w:rPr>
                <w:noProof/>
                <w:webHidden/>
              </w:rPr>
              <w:t>19</w:t>
            </w:r>
            <w:r>
              <w:rPr>
                <w:noProof/>
                <w:webHidden/>
              </w:rPr>
              <w:fldChar w:fldCharType="end"/>
            </w:r>
          </w:hyperlink>
        </w:p>
        <w:p w14:paraId="71705C09" w14:textId="264E352B" w:rsidR="00151D39" w:rsidRDefault="00151D39">
          <w:pPr>
            <w:pStyle w:val="TOC2"/>
            <w:tabs>
              <w:tab w:val="left" w:pos="720"/>
              <w:tab w:val="right" w:leader="dot" w:pos="9016"/>
            </w:tabs>
            <w:rPr>
              <w:rFonts w:eastAsiaTheme="minorEastAsia"/>
              <w:noProof/>
              <w:kern w:val="2"/>
              <w:sz w:val="24"/>
              <w:szCs w:val="24"/>
              <w:lang w:val="en-ID" w:eastAsia="en-ID"/>
              <w14:ligatures w14:val="standardContextual"/>
            </w:rPr>
          </w:pPr>
          <w:hyperlink w:anchor="_Toc213131338" w:history="1">
            <w:r w:rsidRPr="003D05BD">
              <w:rPr>
                <w:rStyle w:val="Hyperlink"/>
                <w:rFonts w:cs="Times New Roman"/>
                <w:noProof/>
              </w:rPr>
              <w:t>6.</w:t>
            </w:r>
            <w:r>
              <w:rPr>
                <w:rFonts w:eastAsiaTheme="minorEastAsia"/>
                <w:noProof/>
                <w:kern w:val="2"/>
                <w:sz w:val="24"/>
                <w:szCs w:val="24"/>
                <w:lang w:val="en-ID" w:eastAsia="en-ID"/>
                <w14:ligatures w14:val="standardContextual"/>
              </w:rPr>
              <w:tab/>
            </w:r>
            <w:r w:rsidRPr="003D05BD">
              <w:rPr>
                <w:rStyle w:val="Hyperlink"/>
                <w:rFonts w:cs="Times New Roman"/>
                <w:noProof/>
              </w:rPr>
              <w:t>Proses pencarian semantik</w:t>
            </w:r>
            <w:r>
              <w:rPr>
                <w:noProof/>
                <w:webHidden/>
              </w:rPr>
              <w:tab/>
            </w:r>
            <w:r>
              <w:rPr>
                <w:noProof/>
                <w:webHidden/>
              </w:rPr>
              <w:fldChar w:fldCharType="begin"/>
            </w:r>
            <w:r>
              <w:rPr>
                <w:noProof/>
                <w:webHidden/>
              </w:rPr>
              <w:instrText xml:space="preserve"> PAGEREF _Toc213131338 \h </w:instrText>
            </w:r>
            <w:r>
              <w:rPr>
                <w:noProof/>
                <w:webHidden/>
              </w:rPr>
            </w:r>
            <w:r>
              <w:rPr>
                <w:noProof/>
                <w:webHidden/>
              </w:rPr>
              <w:fldChar w:fldCharType="separate"/>
            </w:r>
            <w:r>
              <w:rPr>
                <w:noProof/>
                <w:webHidden/>
              </w:rPr>
              <w:t>20</w:t>
            </w:r>
            <w:r>
              <w:rPr>
                <w:noProof/>
                <w:webHidden/>
              </w:rPr>
              <w:fldChar w:fldCharType="end"/>
            </w:r>
          </w:hyperlink>
        </w:p>
        <w:p w14:paraId="7E87B9A1" w14:textId="24A3F7E7" w:rsidR="00151D39" w:rsidRDefault="00151D39">
          <w:pPr>
            <w:pStyle w:val="TOC1"/>
            <w:tabs>
              <w:tab w:val="right" w:leader="dot" w:pos="9016"/>
            </w:tabs>
            <w:rPr>
              <w:rFonts w:eastAsiaTheme="minorEastAsia"/>
              <w:noProof/>
              <w:kern w:val="2"/>
              <w:sz w:val="24"/>
              <w:szCs w:val="24"/>
              <w:lang w:val="en-ID" w:eastAsia="en-ID"/>
              <w14:ligatures w14:val="standardContextual"/>
            </w:rPr>
          </w:pPr>
          <w:hyperlink w:anchor="_Toc213131339" w:history="1">
            <w:r w:rsidRPr="003D05BD">
              <w:rPr>
                <w:rStyle w:val="Hyperlink"/>
                <w:rFonts w:cs="Times New Roman"/>
                <w:noProof/>
              </w:rPr>
              <w:t>DAFTAR PUSTAKA</w:t>
            </w:r>
            <w:r>
              <w:rPr>
                <w:noProof/>
                <w:webHidden/>
              </w:rPr>
              <w:tab/>
            </w:r>
            <w:r>
              <w:rPr>
                <w:noProof/>
                <w:webHidden/>
              </w:rPr>
              <w:fldChar w:fldCharType="begin"/>
            </w:r>
            <w:r>
              <w:rPr>
                <w:noProof/>
                <w:webHidden/>
              </w:rPr>
              <w:instrText xml:space="preserve"> PAGEREF _Toc213131339 \h </w:instrText>
            </w:r>
            <w:r>
              <w:rPr>
                <w:noProof/>
                <w:webHidden/>
              </w:rPr>
            </w:r>
            <w:r>
              <w:rPr>
                <w:noProof/>
                <w:webHidden/>
              </w:rPr>
              <w:fldChar w:fldCharType="separate"/>
            </w:r>
            <w:r>
              <w:rPr>
                <w:noProof/>
                <w:webHidden/>
              </w:rPr>
              <w:t>21</w:t>
            </w:r>
            <w:r>
              <w:rPr>
                <w:noProof/>
                <w:webHidden/>
              </w:rPr>
              <w:fldChar w:fldCharType="end"/>
            </w:r>
          </w:hyperlink>
        </w:p>
        <w:p w14:paraId="41840FD0" w14:textId="37E95923"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5F0916B1" w14:textId="77777777" w:rsidR="00203A34" w:rsidRDefault="00203A34" w:rsidP="0087462C"/>
    <w:p w14:paraId="127B4927" w14:textId="77777777" w:rsidR="00203A34" w:rsidRDefault="00203A34" w:rsidP="0087462C"/>
    <w:p w14:paraId="71D1AB58" w14:textId="77777777" w:rsidR="00203A34" w:rsidRDefault="00203A34" w:rsidP="0087462C"/>
    <w:p w14:paraId="27B1DA04" w14:textId="77777777" w:rsidR="00B67523" w:rsidRDefault="00203A34" w:rsidP="00B67523">
      <w:pPr>
        <w:pStyle w:val="Heading1"/>
        <w:spacing w:line="360" w:lineRule="auto"/>
        <w:rPr>
          <w:noProof/>
        </w:rPr>
      </w:pPr>
      <w:bookmarkStart w:id="1" w:name="_Toc213131321"/>
      <w:r w:rsidRPr="00905673">
        <w:rPr>
          <w:rFonts w:cs="Times New Roman"/>
          <w:b w:val="0"/>
          <w:bCs/>
          <w:szCs w:val="24"/>
          <w:lang w:val="id-ID"/>
        </w:rPr>
        <w:lastRenderedPageBreak/>
        <w:t xml:space="preserve">DAFTAR </w:t>
      </w:r>
      <w:r w:rsidRPr="00905673">
        <w:rPr>
          <w:rFonts w:cs="Times New Roman"/>
          <w:b w:val="0"/>
          <w:bCs/>
          <w:szCs w:val="24"/>
        </w:rPr>
        <w:t>GAMBAR</w:t>
      </w:r>
      <w:bookmarkEnd w:id="1"/>
      <w:r w:rsidR="00B67523">
        <w:rPr>
          <w:rFonts w:cs="Times New Roman"/>
          <w:bCs/>
          <w:szCs w:val="24"/>
        </w:rPr>
        <w:fldChar w:fldCharType="begin"/>
      </w:r>
      <w:r w:rsidR="00B67523">
        <w:rPr>
          <w:rFonts w:cs="Times New Roman"/>
          <w:bCs/>
          <w:szCs w:val="24"/>
        </w:rPr>
        <w:instrText xml:space="preserve"> TOC \h \z \c "Gambar" </w:instrText>
      </w:r>
      <w:r w:rsidR="00B67523">
        <w:rPr>
          <w:rFonts w:cs="Times New Roman"/>
          <w:bCs/>
          <w:szCs w:val="24"/>
        </w:rPr>
        <w:fldChar w:fldCharType="separate"/>
      </w:r>
    </w:p>
    <w:p w14:paraId="6D0594BB" w14:textId="3D1D4FC1" w:rsidR="00B67523" w:rsidRDefault="00B67523">
      <w:pPr>
        <w:pStyle w:val="TableofFigures"/>
        <w:tabs>
          <w:tab w:val="right" w:leader="dot" w:pos="9016"/>
        </w:tabs>
        <w:rPr>
          <w:rFonts w:asciiTheme="minorHAnsi" w:eastAsiaTheme="minorEastAsia" w:hAnsiTheme="minorHAnsi"/>
          <w:noProof/>
          <w:kern w:val="2"/>
          <w:szCs w:val="24"/>
          <w:lang w:val="en-ID" w:eastAsia="en-ID"/>
          <w14:ligatures w14:val="standardContextual"/>
        </w:rPr>
      </w:pPr>
      <w:hyperlink w:anchor="_Toc213132313" w:history="1">
        <w:r w:rsidRPr="004B0660">
          <w:rPr>
            <w:rStyle w:val="Hyperlink"/>
            <w:rFonts w:cs="Times New Roman"/>
            <w:noProof/>
          </w:rPr>
          <w:t>Gambar 1 Kerangka Pemikiran</w:t>
        </w:r>
        <w:r>
          <w:rPr>
            <w:noProof/>
            <w:webHidden/>
          </w:rPr>
          <w:tab/>
        </w:r>
        <w:r>
          <w:rPr>
            <w:noProof/>
            <w:webHidden/>
          </w:rPr>
          <w:fldChar w:fldCharType="begin"/>
        </w:r>
        <w:r>
          <w:rPr>
            <w:noProof/>
            <w:webHidden/>
          </w:rPr>
          <w:instrText xml:space="preserve"> PAGEREF _Toc213132313 \h </w:instrText>
        </w:r>
        <w:r>
          <w:rPr>
            <w:noProof/>
            <w:webHidden/>
          </w:rPr>
        </w:r>
        <w:r>
          <w:rPr>
            <w:noProof/>
            <w:webHidden/>
          </w:rPr>
          <w:fldChar w:fldCharType="separate"/>
        </w:r>
        <w:r>
          <w:rPr>
            <w:noProof/>
            <w:webHidden/>
          </w:rPr>
          <w:t>16</w:t>
        </w:r>
        <w:r>
          <w:rPr>
            <w:noProof/>
            <w:webHidden/>
          </w:rPr>
          <w:fldChar w:fldCharType="end"/>
        </w:r>
      </w:hyperlink>
    </w:p>
    <w:p w14:paraId="0A27BC81" w14:textId="3D2B77BA" w:rsidR="00B67523" w:rsidRDefault="00B67523">
      <w:pPr>
        <w:pStyle w:val="TableofFigures"/>
        <w:tabs>
          <w:tab w:val="right" w:leader="dot" w:pos="9016"/>
        </w:tabs>
        <w:rPr>
          <w:rFonts w:asciiTheme="minorHAnsi" w:eastAsiaTheme="minorEastAsia" w:hAnsiTheme="minorHAnsi"/>
          <w:noProof/>
          <w:kern w:val="2"/>
          <w:szCs w:val="24"/>
          <w:lang w:val="en-ID" w:eastAsia="en-ID"/>
          <w14:ligatures w14:val="standardContextual"/>
        </w:rPr>
      </w:pPr>
      <w:hyperlink w:anchor="_Toc213132314" w:history="1">
        <w:r w:rsidRPr="004B0660">
          <w:rPr>
            <w:rStyle w:val="Hyperlink"/>
            <w:rFonts w:cs="Times New Roman"/>
            <w:noProof/>
          </w:rPr>
          <w:t>Gambar 2 Metode Penelitian</w:t>
        </w:r>
        <w:r>
          <w:rPr>
            <w:noProof/>
            <w:webHidden/>
          </w:rPr>
          <w:tab/>
        </w:r>
        <w:r>
          <w:rPr>
            <w:noProof/>
            <w:webHidden/>
          </w:rPr>
          <w:fldChar w:fldCharType="begin"/>
        </w:r>
        <w:r>
          <w:rPr>
            <w:noProof/>
            <w:webHidden/>
          </w:rPr>
          <w:instrText xml:space="preserve"> PAGEREF _Toc213132314 \h </w:instrText>
        </w:r>
        <w:r>
          <w:rPr>
            <w:noProof/>
            <w:webHidden/>
          </w:rPr>
        </w:r>
        <w:r>
          <w:rPr>
            <w:noProof/>
            <w:webHidden/>
          </w:rPr>
          <w:fldChar w:fldCharType="separate"/>
        </w:r>
        <w:r>
          <w:rPr>
            <w:noProof/>
            <w:webHidden/>
          </w:rPr>
          <w:t>18</w:t>
        </w:r>
        <w:r>
          <w:rPr>
            <w:noProof/>
            <w:webHidden/>
          </w:rPr>
          <w:fldChar w:fldCharType="end"/>
        </w:r>
      </w:hyperlink>
    </w:p>
    <w:p w14:paraId="5BF73C12" w14:textId="67439B83" w:rsidR="00203A34" w:rsidRDefault="00B67523" w:rsidP="00B67523">
      <w:pPr>
        <w:pStyle w:val="Heading1"/>
        <w:spacing w:line="360" w:lineRule="auto"/>
        <w:rPr>
          <w:rFonts w:cs="Times New Roman"/>
          <w:szCs w:val="24"/>
        </w:rPr>
      </w:pPr>
      <w:r>
        <w:rPr>
          <w:rFonts w:cs="Times New Roman"/>
          <w:bCs/>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Default="006E11B0" w:rsidP="006E11B0">
      <w:pPr>
        <w:pStyle w:val="Heading1"/>
      </w:pPr>
      <w:bookmarkStart w:id="2" w:name="_Toc213131322"/>
      <w:r w:rsidRPr="006E11B0">
        <w:lastRenderedPageBreak/>
        <w:t>DAFTAR TABEL</w:t>
      </w:r>
      <w:bookmarkEnd w:id="2"/>
    </w:p>
    <w:p w14:paraId="650951EC" w14:textId="77777777" w:rsidR="00151D39" w:rsidRPr="00151D39" w:rsidRDefault="00151D39" w:rsidP="00151D39">
      <w:pPr>
        <w:rPr>
          <w:lang w:val="en-US"/>
        </w:rPr>
      </w:pPr>
    </w:p>
    <w:p w14:paraId="76F9BFC3" w14:textId="1CE7E60C" w:rsidR="00151D39" w:rsidRDefault="00151D39">
      <w:pPr>
        <w:pStyle w:val="TableofFigures"/>
        <w:tabs>
          <w:tab w:val="right" w:leader="dot" w:pos="9016"/>
        </w:tabs>
        <w:rPr>
          <w:rFonts w:asciiTheme="minorHAnsi" w:eastAsiaTheme="minorEastAsia" w:hAnsiTheme="minorHAnsi"/>
          <w:noProof/>
          <w:kern w:val="2"/>
          <w:szCs w:val="24"/>
          <w:lang w:val="en-ID" w:eastAsia="en-ID"/>
          <w14:ligatures w14:val="standardContextual"/>
        </w:rPr>
      </w:pPr>
      <w:r>
        <w:rPr>
          <w:rFonts w:cs="Times New Roman"/>
          <w:szCs w:val="24"/>
          <w:lang w:val="en-US"/>
        </w:rPr>
        <w:fldChar w:fldCharType="begin"/>
      </w:r>
      <w:r>
        <w:rPr>
          <w:rFonts w:cs="Times New Roman"/>
          <w:szCs w:val="24"/>
          <w:lang w:val="en-US"/>
        </w:rPr>
        <w:instrText xml:space="preserve"> TOC \h \z \c "Table" </w:instrText>
      </w:r>
      <w:r>
        <w:rPr>
          <w:rFonts w:cs="Times New Roman"/>
          <w:szCs w:val="24"/>
          <w:lang w:val="en-US"/>
        </w:rPr>
        <w:fldChar w:fldCharType="separate"/>
      </w:r>
      <w:hyperlink w:anchor="_Toc213131565" w:history="1">
        <w:r w:rsidRPr="00587090">
          <w:rPr>
            <w:rStyle w:val="Hyperlink"/>
            <w:rFonts w:cs="Times New Roman"/>
            <w:noProof/>
          </w:rPr>
          <w:t>Tabel 1 State of the art</w:t>
        </w:r>
        <w:r>
          <w:rPr>
            <w:noProof/>
            <w:webHidden/>
          </w:rPr>
          <w:tab/>
        </w:r>
        <w:r>
          <w:rPr>
            <w:noProof/>
            <w:webHidden/>
          </w:rPr>
          <w:fldChar w:fldCharType="begin"/>
        </w:r>
        <w:r>
          <w:rPr>
            <w:noProof/>
            <w:webHidden/>
          </w:rPr>
          <w:instrText xml:space="preserve"> PAGEREF _Toc213131565 \h </w:instrText>
        </w:r>
        <w:r>
          <w:rPr>
            <w:noProof/>
            <w:webHidden/>
          </w:rPr>
        </w:r>
        <w:r>
          <w:rPr>
            <w:noProof/>
            <w:webHidden/>
          </w:rPr>
          <w:fldChar w:fldCharType="separate"/>
        </w:r>
        <w:r>
          <w:rPr>
            <w:noProof/>
            <w:webHidden/>
          </w:rPr>
          <w:t>8</w:t>
        </w:r>
        <w:r>
          <w:rPr>
            <w:noProof/>
            <w:webHidden/>
          </w:rPr>
          <w:fldChar w:fldCharType="end"/>
        </w:r>
      </w:hyperlink>
    </w:p>
    <w:p w14:paraId="68E93879" w14:textId="663E8A48" w:rsidR="006E11B0" w:rsidRPr="006E11B0" w:rsidRDefault="00151D39"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B43887B" w:rsidR="002B02BD" w:rsidRPr="00D25620" w:rsidRDefault="002B02BD" w:rsidP="00D42CC6">
      <w:pPr>
        <w:pStyle w:val="Heading1"/>
        <w:spacing w:line="360" w:lineRule="auto"/>
        <w:rPr>
          <w:rFonts w:cs="Times New Roman"/>
          <w:szCs w:val="24"/>
          <w:lang w:val="id-ID"/>
        </w:rPr>
      </w:pPr>
      <w:bookmarkStart w:id="3" w:name="_Toc213131323"/>
      <w:r w:rsidRPr="00D25620">
        <w:rPr>
          <w:rFonts w:cs="Times New Roman"/>
          <w:szCs w:val="24"/>
          <w:lang w:val="id-ID"/>
        </w:rPr>
        <w:lastRenderedPageBreak/>
        <w:t>PENDAHULUAN</w:t>
      </w:r>
      <w:bookmarkEnd w:id="3"/>
    </w:p>
    <w:p w14:paraId="69597BBE" w14:textId="79766F9B" w:rsidR="00B00F69" w:rsidRPr="00FB2909" w:rsidRDefault="002B02BD" w:rsidP="00FB2909">
      <w:pPr>
        <w:pStyle w:val="Heading2"/>
        <w:spacing w:line="360" w:lineRule="auto"/>
        <w:jc w:val="both"/>
        <w:rPr>
          <w:rFonts w:cs="Times New Roman"/>
          <w:szCs w:val="24"/>
        </w:rPr>
      </w:pPr>
      <w:bookmarkStart w:id="4" w:name="_Toc213131324"/>
      <w:r w:rsidRPr="00D25620">
        <w:rPr>
          <w:rFonts w:cs="Times New Roman"/>
          <w:szCs w:val="24"/>
        </w:rPr>
        <w:t>Latar Belakang</w:t>
      </w:r>
      <w:bookmarkEnd w:id="4"/>
    </w:p>
    <w:p w14:paraId="12B81963" w14:textId="64C2D58B" w:rsidR="00692D8D" w:rsidRDefault="0029554B" w:rsidP="00692D8D">
      <w:pPr>
        <w:spacing w:line="360" w:lineRule="auto"/>
        <w:ind w:left="720" w:firstLine="720"/>
        <w:jc w:val="both"/>
        <w:rPr>
          <w:rFonts w:ascii="Times New Roman" w:hAnsi="Times New Roman" w:cs="Times New Roman"/>
          <w:sz w:val="24"/>
          <w:szCs w:val="24"/>
        </w:rPr>
      </w:pPr>
      <w:r w:rsidRPr="0029554B">
        <w:rPr>
          <w:rFonts w:ascii="Times New Roman" w:hAnsi="Times New Roman" w:cs="Times New Roman"/>
          <w:sz w:val="24"/>
          <w:szCs w:val="24"/>
        </w:rPr>
        <w:t>Perkembangan teknologi modern telah memengaruhi metode tradisional dalam penghafalan Al-Qur’an, mendorong munculnya pendekatan berbasis digital yang mengintegrasikan kemajuan dalam audio</w:t>
      </w:r>
      <w:r w:rsidR="0056262C">
        <w:rPr>
          <w:rFonts w:ascii="Times New Roman" w:hAnsi="Times New Roman" w:cs="Times New Roman"/>
          <w:sz w:val="24"/>
          <w:szCs w:val="24"/>
        </w:rPr>
        <w:t xml:space="preserve"> dan</w:t>
      </w:r>
      <w:r w:rsidRPr="0029554B">
        <w:rPr>
          <w:rFonts w:ascii="Times New Roman" w:hAnsi="Times New Roman" w:cs="Times New Roman"/>
          <w:sz w:val="24"/>
          <w:szCs w:val="24"/>
        </w:rPr>
        <w:t xml:space="preserve"> kecerdasan buatan.</w:t>
      </w:r>
      <w:r w:rsidR="00353631">
        <w:rPr>
          <w:rFonts w:ascii="Times New Roman" w:hAnsi="Times New Roman" w:cs="Times New Roman"/>
          <w:sz w:val="24"/>
          <w:szCs w:val="24"/>
        </w:rPr>
        <w:t xml:space="preserve"> </w:t>
      </w:r>
      <w:r w:rsidR="00353631" w:rsidRPr="00353631">
        <w:rPr>
          <w:rFonts w:ascii="Times New Roman" w:hAnsi="Times New Roman" w:cs="Times New Roman"/>
          <w:sz w:val="24"/>
          <w:szCs w:val="24"/>
        </w:rPr>
        <w:t xml:space="preserve">Keterbatasan waktu dan tantangan pengalih perhatian dalam era kontemporer menjadikan proses hafalan mandiri memerlukan dukungan sistem cerdas </w:t>
      </w:r>
      <w:r w:rsidR="008914D9">
        <w:rPr>
          <w:rFonts w:ascii="Times New Roman" w:hAnsi="Times New Roman" w:cs="Times New Roman"/>
          <w:sz w:val="24"/>
          <w:szCs w:val="24"/>
        </w:rPr>
        <w:fldChar w:fldCharType="begin"/>
      </w:r>
      <w:r w:rsidR="008914D9">
        <w:rPr>
          <w:rFonts w:ascii="Times New Roman" w:hAnsi="Times New Roman" w:cs="Times New Roman"/>
          <w:sz w:val="24"/>
          <w:szCs w:val="24"/>
        </w:rPr>
        <w:instrText xml:space="preserve"> ADDIN ZOTERO_ITEM CSL_CITATION {"citationID":"6pDtZoRe","properties":{"formattedCitation":"[1]","plainCitation":"[1]","noteIndex":0},"citationItems":[{"id":1,"uris":["http://zotero.org/users/local/Hk47Hz5P/items/HTH59SAC"],"itemData":{"id":1,"type":"article-journal","container-title":"Digital Business","DOI":"10.1016/j.digbus.2022.100051","ISSN":"26669544","issue":"1","journalAbbreviation":"Digital Business","language":"en","page":"100051","source":"DOI.org (Crossref)","title":"Mindful work and mindful technology: Redressing digital distraction in knowledge work","title-short":"Mindful work and mindful technology","volume":"3","author":[{"family":"Jarrahi","given":"Mohammad Hossein"},{"family":"Blyth","given":"Dorothy Lee"},{"family":"Goray","given":"Cami"}],"issued":{"date-parts":[["2023",6]]}}}],"schema":"https://github.com/citation-style-language/schema/raw/master/csl-citation.json"} </w:instrText>
      </w:r>
      <w:r w:rsidR="008914D9">
        <w:rPr>
          <w:rFonts w:ascii="Times New Roman" w:hAnsi="Times New Roman" w:cs="Times New Roman"/>
          <w:sz w:val="24"/>
          <w:szCs w:val="24"/>
        </w:rPr>
        <w:fldChar w:fldCharType="separate"/>
      </w:r>
      <w:r w:rsidR="008914D9" w:rsidRPr="008914D9">
        <w:rPr>
          <w:rFonts w:ascii="Times New Roman" w:hAnsi="Times New Roman" w:cs="Times New Roman"/>
          <w:sz w:val="24"/>
        </w:rPr>
        <w:t>[1]</w:t>
      </w:r>
      <w:r w:rsidR="008914D9">
        <w:rPr>
          <w:rFonts w:ascii="Times New Roman" w:hAnsi="Times New Roman" w:cs="Times New Roman"/>
          <w:sz w:val="24"/>
          <w:szCs w:val="24"/>
        </w:rPr>
        <w:fldChar w:fldCharType="end"/>
      </w:r>
      <w:r w:rsidR="00692D8D" w:rsidRPr="00692D8D">
        <w:rPr>
          <w:rFonts w:ascii="Times New Roman" w:hAnsi="Times New Roman" w:cs="Times New Roman"/>
          <w:sz w:val="24"/>
          <w:szCs w:val="24"/>
        </w:rPr>
        <w:t xml:space="preserve"> </w:t>
      </w:r>
      <w:r w:rsidR="00692D8D">
        <w:rPr>
          <w:rFonts w:ascii="Times New Roman" w:hAnsi="Times New Roman" w:cs="Times New Roman"/>
          <w:sz w:val="24"/>
          <w:szCs w:val="24"/>
        </w:rPr>
        <w:fldChar w:fldCharType="begin"/>
      </w:r>
      <w:r w:rsidR="00526C53">
        <w:rPr>
          <w:rFonts w:ascii="Times New Roman" w:hAnsi="Times New Roman" w:cs="Times New Roman"/>
          <w:sz w:val="24"/>
          <w:szCs w:val="24"/>
        </w:rPr>
        <w:instrText xml:space="preserve"> ADDIN ZOTERO_ITEM CSL_CITATION {"citationID":"5MuPhlri","properties":{"formattedCitation":"[2]","plainCitation":"[2]","noteIndex":0},"citationItems":[{"id":"LDMwugJI/HCHOBuS9","uris":["http://zotero.org/users/local/1xQafZjB/items/J8N8AQPH"],"itemData":{"id":1,"type":"article-journal","abstract":"Memorizing the Qur'an in the digital era presents complex challenges and requires appropriate methodologies. With the increasing dominance of information technology, Qur'an learners face various issues such as distractions from gadgets, declining interest in oral traditions, and psychological challenges due to lifestyle changes. However, there are approaches available to address these challenges, including utilizing technology as an aid, creating supportive environments, and strengthening motivation and self-discipline. By applying the right methodologies, Qur'an learners are expected to maintain the tradition of memorizing the Qur'an effectively and relevantly in this digital age.","container-title":"Al Furqan: Jurnal Ilmu Al Quran dan Tafsir","DOI":"10.58518/alfurqon.v7i1.2436","ISSN":"2656-6877, 2621-5438","issue":"1","journalAbbreviation":"Al Furqan: JIAT","license":"https://creativecommons.org/licenses/by-sa/4.0/","page":"1-17","source":"DOI.org (Crossref)","title":"Menghafal Al Qur`an Di Era Digital: Problematis Dan Metodologis.","title-short":"Menghafal Al Qur`an Di Era Digital","volume":"7","author":[{"family":"Imam Sofii","given":"Moh. Akib"}],"issued":{"date-parts":[["2024",6,19]]}}}],"schema":"https://github.com/citation-style-language/schema/raw/master/csl-citation.json"} </w:instrText>
      </w:r>
      <w:r w:rsidR="00692D8D">
        <w:rPr>
          <w:rFonts w:ascii="Times New Roman" w:hAnsi="Times New Roman" w:cs="Times New Roman"/>
          <w:sz w:val="24"/>
          <w:szCs w:val="24"/>
        </w:rPr>
        <w:fldChar w:fldCharType="separate"/>
      </w:r>
      <w:r w:rsidR="008914D9" w:rsidRPr="008914D9">
        <w:rPr>
          <w:rFonts w:ascii="Times New Roman" w:hAnsi="Times New Roman" w:cs="Times New Roman"/>
          <w:sz w:val="24"/>
        </w:rPr>
        <w:t>[2]</w:t>
      </w:r>
      <w:r w:rsidR="00692D8D">
        <w:rPr>
          <w:rFonts w:ascii="Times New Roman" w:hAnsi="Times New Roman" w:cs="Times New Roman"/>
          <w:sz w:val="24"/>
          <w:szCs w:val="24"/>
        </w:rPr>
        <w:fldChar w:fldCharType="end"/>
      </w:r>
      <w:r w:rsidR="00692D8D" w:rsidRPr="00692D8D">
        <w:rPr>
          <w:rFonts w:ascii="Times New Roman" w:hAnsi="Times New Roman" w:cs="Times New Roman"/>
          <w:sz w:val="24"/>
          <w:szCs w:val="24"/>
        </w:rPr>
        <w:t>.</w:t>
      </w:r>
    </w:p>
    <w:p w14:paraId="60F88880" w14:textId="777D2B45" w:rsidR="00173ECF" w:rsidRDefault="00173ECF"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Penerapan teknologi seperti </w:t>
      </w:r>
      <w:proofErr w:type="spellStart"/>
      <w:r w:rsidRPr="00173ECF">
        <w:rPr>
          <w:rFonts w:ascii="Times New Roman" w:hAnsi="Times New Roman" w:cs="Times New Roman"/>
          <w:i/>
          <w:iCs/>
          <w:sz w:val="24"/>
          <w:szCs w:val="24"/>
        </w:rPr>
        <w:t>Automatic</w:t>
      </w:r>
      <w:proofErr w:type="spellEnd"/>
      <w:r w:rsidRPr="00173ECF">
        <w:rPr>
          <w:rFonts w:ascii="Times New Roman" w:hAnsi="Times New Roman" w:cs="Times New Roman"/>
          <w:i/>
          <w:iCs/>
          <w:sz w:val="24"/>
          <w:szCs w:val="24"/>
        </w:rPr>
        <w:t xml:space="preserve"> </w:t>
      </w:r>
      <w:proofErr w:type="spellStart"/>
      <w:r w:rsidRPr="00173ECF">
        <w:rPr>
          <w:rFonts w:ascii="Times New Roman" w:hAnsi="Times New Roman" w:cs="Times New Roman"/>
          <w:i/>
          <w:iCs/>
          <w:sz w:val="24"/>
          <w:szCs w:val="24"/>
        </w:rPr>
        <w:t>Speech</w:t>
      </w:r>
      <w:proofErr w:type="spellEnd"/>
      <w:r w:rsidRPr="00173ECF">
        <w:rPr>
          <w:rFonts w:ascii="Times New Roman" w:hAnsi="Times New Roman" w:cs="Times New Roman"/>
          <w:i/>
          <w:iCs/>
          <w:sz w:val="24"/>
          <w:szCs w:val="24"/>
        </w:rPr>
        <w:t xml:space="preserve"> </w:t>
      </w:r>
      <w:proofErr w:type="spellStart"/>
      <w:r w:rsidRPr="00173ECF">
        <w:rPr>
          <w:rFonts w:ascii="Times New Roman" w:hAnsi="Times New Roman" w:cs="Times New Roman"/>
          <w:i/>
          <w:iCs/>
          <w:sz w:val="24"/>
          <w:szCs w:val="24"/>
        </w:rPr>
        <w:t>Recognition</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(ASR) telah </w:t>
      </w:r>
      <w:proofErr w:type="spellStart"/>
      <w:r>
        <w:rPr>
          <w:rFonts w:ascii="Times New Roman" w:hAnsi="Times New Roman" w:cs="Times New Roman"/>
          <w:sz w:val="24"/>
          <w:szCs w:val="24"/>
        </w:rPr>
        <w:t>terbuktu</w:t>
      </w:r>
      <w:proofErr w:type="spellEnd"/>
      <w:r>
        <w:rPr>
          <w:rFonts w:ascii="Times New Roman" w:hAnsi="Times New Roman" w:cs="Times New Roman"/>
          <w:sz w:val="24"/>
          <w:szCs w:val="24"/>
        </w:rPr>
        <w:t xml:space="preserve"> efektif. Penelitian sebelumnya, seperti yang </w:t>
      </w:r>
      <w:proofErr w:type="spellStart"/>
      <w:r>
        <w:rPr>
          <w:rFonts w:ascii="Times New Roman" w:hAnsi="Times New Roman" w:cs="Times New Roman"/>
          <w:sz w:val="24"/>
          <w:szCs w:val="24"/>
        </w:rPr>
        <w:t>ditunjukan</w:t>
      </w:r>
      <w:proofErr w:type="spellEnd"/>
      <w:r>
        <w:rPr>
          <w:rFonts w:ascii="Times New Roman" w:hAnsi="Times New Roman" w:cs="Times New Roman"/>
          <w:sz w:val="24"/>
          <w:szCs w:val="24"/>
        </w:rPr>
        <w:t xml:space="preserve"> oleh </w:t>
      </w:r>
      <w:proofErr w:type="spellStart"/>
      <w:r>
        <w:rPr>
          <w:rFonts w:ascii="Times New Roman" w:hAnsi="Times New Roman" w:cs="Times New Roman"/>
          <w:sz w:val="24"/>
          <w:szCs w:val="24"/>
        </w:rPr>
        <w:t>Shaklawoon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al</w:t>
      </w:r>
      <w:proofErr w:type="spellEnd"/>
      <w:r w:rsidR="00C643B4">
        <w:rPr>
          <w:rFonts w:ascii="Times New Roman" w:hAnsi="Times New Roman" w:cs="Times New Roman"/>
          <w:sz w:val="24"/>
          <w:szCs w:val="24"/>
        </w:rPr>
        <w:t xml:space="preserve"> </w:t>
      </w:r>
      <w:r w:rsidR="00C643B4">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{"citationID":"wpK3Q6rI","properties":{"formattedCitation":"[3], [4]","plainCitation":"[3], [4]","dontUpdate":true,"noteIndex":0},"citationItems":[{"id":12,"uris":["http://zotero.org/users/local/Hk47Hz5P/items/PK2QMA9D"],"itemData":{"id":12,"type":"book","title":"Monitoring the memorization of the Holy Qur'an based on Speech Recognition and NLP Techniques","author":[{"family":"Shaklawoon","given":"Omar"},{"family":"Shafter","given":"Ali"},{"family":"Abuzaraida","given":"Mustafa"},{"family":"Zeki","given":"Akram"},{"family":"Mahmod","given":"Zainab"}],"issued":{"date-parts":[["2023",12,28]]}}},{"id":4,"uris":["http://zotero.org/users/local/Hk47Hz5P/items/HST9WRHT"],"itemData":{"id":4,"type":"article-journal","issue":"2","language":"en","source":"Zotero","title":"A Systematic Literature Review (SLR) on Quranic Memorization: Benefits, Methods, and Innovations","volume":"6","author":[{"family":"Mutathahirin","given":"Mutathahirin"},{"family":"Jaafar","given":"Azhar"},{"family":"Kamaruzaman","given":"Nur Rasyidah"}]}}],"schema":"https://github.com/citation-style-language/schema/raw/master/csl-citation.json"} </w:instrText>
      </w:r>
      <w:r w:rsidR="00C643B4">
        <w:rPr>
          <w:rFonts w:ascii="Times New Roman" w:hAnsi="Times New Roman" w:cs="Times New Roman"/>
          <w:sz w:val="24"/>
          <w:szCs w:val="24"/>
        </w:rPr>
        <w:fldChar w:fldCharType="separate"/>
      </w:r>
      <w:r w:rsidR="00C643B4" w:rsidRPr="00C643B4">
        <w:rPr>
          <w:rFonts w:ascii="Times New Roman" w:hAnsi="Times New Roman" w:cs="Times New Roman"/>
          <w:sz w:val="24"/>
        </w:rPr>
        <w:t>[3]</w:t>
      </w:r>
      <w:r w:rsidR="00C643B4">
        <w:rPr>
          <w:rFonts w:ascii="Times New Roman" w:hAnsi="Times New Roman" w:cs="Times New Roman"/>
          <w:sz w:val="24"/>
        </w:rPr>
        <w:t xml:space="preserve"> </w:t>
      </w:r>
      <w:r w:rsidR="00C643B4" w:rsidRPr="00C643B4">
        <w:rPr>
          <w:rFonts w:ascii="Times New Roman" w:hAnsi="Times New Roman" w:cs="Times New Roman"/>
          <w:sz w:val="24"/>
        </w:rPr>
        <w:t>[4]</w:t>
      </w:r>
      <w:r w:rsidR="00C643B4">
        <w:rPr>
          <w:rFonts w:ascii="Times New Roman" w:hAnsi="Times New Roman" w:cs="Times New Roman"/>
          <w:sz w:val="24"/>
          <w:szCs w:val="24"/>
        </w:rPr>
        <w:fldChar w:fldCharType="end"/>
      </w:r>
      <w:r w:rsidR="00793E8C">
        <w:rPr>
          <w:rFonts w:ascii="Times New Roman" w:hAnsi="Times New Roman" w:cs="Times New Roman"/>
          <w:sz w:val="24"/>
          <w:szCs w:val="24"/>
        </w:rPr>
        <w:t>, berhasil mengembangkan sistem yang mendeteksi kesalah</w:t>
      </w:r>
      <w:r w:rsidR="00795B31">
        <w:rPr>
          <w:rFonts w:ascii="Times New Roman" w:hAnsi="Times New Roman" w:cs="Times New Roman"/>
          <w:sz w:val="24"/>
          <w:szCs w:val="24"/>
        </w:rPr>
        <w:t>an</w:t>
      </w:r>
      <w:r w:rsidR="00793E8C">
        <w:rPr>
          <w:rFonts w:ascii="Times New Roman" w:hAnsi="Times New Roman" w:cs="Times New Roman"/>
          <w:sz w:val="24"/>
          <w:szCs w:val="24"/>
        </w:rPr>
        <w:t xml:space="preserve"> dalam urutan ayat dan pengucapan dengan mengukur </w:t>
      </w:r>
      <w:r w:rsidR="00793E8C" w:rsidRPr="00793E8C">
        <w:rPr>
          <w:rFonts w:ascii="Times New Roman" w:hAnsi="Times New Roman" w:cs="Times New Roman"/>
          <w:i/>
          <w:iCs/>
          <w:sz w:val="24"/>
          <w:szCs w:val="24"/>
        </w:rPr>
        <w:t xml:space="preserve">Word </w:t>
      </w:r>
      <w:proofErr w:type="spellStart"/>
      <w:r w:rsidR="00793E8C" w:rsidRPr="00793E8C">
        <w:rPr>
          <w:rFonts w:ascii="Times New Roman" w:hAnsi="Times New Roman" w:cs="Times New Roman"/>
          <w:i/>
          <w:iCs/>
          <w:sz w:val="24"/>
          <w:szCs w:val="24"/>
        </w:rPr>
        <w:t>Error</w:t>
      </w:r>
      <w:proofErr w:type="spellEnd"/>
      <w:r w:rsidR="00793E8C" w:rsidRPr="00793E8C">
        <w:rPr>
          <w:rFonts w:ascii="Times New Roman" w:hAnsi="Times New Roman" w:cs="Times New Roman"/>
          <w:i/>
          <w:iCs/>
          <w:sz w:val="24"/>
          <w:szCs w:val="24"/>
        </w:rPr>
        <w:t xml:space="preserve"> Rate</w:t>
      </w:r>
      <w:r w:rsidR="00793E8C">
        <w:rPr>
          <w:rFonts w:ascii="Times New Roman" w:hAnsi="Times New Roman" w:cs="Times New Roman"/>
          <w:i/>
          <w:iCs/>
          <w:sz w:val="24"/>
          <w:szCs w:val="24"/>
        </w:rPr>
        <w:t xml:space="preserve"> </w:t>
      </w:r>
      <w:r w:rsidR="00793E8C">
        <w:rPr>
          <w:rFonts w:ascii="Times New Roman" w:hAnsi="Times New Roman" w:cs="Times New Roman"/>
          <w:sz w:val="24"/>
          <w:szCs w:val="24"/>
        </w:rPr>
        <w:t xml:space="preserve">(WER) dan </w:t>
      </w:r>
      <w:proofErr w:type="spellStart"/>
      <w:r w:rsidR="00793E8C" w:rsidRPr="00793E8C">
        <w:rPr>
          <w:rFonts w:ascii="Times New Roman" w:hAnsi="Times New Roman" w:cs="Times New Roman"/>
          <w:i/>
          <w:iCs/>
          <w:sz w:val="24"/>
          <w:szCs w:val="24"/>
        </w:rPr>
        <w:t>Character</w:t>
      </w:r>
      <w:proofErr w:type="spellEnd"/>
      <w:r w:rsidR="00793E8C" w:rsidRPr="00793E8C">
        <w:rPr>
          <w:rFonts w:ascii="Times New Roman" w:hAnsi="Times New Roman" w:cs="Times New Roman"/>
          <w:i/>
          <w:iCs/>
          <w:sz w:val="24"/>
          <w:szCs w:val="24"/>
        </w:rPr>
        <w:t xml:space="preserve"> </w:t>
      </w:r>
      <w:proofErr w:type="spellStart"/>
      <w:r w:rsidR="00793E8C" w:rsidRPr="00793E8C">
        <w:rPr>
          <w:rFonts w:ascii="Times New Roman" w:hAnsi="Times New Roman" w:cs="Times New Roman"/>
          <w:i/>
          <w:iCs/>
          <w:sz w:val="24"/>
          <w:szCs w:val="24"/>
        </w:rPr>
        <w:t>Error</w:t>
      </w:r>
      <w:proofErr w:type="spellEnd"/>
      <w:r w:rsidR="00793E8C" w:rsidRPr="00793E8C">
        <w:rPr>
          <w:rFonts w:ascii="Times New Roman" w:hAnsi="Times New Roman" w:cs="Times New Roman"/>
          <w:i/>
          <w:iCs/>
          <w:sz w:val="24"/>
          <w:szCs w:val="24"/>
        </w:rPr>
        <w:t xml:space="preserve"> Rate</w:t>
      </w:r>
      <w:r w:rsidR="00793E8C">
        <w:rPr>
          <w:rFonts w:ascii="Times New Roman" w:hAnsi="Times New Roman" w:cs="Times New Roman"/>
          <w:sz w:val="24"/>
          <w:szCs w:val="24"/>
        </w:rPr>
        <w:t xml:space="preserve"> (CER)</w:t>
      </w:r>
      <w:r w:rsidR="00795B31">
        <w:rPr>
          <w:rFonts w:ascii="Times New Roman" w:hAnsi="Times New Roman" w:cs="Times New Roman"/>
          <w:sz w:val="24"/>
          <w:szCs w:val="24"/>
        </w:rPr>
        <w:t xml:space="preserve"> dan hasilnya dengan kedua </w:t>
      </w:r>
      <w:proofErr w:type="spellStart"/>
      <w:r w:rsidR="00795B31">
        <w:rPr>
          <w:rFonts w:ascii="Times New Roman" w:hAnsi="Times New Roman" w:cs="Times New Roman"/>
          <w:sz w:val="24"/>
          <w:szCs w:val="24"/>
        </w:rPr>
        <w:t>metriks</w:t>
      </w:r>
      <w:proofErr w:type="spellEnd"/>
      <w:r w:rsidR="00795B31">
        <w:rPr>
          <w:rFonts w:ascii="Times New Roman" w:hAnsi="Times New Roman" w:cs="Times New Roman"/>
          <w:sz w:val="24"/>
          <w:szCs w:val="24"/>
        </w:rPr>
        <w:t xml:space="preserve"> tersebut telah dicapai angka yang kecil.</w:t>
      </w:r>
      <w:r w:rsidR="00CB0A07">
        <w:rPr>
          <w:rFonts w:ascii="Times New Roman" w:hAnsi="Times New Roman" w:cs="Times New Roman"/>
          <w:sz w:val="24"/>
          <w:szCs w:val="24"/>
        </w:rPr>
        <w:t xml:space="preserve"> Inovasi yang telah dilakukan, banyak yang mengadopsi metodologi </w:t>
      </w:r>
      <w:proofErr w:type="spellStart"/>
      <w:r w:rsidR="00CB0A07" w:rsidRPr="00CB0A07">
        <w:rPr>
          <w:rFonts w:ascii="Times New Roman" w:hAnsi="Times New Roman" w:cs="Times New Roman"/>
          <w:i/>
          <w:iCs/>
          <w:sz w:val="24"/>
          <w:szCs w:val="24"/>
        </w:rPr>
        <w:t>deep</w:t>
      </w:r>
      <w:proofErr w:type="spellEnd"/>
      <w:r w:rsidR="00CB0A07" w:rsidRPr="00CB0A07">
        <w:rPr>
          <w:rFonts w:ascii="Times New Roman" w:hAnsi="Times New Roman" w:cs="Times New Roman"/>
          <w:i/>
          <w:iCs/>
          <w:sz w:val="24"/>
          <w:szCs w:val="24"/>
        </w:rPr>
        <w:t xml:space="preserve"> </w:t>
      </w:r>
      <w:proofErr w:type="spellStart"/>
      <w:r w:rsidR="00CB0A07" w:rsidRPr="00CB0A07">
        <w:rPr>
          <w:rFonts w:ascii="Times New Roman" w:hAnsi="Times New Roman" w:cs="Times New Roman"/>
          <w:i/>
          <w:iCs/>
          <w:sz w:val="24"/>
          <w:szCs w:val="24"/>
        </w:rPr>
        <w:t>learning</w:t>
      </w:r>
      <w:proofErr w:type="spellEnd"/>
      <w:r w:rsidR="00CB0A07" w:rsidRPr="00CB0A07">
        <w:rPr>
          <w:rFonts w:ascii="Times New Roman" w:hAnsi="Times New Roman" w:cs="Times New Roman"/>
          <w:i/>
          <w:iCs/>
          <w:sz w:val="24"/>
          <w:szCs w:val="24"/>
        </w:rPr>
        <w:t xml:space="preserve"> </w:t>
      </w:r>
      <w:proofErr w:type="spellStart"/>
      <w:r w:rsidR="00CB0A07" w:rsidRPr="00CB0A07">
        <w:rPr>
          <w:rFonts w:ascii="Times New Roman" w:hAnsi="Times New Roman" w:cs="Times New Roman"/>
          <w:i/>
          <w:iCs/>
          <w:sz w:val="24"/>
          <w:szCs w:val="24"/>
        </w:rPr>
        <w:t>end-to-end</w:t>
      </w:r>
      <w:proofErr w:type="spellEnd"/>
      <w:r w:rsidR="00CB0A07">
        <w:rPr>
          <w:rFonts w:ascii="Times New Roman" w:hAnsi="Times New Roman" w:cs="Times New Roman"/>
          <w:i/>
          <w:iCs/>
          <w:sz w:val="24"/>
          <w:szCs w:val="24"/>
        </w:rPr>
        <w:t xml:space="preserve"> </w:t>
      </w:r>
      <w:r w:rsidR="00CB0A07">
        <w:rPr>
          <w:rFonts w:ascii="Times New Roman" w:hAnsi="Times New Roman" w:cs="Times New Roman"/>
          <w:i/>
          <w:iCs/>
          <w:sz w:val="24"/>
          <w:szCs w:val="24"/>
        </w:rPr>
        <w:fldChar w:fldCharType="begin"/>
      </w:r>
      <w:r w:rsidR="00526C53">
        <w:rPr>
          <w:rFonts w:ascii="Times New Roman" w:hAnsi="Times New Roman" w:cs="Times New Roman"/>
          <w:i/>
          <w:iCs/>
          <w:sz w:val="24"/>
          <w:szCs w:val="24"/>
        </w:rPr>
        <w:instrText xml:space="preserve"> ADDIN ZOTERO_ITEM CSL_CITATION {"citationID":"V67cMGrk","properties":{"formattedCitation":"[5], [6]","plainCitation":"[5], [6]","dontUpdate":true,"noteIndex":0},"citationItems":[{"id":"LDMwugJI/vpSJNqyT","uris":["http://zotero.org/users/local/1xQafZjB/items/5UI9C3UM"],"itemData":{"id":"0LvY7MBg/bpod5ocz","type":"article","abstract":"The Quran is the holy scripture of Islam, and its recitation is an important aspect of the religion. Recognizing the recitation of the Holy Quran automatically is a challenging task due to its unique rules that are not applied in normal speaking speeches. A lot of research has been done in this domain, but previous works have detected recitation errors as a classification task or used traditional automatic speech recognition (ASR). In this paper, we proposed a novel end-to-end deep learning model for recognizing the recitation of the Holy Quran. The proposed model is a CNN-Bidirectional GRU encoder that uses CTC as an objective function, and a character-based decoder which is a beam search decoder. Moreover, all previous works were done on small private datasets consisting of short verses and a few chapters of the Holy Quran. As a result of using private datasets, no comparisons were done. To overcome this issue, we used a public dataset that has recently been published (Ar-DAD) and contains about 37 chapters that were recited by 30 reciters, with different recitation speeds and different types of pronunciation rules. The proposed model performance was evaluated using the most common evaluation metrics in speech recognition, word error rate (WER), and character error rate (CER). The results were 8.34% WER and 2.42% CER. We hope this research will be a baseline for comparisons with future research on this public new dataset (Ar-DAD).","DOI":"10.48550/arXiv.2305.07034","note":"arXiv:2305.07034 [eess]","number":"arXiv:2305.07034","publisher":"arXiv","source":"arXiv.org","title":"Quran Recitation Recognition using End-to-End Deep Learning","URL":"http://arxiv.org/abs/2305.07034","author":[{"family":"Harere","given":"Ahmad Al"},{"family":"Jallad","given":"Khloud Al"}],"accessed":{"date-parts":[["2025",6,29]]},"issued":{"date-parts":[["2023",5,10]]}}},{"id":"LDMwugJI/F5NntD6N","uris":["http://zotero.org/users/local/1xQafZjB/items/62XNCPKZ"],"itemData":{"id":"0LvY7MBg/RTG8DKXq","type":"article-journal","container-title":"International Journal of Advanced Computer Science and Applications","DOI":"10.14569/IJACSA.2023.0141297","ISSN":"21565570, 2158107X","issue":"12","journalAbbreviation":"IJACSA","language":"en","source":"DOI.org (Crossref)","title":"Speech Recognition Models for Holy Quran Recitation Based on Modern Approaches and Tajweed Rules: A Comprehensive Overview","title-short":"Speech Recognition Models for Holy Quran Recitation Based on Modern Approaches and Tajweed Rules","URL":"http://thesai.org/Publications/ViewPaper?Volume=14&amp;Issue=12&amp;Code=IJACSA&amp;SerialNo=97","volume":"14","author":[{"family":"Al-Fadhli","given":"Sumayya"},{"family":"Al-Harbi","given":"Hajar"},{"family":"Cherif","given":"Asma"}],"accessed":{"date-parts":[["2025",6,29]]},"issued":{"date-parts":[["2023"]]}}}],"schema":"https://github.com/citation-style-language/schema/raw/master/csl-citation.json"} </w:instrText>
      </w:r>
      <w:r w:rsidR="00CB0A07">
        <w:rPr>
          <w:rFonts w:ascii="Times New Roman" w:hAnsi="Times New Roman" w:cs="Times New Roman"/>
          <w:i/>
          <w:iCs/>
          <w:sz w:val="24"/>
          <w:szCs w:val="24"/>
        </w:rPr>
        <w:fldChar w:fldCharType="separate"/>
      </w:r>
      <w:r w:rsidR="00CB0A07" w:rsidRPr="00CB0A07">
        <w:rPr>
          <w:rFonts w:ascii="Times New Roman" w:hAnsi="Times New Roman" w:cs="Times New Roman"/>
          <w:sz w:val="24"/>
        </w:rPr>
        <w:t>[5] [6]</w:t>
      </w:r>
      <w:r w:rsidR="00CB0A07">
        <w:rPr>
          <w:rFonts w:ascii="Times New Roman" w:hAnsi="Times New Roman" w:cs="Times New Roman"/>
          <w:i/>
          <w:iCs/>
          <w:sz w:val="24"/>
          <w:szCs w:val="24"/>
        </w:rPr>
        <w:fldChar w:fldCharType="end"/>
      </w:r>
      <w:r w:rsidR="00065FFC">
        <w:rPr>
          <w:rFonts w:ascii="Times New Roman" w:hAnsi="Times New Roman" w:cs="Times New Roman"/>
          <w:i/>
          <w:iCs/>
          <w:sz w:val="24"/>
          <w:szCs w:val="24"/>
        </w:rPr>
        <w:t xml:space="preserve">, </w:t>
      </w:r>
      <w:r w:rsidR="00065FFC">
        <w:rPr>
          <w:rFonts w:ascii="Times New Roman" w:hAnsi="Times New Roman" w:cs="Times New Roman"/>
          <w:sz w:val="24"/>
          <w:szCs w:val="24"/>
        </w:rPr>
        <w:t>menjadi dasar penting dalam pengembangan alat bantu hafalan Al-</w:t>
      </w:r>
      <w:proofErr w:type="spellStart"/>
      <w:r w:rsidR="00065FFC">
        <w:rPr>
          <w:rFonts w:ascii="Times New Roman" w:hAnsi="Times New Roman" w:cs="Times New Roman"/>
          <w:sz w:val="24"/>
          <w:szCs w:val="24"/>
        </w:rPr>
        <w:t>Qur’an</w:t>
      </w:r>
      <w:proofErr w:type="spellEnd"/>
      <w:r w:rsidR="00065FFC">
        <w:rPr>
          <w:rFonts w:ascii="Times New Roman" w:hAnsi="Times New Roman" w:cs="Times New Roman"/>
          <w:sz w:val="24"/>
          <w:szCs w:val="24"/>
        </w:rPr>
        <w:t>. Dalam spektrum yang lebih luas, Wav2vec2 dan model sejenis telah mencapai progres signifikan dalam ASR bahasa Arab, semakin memperkuat kemampuan sistem untuk mengenali rekaman tilawah yang kompleks</w:t>
      </w:r>
      <w:r w:rsidR="002D674C">
        <w:rPr>
          <w:rFonts w:ascii="Times New Roman" w:hAnsi="Times New Roman" w:cs="Times New Roman"/>
          <w:sz w:val="24"/>
          <w:szCs w:val="24"/>
        </w:rPr>
        <w:t>.</w:t>
      </w:r>
    </w:p>
    <w:p w14:paraId="2C38A60A" w14:textId="5EDE635D" w:rsidR="002D674C" w:rsidRDefault="002D674C"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Meskipun ASR telah berhasil memberikan solusi transkripsi, studi lanjutan mengungkapkan bahwa model modern seperti Wav2vec2 dan Data2Vec memiliki potensi yang jauh melampaui sekadar konversi suara-ke-teks. Kedua model ini dikembangkan menggunakan paradigma </w:t>
      </w:r>
      <w:proofErr w:type="spellStart"/>
      <w:r w:rsidRPr="002D674C">
        <w:rPr>
          <w:rFonts w:ascii="Times New Roman" w:hAnsi="Times New Roman" w:cs="Times New Roman"/>
          <w:i/>
          <w:iCs/>
          <w:sz w:val="24"/>
          <w:szCs w:val="24"/>
        </w:rPr>
        <w:t>Self-Supervised</w:t>
      </w:r>
      <w:proofErr w:type="spellEnd"/>
      <w:r w:rsidRPr="002D674C">
        <w:rPr>
          <w:rFonts w:ascii="Times New Roman" w:hAnsi="Times New Roman" w:cs="Times New Roman"/>
          <w:i/>
          <w:iCs/>
          <w:sz w:val="24"/>
          <w:szCs w:val="24"/>
        </w:rPr>
        <w:t xml:space="preserve"> </w:t>
      </w:r>
      <w:proofErr w:type="spellStart"/>
      <w:r w:rsidRPr="002D674C">
        <w:rPr>
          <w:rFonts w:ascii="Times New Roman" w:hAnsi="Times New Roman" w:cs="Times New Roman"/>
          <w:i/>
          <w:iCs/>
          <w:sz w:val="24"/>
          <w:szCs w:val="24"/>
        </w:rPr>
        <w:t>Learning</w:t>
      </w:r>
      <w:proofErr w:type="spellEnd"/>
      <w:r>
        <w:rPr>
          <w:rFonts w:ascii="Times New Roman" w:hAnsi="Times New Roman" w:cs="Times New Roman"/>
          <w:sz w:val="24"/>
          <w:szCs w:val="24"/>
        </w:rPr>
        <w:t xml:space="preserve"> (SSL)</w:t>
      </w:r>
      <w:r w:rsidR="008218C3">
        <w:rPr>
          <w:rFonts w:ascii="Times New Roman" w:hAnsi="Times New Roman" w:cs="Times New Roman"/>
          <w:sz w:val="24"/>
          <w:szCs w:val="24"/>
        </w:rPr>
        <w:t>, yang memungkinkan mereka mempelajari representasi audio mendalam (</w:t>
      </w:r>
      <w:proofErr w:type="spellStart"/>
      <w:r w:rsidR="008218C3" w:rsidRPr="008218C3">
        <w:rPr>
          <w:rFonts w:ascii="Times New Roman" w:hAnsi="Times New Roman" w:cs="Times New Roman"/>
          <w:i/>
          <w:iCs/>
          <w:sz w:val="24"/>
          <w:szCs w:val="24"/>
        </w:rPr>
        <w:t>latent</w:t>
      </w:r>
      <w:proofErr w:type="spellEnd"/>
      <w:r w:rsidR="008218C3" w:rsidRPr="008218C3">
        <w:rPr>
          <w:rFonts w:ascii="Times New Roman" w:hAnsi="Times New Roman" w:cs="Times New Roman"/>
          <w:i/>
          <w:iCs/>
          <w:sz w:val="24"/>
          <w:szCs w:val="24"/>
        </w:rPr>
        <w:t xml:space="preserve"> </w:t>
      </w:r>
      <w:proofErr w:type="spellStart"/>
      <w:r w:rsidR="008218C3" w:rsidRPr="008218C3">
        <w:rPr>
          <w:rFonts w:ascii="Times New Roman" w:hAnsi="Times New Roman" w:cs="Times New Roman"/>
          <w:i/>
          <w:iCs/>
          <w:sz w:val="24"/>
          <w:szCs w:val="24"/>
        </w:rPr>
        <w:t>embeddings</w:t>
      </w:r>
      <w:proofErr w:type="spellEnd"/>
      <w:r w:rsidR="008218C3">
        <w:rPr>
          <w:rFonts w:ascii="Times New Roman" w:hAnsi="Times New Roman" w:cs="Times New Roman"/>
          <w:sz w:val="24"/>
          <w:szCs w:val="24"/>
        </w:rPr>
        <w:t>) dari sejumlah besar data audio tanpa memerlukan label transkripsi yang mahal.</w:t>
      </w:r>
    </w:p>
    <w:p w14:paraId="52F4C880" w14:textId="28C164D6" w:rsidR="005E169C" w:rsidRPr="00BC7E17" w:rsidRDefault="005E169C"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Representasi laten  yang dihasilkan inilah yang menjadi kunci untuk tugas-tugas non-transkripsi, seperti penelusuran kesamaan audio (</w:t>
      </w:r>
      <w:r w:rsidRPr="005E169C">
        <w:rPr>
          <w:rFonts w:ascii="Times New Roman" w:hAnsi="Times New Roman" w:cs="Times New Roman"/>
          <w:i/>
          <w:iCs/>
          <w:sz w:val="24"/>
          <w:szCs w:val="24"/>
        </w:rPr>
        <w:t>audio</w:t>
      </w:r>
      <w:r>
        <w:rPr>
          <w:rFonts w:ascii="Times New Roman" w:hAnsi="Times New Roman" w:cs="Times New Roman"/>
          <w:sz w:val="24"/>
          <w:szCs w:val="24"/>
        </w:rPr>
        <w:t xml:space="preserve">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search</w:t>
      </w:r>
      <w:proofErr w:type="spellEnd"/>
      <w:r>
        <w:rPr>
          <w:rFonts w:ascii="Times New Roman" w:hAnsi="Times New Roman" w:cs="Times New Roman"/>
          <w:i/>
          <w:iCs/>
          <w:sz w:val="24"/>
          <w:szCs w:val="24"/>
        </w:rPr>
        <w:t>)</w:t>
      </w:r>
      <w:r>
        <w:rPr>
          <w:rFonts w:ascii="Times New Roman" w:hAnsi="Times New Roman" w:cs="Times New Roman"/>
          <w:sz w:val="24"/>
          <w:szCs w:val="24"/>
        </w:rPr>
        <w:t xml:space="preserve"> atau </w:t>
      </w:r>
      <w:proofErr w:type="spellStart"/>
      <w:r>
        <w:rPr>
          <w:rFonts w:ascii="Times New Roman" w:hAnsi="Times New Roman" w:cs="Times New Roman"/>
          <w:sz w:val="24"/>
          <w:szCs w:val="24"/>
        </w:rPr>
        <w:t>penelurusan</w:t>
      </w:r>
      <w:proofErr w:type="spellEnd"/>
      <w:r>
        <w:rPr>
          <w:rFonts w:ascii="Times New Roman" w:hAnsi="Times New Roman" w:cs="Times New Roman"/>
          <w:sz w:val="24"/>
          <w:szCs w:val="24"/>
        </w:rPr>
        <w:t xml:space="preserve"> informasi audio (AIR). Tujuan dari tugas </w:t>
      </w:r>
      <w:proofErr w:type="spellStart"/>
      <w:r>
        <w:rPr>
          <w:rFonts w:ascii="Times New Roman" w:hAnsi="Times New Roman" w:cs="Times New Roman"/>
          <w:i/>
          <w:iCs/>
          <w:sz w:val="24"/>
          <w:szCs w:val="24"/>
        </w:rPr>
        <w:t>retrieval</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adalah mencari ayat yang paling mirip di </w:t>
      </w:r>
      <w:proofErr w:type="spellStart"/>
      <w:r w:rsidRPr="005E4B7E">
        <w:rPr>
          <w:rFonts w:ascii="Times New Roman" w:hAnsi="Times New Roman" w:cs="Times New Roman"/>
          <w:i/>
          <w:iCs/>
          <w:sz w:val="24"/>
          <w:szCs w:val="24"/>
        </w:rPr>
        <w:t>database</w:t>
      </w:r>
      <w:proofErr w:type="spellEnd"/>
      <w:r>
        <w:rPr>
          <w:rFonts w:ascii="Times New Roman" w:hAnsi="Times New Roman" w:cs="Times New Roman"/>
          <w:sz w:val="24"/>
          <w:szCs w:val="24"/>
        </w:rPr>
        <w:t xml:space="preserve"> berdasarkan kemiripan vektor suara (</w:t>
      </w:r>
      <w:proofErr w:type="spellStart"/>
      <w:r w:rsidRPr="004E49F3">
        <w:rPr>
          <w:rFonts w:ascii="Times New Roman" w:hAnsi="Times New Roman" w:cs="Times New Roman"/>
          <w:i/>
          <w:iCs/>
          <w:sz w:val="24"/>
          <w:szCs w:val="24"/>
        </w:rPr>
        <w:t>embeddings</w:t>
      </w:r>
      <w:proofErr w:type="spellEnd"/>
      <w:r>
        <w:rPr>
          <w:rFonts w:ascii="Times New Roman" w:hAnsi="Times New Roman" w:cs="Times New Roman"/>
          <w:sz w:val="24"/>
          <w:szCs w:val="24"/>
        </w:rPr>
        <w:t>)</w:t>
      </w:r>
      <w:r w:rsidR="00980F24">
        <w:rPr>
          <w:rFonts w:ascii="Times New Roman" w:hAnsi="Times New Roman" w:cs="Times New Roman"/>
          <w:sz w:val="24"/>
          <w:szCs w:val="24"/>
        </w:rPr>
        <w:t>, bukan teks hasil ASR. Hal ini sangat relevan untuk konteks hafalan Al-</w:t>
      </w:r>
      <w:proofErr w:type="spellStart"/>
      <w:r w:rsidR="00980F24">
        <w:rPr>
          <w:rFonts w:ascii="Times New Roman" w:hAnsi="Times New Roman" w:cs="Times New Roman"/>
          <w:sz w:val="24"/>
          <w:szCs w:val="24"/>
        </w:rPr>
        <w:t>Qur’an</w:t>
      </w:r>
      <w:proofErr w:type="spellEnd"/>
      <w:r w:rsidR="00980F24">
        <w:rPr>
          <w:rFonts w:ascii="Times New Roman" w:hAnsi="Times New Roman" w:cs="Times New Roman"/>
          <w:sz w:val="24"/>
          <w:szCs w:val="24"/>
        </w:rPr>
        <w:t xml:space="preserve">, d mana pengguna mungkin ingin mencocokkan potongan bacaan dengan ayat aslinya tanpa mengandalkan transkripsi yang rentan terhadap </w:t>
      </w:r>
      <w:proofErr w:type="spellStart"/>
      <w:r w:rsidR="00980F24" w:rsidRPr="00980F24">
        <w:rPr>
          <w:rFonts w:ascii="Times New Roman" w:hAnsi="Times New Roman" w:cs="Times New Roman"/>
          <w:i/>
          <w:iCs/>
          <w:sz w:val="24"/>
          <w:szCs w:val="24"/>
        </w:rPr>
        <w:t>error</w:t>
      </w:r>
      <w:proofErr w:type="spellEnd"/>
      <w:r w:rsidR="00980F24">
        <w:rPr>
          <w:rFonts w:ascii="Times New Roman" w:hAnsi="Times New Roman" w:cs="Times New Roman"/>
          <w:sz w:val="24"/>
          <w:szCs w:val="24"/>
        </w:rPr>
        <w:t xml:space="preserve"> tajwid</w:t>
      </w:r>
      <w:r w:rsidR="00BC7E17">
        <w:rPr>
          <w:rFonts w:ascii="Times New Roman" w:hAnsi="Times New Roman" w:cs="Times New Roman"/>
          <w:sz w:val="24"/>
          <w:szCs w:val="24"/>
        </w:rPr>
        <w:t xml:space="preserve">. Konsep </w:t>
      </w:r>
      <w:proofErr w:type="spellStart"/>
      <w:r w:rsidR="00BC7E17">
        <w:rPr>
          <w:rFonts w:ascii="Times New Roman" w:hAnsi="Times New Roman" w:cs="Times New Roman"/>
          <w:i/>
          <w:iCs/>
          <w:sz w:val="24"/>
          <w:szCs w:val="24"/>
        </w:rPr>
        <w:t>similarity</w:t>
      </w:r>
      <w:proofErr w:type="spellEnd"/>
      <w:r w:rsidR="00BC7E17">
        <w:rPr>
          <w:rFonts w:ascii="Times New Roman" w:hAnsi="Times New Roman" w:cs="Times New Roman"/>
          <w:i/>
          <w:iCs/>
          <w:sz w:val="24"/>
          <w:szCs w:val="24"/>
        </w:rPr>
        <w:t xml:space="preserve"> </w:t>
      </w:r>
      <w:proofErr w:type="spellStart"/>
      <w:r w:rsidR="00BC7E17">
        <w:rPr>
          <w:rFonts w:ascii="Times New Roman" w:hAnsi="Times New Roman" w:cs="Times New Roman"/>
          <w:i/>
          <w:iCs/>
          <w:sz w:val="24"/>
          <w:szCs w:val="24"/>
        </w:rPr>
        <w:t>search</w:t>
      </w:r>
      <w:proofErr w:type="spellEnd"/>
      <w:r w:rsidR="00BC7E17">
        <w:rPr>
          <w:rFonts w:ascii="Times New Roman" w:hAnsi="Times New Roman" w:cs="Times New Roman"/>
          <w:i/>
          <w:iCs/>
          <w:sz w:val="24"/>
          <w:szCs w:val="24"/>
        </w:rPr>
        <w:t xml:space="preserve"> </w:t>
      </w:r>
      <w:r w:rsidR="00BC7E17">
        <w:rPr>
          <w:rFonts w:ascii="Times New Roman" w:hAnsi="Times New Roman" w:cs="Times New Roman"/>
          <w:sz w:val="24"/>
          <w:szCs w:val="24"/>
        </w:rPr>
        <w:lastRenderedPageBreak/>
        <w:t xml:space="preserve">ini didukung oleh </w:t>
      </w:r>
      <w:proofErr w:type="spellStart"/>
      <w:r w:rsidR="00BC7E17">
        <w:rPr>
          <w:rFonts w:ascii="Times New Roman" w:hAnsi="Times New Roman" w:cs="Times New Roman"/>
          <w:sz w:val="24"/>
          <w:szCs w:val="24"/>
        </w:rPr>
        <w:t>bergai</w:t>
      </w:r>
      <w:proofErr w:type="spellEnd"/>
      <w:r w:rsidR="00BC7E17">
        <w:rPr>
          <w:rFonts w:ascii="Times New Roman" w:hAnsi="Times New Roman" w:cs="Times New Roman"/>
          <w:sz w:val="24"/>
          <w:szCs w:val="24"/>
        </w:rPr>
        <w:t xml:space="preserve"> riset yang menunjukkan efektivitas penggunaan vektor </w:t>
      </w:r>
      <w:proofErr w:type="spellStart"/>
      <w:r w:rsidR="00BC7E17" w:rsidRPr="00BC7E17">
        <w:rPr>
          <w:rFonts w:ascii="Times New Roman" w:hAnsi="Times New Roman" w:cs="Times New Roman"/>
          <w:i/>
          <w:iCs/>
          <w:sz w:val="24"/>
          <w:szCs w:val="24"/>
        </w:rPr>
        <w:t>embeddings</w:t>
      </w:r>
      <w:proofErr w:type="spellEnd"/>
      <w:r w:rsidR="00BC7E17">
        <w:rPr>
          <w:rFonts w:ascii="Times New Roman" w:hAnsi="Times New Roman" w:cs="Times New Roman"/>
          <w:sz w:val="24"/>
          <w:szCs w:val="24"/>
        </w:rPr>
        <w:t xml:space="preserve"> dan </w:t>
      </w:r>
      <w:proofErr w:type="spellStart"/>
      <w:r w:rsidR="00BC7E17" w:rsidRPr="00BC7E17">
        <w:rPr>
          <w:rFonts w:ascii="Times New Roman" w:hAnsi="Times New Roman" w:cs="Times New Roman"/>
          <w:i/>
          <w:iCs/>
          <w:sz w:val="24"/>
          <w:szCs w:val="24"/>
        </w:rPr>
        <w:t>cosine</w:t>
      </w:r>
      <w:proofErr w:type="spellEnd"/>
      <w:r w:rsidR="00BC7E17" w:rsidRPr="00BC7E17">
        <w:rPr>
          <w:rFonts w:ascii="Times New Roman" w:hAnsi="Times New Roman" w:cs="Times New Roman"/>
          <w:i/>
          <w:iCs/>
          <w:sz w:val="24"/>
          <w:szCs w:val="24"/>
        </w:rPr>
        <w:t xml:space="preserve"> </w:t>
      </w:r>
      <w:proofErr w:type="spellStart"/>
      <w:r w:rsidR="00BC7E17" w:rsidRPr="00BC7E17">
        <w:rPr>
          <w:rFonts w:ascii="Times New Roman" w:hAnsi="Times New Roman" w:cs="Times New Roman"/>
          <w:i/>
          <w:iCs/>
          <w:sz w:val="24"/>
          <w:szCs w:val="24"/>
        </w:rPr>
        <w:t>similarity</w:t>
      </w:r>
      <w:proofErr w:type="spellEnd"/>
      <w:r w:rsidR="00BC7E17">
        <w:rPr>
          <w:rFonts w:ascii="Times New Roman" w:hAnsi="Times New Roman" w:cs="Times New Roman"/>
          <w:sz w:val="24"/>
          <w:szCs w:val="24"/>
        </w:rPr>
        <w:t xml:space="preserve"> untuk </w:t>
      </w:r>
      <w:proofErr w:type="spellStart"/>
      <w:r w:rsidR="00BC7E17">
        <w:rPr>
          <w:rFonts w:ascii="Times New Roman" w:hAnsi="Times New Roman" w:cs="Times New Roman"/>
          <w:sz w:val="24"/>
          <w:szCs w:val="24"/>
        </w:rPr>
        <w:t>percocokan</w:t>
      </w:r>
      <w:proofErr w:type="spellEnd"/>
      <w:r w:rsidR="00BC7E17">
        <w:rPr>
          <w:rFonts w:ascii="Times New Roman" w:hAnsi="Times New Roman" w:cs="Times New Roman"/>
          <w:sz w:val="24"/>
          <w:szCs w:val="24"/>
        </w:rPr>
        <w:t xml:space="preserve"> konten audio secara langsung</w:t>
      </w:r>
      <w:r w:rsidR="00D9683B">
        <w:rPr>
          <w:rFonts w:ascii="Times New Roman" w:hAnsi="Times New Roman" w:cs="Times New Roman"/>
          <w:sz w:val="24"/>
          <w:szCs w:val="24"/>
        </w:rPr>
        <w:t xml:space="preserve"> </w:t>
      </w:r>
      <w:r w:rsidR="00CD6DCD">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{"citationID":"akcw8YTC","properties":{"formattedCitation":"[7]","plainCitation":"[7]","noteIndex":0},"citationItems":[{"id":26,"uris":["http://zotero.org/users/local/Hk47Hz5P/items/HVVRTLUR"],"itemData":{"id":26,"type":"article","abstract":"The Holy Book of Quran is believed to be the literal word of God (Allah) as revealed to the Prophet Muhammad (PBUH) over a period of approximately 23 years. It is the book where God provides guidance on how to live a righteous and just life, emphasizing principles like honesty, compassion, charity and justice, as well as providing rules for personal conduct, family matters, business ethics and much more. However, due to constraints related to the language and the Quran organization, it is challenging for Muslims to get all relevant ayahs (verses) pertaining to a matter or inquiry of interest. Hence, we developed a Quran semantic search tool which finds the verses pertaining to the user inquiry or prompt. To achieve this, we trained several models on a large dataset of over 30 tafsirs, where typically each tafsir corresponds to one verse in the Quran and, using cosine similarity, obtained the tafsir tensor which is most similar to the prompt tensor of interest, which was then used to index for the corresponding ayah in the Quran. Using the SNxLM model, we were able to achieve a cosine similarity score as high as 0.97 which corresponds to the abdu tafsir for a verse relating to financial matters.","DOI":"10.48550/arXiv.2311.05120","note":"arXiv:2311.05120 [cs]","number":"arXiv:2311.05120","publisher":"arXiv","source":"arXiv.org","title":"Quranic Conversations: Developing a Semantic Search tool for the Quran using Arabic NLP Techniques","title-short":"Quranic Conversations","URL":"http://arxiv.org/abs/2311.05120","author":[{"family":"Shohoud","given":"Yasser"},{"family":"Shoman","given":"Maged"},{"family":"Abdelazim","given":"Sarah"}],"accessed":{"date-parts":[["2025",8,19]]},"issued":{"date-parts":[["2023",11,9]]}}}],"schema":"https://github.com/citation-style-language/schema/raw/master/csl-citation.json"} </w:instrText>
      </w:r>
      <w:r w:rsidR="00CD6DCD">
        <w:rPr>
          <w:rFonts w:ascii="Times New Roman" w:hAnsi="Times New Roman" w:cs="Times New Roman"/>
          <w:sz w:val="24"/>
          <w:szCs w:val="24"/>
        </w:rPr>
        <w:fldChar w:fldCharType="separate"/>
      </w:r>
      <w:r w:rsidR="00CD6DCD" w:rsidRPr="00CD6DCD">
        <w:rPr>
          <w:rFonts w:ascii="Times New Roman" w:hAnsi="Times New Roman" w:cs="Times New Roman"/>
          <w:sz w:val="24"/>
        </w:rPr>
        <w:t>[7]</w:t>
      </w:r>
      <w:r w:rsidR="00CD6DCD">
        <w:rPr>
          <w:rFonts w:ascii="Times New Roman" w:hAnsi="Times New Roman" w:cs="Times New Roman"/>
          <w:sz w:val="24"/>
          <w:szCs w:val="24"/>
        </w:rPr>
        <w:fldChar w:fldCharType="end"/>
      </w:r>
    </w:p>
    <w:p w14:paraId="3A52B6D1" w14:textId="57E393BF" w:rsidR="00CE0C06" w:rsidRPr="007B6C8C" w:rsidRDefault="00CE0C06" w:rsidP="00CE0C06">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en-ID"/>
        </w:rPr>
        <w:t xml:space="preserve">Wav2Vec2, yang </w:t>
      </w:r>
      <w:proofErr w:type="spellStart"/>
      <w:r w:rsidRPr="00CE0C06">
        <w:rPr>
          <w:rFonts w:ascii="Times New Roman" w:hAnsi="Times New Roman" w:cs="Times New Roman"/>
          <w:sz w:val="24"/>
          <w:szCs w:val="24"/>
          <w:lang w:val="en-ID"/>
        </w:rPr>
        <w:t>menggunakan</w:t>
      </w:r>
      <w:proofErr w:type="spellEnd"/>
      <w:r w:rsidRPr="00CE0C06">
        <w:rPr>
          <w:rFonts w:ascii="Times New Roman" w:hAnsi="Times New Roman" w:cs="Times New Roman"/>
          <w:sz w:val="24"/>
          <w:szCs w:val="24"/>
          <w:lang w:val="en-ID"/>
        </w:rPr>
        <w:t xml:space="preserve"> </w:t>
      </w:r>
      <w:r w:rsidRPr="00CE0C06">
        <w:rPr>
          <w:rFonts w:ascii="Times New Roman" w:hAnsi="Times New Roman" w:cs="Times New Roman"/>
          <w:i/>
          <w:iCs/>
          <w:sz w:val="24"/>
          <w:szCs w:val="24"/>
          <w:lang w:val="en-ID"/>
        </w:rPr>
        <w:t>contrastive learning</w:t>
      </w:r>
      <w:r w:rsidRPr="00CE0C06">
        <w:rPr>
          <w:rFonts w:ascii="Times New Roman" w:hAnsi="Times New Roman" w:cs="Times New Roman"/>
          <w:sz w:val="24"/>
          <w:szCs w:val="24"/>
          <w:lang w:val="en-ID"/>
        </w:rPr>
        <w:t xml:space="preserve">, sangat </w:t>
      </w:r>
      <w:proofErr w:type="spellStart"/>
      <w:r w:rsidRPr="00CE0C06">
        <w:rPr>
          <w:rFonts w:ascii="Times New Roman" w:hAnsi="Times New Roman" w:cs="Times New Roman"/>
          <w:sz w:val="24"/>
          <w:szCs w:val="24"/>
          <w:lang w:val="en-ID"/>
        </w:rPr>
        <w:t>efektif</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untuk</w:t>
      </w:r>
      <w:proofErr w:type="spellEnd"/>
      <w:r w:rsidRPr="00CE0C06">
        <w:rPr>
          <w:rFonts w:ascii="Times New Roman" w:hAnsi="Times New Roman" w:cs="Times New Roman"/>
          <w:sz w:val="24"/>
          <w:szCs w:val="24"/>
          <w:lang w:val="en-ID"/>
        </w:rPr>
        <w:t xml:space="preserve"> ASR. </w:t>
      </w:r>
      <w:proofErr w:type="spellStart"/>
      <w:r w:rsidRPr="00CE0C06">
        <w:rPr>
          <w:rFonts w:ascii="Times New Roman" w:hAnsi="Times New Roman" w:cs="Times New Roman"/>
          <w:sz w:val="24"/>
          <w:szCs w:val="24"/>
          <w:lang w:val="en-ID"/>
        </w:rPr>
        <w:t>Sementara</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itu</w:t>
      </w:r>
      <w:proofErr w:type="spellEnd"/>
      <w:r w:rsidRPr="00CE0C06">
        <w:rPr>
          <w:rFonts w:ascii="Times New Roman" w:hAnsi="Times New Roman" w:cs="Times New Roman"/>
          <w:sz w:val="24"/>
          <w:szCs w:val="24"/>
          <w:lang w:val="en-ID"/>
        </w:rPr>
        <w:t xml:space="preserve">, Data2Vec </w:t>
      </w:r>
      <w:proofErr w:type="spellStart"/>
      <w:r w:rsidRPr="00CE0C06">
        <w:rPr>
          <w:rFonts w:ascii="Times New Roman" w:hAnsi="Times New Roman" w:cs="Times New Roman"/>
          <w:sz w:val="24"/>
          <w:szCs w:val="24"/>
          <w:lang w:val="en-ID"/>
        </w:rPr>
        <w:t>diperkenalkan</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sebagai</w:t>
      </w:r>
      <w:proofErr w:type="spellEnd"/>
      <w:r w:rsidRPr="00CE0C06">
        <w:rPr>
          <w:rFonts w:ascii="Times New Roman" w:hAnsi="Times New Roman" w:cs="Times New Roman"/>
          <w:sz w:val="24"/>
          <w:szCs w:val="24"/>
          <w:lang w:val="en-ID"/>
        </w:rPr>
        <w:t xml:space="preserve"> model yang </w:t>
      </w:r>
      <w:r w:rsidRPr="00CE0C06">
        <w:rPr>
          <w:rFonts w:ascii="Times New Roman" w:hAnsi="Times New Roman" w:cs="Times New Roman"/>
          <w:i/>
          <w:iCs/>
          <w:sz w:val="24"/>
          <w:szCs w:val="24"/>
          <w:lang w:val="en-ID"/>
        </w:rPr>
        <w:t>modality-agnostic</w:t>
      </w:r>
      <w:r w:rsidRPr="00CE0C06">
        <w:rPr>
          <w:rFonts w:ascii="Times New Roman" w:hAnsi="Times New Roman" w:cs="Times New Roman"/>
          <w:sz w:val="24"/>
          <w:szCs w:val="24"/>
          <w:lang w:val="en-ID"/>
        </w:rPr>
        <w:t xml:space="preserve">, yang </w:t>
      </w:r>
      <w:proofErr w:type="spellStart"/>
      <w:r w:rsidRPr="00CE0C06">
        <w:rPr>
          <w:rFonts w:ascii="Times New Roman" w:hAnsi="Times New Roman" w:cs="Times New Roman"/>
          <w:sz w:val="24"/>
          <w:szCs w:val="24"/>
          <w:lang w:val="en-ID"/>
        </w:rPr>
        <w:t>dinilai</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lebih</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fleksibel</w:t>
      </w:r>
      <w:proofErr w:type="spellEnd"/>
      <w:r w:rsidRPr="00CE0C06">
        <w:rPr>
          <w:rFonts w:ascii="Times New Roman" w:hAnsi="Times New Roman" w:cs="Times New Roman"/>
          <w:sz w:val="24"/>
          <w:szCs w:val="24"/>
          <w:lang w:val="en-ID"/>
        </w:rPr>
        <w:t xml:space="preserve"> dan </w:t>
      </w:r>
      <w:proofErr w:type="spellStart"/>
      <w:r w:rsidRPr="00CE0C06">
        <w:rPr>
          <w:rFonts w:ascii="Times New Roman" w:hAnsi="Times New Roman" w:cs="Times New Roman"/>
          <w:sz w:val="24"/>
          <w:szCs w:val="24"/>
          <w:lang w:val="en-ID"/>
        </w:rPr>
        <w:t>mampu</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menghasilkan</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representasi</w:t>
      </w:r>
      <w:proofErr w:type="spellEnd"/>
      <w:r w:rsidRPr="00CE0C06">
        <w:rPr>
          <w:rFonts w:ascii="Times New Roman" w:hAnsi="Times New Roman" w:cs="Times New Roman"/>
          <w:sz w:val="24"/>
          <w:szCs w:val="24"/>
          <w:lang w:val="en-ID"/>
        </w:rPr>
        <w:t xml:space="preserve"> yang </w:t>
      </w:r>
      <w:proofErr w:type="spellStart"/>
      <w:r w:rsidRPr="00CE0C06">
        <w:rPr>
          <w:rFonts w:ascii="Times New Roman" w:hAnsi="Times New Roman" w:cs="Times New Roman"/>
          <w:sz w:val="24"/>
          <w:szCs w:val="24"/>
          <w:lang w:val="en-ID"/>
        </w:rPr>
        <w:t>lebih</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kontekstual</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dengan</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arsitektur</w:t>
      </w:r>
      <w:proofErr w:type="spellEnd"/>
      <w:r w:rsidRPr="00CE0C06">
        <w:rPr>
          <w:rFonts w:ascii="Times New Roman" w:hAnsi="Times New Roman" w:cs="Times New Roman"/>
          <w:sz w:val="24"/>
          <w:szCs w:val="24"/>
          <w:lang w:val="en-ID"/>
        </w:rPr>
        <w:t xml:space="preserve"> </w:t>
      </w:r>
      <w:r w:rsidRPr="00CE0C06">
        <w:rPr>
          <w:rFonts w:ascii="Times New Roman" w:hAnsi="Times New Roman" w:cs="Times New Roman"/>
          <w:i/>
          <w:iCs/>
          <w:sz w:val="24"/>
          <w:szCs w:val="24"/>
          <w:lang w:val="en-ID"/>
        </w:rPr>
        <w:t>teacher-student</w:t>
      </w:r>
      <w:r w:rsidRPr="00CE0C06">
        <w:rPr>
          <w:rFonts w:ascii="Times New Roman" w:hAnsi="Times New Roman" w:cs="Times New Roman"/>
          <w:sz w:val="24"/>
          <w:szCs w:val="24"/>
          <w:lang w:val="en-ID"/>
        </w:rPr>
        <w:t xml:space="preserve"> </w:t>
      </w:r>
      <w:r w:rsidR="00813655">
        <w:rPr>
          <w:rFonts w:ascii="Times New Roman" w:hAnsi="Times New Roman" w:cs="Times New Roman"/>
          <w:sz w:val="24"/>
          <w:szCs w:val="24"/>
          <w:lang w:val="en-ID"/>
        </w:rPr>
        <w:fldChar w:fldCharType="begin"/>
      </w:r>
      <w:r w:rsidR="00813655">
        <w:rPr>
          <w:rFonts w:ascii="Times New Roman" w:hAnsi="Times New Roman" w:cs="Times New Roman"/>
          <w:sz w:val="24"/>
          <w:szCs w:val="24"/>
          <w:lang w:val="en-ID"/>
        </w:rPr>
        <w:instrText xml:space="preserve"> ADDIN ZOTERO_ITEM CSL_CITATION {"citationID":"AfhPaqf2","properties":{"formattedCitation":"[8]","plainCitation":"[8]","noteIndex":0},"citationItems":[{"id":18,"uris":["http://zotero.org/users/local/Hk47Hz5P/items/FEI2SZZV"],"itemData":{"id":18,"type":"article","abstract":"While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813655">
        <w:rPr>
          <w:rFonts w:ascii="Times New Roman" w:hAnsi="Times New Roman" w:cs="Times New Roman"/>
          <w:sz w:val="24"/>
          <w:szCs w:val="24"/>
          <w:lang w:val="en-ID"/>
        </w:rPr>
        <w:fldChar w:fldCharType="separate"/>
      </w:r>
      <w:r w:rsidR="00813655" w:rsidRPr="00813655">
        <w:rPr>
          <w:rFonts w:ascii="Times New Roman" w:hAnsi="Times New Roman" w:cs="Times New Roman"/>
          <w:sz w:val="24"/>
        </w:rPr>
        <w:t>[8]</w:t>
      </w:r>
      <w:r w:rsidR="00813655">
        <w:rPr>
          <w:rFonts w:ascii="Times New Roman" w:hAnsi="Times New Roman" w:cs="Times New Roman"/>
          <w:sz w:val="24"/>
          <w:szCs w:val="24"/>
          <w:lang w:val="en-ID"/>
        </w:rPr>
        <w:fldChar w:fldCharType="end"/>
      </w:r>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Kedua</w:t>
      </w:r>
      <w:proofErr w:type="spellEnd"/>
      <w:r w:rsidRPr="00CE0C06">
        <w:rPr>
          <w:rFonts w:ascii="Times New Roman" w:hAnsi="Times New Roman" w:cs="Times New Roman"/>
          <w:sz w:val="24"/>
          <w:szCs w:val="24"/>
          <w:lang w:val="en-ID"/>
        </w:rPr>
        <w:t xml:space="preserve"> model </w:t>
      </w:r>
      <w:proofErr w:type="spellStart"/>
      <w:r w:rsidRPr="00CE0C06">
        <w:rPr>
          <w:rFonts w:ascii="Times New Roman" w:hAnsi="Times New Roman" w:cs="Times New Roman"/>
          <w:sz w:val="24"/>
          <w:szCs w:val="24"/>
          <w:lang w:val="en-ID"/>
        </w:rPr>
        <w:t>ini</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telah</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terbukti</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sukses</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digunakan</w:t>
      </w:r>
      <w:proofErr w:type="spellEnd"/>
      <w:r w:rsidRPr="00CE0C06">
        <w:rPr>
          <w:rFonts w:ascii="Times New Roman" w:hAnsi="Times New Roman" w:cs="Times New Roman"/>
          <w:sz w:val="24"/>
          <w:szCs w:val="24"/>
          <w:lang w:val="en-ID"/>
        </w:rPr>
        <w:t xml:space="preserve"> di domain Arab </w:t>
      </w:r>
      <w:proofErr w:type="spellStart"/>
      <w:r w:rsidRPr="00CE0C06">
        <w:rPr>
          <w:rFonts w:ascii="Times New Roman" w:hAnsi="Times New Roman" w:cs="Times New Roman"/>
          <w:sz w:val="24"/>
          <w:szCs w:val="24"/>
          <w:lang w:val="en-ID"/>
        </w:rPr>
        <w:t>untuk</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tugas</w:t>
      </w:r>
      <w:proofErr w:type="spellEnd"/>
      <w:r w:rsidRPr="00CE0C06">
        <w:rPr>
          <w:rFonts w:ascii="Times New Roman" w:hAnsi="Times New Roman" w:cs="Times New Roman"/>
          <w:sz w:val="24"/>
          <w:szCs w:val="24"/>
          <w:lang w:val="en-ID"/>
        </w:rPr>
        <w:t xml:space="preserve"> non-ASR </w:t>
      </w:r>
      <w:proofErr w:type="spellStart"/>
      <w:r w:rsidRPr="00CE0C06">
        <w:rPr>
          <w:rFonts w:ascii="Times New Roman" w:hAnsi="Times New Roman" w:cs="Times New Roman"/>
          <w:sz w:val="24"/>
          <w:szCs w:val="24"/>
          <w:lang w:val="en-ID"/>
        </w:rPr>
        <w:t>seperti</w:t>
      </w:r>
      <w:proofErr w:type="spellEnd"/>
      <w:r w:rsidRPr="00CE0C06">
        <w:rPr>
          <w:rFonts w:ascii="Times New Roman" w:hAnsi="Times New Roman" w:cs="Times New Roman"/>
          <w:sz w:val="24"/>
          <w:szCs w:val="24"/>
          <w:lang w:val="en-ID"/>
        </w:rPr>
        <w:t xml:space="preserve"> </w:t>
      </w:r>
      <w:r w:rsidRPr="00CE0C06">
        <w:rPr>
          <w:rFonts w:ascii="Times New Roman" w:hAnsi="Times New Roman" w:cs="Times New Roman"/>
          <w:i/>
          <w:iCs/>
          <w:sz w:val="24"/>
          <w:szCs w:val="24"/>
          <w:lang w:val="en-ID"/>
        </w:rPr>
        <w:t>speaker identification</w:t>
      </w:r>
      <w:r w:rsidR="00813655">
        <w:rPr>
          <w:rFonts w:ascii="Times New Roman" w:hAnsi="Times New Roman" w:cs="Times New Roman"/>
          <w:sz w:val="24"/>
          <w:szCs w:val="24"/>
          <w:lang w:val="en-ID"/>
        </w:rPr>
        <w:t xml:space="preserve"> </w:t>
      </w:r>
      <w:r w:rsidR="00813655">
        <w:rPr>
          <w:rFonts w:ascii="Times New Roman" w:hAnsi="Times New Roman" w:cs="Times New Roman"/>
          <w:sz w:val="24"/>
          <w:szCs w:val="24"/>
          <w:lang w:val="en-ID"/>
        </w:rPr>
        <w:fldChar w:fldCharType="begin"/>
      </w:r>
      <w:r w:rsidR="00813655">
        <w:rPr>
          <w:rFonts w:ascii="Times New Roman" w:hAnsi="Times New Roman" w:cs="Times New Roman"/>
          <w:sz w:val="24"/>
          <w:szCs w:val="24"/>
          <w:lang w:val="en-ID"/>
        </w:rPr>
        <w:instrText xml:space="preserve"> ADDIN ZOTERO_ITEM CSL_CITATION {"citationID":"fA8jmDRt","properties":{"formattedCitation":"[9], [10]","plainCitation":"[9], [10]","noteIndex":0},"citationItems":[{"id":22,"uris":["http://zotero.org/users/local/Hk47Hz5P/items/V29AH9LR"],"itemData":{"id":22,"type":"article","abstract":"Recently,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w:instrText>
      </w:r>
      <w:r w:rsidR="00813655" w:rsidRPr="00724C0A">
        <w:rPr>
          <w:rFonts w:ascii="Times New Roman" w:hAnsi="Times New Roman" w:cs="Times New Roman"/>
          <w:sz w:val="24"/>
          <w:szCs w:val="24"/>
          <w:lang w:val="fi-FI"/>
        </w:rPr>
        <w:instrText>{"date</w:instrText>
      </w:r>
      <w:r w:rsidR="00813655" w:rsidRPr="007B6C8C">
        <w:rPr>
          <w:rFonts w:ascii="Times New Roman" w:hAnsi="Times New Roman" w:cs="Times New Roman"/>
          <w:sz w:val="24"/>
          <w:szCs w:val="24"/>
          <w:lang w:val="fi-FI"/>
        </w:rPr>
        <w:instrText xml:space="preserve">-parts":[["2025",8,19]]},"issued":{"date-parts":[["2021",10,9]]}}},{"id":43,"uris":["http://zotero.org/users/local/Hk47Hz5P/items/Q3Y2KJAH"],"itemData":{"id":43,"type":"paper-conference","abstract":"This paper explores applying the wav2vec2 framework to speaker recognition instead of speech recognition. We study the effectiveness of the pre-trained weights on the speaker recognition task, and how to pool the wav2vec2 output sequence into a fixed-length speaker embedding. To adapt the framework to speaker recognition, we propose a single-utterance classification variant with CE or AAM softmax loss, and an utterance-pair classification variant with BCE loss. Our best performing variant, w2v2-aam, achieves a 1.88% EER on the extended voxceleb1 test set compared to 1.69% EER with an ECAPA-TDNN baseline. Code is available at https://github.com/nikvaessen/w2v2-speaker.","container-title":"ICASSP 2022 - 2022 IEEE International Conference on Acoustics, Speech and Signal Processing (ICASSP)","DOI":"10.1109/ICASSP43922.2022.9746952","note":"arXiv:2109.15053 [cs]","page":"7967-7971","source":"arXiv.org","title":"Fine-tuning wav2vec2 for speaker recognition","URL":"http://arxiv.org/abs/2109.15053","author":[{"family":"Vaessen","given":"Nik"},{"family":"Leeuwen","given":"David A.","dropping-particle":"van"}],"accessed":{"date-parts":[["2025",9,18]]},"issued":{"date-parts":[["2022",5,23]]}}}],"schema":"https://github.com/citation-style-language/schema/raw/master/csl-citation.json"} </w:instrText>
      </w:r>
      <w:r w:rsidR="00813655">
        <w:rPr>
          <w:rFonts w:ascii="Times New Roman" w:hAnsi="Times New Roman" w:cs="Times New Roman"/>
          <w:sz w:val="24"/>
          <w:szCs w:val="24"/>
          <w:lang w:val="en-ID"/>
        </w:rPr>
        <w:fldChar w:fldCharType="separate"/>
      </w:r>
      <w:r w:rsidR="00813655" w:rsidRPr="00813655">
        <w:rPr>
          <w:rFonts w:ascii="Times New Roman" w:hAnsi="Times New Roman" w:cs="Times New Roman"/>
          <w:sz w:val="24"/>
        </w:rPr>
        <w:t>[9], [10]</w:t>
      </w:r>
      <w:r w:rsidR="00813655">
        <w:rPr>
          <w:rFonts w:ascii="Times New Roman" w:hAnsi="Times New Roman" w:cs="Times New Roman"/>
          <w:sz w:val="24"/>
          <w:szCs w:val="24"/>
          <w:lang w:val="en-ID"/>
        </w:rPr>
        <w:fldChar w:fldCharType="end"/>
      </w:r>
      <w:r w:rsidRPr="007B6C8C">
        <w:rPr>
          <w:rFonts w:ascii="Times New Roman" w:hAnsi="Times New Roman" w:cs="Times New Roman"/>
          <w:sz w:val="24"/>
          <w:szCs w:val="24"/>
          <w:lang w:val="fi-FI"/>
        </w:rPr>
        <w:t>.</w:t>
      </w:r>
    </w:p>
    <w:p w14:paraId="123C3683" w14:textId="77777777" w:rsidR="00CE0C06" w:rsidRPr="00CE0C06" w:rsidRDefault="00CE0C06" w:rsidP="00CE0C06">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fi-FI"/>
        </w:rPr>
        <w:t>Namun, meskipun potensi ini sudah terlihat, terdapat kesenjangan penelitian yang signifikan. Sebagian besar studi komparatif yang melibatkan Wav2Vec2 dan Data2Vec, termasuk yang berfokus pada tilawah Al-Qur'an, masih terfokus pada evaluasi kinerja transkripsi (</w:t>
      </w:r>
      <w:r w:rsidRPr="00CE0C06">
        <w:rPr>
          <w:rFonts w:ascii="Times New Roman" w:hAnsi="Times New Roman" w:cs="Times New Roman"/>
          <w:i/>
          <w:iCs/>
          <w:sz w:val="24"/>
          <w:szCs w:val="24"/>
          <w:lang w:val="fi-FI"/>
        </w:rPr>
        <w:t>WER/CER</w:t>
      </w:r>
      <w:r w:rsidRPr="00CE0C06">
        <w:rPr>
          <w:rFonts w:ascii="Times New Roman" w:hAnsi="Times New Roman" w:cs="Times New Roman"/>
          <w:sz w:val="24"/>
          <w:szCs w:val="24"/>
          <w:lang w:val="fi-FI"/>
        </w:rPr>
        <w:t>). Perbandingan langsung yang menguji kemampuan inheren kedua model dalam menghasilkan representasi audio yang berkualitas tinggi untuk tujuan Retrieval Ayat Al-Qur’an—yang diukur melalui metrik pencarian kesamaan (</w:t>
      </w:r>
      <w:r w:rsidRPr="00CE0C06">
        <w:rPr>
          <w:rFonts w:ascii="Times New Roman" w:hAnsi="Times New Roman" w:cs="Times New Roman"/>
          <w:i/>
          <w:iCs/>
          <w:sz w:val="24"/>
          <w:szCs w:val="24"/>
          <w:lang w:val="fi-FI"/>
        </w:rPr>
        <w:t>similarity search</w:t>
      </w:r>
      <w:r w:rsidRPr="00CE0C06">
        <w:rPr>
          <w:rFonts w:ascii="Times New Roman" w:hAnsi="Times New Roman" w:cs="Times New Roman"/>
          <w:sz w:val="24"/>
          <w:szCs w:val="24"/>
          <w:lang w:val="fi-FI"/>
        </w:rPr>
        <w:t>) seperti Mean Average Precision (mAP)—masih terbatas.</w:t>
      </w:r>
    </w:p>
    <w:p w14:paraId="0C514D94" w14:textId="4AFCD8FA" w:rsidR="00DB0B95" w:rsidRPr="00DB0B95" w:rsidRDefault="00CE0C06" w:rsidP="00DB0B95">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fi-FI"/>
        </w:rPr>
        <w:t xml:space="preserve">Oleh karena itu, riset ini diarahkan untuk melakukan perbandingan komprehensif antara Wav2Vec2 dan Data2Vec. Perbandingan ini akan secara khusus mengukur sejauh mana kualitas </w:t>
      </w:r>
      <w:r w:rsidRPr="00CE0C06">
        <w:rPr>
          <w:rFonts w:ascii="Times New Roman" w:hAnsi="Times New Roman" w:cs="Times New Roman"/>
          <w:i/>
          <w:iCs/>
          <w:sz w:val="24"/>
          <w:szCs w:val="24"/>
          <w:lang w:val="fi-FI"/>
        </w:rPr>
        <w:t>latent embeddings</w:t>
      </w:r>
      <w:r w:rsidRPr="00CE0C06">
        <w:rPr>
          <w:rFonts w:ascii="Times New Roman" w:hAnsi="Times New Roman" w:cs="Times New Roman"/>
          <w:sz w:val="24"/>
          <w:szCs w:val="24"/>
          <w:lang w:val="fi-FI"/>
        </w:rPr>
        <w:t xml:space="preserve"> dari kedua model dapat mendukung tugas penelusuran ayat Al-Qur’an berbasis audio, guna menyusun rekomendasi implementasi teknologi yang paling produktif dan adaptif dalam menunjang aktivitas penghafalan di tengah arus digitalisasi.</w:t>
      </w:r>
    </w:p>
    <w:p w14:paraId="79BF9BFA" w14:textId="089E78C1" w:rsidR="00AF59F9" w:rsidRPr="007B6C8C" w:rsidRDefault="00AF59F9" w:rsidP="00AF59F9">
      <w:pPr>
        <w:spacing w:line="360" w:lineRule="auto"/>
        <w:ind w:left="720" w:firstLine="720"/>
        <w:jc w:val="both"/>
        <w:rPr>
          <w:rFonts w:ascii="Times New Roman" w:hAnsi="Times New Roman" w:cs="Times New Roman"/>
          <w:sz w:val="24"/>
          <w:szCs w:val="24"/>
          <w:lang w:val="fi-FI"/>
        </w:rPr>
      </w:pPr>
    </w:p>
    <w:p w14:paraId="2CD2766D" w14:textId="1DD7D159" w:rsidR="008864B1" w:rsidRPr="00D25620" w:rsidRDefault="002B02BD" w:rsidP="004C11E6">
      <w:pPr>
        <w:pStyle w:val="Heading2"/>
        <w:spacing w:line="360" w:lineRule="auto"/>
        <w:jc w:val="both"/>
        <w:rPr>
          <w:rFonts w:cs="Times New Roman"/>
          <w:szCs w:val="24"/>
        </w:rPr>
      </w:pPr>
      <w:bookmarkStart w:id="5" w:name="_Toc213131325"/>
      <w:r w:rsidRPr="00D25620">
        <w:rPr>
          <w:rFonts w:cs="Times New Roman"/>
          <w:szCs w:val="24"/>
        </w:rPr>
        <w:t>Rumusan Masalah</w:t>
      </w:r>
      <w:bookmarkEnd w:id="5"/>
    </w:p>
    <w:p w14:paraId="56132DBD" w14:textId="281270EB" w:rsidR="008864B1" w:rsidRPr="00D25620" w:rsidRDefault="008864B1" w:rsidP="004C11E6">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52EB34C2" w14:textId="43A55A83" w:rsidR="00BB6B7B" w:rsidRPr="00BB6B7B" w:rsidRDefault="00141265" w:rsidP="00E77A0C">
      <w:pPr>
        <w:pStyle w:val="ListParagraph"/>
        <w:numPr>
          <w:ilvl w:val="0"/>
          <w:numId w:val="14"/>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Bagaimana </w:t>
      </w:r>
      <w:r w:rsidR="00E77A0C" w:rsidRPr="00E77A0C">
        <w:rPr>
          <w:rFonts w:ascii="Times New Roman" w:hAnsi="Times New Roman" w:cs="Times New Roman"/>
          <w:sz w:val="24"/>
          <w:szCs w:val="24"/>
        </w:rPr>
        <w:t>perbandingan kualitas retrieval ayar qur'an berbasis audio menggunakan model wav2vec2 dan data2vec</w:t>
      </w:r>
      <w:r w:rsidR="003A79F9" w:rsidRPr="003A79F9">
        <w:rPr>
          <w:rFonts w:ascii="Times New Roman" w:hAnsi="Times New Roman" w:cs="Times New Roman"/>
          <w:sz w:val="24"/>
          <w:szCs w:val="24"/>
        </w:rPr>
        <w:t>?</w:t>
      </w:r>
    </w:p>
    <w:p w14:paraId="48FD35E1" w14:textId="0B23D084" w:rsidR="00D047BF" w:rsidRDefault="002B02BD" w:rsidP="004C11E6">
      <w:pPr>
        <w:pStyle w:val="Heading2"/>
        <w:spacing w:line="360" w:lineRule="auto"/>
        <w:jc w:val="both"/>
        <w:rPr>
          <w:rFonts w:cs="Times New Roman"/>
          <w:szCs w:val="24"/>
        </w:rPr>
      </w:pPr>
      <w:bookmarkStart w:id="6" w:name="_Toc213131326"/>
      <w:r w:rsidRPr="00D25620">
        <w:rPr>
          <w:rFonts w:cs="Times New Roman"/>
          <w:szCs w:val="24"/>
        </w:rPr>
        <w:t>Batasan Masalah</w:t>
      </w:r>
      <w:bookmarkEnd w:id="6"/>
    </w:p>
    <w:p w14:paraId="592C9556" w14:textId="021E619E" w:rsidR="001B7150" w:rsidRPr="00C13544" w:rsidRDefault="001B7150" w:rsidP="004C11E6">
      <w:pPr>
        <w:spacing w:line="360" w:lineRule="auto"/>
        <w:ind w:left="720"/>
        <w:rPr>
          <w:lang w:val="fi-FI"/>
        </w:rPr>
      </w:pPr>
      <w:r w:rsidRPr="00C13544">
        <w:rPr>
          <w:lang w:val="fi-FI"/>
        </w:rPr>
        <w:t xml:space="preserve">Batasan masalah </w:t>
      </w:r>
      <w:r w:rsidR="00554C44" w:rsidRPr="00C13544">
        <w:rPr>
          <w:lang w:val="fi-FI"/>
        </w:rPr>
        <w:t>dari penelitian ini adalah sebagai berikut</w:t>
      </w:r>
      <w:r w:rsidR="00BC6A81">
        <w:rPr>
          <w:lang w:val="fi-FI"/>
        </w:rPr>
        <w:t>:</w:t>
      </w:r>
    </w:p>
    <w:p w14:paraId="79377A43" w14:textId="32907996" w:rsidR="00D42CC6"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en-ID"/>
        </w:rPr>
        <w:t>Penelitian dibatasi pada penggunaan model pretrained Data2Vec dan Wav2Vec2, tanpa pelatihan ulang (fine-tuning) pada data khusus Al-Qur’an</w:t>
      </w:r>
    </w:p>
    <w:p w14:paraId="2F7C22BF" w14:textId="3308F163"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lastRenderedPageBreak/>
        <w:t>Eksperimen hanya dilakukan pada teks Al-Qur’an berbahasa Arab, terutama Surah-surah pendek seperti Al-Fatihah dan Juz Amma</w:t>
      </w:r>
    </w:p>
    <w:p w14:paraId="79211FE1" w14:textId="0417A439"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Fokus sistem adalah pada pencarian kemiripan ayat, bukan pada koreksi tajwid, deteksi kesalahan pelafalan, atau penilaian kualitas tilawah</w:t>
      </w:r>
    </w:p>
    <w:p w14:paraId="16710834" w14:textId="0B1340EC" w:rsidR="002B02BD" w:rsidRDefault="002B02BD" w:rsidP="004C11E6">
      <w:pPr>
        <w:pStyle w:val="Heading2"/>
        <w:spacing w:line="360" w:lineRule="auto"/>
        <w:jc w:val="both"/>
        <w:rPr>
          <w:rFonts w:cs="Times New Roman"/>
          <w:szCs w:val="24"/>
        </w:rPr>
      </w:pPr>
      <w:bookmarkStart w:id="7" w:name="_Toc213131327"/>
      <w:r w:rsidRPr="00D25620">
        <w:rPr>
          <w:rFonts w:cs="Times New Roman"/>
          <w:szCs w:val="24"/>
        </w:rPr>
        <w:t>Tujuan Penelitian</w:t>
      </w:r>
      <w:bookmarkEnd w:id="7"/>
    </w:p>
    <w:p w14:paraId="1A8B32D2" w14:textId="1DE3E5F3" w:rsidR="001B7150" w:rsidRPr="00694FFF" w:rsidRDefault="001B7150" w:rsidP="004C11E6">
      <w:pPr>
        <w:spacing w:line="360" w:lineRule="auto"/>
        <w:ind w:left="720"/>
        <w:rPr>
          <w:rFonts w:ascii="Times New Roman" w:hAnsi="Times New Roman" w:cs="Times New Roman"/>
          <w:sz w:val="24"/>
          <w:szCs w:val="24"/>
          <w:lang w:val="fi-FI"/>
        </w:rPr>
      </w:pPr>
      <w:r w:rsidRPr="00694FFF">
        <w:rPr>
          <w:rFonts w:ascii="Times New Roman" w:hAnsi="Times New Roman" w:cs="Times New Roman"/>
          <w:sz w:val="24"/>
          <w:szCs w:val="24"/>
          <w:lang w:val="fi-FI"/>
        </w:rPr>
        <w:t>Tujuan dari penelitian ini sebagai berikut:</w:t>
      </w:r>
    </w:p>
    <w:p w14:paraId="3F4FD8C8" w14:textId="418FA2DE" w:rsidR="00694FFF" w:rsidRPr="00E77A0C" w:rsidRDefault="00BB6B7B" w:rsidP="00694FFF">
      <w:pPr>
        <w:pStyle w:val="ListParagraph"/>
        <w:numPr>
          <w:ilvl w:val="0"/>
          <w:numId w:val="16"/>
        </w:numPr>
        <w:spacing w:line="360" w:lineRule="auto"/>
        <w:jc w:val="both"/>
        <w:rPr>
          <w:rFonts w:ascii="Times New Roman" w:hAnsi="Times New Roman" w:cs="Times New Roman"/>
          <w:sz w:val="24"/>
          <w:szCs w:val="24"/>
          <w:lang w:val="en-ID"/>
        </w:rPr>
      </w:pPr>
      <w:r w:rsidRPr="00E77A0C">
        <w:rPr>
          <w:rFonts w:ascii="Times New Roman" w:hAnsi="Times New Roman" w:cs="Times New Roman"/>
          <w:sz w:val="24"/>
          <w:szCs w:val="24"/>
          <w:lang w:val="en-ID"/>
        </w:rPr>
        <w:t>Menge</w:t>
      </w:r>
      <w:r w:rsidR="006943C7" w:rsidRPr="00E77A0C">
        <w:rPr>
          <w:rFonts w:ascii="Times New Roman" w:hAnsi="Times New Roman" w:cs="Times New Roman"/>
          <w:sz w:val="24"/>
          <w:szCs w:val="24"/>
          <w:lang w:val="en-ID"/>
        </w:rPr>
        <w:t xml:space="preserve">tahui </w:t>
      </w:r>
      <w:r w:rsidR="00694FFF" w:rsidRPr="00E77A0C">
        <w:rPr>
          <w:rFonts w:ascii="Times New Roman" w:hAnsi="Times New Roman" w:cs="Times New Roman"/>
          <w:sz w:val="24"/>
          <w:szCs w:val="24"/>
          <w:lang w:val="en-ID"/>
        </w:rPr>
        <w:t>Mengevaluasi kinerja model Wav2Vec2 dalam retrieval ayat Al-Qur’an berbasis audio.</w:t>
      </w:r>
    </w:p>
    <w:p w14:paraId="753C53B5" w14:textId="51CD9118" w:rsidR="00694FFF" w:rsidRPr="00694FFF"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r w:rsidRPr="00694FFF">
        <w:rPr>
          <w:rFonts w:ascii="Times New Roman" w:hAnsi="Times New Roman" w:cs="Times New Roman"/>
          <w:sz w:val="24"/>
          <w:szCs w:val="24"/>
          <w:lang w:val="en-ID"/>
        </w:rPr>
        <w:t>Mengevaluasi kinerja model Data2Vec dalam retrieval ayat Al-Qur’an berbasis audio.</w:t>
      </w:r>
    </w:p>
    <w:p w14:paraId="73D1A9CE" w14:textId="7FA776B8" w:rsidR="001B7150" w:rsidRPr="00E77A0C"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r w:rsidRPr="00694FFF">
        <w:rPr>
          <w:rFonts w:ascii="Times New Roman" w:hAnsi="Times New Roman" w:cs="Times New Roman"/>
          <w:sz w:val="24"/>
          <w:szCs w:val="24"/>
          <w:lang w:val="en-ID"/>
        </w:rPr>
        <w:t>Membandingkan kedua model untuk menentukan model yang lebih sesuai digunakan pada sistem pencarian ayat Al-Qur’an.</w:t>
      </w:r>
    </w:p>
    <w:p w14:paraId="58A7D59E" w14:textId="34C25AB8" w:rsidR="00F04B9B" w:rsidRDefault="002B02BD" w:rsidP="004C11E6">
      <w:pPr>
        <w:pStyle w:val="Heading2"/>
        <w:spacing w:line="360" w:lineRule="auto"/>
        <w:jc w:val="both"/>
        <w:rPr>
          <w:rFonts w:cs="Times New Roman"/>
          <w:szCs w:val="24"/>
        </w:rPr>
      </w:pPr>
      <w:bookmarkStart w:id="8" w:name="_Toc213131328"/>
      <w:r w:rsidRPr="00D25620">
        <w:rPr>
          <w:rFonts w:cs="Times New Roman"/>
          <w:szCs w:val="24"/>
        </w:rPr>
        <w:t>Manfaat Penelitian</w:t>
      </w:r>
      <w:bookmarkEnd w:id="8"/>
    </w:p>
    <w:p w14:paraId="6F5B7B4C" w14:textId="57F283AF" w:rsidR="001B7150" w:rsidRPr="00C13544" w:rsidRDefault="001B7150" w:rsidP="004C11E6">
      <w:pPr>
        <w:spacing w:line="360" w:lineRule="auto"/>
        <w:ind w:left="720"/>
      </w:pPr>
      <w:r w:rsidRPr="00C13544">
        <w:t>Manfaat yang diharapkan dari hasil penelitian ini adalah sebagai berikut:</w:t>
      </w:r>
    </w:p>
    <w:p w14:paraId="2E7D6C03" w14:textId="118A0C77" w:rsidR="001B7150" w:rsidRDefault="006943C7" w:rsidP="00C13544">
      <w:pPr>
        <w:pStyle w:val="ListParagraph"/>
        <w:numPr>
          <w:ilvl w:val="0"/>
          <w:numId w:val="27"/>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t>Memberikan pemahaman ilmiah yang lebih dalam tentang efektivitas model representasi audio seperti Data2Vec dan Wav2Vec2 dalam domain bahasa Arab, khususnya untuk tugas pencocokan kemiripan teks berbasis suara</w:t>
      </w:r>
      <w:r w:rsidR="00916D4C" w:rsidRPr="00C13544">
        <w:rPr>
          <w:rFonts w:ascii="Times New Roman" w:hAnsi="Times New Roman" w:cs="Times New Roman"/>
          <w:sz w:val="24"/>
          <w:szCs w:val="24"/>
        </w:rPr>
        <w:t>.</w:t>
      </w:r>
    </w:p>
    <w:p w14:paraId="780CEE72" w14:textId="5528DB0C" w:rsidR="0077596A" w:rsidRPr="00C13544" w:rsidRDefault="0077596A" w:rsidP="00C13544">
      <w:pPr>
        <w:pStyle w:val="ListParagraph"/>
        <w:numPr>
          <w:ilvl w:val="0"/>
          <w:numId w:val="27"/>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r w:rsidRPr="0077596A">
        <w:rPr>
          <w:rFonts w:ascii="Times New Roman" w:hAnsi="Times New Roman" w:cs="Times New Roman"/>
          <w:i/>
          <w:iCs/>
          <w:sz w:val="24"/>
          <w:szCs w:val="24"/>
        </w:rPr>
        <w:t>embedding</w:t>
      </w:r>
      <w:r w:rsidRPr="0077596A">
        <w:rPr>
          <w:rFonts w:ascii="Times New Roman" w:hAnsi="Times New Roman" w:cs="Times New Roman"/>
          <w:sz w:val="24"/>
          <w:szCs w:val="24"/>
        </w:rPr>
        <w:t xml:space="preserve"> audio terbaik untuk diterapkan pada sistem pembelajaran Al-Qur’an berbasis suara</w:t>
      </w:r>
    </w:p>
    <w:p w14:paraId="43B4748B" w14:textId="13129A00" w:rsidR="00FC6E94" w:rsidRPr="00D25620" w:rsidRDefault="002B02BD" w:rsidP="004C11E6">
      <w:pPr>
        <w:pStyle w:val="Heading2"/>
        <w:spacing w:line="360" w:lineRule="auto"/>
        <w:jc w:val="both"/>
        <w:rPr>
          <w:rFonts w:cs="Times New Roman"/>
          <w:szCs w:val="24"/>
        </w:rPr>
      </w:pPr>
      <w:bookmarkStart w:id="9" w:name="_Toc213131329"/>
      <w:r w:rsidRPr="00D25620">
        <w:rPr>
          <w:rFonts w:cs="Times New Roman"/>
          <w:i/>
          <w:szCs w:val="24"/>
        </w:rPr>
        <w:t>The State of The Art</w:t>
      </w:r>
      <w:bookmarkEnd w:id="9"/>
    </w:p>
    <w:p w14:paraId="5F2725F1" w14:textId="6F53C19D" w:rsidR="00040A24" w:rsidRDefault="00916F0E" w:rsidP="000031AE">
      <w:pPr>
        <w:spacing w:line="360" w:lineRule="auto"/>
        <w:ind w:left="720" w:firstLine="720"/>
        <w:jc w:val="both"/>
        <w:rPr>
          <w:rFonts w:ascii="Times New Roman" w:hAnsi="Times New Roman" w:cs="Times New Roman"/>
          <w:sz w:val="24"/>
          <w:szCs w:val="24"/>
        </w:rPr>
      </w:pPr>
      <w:r w:rsidRPr="00916F0E">
        <w:rPr>
          <w:rFonts w:ascii="Times New Roman" w:hAnsi="Times New Roman" w:cs="Times New Roman"/>
          <w:sz w:val="24"/>
          <w:szCs w:val="24"/>
        </w:rPr>
        <w:t>Beberapa Penelitian telah dilakukan untuk membuat software maintainability yang baik dari masa ke masa. Dalam upaya mengembangkan sebuah aplikasi dengan metode yang telah dikembangkan maka dibutuhkannya proses studi literatur. Berikut merupakan penelitian yang sebelumnya telah dilakukan dengan metode yang serupa:</w:t>
      </w:r>
    </w:p>
    <w:p w14:paraId="65374D3E" w14:textId="3DE79828" w:rsidR="00576929" w:rsidRPr="004B3EBB" w:rsidRDefault="000031AE"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w:t>
      </w:r>
      <w:r w:rsidR="00916F0E" w:rsidRPr="000031AE">
        <w:rPr>
          <w:rFonts w:ascii="Times New Roman" w:hAnsi="Times New Roman" w:cs="Times New Roman"/>
          <w:sz w:val="24"/>
          <w:szCs w:val="24"/>
        </w:rPr>
        <w:t>, dkk (202</w:t>
      </w:r>
      <w:r w:rsidRPr="000031AE">
        <w:rPr>
          <w:rFonts w:ascii="Times New Roman" w:hAnsi="Times New Roman" w:cs="Times New Roman"/>
          <w:sz w:val="24"/>
          <w:szCs w:val="24"/>
        </w:rPr>
        <w:t>0</w:t>
      </w:r>
      <w:r w:rsidR="00916F0E" w:rsidRPr="000031AE">
        <w:rPr>
          <w:rFonts w:ascii="Times New Roman" w:hAnsi="Times New Roman" w:cs="Times New Roman"/>
          <w:sz w:val="24"/>
          <w:szCs w:val="24"/>
        </w:rPr>
        <w:t>)</w:t>
      </w:r>
      <w:r w:rsidR="003F1CC5" w:rsidRPr="000031AE">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Wav2vec 2.0 </w:t>
      </w:r>
      <w:r w:rsidR="00F8565A">
        <w:rPr>
          <w:rFonts w:ascii="Times New Roman" w:hAnsi="Times New Roman" w:cs="Times New Roman"/>
          <w:sz w:val="24"/>
          <w:szCs w:val="24"/>
        </w:rPr>
        <w:t xml:space="preserve">memperkenalkan kerangkan </w:t>
      </w:r>
      <w:r w:rsidR="00F8565A">
        <w:rPr>
          <w:rFonts w:ascii="Times New Roman" w:hAnsi="Times New Roman" w:cs="Times New Roman"/>
          <w:i/>
          <w:iCs/>
          <w:sz w:val="24"/>
          <w:szCs w:val="24"/>
        </w:rPr>
        <w:t xml:space="preserve">self-supervised learning </w:t>
      </w:r>
      <w:r w:rsidR="00F8565A">
        <w:rPr>
          <w:rFonts w:ascii="Times New Roman" w:hAnsi="Times New Roman" w:cs="Times New Roman"/>
          <w:sz w:val="24"/>
          <w:szCs w:val="24"/>
        </w:rPr>
        <w:t xml:space="preserve">untuk mempelajari representasi ucapan langsung dari </w:t>
      </w:r>
      <w:r w:rsidR="00F8565A">
        <w:rPr>
          <w:rFonts w:ascii="Times New Roman" w:hAnsi="Times New Roman" w:cs="Times New Roman"/>
          <w:i/>
          <w:iCs/>
          <w:sz w:val="24"/>
          <w:szCs w:val="24"/>
        </w:rPr>
        <w:t xml:space="preserve">raw audio. </w:t>
      </w:r>
      <w:r w:rsidR="00F8565A">
        <w:rPr>
          <w:rFonts w:ascii="Times New Roman" w:hAnsi="Times New Roman" w:cs="Times New Roman"/>
          <w:sz w:val="24"/>
          <w:szCs w:val="24"/>
        </w:rPr>
        <w:t xml:space="preserve">Arsitektur terdiri dari </w:t>
      </w:r>
      <w:r w:rsidR="00F8565A">
        <w:rPr>
          <w:rFonts w:ascii="Times New Roman" w:hAnsi="Times New Roman" w:cs="Times New Roman"/>
          <w:i/>
          <w:iCs/>
          <w:sz w:val="24"/>
          <w:szCs w:val="24"/>
        </w:rPr>
        <w:t xml:space="preserve">convolutional feature encoder </w:t>
      </w:r>
      <w:r w:rsidR="00F8565A">
        <w:rPr>
          <w:rFonts w:ascii="Times New Roman" w:hAnsi="Times New Roman" w:cs="Times New Roman"/>
          <w:sz w:val="24"/>
          <w:szCs w:val="24"/>
        </w:rPr>
        <w:t xml:space="preserve">untuk mengekstrasi fitur awal, </w:t>
      </w:r>
      <w:r w:rsidR="00F8565A" w:rsidRPr="00F8565A">
        <w:rPr>
          <w:rFonts w:ascii="Times New Roman" w:hAnsi="Times New Roman" w:cs="Times New Roman"/>
          <w:i/>
          <w:iCs/>
          <w:sz w:val="24"/>
          <w:szCs w:val="24"/>
        </w:rPr>
        <w:t>Transformer</w:t>
      </w:r>
      <w:r w:rsidR="00F8565A">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network </w:t>
      </w:r>
      <w:r w:rsidR="00F8565A">
        <w:rPr>
          <w:rFonts w:ascii="Times New Roman" w:hAnsi="Times New Roman" w:cs="Times New Roman"/>
          <w:sz w:val="24"/>
          <w:szCs w:val="24"/>
        </w:rPr>
        <w:t xml:space="preserve">untuk memodelkan dependensi jangka panjang, dan </w:t>
      </w:r>
      <w:r w:rsidR="00F8565A">
        <w:rPr>
          <w:rFonts w:ascii="Times New Roman" w:hAnsi="Times New Roman" w:cs="Times New Roman"/>
          <w:i/>
          <w:iCs/>
          <w:sz w:val="24"/>
          <w:szCs w:val="24"/>
        </w:rPr>
        <w:t xml:space="preserve">quantizatino module </w:t>
      </w:r>
      <w:r w:rsidR="00F8565A">
        <w:rPr>
          <w:rFonts w:ascii="Times New Roman" w:hAnsi="Times New Roman" w:cs="Times New Roman"/>
          <w:sz w:val="24"/>
          <w:szCs w:val="24"/>
        </w:rPr>
        <w:t xml:space="preserve">untuk mengubah </w:t>
      </w:r>
      <w:r w:rsidR="00F8565A">
        <w:rPr>
          <w:rFonts w:ascii="Times New Roman" w:hAnsi="Times New Roman" w:cs="Times New Roman"/>
          <w:sz w:val="24"/>
          <w:szCs w:val="24"/>
        </w:rPr>
        <w:lastRenderedPageBreak/>
        <w:t xml:space="preserve">representasi menjadi kode diskrit yang digunakan dalam </w:t>
      </w:r>
      <w:r w:rsidR="00F8565A">
        <w:rPr>
          <w:rFonts w:ascii="Times New Roman" w:hAnsi="Times New Roman" w:cs="Times New Roman"/>
          <w:i/>
          <w:iCs/>
          <w:sz w:val="24"/>
          <w:szCs w:val="24"/>
        </w:rPr>
        <w:t xml:space="preserve">contrastive learning. </w:t>
      </w:r>
      <w:r w:rsidR="00F8565A">
        <w:rPr>
          <w:rFonts w:ascii="Times New Roman" w:hAnsi="Times New Roman" w:cs="Times New Roman"/>
          <w:sz w:val="24"/>
          <w:szCs w:val="24"/>
        </w:rPr>
        <w:t xml:space="preserve">Pendekatan ini secara signifikasn mengurangi kebutuhan data berlabel, menutup kesenjangan performa antara sistem ASR </w:t>
      </w:r>
      <w:r w:rsidR="00F8565A">
        <w:rPr>
          <w:rFonts w:ascii="Times New Roman" w:hAnsi="Times New Roman" w:cs="Times New Roman"/>
          <w:i/>
          <w:iCs/>
          <w:sz w:val="24"/>
          <w:szCs w:val="24"/>
        </w:rPr>
        <w:t xml:space="preserve">fully-supervised </w:t>
      </w:r>
      <w:r w:rsidR="00F8565A">
        <w:rPr>
          <w:rFonts w:ascii="Times New Roman" w:hAnsi="Times New Roman" w:cs="Times New Roman"/>
          <w:sz w:val="24"/>
          <w:szCs w:val="24"/>
        </w:rPr>
        <w:t xml:space="preserve">dan </w:t>
      </w:r>
      <w:r w:rsidR="00F8565A">
        <w:rPr>
          <w:rFonts w:ascii="Times New Roman" w:hAnsi="Times New Roman" w:cs="Times New Roman"/>
          <w:i/>
          <w:iCs/>
          <w:sz w:val="24"/>
          <w:szCs w:val="24"/>
        </w:rPr>
        <w:t>low-resource</w:t>
      </w:r>
      <w:r w:rsidR="00F8565A">
        <w:rPr>
          <w:rFonts w:ascii="Times New Roman" w:hAnsi="Times New Roman" w:cs="Times New Roman"/>
          <w:sz w:val="24"/>
          <w:szCs w:val="24"/>
        </w:rPr>
        <w:t xml:space="preserve">, serta mencapai </w:t>
      </w:r>
      <w:r w:rsidR="00F8565A">
        <w:rPr>
          <w:rFonts w:ascii="Times New Roman" w:hAnsi="Times New Roman" w:cs="Times New Roman"/>
          <w:i/>
          <w:iCs/>
          <w:sz w:val="24"/>
          <w:szCs w:val="24"/>
        </w:rPr>
        <w:t xml:space="preserve">state-of-the-art </w:t>
      </w:r>
      <w:r w:rsidR="00F8565A">
        <w:rPr>
          <w:rFonts w:ascii="Times New Roman" w:hAnsi="Times New Roman" w:cs="Times New Roman"/>
          <w:sz w:val="24"/>
          <w:szCs w:val="24"/>
        </w:rPr>
        <w:t xml:space="preserve">pada </w:t>
      </w:r>
      <w:r w:rsidR="00F8565A">
        <w:rPr>
          <w:rFonts w:ascii="Times New Roman" w:hAnsi="Times New Roman" w:cs="Times New Roman"/>
          <w:i/>
          <w:iCs/>
          <w:sz w:val="24"/>
          <w:szCs w:val="24"/>
        </w:rPr>
        <w:t xml:space="preserve">benchmark </w:t>
      </w:r>
      <w:r w:rsidR="00F8565A">
        <w:rPr>
          <w:rFonts w:ascii="Times New Roman" w:hAnsi="Times New Roman" w:cs="Times New Roman"/>
          <w:sz w:val="24"/>
          <w:szCs w:val="24"/>
        </w:rPr>
        <w:t xml:space="preserve">Librispeech 100h. Metode ini membuka arah baru pengenalan suara di bahasa dengan sumber daya terbatas melalui representasi ucapan yang lebih efisien secara data. </w:t>
      </w:r>
      <w:r>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{"citationID":"HjvEcRYA","properties":{"formattedCitation":"[11]","plainCitation":"[11]","noteIndex":0},"citationItems":[{"id":15,"uris":["http://zotero.org/users/local/Hk47Hz5P/items/Y9Q4UL5A"],"itemData":{"id":15,"type":"article","abstract":"We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Pr>
          <w:rFonts w:ascii="Times New Roman" w:hAnsi="Times New Roman" w:cs="Times New Roman"/>
          <w:sz w:val="24"/>
          <w:szCs w:val="24"/>
        </w:rPr>
        <w:fldChar w:fldCharType="end"/>
      </w:r>
    </w:p>
    <w:p w14:paraId="7F20CBCB" w14:textId="727ACC75" w:rsidR="004B3EBB" w:rsidRDefault="00D265A3"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 dkk (202</w:t>
      </w:r>
      <w:r>
        <w:rPr>
          <w:rFonts w:ascii="Times New Roman" w:hAnsi="Times New Roman" w:cs="Times New Roman"/>
          <w:sz w:val="24"/>
          <w:szCs w:val="24"/>
        </w:rPr>
        <w:t>2</w:t>
      </w:r>
      <w:r w:rsidRPr="000031AE">
        <w:rPr>
          <w:rFonts w:ascii="Times New Roman" w:hAnsi="Times New Roman" w:cs="Times New Roman"/>
          <w:sz w:val="24"/>
          <w:szCs w:val="24"/>
        </w:rPr>
        <w:t>)</w:t>
      </w:r>
      <w:r w:rsidR="004C0768" w:rsidRPr="00870C95">
        <w:rPr>
          <w:rFonts w:ascii="Times New Roman" w:hAnsi="Times New Roman" w:cs="Times New Roman"/>
          <w:sz w:val="24"/>
          <w:szCs w:val="24"/>
        </w:rPr>
        <w:t xml:space="preserve">. </w:t>
      </w:r>
      <w:r>
        <w:rPr>
          <w:rFonts w:ascii="Times New Roman" w:hAnsi="Times New Roman" w:cs="Times New Roman"/>
          <w:sz w:val="24"/>
          <w:szCs w:val="24"/>
        </w:rPr>
        <w:t xml:space="preserve">Data2vec mengusulkan kerangka self-supervised learning multimodal yang seragam, mampu mempelajari representasi laten dari ucapan, teks dan citra menggunakan metode tunggal. Berbeda dengan pendekatan terdahulu yang memprediksi target spesifik modalitas, metode ini mempresdiksi representasi kontekstual laten dari input lengkap berdasarkan versi yang telah dilakukan </w:t>
      </w:r>
      <w:r>
        <w:rPr>
          <w:rFonts w:ascii="Times New Roman" w:hAnsi="Times New Roman" w:cs="Times New Roman"/>
          <w:i/>
          <w:iCs/>
          <w:sz w:val="24"/>
          <w:szCs w:val="24"/>
        </w:rPr>
        <w:t>masking</w:t>
      </w:r>
      <w:r>
        <w:rPr>
          <w:rFonts w:ascii="Times New Roman" w:hAnsi="Times New Roman" w:cs="Times New Roman"/>
          <w:sz w:val="24"/>
          <w:szCs w:val="24"/>
        </w:rPr>
        <w:t xml:space="preserve">. Proses pembelajaran dilakukan melalui mekanisme </w:t>
      </w:r>
      <w:r>
        <w:rPr>
          <w:rFonts w:ascii="Times New Roman" w:hAnsi="Times New Roman" w:cs="Times New Roman"/>
          <w:i/>
          <w:iCs/>
          <w:sz w:val="24"/>
          <w:szCs w:val="24"/>
        </w:rPr>
        <w:t xml:space="preserve">self-distillation </w:t>
      </w:r>
      <w:r>
        <w:rPr>
          <w:rFonts w:ascii="Times New Roman" w:hAnsi="Times New Roman" w:cs="Times New Roman"/>
          <w:sz w:val="24"/>
          <w:szCs w:val="24"/>
        </w:rPr>
        <w:t>dengan arsitekur Transformer, di mana model pelajar (</w:t>
      </w:r>
      <w:r>
        <w:rPr>
          <w:rFonts w:ascii="Times New Roman" w:hAnsi="Times New Roman" w:cs="Times New Roman"/>
          <w:i/>
          <w:iCs/>
          <w:sz w:val="24"/>
          <w:szCs w:val="24"/>
        </w:rPr>
        <w:t>student</w:t>
      </w:r>
      <w:r>
        <w:rPr>
          <w:rFonts w:ascii="Times New Roman" w:hAnsi="Times New Roman" w:cs="Times New Roman"/>
          <w:sz w:val="24"/>
          <w:szCs w:val="24"/>
        </w:rPr>
        <w:t>) mengestimasi keluaran model guru (</w:t>
      </w:r>
      <w:r>
        <w:rPr>
          <w:rFonts w:ascii="Times New Roman" w:hAnsi="Times New Roman" w:cs="Times New Roman"/>
          <w:i/>
          <w:iCs/>
          <w:sz w:val="24"/>
          <w:szCs w:val="24"/>
        </w:rPr>
        <w:t>teacher</w:t>
      </w:r>
      <w:r>
        <w:rPr>
          <w:rFonts w:ascii="Times New Roman" w:hAnsi="Times New Roman" w:cs="Times New Roman"/>
          <w:sz w:val="24"/>
          <w:szCs w:val="24"/>
        </w:rPr>
        <w:t>) yang dibekukan parameternya. Evaluasi empiris menun</w:t>
      </w:r>
      <w:r w:rsidR="009D7C0B">
        <w:rPr>
          <w:rFonts w:ascii="Times New Roman" w:hAnsi="Times New Roman" w:cs="Times New Roman"/>
          <w:sz w:val="24"/>
          <w:szCs w:val="24"/>
        </w:rPr>
        <w:t xml:space="preserve">jukkan bahwa data2vec mencapai kinerja </w:t>
      </w:r>
      <w:r w:rsidR="009D7C0B">
        <w:rPr>
          <w:rFonts w:ascii="Times New Roman" w:hAnsi="Times New Roman" w:cs="Times New Roman"/>
          <w:i/>
          <w:iCs/>
          <w:sz w:val="24"/>
          <w:szCs w:val="24"/>
        </w:rPr>
        <w:t>state-of-the-art</w:t>
      </w:r>
      <w:r w:rsidR="009D7C0B">
        <w:rPr>
          <w:rFonts w:ascii="Times New Roman" w:hAnsi="Times New Roman" w:cs="Times New Roman"/>
          <w:sz w:val="24"/>
          <w:szCs w:val="24"/>
        </w:rPr>
        <w:t xml:space="preserve">. </w:t>
      </w:r>
      <w:r w:rsidR="009D7C0B">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{"citationID":"FQ6V9knI","properties":{"formattedCitation":"[8]","plainCitation":"[8]","noteIndex":0},"citationItems":[{"id":18,"uris":["http://zotero.org/users/local/Hk47Hz5P/items/FEI2SZZV"],"itemData":{"id":18,"type":"article","abstract":"While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D7C0B">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9D7C0B">
        <w:rPr>
          <w:rFonts w:ascii="Times New Roman" w:hAnsi="Times New Roman" w:cs="Times New Roman"/>
          <w:sz w:val="24"/>
          <w:szCs w:val="24"/>
        </w:rPr>
        <w:fldChar w:fldCharType="end"/>
      </w:r>
    </w:p>
    <w:p w14:paraId="13627591" w14:textId="3064C9DE" w:rsidR="00D15166" w:rsidRPr="00D15166" w:rsidRDefault="00D15166" w:rsidP="00D15166">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Omar Mohamed &amp; Salah A. Aly (2021). </w:t>
      </w:r>
      <w:r w:rsidRPr="00D7772B">
        <w:rPr>
          <w:rFonts w:ascii="Times New Roman" w:hAnsi="Times New Roman" w:cs="Times New Roman"/>
          <w:i/>
          <w:iCs/>
          <w:sz w:val="24"/>
          <w:szCs w:val="24"/>
        </w:rPr>
        <w:t>Arabic Speech Emotion Recognition Employing Wav2vec2.0 and HuBERT Based on BAVED Dataset</w:t>
      </w:r>
      <w:r w:rsidRPr="00D7772B">
        <w:rPr>
          <w:rFonts w:ascii="Times New Roman" w:hAnsi="Times New Roman" w:cs="Times New Roman"/>
          <w:sz w:val="24"/>
          <w:szCs w:val="24"/>
        </w:rPr>
        <w:t>. Makalah ini memperkenalkan model deep learning untuk pengenalan emosi dalam ucapan bahasa Arab menggunakan representasi audio canggih seperti wav2vec 2.0 dan HuBERT. Model-prinsip self-supervised dijalankan pada dataset tanpa label besar dan kemudian di-fine-tune pada dataset kecil (BAVED). Representasi fitur ini digunakan pada classifier berupa MLP dan Bi-LSTM. Hasil eksperimen menunjukkan bahwa wav2vec 2.0 memberikan performa terbaik dalam akurasi pengenalan emosi, konvergensi lebih cepat, dan stabilitas pelatihan dibanding HuBERT. Model ini mencapai akurasi hingga 89% pada dataset BAVED. Pendekatan ini menunjukkan efektivitas rep</w:t>
      </w:r>
      <w:r w:rsidRPr="00D7772B">
        <w:rPr>
          <w:rFonts w:ascii="Times New Roman" w:hAnsi="Times New Roman" w:cs="Times New Roman"/>
          <w:sz w:val="24"/>
          <w:szCs w:val="24"/>
        </w:rPr>
        <w:softHyphen/>
        <w:t>resentasi self-supervised untuk tugas SER dalam bahasa Arab, terutama dengan data terbatas</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{"citationID":"xDHU6fkX","properties":{"formattedCitation":"[9]","plainCitation":"[9]","noteIndex":0},"citationItems":[{"id":22,"uris":["http://zotero.org/users/local/Hk47Hz5P/items/V29AH9LR"],"itemData":{"id":22,"type":"article","abstract":"Recently,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89565E">
        <w:rPr>
          <w:rFonts w:ascii="Times New Roman" w:hAnsi="Times New Roman" w:cs="Times New Roman"/>
          <w:sz w:val="24"/>
          <w:szCs w:val="24"/>
        </w:rPr>
        <w:fldChar w:fldCharType="separate"/>
      </w:r>
      <w:r w:rsidR="00813655" w:rsidRPr="00813655">
        <w:rPr>
          <w:rFonts w:ascii="Times New Roman" w:hAnsi="Times New Roman" w:cs="Times New Roman"/>
          <w:sz w:val="24"/>
        </w:rPr>
        <w:t>[9]</w:t>
      </w:r>
      <w:r w:rsidR="0089565E">
        <w:rPr>
          <w:rFonts w:ascii="Times New Roman" w:hAnsi="Times New Roman" w:cs="Times New Roman"/>
          <w:sz w:val="24"/>
          <w:szCs w:val="24"/>
        </w:rPr>
        <w:fldChar w:fldCharType="end"/>
      </w:r>
      <w:r w:rsidR="0089565E">
        <w:rPr>
          <w:rFonts w:ascii="Times New Roman" w:hAnsi="Times New Roman" w:cs="Times New Roman"/>
          <w:sz w:val="24"/>
          <w:szCs w:val="24"/>
        </w:rPr>
        <w:t>.</w:t>
      </w:r>
    </w:p>
    <w:p w14:paraId="433B7469" w14:textId="0C70E51C" w:rsidR="00D01B38" w:rsidRPr="00F3359B" w:rsidRDefault="00D01B38" w:rsidP="00916F0E">
      <w:pPr>
        <w:pStyle w:val="ListParagraph"/>
        <w:numPr>
          <w:ilvl w:val="0"/>
          <w:numId w:val="28"/>
        </w:numPr>
        <w:spacing w:line="360" w:lineRule="auto"/>
        <w:jc w:val="both"/>
        <w:rPr>
          <w:rFonts w:ascii="Times New Roman" w:hAnsi="Times New Roman" w:cs="Times New Roman"/>
          <w:sz w:val="24"/>
          <w:szCs w:val="24"/>
        </w:rPr>
      </w:pPr>
      <w:proofErr w:type="spellStart"/>
      <w:r w:rsidRPr="00D01B38">
        <w:rPr>
          <w:rFonts w:ascii="Times New Roman" w:hAnsi="Times New Roman" w:cs="Times New Roman"/>
          <w:sz w:val="24"/>
          <w:szCs w:val="24"/>
        </w:rPr>
        <w:t>Wilhelm</w:t>
      </w:r>
      <w:proofErr w:type="spellEnd"/>
      <w:r w:rsidRPr="00D01B38">
        <w:rPr>
          <w:rFonts w:ascii="Times New Roman" w:hAnsi="Times New Roman" w:cs="Times New Roman"/>
          <w:sz w:val="24"/>
          <w:szCs w:val="24"/>
        </w:rPr>
        <w:t xml:space="preserve"> </w:t>
      </w:r>
      <w:proofErr w:type="spellStart"/>
      <w:r w:rsidRPr="00D01B38">
        <w:rPr>
          <w:rFonts w:ascii="Times New Roman" w:hAnsi="Times New Roman" w:cs="Times New Roman"/>
          <w:sz w:val="24"/>
          <w:szCs w:val="24"/>
        </w:rPr>
        <w:t>Öberg</w:t>
      </w:r>
      <w:proofErr w:type="spellEnd"/>
      <w:r>
        <w:rPr>
          <w:rFonts w:ascii="Times New Roman" w:hAnsi="Times New Roman" w:cs="Times New Roman"/>
          <w:sz w:val="24"/>
          <w:szCs w:val="24"/>
        </w:rPr>
        <w:t xml:space="preserve"> (2025). </w:t>
      </w:r>
      <w:r w:rsidR="00C657A3" w:rsidRPr="00C657A3">
        <w:rPr>
          <w:rFonts w:ascii="Times New Roman" w:hAnsi="Times New Roman" w:cs="Times New Roman"/>
          <w:sz w:val="24"/>
          <w:szCs w:val="24"/>
        </w:rPr>
        <w:t xml:space="preserve">Paragraf ini sangat relevan dengan penelitian Anda karena secara eksplisit berfokus pada Pencarian Audio </w:t>
      </w:r>
      <w:proofErr w:type="spellStart"/>
      <w:r w:rsidR="00C657A3" w:rsidRPr="00C657A3">
        <w:rPr>
          <w:rFonts w:ascii="Times New Roman" w:hAnsi="Times New Roman" w:cs="Times New Roman"/>
          <w:i/>
          <w:iCs/>
          <w:sz w:val="24"/>
          <w:szCs w:val="24"/>
        </w:rPr>
        <w:t>Query-by-Example</w:t>
      </w:r>
      <w:proofErr w:type="spellEnd"/>
      <w:r w:rsidR="00C657A3" w:rsidRPr="00C657A3">
        <w:rPr>
          <w:rFonts w:ascii="Times New Roman" w:hAnsi="Times New Roman" w:cs="Times New Roman"/>
          <w:sz w:val="24"/>
          <w:szCs w:val="24"/>
        </w:rPr>
        <w:t xml:space="preserve">, yang memiliki kesamaan tugas dengan pencarian kemiripan ayat yang Anda </w:t>
      </w:r>
      <w:r w:rsidR="00C657A3" w:rsidRPr="00C657A3">
        <w:rPr>
          <w:rFonts w:ascii="Times New Roman" w:hAnsi="Times New Roman" w:cs="Times New Roman"/>
          <w:sz w:val="24"/>
          <w:szCs w:val="24"/>
        </w:rPr>
        <w:lastRenderedPageBreak/>
        <w:t xml:space="preserve">lakukan, yaitu mencari konten berdasarkan </w:t>
      </w:r>
      <w:proofErr w:type="spellStart"/>
      <w:r w:rsidR="00C657A3" w:rsidRPr="00C657A3">
        <w:rPr>
          <w:rFonts w:ascii="Times New Roman" w:hAnsi="Times New Roman" w:cs="Times New Roman"/>
          <w:i/>
          <w:iCs/>
          <w:sz w:val="24"/>
          <w:szCs w:val="24"/>
        </w:rPr>
        <w:t>query</w:t>
      </w:r>
      <w:proofErr w:type="spellEnd"/>
      <w:r w:rsidR="00C657A3" w:rsidRPr="00C657A3">
        <w:rPr>
          <w:rFonts w:ascii="Times New Roman" w:hAnsi="Times New Roman" w:cs="Times New Roman"/>
          <w:sz w:val="24"/>
          <w:szCs w:val="24"/>
        </w:rPr>
        <w:t xml:space="preserve"> audio. Penelitian ini menggunakan Wav2Vec 2.0 sebagai basis ekstraksi </w:t>
      </w:r>
      <w:proofErr w:type="spellStart"/>
      <w:r w:rsidR="00C657A3" w:rsidRPr="00C657A3">
        <w:rPr>
          <w:rFonts w:ascii="Times New Roman" w:hAnsi="Times New Roman" w:cs="Times New Roman"/>
          <w:i/>
          <w:iCs/>
          <w:sz w:val="24"/>
          <w:szCs w:val="24"/>
        </w:rPr>
        <w:t>embedding</w:t>
      </w:r>
      <w:proofErr w:type="spellEnd"/>
      <w:r w:rsidR="00C657A3" w:rsidRPr="00C657A3">
        <w:rPr>
          <w:rFonts w:ascii="Times New Roman" w:hAnsi="Times New Roman" w:cs="Times New Roman"/>
          <w:sz w:val="24"/>
          <w:szCs w:val="24"/>
        </w:rPr>
        <w:t xml:space="preserve">, sama persis dengan salah satu model utama yang Anda uji. Secara metodologis, studi ini mengimplementasikan </w:t>
      </w:r>
      <w:proofErr w:type="spellStart"/>
      <w:r w:rsidR="00C657A3" w:rsidRPr="00C657A3">
        <w:rPr>
          <w:rFonts w:ascii="Times New Roman" w:hAnsi="Times New Roman" w:cs="Times New Roman"/>
          <w:sz w:val="24"/>
          <w:szCs w:val="24"/>
        </w:rPr>
        <w:t>Contrastive</w:t>
      </w:r>
      <w:proofErr w:type="spellEnd"/>
      <w:r w:rsidR="00C657A3" w:rsidRPr="00C657A3">
        <w:rPr>
          <w:rFonts w:ascii="Times New Roman" w:hAnsi="Times New Roman" w:cs="Times New Roman"/>
          <w:sz w:val="24"/>
          <w:szCs w:val="24"/>
        </w:rPr>
        <w:t xml:space="preserve"> </w:t>
      </w:r>
      <w:proofErr w:type="spellStart"/>
      <w:r w:rsidR="00C657A3" w:rsidRPr="00C657A3">
        <w:rPr>
          <w:rFonts w:ascii="Times New Roman" w:hAnsi="Times New Roman" w:cs="Times New Roman"/>
          <w:sz w:val="24"/>
          <w:szCs w:val="24"/>
        </w:rPr>
        <w:t>Learning</w:t>
      </w:r>
      <w:proofErr w:type="spellEnd"/>
      <w:r w:rsidR="00C657A3" w:rsidRPr="00C657A3">
        <w:rPr>
          <w:rFonts w:ascii="Times New Roman" w:hAnsi="Times New Roman" w:cs="Times New Roman"/>
          <w:sz w:val="24"/>
          <w:szCs w:val="24"/>
        </w:rPr>
        <w:t xml:space="preserve"> (melalui </w:t>
      </w:r>
      <w:r w:rsidR="00C657A3" w:rsidRPr="00C657A3">
        <w:rPr>
          <w:rFonts w:ascii="Times New Roman" w:hAnsi="Times New Roman" w:cs="Times New Roman"/>
          <w:i/>
          <w:iCs/>
          <w:sz w:val="24"/>
          <w:szCs w:val="24"/>
        </w:rPr>
        <w:t xml:space="preserve">Triplet </w:t>
      </w:r>
      <w:proofErr w:type="spellStart"/>
      <w:r w:rsidR="00C657A3" w:rsidRPr="00C657A3">
        <w:rPr>
          <w:rFonts w:ascii="Times New Roman" w:hAnsi="Times New Roman" w:cs="Times New Roman"/>
          <w:i/>
          <w:iCs/>
          <w:sz w:val="24"/>
          <w:szCs w:val="24"/>
        </w:rPr>
        <w:t>Loss</w:t>
      </w:r>
      <w:proofErr w:type="spellEnd"/>
      <w:r w:rsidR="00C657A3" w:rsidRPr="00C657A3">
        <w:rPr>
          <w:rFonts w:ascii="Times New Roman" w:hAnsi="Times New Roman" w:cs="Times New Roman"/>
          <w:sz w:val="24"/>
          <w:szCs w:val="24"/>
        </w:rPr>
        <w:t xml:space="preserve">) untuk menyelaraskan </w:t>
      </w:r>
      <w:proofErr w:type="spellStart"/>
      <w:r w:rsidR="00C657A3" w:rsidRPr="00C657A3">
        <w:rPr>
          <w:rFonts w:ascii="Times New Roman" w:hAnsi="Times New Roman" w:cs="Times New Roman"/>
          <w:i/>
          <w:iCs/>
          <w:sz w:val="24"/>
          <w:szCs w:val="24"/>
        </w:rPr>
        <w:t>embedding</w:t>
      </w:r>
      <w:proofErr w:type="spellEnd"/>
      <w:r w:rsidR="00C657A3" w:rsidRPr="00C657A3">
        <w:rPr>
          <w:rFonts w:ascii="Times New Roman" w:hAnsi="Times New Roman" w:cs="Times New Roman"/>
          <w:sz w:val="24"/>
          <w:szCs w:val="24"/>
        </w:rPr>
        <w:t xml:space="preserve"> dan menciptakan ruang vektor yang lebih terstruktur. Pendekatan ini adalah justifikasi penting yang menjelaskan mengapa Wav2Vec2 dapat menghasilkan representasi laten yang efektif untuk tugas </w:t>
      </w:r>
      <w:proofErr w:type="spellStart"/>
      <w:r w:rsidR="00C657A3" w:rsidRPr="00C657A3">
        <w:rPr>
          <w:rFonts w:ascii="Times New Roman" w:hAnsi="Times New Roman" w:cs="Times New Roman"/>
          <w:i/>
          <w:iCs/>
          <w:sz w:val="24"/>
          <w:szCs w:val="24"/>
        </w:rPr>
        <w:t>retrieval</w:t>
      </w:r>
      <w:proofErr w:type="spellEnd"/>
      <w:r w:rsidR="00C657A3" w:rsidRPr="00C657A3">
        <w:rPr>
          <w:rFonts w:ascii="Times New Roman" w:hAnsi="Times New Roman" w:cs="Times New Roman"/>
          <w:sz w:val="24"/>
          <w:szCs w:val="24"/>
        </w:rPr>
        <w:t>. Lebih lanjut, konsep pencarian yang sepenuhnya bebas transkripsi (</w:t>
      </w:r>
      <w:proofErr w:type="spellStart"/>
      <w:r w:rsidR="00C657A3" w:rsidRPr="00C657A3">
        <w:rPr>
          <w:rFonts w:ascii="Times New Roman" w:hAnsi="Times New Roman" w:cs="Times New Roman"/>
          <w:i/>
          <w:iCs/>
          <w:sz w:val="24"/>
          <w:szCs w:val="24"/>
        </w:rPr>
        <w:t>transcription-free</w:t>
      </w:r>
      <w:proofErr w:type="spellEnd"/>
      <w:r w:rsidR="00C657A3" w:rsidRPr="00C657A3">
        <w:rPr>
          <w:rFonts w:ascii="Times New Roman" w:hAnsi="Times New Roman" w:cs="Times New Roman"/>
          <w:sz w:val="24"/>
          <w:szCs w:val="24"/>
        </w:rPr>
        <w:t>) yang diusung oleh penelitian ini secara kuat mendukung argumen inti Anda, yaitu bahwa pencarian ucapan dapat dilakukan secara langsung menggunakan fitur laten audio tanpa perlu bergantung pada hasil transkripsi ASR yang mahal dan rawan kesalahan</w:t>
      </w:r>
      <w:r w:rsidR="009021CF">
        <w:rPr>
          <w:rFonts w:ascii="Times New Roman" w:hAnsi="Times New Roman" w:cs="Times New Roman"/>
          <w:sz w:val="24"/>
          <w:szCs w:val="24"/>
        </w:rPr>
        <w:t xml:space="preserve"> </w:t>
      </w:r>
      <w:r w:rsidR="009021CF">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{"citationID":"7zjdIaFW","properties":{"formattedCitation":"[12]","plainCitation":"[12]","noteIndex":0},"citationItems":[{"id":85,"uris":["http://zotero.org/users/local/Hk47Hz5P/items/GUUTI632"],"itemData":{"id":85,"type":"article-journal","title":"Query-by-Example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9021CF">
        <w:rPr>
          <w:rFonts w:ascii="Times New Roman" w:hAnsi="Times New Roman" w:cs="Times New Roman"/>
          <w:sz w:val="24"/>
          <w:szCs w:val="24"/>
        </w:rPr>
        <w:fldChar w:fldCharType="separate"/>
      </w:r>
      <w:r w:rsidR="009021CF" w:rsidRPr="009021CF">
        <w:rPr>
          <w:rFonts w:ascii="Times New Roman" w:hAnsi="Times New Roman" w:cs="Times New Roman"/>
          <w:sz w:val="24"/>
        </w:rPr>
        <w:t>[12]</w:t>
      </w:r>
      <w:r w:rsidR="009021CF">
        <w:rPr>
          <w:rFonts w:ascii="Times New Roman" w:hAnsi="Times New Roman" w:cs="Times New Roman"/>
          <w:sz w:val="24"/>
          <w:szCs w:val="24"/>
        </w:rPr>
        <w:fldChar w:fldCharType="end"/>
      </w:r>
      <w:r w:rsidR="00F3359B">
        <w:rPr>
          <w:rFonts w:ascii="Times New Roman" w:hAnsi="Times New Roman" w:cs="Times New Roman"/>
          <w:i/>
          <w:iCs/>
          <w:sz w:val="24"/>
          <w:szCs w:val="24"/>
        </w:rPr>
        <w:t>.</w:t>
      </w:r>
    </w:p>
    <w:p w14:paraId="6FEB2F24" w14:textId="07985436" w:rsidR="00F3359B" w:rsidRPr="000068F8" w:rsidRDefault="0069669F" w:rsidP="00916F0E">
      <w:pPr>
        <w:pStyle w:val="ListParagraph"/>
        <w:numPr>
          <w:ilvl w:val="0"/>
          <w:numId w:val="28"/>
        </w:numPr>
        <w:spacing w:line="360" w:lineRule="auto"/>
        <w:jc w:val="both"/>
        <w:rPr>
          <w:rFonts w:ascii="Times New Roman" w:hAnsi="Times New Roman" w:cs="Times New Roman"/>
          <w:sz w:val="24"/>
          <w:szCs w:val="24"/>
        </w:rPr>
      </w:pPr>
      <w:r w:rsidRPr="003832BF">
        <w:rPr>
          <w:rFonts w:ascii="Times New Roman" w:hAnsi="Times New Roman" w:cs="Times New Roman"/>
          <w:sz w:val="24"/>
          <w:szCs w:val="24"/>
        </w:rPr>
        <w:t xml:space="preserve">Patrick </w:t>
      </w:r>
      <w:proofErr w:type="spellStart"/>
      <w:r w:rsidRPr="003832BF">
        <w:rPr>
          <w:rFonts w:ascii="Times New Roman" w:hAnsi="Times New Roman" w:cs="Times New Roman"/>
          <w:sz w:val="24"/>
          <w:szCs w:val="24"/>
        </w:rPr>
        <w:t>Cormac</w:t>
      </w:r>
      <w:proofErr w:type="spellEnd"/>
      <w:r w:rsidRPr="003832BF">
        <w:rPr>
          <w:rFonts w:ascii="Times New Roman" w:hAnsi="Times New Roman" w:cs="Times New Roman"/>
          <w:sz w:val="24"/>
          <w:szCs w:val="24"/>
        </w:rPr>
        <w:t xml:space="preserve">, </w:t>
      </w:r>
      <w:proofErr w:type="spellStart"/>
      <w:r w:rsidRPr="003832BF">
        <w:rPr>
          <w:rFonts w:ascii="Times New Roman" w:hAnsi="Times New Roman" w:cs="Times New Roman"/>
          <w:sz w:val="24"/>
          <w:szCs w:val="24"/>
        </w:rPr>
        <w:t>dkk</w:t>
      </w:r>
      <w:proofErr w:type="spellEnd"/>
      <w:r w:rsidRPr="003832BF">
        <w:rPr>
          <w:rFonts w:ascii="Times New Roman" w:hAnsi="Times New Roman" w:cs="Times New Roman"/>
          <w:sz w:val="24"/>
          <w:szCs w:val="24"/>
        </w:rPr>
        <w:t xml:space="preserve"> (2024). </w:t>
      </w:r>
      <w:r w:rsidR="00F41E09" w:rsidRPr="00F41E09">
        <w:rPr>
          <w:rFonts w:ascii="Times New Roman" w:hAnsi="Times New Roman" w:cs="Times New Roman"/>
          <w:sz w:val="24"/>
          <w:szCs w:val="24"/>
        </w:rPr>
        <w:t xml:space="preserve">Dalam upaya memahami mekanisme internal model </w:t>
      </w:r>
      <w:proofErr w:type="spellStart"/>
      <w:r w:rsidR="00F41E09" w:rsidRPr="00F41E09">
        <w:rPr>
          <w:rFonts w:ascii="Times New Roman" w:hAnsi="Times New Roman" w:cs="Times New Roman"/>
          <w:i/>
          <w:iCs/>
          <w:sz w:val="24"/>
          <w:szCs w:val="24"/>
        </w:rPr>
        <w:t>self-supervised</w:t>
      </w:r>
      <w:proofErr w:type="spellEnd"/>
      <w:r w:rsidR="00F41E09" w:rsidRPr="00F41E09">
        <w:rPr>
          <w:rFonts w:ascii="Times New Roman" w:hAnsi="Times New Roman" w:cs="Times New Roman"/>
          <w:i/>
          <w:iCs/>
          <w:sz w:val="24"/>
          <w:szCs w:val="24"/>
        </w:rPr>
        <w:t xml:space="preserve"> </w:t>
      </w:r>
      <w:proofErr w:type="spellStart"/>
      <w:r w:rsidR="00F41E09" w:rsidRPr="00F41E09">
        <w:rPr>
          <w:rFonts w:ascii="Times New Roman" w:hAnsi="Times New Roman" w:cs="Times New Roman"/>
          <w:i/>
          <w:iCs/>
          <w:sz w:val="24"/>
          <w:szCs w:val="24"/>
        </w:rPr>
        <w:t>learning</w:t>
      </w:r>
      <w:proofErr w:type="spellEnd"/>
      <w:r w:rsidR="00F41E09" w:rsidRPr="00F41E09">
        <w:rPr>
          <w:rFonts w:ascii="Times New Roman" w:hAnsi="Times New Roman" w:cs="Times New Roman"/>
          <w:sz w:val="24"/>
          <w:szCs w:val="24"/>
        </w:rPr>
        <w:t xml:space="preserve"> untuk pemrosesan ucapan, sebuah penelitian mendalam dilakukan untuk menilai organisasi fitur ucapan dalam </w:t>
      </w:r>
      <w:proofErr w:type="spellStart"/>
      <w:r w:rsidR="00F41E09" w:rsidRPr="00F41E09">
        <w:rPr>
          <w:rFonts w:ascii="Times New Roman" w:hAnsi="Times New Roman" w:cs="Times New Roman"/>
          <w:i/>
          <w:iCs/>
          <w:sz w:val="24"/>
          <w:szCs w:val="24"/>
        </w:rPr>
        <w:t>embedding</w:t>
      </w:r>
      <w:proofErr w:type="spellEnd"/>
      <w:r w:rsidR="00F41E09" w:rsidRPr="00F41E09">
        <w:rPr>
          <w:rFonts w:ascii="Times New Roman" w:hAnsi="Times New Roman" w:cs="Times New Roman"/>
          <w:sz w:val="24"/>
          <w:szCs w:val="24"/>
        </w:rPr>
        <w:t xml:space="preserve"> Wav2Vec 2.0. Penelitian ini membuktikan bahwa representasi laten tersebut tidak hanya mengandung informasi fonetik secara mentah, tetapi juga mengorganisasikannya secara struktural dengan cara yang konsisten dan selaras dengan teori fonologi linguistik. Organisasi fitur yang terstruktur ini—mencakup elemen-elemen seperti fitur </w:t>
      </w:r>
      <w:proofErr w:type="spellStart"/>
      <w:r w:rsidR="00F41E09" w:rsidRPr="00F41E09">
        <w:rPr>
          <w:rFonts w:ascii="Times New Roman" w:hAnsi="Times New Roman" w:cs="Times New Roman"/>
          <w:i/>
          <w:iCs/>
          <w:sz w:val="24"/>
          <w:szCs w:val="24"/>
        </w:rPr>
        <w:t>voicing</w:t>
      </w:r>
      <w:proofErr w:type="spellEnd"/>
      <w:r w:rsidR="00F41E09" w:rsidRPr="00F41E09">
        <w:rPr>
          <w:rFonts w:ascii="Times New Roman" w:hAnsi="Times New Roman" w:cs="Times New Roman"/>
          <w:sz w:val="24"/>
          <w:szCs w:val="24"/>
        </w:rPr>
        <w:t xml:space="preserve">, </w:t>
      </w:r>
      <w:proofErr w:type="spellStart"/>
      <w:r w:rsidR="00F41E09" w:rsidRPr="00F41E09">
        <w:rPr>
          <w:rFonts w:ascii="Times New Roman" w:hAnsi="Times New Roman" w:cs="Times New Roman"/>
          <w:i/>
          <w:iCs/>
          <w:sz w:val="24"/>
          <w:szCs w:val="24"/>
        </w:rPr>
        <w:t>plosive</w:t>
      </w:r>
      <w:proofErr w:type="spellEnd"/>
      <w:r w:rsidR="00F41E09" w:rsidRPr="00F41E09">
        <w:rPr>
          <w:rFonts w:ascii="Times New Roman" w:hAnsi="Times New Roman" w:cs="Times New Roman"/>
          <w:sz w:val="24"/>
          <w:szCs w:val="24"/>
        </w:rPr>
        <w:t xml:space="preserve">, dan </w:t>
      </w:r>
      <w:r w:rsidR="00F41E09" w:rsidRPr="00F41E09">
        <w:rPr>
          <w:rFonts w:ascii="Times New Roman" w:hAnsi="Times New Roman" w:cs="Times New Roman"/>
          <w:i/>
          <w:iCs/>
          <w:sz w:val="24"/>
          <w:szCs w:val="24"/>
        </w:rPr>
        <w:t>bilabial</w:t>
      </w:r>
      <w:r w:rsidR="00F41E09" w:rsidRPr="00F41E09">
        <w:rPr>
          <w:rFonts w:ascii="Times New Roman" w:hAnsi="Times New Roman" w:cs="Times New Roman"/>
          <w:sz w:val="24"/>
          <w:szCs w:val="24"/>
        </w:rPr>
        <w:t xml:space="preserve">—menjadi dasar krusial yang memungkinkan model membedakan nuansa halus dalam ucapan berdasarkan kemiripan fonetik. Untuk mencapai kesimpulan ini, penelitian tersebut menggunakan metode </w:t>
      </w:r>
      <w:proofErr w:type="spellStart"/>
      <w:r w:rsidR="00F41E09" w:rsidRPr="00F41E09">
        <w:rPr>
          <w:rFonts w:ascii="Times New Roman" w:hAnsi="Times New Roman" w:cs="Times New Roman"/>
          <w:i/>
          <w:iCs/>
          <w:sz w:val="24"/>
          <w:szCs w:val="24"/>
        </w:rPr>
        <w:t>probing</w:t>
      </w:r>
      <w:proofErr w:type="spellEnd"/>
      <w:r w:rsidR="00F41E09" w:rsidRPr="00F41E09">
        <w:rPr>
          <w:rFonts w:ascii="Times New Roman" w:hAnsi="Times New Roman" w:cs="Times New Roman"/>
          <w:sz w:val="24"/>
          <w:szCs w:val="24"/>
        </w:rPr>
        <w:t xml:space="preserve"> yang canggih, di mana </w:t>
      </w:r>
      <w:proofErr w:type="spellStart"/>
      <w:r w:rsidR="00F41E09" w:rsidRPr="00F41E09">
        <w:rPr>
          <w:rFonts w:ascii="Times New Roman" w:hAnsi="Times New Roman" w:cs="Times New Roman"/>
          <w:i/>
          <w:iCs/>
          <w:sz w:val="24"/>
          <w:szCs w:val="24"/>
        </w:rPr>
        <w:t>Multilayer</w:t>
      </w:r>
      <w:proofErr w:type="spellEnd"/>
      <w:r w:rsidR="00F41E09" w:rsidRPr="00F41E09">
        <w:rPr>
          <w:rFonts w:ascii="Times New Roman" w:hAnsi="Times New Roman" w:cs="Times New Roman"/>
          <w:i/>
          <w:iCs/>
          <w:sz w:val="24"/>
          <w:szCs w:val="24"/>
        </w:rPr>
        <w:t xml:space="preserve"> </w:t>
      </w:r>
      <w:proofErr w:type="spellStart"/>
      <w:r w:rsidR="00F41E09" w:rsidRPr="00F41E09">
        <w:rPr>
          <w:rFonts w:ascii="Times New Roman" w:hAnsi="Times New Roman" w:cs="Times New Roman"/>
          <w:i/>
          <w:iCs/>
          <w:sz w:val="24"/>
          <w:szCs w:val="24"/>
        </w:rPr>
        <w:t>Perceptron</w:t>
      </w:r>
      <w:proofErr w:type="spellEnd"/>
      <w:r w:rsidR="00F41E09" w:rsidRPr="00F41E09">
        <w:rPr>
          <w:rFonts w:ascii="Times New Roman" w:hAnsi="Times New Roman" w:cs="Times New Roman"/>
          <w:i/>
          <w:iCs/>
          <w:sz w:val="24"/>
          <w:szCs w:val="24"/>
        </w:rPr>
        <w:t xml:space="preserve"> (MLP) </w:t>
      </w:r>
      <w:proofErr w:type="spellStart"/>
      <w:r w:rsidR="00F41E09" w:rsidRPr="00F41E09">
        <w:rPr>
          <w:rFonts w:ascii="Times New Roman" w:hAnsi="Times New Roman" w:cs="Times New Roman"/>
          <w:i/>
          <w:iCs/>
          <w:sz w:val="24"/>
          <w:szCs w:val="24"/>
        </w:rPr>
        <w:t>probes</w:t>
      </w:r>
      <w:proofErr w:type="spellEnd"/>
      <w:r w:rsidR="00F41E09" w:rsidRPr="00F41E09">
        <w:rPr>
          <w:rFonts w:ascii="Times New Roman" w:hAnsi="Times New Roman" w:cs="Times New Roman"/>
          <w:sz w:val="24"/>
          <w:szCs w:val="24"/>
        </w:rPr>
        <w:t xml:space="preserve"> dilatih untuk memprediksi kehadiran 30 fitur fonetik, dan hasilnya dianalisis menggunakan </w:t>
      </w:r>
      <w:proofErr w:type="spellStart"/>
      <w:r w:rsidR="00F41E09" w:rsidRPr="00F41E09">
        <w:rPr>
          <w:rFonts w:ascii="Times New Roman" w:hAnsi="Times New Roman" w:cs="Times New Roman"/>
          <w:sz w:val="24"/>
          <w:szCs w:val="24"/>
        </w:rPr>
        <w:t>Association</w:t>
      </w:r>
      <w:proofErr w:type="spellEnd"/>
      <w:r w:rsidR="00F41E09" w:rsidRPr="00F41E09">
        <w:rPr>
          <w:rFonts w:ascii="Times New Roman" w:hAnsi="Times New Roman" w:cs="Times New Roman"/>
          <w:sz w:val="24"/>
          <w:szCs w:val="24"/>
        </w:rPr>
        <w:t xml:space="preserve"> </w:t>
      </w:r>
      <w:proofErr w:type="spellStart"/>
      <w:r w:rsidR="00F41E09" w:rsidRPr="00F41E09">
        <w:rPr>
          <w:rFonts w:ascii="Times New Roman" w:hAnsi="Times New Roman" w:cs="Times New Roman"/>
          <w:sz w:val="24"/>
          <w:szCs w:val="24"/>
        </w:rPr>
        <w:t>Rule</w:t>
      </w:r>
      <w:proofErr w:type="spellEnd"/>
      <w:r w:rsidR="00F41E09" w:rsidRPr="00F41E09">
        <w:rPr>
          <w:rFonts w:ascii="Times New Roman" w:hAnsi="Times New Roman" w:cs="Times New Roman"/>
          <w:sz w:val="24"/>
          <w:szCs w:val="24"/>
        </w:rPr>
        <w:t xml:space="preserve"> Mining. Penggunaan teknik </w:t>
      </w:r>
      <w:proofErr w:type="spellStart"/>
      <w:r w:rsidR="00F41E09" w:rsidRPr="00F41E09">
        <w:rPr>
          <w:rFonts w:ascii="Times New Roman" w:hAnsi="Times New Roman" w:cs="Times New Roman"/>
          <w:i/>
          <w:iCs/>
          <w:sz w:val="24"/>
          <w:szCs w:val="24"/>
        </w:rPr>
        <w:t>probing</w:t>
      </w:r>
      <w:proofErr w:type="spellEnd"/>
      <w:r w:rsidR="00F41E09" w:rsidRPr="00F41E09">
        <w:rPr>
          <w:rFonts w:ascii="Times New Roman" w:hAnsi="Times New Roman" w:cs="Times New Roman"/>
          <w:sz w:val="24"/>
          <w:szCs w:val="24"/>
        </w:rPr>
        <w:t xml:space="preserve"> dan analisis asosiasi ini memberikan bukti empiris yang kuat mengenai penjelasan (</w:t>
      </w:r>
      <w:proofErr w:type="spellStart"/>
      <w:r w:rsidR="00F41E09" w:rsidRPr="00F41E09">
        <w:rPr>
          <w:rFonts w:ascii="Times New Roman" w:hAnsi="Times New Roman" w:cs="Times New Roman"/>
          <w:i/>
          <w:iCs/>
          <w:sz w:val="24"/>
          <w:szCs w:val="24"/>
        </w:rPr>
        <w:t>explainability</w:t>
      </w:r>
      <w:proofErr w:type="spellEnd"/>
      <w:r w:rsidR="00F41E09" w:rsidRPr="00F41E09">
        <w:rPr>
          <w:rFonts w:ascii="Times New Roman" w:hAnsi="Times New Roman" w:cs="Times New Roman"/>
          <w:sz w:val="24"/>
          <w:szCs w:val="24"/>
        </w:rPr>
        <w:t xml:space="preserve">) terhadap kapabilitas fitur laten yang diekstraksi oleh model </w:t>
      </w:r>
      <w:proofErr w:type="spellStart"/>
      <w:r w:rsidR="00F41E09" w:rsidRPr="00F41E09">
        <w:rPr>
          <w:rFonts w:ascii="Times New Roman" w:hAnsi="Times New Roman" w:cs="Times New Roman"/>
          <w:i/>
          <w:iCs/>
          <w:sz w:val="24"/>
          <w:szCs w:val="24"/>
        </w:rPr>
        <w:t>self-supervised</w:t>
      </w:r>
      <w:proofErr w:type="spellEnd"/>
      <w:r w:rsidR="00F41E09" w:rsidRPr="00F41E09">
        <w:rPr>
          <w:rFonts w:ascii="Times New Roman" w:hAnsi="Times New Roman" w:cs="Times New Roman"/>
          <w:sz w:val="24"/>
          <w:szCs w:val="24"/>
        </w:rPr>
        <w:t xml:space="preserve"> berbasis </w:t>
      </w:r>
      <w:proofErr w:type="spellStart"/>
      <w:r w:rsidR="00F41E09" w:rsidRPr="00F41E09">
        <w:rPr>
          <w:rFonts w:ascii="Times New Roman" w:hAnsi="Times New Roman" w:cs="Times New Roman"/>
          <w:i/>
          <w:iCs/>
          <w:sz w:val="24"/>
          <w:szCs w:val="24"/>
        </w:rPr>
        <w:t>Transformer</w:t>
      </w:r>
      <w:proofErr w:type="spellEnd"/>
      <w:r w:rsidR="001F6826">
        <w:rPr>
          <w:rFonts w:ascii="Times New Roman" w:hAnsi="Times New Roman" w:cs="Times New Roman"/>
          <w:i/>
          <w:iCs/>
          <w:sz w:val="24"/>
          <w:szCs w:val="24"/>
        </w:rPr>
        <w:t xml:space="preserve"> </w:t>
      </w:r>
      <w:r w:rsidR="00BD0607">
        <w:rPr>
          <w:rFonts w:ascii="Times New Roman" w:hAnsi="Times New Roman" w:cs="Times New Roman"/>
          <w:i/>
          <w:iCs/>
          <w:sz w:val="24"/>
          <w:szCs w:val="24"/>
        </w:rPr>
        <w:fldChar w:fldCharType="begin"/>
      </w:r>
      <w:r w:rsidR="00BD0607">
        <w:rPr>
          <w:rFonts w:ascii="Times New Roman" w:hAnsi="Times New Roman" w:cs="Times New Roman"/>
          <w:i/>
          <w:iCs/>
          <w:sz w:val="24"/>
          <w:szCs w:val="24"/>
        </w:rPr>
        <w:instrText xml:space="preserve"> ADDIN ZOTERO_ITEM CSL_CITATION {"citationID":"tu5xfoyO","properties":{"formattedCitation":"[13]","plainCitation":"[13]","noteIndex":0},"citationItems":[{"id":84,"uris":["http://zotero.org/users/local/Hk47Hz5P/items/SA7B6LEG"],"itemData":{"id":84,"type":"paper-conference","container-title":"Interspeech 2024","DOI":"10.21437/Interspeech.2024-2047","event-title":"Interspeech 2024","language":"en","page":"4613-4617","publisher":"ISCA","source":"DOI.org (Crossref)","title":"Searching for Structure: Appraising the Organisation of Speech Features in wav2vec 2.0 Embeddings","title-short":"Searching for Structure","URL":"https://www.isca-archive.org/interspeech_2024/english24_interspeech.html","author":[{"family":"English","given":"Patrick Cormac"},{"family":"Kelleher","given":"John D."},{"family":"Carson-Berndsen","given":"Julie"}],"accessed":{"date-parts":[["2025",10,30]]},"issued":{"date-parts":[["2024",9,1]]}}}],"schema":"https://github.com/citation-style-language/schema/raw/master/csl-citation.json"} </w:instrText>
      </w:r>
      <w:r w:rsidR="00BD0607">
        <w:rPr>
          <w:rFonts w:ascii="Times New Roman" w:hAnsi="Times New Roman" w:cs="Times New Roman"/>
          <w:i/>
          <w:iCs/>
          <w:sz w:val="24"/>
          <w:szCs w:val="24"/>
        </w:rPr>
        <w:fldChar w:fldCharType="separate"/>
      </w:r>
      <w:r w:rsidR="00BD0607" w:rsidRPr="00BD0607">
        <w:rPr>
          <w:rFonts w:ascii="Times New Roman" w:hAnsi="Times New Roman" w:cs="Times New Roman"/>
          <w:sz w:val="24"/>
        </w:rPr>
        <w:t>[13]</w:t>
      </w:r>
      <w:r w:rsidR="00BD0607">
        <w:rPr>
          <w:rFonts w:ascii="Times New Roman" w:hAnsi="Times New Roman" w:cs="Times New Roman"/>
          <w:i/>
          <w:iCs/>
          <w:sz w:val="24"/>
          <w:szCs w:val="24"/>
        </w:rPr>
        <w:fldChar w:fldCharType="end"/>
      </w:r>
    </w:p>
    <w:p w14:paraId="476B33C9" w14:textId="7387B6CE" w:rsidR="00456455" w:rsidRDefault="00456455" w:rsidP="00FA22E2">
      <w:pPr>
        <w:pStyle w:val="ListParagraph"/>
        <w:numPr>
          <w:ilvl w:val="0"/>
          <w:numId w:val="28"/>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rPr>
        <w:t>Qijie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Shao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dkk</w:t>
      </w:r>
      <w:proofErr w:type="spellEnd"/>
      <w:r>
        <w:rPr>
          <w:rFonts w:ascii="Times New Roman" w:hAnsi="Times New Roman" w:cs="Times New Roman"/>
          <w:sz w:val="24"/>
          <w:szCs w:val="24"/>
        </w:rPr>
        <w:t xml:space="preserve"> (2025). </w:t>
      </w:r>
      <w:r w:rsidR="00722264">
        <w:rPr>
          <w:rFonts w:ascii="Times New Roman" w:hAnsi="Times New Roman" w:cs="Times New Roman"/>
          <w:sz w:val="24"/>
          <w:szCs w:val="24"/>
        </w:rPr>
        <w:t xml:space="preserve">Memperkenalkan metode decoupling quantization melalui dua K-means quantizer untuk memisahkan informasi bahasan dan fonem dalam proses </w:t>
      </w:r>
      <w:r w:rsidR="00722264">
        <w:rPr>
          <w:rFonts w:ascii="Times New Roman" w:hAnsi="Times New Roman" w:cs="Times New Roman"/>
          <w:i/>
          <w:iCs/>
          <w:sz w:val="24"/>
          <w:szCs w:val="24"/>
        </w:rPr>
        <w:t>self-supervised learning</w:t>
      </w:r>
      <w:r w:rsidR="00722264">
        <w:rPr>
          <w:rFonts w:ascii="Times New Roman" w:hAnsi="Times New Roman" w:cs="Times New Roman"/>
          <w:sz w:val="24"/>
          <w:szCs w:val="24"/>
        </w:rPr>
        <w:t xml:space="preserve">. Berbeda dengan Data2Vec yang melakukan rata-rata lintas sehingga fitur tercampur (bahasa, fonem, </w:t>
      </w:r>
      <w:r w:rsidR="00722264">
        <w:rPr>
          <w:rFonts w:ascii="Times New Roman" w:hAnsi="Times New Roman" w:cs="Times New Roman"/>
          <w:sz w:val="24"/>
          <w:szCs w:val="24"/>
        </w:rPr>
        <w:lastRenderedPageBreak/>
        <w:t xml:space="preserve">pembicara). </w:t>
      </w:r>
      <w:r w:rsidR="00722264" w:rsidRPr="00722264">
        <w:rPr>
          <w:rFonts w:ascii="Times New Roman" w:hAnsi="Times New Roman" w:cs="Times New Roman"/>
          <w:sz w:val="24"/>
          <w:szCs w:val="24"/>
        </w:rPr>
        <w:t xml:space="preserve">DQ-Data2vec menggunakan jumlah klaster yang sesuai dengan jumlah bahasa dan fonem untuk menghasilkan representasi yang lebih terpisah dan bersih. Eksperimen pada dataset CommonVoice menunjukkan peningkatan signifikan, dengan pengurangan relatif 9,51% pada </w:t>
      </w:r>
      <w:r w:rsidR="00722264" w:rsidRPr="00722264">
        <w:rPr>
          <w:rFonts w:ascii="Times New Roman" w:hAnsi="Times New Roman" w:cs="Times New Roman"/>
          <w:b/>
          <w:bCs/>
          <w:sz w:val="24"/>
          <w:szCs w:val="24"/>
        </w:rPr>
        <w:t xml:space="preserve">phoneme </w:t>
      </w:r>
      <w:r w:rsidR="00722264" w:rsidRPr="00722264">
        <w:rPr>
          <w:rFonts w:ascii="Times New Roman" w:hAnsi="Times New Roman" w:cs="Times New Roman"/>
          <w:sz w:val="24"/>
          <w:szCs w:val="24"/>
        </w:rPr>
        <w:t xml:space="preserve">error rate (PER) dan 11,58% pada word error rate (WER) dibandingkan Data2vec dan UniData2vec. Pendekatan ini memperlihatkan potensi besar untuk pengenalan suara multibahasa, baik dalam skenario </w:t>
      </w:r>
      <w:proofErr w:type="spellStart"/>
      <w:r w:rsidR="00722264" w:rsidRPr="00722264">
        <w:rPr>
          <w:rFonts w:ascii="Times New Roman" w:hAnsi="Times New Roman" w:cs="Times New Roman"/>
          <w:sz w:val="24"/>
          <w:szCs w:val="24"/>
        </w:rPr>
        <w:t>self-supervised</w:t>
      </w:r>
      <w:proofErr w:type="spellEnd"/>
      <w:r w:rsidR="00722264" w:rsidRPr="00722264">
        <w:rPr>
          <w:rFonts w:ascii="Times New Roman" w:hAnsi="Times New Roman" w:cs="Times New Roman"/>
          <w:sz w:val="24"/>
          <w:szCs w:val="24"/>
        </w:rPr>
        <w:t xml:space="preserve"> maupun </w:t>
      </w:r>
      <w:proofErr w:type="spellStart"/>
      <w:r w:rsidR="00722264" w:rsidRPr="00722264">
        <w:rPr>
          <w:rFonts w:ascii="Times New Roman" w:hAnsi="Times New Roman" w:cs="Times New Roman"/>
          <w:sz w:val="24"/>
          <w:szCs w:val="24"/>
        </w:rPr>
        <w:t>weakly-supervised</w:t>
      </w:r>
      <w:proofErr w:type="spellEnd"/>
      <w:r w:rsidR="003C4B43">
        <w:rPr>
          <w:rFonts w:ascii="Times New Roman" w:hAnsi="Times New Roman" w:cs="Times New Roman"/>
          <w:sz w:val="24"/>
          <w:szCs w:val="24"/>
        </w:rPr>
        <w:t xml:space="preserve"> </w:t>
      </w:r>
      <w:r w:rsidR="003C4B43">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{"citationID":"cYXb8wDb","properties":{"formattedCitation":"[14]","plainCitation":"[14]","noteIndex":0},"citationItems":[{"id":55,"uris":["http://zotero.org/users/local/Hk47Hz5P/items/69AABCMW"],"itemData":{"id":55,"type":"article","abstract":"Data2vec is a self-supervised learning (SSL) approach that employs a teacher-student architecture for contextual representation learning via masked prediction, demonstrating remarkable performance in monolingual ASR. Previous studies have revealed that data2vec's shallow layers capture speaker and language information, middle layers encode phoneme and word features, while deep layers are responsible for reconstruction. Language and phoneme features are crucial for multilingual ASR. However, data2vec's masked representation generation relies on multi-layer averaging, inevitably coupling these features. To address this limitation, we propose a decoupling quantization based data2vec (DQ-Data2vec) for multilingual ASR, which includes a data2vec backbone and two improved online K-means quantizers. Our core idea is using the K-means quantizer with specified cluster numbers to decouple language and phoneme information for masked prediction. Specifically, in the language quantization, considering that the number of languages is significantly different from other irrelevant features (e.g., speakers), we assign the cluster number to match the number of languages, explicitly decoupling shallow layers' language-related information from irrelevant features. This strategy is also applied to decoupling middle layers' phoneme and word features. In a self-supervised scenario, experiments on the CommonVoice dataset demonstrate that DQ-Data2vec achieves a relative reduction of 9.51% in phoneme error rate (PER) and 11.58% in word error rate (WER) compared to data2vec and UniData2vec. Moreover, in a weakly-supervised scenario incorporating language labels and high-resource language text labels, the relative reduction is 18.09% and 1.55%, respectively.","DOI":"10.48550/arXiv.2501.13497","note":"arXiv:2501.13497 [cs]","number":"arXiv:2501.13497","publisher":"arXiv","source":"arXiv.org","title":"DQ-Data2vec: Decoupling Quantization for Multilingual Speech Recognition","title-short":"DQ-Data2vec","URL":"http://arxiv.org/abs/2501.13497","author":[{"family":"Shao","given":"Qijie"},{"family":"Dong","given":"Linhao"},{"family":"Wei","given":"Kun"},{"family":"Sun","given":"Sining"},{"family":"Xie","given":"Lei"}],"accessed":{"date-parts":[["2025",9,21]]},"issued":{"date-parts":[["2025",1,23]]}}}],"schema":"https://github.com/citation-style-language/schema/raw/master/csl-citation.json"} </w:instrText>
      </w:r>
      <w:r w:rsidR="003C4B43">
        <w:rPr>
          <w:rFonts w:ascii="Times New Roman" w:hAnsi="Times New Roman" w:cs="Times New Roman"/>
          <w:sz w:val="24"/>
          <w:szCs w:val="24"/>
        </w:rPr>
        <w:fldChar w:fldCharType="separate"/>
      </w:r>
      <w:r w:rsidR="00BD0607" w:rsidRPr="00BD0607">
        <w:rPr>
          <w:rFonts w:ascii="Times New Roman" w:hAnsi="Times New Roman" w:cs="Times New Roman"/>
          <w:sz w:val="24"/>
        </w:rPr>
        <w:t>[14]</w:t>
      </w:r>
      <w:r w:rsidR="003C4B43">
        <w:rPr>
          <w:rFonts w:ascii="Times New Roman" w:hAnsi="Times New Roman" w:cs="Times New Roman"/>
          <w:sz w:val="24"/>
          <w:szCs w:val="24"/>
        </w:rPr>
        <w:fldChar w:fldCharType="end"/>
      </w:r>
      <w:r w:rsidR="0083528F">
        <w:rPr>
          <w:rFonts w:ascii="Times New Roman" w:hAnsi="Times New Roman" w:cs="Times New Roman"/>
          <w:sz w:val="24"/>
          <w:szCs w:val="24"/>
        </w:rPr>
        <w:t>.</w:t>
      </w:r>
    </w:p>
    <w:p w14:paraId="1AA5BB62" w14:textId="5991FBA6" w:rsidR="0083528F" w:rsidRDefault="002D61AA"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Yang </w:t>
      </w:r>
      <w:proofErr w:type="spellStart"/>
      <w:r>
        <w:rPr>
          <w:rFonts w:ascii="Times New Roman" w:hAnsi="Times New Roman" w:cs="Times New Roman"/>
          <w:sz w:val="24"/>
          <w:szCs w:val="24"/>
        </w:rPr>
        <w:t>Xie</w:t>
      </w:r>
      <w:proofErr w:type="spellEnd"/>
      <w:r w:rsidR="0083528F">
        <w:rPr>
          <w:rFonts w:ascii="Times New Roman" w:hAnsi="Times New Roman" w:cs="Times New Roman"/>
          <w:sz w:val="24"/>
          <w:szCs w:val="24"/>
        </w:rPr>
        <w:t xml:space="preserve">, </w:t>
      </w:r>
      <w:proofErr w:type="spellStart"/>
      <w:r w:rsidR="0083528F">
        <w:rPr>
          <w:rFonts w:ascii="Times New Roman" w:hAnsi="Times New Roman" w:cs="Times New Roman"/>
          <w:sz w:val="24"/>
          <w:szCs w:val="24"/>
        </w:rPr>
        <w:t>dkk</w:t>
      </w:r>
      <w:proofErr w:type="spellEnd"/>
      <w:r w:rsidR="0083528F">
        <w:rPr>
          <w:rFonts w:ascii="Times New Roman" w:hAnsi="Times New Roman" w:cs="Times New Roman"/>
          <w:sz w:val="24"/>
          <w:szCs w:val="24"/>
        </w:rPr>
        <w:t xml:space="preserve"> (202</w:t>
      </w:r>
      <w:r>
        <w:rPr>
          <w:rFonts w:ascii="Times New Roman" w:hAnsi="Times New Roman" w:cs="Times New Roman"/>
          <w:sz w:val="24"/>
          <w:szCs w:val="24"/>
        </w:rPr>
        <w:t>1</w:t>
      </w:r>
      <w:r w:rsidR="0083528F">
        <w:rPr>
          <w:rFonts w:ascii="Times New Roman" w:hAnsi="Times New Roman" w:cs="Times New Roman"/>
          <w:sz w:val="24"/>
          <w:szCs w:val="24"/>
        </w:rPr>
        <w:t xml:space="preserve">). </w:t>
      </w:r>
      <w:r w:rsidRPr="002D61AA">
        <w:rPr>
          <w:rFonts w:ascii="Times New Roman" w:hAnsi="Times New Roman" w:cs="Times New Roman"/>
          <w:sz w:val="24"/>
          <w:szCs w:val="24"/>
        </w:rPr>
        <w:t>Dalam konteks pemanfaatan fitur laten untuk tugas non-pengenalan ucapan (non-ASR), penelitian ini memberikan bukti penting mengenai kemampuan model yang dilatih sendiri (</w:t>
      </w:r>
      <w:proofErr w:type="spellStart"/>
      <w:r w:rsidRPr="002D61AA">
        <w:rPr>
          <w:rFonts w:ascii="Times New Roman" w:hAnsi="Times New Roman" w:cs="Times New Roman"/>
          <w:i/>
          <w:iCs/>
          <w:sz w:val="24"/>
          <w:szCs w:val="24"/>
        </w:rPr>
        <w:t>self-supervised</w:t>
      </w:r>
      <w:proofErr w:type="spellEnd"/>
      <w:r w:rsidRPr="002D61AA">
        <w:rPr>
          <w:rFonts w:ascii="Times New Roman" w:hAnsi="Times New Roman" w:cs="Times New Roman"/>
          <w:sz w:val="24"/>
          <w:szCs w:val="24"/>
        </w:rPr>
        <w:t xml:space="preserve">). Secara spesifik, penelitian tersebut memvalidasi penggunaan fitur Wav2Vec yang telah dilatih secara </w:t>
      </w:r>
      <w:proofErr w:type="spellStart"/>
      <w:r w:rsidRPr="002D61AA">
        <w:rPr>
          <w:rFonts w:ascii="Times New Roman" w:hAnsi="Times New Roman" w:cs="Times New Roman"/>
          <w:i/>
          <w:iCs/>
          <w:sz w:val="24"/>
          <w:szCs w:val="24"/>
        </w:rPr>
        <w:t>self-supervised</w:t>
      </w:r>
      <w:proofErr w:type="spellEnd"/>
      <w:r w:rsidRPr="002D61AA">
        <w:rPr>
          <w:rFonts w:ascii="Times New Roman" w:hAnsi="Times New Roman" w:cs="Times New Roman"/>
          <w:sz w:val="24"/>
          <w:szCs w:val="24"/>
        </w:rPr>
        <w:t xml:space="preserve"> untuk tugas klasifikasi yang kompleks, seperti deteksi </w:t>
      </w:r>
      <w:proofErr w:type="spellStart"/>
      <w:r w:rsidRPr="002D61AA">
        <w:rPr>
          <w:rFonts w:ascii="Times New Roman" w:hAnsi="Times New Roman" w:cs="Times New Roman"/>
          <w:i/>
          <w:iCs/>
          <w:sz w:val="24"/>
          <w:szCs w:val="24"/>
        </w:rPr>
        <w:t>spoofing</w:t>
      </w:r>
      <w:proofErr w:type="spellEnd"/>
      <w:r w:rsidRPr="002D61AA">
        <w:rPr>
          <w:rFonts w:ascii="Times New Roman" w:hAnsi="Times New Roman" w:cs="Times New Roman"/>
          <w:sz w:val="24"/>
          <w:szCs w:val="24"/>
        </w:rPr>
        <w:t xml:space="preserve"> (suara palsu), yang memerlukan diskriminasi fitur yang sangat halus. Keberhasilan model dalam tugas ini, bahkan terhadap masalah </w:t>
      </w:r>
      <w:proofErr w:type="spellStart"/>
      <w:r w:rsidRPr="002D61AA">
        <w:rPr>
          <w:rFonts w:ascii="Times New Roman" w:hAnsi="Times New Roman" w:cs="Times New Roman"/>
          <w:i/>
          <w:iCs/>
          <w:sz w:val="24"/>
          <w:szCs w:val="24"/>
        </w:rPr>
        <w:t>out-of-distribution</w:t>
      </w:r>
      <w:proofErr w:type="spellEnd"/>
      <w:r w:rsidRPr="002D61AA">
        <w:rPr>
          <w:rFonts w:ascii="Times New Roman" w:hAnsi="Times New Roman" w:cs="Times New Roman"/>
          <w:sz w:val="24"/>
          <w:szCs w:val="24"/>
        </w:rPr>
        <w:t xml:space="preserve">, mengindikasikan kapabilitas generalisasi yang kuat dari representasi Wav2Vec. Secara metodologis, penelitian ini mengadopsi struktur </w:t>
      </w:r>
      <w:proofErr w:type="spellStart"/>
      <w:r w:rsidRPr="002D61AA">
        <w:rPr>
          <w:rFonts w:ascii="Times New Roman" w:hAnsi="Times New Roman" w:cs="Times New Roman"/>
          <w:sz w:val="24"/>
          <w:szCs w:val="24"/>
        </w:rPr>
        <w:t>Siamese</w:t>
      </w:r>
      <w:proofErr w:type="spellEnd"/>
      <w:r w:rsidRPr="002D61AA">
        <w:rPr>
          <w:rFonts w:ascii="Times New Roman" w:hAnsi="Times New Roman" w:cs="Times New Roman"/>
          <w:sz w:val="24"/>
          <w:szCs w:val="24"/>
        </w:rPr>
        <w:t xml:space="preserve"> Network yang dikombinasikan dengan fungsi kerugian </w:t>
      </w:r>
      <w:proofErr w:type="spellStart"/>
      <w:r w:rsidRPr="002D61AA">
        <w:rPr>
          <w:rFonts w:ascii="Times New Roman" w:hAnsi="Times New Roman" w:cs="Times New Roman"/>
          <w:sz w:val="24"/>
          <w:szCs w:val="24"/>
        </w:rPr>
        <w:t>Contrastive</w:t>
      </w:r>
      <w:proofErr w:type="spellEnd"/>
      <w:r w:rsidRPr="002D61AA">
        <w:rPr>
          <w:rFonts w:ascii="Times New Roman" w:hAnsi="Times New Roman" w:cs="Times New Roman"/>
          <w:sz w:val="24"/>
          <w:szCs w:val="24"/>
        </w:rPr>
        <w:t xml:space="preserve"> </w:t>
      </w:r>
      <w:proofErr w:type="spellStart"/>
      <w:r w:rsidRPr="002D61AA">
        <w:rPr>
          <w:rFonts w:ascii="Times New Roman" w:hAnsi="Times New Roman" w:cs="Times New Roman"/>
          <w:sz w:val="24"/>
          <w:szCs w:val="24"/>
        </w:rPr>
        <w:t>Loss</w:t>
      </w:r>
      <w:proofErr w:type="spellEnd"/>
      <w:r w:rsidRPr="002D61AA">
        <w:rPr>
          <w:rFonts w:ascii="Times New Roman" w:hAnsi="Times New Roman" w:cs="Times New Roman"/>
          <w:sz w:val="24"/>
          <w:szCs w:val="24"/>
        </w:rPr>
        <w:t xml:space="preserve">. Pendekatan ini secara inheren bertujuan untuk mempelajari metrik kemiripan yang optimal dalam ruang representasi, yang krusial untuk mengelompokkan sampel serupa dan memisahkan sampel yang berbeda. Oleh karena itu, arsitektur ini secara efektif memperkuat prinsip-prinsip yang mendasari sistem </w:t>
      </w:r>
      <w:proofErr w:type="spellStart"/>
      <w:r w:rsidRPr="002D61AA">
        <w:rPr>
          <w:rFonts w:ascii="Times New Roman" w:hAnsi="Times New Roman" w:cs="Times New Roman"/>
          <w:i/>
          <w:iCs/>
          <w:sz w:val="24"/>
          <w:szCs w:val="24"/>
        </w:rPr>
        <w:t>retrieval</w:t>
      </w:r>
      <w:proofErr w:type="spellEnd"/>
      <w:r w:rsidRPr="002D61AA">
        <w:rPr>
          <w:rFonts w:ascii="Times New Roman" w:hAnsi="Times New Roman" w:cs="Times New Roman"/>
          <w:sz w:val="24"/>
          <w:szCs w:val="24"/>
        </w:rPr>
        <w:t xml:space="preserve"> yang didasarkan pada perbandingan kemiripan vektor</w:t>
      </w:r>
      <w:r w:rsidR="00CB4B3B">
        <w:rPr>
          <w:rFonts w:ascii="Times New Roman" w:hAnsi="Times New Roman" w:cs="Times New Roman"/>
          <w:sz w:val="24"/>
          <w:szCs w:val="24"/>
        </w:rPr>
        <w:t xml:space="preserve"> </w:t>
      </w:r>
      <w:r w:rsidR="00CB4B3B">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{"citationID":"PKV73eD2","properties":{"formattedCitation":"[15]","plainCitation":"[15]","noteIndex":0},"citationItems":[{"id":83,"uris":["http://zotero.org/users/local/Hk47Hz5P/items/FPFCYFVR"],"itemData":{"id":83,"type":"paper-conference","container-title":"Interspeech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CB4B3B">
        <w:rPr>
          <w:rFonts w:ascii="Times New Roman" w:hAnsi="Times New Roman" w:cs="Times New Roman"/>
          <w:sz w:val="24"/>
          <w:szCs w:val="24"/>
        </w:rPr>
        <w:fldChar w:fldCharType="separate"/>
      </w:r>
      <w:r w:rsidR="00BD0607" w:rsidRPr="00BD0607">
        <w:rPr>
          <w:rFonts w:ascii="Times New Roman" w:hAnsi="Times New Roman" w:cs="Times New Roman"/>
          <w:sz w:val="24"/>
        </w:rPr>
        <w:t>[15]</w:t>
      </w:r>
      <w:r w:rsidR="00CB4B3B">
        <w:rPr>
          <w:rFonts w:ascii="Times New Roman" w:hAnsi="Times New Roman" w:cs="Times New Roman"/>
          <w:sz w:val="24"/>
          <w:szCs w:val="24"/>
        </w:rPr>
        <w:fldChar w:fldCharType="end"/>
      </w:r>
      <w:r w:rsidR="00AF5630">
        <w:rPr>
          <w:rFonts w:ascii="Times New Roman" w:hAnsi="Times New Roman" w:cs="Times New Roman"/>
          <w:sz w:val="24"/>
          <w:szCs w:val="24"/>
        </w:rPr>
        <w:t>.</w:t>
      </w:r>
    </w:p>
    <w:p w14:paraId="04D28BAF" w14:textId="353DEA77" w:rsidR="00D261F3" w:rsidRDefault="00D261F3"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Nik Vaessen </w:t>
      </w:r>
      <w:r w:rsidR="004309EE">
        <w:rPr>
          <w:rFonts w:ascii="Times New Roman" w:hAnsi="Times New Roman" w:cs="Times New Roman"/>
          <w:sz w:val="24"/>
          <w:szCs w:val="24"/>
        </w:rPr>
        <w:t>dan</w:t>
      </w:r>
      <w:r>
        <w:rPr>
          <w:rFonts w:ascii="Times New Roman" w:hAnsi="Times New Roman" w:cs="Times New Roman"/>
          <w:sz w:val="24"/>
          <w:szCs w:val="24"/>
        </w:rPr>
        <w:t xml:space="preserve"> David A. (2022). </w:t>
      </w:r>
      <w:r w:rsidR="00AF6029" w:rsidRPr="00AF6029">
        <w:rPr>
          <w:rFonts w:ascii="Times New Roman" w:hAnsi="Times New Roman" w:cs="Times New Roman"/>
          <w:sz w:val="24"/>
          <w:szCs w:val="24"/>
        </w:rPr>
        <w:t xml:space="preserve">Penelitian ini berfokus pada pemanfaatan wav2vec2 untuk tugas speaker recognition melalui pendekatan fine-tuning. Penulis mengusulkan dua varian metode: (1) </w:t>
      </w:r>
      <w:r w:rsidR="00AF6029" w:rsidRPr="000A7C82">
        <w:rPr>
          <w:rFonts w:ascii="Times New Roman" w:hAnsi="Times New Roman" w:cs="Times New Roman"/>
          <w:i/>
          <w:iCs/>
          <w:sz w:val="24"/>
          <w:szCs w:val="24"/>
        </w:rPr>
        <w:t>single-utterance classification</w:t>
      </w:r>
      <w:r w:rsidR="00AF6029" w:rsidRPr="00AF6029">
        <w:rPr>
          <w:rFonts w:ascii="Times New Roman" w:hAnsi="Times New Roman" w:cs="Times New Roman"/>
          <w:sz w:val="24"/>
          <w:szCs w:val="24"/>
        </w:rPr>
        <w:t xml:space="preserve">, yang memandang pengenalan speaker sebagai masalah klasifikasi dan menggunakan </w:t>
      </w:r>
      <w:r w:rsidR="00AF6029" w:rsidRPr="00AF6029">
        <w:rPr>
          <w:rFonts w:ascii="Times New Roman" w:hAnsi="Times New Roman" w:cs="Times New Roman"/>
          <w:i/>
          <w:iCs/>
          <w:sz w:val="24"/>
          <w:szCs w:val="24"/>
        </w:rPr>
        <w:t>cross-entropy loss</w:t>
      </w:r>
      <w:r w:rsidR="00AF6029" w:rsidRPr="00AF6029">
        <w:rPr>
          <w:rFonts w:ascii="Times New Roman" w:hAnsi="Times New Roman" w:cs="Times New Roman"/>
          <w:sz w:val="24"/>
          <w:szCs w:val="24"/>
        </w:rPr>
        <w:t xml:space="preserve"> maupun </w:t>
      </w:r>
      <w:r w:rsidR="00AF6029" w:rsidRPr="00AF6029">
        <w:rPr>
          <w:rFonts w:ascii="Times New Roman" w:hAnsi="Times New Roman" w:cs="Times New Roman"/>
          <w:i/>
          <w:iCs/>
          <w:sz w:val="24"/>
          <w:szCs w:val="24"/>
        </w:rPr>
        <w:t>additive angular softmax loss</w:t>
      </w:r>
      <w:r w:rsidR="00AF6029" w:rsidRPr="00AF6029">
        <w:rPr>
          <w:rFonts w:ascii="Times New Roman" w:hAnsi="Times New Roman" w:cs="Times New Roman"/>
          <w:sz w:val="24"/>
          <w:szCs w:val="24"/>
        </w:rPr>
        <w:t xml:space="preserve"> untuk memperbesar margin antar speaker; serta (2) </w:t>
      </w:r>
      <w:r w:rsidR="00AF6029" w:rsidRPr="006D0A34">
        <w:rPr>
          <w:rFonts w:ascii="Times New Roman" w:hAnsi="Times New Roman" w:cs="Times New Roman"/>
          <w:i/>
          <w:iCs/>
          <w:sz w:val="24"/>
          <w:szCs w:val="24"/>
        </w:rPr>
        <w:t>utterance-pair classification</w:t>
      </w:r>
      <w:r w:rsidR="00AF6029" w:rsidRPr="00AF6029">
        <w:rPr>
          <w:rFonts w:ascii="Times New Roman" w:hAnsi="Times New Roman" w:cs="Times New Roman"/>
          <w:sz w:val="24"/>
          <w:szCs w:val="24"/>
        </w:rPr>
        <w:t xml:space="preserve">, yang memandang pengenalan </w:t>
      </w:r>
      <w:r w:rsidR="00997363">
        <w:rPr>
          <w:rFonts w:ascii="Times New Roman" w:hAnsi="Times New Roman" w:cs="Times New Roman"/>
          <w:sz w:val="24"/>
          <w:szCs w:val="24"/>
        </w:rPr>
        <w:t>pembicara</w:t>
      </w:r>
      <w:r w:rsidR="00AF6029" w:rsidRPr="00AF6029">
        <w:rPr>
          <w:rFonts w:ascii="Times New Roman" w:hAnsi="Times New Roman" w:cs="Times New Roman"/>
          <w:sz w:val="24"/>
          <w:szCs w:val="24"/>
        </w:rPr>
        <w:t xml:space="preserve"> sebagai masalah verifikasi pasangan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dengan </w:t>
      </w:r>
      <w:r w:rsidR="00AF6029" w:rsidRPr="00AF6029">
        <w:rPr>
          <w:rFonts w:ascii="Times New Roman" w:hAnsi="Times New Roman" w:cs="Times New Roman"/>
          <w:i/>
          <w:iCs/>
          <w:sz w:val="24"/>
          <w:szCs w:val="24"/>
        </w:rPr>
        <w:t>binary cross-entropy loss</w:t>
      </w:r>
      <w:r w:rsidR="00AF6029" w:rsidRPr="00AF6029">
        <w:rPr>
          <w:rFonts w:ascii="Times New Roman" w:hAnsi="Times New Roman" w:cs="Times New Roman"/>
          <w:sz w:val="24"/>
          <w:szCs w:val="24"/>
        </w:rPr>
        <w:t xml:space="preserve"> untuk memprediksi apakah dua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berasal dari </w:t>
      </w:r>
      <w:r w:rsidR="00732404">
        <w:rPr>
          <w:rFonts w:ascii="Times New Roman" w:hAnsi="Times New Roman" w:cs="Times New Roman"/>
          <w:sz w:val="24"/>
          <w:szCs w:val="24"/>
        </w:rPr>
        <w:t xml:space="preserve">pembicara </w:t>
      </w:r>
      <w:r w:rsidR="00AF6029" w:rsidRPr="00AF6029">
        <w:rPr>
          <w:rFonts w:ascii="Times New Roman" w:hAnsi="Times New Roman" w:cs="Times New Roman"/>
          <w:sz w:val="24"/>
          <w:szCs w:val="24"/>
        </w:rPr>
        <w:t xml:space="preserve">yang sama. Hasil eksperimen menunjukkan bahwa kedua varian tersebut secara efektif </w:t>
      </w:r>
      <w:r w:rsidR="00AF6029" w:rsidRPr="00AF6029">
        <w:rPr>
          <w:rFonts w:ascii="Times New Roman" w:hAnsi="Times New Roman" w:cs="Times New Roman"/>
          <w:sz w:val="24"/>
          <w:szCs w:val="24"/>
        </w:rPr>
        <w:lastRenderedPageBreak/>
        <w:t xml:space="preserve">meningkatkan performa wav2vec2 pada tugas pengenalan </w:t>
      </w:r>
      <w:r w:rsidR="00EA5962">
        <w:rPr>
          <w:rFonts w:ascii="Times New Roman" w:hAnsi="Times New Roman" w:cs="Times New Roman"/>
          <w:sz w:val="24"/>
          <w:szCs w:val="24"/>
        </w:rPr>
        <w:t>pembicara</w:t>
      </w:r>
      <w:r w:rsidR="00AF6029" w:rsidRPr="00AF6029">
        <w:rPr>
          <w:rFonts w:ascii="Times New Roman" w:hAnsi="Times New Roman" w:cs="Times New Roman"/>
          <w:sz w:val="24"/>
          <w:szCs w:val="24"/>
        </w:rPr>
        <w:t>, dan membuktikan fleksibilitas model dalam menyesuaikan diri dengan formulasi klasifikasi maupun verifikasi</w:t>
      </w:r>
      <w:r>
        <w:rPr>
          <w:rFonts w:ascii="Times New Roman" w:hAnsi="Times New Roman" w:cs="Times New Roman"/>
          <w:sz w:val="24"/>
          <w:szCs w:val="24"/>
        </w:rPr>
        <w:t xml:space="preserve"> </w:t>
      </w:r>
      <w:r w:rsidR="003D19C8">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{"citationID":"elL2bWji","properties":{"formattedCitation":"[10]","plainCitation":"[10]","noteIndex":0},"citationItems":[{"id":43,"uris":["http://zotero.org/users/local/Hk47Hz5P/items/Q3Y2KJAH"],"itemData":{"id":43,"type":"paper-conference","abstract":"This paper explores applying the wav2vec2 framework to speaker recognition instead of speech recognition. We study the effectiveness of the pre-trained weights on the speaker recognition task, and how to pool the wav2vec2 output sequence into a fixed-length speaker embedding. To adapt the framework to speaker recognition, we propose a single-utterance classification variant with CE or AAM softmax loss, and an utterance-pair classification variant with BCE loss. Our best performing variant, w2v2-aam, achieves a 1.88% EER on the extended voxceleb1 test set compared to 1.69% EER with an ECAPA-TDNN baseline. Code is available at https://github.com/nikvaessen/w2v2-speaker.","container-title":"ICASSP 2022 - 2022 IEEE International Conference on Acoustics, Speech and Signal Processing (ICASSP)","DOI":"10.1109/ICASSP43922.2022.9746952","note":"arXiv:2109.15053 [cs]","page":"7967-7971","source":"arXiv.org","title":"Fine-tuning wav2vec2 for speaker recognition","URL":"http://arxiv.org/abs/2109.15053","author":[{"family":"Vaessen","given":"Nik"},{"family":"Leeuwen","given":"David A.","dropping-particle":"van"}],"accessed":{"date-parts":[["2025",9,18]]},"issued":{"date-parts":[["2022",5,23]]}}}],"schema":"https://github.com/citation-style-language/schema/raw/master/csl-citation.json"} </w:instrText>
      </w:r>
      <w:r w:rsidR="003D19C8">
        <w:rPr>
          <w:rFonts w:ascii="Times New Roman" w:hAnsi="Times New Roman" w:cs="Times New Roman"/>
          <w:sz w:val="24"/>
          <w:szCs w:val="24"/>
        </w:rPr>
        <w:fldChar w:fldCharType="separate"/>
      </w:r>
      <w:r w:rsidR="00813655" w:rsidRPr="00813655">
        <w:rPr>
          <w:rFonts w:ascii="Times New Roman" w:hAnsi="Times New Roman" w:cs="Times New Roman"/>
          <w:sz w:val="24"/>
        </w:rPr>
        <w:t>[10]</w:t>
      </w:r>
      <w:r w:rsidR="003D19C8">
        <w:rPr>
          <w:rFonts w:ascii="Times New Roman" w:hAnsi="Times New Roman" w:cs="Times New Roman"/>
          <w:sz w:val="24"/>
          <w:szCs w:val="24"/>
        </w:rPr>
        <w:fldChar w:fldCharType="end"/>
      </w:r>
      <w:r w:rsidR="003D19C8">
        <w:rPr>
          <w:rFonts w:ascii="Times New Roman" w:hAnsi="Times New Roman" w:cs="Times New Roman"/>
          <w:sz w:val="24"/>
          <w:szCs w:val="24"/>
        </w:rPr>
        <w:t>.</w:t>
      </w:r>
    </w:p>
    <w:p w14:paraId="418F544B" w14:textId="38B0273D" w:rsidR="003D19C8" w:rsidRDefault="0070263C"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Ahmed Adel</w:t>
      </w:r>
      <w:r w:rsidR="003D19C8">
        <w:rPr>
          <w:rFonts w:ascii="Times New Roman" w:hAnsi="Times New Roman" w:cs="Times New Roman"/>
          <w:sz w:val="24"/>
          <w:szCs w:val="24"/>
        </w:rPr>
        <w:t xml:space="preserve">, </w:t>
      </w:r>
      <w:proofErr w:type="spellStart"/>
      <w:r w:rsidR="003D19C8">
        <w:rPr>
          <w:rFonts w:ascii="Times New Roman" w:hAnsi="Times New Roman" w:cs="Times New Roman"/>
          <w:sz w:val="24"/>
          <w:szCs w:val="24"/>
        </w:rPr>
        <w:t>dkk</w:t>
      </w:r>
      <w:proofErr w:type="spellEnd"/>
      <w:r w:rsidR="003D19C8">
        <w:rPr>
          <w:rFonts w:ascii="Times New Roman" w:hAnsi="Times New Roman" w:cs="Times New Roman"/>
          <w:sz w:val="24"/>
          <w:szCs w:val="24"/>
        </w:rPr>
        <w:t xml:space="preserve"> (2024). </w:t>
      </w:r>
      <w:r w:rsidRPr="0070263C">
        <w:rPr>
          <w:rFonts w:ascii="Times New Roman" w:hAnsi="Times New Roman" w:cs="Times New Roman"/>
          <w:sz w:val="24"/>
          <w:szCs w:val="24"/>
        </w:rPr>
        <w:t xml:space="preserve">Mengenai aspek adaptasi model </w:t>
      </w:r>
      <w:proofErr w:type="spellStart"/>
      <w:r w:rsidRPr="0070263C">
        <w:rPr>
          <w:rFonts w:ascii="Times New Roman" w:hAnsi="Times New Roman" w:cs="Times New Roman"/>
          <w:i/>
          <w:iCs/>
          <w:sz w:val="24"/>
          <w:szCs w:val="24"/>
        </w:rPr>
        <w:t>self-supervised</w:t>
      </w:r>
      <w:proofErr w:type="spellEnd"/>
      <w:r w:rsidRPr="0070263C">
        <w:rPr>
          <w:rFonts w:ascii="Times New Roman" w:hAnsi="Times New Roman" w:cs="Times New Roman"/>
          <w:sz w:val="24"/>
          <w:szCs w:val="24"/>
        </w:rPr>
        <w:t xml:space="preserve"> ke domain data yang spesifik, penelitian ini memberikan wawasan tentang efektivitas </w:t>
      </w:r>
      <w:proofErr w:type="spellStart"/>
      <w:r w:rsidRPr="0070263C">
        <w:rPr>
          <w:rFonts w:ascii="Times New Roman" w:hAnsi="Times New Roman" w:cs="Times New Roman"/>
          <w:i/>
          <w:iCs/>
          <w:sz w:val="24"/>
          <w:szCs w:val="24"/>
        </w:rPr>
        <w:t>Continued</w:t>
      </w:r>
      <w:proofErr w:type="spellEnd"/>
      <w:r w:rsidRPr="0070263C">
        <w:rPr>
          <w:rFonts w:ascii="Times New Roman" w:hAnsi="Times New Roman" w:cs="Times New Roman"/>
          <w:i/>
          <w:iCs/>
          <w:sz w:val="24"/>
          <w:szCs w:val="24"/>
        </w:rPr>
        <w:t xml:space="preserve"> </w:t>
      </w:r>
      <w:proofErr w:type="spellStart"/>
      <w:r w:rsidRPr="0070263C">
        <w:rPr>
          <w:rFonts w:ascii="Times New Roman" w:hAnsi="Times New Roman" w:cs="Times New Roman"/>
          <w:i/>
          <w:iCs/>
          <w:sz w:val="24"/>
          <w:szCs w:val="24"/>
        </w:rPr>
        <w:t>Pre-training</w:t>
      </w:r>
      <w:proofErr w:type="spellEnd"/>
      <w:r w:rsidRPr="0070263C">
        <w:rPr>
          <w:rFonts w:ascii="Times New Roman" w:hAnsi="Times New Roman" w:cs="Times New Roman"/>
          <w:sz w:val="24"/>
          <w:szCs w:val="24"/>
        </w:rPr>
        <w:t xml:space="preserve"> (CPT). Metode CPT terbukti menjadi teknik yang paling efektif untuk mengadaptasi model dasar Wav2Vec 2.0 yang umum ke domain audio spesifik yang dicirikan oleh kondisi akustik yang menantang (seperti lingkungan kelas yang bising). Adaptasi ini secara eksplisit berkontribusi pada peningkatan </w:t>
      </w:r>
      <w:proofErr w:type="spellStart"/>
      <w:r w:rsidRPr="0070263C">
        <w:rPr>
          <w:rFonts w:ascii="Times New Roman" w:hAnsi="Times New Roman" w:cs="Times New Roman"/>
          <w:i/>
          <w:iCs/>
          <w:sz w:val="24"/>
          <w:szCs w:val="24"/>
        </w:rPr>
        <w:t>robustness</w:t>
      </w:r>
      <w:proofErr w:type="spellEnd"/>
      <w:r w:rsidRPr="0070263C">
        <w:rPr>
          <w:rFonts w:ascii="Times New Roman" w:hAnsi="Times New Roman" w:cs="Times New Roman"/>
          <w:sz w:val="24"/>
          <w:szCs w:val="24"/>
        </w:rPr>
        <w:t xml:space="preserve"> model, yang berarti representasi </w:t>
      </w:r>
      <w:proofErr w:type="spellStart"/>
      <w:r w:rsidRPr="0070263C">
        <w:rPr>
          <w:rFonts w:ascii="Times New Roman" w:hAnsi="Times New Roman" w:cs="Times New Roman"/>
          <w:i/>
          <w:iCs/>
          <w:sz w:val="24"/>
          <w:szCs w:val="24"/>
        </w:rPr>
        <w:t>embedding</w:t>
      </w:r>
      <w:proofErr w:type="spellEnd"/>
      <w:r w:rsidRPr="0070263C">
        <w:rPr>
          <w:rFonts w:ascii="Times New Roman" w:hAnsi="Times New Roman" w:cs="Times New Roman"/>
          <w:sz w:val="24"/>
          <w:szCs w:val="24"/>
        </w:rPr>
        <w:t xml:space="preserve"> yang diekstraksi menjadi lebih stabil dan konsisten meskipun terdapat variasi dalam kualitas rekaman, karakteristik </w:t>
      </w:r>
      <w:proofErr w:type="spellStart"/>
      <w:r w:rsidRPr="0070263C">
        <w:rPr>
          <w:rFonts w:ascii="Times New Roman" w:hAnsi="Times New Roman" w:cs="Times New Roman"/>
          <w:i/>
          <w:iCs/>
          <w:sz w:val="24"/>
          <w:szCs w:val="24"/>
        </w:rPr>
        <w:t>speaker</w:t>
      </w:r>
      <w:proofErr w:type="spellEnd"/>
      <w:r w:rsidRPr="0070263C">
        <w:rPr>
          <w:rFonts w:ascii="Times New Roman" w:hAnsi="Times New Roman" w:cs="Times New Roman"/>
          <w:sz w:val="24"/>
          <w:szCs w:val="24"/>
        </w:rPr>
        <w:t xml:space="preserve">, atau kondisi lingkungan. Oleh karena itu, CPT merupakan metode adaptasi domain yang signifikan yang dapat dipertimbangkan untuk mengoptimalkan kinerja model </w:t>
      </w:r>
      <w:proofErr w:type="spellStart"/>
      <w:r w:rsidRPr="0070263C">
        <w:rPr>
          <w:rFonts w:ascii="Times New Roman" w:hAnsi="Times New Roman" w:cs="Times New Roman"/>
          <w:i/>
          <w:iCs/>
          <w:sz w:val="24"/>
          <w:szCs w:val="24"/>
        </w:rPr>
        <w:t>self-supervised</w:t>
      </w:r>
      <w:proofErr w:type="spellEnd"/>
      <w:r w:rsidRPr="0070263C">
        <w:rPr>
          <w:rFonts w:ascii="Times New Roman" w:hAnsi="Times New Roman" w:cs="Times New Roman"/>
          <w:sz w:val="24"/>
          <w:szCs w:val="24"/>
        </w:rPr>
        <w:t xml:space="preserve"> seperti Wav2Vec 2.0 atau Data2Vec, terutama ketika diterapkan pada domain ucapan yang sangat spesifik seperti rekaman Al-</w:t>
      </w:r>
      <w:proofErr w:type="spellStart"/>
      <w:r w:rsidRPr="0070263C">
        <w:rPr>
          <w:rFonts w:ascii="Times New Roman" w:hAnsi="Times New Roman" w:cs="Times New Roman"/>
          <w:sz w:val="24"/>
          <w:szCs w:val="24"/>
        </w:rPr>
        <w:t>Qur'an</w:t>
      </w:r>
      <w:proofErr w:type="spellEnd"/>
      <w:r w:rsidR="00CB4B3B">
        <w:rPr>
          <w:rFonts w:ascii="Times New Roman" w:hAnsi="Times New Roman" w:cs="Times New Roman"/>
          <w:sz w:val="24"/>
          <w:szCs w:val="24"/>
        </w:rPr>
        <w:t xml:space="preserve"> </w:t>
      </w:r>
      <w:r w:rsidR="00CB4B3B">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{"citationID":"TcXVT7m3","properties":{"formattedCitation":"[16]","plainCitation":"[16]","noteIndex":0},"citationItems":[{"id":79,"uris":["http://zotero.org/users/local/Hk47Hz5P/items/MKZWNPAX"],"itemData":{"id":79,"type":"paper-conference","abstract":"Creating Automatic Speech Recognition (ASR) systems that are robust and resilient to classroom conditions is paramount to the development of AI tools to aid teachers and students. In this work, we study the efficacy of continued pretraining (CPT) in adapting Wav2vec2.0 to the classroom domain. We show that CPT is a powerful tool in that regard and reduces the Word Error Rate (WER) of Wav2vec2.0-based models by upwards of 10%. More specifically, CPT improves the model's robustness to different noises, microphones and classroom conditions.","container-title":"ICASSP 2025 - 2025 IEEE International Conference on Acoustics, Speech and Signal Processing (ICASSP)","DOI":"10.1109/ICASSP49660.2025.10890830","note":"arXiv:2409.14494 [cs]","page":"1-5","source":"arXiv.org","title":"CPT-Boosted Wav2vec2.0: Towards Noise Robust Speech Recognition for Classroom Environments","title-short":"CPT-Boosted Wav2vec2.0","URL":"http://arxiv.org/abs/2409.14494","author":[{"family":"Attia","given":"Ahmed Adel"},{"family":"Demszky","given":"Dorottya"},{"family":"Ogunremi","given":"Tolulope"},{"family":"Liu","given":"Jing"},{"family":"Espy-Wilson","given":"Carol"}],"accessed":{"date-parts":[["2025",10,29]]},"issued":{"date-parts":[["2025",4,6]]}}}],"schema":"https://github.com/citation-style-language/schema/raw/master/csl-citation.json"} </w:instrText>
      </w:r>
      <w:r w:rsidR="00CB4B3B">
        <w:rPr>
          <w:rFonts w:ascii="Times New Roman" w:hAnsi="Times New Roman" w:cs="Times New Roman"/>
          <w:sz w:val="24"/>
          <w:szCs w:val="24"/>
        </w:rPr>
        <w:fldChar w:fldCharType="separate"/>
      </w:r>
      <w:r w:rsidR="00BD0607" w:rsidRPr="00BD0607">
        <w:rPr>
          <w:rFonts w:ascii="Times New Roman" w:hAnsi="Times New Roman" w:cs="Times New Roman"/>
          <w:sz w:val="24"/>
        </w:rPr>
        <w:t>[16]</w:t>
      </w:r>
      <w:r w:rsidR="00CB4B3B">
        <w:rPr>
          <w:rFonts w:ascii="Times New Roman" w:hAnsi="Times New Roman" w:cs="Times New Roman"/>
          <w:sz w:val="24"/>
          <w:szCs w:val="24"/>
        </w:rPr>
        <w:fldChar w:fldCharType="end"/>
      </w:r>
    </w:p>
    <w:p w14:paraId="6F193D8C" w14:textId="44C314AB" w:rsidR="009325C0" w:rsidRDefault="00600CC8"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Alexis Conneau, dkk (2020). </w:t>
      </w:r>
      <w:r w:rsidRPr="00600CC8">
        <w:rPr>
          <w:rFonts w:ascii="Times New Roman" w:hAnsi="Times New Roman" w:cs="Times New Roman"/>
          <w:sz w:val="24"/>
          <w:szCs w:val="24"/>
        </w:rPr>
        <w:t xml:space="preserve">memperkenalkan pendekatan </w:t>
      </w:r>
      <w:r w:rsidRPr="00600CC8">
        <w:rPr>
          <w:rFonts w:ascii="Times New Roman" w:hAnsi="Times New Roman" w:cs="Times New Roman"/>
          <w:i/>
          <w:iCs/>
          <w:sz w:val="24"/>
          <w:szCs w:val="24"/>
        </w:rPr>
        <w:t>unsupervised speech recognition</w:t>
      </w:r>
      <w:r w:rsidRPr="00600CC8">
        <w:rPr>
          <w:rFonts w:ascii="Times New Roman" w:hAnsi="Times New Roman" w:cs="Times New Roman"/>
          <w:sz w:val="24"/>
          <w:szCs w:val="24"/>
        </w:rPr>
        <w:t xml:space="preserve"> yang 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dengan </w:t>
      </w:r>
      <w:r w:rsidRPr="00600CC8">
        <w:rPr>
          <w:rFonts w:ascii="Times New Roman" w:hAnsi="Times New Roman" w:cs="Times New Roman"/>
          <w:i/>
          <w:iCs/>
          <w:sz w:val="24"/>
          <w:szCs w:val="24"/>
        </w:rPr>
        <w:t>k-means clustering</w:t>
      </w:r>
      <w:r w:rsidRPr="00600CC8">
        <w:rPr>
          <w:rFonts w:ascii="Times New Roman" w:hAnsi="Times New Roman" w:cs="Times New Roman"/>
          <w:sz w:val="24"/>
          <w:szCs w:val="24"/>
        </w:rPr>
        <w:t xml:space="preserve"> dan </w:t>
      </w:r>
      <w:r w:rsidRPr="00600CC8">
        <w:rPr>
          <w:rFonts w:ascii="Times New Roman" w:hAnsi="Times New Roman" w:cs="Times New Roman"/>
          <w:i/>
          <w:iCs/>
          <w:sz w:val="24"/>
          <w:szCs w:val="24"/>
        </w:rPr>
        <w:t>sequence-to-sequence language modeling</w:t>
      </w:r>
      <w:r w:rsidRPr="00600CC8">
        <w:rPr>
          <w:rFonts w:ascii="Times New Roman" w:hAnsi="Times New Roman" w:cs="Times New Roman"/>
          <w:sz w:val="24"/>
          <w:szCs w:val="24"/>
        </w:rPr>
        <w:t>. Alih-alih bergantung pada transkrip berlabel, representasi akustik dari wav2vec 2.0 di-</w:t>
      </w:r>
      <w:r w:rsidRPr="00600CC8">
        <w:rPr>
          <w:rFonts w:ascii="Times New Roman" w:hAnsi="Times New Roman" w:cs="Times New Roman"/>
          <w:i/>
          <w:iCs/>
          <w:sz w:val="24"/>
          <w:szCs w:val="24"/>
        </w:rPr>
        <w:t>quantize</w:t>
      </w:r>
      <w:r w:rsidRPr="00600CC8">
        <w:rPr>
          <w:rFonts w:ascii="Times New Roman" w:hAnsi="Times New Roman" w:cs="Times New Roman"/>
          <w:sz w:val="24"/>
          <w:szCs w:val="24"/>
        </w:rPr>
        <w:t xml:space="preserve"> menggunakan k-means, menghasilkan token diskrit. Token ini kemudian dilatih dengan model bahasa untuk menghasilkan transkripsi teks. Hasil eksperimen pada dataset </w:t>
      </w:r>
      <w:r w:rsidRPr="00600CC8">
        <w:rPr>
          <w:rFonts w:ascii="Times New Roman" w:hAnsi="Times New Roman" w:cs="Times New Roman"/>
          <w:i/>
          <w:iCs/>
          <w:sz w:val="24"/>
          <w:szCs w:val="24"/>
        </w:rPr>
        <w:t>Librispeech</w:t>
      </w:r>
      <w:r w:rsidRPr="00600CC8">
        <w:rPr>
          <w:rFonts w:ascii="Times New Roman" w:hAnsi="Times New Roman" w:cs="Times New Roman"/>
          <w:sz w:val="24"/>
          <w:szCs w:val="24"/>
        </w:rPr>
        <w:t xml:space="preserve"> menunjukkan bahwa sistem ini dapat mencapai performa kompetitif bahkan tanpa supervisi, membuka arah baru untuk pengenalan suara pada bahasa dengan sumber daya terbatas.</w:t>
      </w:r>
    </w:p>
    <w:p w14:paraId="00D7F516" w14:textId="77777777" w:rsidR="004658C7" w:rsidRDefault="004658C7" w:rsidP="00176708">
      <w:pPr>
        <w:spacing w:line="360" w:lineRule="auto"/>
        <w:jc w:val="center"/>
        <w:rPr>
          <w:rFonts w:ascii="Times New Roman" w:hAnsi="Times New Roman" w:cs="Times New Roman"/>
        </w:rPr>
      </w:pPr>
    </w:p>
    <w:p w14:paraId="318CAC0C" w14:textId="77777777" w:rsidR="004658C7" w:rsidRDefault="004658C7" w:rsidP="00176708">
      <w:pPr>
        <w:spacing w:line="360" w:lineRule="auto"/>
        <w:jc w:val="center"/>
        <w:rPr>
          <w:rFonts w:ascii="Times New Roman" w:hAnsi="Times New Roman" w:cs="Times New Roman"/>
        </w:rPr>
      </w:pPr>
    </w:p>
    <w:p w14:paraId="31A519C5" w14:textId="77777777" w:rsidR="004658C7" w:rsidRDefault="004658C7" w:rsidP="00176708">
      <w:pPr>
        <w:spacing w:line="360" w:lineRule="auto"/>
        <w:jc w:val="center"/>
        <w:rPr>
          <w:rFonts w:ascii="Times New Roman" w:hAnsi="Times New Roman" w:cs="Times New Roman"/>
        </w:rPr>
      </w:pPr>
    </w:p>
    <w:p w14:paraId="31152E1E" w14:textId="77777777" w:rsidR="00272A3E" w:rsidRDefault="00272A3E" w:rsidP="00176708">
      <w:pPr>
        <w:spacing w:line="360" w:lineRule="auto"/>
        <w:jc w:val="center"/>
        <w:rPr>
          <w:rFonts w:ascii="Times New Roman" w:hAnsi="Times New Roman" w:cs="Times New Roman"/>
        </w:rPr>
      </w:pPr>
    </w:p>
    <w:p w14:paraId="02793633" w14:textId="77777777" w:rsidR="00272A3E" w:rsidRDefault="00272A3E" w:rsidP="00176708">
      <w:pPr>
        <w:spacing w:line="360" w:lineRule="auto"/>
        <w:jc w:val="center"/>
        <w:rPr>
          <w:rFonts w:ascii="Times New Roman" w:hAnsi="Times New Roman" w:cs="Times New Roman"/>
        </w:rPr>
      </w:pPr>
    </w:p>
    <w:p w14:paraId="6DBB1B26" w14:textId="77777777" w:rsidR="00272A3E" w:rsidRDefault="00272A3E" w:rsidP="00151D39">
      <w:pPr>
        <w:spacing w:line="360" w:lineRule="auto"/>
        <w:rPr>
          <w:rFonts w:ascii="Times New Roman" w:hAnsi="Times New Roman" w:cs="Times New Roman"/>
        </w:rPr>
      </w:pPr>
    </w:p>
    <w:p w14:paraId="252C91B8" w14:textId="77777777" w:rsidR="00272A3E" w:rsidRDefault="00272A3E" w:rsidP="00176708">
      <w:pPr>
        <w:spacing w:line="360" w:lineRule="auto"/>
        <w:jc w:val="center"/>
        <w:rPr>
          <w:rFonts w:ascii="Times New Roman" w:hAnsi="Times New Roman" w:cs="Times New Roman"/>
        </w:rPr>
      </w:pPr>
    </w:p>
    <w:p w14:paraId="116DD007" w14:textId="7CB11CA6" w:rsidR="00176708" w:rsidRPr="00176708" w:rsidRDefault="00176708" w:rsidP="00176708">
      <w:pPr>
        <w:spacing w:line="360" w:lineRule="auto"/>
        <w:jc w:val="center"/>
        <w:rPr>
          <w:rFonts w:ascii="Times New Roman" w:hAnsi="Times New Roman" w:cs="Times New Roman"/>
          <w:sz w:val="24"/>
          <w:szCs w:val="24"/>
        </w:rPr>
      </w:pPr>
      <w:bookmarkStart w:id="10" w:name="_Toc213131565"/>
      <w:r w:rsidRPr="00281DD5">
        <w:rPr>
          <w:rFonts w:ascii="Times New Roman" w:hAnsi="Times New Roman" w:cs="Times New Roman"/>
        </w:rPr>
        <w:t>Tabel</w:t>
      </w:r>
      <w:r w:rsidRPr="0018095D">
        <w:rPr>
          <w:rFonts w:ascii="Times New Roman" w:hAnsi="Times New Roman" w:cs="Times New Roman"/>
        </w:rPr>
        <w:t xml:space="preserve"> </w:t>
      </w:r>
      <w:r w:rsidRPr="0018095D">
        <w:rPr>
          <w:rFonts w:ascii="Times New Roman" w:hAnsi="Times New Roman" w:cs="Times New Roman"/>
          <w:i/>
          <w:iCs/>
        </w:rPr>
        <w:fldChar w:fldCharType="begin"/>
      </w:r>
      <w:r w:rsidRPr="0018095D">
        <w:rPr>
          <w:rFonts w:ascii="Times New Roman" w:hAnsi="Times New Roman" w:cs="Times New Roman"/>
        </w:rPr>
        <w:instrText xml:space="preserve"> SEQ Table \* ARABIC </w:instrText>
      </w:r>
      <w:r w:rsidRPr="0018095D">
        <w:rPr>
          <w:rFonts w:ascii="Times New Roman" w:hAnsi="Times New Roman" w:cs="Times New Roman"/>
          <w:i/>
          <w:iCs/>
        </w:rPr>
        <w:fldChar w:fldCharType="separate"/>
      </w:r>
      <w:r>
        <w:rPr>
          <w:rFonts w:ascii="Times New Roman" w:hAnsi="Times New Roman" w:cs="Times New Roman"/>
          <w:noProof/>
        </w:rPr>
        <w:t>1</w:t>
      </w:r>
      <w:r w:rsidRPr="0018095D">
        <w:rPr>
          <w:rFonts w:ascii="Times New Roman" w:hAnsi="Times New Roman" w:cs="Times New Roman"/>
          <w:i/>
          <w:iCs/>
        </w:rPr>
        <w:fldChar w:fldCharType="end"/>
      </w:r>
      <w:r w:rsidRPr="00281DD5">
        <w:rPr>
          <w:rFonts w:ascii="Times New Roman" w:hAnsi="Times New Roman" w:cs="Times New Roman"/>
        </w:rPr>
        <w:t xml:space="preserve"> State of the art</w:t>
      </w:r>
      <w:bookmarkEnd w:id="10"/>
    </w:p>
    <w:tbl>
      <w:tblPr>
        <w:tblStyle w:val="TableGrid"/>
        <w:tblW w:w="8113" w:type="dxa"/>
        <w:jc w:val="center"/>
        <w:tblLook w:val="04A0" w:firstRow="1" w:lastRow="0" w:firstColumn="1" w:lastColumn="0" w:noHBand="0" w:noVBand="1"/>
      </w:tblPr>
      <w:tblGrid>
        <w:gridCol w:w="532"/>
        <w:gridCol w:w="2443"/>
        <w:gridCol w:w="2389"/>
        <w:gridCol w:w="2749"/>
      </w:tblGrid>
      <w:tr w:rsidR="006154BE" w:rsidRPr="006154BE" w14:paraId="50B93A57" w14:textId="77777777" w:rsidTr="00F37E1B">
        <w:trPr>
          <w:tblHeader/>
          <w:jc w:val="center"/>
        </w:trPr>
        <w:tc>
          <w:tcPr>
            <w:tcW w:w="532" w:type="dxa"/>
          </w:tcPr>
          <w:p w14:paraId="4C99EF15" w14:textId="350D0A58"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No</w:t>
            </w:r>
          </w:p>
        </w:tc>
        <w:tc>
          <w:tcPr>
            <w:tcW w:w="2443" w:type="dxa"/>
          </w:tcPr>
          <w:p w14:paraId="66F14777" w14:textId="203CBCD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Judul Jurnal dan Peneliti</w:t>
            </w:r>
          </w:p>
        </w:tc>
        <w:tc>
          <w:tcPr>
            <w:tcW w:w="2389" w:type="dxa"/>
          </w:tcPr>
          <w:p w14:paraId="6D73BC1B" w14:textId="3B62592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 xml:space="preserve">Metode </w:t>
            </w:r>
          </w:p>
        </w:tc>
        <w:tc>
          <w:tcPr>
            <w:tcW w:w="2749" w:type="dxa"/>
            <w:vAlign w:val="center"/>
          </w:tcPr>
          <w:p w14:paraId="1A69E29A" w14:textId="32230771" w:rsidR="004C183A" w:rsidRPr="003C4B43" w:rsidRDefault="004C183A" w:rsidP="00FD63A2">
            <w:pPr>
              <w:pStyle w:val="ListParagraph"/>
              <w:ind w:left="0"/>
              <w:jc w:val="center"/>
              <w:rPr>
                <w:rFonts w:ascii="Times New Roman" w:hAnsi="Times New Roman" w:cs="Times New Roman"/>
                <w:b/>
                <w:bCs/>
                <w:sz w:val="24"/>
                <w:szCs w:val="24"/>
              </w:rPr>
            </w:pPr>
            <w:r w:rsidRPr="003C4B43">
              <w:rPr>
                <w:rFonts w:ascii="Times New Roman" w:hAnsi="Times New Roman" w:cs="Times New Roman"/>
                <w:b/>
                <w:bCs/>
                <w:sz w:val="24"/>
                <w:szCs w:val="24"/>
              </w:rPr>
              <w:t>Tujuan</w:t>
            </w:r>
          </w:p>
        </w:tc>
      </w:tr>
      <w:tr w:rsidR="006154BE" w:rsidRPr="006154BE" w14:paraId="0AACF389" w14:textId="77777777" w:rsidTr="00F37E1B">
        <w:trPr>
          <w:jc w:val="center"/>
        </w:trPr>
        <w:tc>
          <w:tcPr>
            <w:tcW w:w="532" w:type="dxa"/>
          </w:tcPr>
          <w:p w14:paraId="142C4571" w14:textId="2807841F" w:rsidR="004C183A" w:rsidRPr="003C4B43" w:rsidRDefault="004C183A"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1</w:t>
            </w:r>
          </w:p>
        </w:tc>
        <w:tc>
          <w:tcPr>
            <w:tcW w:w="2443" w:type="dxa"/>
          </w:tcPr>
          <w:p w14:paraId="0C9D158F" w14:textId="7BC6476C" w:rsidR="004C183A" w:rsidRDefault="009655FE" w:rsidP="00834C31">
            <w:pPr>
              <w:pStyle w:val="ListParagraph"/>
              <w:spacing w:line="360" w:lineRule="auto"/>
              <w:ind w:left="0"/>
              <w:jc w:val="both"/>
              <w:rPr>
                <w:rFonts w:ascii="Times New Roman" w:hAnsi="Times New Roman" w:cs="Times New Roman"/>
                <w:sz w:val="24"/>
                <w:szCs w:val="24"/>
              </w:rPr>
            </w:pPr>
            <w:r w:rsidRPr="009655FE">
              <w:rPr>
                <w:rFonts w:ascii="Times New Roman" w:hAnsi="Times New Roman" w:cs="Times New Roman"/>
                <w:sz w:val="24"/>
                <w:szCs w:val="24"/>
              </w:rPr>
              <w:t>wav2vec 2.0: A Framework for Self-Supervised Learning of Speech Representations</w:t>
            </w:r>
          </w:p>
          <w:p w14:paraId="1F53AE32" w14:textId="77777777" w:rsidR="009655FE" w:rsidRPr="003C4B43" w:rsidRDefault="009655FE" w:rsidP="00834C31">
            <w:pPr>
              <w:pStyle w:val="ListParagraph"/>
              <w:spacing w:line="360" w:lineRule="auto"/>
              <w:ind w:left="0"/>
              <w:jc w:val="both"/>
              <w:rPr>
                <w:rFonts w:ascii="Times New Roman" w:hAnsi="Times New Roman" w:cs="Times New Roman"/>
                <w:i/>
                <w:iCs/>
                <w:sz w:val="24"/>
                <w:szCs w:val="24"/>
              </w:rPr>
            </w:pPr>
          </w:p>
          <w:p w14:paraId="3E3CBDF4" w14:textId="77777777"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 xml:space="preserve">Peneliti: </w:t>
            </w:r>
          </w:p>
          <w:p w14:paraId="0170CB1D" w14:textId="63A7209A"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R Prajana</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Prof.Kavitha S N</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2021</w:t>
            </w:r>
            <w:r w:rsidR="00834C31" w:rsidRPr="003C4B43">
              <w:rPr>
                <w:rFonts w:ascii="Times New Roman" w:hAnsi="Times New Roman" w:cs="Times New Roman"/>
                <w:sz w:val="24"/>
                <w:szCs w:val="24"/>
              </w:rPr>
              <w:t>)</w:t>
            </w:r>
          </w:p>
        </w:tc>
        <w:tc>
          <w:tcPr>
            <w:tcW w:w="2389" w:type="dxa"/>
          </w:tcPr>
          <w:p w14:paraId="55A7DDF5" w14:textId="26A0957B" w:rsidR="004C183A" w:rsidRPr="003C4B43" w:rsidRDefault="00FB6E1E"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 xml:space="preserve">Wav2vec2, </w:t>
            </w:r>
            <w:r w:rsidR="00AB0471" w:rsidRPr="00AB0471">
              <w:rPr>
                <w:rFonts w:ascii="Times New Roman" w:hAnsi="Times New Roman" w:cs="Times New Roman"/>
                <w:i/>
                <w:iCs/>
                <w:sz w:val="24"/>
                <w:szCs w:val="24"/>
              </w:rPr>
              <w:t>contrastive masked prediction of quantized units</w:t>
            </w:r>
          </w:p>
        </w:tc>
        <w:tc>
          <w:tcPr>
            <w:tcW w:w="2749" w:type="dxa"/>
          </w:tcPr>
          <w:p w14:paraId="69EB807C" w14:textId="0B9C599E" w:rsidR="004C183A" w:rsidRPr="00FB6E1E" w:rsidRDefault="00FB6E1E" w:rsidP="00834C31">
            <w:pPr>
              <w:pStyle w:val="ListParagraph"/>
              <w:spacing w:line="360" w:lineRule="auto"/>
              <w:ind w:left="0"/>
              <w:jc w:val="both"/>
              <w:rPr>
                <w:rFonts w:ascii="Times New Roman" w:hAnsi="Times New Roman" w:cs="Times New Roman"/>
                <w:sz w:val="24"/>
                <w:szCs w:val="24"/>
              </w:rPr>
            </w:pPr>
            <w:r w:rsidRPr="00FB6E1E">
              <w:rPr>
                <w:rFonts w:ascii="Times New Roman" w:hAnsi="Times New Roman" w:cs="Times New Roman"/>
                <w:sz w:val="24"/>
                <w:szCs w:val="24"/>
              </w:rPr>
              <w:t>Tujuan utama dari Wav2Vec 2.0 adalah memungkinkan pembelajaran representasi suara secara efektif tanpa membutuhkan dataset berlabel dalam jumlah besar. Penulis berupaya mempelajari representasi langsung dari sinyal audio mentah, mengurangi ketergantungan pada fitur buatan, serta menunjukkan bahwa pre-training self-supervised dapat secara signifikan meningkatkan kinerja automatic speech recognition (ASR) meskipun hanya menggunakan data berlabel yang terbatas</w:t>
            </w:r>
            <w:r>
              <w:rPr>
                <w:rFonts w:ascii="Times New Roman" w:hAnsi="Times New Roman" w:cs="Times New Roman"/>
                <w:sz w:val="24"/>
                <w:szCs w:val="24"/>
              </w:rPr>
              <w:t xml:space="preserve">. </w:t>
            </w:r>
            <w:r w:rsidR="0063461C">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{"citationID":"XVRNF9U2","properties":{"formattedCitation":"[11]","plainCitation":"[11]","noteIndex":0},"citationItems":[{"id":15,"uris":["http://zotero.org/users/local/Hk47Hz5P/items/Y9Q4UL5A"],"itemData":{"id":15,"type":"article","abstract":"We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63461C">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sidR="0063461C">
              <w:rPr>
                <w:rFonts w:ascii="Times New Roman" w:hAnsi="Times New Roman" w:cs="Times New Roman"/>
                <w:sz w:val="24"/>
                <w:szCs w:val="24"/>
              </w:rPr>
              <w:fldChar w:fldCharType="end"/>
            </w:r>
          </w:p>
        </w:tc>
      </w:tr>
      <w:tr w:rsidR="006154BE" w:rsidRPr="006154BE" w14:paraId="661F4B44" w14:textId="77777777" w:rsidTr="00F37E1B">
        <w:trPr>
          <w:jc w:val="center"/>
        </w:trPr>
        <w:tc>
          <w:tcPr>
            <w:tcW w:w="532" w:type="dxa"/>
          </w:tcPr>
          <w:p w14:paraId="759CC0BD" w14:textId="59975F7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2</w:t>
            </w:r>
          </w:p>
        </w:tc>
        <w:tc>
          <w:tcPr>
            <w:tcW w:w="2443" w:type="dxa"/>
          </w:tcPr>
          <w:p w14:paraId="392E697A" w14:textId="54FBFD72" w:rsidR="004C183A" w:rsidRPr="006154BE" w:rsidRDefault="00AB0471" w:rsidP="00834C31">
            <w:pPr>
              <w:pStyle w:val="ListParagraph"/>
              <w:spacing w:line="360" w:lineRule="auto"/>
              <w:ind w:left="0"/>
              <w:jc w:val="both"/>
              <w:rPr>
                <w:rFonts w:ascii="Times New Roman" w:hAnsi="Times New Roman" w:cs="Times New Roman"/>
                <w:i/>
                <w:iCs/>
                <w:sz w:val="24"/>
                <w:szCs w:val="24"/>
              </w:rPr>
            </w:pPr>
            <w:r w:rsidRPr="00AB0471">
              <w:rPr>
                <w:rFonts w:ascii="Times New Roman" w:hAnsi="Times New Roman" w:cs="Times New Roman"/>
                <w:sz w:val="24"/>
                <w:szCs w:val="24"/>
              </w:rPr>
              <w:t xml:space="preserve">data2vec: A General Framework for Self-supervised Learning in Speech, Vision and Language </w:t>
            </w:r>
          </w:p>
          <w:p w14:paraId="542EC483" w14:textId="77777777" w:rsidR="00834C31" w:rsidRPr="006154BE" w:rsidRDefault="00834C31" w:rsidP="00834C31">
            <w:pPr>
              <w:pStyle w:val="ListParagraph"/>
              <w:spacing w:line="360" w:lineRule="auto"/>
              <w:ind w:left="0"/>
              <w:jc w:val="both"/>
              <w:rPr>
                <w:rFonts w:ascii="Times New Roman" w:hAnsi="Times New Roman" w:cs="Times New Roman"/>
                <w:i/>
                <w:iCs/>
                <w:sz w:val="24"/>
                <w:szCs w:val="24"/>
              </w:rPr>
            </w:pPr>
          </w:p>
          <w:p w14:paraId="22CBC9D1"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en-ID"/>
              </w:rPr>
            </w:pPr>
          </w:p>
          <w:p w14:paraId="267633B6" w14:textId="2135AA1C"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199B18DC" w14:textId="04426EE8" w:rsidR="004C183A" w:rsidRPr="006154BE" w:rsidRDefault="00AB0471" w:rsidP="00834C31">
            <w:pPr>
              <w:pStyle w:val="ListParagraph"/>
              <w:spacing w:line="360" w:lineRule="auto"/>
              <w:ind w:left="0"/>
              <w:jc w:val="both"/>
              <w:rPr>
                <w:rFonts w:ascii="Times New Roman" w:hAnsi="Times New Roman" w:cs="Times New Roman"/>
                <w:sz w:val="24"/>
                <w:szCs w:val="24"/>
                <w:lang w:val="fi-FI"/>
              </w:rPr>
            </w:pPr>
            <w:r w:rsidRPr="00AB0471">
              <w:rPr>
                <w:rFonts w:ascii="Times New Roman" w:hAnsi="Times New Roman" w:cs="Times New Roman"/>
                <w:sz w:val="24"/>
                <w:szCs w:val="24"/>
              </w:rPr>
              <w:t>Alexei Baevski</w:t>
            </w:r>
            <w:r w:rsidR="004C183A" w:rsidRPr="006154BE">
              <w:rPr>
                <w:rFonts w:ascii="Times New Roman" w:hAnsi="Times New Roman" w:cs="Times New Roman"/>
                <w:sz w:val="24"/>
                <w:szCs w:val="24"/>
                <w:lang w:val="fi-FI"/>
              </w:rPr>
              <w:t>, 20</w:t>
            </w:r>
            <w:r>
              <w:rPr>
                <w:rFonts w:ascii="Times New Roman" w:hAnsi="Times New Roman" w:cs="Times New Roman"/>
                <w:sz w:val="24"/>
                <w:szCs w:val="24"/>
                <w:lang w:val="fi-FI"/>
              </w:rPr>
              <w:t>22</w:t>
            </w:r>
          </w:p>
        </w:tc>
        <w:tc>
          <w:tcPr>
            <w:tcW w:w="2389" w:type="dxa"/>
          </w:tcPr>
          <w:p w14:paraId="476A7C84" w14:textId="0B658C07" w:rsidR="004C183A" w:rsidRPr="006154BE" w:rsidRDefault="00AB0471"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Data2vec, </w:t>
            </w:r>
            <w:r w:rsidRPr="00AB0471">
              <w:rPr>
                <w:rFonts w:ascii="Times New Roman" w:hAnsi="Times New Roman" w:cs="Times New Roman"/>
                <w:i/>
                <w:iCs/>
                <w:sz w:val="24"/>
                <w:szCs w:val="24"/>
              </w:rPr>
              <w:t>self-distillation of contextual latent representations</w:t>
            </w:r>
          </w:p>
        </w:tc>
        <w:tc>
          <w:tcPr>
            <w:tcW w:w="2749" w:type="dxa"/>
          </w:tcPr>
          <w:p w14:paraId="043AFD97" w14:textId="4205AAF6" w:rsidR="004C183A" w:rsidRPr="006154BE" w:rsidRDefault="004936AE" w:rsidP="00834C31">
            <w:pPr>
              <w:pStyle w:val="ListParagraph"/>
              <w:spacing w:line="360" w:lineRule="auto"/>
              <w:ind w:left="0"/>
              <w:jc w:val="both"/>
              <w:rPr>
                <w:rFonts w:ascii="Times New Roman" w:hAnsi="Times New Roman" w:cs="Times New Roman"/>
                <w:sz w:val="24"/>
                <w:szCs w:val="24"/>
                <w:lang w:val="en-US"/>
              </w:rPr>
            </w:pPr>
            <w:r w:rsidRPr="004936AE">
              <w:rPr>
                <w:rFonts w:ascii="Times New Roman" w:hAnsi="Times New Roman" w:cs="Times New Roman"/>
                <w:sz w:val="24"/>
                <w:szCs w:val="24"/>
              </w:rPr>
              <w:t xml:space="preserve">Data2vec bertujuan mengembangkan sebuah framework self-supervised yang seragam penerapannya untuk berbagai modalitas </w:t>
            </w:r>
            <w:r w:rsidRPr="004936AE">
              <w:rPr>
                <w:rFonts w:ascii="Times New Roman" w:hAnsi="Times New Roman" w:cs="Times New Roman"/>
                <w:sz w:val="24"/>
                <w:szCs w:val="24"/>
              </w:rPr>
              <w:lastRenderedPageBreak/>
              <w:t xml:space="preserve">(gambar, suara, teks). Dalam pendekatannya, data2vec mengkombinasikan </w:t>
            </w:r>
            <w:r w:rsidRPr="004936AE">
              <w:rPr>
                <w:rFonts w:ascii="Times New Roman" w:hAnsi="Times New Roman" w:cs="Times New Roman"/>
                <w:i/>
                <w:iCs/>
                <w:sz w:val="24"/>
                <w:szCs w:val="24"/>
              </w:rPr>
              <w:t>masked prediction</w:t>
            </w:r>
            <w:r w:rsidRPr="004936AE">
              <w:rPr>
                <w:rFonts w:ascii="Times New Roman" w:hAnsi="Times New Roman" w:cs="Times New Roman"/>
                <w:sz w:val="24"/>
                <w:szCs w:val="24"/>
              </w:rPr>
              <w:t xml:space="preserve"> dan </w:t>
            </w:r>
            <w:r w:rsidRPr="004936AE">
              <w:rPr>
                <w:rFonts w:ascii="Times New Roman" w:hAnsi="Times New Roman" w:cs="Times New Roman"/>
                <w:i/>
                <w:iCs/>
                <w:sz w:val="24"/>
                <w:szCs w:val="24"/>
              </w:rPr>
              <w:t>self-distillation</w:t>
            </w:r>
            <w:r>
              <w:rPr>
                <w:rFonts w:ascii="Times New Roman" w:hAnsi="Times New Roman" w:cs="Times New Roman"/>
                <w:sz w:val="24"/>
                <w:szCs w:val="24"/>
              </w:rPr>
              <w:t xml:space="preserve"> </w:t>
            </w:r>
            <w:r w:rsidRPr="004936AE">
              <w:rPr>
                <w:rFonts w:ascii="Times New Roman" w:hAnsi="Times New Roman" w:cs="Times New Roman"/>
                <w:sz w:val="24"/>
                <w:szCs w:val="24"/>
              </w:rPr>
              <w:t>dengan rata-rata lapisan sebagai targe</w:t>
            </w:r>
            <w:r>
              <w:rPr>
                <w:rFonts w:ascii="Times New Roman" w:hAnsi="Times New Roman" w:cs="Times New Roman"/>
                <w:sz w:val="24"/>
                <w:szCs w:val="24"/>
              </w:rPr>
              <w:t xml:space="preserve">t </w:t>
            </w:r>
            <w:r w:rsidRPr="004936AE">
              <w:rPr>
                <w:rFonts w:ascii="Times New Roman" w:hAnsi="Times New Roman" w:cs="Times New Roman"/>
                <w:sz w:val="24"/>
                <w:szCs w:val="24"/>
              </w:rPr>
              <w:t xml:space="preserve">untuk memprediksi representasi laten yang bersifat kontekstual dari seluruh input. Pendekatan ini telah terbukti memberikan performa state-of-the-art atau setara di </w:t>
            </w:r>
            <w:proofErr w:type="spellStart"/>
            <w:r w:rsidRPr="004936AE">
              <w:rPr>
                <w:rFonts w:ascii="Times New Roman" w:hAnsi="Times New Roman" w:cs="Times New Roman"/>
                <w:sz w:val="24"/>
                <w:szCs w:val="24"/>
              </w:rPr>
              <w:t>benchmark-benchmark</w:t>
            </w:r>
            <w:proofErr w:type="spellEnd"/>
            <w:r w:rsidRPr="004936AE">
              <w:rPr>
                <w:rFonts w:ascii="Times New Roman" w:hAnsi="Times New Roman" w:cs="Times New Roman"/>
                <w:sz w:val="24"/>
                <w:szCs w:val="24"/>
              </w:rPr>
              <w:t xml:space="preserve"> utama </w:t>
            </w:r>
            <w:proofErr w:type="spellStart"/>
            <w:r w:rsidRPr="004936AE">
              <w:rPr>
                <w:rFonts w:ascii="Times New Roman" w:hAnsi="Times New Roman" w:cs="Times New Roman"/>
                <w:sz w:val="24"/>
                <w:szCs w:val="24"/>
              </w:rPr>
              <w:t>speech</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recognition</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image</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classification</w:t>
            </w:r>
            <w:proofErr w:type="spellEnd"/>
            <w:r w:rsidRPr="004936AE">
              <w:rPr>
                <w:rFonts w:ascii="Times New Roman" w:hAnsi="Times New Roman" w:cs="Times New Roman"/>
                <w:sz w:val="24"/>
                <w:szCs w:val="24"/>
              </w:rPr>
              <w:t xml:space="preserve">, dan natural </w:t>
            </w:r>
            <w:proofErr w:type="spellStart"/>
            <w:r w:rsidRPr="004936AE">
              <w:rPr>
                <w:rFonts w:ascii="Times New Roman" w:hAnsi="Times New Roman" w:cs="Times New Roman"/>
                <w:sz w:val="24"/>
                <w:szCs w:val="24"/>
              </w:rPr>
              <w:t>language</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understanding</w:t>
            </w:r>
            <w:proofErr w:type="spellEnd"/>
            <w:r w:rsidR="00AB0471">
              <w:rPr>
                <w:rFonts w:ascii="Times New Roman" w:hAnsi="Times New Roman" w:cs="Times New Roman"/>
                <w:sz w:val="24"/>
                <w:szCs w:val="24"/>
              </w:rPr>
              <w:t xml:space="preserve"> </w:t>
            </w:r>
            <w:r w:rsidR="00AB0471">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{"citationID":"LjTrkwPC","properties":{"formattedCitation":"[8]","plainCitation":"[8]","noteIndex":0},"citationItems":[{"id":18,"uris":["http://zotero.org/users/local/Hk47Hz5P/items/FEI2SZZV"],"itemData":{"id":18,"type":"article","abstract":"While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AB0471">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AB0471">
              <w:rPr>
                <w:rFonts w:ascii="Times New Roman" w:hAnsi="Times New Roman" w:cs="Times New Roman"/>
                <w:sz w:val="24"/>
                <w:szCs w:val="24"/>
              </w:rPr>
              <w:fldChar w:fldCharType="end"/>
            </w:r>
          </w:p>
        </w:tc>
      </w:tr>
      <w:tr w:rsidR="006154BE" w:rsidRPr="006154BE" w14:paraId="3B9E54E9" w14:textId="77777777" w:rsidTr="00F37E1B">
        <w:trPr>
          <w:jc w:val="center"/>
        </w:trPr>
        <w:tc>
          <w:tcPr>
            <w:tcW w:w="532" w:type="dxa"/>
          </w:tcPr>
          <w:p w14:paraId="4D622665" w14:textId="72F3C28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3.</w:t>
            </w:r>
          </w:p>
        </w:tc>
        <w:tc>
          <w:tcPr>
            <w:tcW w:w="2443" w:type="dxa"/>
          </w:tcPr>
          <w:p w14:paraId="546A4AD2" w14:textId="2744FFAF" w:rsidR="004C183A" w:rsidRDefault="006953E3" w:rsidP="00834C31">
            <w:pPr>
              <w:pStyle w:val="ListParagraph"/>
              <w:spacing w:line="360" w:lineRule="auto"/>
              <w:ind w:left="0"/>
              <w:jc w:val="both"/>
              <w:rPr>
                <w:rFonts w:ascii="Times New Roman" w:hAnsi="Times New Roman" w:cs="Times New Roman"/>
                <w:sz w:val="24"/>
                <w:szCs w:val="24"/>
              </w:rPr>
            </w:pPr>
            <w:r w:rsidRPr="006953E3">
              <w:rPr>
                <w:rFonts w:ascii="Times New Roman" w:hAnsi="Times New Roman" w:cs="Times New Roman"/>
                <w:sz w:val="24"/>
                <w:szCs w:val="24"/>
              </w:rPr>
              <w:t>Arabic Speech Emotion Recognition Employing Wav2vec2.0 and HuBERT Based on BAVED Dataset</w:t>
            </w:r>
          </w:p>
          <w:p w14:paraId="46938B9A" w14:textId="77777777" w:rsidR="006953E3" w:rsidRPr="006154BE" w:rsidRDefault="006953E3" w:rsidP="00834C31">
            <w:pPr>
              <w:pStyle w:val="ListParagraph"/>
              <w:spacing w:line="360" w:lineRule="auto"/>
              <w:ind w:left="0"/>
              <w:jc w:val="both"/>
              <w:rPr>
                <w:rFonts w:ascii="Times New Roman" w:hAnsi="Times New Roman" w:cs="Times New Roman"/>
                <w:sz w:val="24"/>
                <w:szCs w:val="24"/>
              </w:rPr>
            </w:pPr>
          </w:p>
          <w:p w14:paraId="2324D090"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Penulis: </w:t>
            </w:r>
          </w:p>
          <w:p w14:paraId="4967CA88" w14:textId="3DE80D88" w:rsidR="004C183A" w:rsidRPr="006154BE" w:rsidRDefault="006953E3"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rPr>
              <w:t>Omar Mohamed</w:t>
            </w:r>
            <w:r w:rsidR="00834C31" w:rsidRPr="006154BE">
              <w:rPr>
                <w:rFonts w:ascii="Times New Roman" w:hAnsi="Times New Roman" w:cs="Times New Roman"/>
                <w:sz w:val="24"/>
                <w:szCs w:val="24"/>
                <w:lang w:val="en-US"/>
              </w:rPr>
              <w:t>, dkk (20</w:t>
            </w:r>
            <w:r>
              <w:rPr>
                <w:rFonts w:ascii="Times New Roman" w:hAnsi="Times New Roman" w:cs="Times New Roman"/>
                <w:sz w:val="24"/>
                <w:szCs w:val="24"/>
                <w:lang w:val="en-US"/>
              </w:rPr>
              <w:t>21</w:t>
            </w:r>
            <w:r w:rsidR="00834C31" w:rsidRPr="006154BE">
              <w:rPr>
                <w:rFonts w:ascii="Times New Roman" w:hAnsi="Times New Roman" w:cs="Times New Roman"/>
                <w:sz w:val="24"/>
                <w:szCs w:val="24"/>
                <w:lang w:val="en-US"/>
              </w:rPr>
              <w:t>)</w:t>
            </w:r>
          </w:p>
        </w:tc>
        <w:tc>
          <w:tcPr>
            <w:tcW w:w="2389" w:type="dxa"/>
          </w:tcPr>
          <w:p w14:paraId="5C50F9A7" w14:textId="4E06ED9B" w:rsidR="004C183A" w:rsidRPr="006953E3" w:rsidRDefault="006953E3" w:rsidP="00834C31">
            <w:pPr>
              <w:pStyle w:val="ListParagraph"/>
              <w:spacing w:line="360" w:lineRule="auto"/>
              <w:ind w:left="0"/>
              <w:jc w:val="both"/>
              <w:rPr>
                <w:rFonts w:ascii="Times New Roman" w:hAnsi="Times New Roman" w:cs="Times New Roman"/>
                <w:sz w:val="24"/>
                <w:szCs w:val="24"/>
                <w:lang w:val="fi-FI"/>
              </w:rPr>
            </w:pPr>
            <w:r w:rsidRPr="006953E3">
              <w:rPr>
                <w:rFonts w:ascii="Times New Roman" w:hAnsi="Times New Roman" w:cs="Times New Roman"/>
                <w:sz w:val="24"/>
                <w:szCs w:val="24"/>
                <w:lang w:val="fi-FI"/>
              </w:rPr>
              <w:t>Menggunakan representasi kontekstual dari Wav2vec2 dan HuBERT.</w:t>
            </w:r>
            <w:r>
              <w:rPr>
                <w:rFonts w:ascii="Times New Roman" w:hAnsi="Times New Roman" w:cs="Times New Roman"/>
                <w:sz w:val="24"/>
                <w:szCs w:val="24"/>
                <w:lang w:val="fi-FI"/>
              </w:rPr>
              <w:t xml:space="preserve"> </w:t>
            </w:r>
            <w:r w:rsidR="00BD4FD5">
              <w:rPr>
                <w:rFonts w:ascii="Times New Roman" w:hAnsi="Times New Roman" w:cs="Times New Roman"/>
                <w:sz w:val="24"/>
                <w:szCs w:val="24"/>
                <w:lang w:val="fi-FI"/>
              </w:rPr>
              <w:t>Setelah itu diklasifikasikan menggunakan MLP dan Bi-LSTM</w:t>
            </w:r>
            <w:r w:rsidRPr="006953E3">
              <w:rPr>
                <w:rFonts w:ascii="Times New Roman" w:hAnsi="Times New Roman" w:cs="Times New Roman"/>
                <w:sz w:val="24"/>
                <w:szCs w:val="24"/>
                <w:lang w:val="fi-FI"/>
              </w:rPr>
              <w:t xml:space="preserve"> </w:t>
            </w:r>
          </w:p>
        </w:tc>
        <w:tc>
          <w:tcPr>
            <w:tcW w:w="2749" w:type="dxa"/>
          </w:tcPr>
          <w:p w14:paraId="258D5FBB" w14:textId="2F3E6885" w:rsidR="004C183A" w:rsidRPr="00BD4FD5" w:rsidRDefault="00BD4FD5" w:rsidP="00834C31">
            <w:pPr>
              <w:pStyle w:val="ListParagraph"/>
              <w:spacing w:line="360" w:lineRule="auto"/>
              <w:ind w:left="0"/>
              <w:jc w:val="both"/>
              <w:rPr>
                <w:rFonts w:ascii="Times New Roman" w:hAnsi="Times New Roman" w:cs="Times New Roman"/>
                <w:sz w:val="24"/>
                <w:szCs w:val="24"/>
              </w:rPr>
            </w:pPr>
            <w:r w:rsidRPr="00BD4FD5">
              <w:rPr>
                <w:rFonts w:ascii="Times New Roman" w:hAnsi="Times New Roman" w:cs="Times New Roman"/>
                <w:sz w:val="24"/>
                <w:szCs w:val="24"/>
              </w:rPr>
              <w:t>Mengembangkan model pengenalan emosi dalam ucapan bahasa Arab dengan memanfaatkan representasi self-supervised. Validasi pada dataset BAVED menunjukkan model berbasis wav2vec 2.0 mencapai akurasi hingga 89%, mengungguli model HuBERT base (87%) dan HuBERT large (84%)</w:t>
            </w:r>
          </w:p>
        </w:tc>
      </w:tr>
      <w:tr w:rsidR="006154BE" w:rsidRPr="006154BE" w14:paraId="66097634" w14:textId="77777777" w:rsidTr="005E3F60">
        <w:trPr>
          <w:jc w:val="center"/>
        </w:trPr>
        <w:tc>
          <w:tcPr>
            <w:tcW w:w="532" w:type="dxa"/>
          </w:tcPr>
          <w:p w14:paraId="4A58286B" w14:textId="479A9A5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4. </w:t>
            </w:r>
          </w:p>
        </w:tc>
        <w:tc>
          <w:tcPr>
            <w:tcW w:w="2443" w:type="dxa"/>
          </w:tcPr>
          <w:p w14:paraId="79105DA6" w14:textId="530AF379" w:rsidR="00167B0D" w:rsidRDefault="00D110D7" w:rsidP="00834C31">
            <w:pPr>
              <w:pStyle w:val="ListParagraph"/>
              <w:spacing w:line="360" w:lineRule="auto"/>
              <w:ind w:left="0"/>
              <w:jc w:val="both"/>
              <w:rPr>
                <w:rFonts w:ascii="Times New Roman" w:hAnsi="Times New Roman" w:cs="Times New Roman"/>
                <w:sz w:val="24"/>
                <w:szCs w:val="24"/>
              </w:rPr>
            </w:pPr>
            <w:proofErr w:type="spellStart"/>
            <w:r w:rsidRPr="00D110D7">
              <w:rPr>
                <w:rFonts w:ascii="Times New Roman" w:hAnsi="Times New Roman" w:cs="Times New Roman"/>
                <w:sz w:val="24"/>
                <w:szCs w:val="24"/>
              </w:rPr>
              <w:t>Query-by-Example</w:t>
            </w:r>
            <w:proofErr w:type="spellEnd"/>
            <w:r w:rsidRPr="00D110D7">
              <w:rPr>
                <w:rFonts w:ascii="Times New Roman" w:hAnsi="Times New Roman" w:cs="Times New Roman"/>
                <w:sz w:val="24"/>
                <w:szCs w:val="24"/>
              </w:rPr>
              <w:t xml:space="preserve"> Audio </w:t>
            </w:r>
            <w:proofErr w:type="spellStart"/>
            <w:r w:rsidRPr="00D110D7">
              <w:rPr>
                <w:rFonts w:ascii="Times New Roman" w:hAnsi="Times New Roman" w:cs="Times New Roman"/>
                <w:sz w:val="24"/>
                <w:szCs w:val="24"/>
              </w:rPr>
              <w:t>Search</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using</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Acoustic</w:t>
            </w:r>
            <w:proofErr w:type="spellEnd"/>
            <w:r w:rsidRPr="00D110D7">
              <w:rPr>
                <w:rFonts w:ascii="Times New Roman" w:hAnsi="Times New Roman" w:cs="Times New Roman"/>
                <w:sz w:val="24"/>
                <w:szCs w:val="24"/>
              </w:rPr>
              <w:t xml:space="preserve"> Word </w:t>
            </w:r>
            <w:proofErr w:type="spellStart"/>
            <w:r w:rsidRPr="00D110D7">
              <w:rPr>
                <w:rFonts w:ascii="Times New Roman" w:hAnsi="Times New Roman" w:cs="Times New Roman"/>
                <w:sz w:val="24"/>
                <w:szCs w:val="24"/>
              </w:rPr>
              <w:t>Embeddings</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Transforming</w:t>
            </w:r>
            <w:proofErr w:type="spellEnd"/>
            <w:r w:rsidRPr="00D110D7">
              <w:rPr>
                <w:rFonts w:ascii="Times New Roman" w:hAnsi="Times New Roman" w:cs="Times New Roman"/>
                <w:sz w:val="24"/>
                <w:szCs w:val="24"/>
              </w:rPr>
              <w:t xml:space="preserve"> wav2vec 2.0 </w:t>
            </w:r>
            <w:proofErr w:type="spellStart"/>
            <w:r w:rsidRPr="00D110D7">
              <w:rPr>
                <w:rFonts w:ascii="Times New Roman" w:hAnsi="Times New Roman" w:cs="Times New Roman"/>
                <w:sz w:val="24"/>
                <w:szCs w:val="24"/>
              </w:rPr>
              <w:t>Embeddings</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using</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Contrastive</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Learning</w:t>
            </w:r>
            <w:proofErr w:type="spellEnd"/>
          </w:p>
          <w:p w14:paraId="7170C8B2" w14:textId="77777777" w:rsidR="00D110D7" w:rsidRPr="00375D75" w:rsidRDefault="00D110D7" w:rsidP="00834C31">
            <w:pPr>
              <w:pStyle w:val="ListParagraph"/>
              <w:spacing w:line="360" w:lineRule="auto"/>
              <w:ind w:left="0"/>
              <w:jc w:val="both"/>
              <w:rPr>
                <w:rFonts w:ascii="Times New Roman" w:hAnsi="Times New Roman" w:cs="Times New Roman"/>
                <w:sz w:val="24"/>
                <w:szCs w:val="24"/>
              </w:rPr>
            </w:pPr>
          </w:p>
          <w:p w14:paraId="4064FF08" w14:textId="77777777" w:rsidR="004C183A" w:rsidRPr="00375D75" w:rsidRDefault="004C183A" w:rsidP="00834C31">
            <w:pPr>
              <w:pStyle w:val="ListParagraph"/>
              <w:spacing w:line="360" w:lineRule="auto"/>
              <w:ind w:left="0"/>
              <w:jc w:val="both"/>
              <w:rPr>
                <w:rFonts w:ascii="Times New Roman" w:hAnsi="Times New Roman" w:cs="Times New Roman"/>
                <w:sz w:val="24"/>
                <w:szCs w:val="24"/>
                <w:lang w:val="fi-FI"/>
              </w:rPr>
            </w:pPr>
            <w:r w:rsidRPr="00375D75">
              <w:rPr>
                <w:rFonts w:ascii="Times New Roman" w:hAnsi="Times New Roman" w:cs="Times New Roman"/>
                <w:sz w:val="24"/>
                <w:szCs w:val="24"/>
                <w:lang w:val="fi-FI"/>
              </w:rPr>
              <w:t xml:space="preserve">Peneliti: </w:t>
            </w:r>
          </w:p>
          <w:p w14:paraId="33136624" w14:textId="59B40AEA" w:rsidR="004C183A" w:rsidRPr="00375D75" w:rsidRDefault="00D110D7" w:rsidP="00834C31">
            <w:pPr>
              <w:pStyle w:val="ListParagraph"/>
              <w:spacing w:line="360" w:lineRule="auto"/>
              <w:ind w:left="0"/>
              <w:jc w:val="both"/>
              <w:rPr>
                <w:rFonts w:ascii="Times New Roman" w:hAnsi="Times New Roman" w:cs="Times New Roman"/>
                <w:sz w:val="24"/>
                <w:szCs w:val="24"/>
                <w:lang w:val="fi-FI"/>
              </w:rPr>
            </w:pPr>
            <w:proofErr w:type="spellStart"/>
            <w:r w:rsidRPr="00D110D7">
              <w:rPr>
                <w:rFonts w:ascii="Times New Roman" w:hAnsi="Times New Roman" w:cs="Times New Roman"/>
                <w:sz w:val="24"/>
                <w:szCs w:val="24"/>
              </w:rPr>
              <w:t>Wilhelm</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Öberg</w:t>
            </w:r>
            <w:proofErr w:type="spellEnd"/>
            <w:r w:rsidR="00167B0D" w:rsidRPr="00375D75">
              <w:rPr>
                <w:rFonts w:ascii="Times New Roman" w:hAnsi="Times New Roman" w:cs="Times New Roman"/>
                <w:sz w:val="24"/>
                <w:szCs w:val="24"/>
                <w:lang w:val="fi-FI"/>
              </w:rPr>
              <w:t xml:space="preserve"> </w:t>
            </w:r>
            <w:r w:rsidR="00834C31" w:rsidRPr="00375D75">
              <w:rPr>
                <w:rFonts w:ascii="Times New Roman" w:hAnsi="Times New Roman" w:cs="Times New Roman"/>
                <w:sz w:val="24"/>
                <w:szCs w:val="24"/>
                <w:lang w:val="fi-FI"/>
              </w:rPr>
              <w:t>(202</w:t>
            </w:r>
            <w:r>
              <w:rPr>
                <w:rFonts w:ascii="Times New Roman" w:hAnsi="Times New Roman" w:cs="Times New Roman"/>
                <w:sz w:val="24"/>
                <w:szCs w:val="24"/>
                <w:lang w:val="fi-FI"/>
              </w:rPr>
              <w:t>5</w:t>
            </w:r>
            <w:r w:rsidR="00834C31" w:rsidRPr="00375D75">
              <w:rPr>
                <w:rFonts w:ascii="Times New Roman" w:hAnsi="Times New Roman" w:cs="Times New Roman"/>
                <w:sz w:val="24"/>
                <w:szCs w:val="24"/>
                <w:lang w:val="fi-FI"/>
              </w:rPr>
              <w:t>)</w:t>
            </w:r>
          </w:p>
        </w:tc>
        <w:tc>
          <w:tcPr>
            <w:tcW w:w="2389" w:type="dxa"/>
          </w:tcPr>
          <w:p w14:paraId="2ADE7872" w14:textId="38F2D7E8" w:rsidR="004C183A" w:rsidRPr="006B18E9" w:rsidRDefault="006B18E9" w:rsidP="00834C31">
            <w:pPr>
              <w:pStyle w:val="ListParagraph"/>
              <w:spacing w:line="360" w:lineRule="auto"/>
              <w:ind w:left="0"/>
              <w:jc w:val="both"/>
              <w:rPr>
                <w:rFonts w:ascii="Times New Roman" w:hAnsi="Times New Roman" w:cs="Times New Roman"/>
                <w:sz w:val="24"/>
                <w:szCs w:val="24"/>
              </w:rPr>
            </w:pPr>
            <w:proofErr w:type="spellStart"/>
            <w:r w:rsidRPr="006B18E9">
              <w:rPr>
                <w:rFonts w:ascii="Times New Roman" w:hAnsi="Times New Roman" w:cs="Times New Roman"/>
                <w:i/>
                <w:iCs/>
                <w:sz w:val="24"/>
                <w:szCs w:val="24"/>
              </w:rPr>
              <w:t>Embedding</w:t>
            </w:r>
            <w:proofErr w:type="spellEnd"/>
            <w:r w:rsidRPr="006B18E9">
              <w:rPr>
                <w:rFonts w:ascii="Times New Roman" w:hAnsi="Times New Roman" w:cs="Times New Roman"/>
                <w:i/>
                <w:iCs/>
                <w:sz w:val="24"/>
                <w:szCs w:val="24"/>
              </w:rPr>
              <w:t xml:space="preserve"> </w:t>
            </w:r>
            <w:proofErr w:type="spellStart"/>
            <w:r w:rsidRPr="006B18E9">
              <w:rPr>
                <w:rFonts w:ascii="Times New Roman" w:hAnsi="Times New Roman" w:cs="Times New Roman"/>
                <w:i/>
                <w:iCs/>
                <w:sz w:val="24"/>
                <w:szCs w:val="24"/>
              </w:rPr>
              <w:t>Transformation</w:t>
            </w:r>
            <w:proofErr w:type="spellEnd"/>
            <w:r w:rsidRPr="006B18E9">
              <w:rPr>
                <w:rFonts w:ascii="Times New Roman" w:hAnsi="Times New Roman" w:cs="Times New Roman"/>
                <w:sz w:val="24"/>
                <w:szCs w:val="24"/>
              </w:rPr>
              <w:t xml:space="preserve"> menggunakan </w:t>
            </w:r>
            <w:proofErr w:type="spellStart"/>
            <w:r w:rsidRPr="006B18E9">
              <w:rPr>
                <w:rFonts w:ascii="Times New Roman" w:hAnsi="Times New Roman" w:cs="Times New Roman"/>
                <w:i/>
                <w:iCs/>
                <w:sz w:val="24"/>
                <w:szCs w:val="24"/>
              </w:rPr>
              <w:t>Projection</w:t>
            </w:r>
            <w:proofErr w:type="spellEnd"/>
            <w:r w:rsidRPr="006B18E9">
              <w:rPr>
                <w:rFonts w:ascii="Times New Roman" w:hAnsi="Times New Roman" w:cs="Times New Roman"/>
                <w:i/>
                <w:iCs/>
                <w:sz w:val="24"/>
                <w:szCs w:val="24"/>
              </w:rPr>
              <w:t xml:space="preserve"> Network</w:t>
            </w:r>
            <w:r w:rsidRPr="006B18E9">
              <w:rPr>
                <w:rFonts w:ascii="Times New Roman" w:hAnsi="Times New Roman" w:cs="Times New Roman"/>
                <w:sz w:val="24"/>
                <w:szCs w:val="24"/>
              </w:rPr>
              <w:t xml:space="preserve"> dengan </w:t>
            </w:r>
            <w:proofErr w:type="spellStart"/>
            <w:r w:rsidRPr="006B18E9">
              <w:rPr>
                <w:rFonts w:ascii="Times New Roman" w:hAnsi="Times New Roman" w:cs="Times New Roman"/>
                <w:sz w:val="24"/>
                <w:szCs w:val="24"/>
              </w:rPr>
              <w:t>Contrastive</w:t>
            </w:r>
            <w:proofErr w:type="spellEnd"/>
            <w:r w:rsidRPr="006B18E9">
              <w:rPr>
                <w:rFonts w:ascii="Times New Roman" w:hAnsi="Times New Roman" w:cs="Times New Roman"/>
                <w:sz w:val="24"/>
                <w:szCs w:val="24"/>
              </w:rPr>
              <w:t xml:space="preserve"> </w:t>
            </w:r>
            <w:proofErr w:type="spellStart"/>
            <w:r w:rsidRPr="006B18E9">
              <w:rPr>
                <w:rFonts w:ascii="Times New Roman" w:hAnsi="Times New Roman" w:cs="Times New Roman"/>
                <w:sz w:val="24"/>
                <w:szCs w:val="24"/>
              </w:rPr>
              <w:t>Learning</w:t>
            </w:r>
            <w:proofErr w:type="spellEnd"/>
            <w:r w:rsidRPr="006B18E9">
              <w:rPr>
                <w:rFonts w:ascii="Times New Roman" w:hAnsi="Times New Roman" w:cs="Times New Roman"/>
                <w:sz w:val="24"/>
                <w:szCs w:val="24"/>
              </w:rPr>
              <w:t xml:space="preserve"> (Triplet </w:t>
            </w:r>
            <w:proofErr w:type="spellStart"/>
            <w:r w:rsidRPr="006B18E9">
              <w:rPr>
                <w:rFonts w:ascii="Times New Roman" w:hAnsi="Times New Roman" w:cs="Times New Roman"/>
                <w:sz w:val="24"/>
                <w:szCs w:val="24"/>
              </w:rPr>
              <w:t>Loss</w:t>
            </w:r>
            <w:proofErr w:type="spellEnd"/>
            <w:r w:rsidRPr="006B18E9">
              <w:rPr>
                <w:rFonts w:ascii="Times New Roman" w:hAnsi="Times New Roman" w:cs="Times New Roman"/>
                <w:sz w:val="24"/>
                <w:szCs w:val="24"/>
              </w:rPr>
              <w:t xml:space="preserve">) pada </w:t>
            </w:r>
            <w:proofErr w:type="spellStart"/>
            <w:r w:rsidRPr="006B18E9">
              <w:rPr>
                <w:rFonts w:ascii="Times New Roman" w:hAnsi="Times New Roman" w:cs="Times New Roman"/>
                <w:i/>
                <w:iCs/>
                <w:sz w:val="24"/>
                <w:szCs w:val="24"/>
              </w:rPr>
              <w:t>Embedding</w:t>
            </w:r>
            <w:proofErr w:type="spellEnd"/>
            <w:r w:rsidRPr="006B18E9">
              <w:rPr>
                <w:rFonts w:ascii="Times New Roman" w:hAnsi="Times New Roman" w:cs="Times New Roman"/>
                <w:sz w:val="24"/>
                <w:szCs w:val="24"/>
              </w:rPr>
              <w:t xml:space="preserve"> Wav2Vec 2.0.</w:t>
            </w:r>
          </w:p>
        </w:tc>
        <w:tc>
          <w:tcPr>
            <w:tcW w:w="2749" w:type="dxa"/>
          </w:tcPr>
          <w:p w14:paraId="508A55C6" w14:textId="301D18F6" w:rsidR="004C183A" w:rsidRPr="005E3F60" w:rsidRDefault="005E3F60" w:rsidP="00834C31">
            <w:pPr>
              <w:pStyle w:val="ListParagraph"/>
              <w:spacing w:line="360" w:lineRule="auto"/>
              <w:ind w:left="0"/>
              <w:jc w:val="both"/>
              <w:rPr>
                <w:rFonts w:ascii="Times New Roman" w:hAnsi="Times New Roman" w:cs="Times New Roman"/>
                <w:sz w:val="24"/>
                <w:szCs w:val="24"/>
              </w:rPr>
            </w:pPr>
            <w:r w:rsidRPr="005E3F60">
              <w:rPr>
                <w:rFonts w:ascii="Times New Roman" w:hAnsi="Times New Roman" w:cs="Times New Roman"/>
                <w:sz w:val="24"/>
                <w:szCs w:val="24"/>
              </w:rPr>
              <w:t xml:space="preserve">Penelitian ini menginvestigasi peningkatan kinerja Pencarian Audio </w:t>
            </w:r>
            <w:proofErr w:type="spellStart"/>
            <w:r w:rsidRPr="005E3F60">
              <w:rPr>
                <w:rFonts w:ascii="Times New Roman" w:hAnsi="Times New Roman" w:cs="Times New Roman"/>
                <w:i/>
                <w:iCs/>
                <w:sz w:val="24"/>
                <w:szCs w:val="24"/>
              </w:rPr>
              <w:t>Query-by-Example</w:t>
            </w:r>
            <w:proofErr w:type="spellEnd"/>
            <w:r w:rsidRPr="005E3F60">
              <w:rPr>
                <w:rFonts w:ascii="Times New Roman" w:hAnsi="Times New Roman" w:cs="Times New Roman"/>
                <w:sz w:val="24"/>
                <w:szCs w:val="24"/>
              </w:rPr>
              <w:t xml:space="preserve"> (</w:t>
            </w:r>
            <w:proofErr w:type="spellStart"/>
            <w:r w:rsidRPr="005E3F60">
              <w:rPr>
                <w:rFonts w:ascii="Times New Roman" w:hAnsi="Times New Roman" w:cs="Times New Roman"/>
                <w:sz w:val="24"/>
                <w:szCs w:val="24"/>
              </w:rPr>
              <w:t>QbE</w:t>
            </w:r>
            <w:proofErr w:type="spellEnd"/>
            <w:r w:rsidRPr="005E3F60">
              <w:rPr>
                <w:rFonts w:ascii="Times New Roman" w:hAnsi="Times New Roman" w:cs="Times New Roman"/>
                <w:sz w:val="24"/>
                <w:szCs w:val="24"/>
              </w:rPr>
              <w:t xml:space="preserve">) melalui transformasi </w:t>
            </w:r>
            <w:proofErr w:type="spellStart"/>
            <w:r w:rsidRPr="005E3F60">
              <w:rPr>
                <w:rFonts w:ascii="Times New Roman" w:hAnsi="Times New Roman" w:cs="Times New Roman"/>
                <w:i/>
                <w:iCs/>
                <w:sz w:val="24"/>
                <w:szCs w:val="24"/>
              </w:rPr>
              <w:t>embedding</w:t>
            </w:r>
            <w:proofErr w:type="spellEnd"/>
            <w:r w:rsidRPr="005E3F60">
              <w:rPr>
                <w:rFonts w:ascii="Times New Roman" w:hAnsi="Times New Roman" w:cs="Times New Roman"/>
                <w:sz w:val="24"/>
                <w:szCs w:val="24"/>
              </w:rPr>
              <w:t xml:space="preserve"> Wav2Vec 2.0 menggunakan </w:t>
            </w:r>
            <w:proofErr w:type="spellStart"/>
            <w:r w:rsidRPr="005E3F60">
              <w:rPr>
                <w:rFonts w:ascii="Times New Roman" w:hAnsi="Times New Roman" w:cs="Times New Roman"/>
                <w:sz w:val="24"/>
                <w:szCs w:val="24"/>
              </w:rPr>
              <w:t>Contrastive</w:t>
            </w:r>
            <w:proofErr w:type="spellEnd"/>
            <w:r w:rsidRPr="005E3F60">
              <w:rPr>
                <w:rFonts w:ascii="Times New Roman" w:hAnsi="Times New Roman" w:cs="Times New Roman"/>
                <w:sz w:val="24"/>
                <w:szCs w:val="24"/>
              </w:rPr>
              <w:t xml:space="preserve"> </w:t>
            </w:r>
            <w:proofErr w:type="spellStart"/>
            <w:r w:rsidRPr="005E3F60">
              <w:rPr>
                <w:rFonts w:ascii="Times New Roman" w:hAnsi="Times New Roman" w:cs="Times New Roman"/>
                <w:sz w:val="24"/>
                <w:szCs w:val="24"/>
              </w:rPr>
              <w:t>Learning</w:t>
            </w:r>
            <w:proofErr w:type="spellEnd"/>
            <w:r w:rsidRPr="005E3F60">
              <w:rPr>
                <w:rFonts w:ascii="Times New Roman" w:hAnsi="Times New Roman" w:cs="Times New Roman"/>
                <w:sz w:val="24"/>
                <w:szCs w:val="24"/>
              </w:rPr>
              <w:t xml:space="preserve"> (khususnya </w:t>
            </w:r>
            <w:r w:rsidRPr="005E3F60">
              <w:rPr>
                <w:rFonts w:ascii="Times New Roman" w:hAnsi="Times New Roman" w:cs="Times New Roman"/>
                <w:i/>
                <w:iCs/>
                <w:sz w:val="24"/>
                <w:szCs w:val="24"/>
              </w:rPr>
              <w:t xml:space="preserve">Triplet </w:t>
            </w:r>
            <w:proofErr w:type="spellStart"/>
            <w:r w:rsidRPr="005E3F60">
              <w:rPr>
                <w:rFonts w:ascii="Times New Roman" w:hAnsi="Times New Roman" w:cs="Times New Roman"/>
                <w:i/>
                <w:iCs/>
                <w:sz w:val="24"/>
                <w:szCs w:val="24"/>
              </w:rPr>
              <w:t>Loss</w:t>
            </w:r>
            <w:proofErr w:type="spellEnd"/>
            <w:r w:rsidRPr="005E3F60">
              <w:rPr>
                <w:rFonts w:ascii="Times New Roman" w:hAnsi="Times New Roman" w:cs="Times New Roman"/>
                <w:sz w:val="24"/>
                <w:szCs w:val="24"/>
              </w:rPr>
              <w:t xml:space="preserve">). Tujuannya adalah melatih jaringan proyeksi untuk menyelaraskan </w:t>
            </w:r>
            <w:proofErr w:type="spellStart"/>
            <w:r w:rsidRPr="005E3F60">
              <w:rPr>
                <w:rFonts w:ascii="Times New Roman" w:hAnsi="Times New Roman" w:cs="Times New Roman"/>
                <w:i/>
                <w:iCs/>
                <w:sz w:val="24"/>
                <w:szCs w:val="24"/>
              </w:rPr>
              <w:t>embedding</w:t>
            </w:r>
            <w:proofErr w:type="spellEnd"/>
            <w:r w:rsidRPr="005E3F60">
              <w:rPr>
                <w:rFonts w:ascii="Times New Roman" w:hAnsi="Times New Roman" w:cs="Times New Roman"/>
                <w:sz w:val="24"/>
                <w:szCs w:val="24"/>
              </w:rPr>
              <w:t xml:space="preserve"> kata yang serupa dan memfilter karakteristik </w:t>
            </w:r>
            <w:proofErr w:type="spellStart"/>
            <w:r w:rsidRPr="005E3F60">
              <w:rPr>
                <w:rFonts w:ascii="Times New Roman" w:hAnsi="Times New Roman" w:cs="Times New Roman"/>
                <w:i/>
                <w:iCs/>
                <w:sz w:val="24"/>
                <w:szCs w:val="24"/>
              </w:rPr>
              <w:t>speaker</w:t>
            </w:r>
            <w:proofErr w:type="spellEnd"/>
            <w:r w:rsidRPr="005E3F60">
              <w:rPr>
                <w:rFonts w:ascii="Times New Roman" w:hAnsi="Times New Roman" w:cs="Times New Roman"/>
                <w:sz w:val="24"/>
                <w:szCs w:val="24"/>
              </w:rPr>
              <w:t xml:space="preserve"> dan kebisingan, sehingga menghasilkan ruang </w:t>
            </w:r>
            <w:proofErr w:type="spellStart"/>
            <w:r w:rsidRPr="005E3F60">
              <w:rPr>
                <w:rFonts w:ascii="Times New Roman" w:hAnsi="Times New Roman" w:cs="Times New Roman"/>
                <w:i/>
                <w:iCs/>
                <w:sz w:val="24"/>
                <w:szCs w:val="24"/>
              </w:rPr>
              <w:t>embedding</w:t>
            </w:r>
            <w:proofErr w:type="spellEnd"/>
            <w:r w:rsidRPr="005E3F60">
              <w:rPr>
                <w:rFonts w:ascii="Times New Roman" w:hAnsi="Times New Roman" w:cs="Times New Roman"/>
                <w:sz w:val="24"/>
                <w:szCs w:val="24"/>
              </w:rPr>
              <w:t xml:space="preserve"> yang lebih terstruktur. Metode ini berkontribusi pada pencarian audio yang sepenuhnya bebas transkripsi dan sangat relevan untuk tugas </w:t>
            </w:r>
            <w:proofErr w:type="spellStart"/>
            <w:r w:rsidRPr="005E3F60">
              <w:rPr>
                <w:rFonts w:ascii="Times New Roman" w:hAnsi="Times New Roman" w:cs="Times New Roman"/>
                <w:i/>
                <w:iCs/>
                <w:sz w:val="24"/>
                <w:szCs w:val="24"/>
              </w:rPr>
              <w:t>retrieval</w:t>
            </w:r>
            <w:proofErr w:type="spellEnd"/>
            <w:r w:rsidRPr="005E3F60">
              <w:rPr>
                <w:rFonts w:ascii="Times New Roman" w:hAnsi="Times New Roman" w:cs="Times New Roman"/>
                <w:sz w:val="24"/>
                <w:szCs w:val="24"/>
              </w:rPr>
              <w:t xml:space="preserve"> berbasis kemiripan fitur laten</w:t>
            </w:r>
            <w:r w:rsidR="00167B0D" w:rsidRPr="005E3F60">
              <w:rPr>
                <w:rFonts w:ascii="Times New Roman" w:hAnsi="Times New Roman" w:cs="Times New Roman"/>
                <w:sz w:val="24"/>
                <w:szCs w:val="24"/>
              </w:rPr>
              <w:t>.</w:t>
            </w:r>
          </w:p>
        </w:tc>
      </w:tr>
      <w:tr w:rsidR="009E64D9" w:rsidRPr="006154BE" w14:paraId="090E5A52" w14:textId="77777777" w:rsidTr="00113174">
        <w:trPr>
          <w:jc w:val="center"/>
        </w:trPr>
        <w:tc>
          <w:tcPr>
            <w:tcW w:w="532" w:type="dxa"/>
          </w:tcPr>
          <w:p w14:paraId="4590C42F" w14:textId="5D33E69A" w:rsidR="009E64D9" w:rsidRPr="006154BE" w:rsidRDefault="009E64D9" w:rsidP="009E64D9">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5. </w:t>
            </w:r>
          </w:p>
        </w:tc>
        <w:tc>
          <w:tcPr>
            <w:tcW w:w="2443" w:type="dxa"/>
          </w:tcPr>
          <w:p w14:paraId="5848A8AF" w14:textId="231A26F5" w:rsidR="009E64D9" w:rsidRDefault="009E64D9" w:rsidP="009E64D9">
            <w:pPr>
              <w:pStyle w:val="ListParagraph"/>
              <w:spacing w:line="360" w:lineRule="auto"/>
              <w:ind w:left="0"/>
              <w:jc w:val="both"/>
              <w:rPr>
                <w:rFonts w:ascii="Times New Roman" w:hAnsi="Times New Roman" w:cs="Times New Roman"/>
                <w:sz w:val="24"/>
                <w:szCs w:val="24"/>
              </w:rPr>
            </w:pPr>
            <w:proofErr w:type="spellStart"/>
            <w:r w:rsidRPr="00113174">
              <w:rPr>
                <w:rFonts w:ascii="Times New Roman" w:hAnsi="Times New Roman" w:cs="Times New Roman"/>
                <w:sz w:val="24"/>
                <w:szCs w:val="24"/>
              </w:rPr>
              <w:t>Searching</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for</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Structure</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Appraising</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the</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Organisation</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of</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Speech</w:t>
            </w:r>
            <w:proofErr w:type="spellEnd"/>
            <w:r w:rsidRPr="00113174">
              <w:rPr>
                <w:rFonts w:ascii="Times New Roman" w:hAnsi="Times New Roman" w:cs="Times New Roman"/>
                <w:sz w:val="24"/>
                <w:szCs w:val="24"/>
              </w:rPr>
              <w:t xml:space="preserve"> </w:t>
            </w:r>
            <w:proofErr w:type="spellStart"/>
            <w:r w:rsidRPr="00113174">
              <w:rPr>
                <w:rFonts w:ascii="Times New Roman" w:hAnsi="Times New Roman" w:cs="Times New Roman"/>
                <w:sz w:val="24"/>
                <w:szCs w:val="24"/>
              </w:rPr>
              <w:t>Features</w:t>
            </w:r>
            <w:proofErr w:type="spellEnd"/>
            <w:r w:rsidRPr="00113174">
              <w:rPr>
                <w:rFonts w:ascii="Times New Roman" w:hAnsi="Times New Roman" w:cs="Times New Roman"/>
                <w:sz w:val="24"/>
                <w:szCs w:val="24"/>
              </w:rPr>
              <w:t xml:space="preserve"> in </w:t>
            </w:r>
            <w:r w:rsidRPr="00113174">
              <w:rPr>
                <w:rFonts w:ascii="Times New Roman" w:hAnsi="Times New Roman" w:cs="Times New Roman"/>
                <w:sz w:val="24"/>
                <w:szCs w:val="24"/>
              </w:rPr>
              <w:lastRenderedPageBreak/>
              <w:t xml:space="preserve">wav2vec 2.0 </w:t>
            </w:r>
            <w:proofErr w:type="spellStart"/>
            <w:r w:rsidRPr="00113174">
              <w:rPr>
                <w:rFonts w:ascii="Times New Roman" w:hAnsi="Times New Roman" w:cs="Times New Roman"/>
                <w:sz w:val="24"/>
                <w:szCs w:val="24"/>
              </w:rPr>
              <w:t>Embeddings</w:t>
            </w:r>
            <w:proofErr w:type="spellEnd"/>
          </w:p>
          <w:p w14:paraId="28BEC0E3" w14:textId="77777777" w:rsidR="009E64D9" w:rsidRPr="006154BE" w:rsidRDefault="009E64D9" w:rsidP="009E64D9">
            <w:pPr>
              <w:pStyle w:val="ListParagraph"/>
              <w:spacing w:line="360" w:lineRule="auto"/>
              <w:ind w:left="0"/>
              <w:jc w:val="both"/>
              <w:rPr>
                <w:rFonts w:ascii="Times New Roman" w:hAnsi="Times New Roman" w:cs="Times New Roman"/>
                <w:sz w:val="24"/>
                <w:szCs w:val="24"/>
              </w:rPr>
            </w:pPr>
          </w:p>
          <w:p w14:paraId="50910185" w14:textId="77777777" w:rsidR="009E64D9" w:rsidRPr="005C33FE" w:rsidRDefault="009E64D9" w:rsidP="009E64D9">
            <w:pPr>
              <w:pStyle w:val="ListParagraph"/>
              <w:spacing w:line="360" w:lineRule="auto"/>
              <w:ind w:left="0"/>
              <w:jc w:val="both"/>
              <w:rPr>
                <w:rFonts w:ascii="Times New Roman" w:hAnsi="Times New Roman" w:cs="Times New Roman"/>
                <w:sz w:val="24"/>
                <w:szCs w:val="24"/>
                <w:lang w:val="en-ID"/>
              </w:rPr>
            </w:pPr>
            <w:r w:rsidRPr="005C33FE">
              <w:rPr>
                <w:rFonts w:ascii="Times New Roman" w:hAnsi="Times New Roman" w:cs="Times New Roman"/>
                <w:sz w:val="24"/>
                <w:szCs w:val="24"/>
                <w:lang w:val="en-ID"/>
              </w:rPr>
              <w:t xml:space="preserve">Peneliti: </w:t>
            </w:r>
          </w:p>
          <w:p w14:paraId="5DC31FBB" w14:textId="428D9CD9" w:rsidR="009E64D9" w:rsidRPr="005C33FE" w:rsidRDefault="009E64D9" w:rsidP="009E64D9">
            <w:pPr>
              <w:pStyle w:val="ListParagraph"/>
              <w:spacing w:line="360" w:lineRule="auto"/>
              <w:ind w:left="0"/>
              <w:jc w:val="both"/>
              <w:rPr>
                <w:rFonts w:ascii="Times New Roman" w:hAnsi="Times New Roman" w:cs="Times New Roman"/>
                <w:sz w:val="24"/>
                <w:szCs w:val="24"/>
                <w:lang w:val="en-ID"/>
              </w:rPr>
            </w:pPr>
            <w:r w:rsidRPr="003832BF">
              <w:rPr>
                <w:rFonts w:ascii="Times New Roman" w:hAnsi="Times New Roman" w:cs="Times New Roman"/>
                <w:sz w:val="24"/>
                <w:szCs w:val="24"/>
              </w:rPr>
              <w:t xml:space="preserve">Patrick </w:t>
            </w:r>
            <w:proofErr w:type="spellStart"/>
            <w:r w:rsidRPr="003832BF">
              <w:rPr>
                <w:rFonts w:ascii="Times New Roman" w:hAnsi="Times New Roman" w:cs="Times New Roman"/>
                <w:sz w:val="24"/>
                <w:szCs w:val="24"/>
              </w:rPr>
              <w:t>Cormac</w:t>
            </w:r>
            <w:proofErr w:type="spellEnd"/>
            <w:r w:rsidRPr="003832BF">
              <w:rPr>
                <w:rFonts w:ascii="Times New Roman" w:hAnsi="Times New Roman" w:cs="Times New Roman"/>
                <w:sz w:val="24"/>
                <w:szCs w:val="24"/>
              </w:rPr>
              <w:t xml:space="preserve">, </w:t>
            </w:r>
            <w:proofErr w:type="spellStart"/>
            <w:r w:rsidRPr="003832BF">
              <w:rPr>
                <w:rFonts w:ascii="Times New Roman" w:hAnsi="Times New Roman" w:cs="Times New Roman"/>
                <w:sz w:val="24"/>
                <w:szCs w:val="24"/>
              </w:rPr>
              <w:t>dkk</w:t>
            </w:r>
            <w:proofErr w:type="spellEnd"/>
            <w:r w:rsidRPr="003832BF">
              <w:rPr>
                <w:rFonts w:ascii="Times New Roman" w:hAnsi="Times New Roman" w:cs="Times New Roman"/>
                <w:sz w:val="24"/>
                <w:szCs w:val="24"/>
              </w:rPr>
              <w:t xml:space="preserve"> </w:t>
            </w:r>
            <w:r w:rsidRPr="005C33FE">
              <w:rPr>
                <w:rFonts w:ascii="Times New Roman" w:hAnsi="Times New Roman" w:cs="Times New Roman"/>
                <w:sz w:val="24"/>
                <w:szCs w:val="24"/>
                <w:lang w:val="en-ID"/>
              </w:rPr>
              <w:t>(202</w:t>
            </w:r>
            <w:r>
              <w:rPr>
                <w:rFonts w:ascii="Times New Roman" w:hAnsi="Times New Roman" w:cs="Times New Roman"/>
                <w:sz w:val="24"/>
                <w:szCs w:val="24"/>
                <w:lang w:val="en-ID"/>
              </w:rPr>
              <w:t>4</w:t>
            </w:r>
            <w:r w:rsidRPr="005C33FE">
              <w:rPr>
                <w:rFonts w:ascii="Times New Roman" w:hAnsi="Times New Roman" w:cs="Times New Roman"/>
                <w:sz w:val="24"/>
                <w:szCs w:val="24"/>
                <w:lang w:val="en-ID"/>
              </w:rPr>
              <w:t>)</w:t>
            </w:r>
          </w:p>
        </w:tc>
        <w:tc>
          <w:tcPr>
            <w:tcW w:w="2389" w:type="dxa"/>
          </w:tcPr>
          <w:p w14:paraId="21A52EEA" w14:textId="4DB6A53D" w:rsidR="009E64D9" w:rsidRPr="009E64D9" w:rsidRDefault="009E64D9" w:rsidP="009E64D9">
            <w:pPr>
              <w:pStyle w:val="ListParagraph"/>
              <w:spacing w:line="360" w:lineRule="auto"/>
              <w:ind w:left="0"/>
              <w:jc w:val="both"/>
              <w:rPr>
                <w:rFonts w:ascii="Times New Roman" w:hAnsi="Times New Roman" w:cs="Times New Roman"/>
                <w:sz w:val="24"/>
                <w:szCs w:val="24"/>
                <w:lang w:val="en-ID"/>
              </w:rPr>
            </w:pPr>
            <w:proofErr w:type="spellStart"/>
            <w:r w:rsidRPr="009E64D9">
              <w:rPr>
                <w:rFonts w:ascii="Times New Roman" w:hAnsi="Times New Roman" w:cs="Times New Roman"/>
                <w:sz w:val="24"/>
                <w:szCs w:val="24"/>
              </w:rPr>
              <w:lastRenderedPageBreak/>
              <w:t>Probing</w:t>
            </w:r>
            <w:proofErr w:type="spellEnd"/>
            <w:r w:rsidRPr="009E64D9">
              <w:rPr>
                <w:rFonts w:ascii="Times New Roman" w:hAnsi="Times New Roman" w:cs="Times New Roman"/>
                <w:sz w:val="24"/>
                <w:szCs w:val="24"/>
              </w:rPr>
              <w:t xml:space="preserve"> </w:t>
            </w:r>
            <w:proofErr w:type="spellStart"/>
            <w:r w:rsidRPr="009E64D9">
              <w:rPr>
                <w:rFonts w:ascii="Times New Roman" w:hAnsi="Times New Roman" w:cs="Times New Roman"/>
                <w:sz w:val="24"/>
                <w:szCs w:val="24"/>
              </w:rPr>
              <w:t>Methods</w:t>
            </w:r>
            <w:proofErr w:type="spellEnd"/>
            <w:r w:rsidRPr="009E64D9">
              <w:rPr>
                <w:rFonts w:ascii="Times New Roman" w:hAnsi="Times New Roman" w:cs="Times New Roman"/>
                <w:sz w:val="24"/>
                <w:szCs w:val="24"/>
              </w:rPr>
              <w:t xml:space="preserve"> (MLP </w:t>
            </w:r>
            <w:proofErr w:type="spellStart"/>
            <w:r w:rsidRPr="009E64D9">
              <w:rPr>
                <w:rFonts w:ascii="Times New Roman" w:hAnsi="Times New Roman" w:cs="Times New Roman"/>
                <w:sz w:val="24"/>
                <w:szCs w:val="24"/>
              </w:rPr>
              <w:t>Probes</w:t>
            </w:r>
            <w:proofErr w:type="spellEnd"/>
            <w:r w:rsidRPr="009E64D9">
              <w:rPr>
                <w:rFonts w:ascii="Times New Roman" w:hAnsi="Times New Roman" w:cs="Times New Roman"/>
                <w:sz w:val="24"/>
                <w:szCs w:val="24"/>
              </w:rPr>
              <w:t xml:space="preserve">) dilatih untuk 30 fitur fonetik, diikuti oleh </w:t>
            </w:r>
            <w:proofErr w:type="spellStart"/>
            <w:r w:rsidRPr="009E64D9">
              <w:rPr>
                <w:rFonts w:ascii="Times New Roman" w:hAnsi="Times New Roman" w:cs="Times New Roman"/>
                <w:sz w:val="24"/>
                <w:szCs w:val="24"/>
              </w:rPr>
              <w:t>Association</w:t>
            </w:r>
            <w:proofErr w:type="spellEnd"/>
            <w:r w:rsidRPr="009E64D9">
              <w:rPr>
                <w:rFonts w:ascii="Times New Roman" w:hAnsi="Times New Roman" w:cs="Times New Roman"/>
                <w:sz w:val="24"/>
                <w:szCs w:val="24"/>
              </w:rPr>
              <w:t xml:space="preserve"> </w:t>
            </w:r>
            <w:proofErr w:type="spellStart"/>
            <w:r w:rsidRPr="009E64D9">
              <w:rPr>
                <w:rFonts w:ascii="Times New Roman" w:hAnsi="Times New Roman" w:cs="Times New Roman"/>
                <w:sz w:val="24"/>
                <w:szCs w:val="24"/>
              </w:rPr>
              <w:t>Rule</w:t>
            </w:r>
            <w:proofErr w:type="spellEnd"/>
            <w:r w:rsidRPr="009E64D9">
              <w:rPr>
                <w:rFonts w:ascii="Times New Roman" w:hAnsi="Times New Roman" w:cs="Times New Roman"/>
                <w:sz w:val="24"/>
                <w:szCs w:val="24"/>
              </w:rPr>
              <w:t xml:space="preserve"> </w:t>
            </w:r>
            <w:r w:rsidRPr="009E64D9">
              <w:rPr>
                <w:rFonts w:ascii="Times New Roman" w:hAnsi="Times New Roman" w:cs="Times New Roman"/>
                <w:sz w:val="24"/>
                <w:szCs w:val="24"/>
              </w:rPr>
              <w:lastRenderedPageBreak/>
              <w:t xml:space="preserve">Mining (Apriori) pada </w:t>
            </w:r>
            <w:proofErr w:type="spellStart"/>
            <w:r w:rsidRPr="009E64D9">
              <w:rPr>
                <w:rFonts w:ascii="Times New Roman" w:hAnsi="Times New Roman" w:cs="Times New Roman"/>
                <w:sz w:val="24"/>
                <w:szCs w:val="24"/>
              </w:rPr>
              <w:t>aktivasi</w:t>
            </w:r>
            <w:proofErr w:type="spellEnd"/>
            <w:r w:rsidRPr="009E64D9">
              <w:rPr>
                <w:rFonts w:ascii="Times New Roman" w:hAnsi="Times New Roman" w:cs="Times New Roman"/>
                <w:sz w:val="24"/>
                <w:szCs w:val="24"/>
              </w:rPr>
              <w:t xml:space="preserve"> </w:t>
            </w:r>
            <w:proofErr w:type="spellStart"/>
            <w:r w:rsidRPr="009E64D9">
              <w:rPr>
                <w:rFonts w:ascii="Times New Roman" w:hAnsi="Times New Roman" w:cs="Times New Roman"/>
                <w:i/>
                <w:iCs/>
                <w:sz w:val="24"/>
                <w:szCs w:val="24"/>
              </w:rPr>
              <w:t>probe</w:t>
            </w:r>
            <w:proofErr w:type="spellEnd"/>
            <w:r w:rsidRPr="009E64D9">
              <w:rPr>
                <w:rFonts w:ascii="Times New Roman" w:hAnsi="Times New Roman" w:cs="Times New Roman"/>
                <w:sz w:val="24"/>
                <w:szCs w:val="24"/>
              </w:rPr>
              <w:t xml:space="preserve"> dan matriks fitur teoritis. Hasil dianalisis melalui </w:t>
            </w:r>
            <w:proofErr w:type="spellStart"/>
            <w:r w:rsidRPr="009E64D9">
              <w:rPr>
                <w:rFonts w:ascii="Times New Roman" w:hAnsi="Times New Roman" w:cs="Times New Roman"/>
                <w:sz w:val="24"/>
                <w:szCs w:val="24"/>
              </w:rPr>
              <w:t>Graph</w:t>
            </w:r>
            <w:proofErr w:type="spellEnd"/>
            <w:r w:rsidRPr="009E64D9">
              <w:rPr>
                <w:rFonts w:ascii="Times New Roman" w:hAnsi="Times New Roman" w:cs="Times New Roman"/>
                <w:sz w:val="24"/>
                <w:szCs w:val="24"/>
              </w:rPr>
              <w:t xml:space="preserve"> </w:t>
            </w:r>
            <w:proofErr w:type="spellStart"/>
            <w:r w:rsidRPr="009E64D9">
              <w:rPr>
                <w:rFonts w:ascii="Times New Roman" w:hAnsi="Times New Roman" w:cs="Times New Roman"/>
                <w:sz w:val="24"/>
                <w:szCs w:val="24"/>
              </w:rPr>
              <w:t>Visualization</w:t>
            </w:r>
            <w:proofErr w:type="spellEnd"/>
          </w:p>
        </w:tc>
        <w:tc>
          <w:tcPr>
            <w:tcW w:w="2749" w:type="dxa"/>
          </w:tcPr>
          <w:p w14:paraId="43720A9F" w14:textId="44BDC8C5" w:rsidR="009E64D9" w:rsidRPr="009E64D9" w:rsidRDefault="009E64D9" w:rsidP="009E64D9">
            <w:pPr>
              <w:pStyle w:val="ListParagraph"/>
              <w:keepNext/>
              <w:spacing w:line="360" w:lineRule="auto"/>
              <w:ind w:left="0"/>
              <w:jc w:val="both"/>
              <w:rPr>
                <w:rFonts w:ascii="Times New Roman" w:hAnsi="Times New Roman" w:cs="Times New Roman"/>
                <w:sz w:val="24"/>
                <w:szCs w:val="24"/>
              </w:rPr>
            </w:pPr>
            <w:r w:rsidRPr="009E64D9">
              <w:rPr>
                <w:rStyle w:val="citation-22"/>
              </w:rPr>
              <w:lastRenderedPageBreak/>
              <w:t xml:space="preserve">Bertujuan mengungkap organisasi fitur fonetik dalam representasi laten Wav2Vec 2.0 dan keselarasan mereka dengan </w:t>
            </w:r>
            <w:r w:rsidRPr="009E64D9">
              <w:rPr>
                <w:rStyle w:val="citation-22"/>
              </w:rPr>
              <w:lastRenderedPageBreak/>
              <w:t>teori linguistik</w:t>
            </w:r>
            <w:r w:rsidRPr="009E64D9">
              <w:t xml:space="preserve">. </w:t>
            </w:r>
            <w:r w:rsidRPr="009E64D9">
              <w:rPr>
                <w:rStyle w:val="citation-21"/>
              </w:rPr>
              <w:t xml:space="preserve">Penelitian ini menemukan bahwa </w:t>
            </w:r>
            <w:proofErr w:type="spellStart"/>
            <w:r w:rsidRPr="009E64D9">
              <w:rPr>
                <w:rStyle w:val="citation-21"/>
                <w:i/>
                <w:iCs/>
              </w:rPr>
              <w:t>embedding</w:t>
            </w:r>
            <w:proofErr w:type="spellEnd"/>
            <w:r w:rsidRPr="009E64D9">
              <w:rPr>
                <w:rStyle w:val="citation-21"/>
              </w:rPr>
              <w:t xml:space="preserve"> Wav2Vec 2.0 menangkap struktur asosiasi fitur yang sangat selaras dengan aturan fonologis teoretis, menunjukkan representasi yang </w:t>
            </w:r>
            <w:proofErr w:type="spellStart"/>
            <w:r w:rsidRPr="009E64D9">
              <w:rPr>
                <w:rStyle w:val="citation-21"/>
              </w:rPr>
              <w:t>robust</w:t>
            </w:r>
            <w:proofErr w:type="spellEnd"/>
            <w:r w:rsidRPr="009E64D9">
              <w:rPr>
                <w:rStyle w:val="citation-21"/>
              </w:rPr>
              <w:t xml:space="preserve"> dan koheren</w:t>
            </w:r>
          </w:p>
        </w:tc>
      </w:tr>
      <w:tr w:rsidR="009E64D9" w:rsidRPr="006154BE" w14:paraId="55D286ED" w14:textId="77777777" w:rsidTr="00F37E1B">
        <w:trPr>
          <w:jc w:val="center"/>
        </w:trPr>
        <w:tc>
          <w:tcPr>
            <w:tcW w:w="532" w:type="dxa"/>
          </w:tcPr>
          <w:p w14:paraId="5B331E64" w14:textId="76C919D1" w:rsidR="009E64D9" w:rsidRPr="006154BE" w:rsidRDefault="009E64D9" w:rsidP="009E64D9">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6.</w:t>
            </w:r>
          </w:p>
        </w:tc>
        <w:tc>
          <w:tcPr>
            <w:tcW w:w="2443" w:type="dxa"/>
          </w:tcPr>
          <w:p w14:paraId="12F97164" w14:textId="77777777" w:rsidR="009E64D9"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DQ-Data2vec: Decoupling Quantization for Multilingual Speech Recognition</w:t>
            </w:r>
          </w:p>
          <w:p w14:paraId="6CE8631A" w14:textId="77777777" w:rsidR="009E64D9" w:rsidRDefault="009E64D9" w:rsidP="009E64D9">
            <w:pPr>
              <w:pStyle w:val="ListParagraph"/>
              <w:spacing w:line="360" w:lineRule="auto"/>
              <w:ind w:left="0"/>
              <w:jc w:val="both"/>
              <w:rPr>
                <w:rFonts w:ascii="Times New Roman" w:hAnsi="Times New Roman" w:cs="Times New Roman"/>
                <w:sz w:val="24"/>
                <w:szCs w:val="24"/>
              </w:rPr>
            </w:pPr>
          </w:p>
          <w:p w14:paraId="734CEF25" w14:textId="77777777" w:rsidR="009E64D9"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5321BE90" w14:textId="4EE2F139" w:rsidR="009E64D9" w:rsidRPr="005B23C4"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Qijie Shao (2025)</w:t>
            </w:r>
          </w:p>
        </w:tc>
        <w:tc>
          <w:tcPr>
            <w:tcW w:w="2389" w:type="dxa"/>
          </w:tcPr>
          <w:p w14:paraId="50988B27" w14:textId="0FDE4DCD" w:rsidR="009E64D9" w:rsidRPr="005B23C4"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Data2vec backbone, dua K-means quantizer untuk memisahkan fitur bahasa dan fonem</w:t>
            </w:r>
          </w:p>
        </w:tc>
        <w:tc>
          <w:tcPr>
            <w:tcW w:w="2749" w:type="dxa"/>
          </w:tcPr>
          <w:p w14:paraId="071F4624" w14:textId="0F4DE917" w:rsidR="009E64D9" w:rsidRPr="005B23C4" w:rsidRDefault="009E64D9" w:rsidP="009E64D9">
            <w:pPr>
              <w:pStyle w:val="ListParagraph"/>
              <w:keepNext/>
              <w:spacing w:line="360" w:lineRule="auto"/>
              <w:ind w:left="0"/>
              <w:jc w:val="both"/>
              <w:rPr>
                <w:rFonts w:ascii="Times New Roman" w:hAnsi="Times New Roman" w:cs="Times New Roman"/>
                <w:sz w:val="24"/>
                <w:szCs w:val="24"/>
              </w:rPr>
            </w:pPr>
            <w:r w:rsidRPr="00EA57AB">
              <w:rPr>
                <w:rStyle w:val="citation-22"/>
              </w:rPr>
              <w:t xml:space="preserve">Bertujuan mengungkap </w:t>
            </w:r>
            <w:r w:rsidRPr="00EA57AB">
              <w:rPr>
                <w:rStyle w:val="citation-22"/>
                <w:b/>
                <w:bCs/>
              </w:rPr>
              <w:t>organisasi fitur fonetik</w:t>
            </w:r>
            <w:r w:rsidRPr="00EA57AB">
              <w:rPr>
                <w:rStyle w:val="citation-22"/>
              </w:rPr>
              <w:t xml:space="preserve"> dalam representasi laten Wav2Vec 2.0 dan keselarasan mereka dengan teori linguistik</w:t>
            </w:r>
            <w:r w:rsidRPr="00EA57AB">
              <w:t xml:space="preserve">. </w:t>
            </w:r>
            <w:r w:rsidRPr="00EA57AB">
              <w:rPr>
                <w:rStyle w:val="citation-21"/>
              </w:rPr>
              <w:t xml:space="preserve">Penelitian ini menemukan bahwa </w:t>
            </w:r>
            <w:proofErr w:type="spellStart"/>
            <w:r w:rsidRPr="00EA57AB">
              <w:rPr>
                <w:rStyle w:val="citation-21"/>
                <w:i/>
                <w:iCs/>
              </w:rPr>
              <w:t>embedding</w:t>
            </w:r>
            <w:proofErr w:type="spellEnd"/>
            <w:r w:rsidRPr="00EA57AB">
              <w:rPr>
                <w:rStyle w:val="citation-21"/>
              </w:rPr>
              <w:t xml:space="preserve"> Wav2Vec 2.0 menangkap struktur asosiasi fitur yang </w:t>
            </w:r>
            <w:r w:rsidRPr="00EA57AB">
              <w:rPr>
                <w:rStyle w:val="citation-21"/>
                <w:b/>
                <w:bCs/>
              </w:rPr>
              <w:t>sangat selaras</w:t>
            </w:r>
            <w:r w:rsidRPr="00EA57AB">
              <w:rPr>
                <w:rStyle w:val="citation-21"/>
              </w:rPr>
              <w:t xml:space="preserve"> dengan aturan fonologis teoretis, menunjukkan representasi yang </w:t>
            </w:r>
            <w:proofErr w:type="spellStart"/>
            <w:r w:rsidRPr="00EA57AB">
              <w:rPr>
                <w:rStyle w:val="citation-21"/>
                <w:b/>
                <w:bCs/>
              </w:rPr>
              <w:t>robust</w:t>
            </w:r>
            <w:proofErr w:type="spellEnd"/>
            <w:r w:rsidRPr="00EA57AB">
              <w:rPr>
                <w:rStyle w:val="citation-21"/>
                <w:b/>
                <w:bCs/>
              </w:rPr>
              <w:t xml:space="preserve"> dan koheren</w:t>
            </w:r>
          </w:p>
        </w:tc>
      </w:tr>
      <w:tr w:rsidR="00F870B5" w:rsidRPr="006154BE" w14:paraId="4A5F0BAC" w14:textId="77777777" w:rsidTr="00F37E1B">
        <w:trPr>
          <w:jc w:val="center"/>
        </w:trPr>
        <w:tc>
          <w:tcPr>
            <w:tcW w:w="532" w:type="dxa"/>
          </w:tcPr>
          <w:p w14:paraId="114CB47A" w14:textId="2639B896" w:rsidR="00F870B5" w:rsidRDefault="00F870B5" w:rsidP="00834C31">
            <w:pPr>
              <w:pStyle w:val="ListParagraph"/>
              <w:spacing w:line="360" w:lineRule="auto"/>
              <w:ind w:left="0"/>
              <w:jc w:val="both"/>
              <w:rPr>
                <w:rFonts w:ascii="Times New Roman" w:hAnsi="Times New Roman" w:cs="Times New Roman"/>
                <w:sz w:val="24"/>
                <w:szCs w:val="24"/>
                <w:lang w:val="en-US"/>
              </w:rPr>
            </w:pPr>
            <w:r w:rsidRPr="007B2747">
              <w:rPr>
                <w:rFonts w:ascii="Times New Roman" w:hAnsi="Times New Roman" w:cs="Times New Roman"/>
                <w:sz w:val="24"/>
                <w:szCs w:val="24"/>
                <w:highlight w:val="yellow"/>
                <w:lang w:val="en-US"/>
              </w:rPr>
              <w:t>7</w:t>
            </w:r>
            <w:r w:rsidR="009C3F44" w:rsidRPr="007B2747">
              <w:rPr>
                <w:rFonts w:ascii="Times New Roman" w:hAnsi="Times New Roman" w:cs="Times New Roman"/>
                <w:sz w:val="24"/>
                <w:szCs w:val="24"/>
                <w:highlight w:val="yellow"/>
                <w:lang w:val="en-US"/>
              </w:rPr>
              <w:t>.</w:t>
            </w:r>
          </w:p>
        </w:tc>
        <w:tc>
          <w:tcPr>
            <w:tcW w:w="2443" w:type="dxa"/>
          </w:tcPr>
          <w:p w14:paraId="373BADA0" w14:textId="289CD1C3" w:rsidR="009C3F44" w:rsidRDefault="0047251D" w:rsidP="00834C31">
            <w:pPr>
              <w:pStyle w:val="ListParagraph"/>
              <w:spacing w:line="360" w:lineRule="auto"/>
              <w:ind w:left="0"/>
              <w:jc w:val="both"/>
              <w:rPr>
                <w:rFonts w:ascii="Times New Roman" w:hAnsi="Times New Roman" w:cs="Times New Roman"/>
                <w:sz w:val="24"/>
                <w:szCs w:val="24"/>
              </w:rPr>
            </w:pPr>
            <w:proofErr w:type="spellStart"/>
            <w:r w:rsidRPr="0047251D">
              <w:rPr>
                <w:rFonts w:ascii="Times New Roman" w:hAnsi="Times New Roman" w:cs="Times New Roman"/>
                <w:sz w:val="24"/>
                <w:szCs w:val="24"/>
              </w:rPr>
              <w:t>Siamese</w:t>
            </w:r>
            <w:proofErr w:type="spellEnd"/>
            <w:r w:rsidRPr="0047251D">
              <w:rPr>
                <w:rFonts w:ascii="Times New Roman" w:hAnsi="Times New Roman" w:cs="Times New Roman"/>
                <w:sz w:val="24"/>
                <w:szCs w:val="24"/>
              </w:rPr>
              <w:t xml:space="preserve"> Network </w:t>
            </w:r>
            <w:proofErr w:type="spellStart"/>
            <w:r w:rsidRPr="0047251D">
              <w:rPr>
                <w:rFonts w:ascii="Times New Roman" w:hAnsi="Times New Roman" w:cs="Times New Roman"/>
                <w:sz w:val="24"/>
                <w:szCs w:val="24"/>
              </w:rPr>
              <w:t>with</w:t>
            </w:r>
            <w:proofErr w:type="spellEnd"/>
            <w:r w:rsidRPr="0047251D">
              <w:rPr>
                <w:rFonts w:ascii="Times New Roman" w:hAnsi="Times New Roman" w:cs="Times New Roman"/>
                <w:sz w:val="24"/>
                <w:szCs w:val="24"/>
              </w:rPr>
              <w:t xml:space="preserve"> Wav2vec </w:t>
            </w:r>
            <w:proofErr w:type="spellStart"/>
            <w:r w:rsidRPr="0047251D">
              <w:rPr>
                <w:rFonts w:ascii="Times New Roman" w:hAnsi="Times New Roman" w:cs="Times New Roman"/>
                <w:sz w:val="24"/>
                <w:szCs w:val="24"/>
              </w:rPr>
              <w:t>Feature</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for</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Spoofing</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Speech</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Detection</w:t>
            </w:r>
            <w:proofErr w:type="spellEnd"/>
          </w:p>
          <w:p w14:paraId="1064ABD0" w14:textId="77777777" w:rsidR="0047251D" w:rsidRDefault="0047251D" w:rsidP="00834C31">
            <w:pPr>
              <w:pStyle w:val="ListParagraph"/>
              <w:spacing w:line="360" w:lineRule="auto"/>
              <w:ind w:left="0"/>
              <w:jc w:val="both"/>
              <w:rPr>
                <w:rFonts w:ascii="Times New Roman" w:hAnsi="Times New Roman" w:cs="Times New Roman"/>
                <w:sz w:val="24"/>
                <w:szCs w:val="24"/>
              </w:rPr>
            </w:pPr>
          </w:p>
          <w:p w14:paraId="1AF6FBE2" w14:textId="77777777" w:rsidR="0047251D" w:rsidRDefault="0047251D" w:rsidP="00834C31">
            <w:pPr>
              <w:pStyle w:val="ListParagraph"/>
              <w:spacing w:line="360" w:lineRule="auto"/>
              <w:ind w:left="0"/>
              <w:jc w:val="both"/>
              <w:rPr>
                <w:rFonts w:ascii="Times New Roman" w:hAnsi="Times New Roman" w:cs="Times New Roman"/>
                <w:sz w:val="24"/>
                <w:szCs w:val="24"/>
              </w:rPr>
            </w:pPr>
          </w:p>
          <w:p w14:paraId="54D372AB" w14:textId="77777777" w:rsidR="009C3F44" w:rsidRDefault="009C3F44"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46B477D9" w14:textId="62FB8131" w:rsidR="009C3F44" w:rsidRDefault="0047251D"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Yang </w:t>
            </w:r>
            <w:proofErr w:type="spellStart"/>
            <w:r>
              <w:rPr>
                <w:rFonts w:ascii="Times New Roman" w:hAnsi="Times New Roman" w:cs="Times New Roman"/>
                <w:sz w:val="24"/>
                <w:szCs w:val="24"/>
              </w:rPr>
              <w:t>Xie</w:t>
            </w:r>
            <w:proofErr w:type="spellEnd"/>
            <w:r w:rsidR="00F37E1B">
              <w:rPr>
                <w:rFonts w:ascii="Times New Roman" w:hAnsi="Times New Roman" w:cs="Times New Roman"/>
                <w:sz w:val="24"/>
                <w:szCs w:val="24"/>
              </w:rPr>
              <w:t xml:space="preserve">, </w:t>
            </w:r>
            <w:proofErr w:type="spellStart"/>
            <w:r w:rsidR="00F37E1B">
              <w:rPr>
                <w:rFonts w:ascii="Times New Roman" w:hAnsi="Times New Roman" w:cs="Times New Roman"/>
                <w:sz w:val="24"/>
                <w:szCs w:val="24"/>
              </w:rPr>
              <w:t>dkk</w:t>
            </w:r>
            <w:proofErr w:type="spellEnd"/>
            <w:r w:rsidR="00F37E1B">
              <w:rPr>
                <w:rFonts w:ascii="Times New Roman" w:hAnsi="Times New Roman" w:cs="Times New Roman"/>
                <w:sz w:val="24"/>
                <w:szCs w:val="24"/>
              </w:rPr>
              <w:t xml:space="preserve"> (2022)</w:t>
            </w:r>
          </w:p>
        </w:tc>
        <w:tc>
          <w:tcPr>
            <w:tcW w:w="2389" w:type="dxa"/>
          </w:tcPr>
          <w:p w14:paraId="14669D45" w14:textId="7A25B58A" w:rsidR="00F870B5" w:rsidRPr="0047251D" w:rsidRDefault="0047251D" w:rsidP="00834C31">
            <w:pPr>
              <w:pStyle w:val="ListParagraph"/>
              <w:spacing w:line="360" w:lineRule="auto"/>
              <w:ind w:left="0"/>
              <w:jc w:val="both"/>
              <w:rPr>
                <w:rFonts w:ascii="Times New Roman" w:hAnsi="Times New Roman" w:cs="Times New Roman"/>
                <w:sz w:val="24"/>
                <w:szCs w:val="24"/>
              </w:rPr>
            </w:pPr>
            <w:r w:rsidRPr="0047251D">
              <w:rPr>
                <w:rFonts w:ascii="Times New Roman" w:hAnsi="Times New Roman" w:cs="Times New Roman"/>
                <w:sz w:val="24"/>
                <w:szCs w:val="24"/>
              </w:rPr>
              <w:t>Two-</w:t>
            </w:r>
            <w:proofErr w:type="spellStart"/>
            <w:r w:rsidRPr="0047251D">
              <w:rPr>
                <w:rFonts w:ascii="Times New Roman" w:hAnsi="Times New Roman" w:cs="Times New Roman"/>
                <w:sz w:val="24"/>
                <w:szCs w:val="24"/>
              </w:rPr>
              <w:t>Phase</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Learning</w:t>
            </w:r>
            <w:proofErr w:type="spellEnd"/>
            <w:r w:rsidRPr="0047251D">
              <w:rPr>
                <w:rFonts w:ascii="Times New Roman" w:hAnsi="Times New Roman" w:cs="Times New Roman"/>
                <w:sz w:val="24"/>
                <w:szCs w:val="24"/>
              </w:rPr>
              <w:t xml:space="preserve">: 1. </w:t>
            </w:r>
            <w:proofErr w:type="spellStart"/>
            <w:r w:rsidRPr="0047251D">
              <w:rPr>
                <w:rFonts w:ascii="Times New Roman" w:hAnsi="Times New Roman" w:cs="Times New Roman"/>
                <w:sz w:val="24"/>
                <w:szCs w:val="24"/>
              </w:rPr>
              <w:t>Siamese</w:t>
            </w:r>
            <w:proofErr w:type="spellEnd"/>
            <w:r w:rsidRPr="0047251D">
              <w:rPr>
                <w:rFonts w:ascii="Times New Roman" w:hAnsi="Times New Roman" w:cs="Times New Roman"/>
                <w:sz w:val="24"/>
                <w:szCs w:val="24"/>
              </w:rPr>
              <w:t xml:space="preserve"> Network + </w:t>
            </w:r>
            <w:proofErr w:type="spellStart"/>
            <w:r w:rsidRPr="0047251D">
              <w:rPr>
                <w:rFonts w:ascii="Times New Roman" w:hAnsi="Times New Roman" w:cs="Times New Roman"/>
                <w:sz w:val="24"/>
                <w:szCs w:val="24"/>
              </w:rPr>
              <w:t>Contrastive</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Loss</w:t>
            </w:r>
            <w:proofErr w:type="spellEnd"/>
            <w:r w:rsidRPr="0047251D">
              <w:rPr>
                <w:rFonts w:ascii="Times New Roman" w:hAnsi="Times New Roman" w:cs="Times New Roman"/>
                <w:sz w:val="24"/>
                <w:szCs w:val="24"/>
              </w:rPr>
              <w:t xml:space="preserve"> pada fitur Wav2vec. 2. MLP </w:t>
            </w:r>
            <w:proofErr w:type="spellStart"/>
            <w:r w:rsidRPr="0047251D">
              <w:rPr>
                <w:rFonts w:ascii="Times New Roman" w:hAnsi="Times New Roman" w:cs="Times New Roman"/>
                <w:sz w:val="24"/>
                <w:szCs w:val="24"/>
              </w:rPr>
              <w:t>Classifier</w:t>
            </w:r>
            <w:proofErr w:type="spellEnd"/>
            <w:r w:rsidRPr="0047251D">
              <w:rPr>
                <w:rFonts w:ascii="Times New Roman" w:hAnsi="Times New Roman" w:cs="Times New Roman"/>
                <w:sz w:val="24"/>
                <w:szCs w:val="24"/>
              </w:rPr>
              <w:t xml:space="preserve"> pada </w:t>
            </w:r>
            <w:proofErr w:type="spellStart"/>
            <w:r w:rsidRPr="0047251D">
              <w:rPr>
                <w:rFonts w:ascii="Times New Roman" w:hAnsi="Times New Roman" w:cs="Times New Roman"/>
                <w:i/>
                <w:iCs/>
                <w:sz w:val="24"/>
                <w:szCs w:val="24"/>
              </w:rPr>
              <w:t>embedding</w:t>
            </w:r>
            <w:proofErr w:type="spellEnd"/>
            <w:r w:rsidRPr="0047251D">
              <w:rPr>
                <w:rFonts w:ascii="Times New Roman" w:hAnsi="Times New Roman" w:cs="Times New Roman"/>
                <w:sz w:val="24"/>
                <w:szCs w:val="24"/>
              </w:rPr>
              <w:t xml:space="preserve"> hasil </w:t>
            </w:r>
            <w:proofErr w:type="spellStart"/>
            <w:r w:rsidRPr="0047251D">
              <w:rPr>
                <w:rFonts w:ascii="Times New Roman" w:hAnsi="Times New Roman" w:cs="Times New Roman"/>
                <w:sz w:val="24"/>
                <w:szCs w:val="24"/>
              </w:rPr>
              <w:t>Phase</w:t>
            </w:r>
            <w:proofErr w:type="spellEnd"/>
            <w:r w:rsidRPr="0047251D">
              <w:rPr>
                <w:rFonts w:ascii="Times New Roman" w:hAnsi="Times New Roman" w:cs="Times New Roman"/>
                <w:sz w:val="24"/>
                <w:szCs w:val="24"/>
              </w:rPr>
              <w:t xml:space="preserve"> 1.</w:t>
            </w:r>
          </w:p>
        </w:tc>
        <w:tc>
          <w:tcPr>
            <w:tcW w:w="2749" w:type="dxa"/>
          </w:tcPr>
          <w:p w14:paraId="3FAC26F3" w14:textId="0F8B240D" w:rsidR="00F870B5" w:rsidRPr="0039081C" w:rsidRDefault="0039081C" w:rsidP="0018095D">
            <w:pPr>
              <w:pStyle w:val="ListParagraph"/>
              <w:keepNext/>
              <w:spacing w:line="360" w:lineRule="auto"/>
              <w:ind w:left="0"/>
              <w:jc w:val="both"/>
              <w:rPr>
                <w:rFonts w:ascii="Times New Roman" w:hAnsi="Times New Roman" w:cs="Times New Roman"/>
                <w:sz w:val="24"/>
                <w:szCs w:val="24"/>
              </w:rPr>
            </w:pPr>
            <w:r w:rsidRPr="0039081C">
              <w:rPr>
                <w:rFonts w:ascii="Times New Roman" w:hAnsi="Times New Roman" w:cs="Times New Roman"/>
                <w:sz w:val="24"/>
                <w:szCs w:val="24"/>
              </w:rPr>
              <w:t xml:space="preserve">Mengusulkan sistem dua fase untuk mengatasi masalah generalisasi terhadap serangan </w:t>
            </w:r>
            <w:proofErr w:type="spellStart"/>
            <w:r w:rsidRPr="0039081C">
              <w:rPr>
                <w:rFonts w:ascii="Times New Roman" w:hAnsi="Times New Roman" w:cs="Times New Roman"/>
                <w:i/>
                <w:iCs/>
                <w:sz w:val="24"/>
                <w:szCs w:val="24"/>
              </w:rPr>
              <w:t>spoofing</w:t>
            </w:r>
            <w:proofErr w:type="spellEnd"/>
            <w:r w:rsidRPr="0039081C">
              <w:rPr>
                <w:rFonts w:ascii="Times New Roman" w:hAnsi="Times New Roman" w:cs="Times New Roman"/>
                <w:sz w:val="24"/>
                <w:szCs w:val="24"/>
              </w:rPr>
              <w:t xml:space="preserve"> ucapan (</w:t>
            </w:r>
            <w:proofErr w:type="spellStart"/>
            <w:r w:rsidRPr="0039081C">
              <w:rPr>
                <w:rFonts w:ascii="Times New Roman" w:hAnsi="Times New Roman" w:cs="Times New Roman"/>
                <w:i/>
                <w:iCs/>
                <w:sz w:val="24"/>
                <w:szCs w:val="24"/>
              </w:rPr>
              <w:t>out-of-distribution</w:t>
            </w:r>
            <w:proofErr w:type="spellEnd"/>
            <w:r w:rsidRPr="0039081C">
              <w:rPr>
                <w:rFonts w:ascii="Times New Roman" w:hAnsi="Times New Roman" w:cs="Times New Roman"/>
                <w:sz w:val="24"/>
                <w:szCs w:val="24"/>
              </w:rPr>
              <w:t xml:space="preserve">) yang tidak dikenal. Sistem ini memanfaatkan fitur Wav2vec yang sudah </w:t>
            </w:r>
            <w:r w:rsidRPr="0039081C">
              <w:rPr>
                <w:rFonts w:ascii="Times New Roman" w:hAnsi="Times New Roman" w:cs="Times New Roman"/>
                <w:sz w:val="24"/>
                <w:szCs w:val="24"/>
              </w:rPr>
              <w:lastRenderedPageBreak/>
              <w:t>dilatih (</w:t>
            </w:r>
            <w:proofErr w:type="spellStart"/>
            <w:r w:rsidRPr="0039081C">
              <w:rPr>
                <w:rFonts w:ascii="Times New Roman" w:hAnsi="Times New Roman" w:cs="Times New Roman"/>
                <w:i/>
                <w:iCs/>
                <w:sz w:val="24"/>
                <w:szCs w:val="24"/>
              </w:rPr>
              <w:t>pretrained</w:t>
            </w:r>
            <w:proofErr w:type="spellEnd"/>
            <w:r w:rsidRPr="0039081C">
              <w:rPr>
                <w:rFonts w:ascii="Times New Roman" w:hAnsi="Times New Roman" w:cs="Times New Roman"/>
                <w:sz w:val="24"/>
                <w:szCs w:val="24"/>
              </w:rPr>
              <w:t xml:space="preserve">) sebagai fitur </w:t>
            </w:r>
            <w:proofErr w:type="spellStart"/>
            <w:r w:rsidRPr="0039081C">
              <w:rPr>
                <w:rFonts w:ascii="Times New Roman" w:hAnsi="Times New Roman" w:cs="Times New Roman"/>
                <w:sz w:val="24"/>
                <w:szCs w:val="24"/>
              </w:rPr>
              <w:t>input</w:t>
            </w:r>
            <w:proofErr w:type="spellEnd"/>
            <w:r w:rsidRPr="0039081C">
              <w:rPr>
                <w:rFonts w:ascii="Times New Roman" w:hAnsi="Times New Roman" w:cs="Times New Roman"/>
                <w:sz w:val="24"/>
                <w:szCs w:val="24"/>
              </w:rPr>
              <w:t xml:space="preserve"> diskriminatif. Pendekatan ini secara signifikan meningkatkan kinerja, mengurangi </w:t>
            </w:r>
            <w:proofErr w:type="spellStart"/>
            <w:r w:rsidRPr="0039081C">
              <w:rPr>
                <w:rFonts w:ascii="Times New Roman" w:hAnsi="Times New Roman" w:cs="Times New Roman"/>
                <w:i/>
                <w:iCs/>
                <w:sz w:val="24"/>
                <w:szCs w:val="24"/>
              </w:rPr>
              <w:t>Equal</w:t>
            </w:r>
            <w:proofErr w:type="spellEnd"/>
            <w:r w:rsidRPr="0039081C">
              <w:rPr>
                <w:rFonts w:ascii="Times New Roman" w:hAnsi="Times New Roman" w:cs="Times New Roman"/>
                <w:i/>
                <w:iCs/>
                <w:sz w:val="24"/>
                <w:szCs w:val="24"/>
              </w:rPr>
              <w:t xml:space="preserve"> </w:t>
            </w:r>
            <w:proofErr w:type="spellStart"/>
            <w:r w:rsidRPr="0039081C">
              <w:rPr>
                <w:rFonts w:ascii="Times New Roman" w:hAnsi="Times New Roman" w:cs="Times New Roman"/>
                <w:i/>
                <w:iCs/>
                <w:sz w:val="24"/>
                <w:szCs w:val="24"/>
              </w:rPr>
              <w:t>Error</w:t>
            </w:r>
            <w:proofErr w:type="spellEnd"/>
            <w:r w:rsidRPr="0039081C">
              <w:rPr>
                <w:rFonts w:ascii="Times New Roman" w:hAnsi="Times New Roman" w:cs="Times New Roman"/>
                <w:i/>
                <w:iCs/>
                <w:sz w:val="24"/>
                <w:szCs w:val="24"/>
              </w:rPr>
              <w:t xml:space="preserve"> Rate</w:t>
            </w:r>
            <w:r w:rsidRPr="0039081C">
              <w:rPr>
                <w:rFonts w:ascii="Times New Roman" w:hAnsi="Times New Roman" w:cs="Times New Roman"/>
                <w:sz w:val="24"/>
                <w:szCs w:val="24"/>
              </w:rPr>
              <w:t xml:space="preserve"> (EER) dari 4.07% (SOTA sebelumnya) menjadi 1.15% pada </w:t>
            </w:r>
            <w:proofErr w:type="spellStart"/>
            <w:r w:rsidRPr="0039081C">
              <w:rPr>
                <w:rFonts w:ascii="Times New Roman" w:hAnsi="Times New Roman" w:cs="Times New Roman"/>
                <w:i/>
                <w:iCs/>
                <w:sz w:val="24"/>
                <w:szCs w:val="24"/>
              </w:rPr>
              <w:t>benchmark</w:t>
            </w:r>
            <w:proofErr w:type="spellEnd"/>
            <w:r w:rsidRPr="0039081C">
              <w:rPr>
                <w:rFonts w:ascii="Times New Roman" w:hAnsi="Times New Roman" w:cs="Times New Roman"/>
                <w:sz w:val="24"/>
                <w:szCs w:val="24"/>
              </w:rPr>
              <w:t xml:space="preserve"> </w:t>
            </w:r>
            <w:proofErr w:type="spellStart"/>
            <w:r w:rsidRPr="0039081C">
              <w:rPr>
                <w:rFonts w:ascii="Times New Roman" w:hAnsi="Times New Roman" w:cs="Times New Roman"/>
                <w:sz w:val="24"/>
                <w:szCs w:val="24"/>
              </w:rPr>
              <w:t>ASVspoof</w:t>
            </w:r>
            <w:proofErr w:type="spellEnd"/>
            <w:r w:rsidRPr="0039081C">
              <w:rPr>
                <w:rFonts w:ascii="Times New Roman" w:hAnsi="Times New Roman" w:cs="Times New Roman"/>
                <w:sz w:val="24"/>
                <w:szCs w:val="24"/>
              </w:rPr>
              <w:t xml:space="preserve"> 2019.</w:t>
            </w:r>
          </w:p>
        </w:tc>
      </w:tr>
      <w:tr w:rsidR="00F37E1B" w:rsidRPr="006154BE" w14:paraId="085008A5" w14:textId="77777777" w:rsidTr="00F37E1B">
        <w:trPr>
          <w:jc w:val="center"/>
        </w:trPr>
        <w:tc>
          <w:tcPr>
            <w:tcW w:w="532" w:type="dxa"/>
          </w:tcPr>
          <w:p w14:paraId="3281E51C" w14:textId="1982487A" w:rsidR="00F37E1B" w:rsidRDefault="00F37E1B"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8.</w:t>
            </w:r>
          </w:p>
        </w:tc>
        <w:tc>
          <w:tcPr>
            <w:tcW w:w="2443" w:type="dxa"/>
          </w:tcPr>
          <w:p w14:paraId="3895FFD3" w14:textId="77777777" w:rsidR="00F37E1B" w:rsidRDefault="00F37E1B" w:rsidP="00834C31">
            <w:pPr>
              <w:pStyle w:val="ListParagraph"/>
              <w:spacing w:line="360" w:lineRule="auto"/>
              <w:ind w:left="0"/>
              <w:jc w:val="both"/>
              <w:rPr>
                <w:rFonts w:ascii="Times New Roman" w:hAnsi="Times New Roman" w:cs="Times New Roman"/>
                <w:sz w:val="24"/>
                <w:szCs w:val="24"/>
              </w:rPr>
            </w:pPr>
            <w:r w:rsidRPr="00F37E1B">
              <w:rPr>
                <w:rFonts w:ascii="Times New Roman" w:hAnsi="Times New Roman" w:cs="Times New Roman"/>
                <w:sz w:val="24"/>
                <w:szCs w:val="24"/>
              </w:rPr>
              <w:t>FINE-TUNING WAV2VEC2 FOR SPEAKER RECOGNITION</w:t>
            </w:r>
          </w:p>
          <w:p w14:paraId="4C99B579" w14:textId="77777777" w:rsidR="00111E35" w:rsidRDefault="00111E35" w:rsidP="00834C31">
            <w:pPr>
              <w:pStyle w:val="ListParagraph"/>
              <w:spacing w:line="360" w:lineRule="auto"/>
              <w:ind w:left="0"/>
              <w:jc w:val="both"/>
              <w:rPr>
                <w:rFonts w:ascii="Times New Roman" w:hAnsi="Times New Roman" w:cs="Times New Roman"/>
                <w:sz w:val="24"/>
                <w:szCs w:val="24"/>
              </w:rPr>
            </w:pPr>
          </w:p>
          <w:p w14:paraId="37D3BD3B" w14:textId="09D9B3FE" w:rsidR="00111E35" w:rsidRDefault="00111E3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7F2B2D6F" w14:textId="77777777" w:rsidR="00F37E1B" w:rsidRDefault="00F37E1B" w:rsidP="00834C31">
            <w:pPr>
              <w:pStyle w:val="ListParagraph"/>
              <w:spacing w:line="360" w:lineRule="auto"/>
              <w:ind w:left="0"/>
              <w:jc w:val="both"/>
              <w:rPr>
                <w:rFonts w:ascii="Times New Roman" w:hAnsi="Times New Roman" w:cs="Times New Roman"/>
                <w:sz w:val="24"/>
                <w:szCs w:val="24"/>
              </w:rPr>
            </w:pPr>
          </w:p>
          <w:p w14:paraId="3C3F26D5" w14:textId="301F18FC" w:rsidR="00F37E1B" w:rsidRPr="00F870B5" w:rsidRDefault="00F37E1B" w:rsidP="00834C31">
            <w:pPr>
              <w:pStyle w:val="ListParagraph"/>
              <w:spacing w:line="360" w:lineRule="auto"/>
              <w:ind w:left="0"/>
              <w:jc w:val="both"/>
              <w:rPr>
                <w:rFonts w:ascii="Times New Roman" w:hAnsi="Times New Roman" w:cs="Times New Roman"/>
                <w:sz w:val="24"/>
                <w:szCs w:val="24"/>
              </w:rPr>
            </w:pPr>
          </w:p>
        </w:tc>
        <w:tc>
          <w:tcPr>
            <w:tcW w:w="2389" w:type="dxa"/>
          </w:tcPr>
          <w:p w14:paraId="5DC1940A" w14:textId="68DCA70F" w:rsidR="00F37E1B" w:rsidRPr="00111E35" w:rsidRDefault="00111E3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i/>
                <w:iCs/>
                <w:sz w:val="24"/>
                <w:szCs w:val="24"/>
              </w:rPr>
              <w:t xml:space="preserve">Single-utterance classification </w:t>
            </w:r>
            <w:r>
              <w:rPr>
                <w:rFonts w:ascii="Times New Roman" w:hAnsi="Times New Roman" w:cs="Times New Roman"/>
                <w:sz w:val="24"/>
                <w:szCs w:val="24"/>
              </w:rPr>
              <w:t xml:space="preserve">dengan cross-entropy loss atau additive angular softmax loss dan </w:t>
            </w:r>
            <w:r>
              <w:rPr>
                <w:rFonts w:ascii="Times New Roman" w:hAnsi="Times New Roman" w:cs="Times New Roman"/>
                <w:i/>
                <w:iCs/>
                <w:sz w:val="24"/>
                <w:szCs w:val="24"/>
              </w:rPr>
              <w:t>utterance-pair classification</w:t>
            </w:r>
            <w:r>
              <w:rPr>
                <w:rFonts w:ascii="Times New Roman" w:hAnsi="Times New Roman" w:cs="Times New Roman"/>
                <w:sz w:val="24"/>
                <w:szCs w:val="24"/>
              </w:rPr>
              <w:t xml:space="preserve"> dengan binary cross-entropy  loss</w:t>
            </w:r>
          </w:p>
        </w:tc>
        <w:tc>
          <w:tcPr>
            <w:tcW w:w="2749" w:type="dxa"/>
          </w:tcPr>
          <w:p w14:paraId="66593B97" w14:textId="5D1330EB" w:rsidR="00F37E1B" w:rsidRPr="00494FC4" w:rsidRDefault="00D044D1" w:rsidP="0018095D">
            <w:pPr>
              <w:pStyle w:val="ListParagraph"/>
              <w:keepNext/>
              <w:spacing w:line="360" w:lineRule="auto"/>
              <w:ind w:left="0"/>
              <w:jc w:val="both"/>
              <w:rPr>
                <w:rFonts w:ascii="Times New Roman" w:hAnsi="Times New Roman" w:cs="Times New Roman"/>
                <w:sz w:val="24"/>
                <w:szCs w:val="24"/>
              </w:rPr>
            </w:pPr>
            <w:r w:rsidRPr="00D044D1">
              <w:rPr>
                <w:rFonts w:ascii="Times New Roman" w:hAnsi="Times New Roman" w:cs="Times New Roman"/>
                <w:sz w:val="24"/>
                <w:szCs w:val="24"/>
              </w:rPr>
              <w:t>Mengoptimalkan embedding Wav2Vec2 agar lebih diskriminatif untuk identifikasi dan verifikasi speaker, sekaligus menunjukkan bahwa pendekatan self-supervised dapat diaplikasikan secara efektif di luar ASR, khususnya pada pengenalan pembicara.</w:t>
            </w:r>
          </w:p>
        </w:tc>
      </w:tr>
      <w:tr w:rsidR="00E2301E" w:rsidRPr="006154BE" w14:paraId="7FAA5594" w14:textId="77777777" w:rsidTr="00F37E1B">
        <w:trPr>
          <w:jc w:val="center"/>
        </w:trPr>
        <w:tc>
          <w:tcPr>
            <w:tcW w:w="532" w:type="dxa"/>
          </w:tcPr>
          <w:p w14:paraId="041D619C" w14:textId="17E5D4B0" w:rsidR="00E2301E" w:rsidRDefault="00E2301E"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9.</w:t>
            </w:r>
          </w:p>
        </w:tc>
        <w:tc>
          <w:tcPr>
            <w:tcW w:w="2443" w:type="dxa"/>
          </w:tcPr>
          <w:p w14:paraId="1C6A5773" w14:textId="0782E0B2" w:rsidR="00E2301E" w:rsidRDefault="00D14414" w:rsidP="00834C31">
            <w:pPr>
              <w:pStyle w:val="ListParagraph"/>
              <w:spacing w:line="360" w:lineRule="auto"/>
              <w:ind w:left="0"/>
              <w:jc w:val="both"/>
              <w:rPr>
                <w:rFonts w:ascii="Times New Roman" w:hAnsi="Times New Roman" w:cs="Times New Roman"/>
                <w:sz w:val="24"/>
                <w:szCs w:val="24"/>
              </w:rPr>
            </w:pPr>
            <w:r w:rsidRPr="00D14414">
              <w:rPr>
                <w:rFonts w:ascii="Times New Roman" w:hAnsi="Times New Roman" w:cs="Times New Roman"/>
                <w:sz w:val="24"/>
                <w:szCs w:val="24"/>
              </w:rPr>
              <w:t>CPT-</w:t>
            </w:r>
            <w:proofErr w:type="spellStart"/>
            <w:r w:rsidRPr="00D14414">
              <w:rPr>
                <w:rFonts w:ascii="Times New Roman" w:hAnsi="Times New Roman" w:cs="Times New Roman"/>
                <w:sz w:val="24"/>
                <w:szCs w:val="24"/>
              </w:rPr>
              <w:t>Boosted</w:t>
            </w:r>
            <w:proofErr w:type="spellEnd"/>
            <w:r w:rsidRPr="00D14414">
              <w:rPr>
                <w:rFonts w:ascii="Times New Roman" w:hAnsi="Times New Roman" w:cs="Times New Roman"/>
                <w:sz w:val="24"/>
                <w:szCs w:val="24"/>
              </w:rPr>
              <w:t xml:space="preserve"> Wav2vec2.0: </w:t>
            </w:r>
            <w:proofErr w:type="spellStart"/>
            <w:r w:rsidRPr="00D14414">
              <w:rPr>
                <w:rFonts w:ascii="Times New Roman" w:hAnsi="Times New Roman" w:cs="Times New Roman"/>
                <w:sz w:val="24"/>
                <w:szCs w:val="24"/>
              </w:rPr>
              <w:t>Towards</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Noise</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Robust</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Speech</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Recognition</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for</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Classroom</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Environments</w:t>
            </w:r>
            <w:proofErr w:type="spellEnd"/>
          </w:p>
          <w:p w14:paraId="1C4D77C2" w14:textId="77777777" w:rsidR="00D14414" w:rsidRDefault="00D14414" w:rsidP="00834C31">
            <w:pPr>
              <w:pStyle w:val="ListParagraph"/>
              <w:spacing w:line="360" w:lineRule="auto"/>
              <w:ind w:left="0"/>
              <w:jc w:val="both"/>
              <w:rPr>
                <w:rFonts w:ascii="Times New Roman" w:hAnsi="Times New Roman" w:cs="Times New Roman"/>
                <w:sz w:val="24"/>
                <w:szCs w:val="24"/>
              </w:rPr>
            </w:pPr>
          </w:p>
          <w:p w14:paraId="750CDA21" w14:textId="77777777" w:rsidR="00E2301E" w:rsidRDefault="00E2301E"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76364CCC" w14:textId="6DB91942" w:rsidR="00E2301E" w:rsidRPr="00F37E1B" w:rsidRDefault="00D14414" w:rsidP="00834C31">
            <w:pPr>
              <w:pStyle w:val="ListParagraph"/>
              <w:spacing w:line="360" w:lineRule="auto"/>
              <w:ind w:left="0"/>
              <w:jc w:val="both"/>
              <w:rPr>
                <w:rFonts w:ascii="Times New Roman" w:hAnsi="Times New Roman" w:cs="Times New Roman"/>
                <w:sz w:val="24"/>
                <w:szCs w:val="24"/>
              </w:rPr>
            </w:pPr>
            <w:r w:rsidRPr="00D14414">
              <w:rPr>
                <w:rFonts w:ascii="Times New Roman" w:hAnsi="Times New Roman" w:cs="Times New Roman"/>
                <w:sz w:val="24"/>
                <w:szCs w:val="24"/>
              </w:rPr>
              <w:lastRenderedPageBreak/>
              <w:t xml:space="preserve">Ahmed Adel </w:t>
            </w:r>
            <w:proofErr w:type="spellStart"/>
            <w:r w:rsidRPr="00D14414">
              <w:rPr>
                <w:rFonts w:ascii="Times New Roman" w:hAnsi="Times New Roman" w:cs="Times New Roman"/>
                <w:sz w:val="24"/>
                <w:szCs w:val="24"/>
              </w:rPr>
              <w:t>Attia</w:t>
            </w:r>
            <w:proofErr w:type="spellEnd"/>
            <w:r w:rsidRPr="00D14414">
              <w:rPr>
                <w:rFonts w:ascii="Times New Roman" w:hAnsi="Times New Roman" w:cs="Times New Roman"/>
                <w:sz w:val="24"/>
                <w:szCs w:val="24"/>
              </w:rPr>
              <w:t xml:space="preserve">, </w:t>
            </w:r>
            <w:proofErr w:type="spellStart"/>
            <w:r w:rsidRPr="00D14414">
              <w:rPr>
                <w:rFonts w:ascii="Times New Roman" w:hAnsi="Times New Roman" w:cs="Times New Roman"/>
                <w:sz w:val="24"/>
                <w:szCs w:val="24"/>
              </w:rPr>
              <w:t>dkk</w:t>
            </w:r>
            <w:proofErr w:type="spellEnd"/>
            <w:r w:rsidRPr="00D14414">
              <w:rPr>
                <w:rFonts w:ascii="Times New Roman" w:hAnsi="Times New Roman" w:cs="Times New Roman"/>
                <w:sz w:val="24"/>
                <w:szCs w:val="24"/>
              </w:rPr>
              <w:t xml:space="preserve"> (2024)</w:t>
            </w:r>
          </w:p>
        </w:tc>
        <w:tc>
          <w:tcPr>
            <w:tcW w:w="2389" w:type="dxa"/>
          </w:tcPr>
          <w:p w14:paraId="1C2D37FB" w14:textId="7E745DBD" w:rsidR="00E2301E" w:rsidRPr="0010240D" w:rsidRDefault="0010240D" w:rsidP="00834C31">
            <w:pPr>
              <w:pStyle w:val="ListParagraph"/>
              <w:spacing w:line="360" w:lineRule="auto"/>
              <w:ind w:left="0"/>
              <w:jc w:val="both"/>
              <w:rPr>
                <w:rFonts w:ascii="Times New Roman" w:hAnsi="Times New Roman" w:cs="Times New Roman"/>
                <w:sz w:val="24"/>
                <w:szCs w:val="24"/>
              </w:rPr>
            </w:pPr>
            <w:proofErr w:type="spellStart"/>
            <w:r w:rsidRPr="0010240D">
              <w:rPr>
                <w:rFonts w:ascii="Times New Roman" w:hAnsi="Times New Roman" w:cs="Times New Roman"/>
                <w:sz w:val="24"/>
                <w:szCs w:val="24"/>
              </w:rPr>
              <w:lastRenderedPageBreak/>
              <w:t>Continued</w:t>
            </w:r>
            <w:proofErr w:type="spellEnd"/>
            <w:r w:rsidRPr="0010240D">
              <w:rPr>
                <w:rFonts w:ascii="Times New Roman" w:hAnsi="Times New Roman" w:cs="Times New Roman"/>
                <w:sz w:val="24"/>
                <w:szCs w:val="24"/>
              </w:rPr>
              <w:t xml:space="preserve"> </w:t>
            </w:r>
            <w:proofErr w:type="spellStart"/>
            <w:r w:rsidRPr="0010240D">
              <w:rPr>
                <w:rFonts w:ascii="Times New Roman" w:hAnsi="Times New Roman" w:cs="Times New Roman"/>
                <w:sz w:val="24"/>
                <w:szCs w:val="24"/>
              </w:rPr>
              <w:t>Pre-training</w:t>
            </w:r>
            <w:proofErr w:type="spellEnd"/>
            <w:r w:rsidRPr="0010240D">
              <w:rPr>
                <w:rFonts w:ascii="Times New Roman" w:hAnsi="Times New Roman" w:cs="Times New Roman"/>
                <w:sz w:val="24"/>
                <w:szCs w:val="24"/>
              </w:rPr>
              <w:t xml:space="preserve"> (CPT) dengan </w:t>
            </w:r>
            <w:proofErr w:type="spellStart"/>
            <w:r w:rsidRPr="0010240D">
              <w:rPr>
                <w:rFonts w:ascii="Times New Roman" w:hAnsi="Times New Roman" w:cs="Times New Roman"/>
                <w:i/>
                <w:iCs/>
                <w:sz w:val="24"/>
                <w:szCs w:val="24"/>
              </w:rPr>
              <w:t>unlabeled</w:t>
            </w:r>
            <w:proofErr w:type="spellEnd"/>
            <w:r w:rsidRPr="0010240D">
              <w:rPr>
                <w:rFonts w:ascii="Times New Roman" w:hAnsi="Times New Roman" w:cs="Times New Roman"/>
                <w:sz w:val="24"/>
                <w:szCs w:val="24"/>
              </w:rPr>
              <w:t xml:space="preserve"> dan </w:t>
            </w:r>
            <w:proofErr w:type="spellStart"/>
            <w:r w:rsidRPr="0010240D">
              <w:rPr>
                <w:rFonts w:ascii="Times New Roman" w:hAnsi="Times New Roman" w:cs="Times New Roman"/>
                <w:i/>
                <w:iCs/>
                <w:sz w:val="24"/>
                <w:szCs w:val="24"/>
              </w:rPr>
              <w:t>labeled</w:t>
            </w:r>
            <w:proofErr w:type="spellEnd"/>
            <w:r w:rsidRPr="0010240D">
              <w:rPr>
                <w:rFonts w:ascii="Times New Roman" w:hAnsi="Times New Roman" w:cs="Times New Roman"/>
                <w:sz w:val="24"/>
                <w:szCs w:val="24"/>
              </w:rPr>
              <w:t xml:space="preserve"> data domain target pada model Wav2vec 2.0 yang telah dilatih awal (</w:t>
            </w:r>
            <w:proofErr w:type="spellStart"/>
            <w:r w:rsidRPr="0010240D">
              <w:rPr>
                <w:rFonts w:ascii="Times New Roman" w:hAnsi="Times New Roman" w:cs="Times New Roman"/>
                <w:i/>
                <w:iCs/>
                <w:sz w:val="24"/>
                <w:szCs w:val="24"/>
              </w:rPr>
              <w:t>pre-trained</w:t>
            </w:r>
            <w:proofErr w:type="spellEnd"/>
            <w:r w:rsidRPr="0010240D">
              <w:rPr>
                <w:rFonts w:ascii="Times New Roman" w:hAnsi="Times New Roman" w:cs="Times New Roman"/>
                <w:sz w:val="24"/>
                <w:szCs w:val="24"/>
              </w:rPr>
              <w:t>).</w:t>
            </w:r>
          </w:p>
        </w:tc>
        <w:tc>
          <w:tcPr>
            <w:tcW w:w="2749" w:type="dxa"/>
          </w:tcPr>
          <w:p w14:paraId="0DC9540E" w14:textId="63DA30BB" w:rsidR="00E2301E" w:rsidRPr="0010240D" w:rsidRDefault="0010240D" w:rsidP="0018095D">
            <w:pPr>
              <w:pStyle w:val="ListParagraph"/>
              <w:keepNext/>
              <w:spacing w:line="360" w:lineRule="auto"/>
              <w:ind w:left="0"/>
              <w:jc w:val="both"/>
              <w:rPr>
                <w:rFonts w:ascii="Times New Roman" w:hAnsi="Times New Roman" w:cs="Times New Roman"/>
                <w:sz w:val="24"/>
                <w:szCs w:val="24"/>
              </w:rPr>
            </w:pPr>
            <w:r w:rsidRPr="0010240D">
              <w:rPr>
                <w:rFonts w:ascii="Times New Roman" w:hAnsi="Times New Roman" w:cs="Times New Roman"/>
                <w:sz w:val="24"/>
                <w:szCs w:val="24"/>
              </w:rPr>
              <w:t xml:space="preserve">Penelitian ini menguji efektivitas CPT dalam mengadaptasi Wav2Vec 2.0 ke domain bising seperti lingkungan kelas. CPT terbukti menjadi alat yang kuat, mengurangi </w:t>
            </w:r>
            <w:r w:rsidRPr="0010240D">
              <w:rPr>
                <w:rFonts w:ascii="Times New Roman" w:hAnsi="Times New Roman" w:cs="Times New Roman"/>
                <w:i/>
                <w:iCs/>
                <w:sz w:val="24"/>
                <w:szCs w:val="24"/>
              </w:rPr>
              <w:t xml:space="preserve">Word </w:t>
            </w:r>
            <w:proofErr w:type="spellStart"/>
            <w:r w:rsidRPr="0010240D">
              <w:rPr>
                <w:rFonts w:ascii="Times New Roman" w:hAnsi="Times New Roman" w:cs="Times New Roman"/>
                <w:i/>
                <w:iCs/>
                <w:sz w:val="24"/>
                <w:szCs w:val="24"/>
              </w:rPr>
              <w:t>Error</w:t>
            </w:r>
            <w:proofErr w:type="spellEnd"/>
            <w:r w:rsidRPr="0010240D">
              <w:rPr>
                <w:rFonts w:ascii="Times New Roman" w:hAnsi="Times New Roman" w:cs="Times New Roman"/>
                <w:i/>
                <w:iCs/>
                <w:sz w:val="24"/>
                <w:szCs w:val="24"/>
              </w:rPr>
              <w:t xml:space="preserve"> Rate</w:t>
            </w:r>
            <w:r w:rsidRPr="0010240D">
              <w:rPr>
                <w:rFonts w:ascii="Times New Roman" w:hAnsi="Times New Roman" w:cs="Times New Roman"/>
                <w:sz w:val="24"/>
                <w:szCs w:val="24"/>
              </w:rPr>
              <w:t xml:space="preserve"> (WER) hingga lebih dari 10% dan </w:t>
            </w:r>
            <w:r w:rsidRPr="0010240D">
              <w:rPr>
                <w:rFonts w:ascii="Times New Roman" w:hAnsi="Times New Roman" w:cs="Times New Roman"/>
                <w:sz w:val="24"/>
                <w:szCs w:val="24"/>
              </w:rPr>
              <w:lastRenderedPageBreak/>
              <w:t xml:space="preserve">meningkatkan </w:t>
            </w:r>
            <w:proofErr w:type="spellStart"/>
            <w:r w:rsidRPr="0010240D">
              <w:rPr>
                <w:rFonts w:ascii="Times New Roman" w:hAnsi="Times New Roman" w:cs="Times New Roman"/>
                <w:i/>
                <w:iCs/>
                <w:sz w:val="24"/>
                <w:szCs w:val="24"/>
              </w:rPr>
              <w:t>robustness</w:t>
            </w:r>
            <w:proofErr w:type="spellEnd"/>
            <w:r w:rsidRPr="0010240D">
              <w:rPr>
                <w:rFonts w:ascii="Times New Roman" w:hAnsi="Times New Roman" w:cs="Times New Roman"/>
                <w:sz w:val="24"/>
                <w:szCs w:val="24"/>
              </w:rPr>
              <w:t xml:space="preserve"> model terhadap berbagai jenis kebisingan dan kondisi mikrofon, menjadikannya lebih unggul dari metode adaptasi domain lainnya.</w:t>
            </w:r>
          </w:p>
        </w:tc>
      </w:tr>
      <w:tr w:rsidR="009325C0" w:rsidRPr="006154BE" w14:paraId="5C3BAC11" w14:textId="77777777" w:rsidTr="00F37E1B">
        <w:trPr>
          <w:jc w:val="center"/>
        </w:trPr>
        <w:tc>
          <w:tcPr>
            <w:tcW w:w="532" w:type="dxa"/>
          </w:tcPr>
          <w:p w14:paraId="2C899BD6" w14:textId="4F97D6A4" w:rsidR="009325C0" w:rsidRDefault="009325C0"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10.</w:t>
            </w:r>
          </w:p>
        </w:tc>
        <w:tc>
          <w:tcPr>
            <w:tcW w:w="2443" w:type="dxa"/>
          </w:tcPr>
          <w:p w14:paraId="302A037B" w14:textId="297B5851" w:rsidR="009325C0" w:rsidRDefault="009325C0" w:rsidP="0041770C">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Unsepervised Cross-L</w:t>
            </w:r>
            <w:r w:rsidR="003019D1">
              <w:rPr>
                <w:rFonts w:ascii="Times New Roman" w:hAnsi="Times New Roman" w:cs="Times New Roman"/>
                <w:sz w:val="24"/>
                <w:szCs w:val="24"/>
              </w:rPr>
              <w:t>i</w:t>
            </w:r>
            <w:r>
              <w:rPr>
                <w:rFonts w:ascii="Times New Roman" w:hAnsi="Times New Roman" w:cs="Times New Roman"/>
                <w:sz w:val="24"/>
                <w:szCs w:val="24"/>
              </w:rPr>
              <w:t>ngual Representation Learning for Speech recognition</w:t>
            </w:r>
          </w:p>
          <w:p w14:paraId="2CBA8558" w14:textId="77777777" w:rsidR="009325C0" w:rsidRDefault="009325C0" w:rsidP="00834C31">
            <w:pPr>
              <w:pStyle w:val="ListParagraph"/>
              <w:spacing w:line="360" w:lineRule="auto"/>
              <w:ind w:left="0"/>
              <w:jc w:val="both"/>
              <w:rPr>
                <w:rFonts w:ascii="Times New Roman" w:hAnsi="Times New Roman" w:cs="Times New Roman"/>
                <w:sz w:val="24"/>
                <w:szCs w:val="24"/>
              </w:rPr>
            </w:pPr>
          </w:p>
          <w:p w14:paraId="362C1E56" w14:textId="2D13C310" w:rsidR="009325C0" w:rsidRDefault="009325C0"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 Alexis Conneau, dkk (2020)</w:t>
            </w:r>
          </w:p>
        </w:tc>
        <w:tc>
          <w:tcPr>
            <w:tcW w:w="2389" w:type="dxa"/>
          </w:tcPr>
          <w:p w14:paraId="5594888E" w14:textId="080F8C2C" w:rsidR="009325C0" w:rsidRPr="00600CC8" w:rsidRDefault="00600CC8" w:rsidP="00600CC8">
            <w:pPr>
              <w:spacing w:line="360" w:lineRule="auto"/>
              <w:jc w:val="both"/>
              <w:rPr>
                <w:rFonts w:ascii="Times New Roman" w:hAnsi="Times New Roman" w:cs="Times New Roman"/>
                <w:sz w:val="24"/>
                <w:szCs w:val="24"/>
              </w:rPr>
            </w:pPr>
            <w:r w:rsidRPr="00600CC8">
              <w:rPr>
                <w:rFonts w:ascii="Times New Roman" w:hAnsi="Times New Roman" w:cs="Times New Roman"/>
                <w:sz w:val="24"/>
                <w:szCs w:val="24"/>
              </w:rPr>
              <w:t xml:space="preserve">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untuk representasi akustik, </w:t>
            </w:r>
            <w:r w:rsidRPr="00600CC8">
              <w:rPr>
                <w:rFonts w:ascii="Times New Roman" w:hAnsi="Times New Roman" w:cs="Times New Roman"/>
                <w:i/>
                <w:iCs/>
                <w:sz w:val="24"/>
                <w:szCs w:val="24"/>
              </w:rPr>
              <w:t>k-means clustering</w:t>
            </w:r>
            <w:r w:rsidRPr="00600CC8">
              <w:rPr>
                <w:rFonts w:ascii="Times New Roman" w:hAnsi="Times New Roman" w:cs="Times New Roman"/>
                <w:sz w:val="24"/>
                <w:szCs w:val="24"/>
              </w:rPr>
              <w:t xml:space="preserve"> untuk kuantisasi token, serta </w:t>
            </w:r>
            <w:r w:rsidRPr="00600CC8">
              <w:rPr>
                <w:rFonts w:ascii="Times New Roman" w:hAnsi="Times New Roman" w:cs="Times New Roman"/>
                <w:i/>
                <w:iCs/>
                <w:sz w:val="24"/>
                <w:szCs w:val="24"/>
              </w:rPr>
              <w:t>sequence-to-sequence language model</w:t>
            </w:r>
            <w:r w:rsidRPr="00600CC8">
              <w:rPr>
                <w:rFonts w:ascii="Times New Roman" w:hAnsi="Times New Roman" w:cs="Times New Roman"/>
                <w:sz w:val="24"/>
                <w:szCs w:val="24"/>
              </w:rPr>
              <w:t xml:space="preserve"> untuk menghasilkan transkripsi.</w:t>
            </w:r>
          </w:p>
        </w:tc>
        <w:tc>
          <w:tcPr>
            <w:tcW w:w="2749" w:type="dxa"/>
          </w:tcPr>
          <w:p w14:paraId="51267D0D" w14:textId="286A95A7" w:rsidR="009325C0" w:rsidRDefault="00486875" w:rsidP="0018095D">
            <w:pPr>
              <w:pStyle w:val="ListParagraph"/>
              <w:keepNext/>
              <w:spacing w:line="360" w:lineRule="auto"/>
              <w:ind w:left="0"/>
              <w:jc w:val="both"/>
              <w:rPr>
                <w:rFonts w:ascii="Times New Roman" w:hAnsi="Times New Roman" w:cs="Times New Roman"/>
                <w:sz w:val="24"/>
                <w:szCs w:val="24"/>
              </w:rPr>
            </w:pPr>
            <w:r w:rsidRPr="00486875">
              <w:rPr>
                <w:rFonts w:ascii="Times New Roman" w:hAnsi="Times New Roman" w:cs="Times New Roman"/>
                <w:sz w:val="24"/>
                <w:szCs w:val="24"/>
              </w:rPr>
              <w:t xml:space="preserve">Mengembangkan representasi ucapan lintas bahasa dengan melatih satu model pada banyak bahasa sekaligus. Tujuannya adalah meningkatkan performa ASR, khususnya di bahasa </w:t>
            </w:r>
            <w:r w:rsidRPr="00796094">
              <w:rPr>
                <w:rFonts w:ascii="Times New Roman" w:hAnsi="Times New Roman" w:cs="Times New Roman"/>
                <w:i/>
                <w:iCs/>
                <w:sz w:val="24"/>
                <w:szCs w:val="24"/>
              </w:rPr>
              <w:t>low-resource</w:t>
            </w:r>
            <w:r w:rsidRPr="00486875">
              <w:rPr>
                <w:rFonts w:ascii="Times New Roman" w:hAnsi="Times New Roman" w:cs="Times New Roman"/>
                <w:sz w:val="24"/>
                <w:szCs w:val="24"/>
              </w:rPr>
              <w:t>, dengan membagi representasi fonetik antarbahasa. XLSR menunjukkan reduksi error signifikan (72% pada PER di CommonVoice, 16% pada WER di BABEL) dan menghasilkan model multilingual yang kompetitif terhadap model individual terbaik.</w:t>
            </w:r>
          </w:p>
          <w:p w14:paraId="3E479C15" w14:textId="77777777" w:rsidR="00486875" w:rsidRPr="00486875" w:rsidRDefault="00486875" w:rsidP="00486875">
            <w:pPr>
              <w:ind w:firstLine="720"/>
            </w:pPr>
          </w:p>
        </w:tc>
      </w:tr>
    </w:tbl>
    <w:p w14:paraId="079F3CCA" w14:textId="3AA4DD30" w:rsidR="008F2AF6" w:rsidRPr="00281DD5" w:rsidRDefault="0018095D" w:rsidP="0018095D">
      <w:pPr>
        <w:pStyle w:val="Caption"/>
        <w:jc w:val="center"/>
        <w:rPr>
          <w:rFonts w:ascii="Times New Roman" w:hAnsi="Times New Roman" w:cs="Times New Roman"/>
          <w:i w:val="0"/>
          <w:iCs w:val="0"/>
          <w:color w:val="auto"/>
          <w:sz w:val="22"/>
          <w:szCs w:val="22"/>
        </w:rPr>
      </w:pPr>
      <w:r w:rsidRPr="00281DD5">
        <w:rPr>
          <w:rFonts w:ascii="Times New Roman" w:hAnsi="Times New Roman" w:cs="Times New Roman"/>
          <w:i w:val="0"/>
          <w:iCs w:val="0"/>
          <w:color w:val="auto"/>
          <w:sz w:val="22"/>
          <w:szCs w:val="22"/>
        </w:rPr>
        <w:br/>
      </w:r>
    </w:p>
    <w:p w14:paraId="1D6D59D5" w14:textId="77777777" w:rsidR="00D044AC" w:rsidRDefault="00D044AC" w:rsidP="00D86E0D">
      <w:pPr>
        <w:spacing w:line="360" w:lineRule="auto"/>
        <w:ind w:left="720" w:firstLine="720"/>
        <w:rPr>
          <w:rFonts w:ascii="Times New Roman" w:hAnsi="Times New Roman" w:cs="Times New Roman"/>
          <w:sz w:val="24"/>
          <w:szCs w:val="24"/>
        </w:rPr>
      </w:pPr>
    </w:p>
    <w:p w14:paraId="56166DDA" w14:textId="622E498D" w:rsidR="00D044AC" w:rsidRPr="00EB2B49" w:rsidRDefault="00D044AC" w:rsidP="00D86E0D">
      <w:pPr>
        <w:spacing w:line="360" w:lineRule="auto"/>
        <w:ind w:left="720" w:firstLine="720"/>
        <w:rPr>
          <w:rFonts w:ascii="Times New Roman" w:hAnsi="Times New Roman" w:cs="Times New Roman"/>
          <w:sz w:val="24"/>
          <w:szCs w:val="24"/>
        </w:rPr>
      </w:pPr>
      <w:r w:rsidRPr="00D044AC">
        <w:rPr>
          <w:rFonts w:ascii="Times New Roman" w:hAnsi="Times New Roman" w:cs="Times New Roman"/>
          <w:sz w:val="24"/>
          <w:szCs w:val="24"/>
        </w:rPr>
        <w:lastRenderedPageBreak/>
        <w:t>Penelitian mengenai representasi ucapan yang dilatih sendiri (</w:t>
      </w:r>
      <w:proofErr w:type="spellStart"/>
      <w:r w:rsidRPr="00D044AC">
        <w:rPr>
          <w:rFonts w:ascii="Times New Roman" w:hAnsi="Times New Roman" w:cs="Times New Roman"/>
          <w:i/>
          <w:iCs/>
          <w:sz w:val="24"/>
          <w:szCs w:val="24"/>
        </w:rPr>
        <w:t>self-supervised</w:t>
      </w:r>
      <w:proofErr w:type="spellEnd"/>
      <w:r w:rsidRPr="00D044AC">
        <w:rPr>
          <w:rFonts w:ascii="Times New Roman" w:hAnsi="Times New Roman" w:cs="Times New Roman"/>
          <w:sz w:val="24"/>
          <w:szCs w:val="24"/>
        </w:rPr>
        <w:t>) telah mengalami kemajuan pesat, dimulai dengan fondasi seperti Wav2vec 2.0</w:t>
      </w:r>
      <w:r>
        <w:rPr>
          <w:rFonts w:ascii="Times New Roman" w:hAnsi="Times New Roman" w:cs="Times New Roman"/>
          <w:sz w:val="24"/>
          <w:szCs w:val="24"/>
        </w:rPr>
        <w:t xml:space="preserve"> dan Data2vec</w:t>
      </w:r>
      <w:r>
        <w:rPr>
          <w:rFonts w:ascii="Times New Roman" w:hAnsi="Times New Roman" w:cs="Times New Roman"/>
          <w:b/>
          <w:bCs/>
          <w:sz w:val="24"/>
          <w:szCs w:val="24"/>
        </w:rPr>
        <w:t xml:space="preserve"> </w: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ADDIN ZOTERO_ITEM CSL_CITATION {"citationID":"pLVyXaqz","properties":{"formattedCitation":"[8], [11]","plainCitation":"[8], [11]","noteIndex":0},"citationItems":[{"id":18,"uris":["http://zotero.org/users/local/Hk47Hz5P/items/FEI2SZZV"],"itemData":{"id":18,"type":"article","abstract":"While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b/>
          <w:bCs/>
          <w:sz w:val="24"/>
          <w:szCs w:val="24"/>
        </w:rPr>
        <w:fldChar w:fldCharType="separate"/>
      </w:r>
      <w:r w:rsidRPr="00D044AC">
        <w:rPr>
          <w:rFonts w:ascii="Times New Roman" w:hAnsi="Times New Roman" w:cs="Times New Roman"/>
          <w:sz w:val="24"/>
        </w:rPr>
        <w:t>[8], [11]</w:t>
      </w:r>
      <w:r>
        <w:rPr>
          <w:rFonts w:ascii="Times New Roman" w:hAnsi="Times New Roman" w:cs="Times New Roman"/>
          <w:b/>
          <w:bCs/>
          <w:sz w:val="24"/>
          <w:szCs w:val="24"/>
        </w:rPr>
        <w:fldChar w:fldCharType="end"/>
      </w:r>
      <w:r>
        <w:rPr>
          <w:rFonts w:ascii="Times New Roman" w:hAnsi="Times New Roman" w:cs="Times New Roman"/>
          <w:b/>
          <w:bCs/>
          <w:sz w:val="24"/>
          <w:szCs w:val="24"/>
        </w:rPr>
        <w:t xml:space="preserve"> </w:t>
      </w:r>
      <w:r w:rsidRPr="00D044AC">
        <w:rPr>
          <w:rFonts w:ascii="Times New Roman" w:hAnsi="Times New Roman" w:cs="Times New Roman"/>
          <w:sz w:val="24"/>
          <w:szCs w:val="24"/>
        </w:rPr>
        <w:t xml:space="preserve">yang mampu mempelajari representasi laten koheren dari </w:t>
      </w:r>
      <w:proofErr w:type="spellStart"/>
      <w:r w:rsidRPr="00D044AC">
        <w:rPr>
          <w:rFonts w:ascii="Times New Roman" w:hAnsi="Times New Roman" w:cs="Times New Roman"/>
          <w:i/>
          <w:iCs/>
          <w:sz w:val="24"/>
          <w:szCs w:val="24"/>
        </w:rPr>
        <w:t>raw</w:t>
      </w:r>
      <w:proofErr w:type="spellEnd"/>
      <w:r w:rsidRPr="00D044AC">
        <w:rPr>
          <w:rFonts w:ascii="Times New Roman" w:hAnsi="Times New Roman" w:cs="Times New Roman"/>
          <w:i/>
          <w:iCs/>
          <w:sz w:val="24"/>
          <w:szCs w:val="24"/>
        </w:rPr>
        <w:t xml:space="preserve"> audio</w:t>
      </w:r>
      <w:r w:rsidRPr="00D044AC">
        <w:rPr>
          <w:rFonts w:ascii="Times New Roman" w:hAnsi="Times New Roman" w:cs="Times New Roman"/>
          <w:sz w:val="24"/>
          <w:szCs w:val="24"/>
        </w:rPr>
        <w:t xml:space="preserve"> dan berbagai modalitas. Namun, mayoritas </w:t>
      </w:r>
      <w:r w:rsidR="00B20FA4">
        <w:rPr>
          <w:rFonts w:ascii="Times New Roman" w:hAnsi="Times New Roman" w:cs="Times New Roman"/>
          <w:sz w:val="24"/>
          <w:szCs w:val="24"/>
        </w:rPr>
        <w:t>penelitian</w:t>
      </w:r>
      <w:r w:rsidRPr="00D044AC">
        <w:rPr>
          <w:rFonts w:ascii="Times New Roman" w:hAnsi="Times New Roman" w:cs="Times New Roman"/>
          <w:sz w:val="24"/>
          <w:szCs w:val="24"/>
        </w:rPr>
        <w:t xml:space="preserve"> awal dan penelitian lanjutan berkonsentrasi pada peningkatan kinerja ASR (</w:t>
      </w:r>
      <w:proofErr w:type="spellStart"/>
      <w:r w:rsidRPr="00D044AC">
        <w:rPr>
          <w:rFonts w:ascii="Times New Roman" w:hAnsi="Times New Roman" w:cs="Times New Roman"/>
          <w:i/>
          <w:iCs/>
          <w:sz w:val="24"/>
          <w:szCs w:val="24"/>
        </w:rPr>
        <w:t>automatic</w:t>
      </w:r>
      <w:proofErr w:type="spellEnd"/>
      <w:r w:rsidRPr="00D044AC">
        <w:rPr>
          <w:rFonts w:ascii="Times New Roman" w:hAnsi="Times New Roman" w:cs="Times New Roman"/>
          <w:i/>
          <w:iCs/>
          <w:sz w:val="24"/>
          <w:szCs w:val="24"/>
        </w:rPr>
        <w:t xml:space="preserve"> </w:t>
      </w:r>
      <w:proofErr w:type="spellStart"/>
      <w:r w:rsidRPr="00D044AC">
        <w:rPr>
          <w:rFonts w:ascii="Times New Roman" w:hAnsi="Times New Roman" w:cs="Times New Roman"/>
          <w:i/>
          <w:iCs/>
          <w:sz w:val="24"/>
          <w:szCs w:val="24"/>
        </w:rPr>
        <w:t>speech</w:t>
      </w:r>
      <w:proofErr w:type="spellEnd"/>
      <w:r w:rsidRPr="00D044AC">
        <w:rPr>
          <w:rFonts w:ascii="Times New Roman" w:hAnsi="Times New Roman" w:cs="Times New Roman"/>
          <w:i/>
          <w:iCs/>
          <w:sz w:val="24"/>
          <w:szCs w:val="24"/>
        </w:rPr>
        <w:t xml:space="preserve"> </w:t>
      </w:r>
      <w:proofErr w:type="spellStart"/>
      <w:r w:rsidRPr="00D044AC">
        <w:rPr>
          <w:rFonts w:ascii="Times New Roman" w:hAnsi="Times New Roman" w:cs="Times New Roman"/>
          <w:i/>
          <w:iCs/>
          <w:sz w:val="24"/>
          <w:szCs w:val="24"/>
        </w:rPr>
        <w:t>recognition</w:t>
      </w:r>
      <w:proofErr w:type="spellEnd"/>
      <w:r w:rsidRPr="00D044AC">
        <w:rPr>
          <w:rFonts w:ascii="Times New Roman" w:hAnsi="Times New Roman" w:cs="Times New Roman"/>
          <w:sz w:val="24"/>
          <w:szCs w:val="24"/>
        </w:rPr>
        <w:t xml:space="preserve">), seperti yang terlihat pada studi </w:t>
      </w:r>
      <w:proofErr w:type="spellStart"/>
      <w:r w:rsidRPr="00D044AC">
        <w:rPr>
          <w:rFonts w:ascii="Times New Roman" w:hAnsi="Times New Roman" w:cs="Times New Roman"/>
          <w:i/>
          <w:iCs/>
          <w:sz w:val="24"/>
          <w:szCs w:val="24"/>
        </w:rPr>
        <w:t>cross-lingual</w:t>
      </w:r>
      <w:proofErr w:type="spellEnd"/>
      <w:r>
        <w:rPr>
          <w:rFonts w:ascii="Times New Roman" w:hAnsi="Times New Roman" w:cs="Times New Roman"/>
          <w:i/>
          <w:iCs/>
          <w:sz w:val="24"/>
          <w:szCs w:val="24"/>
        </w:rPr>
        <w:t xml:space="preserve"> </w:t>
      </w:r>
      <w:r>
        <w:rPr>
          <w:rFonts w:ascii="Times New Roman" w:hAnsi="Times New Roman" w:cs="Times New Roman"/>
          <w:i/>
          <w:iCs/>
          <w:sz w:val="24"/>
          <w:szCs w:val="24"/>
        </w:rPr>
        <w:fldChar w:fldCharType="begin"/>
      </w:r>
      <w:r>
        <w:rPr>
          <w:rFonts w:ascii="Times New Roman" w:hAnsi="Times New Roman" w:cs="Times New Roman"/>
          <w:i/>
          <w:iCs/>
          <w:sz w:val="24"/>
          <w:szCs w:val="24"/>
        </w:rPr>
        <w:instrText xml:space="preserve"> ADDIN ZOTERO_ITEM CSL_CITATION {"citationID":"PkBb2iTy","properties":{"formattedCitation":"[17]","plainCitation":"[17]","noteIndex":0},"citationItems":[{"id":36,"uris":["http://zotero.org/users/local/Hk47Hz5P/items/WHRFSX9Z"],"itemData":{"id":36,"type":"article","abstract":"This paper presents XLSR which learns cross-lingual speech representations by pretraining a single model from the raw waveform of speech in multiple languages. We build on wav2vec 2.0 which is trained by solving a contrastive task over masked latent speech representations and jointly learns a quantization of the latents shared across languages. The resulting model is fine-tuned on labeled data and experiments show that cross-lingual pretraining significantly outperforms monolingual pretraining. On the CommonVoice benchmark, XLSR shows a relative phoneme error rate reduction of 72% compared to the best known results. On BABEL, our approach improves word error rate by 16% relative compared to a comparable system. Our approach enables a single multilingual speech recognition model which is competitive to strong individual models. Analysis shows that the latent discrete speech representations are shared across languages with increased sharing for related languages. We hope to catalyze research in low-resource speech understanding by releasing XLSR-53, a large model pretrained in 53 languages.","DOI":"10.48550/arXiv.2006.13979","note":"arXiv:2006.13979 [cs]","number":"arXiv:2006.13979","publisher":"arXiv","source":"arXiv.org","title":"Unsupervised Cross-lingual Representation Learning for Speech Recognition","URL":"http://arxiv.org/abs/2006.13979","author":[{"family":"Conneau","given":"Alexis"},{"family":"Baevski","given":"Alexei"},{"family":"Collobert","given":"Ronan"},{"family":"Mohamed","given":"Abdelrahman"},{"family":"Auli","given":"Michael"}],"accessed":{"date-parts":[["2025",9,18]]},"issued":{"date-parts":[["2020",12,15]]}}}],"schema":"https://github.com/citation-style-language/schema/raw/master/csl-citation.json"} </w:instrText>
      </w:r>
      <w:r>
        <w:rPr>
          <w:rFonts w:ascii="Times New Roman" w:hAnsi="Times New Roman" w:cs="Times New Roman"/>
          <w:i/>
          <w:iCs/>
          <w:sz w:val="24"/>
          <w:szCs w:val="24"/>
        </w:rPr>
        <w:fldChar w:fldCharType="separate"/>
      </w:r>
      <w:r w:rsidRPr="00D044AC">
        <w:rPr>
          <w:rFonts w:ascii="Times New Roman" w:hAnsi="Times New Roman" w:cs="Times New Roman"/>
          <w:sz w:val="24"/>
        </w:rPr>
        <w:t>[17]</w:t>
      </w:r>
      <w:r>
        <w:rPr>
          <w:rFonts w:ascii="Times New Roman" w:hAnsi="Times New Roman" w:cs="Times New Roman"/>
          <w:i/>
          <w:iCs/>
          <w:sz w:val="24"/>
          <w:szCs w:val="24"/>
        </w:rPr>
        <w:fldChar w:fldCharType="end"/>
      </w:r>
      <w:r>
        <w:rPr>
          <w:rFonts w:ascii="Times New Roman" w:hAnsi="Times New Roman" w:cs="Times New Roman"/>
          <w:i/>
          <w:iCs/>
          <w:sz w:val="24"/>
          <w:szCs w:val="24"/>
        </w:rPr>
        <w:t xml:space="preserve"> </w:t>
      </w:r>
      <w:r>
        <w:rPr>
          <w:rFonts w:ascii="Times New Roman" w:hAnsi="Times New Roman" w:cs="Times New Roman"/>
          <w:sz w:val="24"/>
          <w:szCs w:val="24"/>
        </w:rPr>
        <w:t xml:space="preserve">dan peningkatan </w:t>
      </w:r>
      <w:proofErr w:type="spellStart"/>
      <w:r w:rsidRPr="00D044AC">
        <w:rPr>
          <w:rFonts w:ascii="Times New Roman" w:hAnsi="Times New Roman" w:cs="Times New Roman"/>
          <w:i/>
          <w:iCs/>
          <w:sz w:val="24"/>
          <w:szCs w:val="24"/>
        </w:rPr>
        <w:t>robustness</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terhadap kebisingan melalui </w:t>
      </w:r>
      <w:r w:rsidRPr="00D044AC">
        <w:rPr>
          <w:rFonts w:ascii="Times New Roman" w:hAnsi="Times New Roman" w:cs="Times New Roman"/>
          <w:sz w:val="24"/>
          <w:szCs w:val="24"/>
        </w:rPr>
        <w:t>CPT-</w:t>
      </w:r>
      <w:proofErr w:type="spellStart"/>
      <w:r w:rsidRPr="00D044AC">
        <w:rPr>
          <w:rFonts w:ascii="Times New Roman" w:hAnsi="Times New Roman" w:cs="Times New Roman"/>
          <w:sz w:val="24"/>
          <w:szCs w:val="24"/>
        </w:rPr>
        <w:t>Boosted</w:t>
      </w:r>
      <w:proofErr w:type="spellEnd"/>
      <w:r w:rsidRPr="00D044AC">
        <w:rPr>
          <w:rFonts w:ascii="Times New Roman" w:hAnsi="Times New Roman" w:cs="Times New Roman"/>
          <w:sz w:val="24"/>
          <w:szCs w:val="24"/>
        </w:rPr>
        <w:t xml:space="preserve"> Wav2vec2.0</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sidR="00A902EA">
        <w:rPr>
          <w:rFonts w:ascii="Times New Roman" w:hAnsi="Times New Roman" w:cs="Times New Roman"/>
          <w:sz w:val="24"/>
          <w:szCs w:val="24"/>
        </w:rPr>
        <w:instrText xml:space="preserve"> ADDIN ZOTERO_ITEM CSL_CITATION {"citationID":"7FtOnl4A","properties":{"formattedCitation":"[16]","plainCitation":"[16]","noteIndex":0},"citationItems":[{"id":79,"uris":["http://zotero.org/users/local/Hk47Hz5P/items/MKZWNPAX"],"itemData":{"id":79,"type":"paper-conference","abstract":"Creating Automatic Speech Recognition (ASR) systems that are robust and resilient to classroom conditions is paramount to the development of AI tools to aid teachers and students. In this work, we study the efficacy of continued pretraining (CPT) in adapting Wav2vec2.0 to the classroom domain. We show that CPT is a powerful tool in that regard and reduces the Word Error Rate (WER) of Wav2vec2.0-based models by upwards of 10%. More specifically, CPT improves the model's robustness to different noises, microphones and classroom conditions.","container-title":"ICASSP 2025 - 2025 IEEE International Conference on Acoustics, Speech and Signal Processing (ICASSP)","DOI":"10.1109/ICASSP49660.2025.10890830","note":"arXiv:2409.14494 [cs]","page":"1-5","source":"arXiv.org","title":"CPT-Boosted Wav2vec2.0: Towards Noise Robust Speech Recognition for Classroom Environments","title-short":"CPT-Boosted Wav2vec2.0","URL":"http://arxiv.org/abs/2409.14494","author":[{"family":"Attia","given":"Ahmed Adel"},{"family":"Demszky","given":"Dorottya"},{"family":"Ogunremi","given":"Tolulope"},{"family":"Liu","given":"Jing"},{"family":"Espy-Wilson","given":"Carol"}],"accessed":{"date-parts":[["2025",10,29]]},"issued":{"date-parts":[["2025",4,6]]}}}],"schema":"https://github.com/citation-style-language/schema/raw/master/csl-citation.json"} </w:instrText>
      </w:r>
      <w:r>
        <w:rPr>
          <w:rFonts w:ascii="Times New Roman" w:hAnsi="Times New Roman" w:cs="Times New Roman"/>
          <w:sz w:val="24"/>
          <w:szCs w:val="24"/>
        </w:rPr>
        <w:fldChar w:fldCharType="separate"/>
      </w:r>
      <w:r w:rsidR="00A902EA" w:rsidRPr="00A902EA">
        <w:rPr>
          <w:rFonts w:ascii="Times New Roman" w:hAnsi="Times New Roman" w:cs="Times New Roman"/>
          <w:sz w:val="24"/>
        </w:rPr>
        <w:t>[16]</w:t>
      </w:r>
      <w:r>
        <w:rPr>
          <w:rFonts w:ascii="Times New Roman" w:hAnsi="Times New Roman" w:cs="Times New Roman"/>
          <w:sz w:val="24"/>
          <w:szCs w:val="24"/>
        </w:rPr>
        <w:fldChar w:fldCharType="end"/>
      </w:r>
      <w:r w:rsidR="00A902EA">
        <w:rPr>
          <w:rFonts w:ascii="Times New Roman" w:hAnsi="Times New Roman" w:cs="Times New Roman"/>
          <w:sz w:val="24"/>
          <w:szCs w:val="24"/>
        </w:rPr>
        <w:t xml:space="preserve">. </w:t>
      </w:r>
      <w:r w:rsidR="00526C53">
        <w:rPr>
          <w:rFonts w:ascii="Times New Roman" w:hAnsi="Times New Roman" w:cs="Times New Roman"/>
          <w:sz w:val="24"/>
          <w:szCs w:val="24"/>
        </w:rPr>
        <w:t xml:space="preserve">Penelitian lain juga berfokus pada tugas </w:t>
      </w:r>
      <w:r w:rsidR="00526C53">
        <w:rPr>
          <w:rFonts w:ascii="Times New Roman" w:hAnsi="Times New Roman" w:cs="Times New Roman"/>
          <w:i/>
          <w:iCs/>
          <w:sz w:val="24"/>
          <w:szCs w:val="24"/>
        </w:rPr>
        <w:t>non-</w:t>
      </w:r>
      <w:proofErr w:type="spellStart"/>
      <w:r w:rsidR="00526C53">
        <w:rPr>
          <w:rFonts w:ascii="Times New Roman" w:hAnsi="Times New Roman" w:cs="Times New Roman"/>
          <w:i/>
          <w:iCs/>
          <w:sz w:val="24"/>
          <w:szCs w:val="24"/>
        </w:rPr>
        <w:t>retrival</w:t>
      </w:r>
      <w:proofErr w:type="spellEnd"/>
      <w:r w:rsidR="00526C53">
        <w:rPr>
          <w:rFonts w:ascii="Times New Roman" w:hAnsi="Times New Roman" w:cs="Times New Roman"/>
          <w:i/>
          <w:iCs/>
          <w:sz w:val="24"/>
          <w:szCs w:val="24"/>
        </w:rPr>
        <w:t xml:space="preserve">, </w:t>
      </w:r>
      <w:r w:rsidR="00526C53">
        <w:rPr>
          <w:rFonts w:ascii="Times New Roman" w:hAnsi="Times New Roman" w:cs="Times New Roman"/>
          <w:sz w:val="24"/>
          <w:szCs w:val="24"/>
        </w:rPr>
        <w:t xml:space="preserve">termasuk pengenalan pembicara dan deteksi </w:t>
      </w:r>
      <w:proofErr w:type="spellStart"/>
      <w:r w:rsidR="00526C53">
        <w:rPr>
          <w:rFonts w:ascii="Times New Roman" w:hAnsi="Times New Roman" w:cs="Times New Roman"/>
          <w:i/>
          <w:iCs/>
          <w:sz w:val="24"/>
          <w:szCs w:val="24"/>
        </w:rPr>
        <w:t>spoofing</w:t>
      </w:r>
      <w:proofErr w:type="spellEnd"/>
      <w:r w:rsidR="00526C53">
        <w:rPr>
          <w:rFonts w:ascii="Times New Roman" w:hAnsi="Times New Roman" w:cs="Times New Roman"/>
          <w:sz w:val="24"/>
          <w:szCs w:val="24"/>
        </w:rPr>
        <w:t xml:space="preserve"> atau pemalsuan suara yang memanfaatkan </w:t>
      </w:r>
      <w:proofErr w:type="spellStart"/>
      <w:r w:rsidR="00526C53">
        <w:rPr>
          <w:rFonts w:ascii="Times New Roman" w:hAnsi="Times New Roman" w:cs="Times New Roman"/>
          <w:i/>
          <w:iCs/>
          <w:sz w:val="24"/>
          <w:szCs w:val="24"/>
        </w:rPr>
        <w:t>siamase</w:t>
      </w:r>
      <w:proofErr w:type="spellEnd"/>
      <w:r w:rsidR="00526C53">
        <w:rPr>
          <w:rFonts w:ascii="Times New Roman" w:hAnsi="Times New Roman" w:cs="Times New Roman"/>
          <w:i/>
          <w:iCs/>
          <w:sz w:val="24"/>
          <w:szCs w:val="24"/>
        </w:rPr>
        <w:t xml:space="preserve"> </w:t>
      </w:r>
      <w:proofErr w:type="spellStart"/>
      <w:r w:rsidR="00526C53">
        <w:rPr>
          <w:rFonts w:ascii="Times New Roman" w:hAnsi="Times New Roman" w:cs="Times New Roman"/>
          <w:i/>
          <w:iCs/>
          <w:sz w:val="24"/>
          <w:szCs w:val="24"/>
        </w:rPr>
        <w:t>network</w:t>
      </w:r>
      <w:proofErr w:type="spellEnd"/>
      <w:r w:rsidR="00526C53">
        <w:rPr>
          <w:rFonts w:ascii="Times New Roman" w:hAnsi="Times New Roman" w:cs="Times New Roman"/>
          <w:i/>
          <w:iCs/>
          <w:sz w:val="24"/>
          <w:szCs w:val="24"/>
        </w:rPr>
        <w:t xml:space="preserve"> </w:t>
      </w:r>
      <w:r w:rsidR="00526C53">
        <w:rPr>
          <w:rFonts w:ascii="Times New Roman" w:hAnsi="Times New Roman" w:cs="Times New Roman"/>
          <w:sz w:val="24"/>
          <w:szCs w:val="24"/>
        </w:rPr>
        <w:t xml:space="preserve">pada fitur wav2vec2 </w:t>
      </w:r>
      <w:r w:rsidR="00526C53">
        <w:rPr>
          <w:rFonts w:ascii="Times New Roman" w:hAnsi="Times New Roman" w:cs="Times New Roman"/>
          <w:sz w:val="24"/>
          <w:szCs w:val="24"/>
        </w:rPr>
        <w:fldChar w:fldCharType="begin"/>
      </w:r>
      <w:r w:rsidR="00526C53">
        <w:rPr>
          <w:rFonts w:ascii="Times New Roman" w:hAnsi="Times New Roman" w:cs="Times New Roman"/>
          <w:sz w:val="24"/>
          <w:szCs w:val="24"/>
        </w:rPr>
        <w:instrText xml:space="preserve"> ADDIN ZOTERO_ITEM CSL_CITATION {"citationID":"nIXpXIWm","properties":{"formattedCitation":"[15]","plainCitation":"[15]","noteIndex":0},"citationItems":[{"id":83,"uris":["http://zotero.org/users/local/Hk47Hz5P/items/FPFCYFVR"],"itemData":{"id":83,"type":"paper-conference","container-title":"Interspeech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526C53">
        <w:rPr>
          <w:rFonts w:ascii="Times New Roman" w:hAnsi="Times New Roman" w:cs="Times New Roman"/>
          <w:sz w:val="24"/>
          <w:szCs w:val="24"/>
        </w:rPr>
        <w:fldChar w:fldCharType="separate"/>
      </w:r>
      <w:r w:rsidR="00526C53" w:rsidRPr="00526C53">
        <w:rPr>
          <w:rFonts w:ascii="Times New Roman" w:hAnsi="Times New Roman" w:cs="Times New Roman"/>
          <w:sz w:val="24"/>
        </w:rPr>
        <w:t>[15]</w:t>
      </w:r>
      <w:r w:rsidR="00526C53">
        <w:rPr>
          <w:rFonts w:ascii="Times New Roman" w:hAnsi="Times New Roman" w:cs="Times New Roman"/>
          <w:sz w:val="24"/>
          <w:szCs w:val="24"/>
        </w:rPr>
        <w:fldChar w:fldCharType="end"/>
      </w:r>
      <w:r w:rsidR="000622AD">
        <w:rPr>
          <w:rFonts w:ascii="Times New Roman" w:hAnsi="Times New Roman" w:cs="Times New Roman"/>
          <w:sz w:val="24"/>
          <w:szCs w:val="24"/>
        </w:rPr>
        <w:t xml:space="preserve">, Meskipun demikian, beberapa studi telah menggeser fokus ke kapabilitas </w:t>
      </w:r>
      <w:proofErr w:type="spellStart"/>
      <w:r w:rsidR="000622AD">
        <w:rPr>
          <w:rFonts w:ascii="Times New Roman" w:hAnsi="Times New Roman" w:cs="Times New Roman"/>
          <w:i/>
          <w:iCs/>
          <w:sz w:val="24"/>
          <w:szCs w:val="24"/>
        </w:rPr>
        <w:t>retriavel</w:t>
      </w:r>
      <w:proofErr w:type="spellEnd"/>
      <w:r w:rsidR="000622AD">
        <w:rPr>
          <w:rFonts w:ascii="Times New Roman" w:hAnsi="Times New Roman" w:cs="Times New Roman"/>
          <w:i/>
          <w:iCs/>
          <w:sz w:val="24"/>
          <w:szCs w:val="24"/>
        </w:rPr>
        <w:t xml:space="preserve"> </w:t>
      </w:r>
      <w:r w:rsidR="000622AD">
        <w:rPr>
          <w:rFonts w:ascii="Times New Roman" w:hAnsi="Times New Roman" w:cs="Times New Roman"/>
          <w:sz w:val="24"/>
          <w:szCs w:val="24"/>
        </w:rPr>
        <w:t xml:space="preserve">dari </w:t>
      </w:r>
      <w:proofErr w:type="spellStart"/>
      <w:r w:rsidR="000622AD">
        <w:rPr>
          <w:rFonts w:ascii="Times New Roman" w:hAnsi="Times New Roman" w:cs="Times New Roman"/>
          <w:i/>
          <w:iCs/>
          <w:sz w:val="24"/>
          <w:szCs w:val="24"/>
        </w:rPr>
        <w:t>embedding</w:t>
      </w:r>
      <w:proofErr w:type="spellEnd"/>
      <w:r w:rsidR="000622AD">
        <w:rPr>
          <w:rFonts w:ascii="Times New Roman" w:hAnsi="Times New Roman" w:cs="Times New Roman"/>
          <w:i/>
          <w:iCs/>
          <w:sz w:val="24"/>
          <w:szCs w:val="24"/>
        </w:rPr>
        <w:t xml:space="preserve"> </w:t>
      </w:r>
      <w:r w:rsidR="00EB2B49">
        <w:rPr>
          <w:rFonts w:ascii="Times New Roman" w:hAnsi="Times New Roman" w:cs="Times New Roman"/>
          <w:sz w:val="24"/>
          <w:szCs w:val="24"/>
        </w:rPr>
        <w:t xml:space="preserve">ini. Misalnya penelitian yang dilakukan oleh </w:t>
      </w:r>
      <w:proofErr w:type="spellStart"/>
      <w:r w:rsidR="00EB2B49" w:rsidRPr="00EB2B49">
        <w:rPr>
          <w:rFonts w:ascii="Times New Roman" w:hAnsi="Times New Roman" w:cs="Times New Roman"/>
          <w:sz w:val="24"/>
          <w:szCs w:val="24"/>
        </w:rPr>
        <w:t>Wilhelm</w:t>
      </w:r>
      <w:proofErr w:type="spellEnd"/>
      <w:r w:rsidR="00EB2B49" w:rsidRPr="00EB2B49">
        <w:rPr>
          <w:rFonts w:ascii="Times New Roman" w:hAnsi="Times New Roman" w:cs="Times New Roman"/>
          <w:sz w:val="24"/>
          <w:szCs w:val="24"/>
        </w:rPr>
        <w:t xml:space="preserve"> </w:t>
      </w:r>
      <w:proofErr w:type="spellStart"/>
      <w:r w:rsidR="00EB2B49" w:rsidRPr="00EB2B49">
        <w:rPr>
          <w:rFonts w:ascii="Times New Roman" w:hAnsi="Times New Roman" w:cs="Times New Roman"/>
          <w:sz w:val="24"/>
          <w:szCs w:val="24"/>
        </w:rPr>
        <w:t>Öberg</w:t>
      </w:r>
      <w:proofErr w:type="spellEnd"/>
      <w:r w:rsidR="00EB2B49">
        <w:rPr>
          <w:rFonts w:ascii="Times New Roman" w:hAnsi="Times New Roman" w:cs="Times New Roman"/>
          <w:sz w:val="24"/>
          <w:szCs w:val="24"/>
        </w:rPr>
        <w:t xml:space="preserve"> mengenai audio </w:t>
      </w:r>
      <w:proofErr w:type="spellStart"/>
      <w:r w:rsidR="00EB2B49">
        <w:rPr>
          <w:rFonts w:ascii="Times New Roman" w:hAnsi="Times New Roman" w:cs="Times New Roman"/>
          <w:sz w:val="24"/>
          <w:szCs w:val="24"/>
        </w:rPr>
        <w:t>search</w:t>
      </w:r>
      <w:proofErr w:type="spellEnd"/>
      <w:r w:rsidR="00EB2B49">
        <w:rPr>
          <w:rFonts w:ascii="Times New Roman" w:hAnsi="Times New Roman" w:cs="Times New Roman"/>
          <w:sz w:val="24"/>
          <w:szCs w:val="24"/>
        </w:rPr>
        <w:t xml:space="preserve"> menggunakan </w:t>
      </w:r>
      <w:proofErr w:type="spellStart"/>
      <w:r w:rsidR="00EB2B49">
        <w:rPr>
          <w:rFonts w:ascii="Times New Roman" w:hAnsi="Times New Roman" w:cs="Times New Roman"/>
          <w:i/>
          <w:iCs/>
          <w:sz w:val="24"/>
          <w:szCs w:val="24"/>
        </w:rPr>
        <w:t>embedding</w:t>
      </w:r>
      <w:proofErr w:type="spellEnd"/>
      <w:r w:rsidR="00EB2B49">
        <w:rPr>
          <w:rFonts w:ascii="Times New Roman" w:hAnsi="Times New Roman" w:cs="Times New Roman"/>
          <w:i/>
          <w:iCs/>
          <w:sz w:val="24"/>
          <w:szCs w:val="24"/>
        </w:rPr>
        <w:t xml:space="preserve"> </w:t>
      </w:r>
      <w:r w:rsidR="00EB2B49">
        <w:rPr>
          <w:rFonts w:ascii="Times New Roman" w:hAnsi="Times New Roman" w:cs="Times New Roman"/>
          <w:sz w:val="24"/>
          <w:szCs w:val="24"/>
        </w:rPr>
        <w:t xml:space="preserve">dari wav2vec2 </w:t>
      </w:r>
      <w:r w:rsidR="00EB2B49">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{"citationID":"ePbA0zUk","properties":{"formattedCitation":"[12]","plainCitation":"[12]","noteIndex":0},"citationItems":[{"id":85,"uris":["http://zotero.org/users/local/Hk47Hz5P/items/GUUTI632"],"itemData":{"id":85,"type":"article-journal","title":"Query-by-Example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EB2B49">
        <w:rPr>
          <w:rFonts w:ascii="Times New Roman" w:hAnsi="Times New Roman" w:cs="Times New Roman"/>
          <w:sz w:val="24"/>
          <w:szCs w:val="24"/>
        </w:rPr>
        <w:fldChar w:fldCharType="separate"/>
      </w:r>
      <w:r w:rsidR="009021CF" w:rsidRPr="009021CF">
        <w:rPr>
          <w:rFonts w:ascii="Times New Roman" w:hAnsi="Times New Roman" w:cs="Times New Roman"/>
          <w:sz w:val="24"/>
        </w:rPr>
        <w:t>[12]</w:t>
      </w:r>
      <w:r w:rsidR="00EB2B49">
        <w:rPr>
          <w:rFonts w:ascii="Times New Roman" w:hAnsi="Times New Roman" w:cs="Times New Roman"/>
          <w:sz w:val="24"/>
          <w:szCs w:val="24"/>
        </w:rPr>
        <w:fldChar w:fldCharType="end"/>
      </w:r>
    </w:p>
    <w:p w14:paraId="097711BF" w14:textId="6AA3E645" w:rsidR="00D86E0D" w:rsidRPr="00273D21" w:rsidRDefault="00D86E0D" w:rsidP="00D86E0D">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 xml:space="preserve">Penelitian wav2vec 2.0 </w:t>
      </w:r>
      <w:r w:rsidR="00C412B8" w:rsidRPr="00273D21">
        <w:rPr>
          <w:rFonts w:ascii="Times New Roman" w:hAnsi="Times New Roman" w:cs="Times New Roman"/>
          <w:sz w:val="24"/>
          <w:szCs w:val="24"/>
        </w:rPr>
        <w:fldChar w:fldCharType="begin"/>
      </w:r>
      <w:r w:rsidR="00813655" w:rsidRPr="00273D21">
        <w:rPr>
          <w:rFonts w:ascii="Times New Roman" w:hAnsi="Times New Roman" w:cs="Times New Roman"/>
          <w:sz w:val="24"/>
          <w:szCs w:val="24"/>
        </w:rPr>
        <w:instrText xml:space="preserve"> ADDIN ZOTERO_ITEM CSL_CITATION {"citationID":"vI1CTR9a","properties":{"formattedCitation":"[11]","plainCitation":"[11]","noteIndex":0},"citationItems":[{"id":15,"uris":["http://zotero.org/users/local/Hk47Hz5P/items/Y9Q4UL5A"],"itemData":{"id":15,"type":"article","abstract":"We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C412B8" w:rsidRPr="00273D21">
        <w:rPr>
          <w:rFonts w:ascii="Times New Roman" w:hAnsi="Times New Roman" w:cs="Times New Roman"/>
          <w:sz w:val="24"/>
          <w:szCs w:val="24"/>
        </w:rPr>
        <w:fldChar w:fldCharType="separate"/>
      </w:r>
      <w:r w:rsidR="00813655" w:rsidRPr="00273D21">
        <w:rPr>
          <w:rFonts w:ascii="Times New Roman" w:hAnsi="Times New Roman" w:cs="Times New Roman"/>
          <w:sz w:val="24"/>
        </w:rPr>
        <w:t>[11]</w:t>
      </w:r>
      <w:r w:rsidR="00C412B8"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menunjukkan bahwa representasi </w:t>
      </w:r>
      <w:r w:rsidRPr="00273D21">
        <w:rPr>
          <w:rFonts w:ascii="Times New Roman" w:hAnsi="Times New Roman" w:cs="Times New Roman"/>
          <w:i/>
          <w:iCs/>
          <w:sz w:val="24"/>
          <w:szCs w:val="24"/>
        </w:rPr>
        <w:t>self-supervised</w:t>
      </w:r>
      <w:r w:rsidRPr="00273D21">
        <w:rPr>
          <w:rFonts w:ascii="Times New Roman" w:hAnsi="Times New Roman" w:cs="Times New Roman"/>
          <w:sz w:val="24"/>
          <w:szCs w:val="24"/>
        </w:rPr>
        <w:t xml:space="preserve"> dari </w:t>
      </w:r>
      <w:r w:rsidRPr="00273D21">
        <w:rPr>
          <w:rFonts w:ascii="Times New Roman" w:hAnsi="Times New Roman" w:cs="Times New Roman"/>
          <w:i/>
          <w:iCs/>
          <w:sz w:val="24"/>
          <w:szCs w:val="24"/>
        </w:rPr>
        <w:t>raw</w:t>
      </w:r>
      <w:r w:rsidRPr="00273D21">
        <w:rPr>
          <w:rFonts w:ascii="Times New Roman" w:hAnsi="Times New Roman" w:cs="Times New Roman"/>
          <w:sz w:val="24"/>
          <w:szCs w:val="24"/>
        </w:rPr>
        <w:t xml:space="preserve"> audio dapat secara signifikan meningkatkan kinerja ASR</w:t>
      </w:r>
      <w:r w:rsidR="0011697B" w:rsidRPr="00273D21">
        <w:rPr>
          <w:rFonts w:ascii="Times New Roman" w:hAnsi="Times New Roman" w:cs="Times New Roman"/>
          <w:sz w:val="24"/>
          <w:szCs w:val="24"/>
        </w:rPr>
        <w:t xml:space="preserve"> (</w:t>
      </w:r>
      <w:r w:rsidR="0011697B" w:rsidRPr="00273D21">
        <w:rPr>
          <w:rFonts w:ascii="Times New Roman" w:hAnsi="Times New Roman" w:cs="Times New Roman"/>
          <w:i/>
          <w:iCs/>
          <w:sz w:val="24"/>
          <w:szCs w:val="24"/>
        </w:rPr>
        <w:t>automatic speec recognition</w:t>
      </w:r>
      <w:r w:rsidR="0011697B" w:rsidRPr="00273D21">
        <w:rPr>
          <w:rFonts w:ascii="Times New Roman" w:hAnsi="Times New Roman" w:cs="Times New Roman"/>
          <w:sz w:val="24"/>
          <w:szCs w:val="24"/>
        </w:rPr>
        <w:t>)</w:t>
      </w:r>
      <w:r w:rsidRPr="00273D21">
        <w:rPr>
          <w:rFonts w:ascii="Times New Roman" w:hAnsi="Times New Roman" w:cs="Times New Roman"/>
          <w:sz w:val="24"/>
          <w:szCs w:val="24"/>
        </w:rPr>
        <w:t xml:space="preserve">, bahkan dengan data berlabel terbatas, mencapai </w:t>
      </w:r>
      <w:proofErr w:type="spellStart"/>
      <w:r w:rsidRPr="00273D21">
        <w:rPr>
          <w:rFonts w:ascii="Times New Roman" w:hAnsi="Times New Roman" w:cs="Times New Roman"/>
          <w:i/>
          <w:iCs/>
          <w:sz w:val="24"/>
          <w:szCs w:val="24"/>
        </w:rPr>
        <w:t>state-of-the-art</w:t>
      </w:r>
      <w:proofErr w:type="spellEnd"/>
      <w:r w:rsidRPr="00273D21">
        <w:rPr>
          <w:rFonts w:ascii="Times New Roman" w:hAnsi="Times New Roman" w:cs="Times New Roman"/>
          <w:sz w:val="24"/>
          <w:szCs w:val="24"/>
        </w:rPr>
        <w:t xml:space="preserve"> di </w:t>
      </w:r>
      <w:proofErr w:type="spellStart"/>
      <w:r w:rsidRPr="00273D21">
        <w:rPr>
          <w:rFonts w:ascii="Times New Roman" w:hAnsi="Times New Roman" w:cs="Times New Roman"/>
          <w:sz w:val="24"/>
          <w:szCs w:val="24"/>
        </w:rPr>
        <w:t>LibriSpeech</w:t>
      </w:r>
      <w:proofErr w:type="spellEnd"/>
      <w:r w:rsidR="003019D1" w:rsidRPr="00273D21">
        <w:rPr>
          <w:rFonts w:ascii="Times New Roman" w:hAnsi="Times New Roman" w:cs="Times New Roman"/>
          <w:sz w:val="24"/>
          <w:szCs w:val="24"/>
        </w:rPr>
        <w:t xml:space="preserve"> </w:t>
      </w:r>
      <w:r w:rsidR="003019D1" w:rsidRPr="00273D21">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{"citationID":"lxpgAJVC","properties":{"formattedCitation":"[18]","plainCitation":"[18]","noteIndex":0},"citationItems":[{"id":63,"uris":["http://zotero.org/users/local/Hk47Hz5P/items/7U4NFS8P"],"itemData":{"id":63,"type":"paper-conference","container-title":"2015 IEEE International Conference on Acoustics, Speech and Signal Processing (ICASSP)","DOI":"10.1109/ICASSP.2015.7178964","event-place":"South Brisbane, Queensland, Australia","event-title":"ICASSP 2015 - 2015 IEEE International Conference on Acoustics, Speech and Signal Processing (ICASSP)","ISBN":"978-1-4673-6997-8","page":"5206-5210","publisher":"IEEE","publisher-place":"South Brisbane, Queensland, Australia","source":"DOI.org (Crossref)","title":"Librispeech: An ASR corpus based on public domain audio books","title-short":"Librispeech","URL":"http://ieeexplore.ieee.org/document/7178964/","author":[{"family":"Panayotov","given":"Vassil"},{"family":"Chen","given":"Guoguo"},{"family":"Povey","given":"Daniel"},{"family":"Khudanpur","given":"Sanjeev"}],"accessed":{"date-parts":[["2025",9,24]]},"issued":{"date-parts":[["2015",4]]}}}],"schema":"https://github.com/citation-style-language/schema/raw/master/csl-citation.json"} </w:instrText>
      </w:r>
      <w:r w:rsidR="003019D1" w:rsidRPr="00273D21">
        <w:rPr>
          <w:rFonts w:ascii="Times New Roman" w:hAnsi="Times New Roman" w:cs="Times New Roman"/>
          <w:sz w:val="24"/>
          <w:szCs w:val="24"/>
        </w:rPr>
        <w:fldChar w:fldCharType="separate"/>
      </w:r>
      <w:r w:rsidR="009021CF" w:rsidRPr="009021CF">
        <w:rPr>
          <w:rFonts w:ascii="Times New Roman" w:hAnsi="Times New Roman" w:cs="Times New Roman"/>
          <w:sz w:val="24"/>
        </w:rPr>
        <w:t>[18]</w:t>
      </w:r>
      <w:r w:rsidR="003019D1"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w:t>
      </w:r>
      <w:r w:rsidR="00CC1F8E" w:rsidRPr="00273D21">
        <w:rPr>
          <w:rFonts w:ascii="Times New Roman" w:hAnsi="Times New Roman" w:cs="Times New Roman"/>
          <w:sz w:val="24"/>
          <w:szCs w:val="24"/>
        </w:rPr>
        <w:t>Adapun penelitian lanjutannya berupa</w:t>
      </w:r>
      <w:r w:rsidRPr="00273D21">
        <w:rPr>
          <w:rFonts w:ascii="Times New Roman" w:hAnsi="Times New Roman" w:cs="Times New Roman"/>
          <w:sz w:val="24"/>
          <w:szCs w:val="24"/>
        </w:rPr>
        <w:t xml:space="preserve"> XLSR</w:t>
      </w:r>
      <w:r w:rsidR="00796094" w:rsidRPr="00273D21">
        <w:rPr>
          <w:rFonts w:ascii="Times New Roman" w:hAnsi="Times New Roman" w:cs="Times New Roman"/>
          <w:sz w:val="24"/>
          <w:szCs w:val="24"/>
        </w:rPr>
        <w:t xml:space="preserve"> </w:t>
      </w:r>
      <w:r w:rsidR="00CA49FD" w:rsidRPr="00273D21">
        <w:rPr>
          <w:rFonts w:ascii="Times New Roman" w:hAnsi="Times New Roman" w:cs="Times New Roman"/>
          <w:sz w:val="24"/>
          <w:szCs w:val="24"/>
        </w:rPr>
        <w:t>(</w:t>
      </w:r>
      <w:proofErr w:type="spellStart"/>
      <w:r w:rsidR="00CA49FD" w:rsidRPr="00273D21">
        <w:rPr>
          <w:rFonts w:ascii="Times New Roman" w:hAnsi="Times New Roman" w:cs="Times New Roman"/>
          <w:i/>
          <w:iCs/>
          <w:sz w:val="24"/>
          <w:szCs w:val="24"/>
        </w:rPr>
        <w:t>cross-lingual</w:t>
      </w:r>
      <w:proofErr w:type="spellEnd"/>
      <w:r w:rsidR="00CA49FD" w:rsidRPr="00273D21">
        <w:rPr>
          <w:rFonts w:ascii="Times New Roman" w:hAnsi="Times New Roman" w:cs="Times New Roman"/>
          <w:i/>
          <w:iCs/>
          <w:sz w:val="24"/>
          <w:szCs w:val="24"/>
        </w:rPr>
        <w:t xml:space="preserve"> </w:t>
      </w:r>
      <w:proofErr w:type="spellStart"/>
      <w:r w:rsidR="00CA49FD" w:rsidRPr="00273D21">
        <w:rPr>
          <w:rFonts w:ascii="Times New Roman" w:hAnsi="Times New Roman" w:cs="Times New Roman"/>
          <w:i/>
          <w:iCs/>
          <w:sz w:val="24"/>
          <w:szCs w:val="24"/>
        </w:rPr>
        <w:t>speech</w:t>
      </w:r>
      <w:proofErr w:type="spellEnd"/>
      <w:r w:rsidR="00CA49FD" w:rsidRPr="00273D21">
        <w:rPr>
          <w:rFonts w:ascii="Times New Roman" w:hAnsi="Times New Roman" w:cs="Times New Roman"/>
          <w:i/>
          <w:iCs/>
          <w:sz w:val="24"/>
          <w:szCs w:val="24"/>
        </w:rPr>
        <w:t xml:space="preserve"> </w:t>
      </w:r>
      <w:proofErr w:type="spellStart"/>
      <w:r w:rsidR="00CA49FD" w:rsidRPr="00273D21">
        <w:rPr>
          <w:rFonts w:ascii="Times New Roman" w:hAnsi="Times New Roman" w:cs="Times New Roman"/>
          <w:i/>
          <w:iCs/>
          <w:sz w:val="24"/>
          <w:szCs w:val="24"/>
        </w:rPr>
        <w:t>recognition</w:t>
      </w:r>
      <w:proofErr w:type="spellEnd"/>
      <w:r w:rsidR="00CA49FD" w:rsidRPr="00273D21">
        <w:rPr>
          <w:rFonts w:ascii="Times New Roman" w:hAnsi="Times New Roman" w:cs="Times New Roman"/>
          <w:sz w:val="24"/>
          <w:szCs w:val="24"/>
        </w:rPr>
        <w:t>)</w:t>
      </w:r>
      <w:r w:rsidR="00CA49FD" w:rsidRPr="00273D21">
        <w:rPr>
          <w:rFonts w:ascii="Times New Roman" w:hAnsi="Times New Roman" w:cs="Times New Roman"/>
          <w:i/>
          <w:iCs/>
          <w:sz w:val="24"/>
          <w:szCs w:val="24"/>
        </w:rPr>
        <w:t xml:space="preserve"> </w:t>
      </w:r>
      <w:r w:rsidR="00796094" w:rsidRPr="00273D21">
        <w:rPr>
          <w:rFonts w:ascii="Times New Roman" w:hAnsi="Times New Roman" w:cs="Times New Roman"/>
          <w:sz w:val="24"/>
          <w:szCs w:val="24"/>
        </w:rPr>
        <w:fldChar w:fldCharType="begin"/>
      </w:r>
      <w:r w:rsidR="00D044AC">
        <w:rPr>
          <w:rFonts w:ascii="Times New Roman" w:hAnsi="Times New Roman" w:cs="Times New Roman"/>
          <w:sz w:val="24"/>
          <w:szCs w:val="24"/>
        </w:rPr>
        <w:instrText xml:space="preserve"> ADDIN ZOTERO_ITEM CSL_CITATION {"citationID":"3mhwVHps","properties":{"formattedCitation":"[17]","plainCitation":"[17]","noteIndex":0},"citationItems":[{"id":36,"uris":["http://zotero.org/users/local/Hk47Hz5P/items/WHRFSX9Z"],"itemData":{"id":36,"type":"article","abstract":"This paper presents XLSR which learns cross-lingual speech representations by pretraining a single model from the raw waveform of speech in multiple languages. We build on wav2vec 2.0 which is trained by solving a contrastive task over masked latent speech representations and jointly learns a quantization of the latents shared across languages. The resulting model is fine-tuned on labeled data and experiments show that cross-lingual pretraining significantly outperforms monolingual pretraining. On the CommonVoice benchmark, XLSR shows a relative phoneme error rate reduction of 72% compared to the best known results. On BABEL, our approach improves word error rate by 16% relative compared to a comparable system. Our approach enables a single multilingual speech recognition model which is competitive to strong individual models. Analysis shows that the latent discrete speech representations are shared across languages with increased sharing for related languages. We hope to catalyze research in low-resource speech understanding by releasing XLSR-53, a large model pretrained in 53 languages.","DOI":"10.48550/arXiv.2006.13979","note":"arXiv:2006.13979 [cs]","number":"arXiv:2006.13979","publisher":"arXiv","source":"arXiv.org","title":"Unsupervised Cross-lingual Representation Learning for Speech Recognition","URL":"http://arxiv.org/abs/2006.13979","author":[{"family":"Conneau","given":"Alexis"},{"family":"Baevski","given":"Alexei"},{"family":"Collobert","given":"Ronan"},{"family":"Mohamed","given":"Abdelrahman"},{"family":"Auli","given":"Michael"}],"accessed":{"date-parts":[["2025",9,18]]},"issued":{"date-parts":[["2020",12,15]]}}}],"schema":"https://github.com/citation-style-language/schema/raw/master/csl-citation.json"} </w:instrText>
      </w:r>
      <w:r w:rsidR="00796094" w:rsidRPr="00273D21">
        <w:rPr>
          <w:rFonts w:ascii="Times New Roman" w:hAnsi="Times New Roman" w:cs="Times New Roman"/>
          <w:sz w:val="24"/>
          <w:szCs w:val="24"/>
        </w:rPr>
        <w:fldChar w:fldCharType="separate"/>
      </w:r>
      <w:r w:rsidR="00D044AC" w:rsidRPr="00D044AC">
        <w:rPr>
          <w:rFonts w:ascii="Times New Roman" w:hAnsi="Times New Roman" w:cs="Times New Roman"/>
          <w:sz w:val="24"/>
        </w:rPr>
        <w:t>[17]</w:t>
      </w:r>
      <w:r w:rsidR="00796094"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memperluas model ke 53 bahasa dan berhasil menurunkan </w:t>
      </w:r>
      <w:r w:rsidRPr="00273D21">
        <w:rPr>
          <w:rFonts w:ascii="Times New Roman" w:hAnsi="Times New Roman" w:cs="Times New Roman"/>
          <w:i/>
          <w:iCs/>
          <w:sz w:val="24"/>
          <w:szCs w:val="24"/>
        </w:rPr>
        <w:t>error rate</w:t>
      </w:r>
      <w:r w:rsidRPr="00273D21">
        <w:rPr>
          <w:rFonts w:ascii="Times New Roman" w:hAnsi="Times New Roman" w:cs="Times New Roman"/>
          <w:sz w:val="24"/>
          <w:szCs w:val="24"/>
        </w:rPr>
        <w:t xml:space="preserve"> pada benchmark lintas bahasa secara drastis, sehingga mendukung skenario </w:t>
      </w:r>
      <w:r w:rsidRPr="00273D21">
        <w:rPr>
          <w:rFonts w:ascii="Times New Roman" w:hAnsi="Times New Roman" w:cs="Times New Roman"/>
          <w:i/>
          <w:iCs/>
          <w:sz w:val="24"/>
          <w:szCs w:val="24"/>
        </w:rPr>
        <w:t>low-resource</w:t>
      </w:r>
      <w:r w:rsidRPr="00273D21">
        <w:rPr>
          <w:rFonts w:ascii="Times New Roman" w:hAnsi="Times New Roman" w:cs="Times New Roman"/>
          <w:sz w:val="24"/>
          <w:szCs w:val="24"/>
        </w:rPr>
        <w:t xml:space="preserve">. Data2vec </w:t>
      </w:r>
      <w:r w:rsidR="009603DC" w:rsidRPr="00273D21">
        <w:rPr>
          <w:rFonts w:ascii="Times New Roman" w:hAnsi="Times New Roman" w:cs="Times New Roman"/>
          <w:sz w:val="24"/>
          <w:szCs w:val="24"/>
        </w:rPr>
        <w:fldChar w:fldCharType="begin"/>
      </w:r>
      <w:r w:rsidR="00813655" w:rsidRPr="00273D21">
        <w:rPr>
          <w:rFonts w:ascii="Times New Roman" w:hAnsi="Times New Roman" w:cs="Times New Roman"/>
          <w:sz w:val="24"/>
          <w:szCs w:val="24"/>
        </w:rPr>
        <w:instrText xml:space="preserve"> ADDIN ZOTERO_ITEM CSL_CITATION {"citationID":"fjMQBbB6","properties":{"formattedCitation":"[8]","plainCitation":"[8]","noteIndex":0},"citationItems":[{"id":18,"uris":["http://zotero.org/users/local/Hk47Hz5P/items/FEI2SZZV"],"itemData":{"id":18,"type":"article","abstract":"While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603DC" w:rsidRPr="00273D21">
        <w:rPr>
          <w:rFonts w:ascii="Times New Roman" w:hAnsi="Times New Roman" w:cs="Times New Roman"/>
          <w:sz w:val="24"/>
          <w:szCs w:val="24"/>
        </w:rPr>
        <w:fldChar w:fldCharType="separate"/>
      </w:r>
      <w:r w:rsidR="00813655" w:rsidRPr="00273D21">
        <w:rPr>
          <w:rFonts w:ascii="Times New Roman" w:hAnsi="Times New Roman" w:cs="Times New Roman"/>
          <w:sz w:val="24"/>
        </w:rPr>
        <w:t>[8]</w:t>
      </w:r>
      <w:r w:rsidR="009603DC"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memperkenalkan paradigma baru berbasis </w:t>
      </w:r>
      <w:r w:rsidRPr="00273D21">
        <w:rPr>
          <w:rFonts w:ascii="Times New Roman" w:hAnsi="Times New Roman" w:cs="Times New Roman"/>
          <w:i/>
          <w:iCs/>
          <w:sz w:val="24"/>
          <w:szCs w:val="24"/>
        </w:rPr>
        <w:t>self-distillation</w:t>
      </w:r>
      <w:r w:rsidRPr="00273D21">
        <w:rPr>
          <w:rFonts w:ascii="Times New Roman" w:hAnsi="Times New Roman" w:cs="Times New Roman"/>
          <w:sz w:val="24"/>
          <w:szCs w:val="24"/>
        </w:rPr>
        <w:t xml:space="preserve">, yang mampu menggeneralisasi ke berbagai modalitas, dan terbukti </w:t>
      </w:r>
      <w:r w:rsidR="00CC1F8E" w:rsidRPr="00273D21">
        <w:rPr>
          <w:rFonts w:ascii="Times New Roman" w:hAnsi="Times New Roman" w:cs="Times New Roman"/>
          <w:sz w:val="24"/>
          <w:szCs w:val="24"/>
        </w:rPr>
        <w:t xml:space="preserve">model tersebut </w:t>
      </w:r>
      <w:r w:rsidRPr="00273D21">
        <w:rPr>
          <w:rFonts w:ascii="Times New Roman" w:hAnsi="Times New Roman" w:cs="Times New Roman"/>
          <w:sz w:val="24"/>
          <w:szCs w:val="24"/>
        </w:rPr>
        <w:t xml:space="preserve">kompetitif di </w:t>
      </w:r>
      <w:r w:rsidR="00CC1F8E" w:rsidRPr="00273D21">
        <w:rPr>
          <w:rFonts w:ascii="Times New Roman" w:hAnsi="Times New Roman" w:cs="Times New Roman"/>
          <w:sz w:val="24"/>
          <w:szCs w:val="24"/>
        </w:rPr>
        <w:t xml:space="preserve">bergai </w:t>
      </w:r>
      <w:r w:rsidRPr="00273D21">
        <w:rPr>
          <w:rFonts w:ascii="Times New Roman" w:hAnsi="Times New Roman" w:cs="Times New Roman"/>
          <w:sz w:val="24"/>
          <w:szCs w:val="24"/>
        </w:rPr>
        <w:t xml:space="preserve">tugas </w:t>
      </w:r>
      <w:r w:rsidR="00CC1F8E" w:rsidRPr="00273D21">
        <w:rPr>
          <w:rFonts w:ascii="Times New Roman" w:hAnsi="Times New Roman" w:cs="Times New Roman"/>
          <w:sz w:val="24"/>
          <w:szCs w:val="24"/>
        </w:rPr>
        <w:t xml:space="preserve">dengan data </w:t>
      </w:r>
      <w:r w:rsidR="00B97673" w:rsidRPr="00273D21">
        <w:rPr>
          <w:rFonts w:ascii="Times New Roman" w:hAnsi="Times New Roman" w:cs="Times New Roman"/>
          <w:sz w:val="24"/>
          <w:szCs w:val="24"/>
        </w:rPr>
        <w:t>suara</w:t>
      </w:r>
      <w:r w:rsidRPr="00273D21">
        <w:rPr>
          <w:rFonts w:ascii="Times New Roman" w:hAnsi="Times New Roman" w:cs="Times New Roman"/>
          <w:sz w:val="24"/>
          <w:szCs w:val="24"/>
        </w:rPr>
        <w:t xml:space="preserve">, </w:t>
      </w:r>
      <w:r w:rsidR="00B97673" w:rsidRPr="00273D21">
        <w:rPr>
          <w:rFonts w:ascii="Times New Roman" w:hAnsi="Times New Roman" w:cs="Times New Roman"/>
          <w:sz w:val="24"/>
          <w:szCs w:val="24"/>
        </w:rPr>
        <w:t xml:space="preserve">citra </w:t>
      </w:r>
      <w:r w:rsidRPr="00273D21">
        <w:rPr>
          <w:rFonts w:ascii="Times New Roman" w:hAnsi="Times New Roman" w:cs="Times New Roman"/>
          <w:sz w:val="24"/>
          <w:szCs w:val="24"/>
        </w:rPr>
        <w:t xml:space="preserve">dan NLP. Penelitian lain seperti AV-data2vec maupun AV2vec mengembangkan representasi multimodal audio-visual, memperlihatkan keunggulan pada </w:t>
      </w:r>
      <w:r w:rsidRPr="00273D21">
        <w:rPr>
          <w:rFonts w:ascii="Times New Roman" w:hAnsi="Times New Roman" w:cs="Times New Roman"/>
          <w:i/>
          <w:iCs/>
          <w:sz w:val="24"/>
          <w:szCs w:val="24"/>
        </w:rPr>
        <w:t>downstream tasks</w:t>
      </w:r>
      <w:r w:rsidRPr="00273D21">
        <w:rPr>
          <w:rFonts w:ascii="Times New Roman" w:hAnsi="Times New Roman" w:cs="Times New Roman"/>
          <w:sz w:val="24"/>
          <w:szCs w:val="24"/>
        </w:rPr>
        <w:t xml:space="preserve"> yang membutuhkan integrasi suara dan citra.</w:t>
      </w:r>
    </w:p>
    <w:p w14:paraId="37F07D3E" w14:textId="11160846" w:rsidR="00D86E0D" w:rsidRPr="00273D21" w:rsidRDefault="002F0CE7" w:rsidP="00D86E0D">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 xml:space="preserve">Selain itu, </w:t>
      </w:r>
      <w:r w:rsidR="00F943E8" w:rsidRPr="00273D21">
        <w:rPr>
          <w:rFonts w:ascii="Times New Roman" w:hAnsi="Times New Roman" w:cs="Times New Roman"/>
          <w:sz w:val="24"/>
          <w:szCs w:val="24"/>
        </w:rPr>
        <w:t xml:space="preserve">terdapat pula </w:t>
      </w:r>
      <w:r w:rsidRPr="00273D21">
        <w:rPr>
          <w:rFonts w:ascii="Times New Roman" w:hAnsi="Times New Roman" w:cs="Times New Roman"/>
          <w:sz w:val="24"/>
          <w:szCs w:val="24"/>
        </w:rPr>
        <w:t xml:space="preserve">penelitian </w:t>
      </w:r>
      <w:r w:rsidR="00F943E8" w:rsidRPr="00273D21">
        <w:rPr>
          <w:rFonts w:ascii="Times New Roman" w:hAnsi="Times New Roman" w:cs="Times New Roman"/>
          <w:sz w:val="24"/>
          <w:szCs w:val="24"/>
        </w:rPr>
        <w:t>mengenai</w:t>
      </w:r>
      <w:r w:rsidRPr="00273D21">
        <w:rPr>
          <w:rFonts w:ascii="Times New Roman" w:hAnsi="Times New Roman" w:cs="Times New Roman"/>
          <w:sz w:val="24"/>
          <w:szCs w:val="24"/>
        </w:rPr>
        <w:t xml:space="preserve"> </w:t>
      </w:r>
      <w:r w:rsidR="00F943E8" w:rsidRPr="00273D21">
        <w:rPr>
          <w:rFonts w:ascii="Times New Roman" w:hAnsi="Times New Roman" w:cs="Times New Roman"/>
          <w:i/>
          <w:iCs/>
          <w:sz w:val="24"/>
          <w:szCs w:val="24"/>
        </w:rPr>
        <w:t xml:space="preserve">fine-tuning </w:t>
      </w:r>
      <w:r w:rsidRPr="00273D21">
        <w:rPr>
          <w:rFonts w:ascii="Times New Roman" w:hAnsi="Times New Roman" w:cs="Times New Roman"/>
          <w:sz w:val="24"/>
          <w:szCs w:val="24"/>
        </w:rPr>
        <w:t xml:space="preserve">Wav2Vec2 untuk pengenalan pembicara [17] menunjukkan bahwa model ini mampu mengenali identitas suara dengan baik dan konsisten. Dalam konteks bahasa Arab, studi lain mengenai pengenalan emosi dari suara dengan Wav2Vec2 </w:t>
      </w:r>
      <w:r w:rsidR="00D354E9" w:rsidRPr="00273D21">
        <w:rPr>
          <w:rFonts w:ascii="Times New Roman" w:hAnsi="Times New Roman" w:cs="Times New Roman"/>
          <w:sz w:val="24"/>
          <w:szCs w:val="24"/>
        </w:rPr>
        <w:fldChar w:fldCharType="begin"/>
      </w:r>
      <w:r w:rsidR="00813655" w:rsidRPr="00273D21">
        <w:rPr>
          <w:rFonts w:ascii="Times New Roman" w:hAnsi="Times New Roman" w:cs="Times New Roman"/>
          <w:sz w:val="24"/>
          <w:szCs w:val="24"/>
        </w:rPr>
        <w:instrText xml:space="preserve"> ADDIN ZOTERO_ITEM CSL_CITATION {"citationID":"fceII3sb","properties":{"formattedCitation":"[9]","plainCitation":"[9]","noteIndex":0},"citationItems":[{"id":22,"uris":["http://zotero.org/users/local/Hk47Hz5P/items/V29AH9LR"],"itemData":{"id":22,"type":"article","abstract":"Recently,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D354E9" w:rsidRPr="00273D21">
        <w:rPr>
          <w:rFonts w:ascii="Times New Roman" w:hAnsi="Times New Roman" w:cs="Times New Roman"/>
          <w:sz w:val="24"/>
          <w:szCs w:val="24"/>
        </w:rPr>
        <w:fldChar w:fldCharType="separate"/>
      </w:r>
      <w:r w:rsidR="00813655" w:rsidRPr="00273D21">
        <w:rPr>
          <w:rFonts w:ascii="Times New Roman" w:hAnsi="Times New Roman" w:cs="Times New Roman"/>
          <w:sz w:val="24"/>
        </w:rPr>
        <w:t>[9]</w:t>
      </w:r>
      <w:r w:rsidR="00D354E9"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berhasil mencapai akurasi tinggi hingga 89% meskipun menggunakan </w:t>
      </w:r>
      <w:r w:rsidRPr="00273D21">
        <w:rPr>
          <w:rFonts w:ascii="Times New Roman" w:hAnsi="Times New Roman" w:cs="Times New Roman"/>
          <w:i/>
          <w:iCs/>
          <w:sz w:val="24"/>
          <w:szCs w:val="24"/>
        </w:rPr>
        <w:t>dataset</w:t>
      </w:r>
      <w:r w:rsidRPr="00273D21">
        <w:rPr>
          <w:rFonts w:ascii="Times New Roman" w:hAnsi="Times New Roman" w:cs="Times New Roman"/>
          <w:sz w:val="24"/>
          <w:szCs w:val="24"/>
        </w:rPr>
        <w:t xml:space="preserve"> yang relatif kecil. </w:t>
      </w:r>
    </w:p>
    <w:p w14:paraId="5CE6103B" w14:textId="3A58E088" w:rsidR="004778A2" w:rsidRPr="00273D21" w:rsidRDefault="004778A2" w:rsidP="004778A2">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 xml:space="preserve">Berdasarkan kajian terhadap penelitian-penelitian sebelumnya, terlihat bahwa kebanyakan studi mengenai Wav2Vec2 maupun Data2Vec berfokus pada </w:t>
      </w:r>
      <w:r w:rsidR="00FD3E57" w:rsidRPr="00273D21">
        <w:rPr>
          <w:rFonts w:ascii="Times New Roman" w:hAnsi="Times New Roman" w:cs="Times New Roman"/>
          <w:i/>
          <w:iCs/>
          <w:sz w:val="24"/>
          <w:szCs w:val="24"/>
        </w:rPr>
        <w:t>automatic speech recognition</w:t>
      </w:r>
      <w:r w:rsidR="00FD3E57" w:rsidRPr="00273D21">
        <w:rPr>
          <w:rFonts w:ascii="Times New Roman" w:hAnsi="Times New Roman" w:cs="Times New Roman"/>
          <w:sz w:val="24"/>
          <w:szCs w:val="24"/>
        </w:rPr>
        <w:t xml:space="preserve"> </w:t>
      </w:r>
      <w:r w:rsidRPr="00273D21">
        <w:rPr>
          <w:rFonts w:ascii="Times New Roman" w:hAnsi="Times New Roman" w:cs="Times New Roman"/>
          <w:sz w:val="24"/>
          <w:szCs w:val="24"/>
        </w:rPr>
        <w:t xml:space="preserve">(ASR), </w:t>
      </w:r>
      <w:r w:rsidRPr="00273D21">
        <w:rPr>
          <w:rFonts w:ascii="Times New Roman" w:hAnsi="Times New Roman" w:cs="Times New Roman"/>
          <w:i/>
          <w:iCs/>
          <w:sz w:val="24"/>
          <w:szCs w:val="24"/>
        </w:rPr>
        <w:t>cross-lingual representation</w:t>
      </w:r>
      <w:r w:rsidRPr="00273D21">
        <w:rPr>
          <w:rFonts w:ascii="Times New Roman" w:hAnsi="Times New Roman" w:cs="Times New Roman"/>
          <w:sz w:val="24"/>
          <w:szCs w:val="24"/>
        </w:rPr>
        <w:t xml:space="preserve">, </w:t>
      </w:r>
      <w:r w:rsidRPr="00273D21">
        <w:rPr>
          <w:rFonts w:ascii="Times New Roman" w:hAnsi="Times New Roman" w:cs="Times New Roman"/>
          <w:i/>
          <w:iCs/>
          <w:sz w:val="24"/>
          <w:szCs w:val="24"/>
        </w:rPr>
        <w:t>speaker recognition</w:t>
      </w:r>
      <w:r w:rsidRPr="00273D21">
        <w:rPr>
          <w:rFonts w:ascii="Times New Roman" w:hAnsi="Times New Roman" w:cs="Times New Roman"/>
          <w:sz w:val="24"/>
          <w:szCs w:val="24"/>
        </w:rPr>
        <w:t xml:space="preserve">, maupun </w:t>
      </w:r>
      <w:r w:rsidRPr="00273D21">
        <w:rPr>
          <w:rFonts w:ascii="Times New Roman" w:hAnsi="Times New Roman" w:cs="Times New Roman"/>
          <w:sz w:val="24"/>
          <w:szCs w:val="24"/>
        </w:rPr>
        <w:lastRenderedPageBreak/>
        <w:t>pengembangan multimodal audio-visual. Pendekatan tersebut memang menunjukkan kemajuan signifikan dalam menurunkan Word Error Rate (WER), meningkatkan akurasi pengenalan suara, dan memperluas cakupan ke berbagai bahasa serta modalitas.</w:t>
      </w:r>
    </w:p>
    <w:p w14:paraId="01098027" w14:textId="0ADF305D" w:rsidR="004778A2" w:rsidRPr="00273D21" w:rsidRDefault="004778A2" w:rsidP="004778A2">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 xml:space="preserve">Penelitian ini menghadirkan perbedaan penting dengan menempatkan kedua model tersebut dalam konteks retrieval audio ayat Al-Qur’an. </w:t>
      </w:r>
      <w:proofErr w:type="spellStart"/>
      <w:r w:rsidR="00866D1B" w:rsidRPr="00273D21">
        <w:rPr>
          <w:rFonts w:ascii="Times New Roman" w:hAnsi="Times New Roman" w:cs="Times New Roman"/>
          <w:sz w:val="24"/>
          <w:szCs w:val="24"/>
        </w:rPr>
        <w:t>retrieval</w:t>
      </w:r>
      <w:proofErr w:type="spellEnd"/>
      <w:r w:rsidR="00866D1B" w:rsidRPr="00273D21">
        <w:rPr>
          <w:rFonts w:ascii="Times New Roman" w:hAnsi="Times New Roman" w:cs="Times New Roman"/>
          <w:sz w:val="24"/>
          <w:szCs w:val="24"/>
        </w:rPr>
        <w:t xml:space="preserve"> audio ayat Al-</w:t>
      </w:r>
      <w:proofErr w:type="spellStart"/>
      <w:r w:rsidR="00866D1B" w:rsidRPr="00273D21">
        <w:rPr>
          <w:rFonts w:ascii="Times New Roman" w:hAnsi="Times New Roman" w:cs="Times New Roman"/>
          <w:sz w:val="24"/>
          <w:szCs w:val="24"/>
        </w:rPr>
        <w:t>Qur’an</w:t>
      </w:r>
      <w:proofErr w:type="spellEnd"/>
      <w:r w:rsidR="00866D1B" w:rsidRPr="00273D21">
        <w:rPr>
          <w:rFonts w:ascii="Times New Roman" w:hAnsi="Times New Roman" w:cs="Times New Roman"/>
          <w:sz w:val="24"/>
          <w:szCs w:val="24"/>
        </w:rPr>
        <w:t xml:space="preserve">. Kajian literatur menunjukkan bahwa perbandingan langsung antara Wav2Vec2 dan Data2Vec, khususnya untuk evaluasi kualitas </w:t>
      </w:r>
      <w:proofErr w:type="spellStart"/>
      <w:r w:rsidR="00866D1B" w:rsidRPr="00273D21">
        <w:rPr>
          <w:rFonts w:ascii="Times New Roman" w:hAnsi="Times New Roman" w:cs="Times New Roman"/>
          <w:i/>
          <w:iCs/>
          <w:sz w:val="24"/>
          <w:szCs w:val="24"/>
        </w:rPr>
        <w:t>embedding</w:t>
      </w:r>
      <w:proofErr w:type="spellEnd"/>
      <w:r w:rsidR="00866D1B" w:rsidRPr="00273D21">
        <w:rPr>
          <w:rFonts w:ascii="Times New Roman" w:hAnsi="Times New Roman" w:cs="Times New Roman"/>
          <w:sz w:val="24"/>
          <w:szCs w:val="24"/>
        </w:rPr>
        <w:t xml:space="preserve"> dalam tugas </w:t>
      </w:r>
      <w:proofErr w:type="spellStart"/>
      <w:r w:rsidR="00866D1B" w:rsidRPr="00273D21">
        <w:rPr>
          <w:rFonts w:ascii="Times New Roman" w:hAnsi="Times New Roman" w:cs="Times New Roman"/>
          <w:i/>
          <w:iCs/>
          <w:sz w:val="24"/>
          <w:szCs w:val="24"/>
        </w:rPr>
        <w:t>similarity</w:t>
      </w:r>
      <w:proofErr w:type="spellEnd"/>
      <w:r w:rsidR="00866D1B" w:rsidRPr="00273D21">
        <w:rPr>
          <w:rFonts w:ascii="Times New Roman" w:hAnsi="Times New Roman" w:cs="Times New Roman"/>
          <w:i/>
          <w:iCs/>
          <w:sz w:val="24"/>
          <w:szCs w:val="24"/>
        </w:rPr>
        <w:t xml:space="preserve"> </w:t>
      </w:r>
      <w:proofErr w:type="spellStart"/>
      <w:r w:rsidR="00866D1B" w:rsidRPr="00273D21">
        <w:rPr>
          <w:rFonts w:ascii="Times New Roman" w:hAnsi="Times New Roman" w:cs="Times New Roman"/>
          <w:i/>
          <w:iCs/>
          <w:sz w:val="24"/>
          <w:szCs w:val="24"/>
        </w:rPr>
        <w:t>search</w:t>
      </w:r>
      <w:proofErr w:type="spellEnd"/>
      <w:r w:rsidR="00866D1B" w:rsidRPr="00273D21">
        <w:rPr>
          <w:rFonts w:ascii="Times New Roman" w:hAnsi="Times New Roman" w:cs="Times New Roman"/>
          <w:sz w:val="24"/>
          <w:szCs w:val="24"/>
        </w:rPr>
        <w:t xml:space="preserve"> atau </w:t>
      </w:r>
      <w:r w:rsidR="00866D1B" w:rsidRPr="00273D21">
        <w:rPr>
          <w:rFonts w:ascii="Times New Roman" w:hAnsi="Times New Roman" w:cs="Times New Roman"/>
          <w:i/>
          <w:iCs/>
          <w:sz w:val="24"/>
          <w:szCs w:val="24"/>
        </w:rPr>
        <w:t xml:space="preserve">audio </w:t>
      </w:r>
      <w:proofErr w:type="spellStart"/>
      <w:r w:rsidR="00866D1B" w:rsidRPr="00273D21">
        <w:rPr>
          <w:rFonts w:ascii="Times New Roman" w:hAnsi="Times New Roman" w:cs="Times New Roman"/>
          <w:i/>
          <w:iCs/>
          <w:sz w:val="24"/>
          <w:szCs w:val="24"/>
        </w:rPr>
        <w:t>retrieval</w:t>
      </w:r>
      <w:proofErr w:type="spellEnd"/>
      <w:r w:rsidR="00866D1B" w:rsidRPr="00273D21">
        <w:rPr>
          <w:rFonts w:ascii="Times New Roman" w:hAnsi="Times New Roman" w:cs="Times New Roman"/>
          <w:sz w:val="24"/>
          <w:szCs w:val="24"/>
        </w:rPr>
        <w:t>, masih sangat jarang atau belum pernah dilakukan, terutama di domain spesifik ini</w:t>
      </w:r>
      <w:r w:rsidR="00866D1B" w:rsidRPr="00273D21">
        <w:rPr>
          <w:rFonts w:ascii="Times New Roman" w:hAnsi="Times New Roman" w:cs="Times New Roman"/>
          <w:b/>
          <w:bCs/>
          <w:sz w:val="24"/>
          <w:szCs w:val="24"/>
        </w:rPr>
        <w:t xml:space="preserve">. </w:t>
      </w:r>
      <w:r w:rsidRPr="00273D21">
        <w:rPr>
          <w:rFonts w:ascii="Times New Roman" w:hAnsi="Times New Roman" w:cs="Times New Roman"/>
          <w:sz w:val="24"/>
          <w:szCs w:val="24"/>
        </w:rPr>
        <w:t>Alih-alih menitikberatkan pada performa transkripsi, penelitian ini mengevaluasi kemampuan</w:t>
      </w:r>
      <w:r w:rsidRPr="00273D21">
        <w:rPr>
          <w:rFonts w:ascii="Times New Roman" w:hAnsi="Times New Roman" w:cs="Times New Roman"/>
          <w:i/>
          <w:iCs/>
          <w:sz w:val="24"/>
          <w:szCs w:val="24"/>
        </w:rPr>
        <w:t xml:space="preserve"> </w:t>
      </w:r>
      <w:r w:rsidRPr="00273D21">
        <w:rPr>
          <w:rFonts w:ascii="Times New Roman" w:hAnsi="Times New Roman" w:cs="Times New Roman"/>
          <w:sz w:val="24"/>
          <w:szCs w:val="24"/>
        </w:rPr>
        <w:t xml:space="preserve">Wav2Vec2 dan Data2Vec untuk mencocokkan cuplikan bacaan dengan ayat terkait. Dengan menggunakan pendekatan komparatif berbasis kesamaan </w:t>
      </w:r>
      <w:r w:rsidRPr="00273D21">
        <w:rPr>
          <w:rFonts w:ascii="Times New Roman" w:hAnsi="Times New Roman" w:cs="Times New Roman"/>
          <w:i/>
          <w:iCs/>
          <w:sz w:val="24"/>
          <w:szCs w:val="24"/>
        </w:rPr>
        <w:t>embedding</w:t>
      </w:r>
      <w:r w:rsidRPr="00273D21">
        <w:rPr>
          <w:rFonts w:ascii="Times New Roman" w:hAnsi="Times New Roman" w:cs="Times New Roman"/>
          <w:sz w:val="24"/>
          <w:szCs w:val="24"/>
        </w:rPr>
        <w:t>, penelitian ini menawarkan kontribusi baru yang belum banyak dieksplorasi sebelumnya.</w:t>
      </w:r>
    </w:p>
    <w:p w14:paraId="6DDE7665" w14:textId="77777777" w:rsidR="002A65E0" w:rsidRPr="00273D21" w:rsidRDefault="002A65E0" w:rsidP="004778A2">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 xml:space="preserve">Keunggulan penelitian ini terletak pada fokus khusus pada domain bacaan Al-Qur’an yang memiliki karakteristik unik, baik dari sisi fonetik maupun aturan tajwid yang membedakannya dari wacana lisan pada umumnya. Selain itu, penelitian ini mengusulkan penerapan </w:t>
      </w:r>
      <w:r w:rsidRPr="00273D21">
        <w:rPr>
          <w:rFonts w:ascii="Times New Roman" w:hAnsi="Times New Roman" w:cs="Times New Roman"/>
          <w:i/>
          <w:iCs/>
          <w:sz w:val="24"/>
          <w:szCs w:val="24"/>
        </w:rPr>
        <w:t>retrieval</w:t>
      </w:r>
      <w:r w:rsidRPr="00273D21">
        <w:rPr>
          <w:rFonts w:ascii="Times New Roman" w:hAnsi="Times New Roman" w:cs="Times New Roman"/>
          <w:sz w:val="24"/>
          <w:szCs w:val="24"/>
        </w:rPr>
        <w:t xml:space="preserve"> audio sebagai sarana praktis yang dapat mendukung kegiatan hafalan dan pembelajaran Al-Qur’an, sehingga nilai manfaatnya tidak hanya terbatas pada aspek teknis, tetapi juga pada aspek pendidikan. Keunggulan lain terletak pada pendekatan evaluasi yang digunakan, yakni dengan membandingkan dua model </w:t>
      </w:r>
      <w:r w:rsidRPr="00273D21">
        <w:rPr>
          <w:rFonts w:ascii="Times New Roman" w:hAnsi="Times New Roman" w:cs="Times New Roman"/>
          <w:i/>
          <w:iCs/>
          <w:sz w:val="24"/>
          <w:szCs w:val="24"/>
        </w:rPr>
        <w:t>self-supervised</w:t>
      </w:r>
      <w:r w:rsidRPr="00273D21">
        <w:rPr>
          <w:rFonts w:ascii="Times New Roman" w:hAnsi="Times New Roman" w:cs="Times New Roman"/>
          <w:sz w:val="24"/>
          <w:szCs w:val="24"/>
        </w:rPr>
        <w:t xml:space="preserve"> modern melalui metrik berbasis kemiripan </w:t>
      </w:r>
      <w:r w:rsidRPr="00273D21">
        <w:rPr>
          <w:rFonts w:ascii="Times New Roman" w:hAnsi="Times New Roman" w:cs="Times New Roman"/>
          <w:i/>
          <w:iCs/>
          <w:sz w:val="24"/>
          <w:szCs w:val="24"/>
        </w:rPr>
        <w:t>embedding</w:t>
      </w:r>
      <w:r w:rsidRPr="00273D21">
        <w:rPr>
          <w:rFonts w:ascii="Times New Roman" w:hAnsi="Times New Roman" w:cs="Times New Roman"/>
          <w:sz w:val="24"/>
          <w:szCs w:val="24"/>
        </w:rPr>
        <w:t>, sehingga performa sistem lebih terukur dalam konteks pencarian bacaan yang mirip dengan input audio, bukan sekadar akurasi transkripsi teks.</w:t>
      </w:r>
    </w:p>
    <w:p w14:paraId="1BC36890" w14:textId="07A8B2C2" w:rsidR="004778A2" w:rsidRPr="00273D21" w:rsidRDefault="004778A2" w:rsidP="004778A2">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Dengan demikian, penelitian ini diharapkan dapat memperkaya pemahaman mengenai pemanfaatan model representasi audio mutakhir untuk mendukung sistem pembelajaran Al-Qur’an yang lebih adaptif dan aplikatif.</w:t>
      </w:r>
    </w:p>
    <w:p w14:paraId="2E0F1A1D" w14:textId="77777777" w:rsidR="004778A2" w:rsidRDefault="004778A2" w:rsidP="00D86E0D">
      <w:pPr>
        <w:spacing w:line="360" w:lineRule="auto"/>
        <w:ind w:left="720" w:firstLine="720"/>
        <w:rPr>
          <w:sz w:val="24"/>
          <w:szCs w:val="24"/>
        </w:rPr>
      </w:pPr>
    </w:p>
    <w:p w14:paraId="44F2F01C" w14:textId="77777777" w:rsidR="00EB7CEF" w:rsidRDefault="00EB7CEF" w:rsidP="00D86E0D">
      <w:pPr>
        <w:spacing w:line="360" w:lineRule="auto"/>
        <w:ind w:left="720" w:firstLine="720"/>
        <w:rPr>
          <w:sz w:val="24"/>
          <w:szCs w:val="24"/>
        </w:rPr>
      </w:pPr>
    </w:p>
    <w:p w14:paraId="07849ECA" w14:textId="77777777" w:rsidR="00EB7CEF" w:rsidRPr="00D86E0D" w:rsidRDefault="00EB7CEF" w:rsidP="00D86E0D">
      <w:pPr>
        <w:spacing w:line="360" w:lineRule="auto"/>
        <w:ind w:left="720" w:firstLine="720"/>
        <w:rPr>
          <w:sz w:val="24"/>
          <w:szCs w:val="24"/>
        </w:rPr>
      </w:pPr>
    </w:p>
    <w:p w14:paraId="107EEA64" w14:textId="29C1F996" w:rsidR="007D4C55" w:rsidRDefault="00656492" w:rsidP="00305E77">
      <w:pPr>
        <w:spacing w:line="360" w:lineRule="auto"/>
        <w:ind w:left="720" w:firstLine="720"/>
        <w:rPr>
          <w:rFonts w:ascii="Times New Roman" w:hAnsi="Times New Roman" w:cs="Times New Roman"/>
          <w:sz w:val="24"/>
          <w:szCs w:val="24"/>
        </w:rPr>
      </w:pPr>
      <w:r w:rsidRPr="007D4C55">
        <w:rPr>
          <w:rFonts w:ascii="Times New Roman" w:hAnsi="Times New Roman" w:cs="Times New Roman"/>
          <w:sz w:val="24"/>
          <w:szCs w:val="24"/>
        </w:rPr>
        <w:lastRenderedPageBreak/>
        <w:t xml:space="preserve">Kerangka pemikiran dalam penelitian tugas akhir ini akan dipaparkan pada </w:t>
      </w:r>
      <w:r w:rsidR="00724C0A">
        <w:rPr>
          <w:rFonts w:ascii="Times New Roman" w:hAnsi="Times New Roman" w:cs="Times New Roman"/>
          <w:sz w:val="24"/>
          <w:szCs w:val="24"/>
        </w:rPr>
        <w:t>Gambar</w:t>
      </w:r>
      <w:r w:rsidR="007D4C55" w:rsidRPr="007D4C55">
        <w:rPr>
          <w:rFonts w:ascii="Times New Roman" w:hAnsi="Times New Roman" w:cs="Times New Roman"/>
          <w:sz w:val="24"/>
          <w:szCs w:val="24"/>
        </w:rPr>
        <w:t xml:space="preserve"> 2 sebagai ber</w:t>
      </w:r>
      <w:r w:rsidR="007D4C55" w:rsidRPr="00E3057D">
        <w:rPr>
          <w:rFonts w:ascii="Times New Roman" w:hAnsi="Times New Roman" w:cs="Times New Roman"/>
          <w:sz w:val="24"/>
          <w:szCs w:val="24"/>
        </w:rPr>
        <w:t xml:space="preserve">ikut: </w:t>
      </w:r>
    </w:p>
    <w:p w14:paraId="5F2B3387" w14:textId="77777777" w:rsidR="00110E52" w:rsidRDefault="00724C0A" w:rsidP="00110E52">
      <w:pPr>
        <w:keepNext/>
        <w:spacing w:line="360" w:lineRule="auto"/>
        <w:jc w:val="center"/>
      </w:pPr>
      <w:r w:rsidRPr="00724C0A">
        <w:rPr>
          <w:rFonts w:ascii="Times New Roman" w:hAnsi="Times New Roman" w:cs="Times New Roman"/>
          <w:sz w:val="24"/>
          <w:szCs w:val="24"/>
        </w:rPr>
        <w:drawing>
          <wp:inline distT="0" distB="0" distL="0" distR="0" wp14:anchorId="7D6F3578" wp14:editId="2E634916">
            <wp:extent cx="5201376" cy="7497221"/>
            <wp:effectExtent l="0" t="0" r="0" b="8890"/>
            <wp:docPr id="109408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083662" name=""/>
                    <pic:cNvPicPr/>
                  </pic:nvPicPr>
                  <pic:blipFill>
                    <a:blip r:embed="rId13"/>
                    <a:stretch>
                      <a:fillRect/>
                    </a:stretch>
                  </pic:blipFill>
                  <pic:spPr>
                    <a:xfrm>
                      <a:off x="0" y="0"/>
                      <a:ext cx="5201376" cy="7497221"/>
                    </a:xfrm>
                    <a:prstGeom prst="rect">
                      <a:avLst/>
                    </a:prstGeom>
                  </pic:spPr>
                </pic:pic>
              </a:graphicData>
            </a:graphic>
          </wp:inline>
        </w:drawing>
      </w:r>
    </w:p>
    <w:p w14:paraId="2C1CF9FA" w14:textId="69FAE582" w:rsidR="00724C0A" w:rsidRPr="00110E52" w:rsidRDefault="00110E52" w:rsidP="00110E52">
      <w:pPr>
        <w:pStyle w:val="Caption"/>
        <w:jc w:val="center"/>
        <w:rPr>
          <w:rFonts w:ascii="Times New Roman" w:hAnsi="Times New Roman" w:cs="Times New Roman"/>
          <w:i w:val="0"/>
          <w:iCs w:val="0"/>
          <w:sz w:val="24"/>
          <w:szCs w:val="24"/>
        </w:rPr>
      </w:pPr>
      <w:bookmarkStart w:id="11" w:name="_Toc213132313"/>
      <w:r w:rsidRPr="00110E52">
        <w:rPr>
          <w:rFonts w:ascii="Times New Roman" w:hAnsi="Times New Roman" w:cs="Times New Roman"/>
          <w:i w:val="0"/>
          <w:iCs w:val="0"/>
          <w:sz w:val="24"/>
          <w:szCs w:val="24"/>
        </w:rPr>
        <w:t xml:space="preserve">Gambar </w:t>
      </w:r>
      <w:r w:rsidRPr="00110E52">
        <w:rPr>
          <w:rFonts w:ascii="Times New Roman" w:hAnsi="Times New Roman" w:cs="Times New Roman"/>
          <w:i w:val="0"/>
          <w:iCs w:val="0"/>
          <w:sz w:val="24"/>
          <w:szCs w:val="24"/>
        </w:rPr>
        <w:fldChar w:fldCharType="begin"/>
      </w:r>
      <w:r w:rsidRPr="00110E52">
        <w:rPr>
          <w:rFonts w:ascii="Times New Roman" w:hAnsi="Times New Roman" w:cs="Times New Roman"/>
          <w:i w:val="0"/>
          <w:iCs w:val="0"/>
          <w:sz w:val="24"/>
          <w:szCs w:val="24"/>
        </w:rPr>
        <w:instrText xml:space="preserve"> SEQ Gambar \* ARABIC </w:instrText>
      </w:r>
      <w:r w:rsidRPr="00110E52">
        <w:rPr>
          <w:rFonts w:ascii="Times New Roman" w:hAnsi="Times New Roman" w:cs="Times New Roman"/>
          <w:i w:val="0"/>
          <w:iCs w:val="0"/>
          <w:sz w:val="24"/>
          <w:szCs w:val="24"/>
        </w:rPr>
        <w:fldChar w:fldCharType="separate"/>
      </w:r>
      <w:r>
        <w:rPr>
          <w:rFonts w:ascii="Times New Roman" w:hAnsi="Times New Roman" w:cs="Times New Roman"/>
          <w:i w:val="0"/>
          <w:iCs w:val="0"/>
          <w:noProof/>
          <w:sz w:val="24"/>
          <w:szCs w:val="24"/>
        </w:rPr>
        <w:t>1</w:t>
      </w:r>
      <w:r w:rsidRPr="00110E52">
        <w:rPr>
          <w:rFonts w:ascii="Times New Roman" w:hAnsi="Times New Roman" w:cs="Times New Roman"/>
          <w:i w:val="0"/>
          <w:iCs w:val="0"/>
          <w:sz w:val="24"/>
          <w:szCs w:val="24"/>
        </w:rPr>
        <w:fldChar w:fldCharType="end"/>
      </w:r>
      <w:r w:rsidRPr="00110E52">
        <w:rPr>
          <w:rFonts w:ascii="Times New Roman" w:hAnsi="Times New Roman" w:cs="Times New Roman"/>
          <w:i w:val="0"/>
          <w:iCs w:val="0"/>
          <w:sz w:val="24"/>
          <w:szCs w:val="24"/>
        </w:rPr>
        <w:t xml:space="preserve"> Kerangka Pemikiran</w:t>
      </w:r>
      <w:bookmarkEnd w:id="11"/>
    </w:p>
    <w:p w14:paraId="6AD948C3" w14:textId="77777777" w:rsidR="0077286F" w:rsidRDefault="004D0352" w:rsidP="0077286F">
      <w:pPr>
        <w:pStyle w:val="Heading2"/>
        <w:spacing w:line="360" w:lineRule="auto"/>
        <w:jc w:val="both"/>
        <w:rPr>
          <w:rFonts w:cs="Times New Roman"/>
          <w:szCs w:val="24"/>
        </w:rPr>
      </w:pPr>
      <w:bookmarkStart w:id="12" w:name="_Toc213131330"/>
      <w:r>
        <w:rPr>
          <w:rFonts w:cs="Times New Roman"/>
          <w:szCs w:val="24"/>
        </w:rPr>
        <w:lastRenderedPageBreak/>
        <w:t xml:space="preserve">Studi </w:t>
      </w:r>
      <w:r w:rsidR="00667FD9">
        <w:rPr>
          <w:rFonts w:cs="Times New Roman"/>
          <w:szCs w:val="24"/>
        </w:rPr>
        <w:t>Literatur</w:t>
      </w:r>
      <w:bookmarkEnd w:id="12"/>
    </w:p>
    <w:p w14:paraId="4F490BC5" w14:textId="67CAFAF5" w:rsidR="00667FD9" w:rsidRDefault="0077286F" w:rsidP="0077286F">
      <w:pPr>
        <w:pStyle w:val="Heading2"/>
        <w:numPr>
          <w:ilvl w:val="0"/>
          <w:numId w:val="36"/>
        </w:numPr>
        <w:spacing w:line="360" w:lineRule="auto"/>
        <w:jc w:val="both"/>
        <w:rPr>
          <w:rFonts w:cs="Times New Roman"/>
          <w:szCs w:val="24"/>
        </w:rPr>
      </w:pPr>
      <w:bookmarkStart w:id="13" w:name="_Toc213131331"/>
      <w:r w:rsidRPr="0077286F">
        <w:rPr>
          <w:rFonts w:cs="Times New Roman"/>
          <w:szCs w:val="24"/>
        </w:rPr>
        <w:t>Automatic Speech Recognition (ASR)</w:t>
      </w:r>
      <w:bookmarkEnd w:id="13"/>
    </w:p>
    <w:p w14:paraId="6DE4CD9C" w14:textId="0EABDB01" w:rsidR="00F56B0F" w:rsidRDefault="006E75EA" w:rsidP="00591CDA">
      <w:pPr>
        <w:spacing w:line="360" w:lineRule="auto"/>
        <w:ind w:left="720" w:firstLine="720"/>
        <w:rPr>
          <w:rFonts w:ascii="Times New Roman" w:hAnsi="Times New Roman" w:cs="Times New Roman"/>
          <w:sz w:val="24"/>
          <w:szCs w:val="24"/>
        </w:rPr>
      </w:pPr>
      <w:proofErr w:type="spellStart"/>
      <w:r w:rsidRPr="006E75EA">
        <w:rPr>
          <w:rFonts w:ascii="Times New Roman" w:hAnsi="Times New Roman" w:cs="Times New Roman"/>
          <w:i/>
          <w:iCs/>
          <w:sz w:val="24"/>
          <w:szCs w:val="24"/>
        </w:rPr>
        <w:t>Automatic</w:t>
      </w:r>
      <w:proofErr w:type="spellEnd"/>
      <w:r w:rsidRPr="006E75EA">
        <w:rPr>
          <w:rFonts w:ascii="Times New Roman" w:hAnsi="Times New Roman" w:cs="Times New Roman"/>
          <w:i/>
          <w:iCs/>
          <w:sz w:val="24"/>
          <w:szCs w:val="24"/>
        </w:rPr>
        <w:t xml:space="preserve"> </w:t>
      </w:r>
      <w:proofErr w:type="spellStart"/>
      <w:r w:rsidRPr="006E75EA">
        <w:rPr>
          <w:rFonts w:ascii="Times New Roman" w:hAnsi="Times New Roman" w:cs="Times New Roman"/>
          <w:i/>
          <w:iCs/>
          <w:sz w:val="24"/>
          <w:szCs w:val="24"/>
        </w:rPr>
        <w:t>Speech</w:t>
      </w:r>
      <w:proofErr w:type="spellEnd"/>
      <w:r w:rsidRPr="006E75EA">
        <w:rPr>
          <w:rFonts w:ascii="Times New Roman" w:hAnsi="Times New Roman" w:cs="Times New Roman"/>
          <w:i/>
          <w:iCs/>
          <w:sz w:val="24"/>
          <w:szCs w:val="24"/>
        </w:rPr>
        <w:t xml:space="preserve"> </w:t>
      </w:r>
      <w:proofErr w:type="spellStart"/>
      <w:r w:rsidRPr="006E75EA">
        <w:rPr>
          <w:rFonts w:ascii="Times New Roman" w:hAnsi="Times New Roman" w:cs="Times New Roman"/>
          <w:i/>
          <w:iCs/>
          <w:sz w:val="24"/>
          <w:szCs w:val="24"/>
        </w:rPr>
        <w:t>Recognition</w:t>
      </w:r>
      <w:proofErr w:type="spellEnd"/>
      <w:r w:rsidRPr="006E75EA">
        <w:rPr>
          <w:rFonts w:ascii="Times New Roman" w:hAnsi="Times New Roman" w:cs="Times New Roman"/>
          <w:i/>
          <w:iCs/>
          <w:sz w:val="24"/>
          <w:szCs w:val="24"/>
        </w:rPr>
        <w:t xml:space="preserve"> (ASR)</w:t>
      </w:r>
      <w:r>
        <w:rPr>
          <w:rFonts w:ascii="Times New Roman" w:hAnsi="Times New Roman" w:cs="Times New Roman"/>
          <w:i/>
          <w:iCs/>
          <w:sz w:val="24"/>
          <w:szCs w:val="24"/>
        </w:rPr>
        <w:t xml:space="preserve"> </w:t>
      </w:r>
      <w:r w:rsidR="00683F51">
        <w:rPr>
          <w:rFonts w:ascii="Times New Roman" w:hAnsi="Times New Roman" w:cs="Times New Roman"/>
          <w:sz w:val="24"/>
          <w:szCs w:val="24"/>
        </w:rPr>
        <w:t>merupakan teknologi yang mengubah sinyal suara menjadi teks secara otomatis. Dalam implementasi modern</w:t>
      </w:r>
      <w:r w:rsidR="004B69C7">
        <w:rPr>
          <w:rFonts w:ascii="Times New Roman" w:hAnsi="Times New Roman" w:cs="Times New Roman"/>
          <w:sz w:val="24"/>
          <w:szCs w:val="24"/>
        </w:rPr>
        <w:t>,</w:t>
      </w:r>
      <w:r w:rsidR="00683F51">
        <w:rPr>
          <w:rFonts w:ascii="Times New Roman" w:hAnsi="Times New Roman" w:cs="Times New Roman"/>
          <w:sz w:val="24"/>
          <w:szCs w:val="24"/>
        </w:rPr>
        <w:t xml:space="preserve"> ASR mengandalkan representasi </w:t>
      </w:r>
      <w:proofErr w:type="spellStart"/>
      <w:r w:rsidR="00683F51">
        <w:rPr>
          <w:rFonts w:ascii="Times New Roman" w:hAnsi="Times New Roman" w:cs="Times New Roman"/>
          <w:i/>
          <w:iCs/>
          <w:sz w:val="24"/>
          <w:szCs w:val="24"/>
        </w:rPr>
        <w:t>deep</w:t>
      </w:r>
      <w:proofErr w:type="spellEnd"/>
      <w:r w:rsidR="00683F51">
        <w:rPr>
          <w:rFonts w:ascii="Times New Roman" w:hAnsi="Times New Roman" w:cs="Times New Roman"/>
          <w:i/>
          <w:iCs/>
          <w:sz w:val="24"/>
          <w:szCs w:val="24"/>
        </w:rPr>
        <w:t xml:space="preserve"> </w:t>
      </w:r>
      <w:proofErr w:type="spellStart"/>
      <w:r w:rsidR="00683F51">
        <w:rPr>
          <w:rFonts w:ascii="Times New Roman" w:hAnsi="Times New Roman" w:cs="Times New Roman"/>
          <w:i/>
          <w:iCs/>
          <w:sz w:val="24"/>
          <w:szCs w:val="24"/>
        </w:rPr>
        <w:t>learning</w:t>
      </w:r>
      <w:proofErr w:type="spellEnd"/>
      <w:r w:rsidR="00683F51">
        <w:rPr>
          <w:rFonts w:ascii="Times New Roman" w:hAnsi="Times New Roman" w:cs="Times New Roman"/>
          <w:i/>
          <w:iCs/>
          <w:sz w:val="24"/>
          <w:szCs w:val="24"/>
        </w:rPr>
        <w:t xml:space="preserve"> </w:t>
      </w:r>
      <w:r w:rsidR="00683F51">
        <w:rPr>
          <w:rFonts w:ascii="Times New Roman" w:hAnsi="Times New Roman" w:cs="Times New Roman"/>
          <w:sz w:val="24"/>
          <w:szCs w:val="24"/>
        </w:rPr>
        <w:t xml:space="preserve">yang mampu </w:t>
      </w:r>
      <w:proofErr w:type="spellStart"/>
      <w:r w:rsidR="00683F51">
        <w:rPr>
          <w:rFonts w:ascii="Times New Roman" w:hAnsi="Times New Roman" w:cs="Times New Roman"/>
          <w:sz w:val="24"/>
          <w:szCs w:val="24"/>
        </w:rPr>
        <w:t>mengekstrasi</w:t>
      </w:r>
      <w:proofErr w:type="spellEnd"/>
      <w:r w:rsidR="00683F51">
        <w:rPr>
          <w:rFonts w:ascii="Times New Roman" w:hAnsi="Times New Roman" w:cs="Times New Roman"/>
          <w:sz w:val="24"/>
          <w:szCs w:val="24"/>
        </w:rPr>
        <w:t xml:space="preserve"> fitur akustik dan linguistik secara langsung dari data suara </w:t>
      </w:r>
      <w:r w:rsidR="00683F51">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{"citationID":"ztDOnszl","properties":{"formattedCitation":"[19]","plainCitation":"[19]","noteIndex":0},"citationItems":[{"id":69,"uris":["http://zotero.org/users/local/Hk47Hz5P/items/GNLRW85A"],"itemData":{"id":69,"type":"article-journal","container-title":"IEEE Signal Processing Magazine","DOI":"10.1109/MSP.2012.2205597","ISSN":"1053-5888","issue":"6","journalAbbreviation":"IEEE Signal Process. Mag.","license":"https://ieeexplore.ieee.org/Xplorehelp/downloads/license-information/IEEE.html","page":"82-97","source":"DOI.org (Crossref)","title":"Deep Neural Networks for Acoustic Modeling in Speech Recognition: The Shared Views of Four Research Groups","title-short":"Deep Neural Networks for Acoustic Modeling in Speech Recognition","volume":"29","author":[{"family":"Hinton","given":"Geoffrey"},{"family":"Deng","given":"Li"},{"family":"Yu","given":"Dong"},{"family":"Dahl","given":"George"},{"family":"Mohamed","given":"Abdel-rahman"},{"family":"Jaitly","given":"Navdeep"},{"family":"Senior","given":"Andrew"},{"family":"Vanhoucke","given":"Vincent"},{"family":"Nguyen","given":"Patrick"},{"family":"Sainath","given":"Tara"},{"family":"Kingsbury","given":"Brian"}],"issued":{"date-parts":[["2012",11]]}}}],"schema":"https://github.com/citation-style-language/schema/raw/master/csl-citation.json"} </w:instrText>
      </w:r>
      <w:r w:rsidR="00683F51">
        <w:rPr>
          <w:rFonts w:ascii="Times New Roman" w:hAnsi="Times New Roman" w:cs="Times New Roman"/>
          <w:sz w:val="24"/>
          <w:szCs w:val="24"/>
        </w:rPr>
        <w:fldChar w:fldCharType="separate"/>
      </w:r>
      <w:r w:rsidR="009021CF" w:rsidRPr="009021CF">
        <w:rPr>
          <w:rFonts w:ascii="Times New Roman" w:hAnsi="Times New Roman" w:cs="Times New Roman"/>
          <w:sz w:val="24"/>
        </w:rPr>
        <w:t>[19]</w:t>
      </w:r>
      <w:r w:rsidR="00683F51">
        <w:rPr>
          <w:rFonts w:ascii="Times New Roman" w:hAnsi="Times New Roman" w:cs="Times New Roman"/>
          <w:sz w:val="24"/>
          <w:szCs w:val="24"/>
        </w:rPr>
        <w:fldChar w:fldCharType="end"/>
      </w:r>
      <w:r w:rsidR="00591CDA">
        <w:rPr>
          <w:rFonts w:ascii="Times New Roman" w:hAnsi="Times New Roman" w:cs="Times New Roman"/>
          <w:sz w:val="24"/>
          <w:szCs w:val="24"/>
        </w:rPr>
        <w:t xml:space="preserve">. </w:t>
      </w:r>
    </w:p>
    <w:p w14:paraId="353C7FBA" w14:textId="38C65223" w:rsidR="00916341" w:rsidRDefault="00150A25" w:rsidP="00591CDA">
      <w:pPr>
        <w:spacing w:line="360" w:lineRule="auto"/>
        <w:ind w:left="720" w:firstLine="720"/>
        <w:rPr>
          <w:rFonts w:ascii="Times New Roman" w:hAnsi="Times New Roman" w:cs="Times New Roman"/>
          <w:sz w:val="24"/>
          <w:szCs w:val="24"/>
        </w:rPr>
      </w:pPr>
      <w:r>
        <w:rPr>
          <w:rFonts w:ascii="Times New Roman" w:hAnsi="Times New Roman" w:cs="Times New Roman"/>
          <w:sz w:val="24"/>
          <w:szCs w:val="24"/>
        </w:rPr>
        <w:t xml:space="preserve">Pada era modern, pendekatan ASR banyak mengadopsi arsitektur </w:t>
      </w:r>
      <w:proofErr w:type="spellStart"/>
      <w:r>
        <w:rPr>
          <w:rFonts w:ascii="Times New Roman" w:hAnsi="Times New Roman" w:cs="Times New Roman"/>
          <w:sz w:val="24"/>
          <w:szCs w:val="24"/>
        </w:rPr>
        <w:t>end-to-end</w:t>
      </w:r>
      <w:proofErr w:type="spellEnd"/>
      <w:r>
        <w:rPr>
          <w:rFonts w:ascii="Times New Roman" w:hAnsi="Times New Roman" w:cs="Times New Roman"/>
          <w:sz w:val="24"/>
          <w:szCs w:val="24"/>
        </w:rPr>
        <w:t xml:space="preserve">, di mana sistem belajar langsung dari sinyal suara mentah menjadi representasi linguistik tanpa memerlukan tahapan terpisah seperti </w:t>
      </w:r>
      <w:proofErr w:type="spellStart"/>
      <w:r>
        <w:rPr>
          <w:rFonts w:ascii="Times New Roman" w:hAnsi="Times New Roman" w:cs="Times New Roman"/>
          <w:sz w:val="24"/>
          <w:szCs w:val="24"/>
        </w:rPr>
        <w:t>ekstrasi</w:t>
      </w:r>
      <w:proofErr w:type="spellEnd"/>
      <w:r>
        <w:rPr>
          <w:rFonts w:ascii="Times New Roman" w:hAnsi="Times New Roman" w:cs="Times New Roman"/>
          <w:sz w:val="24"/>
          <w:szCs w:val="24"/>
        </w:rPr>
        <w:t xml:space="preserve"> fitur </w:t>
      </w:r>
      <w:proofErr w:type="spellStart"/>
      <w:r>
        <w:rPr>
          <w:rFonts w:ascii="Times New Roman" w:hAnsi="Times New Roman" w:cs="Times New Roman"/>
          <w:sz w:val="24"/>
          <w:szCs w:val="24"/>
        </w:rPr>
        <w:t>manul</w:t>
      </w:r>
      <w:proofErr w:type="spellEnd"/>
      <w:r>
        <w:rPr>
          <w:rFonts w:ascii="Times New Roman" w:hAnsi="Times New Roman" w:cs="Times New Roman"/>
          <w:sz w:val="24"/>
          <w:szCs w:val="24"/>
        </w:rPr>
        <w:t xml:space="preserve">. Terdapat tiga kerangka utama yang mendominasi ASR </w:t>
      </w:r>
      <w:proofErr w:type="spellStart"/>
      <w:r>
        <w:rPr>
          <w:rFonts w:ascii="Times New Roman" w:hAnsi="Times New Roman" w:cs="Times New Roman"/>
          <w:sz w:val="24"/>
          <w:szCs w:val="24"/>
        </w:rPr>
        <w:t>end-to-end</w:t>
      </w:r>
      <w:proofErr w:type="spellEnd"/>
      <w:r>
        <w:rPr>
          <w:rFonts w:ascii="Times New Roman" w:hAnsi="Times New Roman" w:cs="Times New Roman"/>
          <w:sz w:val="24"/>
          <w:szCs w:val="24"/>
        </w:rPr>
        <w:t xml:space="preserve"> adalah </w:t>
      </w:r>
      <w:proofErr w:type="spellStart"/>
      <w:r>
        <w:rPr>
          <w:rFonts w:ascii="Times New Roman" w:hAnsi="Times New Roman" w:cs="Times New Roman"/>
          <w:sz w:val="24"/>
          <w:szCs w:val="24"/>
        </w:rPr>
        <w:t>Connectionist</w:t>
      </w:r>
      <w:proofErr w:type="spellEnd"/>
      <w:r>
        <w:rPr>
          <w:rFonts w:ascii="Times New Roman" w:hAnsi="Times New Roman" w:cs="Times New Roman"/>
          <w:sz w:val="24"/>
          <w:szCs w:val="24"/>
        </w:rPr>
        <w:t xml:space="preserve"> Temporal </w:t>
      </w:r>
      <w:proofErr w:type="spellStart"/>
      <w:r>
        <w:rPr>
          <w:rFonts w:ascii="Times New Roman" w:hAnsi="Times New Roman" w:cs="Times New Roman"/>
          <w:sz w:val="24"/>
          <w:szCs w:val="24"/>
        </w:rPr>
        <w:t>Classification</w:t>
      </w:r>
      <w:proofErr w:type="spellEnd"/>
      <w:r>
        <w:rPr>
          <w:rFonts w:ascii="Times New Roman" w:hAnsi="Times New Roman" w:cs="Times New Roman"/>
          <w:sz w:val="24"/>
          <w:szCs w:val="24"/>
        </w:rPr>
        <w:t xml:space="preserve"> (CTC), </w:t>
      </w:r>
      <w:proofErr w:type="spellStart"/>
      <w:r>
        <w:rPr>
          <w:rFonts w:ascii="Times New Roman" w:hAnsi="Times New Roman" w:cs="Times New Roman"/>
          <w:sz w:val="24"/>
          <w:szCs w:val="24"/>
        </w:rPr>
        <w:t>attention-based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encoder-decoder</w:t>
      </w:r>
      <w:proofErr w:type="spellEnd"/>
      <w:r>
        <w:rPr>
          <w:rFonts w:ascii="Times New Roman" w:hAnsi="Times New Roman" w:cs="Times New Roman"/>
          <w:sz w:val="24"/>
          <w:szCs w:val="24"/>
        </w:rPr>
        <w:t>, dan RNN/</w:t>
      </w:r>
      <w:proofErr w:type="spellStart"/>
      <w:r>
        <w:rPr>
          <w:rFonts w:ascii="Times New Roman" w:hAnsi="Times New Roman" w:cs="Times New Roman"/>
          <w:sz w:val="24"/>
          <w:szCs w:val="24"/>
        </w:rPr>
        <w:t>Transformer-Transducer</w:t>
      </w:r>
      <w:proofErr w:type="spellEnd"/>
      <w:r>
        <w:rPr>
          <w:rFonts w:ascii="Times New Roman" w:hAnsi="Times New Roman" w:cs="Times New Roman"/>
          <w:sz w:val="24"/>
          <w:szCs w:val="24"/>
        </w:rPr>
        <w:t xml:space="preserve"> </w:t>
      </w:r>
      <w:r w:rsidR="00493E05">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{"citationID":"cE7lbVcE","properties":{"formattedCitation":"[20], [21], [22]","plainCitation":"[20], [21], [22]","noteIndex":0},"citationItems":[{"id":70,"uris":["http://zotero.org/users/local/Hk47Hz5P/items/MQ4XKHIQ"],"itemData":{"id":70,"type":"paper-conference","event-title":"International conference on machine learning","page":"1764-1772","publisher":"PMLR","title":"Towards end-to-end speech recognition with recurrent neural networks","author":[{"family":"Graves","given":"Alex"},{"family":"Jaitly","given":"Navdeep"}],"issued":{"date-parts":[["2014"]]}}},{"id":71,"uris":["http://zotero.org/users/local/Hk47Hz5P/items/NN2Y9D6K"],"itemData":{"id":71,"type":"paper-conference","event-title":"2016 IEEE international conference on acoustics, speech and signal processing (ICASSP)","ISBN":"1-4799-9988-1","page":"4960-4964","publisher":"IEEE","title":"Listen, attend and spell: A neural network for large vocabulary conversational speech recognition","author":[{"family":"Chan","given":"William"},{"family":"Jaitly","given":"Navdeep"},{"family":"Le","given":"Quoc"},{"family":"Vinyals","given":"Oriol"}],"issued":{"date-parts":[["2016"]]}}},{"id":72,"uris":["http://zotero.org/users/local/Hk47Hz5P/items/IAI6MI4K"],"itemData":{"id":72,"type":"article-journal","container-title":"arXiv preprint arXiv:1211.3711","journalAbbreviation":"arXiv preprint arXiv:1211.3711","title":"Sequence transduction with recurrent neural networks","author":[{"family":"Graves","given":"Alex"}],"issued":{"date-parts":[["2012"]]}}}],"schema":"https://github.com/citation-style-language/schema/raw/master/csl-citation.json"} </w:instrText>
      </w:r>
      <w:r w:rsidR="00493E05">
        <w:rPr>
          <w:rFonts w:ascii="Times New Roman" w:hAnsi="Times New Roman" w:cs="Times New Roman"/>
          <w:sz w:val="24"/>
          <w:szCs w:val="24"/>
        </w:rPr>
        <w:fldChar w:fldCharType="separate"/>
      </w:r>
      <w:r w:rsidR="009021CF" w:rsidRPr="009021CF">
        <w:rPr>
          <w:rFonts w:ascii="Times New Roman" w:hAnsi="Times New Roman" w:cs="Times New Roman"/>
          <w:sz w:val="24"/>
        </w:rPr>
        <w:t>[20], [21], [22]</w:t>
      </w:r>
      <w:r w:rsidR="00493E05">
        <w:rPr>
          <w:rFonts w:ascii="Times New Roman" w:hAnsi="Times New Roman" w:cs="Times New Roman"/>
          <w:sz w:val="24"/>
          <w:szCs w:val="24"/>
        </w:rPr>
        <w:fldChar w:fldCharType="end"/>
      </w:r>
      <w:r w:rsidR="00493E05">
        <w:rPr>
          <w:rFonts w:ascii="Times New Roman" w:hAnsi="Times New Roman" w:cs="Times New Roman"/>
          <w:sz w:val="24"/>
          <w:szCs w:val="24"/>
        </w:rPr>
        <w:t>.</w:t>
      </w:r>
    </w:p>
    <w:p w14:paraId="64926E2A" w14:textId="7E052172" w:rsidR="00FD4971" w:rsidRPr="00FD4971" w:rsidRDefault="00FD4971" w:rsidP="00591CDA">
      <w:pPr>
        <w:spacing w:line="360" w:lineRule="auto"/>
        <w:ind w:left="720" w:firstLine="720"/>
        <w:rPr>
          <w:rFonts w:ascii="Times New Roman" w:hAnsi="Times New Roman" w:cs="Times New Roman"/>
          <w:sz w:val="24"/>
          <w:szCs w:val="24"/>
        </w:rPr>
      </w:pPr>
      <w:r>
        <w:rPr>
          <w:rFonts w:ascii="Times New Roman" w:hAnsi="Times New Roman" w:cs="Times New Roman"/>
          <w:sz w:val="24"/>
          <w:szCs w:val="24"/>
        </w:rPr>
        <w:t xml:space="preserve">Lebih lanjut, </w:t>
      </w:r>
      <w:proofErr w:type="spellStart"/>
      <w:r>
        <w:rPr>
          <w:rFonts w:ascii="Times New Roman" w:hAnsi="Times New Roman" w:cs="Times New Roman"/>
          <w:sz w:val="24"/>
          <w:szCs w:val="24"/>
        </w:rPr>
        <w:t>perkembagan</w:t>
      </w:r>
      <w:proofErr w:type="spellEnd"/>
      <w:r>
        <w:rPr>
          <w:rFonts w:ascii="Times New Roman" w:hAnsi="Times New Roman" w:cs="Times New Roman"/>
          <w:sz w:val="24"/>
          <w:szCs w:val="24"/>
        </w:rPr>
        <w:t xml:space="preserve"> terkini menunjukkan efektivitas </w:t>
      </w:r>
      <w:proofErr w:type="spellStart"/>
      <w:r w:rsidRPr="00400E57">
        <w:rPr>
          <w:rFonts w:ascii="Times New Roman" w:hAnsi="Times New Roman" w:cs="Times New Roman"/>
          <w:i/>
          <w:iCs/>
          <w:sz w:val="24"/>
          <w:szCs w:val="24"/>
        </w:rPr>
        <w:t>self-supervised</w:t>
      </w:r>
      <w:proofErr w:type="spellEnd"/>
      <w:r w:rsidRPr="00400E57">
        <w:rPr>
          <w:rFonts w:ascii="Times New Roman" w:hAnsi="Times New Roman" w:cs="Times New Roman"/>
          <w:i/>
          <w:iCs/>
          <w:sz w:val="24"/>
          <w:szCs w:val="24"/>
        </w:rPr>
        <w:t xml:space="preserve"> </w:t>
      </w:r>
      <w:proofErr w:type="spellStart"/>
      <w:r w:rsidRPr="00400E57">
        <w:rPr>
          <w:rFonts w:ascii="Times New Roman" w:hAnsi="Times New Roman" w:cs="Times New Roman"/>
          <w:i/>
          <w:iCs/>
          <w:sz w:val="24"/>
          <w:szCs w:val="24"/>
        </w:rPr>
        <w:t>learning</w:t>
      </w:r>
      <w:proofErr w:type="spellEnd"/>
      <w:r>
        <w:rPr>
          <w:rFonts w:ascii="Times New Roman" w:hAnsi="Times New Roman" w:cs="Times New Roman"/>
          <w:sz w:val="24"/>
          <w:szCs w:val="24"/>
        </w:rPr>
        <w:t xml:space="preserve"> (SSL), di mana model dilatih tanpa label yang </w:t>
      </w:r>
      <w:proofErr w:type="spellStart"/>
      <w:r>
        <w:rPr>
          <w:rFonts w:ascii="Times New Roman" w:hAnsi="Times New Roman" w:cs="Times New Roman"/>
          <w:sz w:val="24"/>
          <w:szCs w:val="24"/>
        </w:rPr>
        <w:t>besae</w:t>
      </w:r>
      <w:proofErr w:type="spellEnd"/>
      <w:r>
        <w:rPr>
          <w:rFonts w:ascii="Times New Roman" w:hAnsi="Times New Roman" w:cs="Times New Roman"/>
          <w:sz w:val="24"/>
          <w:szCs w:val="24"/>
        </w:rPr>
        <w:t xml:space="preserve">, melainkan prediksi representasi laten yang </w:t>
      </w:r>
      <w:proofErr w:type="spellStart"/>
      <w:r>
        <w:rPr>
          <w:rFonts w:ascii="Times New Roman" w:hAnsi="Times New Roman" w:cs="Times New Roman"/>
          <w:sz w:val="24"/>
          <w:szCs w:val="24"/>
        </w:rPr>
        <w:t>dimasking</w:t>
      </w:r>
      <w:proofErr w:type="spellEnd"/>
      <w:r>
        <w:rPr>
          <w:rFonts w:ascii="Times New Roman" w:hAnsi="Times New Roman" w:cs="Times New Roman"/>
          <w:sz w:val="24"/>
          <w:szCs w:val="24"/>
        </w:rPr>
        <w:t xml:space="preserve"> dari data suara mentah. Contoh paling berpengaruh adalah wav2vec 2.0 </w:t>
      </w:r>
      <w:r>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{"citationID":"RIq9iqyA","properties":{"formattedCitation":"[11]","plainCitation":"[11]","noteIndex":0},"citationItems":[{"id":15,"uris":["http://zotero.org/users/local/Hk47Hz5P/items/Y9Q4UL5A"],"itemData":{"id":15,"type":"article","abstract":"We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Pr>
          <w:rFonts w:ascii="Times New Roman" w:hAnsi="Times New Roman" w:cs="Times New Roman"/>
          <w:sz w:val="24"/>
          <w:szCs w:val="24"/>
        </w:rPr>
        <w:fldChar w:fldCharType="end"/>
      </w:r>
      <w:r>
        <w:rPr>
          <w:rFonts w:ascii="Times New Roman" w:hAnsi="Times New Roman" w:cs="Times New Roman"/>
          <w:sz w:val="24"/>
          <w:szCs w:val="24"/>
        </w:rPr>
        <w:t xml:space="preserve">, yang menggunakan </w:t>
      </w:r>
      <w:proofErr w:type="spellStart"/>
      <w:r w:rsidRPr="00FD4971">
        <w:rPr>
          <w:rFonts w:ascii="Times New Roman" w:hAnsi="Times New Roman" w:cs="Times New Roman"/>
          <w:i/>
          <w:iCs/>
          <w:sz w:val="24"/>
          <w:szCs w:val="24"/>
        </w:rPr>
        <w:t>contrastive</w:t>
      </w:r>
      <w:proofErr w:type="spellEnd"/>
      <w:r w:rsidRPr="00FD4971">
        <w:rPr>
          <w:rFonts w:ascii="Times New Roman" w:hAnsi="Times New Roman" w:cs="Times New Roman"/>
          <w:i/>
          <w:iCs/>
          <w:sz w:val="24"/>
          <w:szCs w:val="24"/>
        </w:rPr>
        <w:t xml:space="preserve"> </w:t>
      </w:r>
      <w:proofErr w:type="spellStart"/>
      <w:r w:rsidRPr="00FD4971">
        <w:rPr>
          <w:rFonts w:ascii="Times New Roman" w:hAnsi="Times New Roman" w:cs="Times New Roman"/>
          <w:i/>
          <w:iCs/>
          <w:sz w:val="24"/>
          <w:szCs w:val="24"/>
        </w:rPr>
        <w:t>learning</w:t>
      </w:r>
      <w:proofErr w:type="spellEnd"/>
      <w:r>
        <w:rPr>
          <w:rFonts w:ascii="Times New Roman" w:hAnsi="Times New Roman" w:cs="Times New Roman"/>
          <w:sz w:val="24"/>
          <w:szCs w:val="24"/>
        </w:rPr>
        <w:t xml:space="preserve"> untuk membangun representasi akustik yang kaya dan telah menjadi </w:t>
      </w:r>
      <w:proofErr w:type="spellStart"/>
      <w:r>
        <w:rPr>
          <w:rFonts w:ascii="Times New Roman" w:hAnsi="Times New Roman" w:cs="Times New Roman"/>
          <w:sz w:val="24"/>
          <w:szCs w:val="24"/>
        </w:rPr>
        <w:t>baseline</w:t>
      </w:r>
      <w:proofErr w:type="spellEnd"/>
      <w:r>
        <w:rPr>
          <w:rFonts w:ascii="Times New Roman" w:hAnsi="Times New Roman" w:cs="Times New Roman"/>
          <w:sz w:val="24"/>
          <w:szCs w:val="24"/>
        </w:rPr>
        <w:t xml:space="preserve"> pada banyak tugas ASR. Model berikutnya, </w:t>
      </w:r>
      <w:proofErr w:type="spellStart"/>
      <w:r>
        <w:rPr>
          <w:rFonts w:ascii="Times New Roman" w:hAnsi="Times New Roman" w:cs="Times New Roman"/>
          <w:sz w:val="24"/>
          <w:szCs w:val="24"/>
        </w:rPr>
        <w:t>HuBERT</w:t>
      </w:r>
      <w:proofErr w:type="spellEnd"/>
      <w:r w:rsidR="00D72876">
        <w:rPr>
          <w:rFonts w:ascii="Times New Roman" w:hAnsi="Times New Roman" w:cs="Times New Roman"/>
          <w:sz w:val="24"/>
          <w:szCs w:val="24"/>
        </w:rPr>
        <w:t xml:space="preserve"> </w:t>
      </w:r>
      <w:r w:rsidR="00D72876">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{"citationID":"9rs17RNy","properties":{"formattedCitation":"[23]","plainCitation":"[23]","noteIndex":0},"citationItems":[{"id":73,"uris":["http://zotero.org/users/local/Hk47Hz5P/items/KW8LUSU8"],"itemData":{"id":73,"type":"article-journal","container-title":"IEEE/ACM transactions on audio, speech, and language processing","ISSN":"2329-9290","journalAbbreviation":"IEEE/ACM transactions on audio, speech, and language processing","note":"publisher: IEEE","page":"3451-3460","title":"Hubert: Self-supervised speech representation learning by masked prediction of hidden units","volume":"29","author":[{"family":"Hsu","given":"Wei-Ning"},{"family":"Bolte","given":"Benjamin"},{"family":"Tsai","given":"Yao-Hung Hubert"},{"family":"Lakhotia","given":"Kushal"},{"family":"Salakhutdinov","given":"Ruslan"},{"family":"Mohamed","given":"Abdelrahman"}],"issued":{"date-parts":[["2021"]]}}}],"schema":"https://github.com/citation-style-language/schema/raw/master/csl-citation.json"} </w:instrText>
      </w:r>
      <w:r w:rsidR="00D72876">
        <w:rPr>
          <w:rFonts w:ascii="Times New Roman" w:hAnsi="Times New Roman" w:cs="Times New Roman"/>
          <w:sz w:val="24"/>
          <w:szCs w:val="24"/>
        </w:rPr>
        <w:fldChar w:fldCharType="separate"/>
      </w:r>
      <w:r w:rsidR="009021CF" w:rsidRPr="009021CF">
        <w:rPr>
          <w:rFonts w:ascii="Times New Roman" w:hAnsi="Times New Roman" w:cs="Times New Roman"/>
          <w:sz w:val="24"/>
        </w:rPr>
        <w:t>[23]</w:t>
      </w:r>
      <w:r w:rsidR="00D72876">
        <w:rPr>
          <w:rFonts w:ascii="Times New Roman" w:hAnsi="Times New Roman" w:cs="Times New Roman"/>
          <w:sz w:val="24"/>
          <w:szCs w:val="24"/>
        </w:rPr>
        <w:fldChar w:fldCharType="end"/>
      </w:r>
      <w:r w:rsidR="00C05B1F">
        <w:rPr>
          <w:rFonts w:ascii="Times New Roman" w:hAnsi="Times New Roman" w:cs="Times New Roman"/>
          <w:sz w:val="24"/>
          <w:szCs w:val="24"/>
        </w:rPr>
        <w:t xml:space="preserve">, memperkenalkan prediksi unit laten </w:t>
      </w:r>
      <w:proofErr w:type="spellStart"/>
      <w:r w:rsidR="00C05B1F">
        <w:rPr>
          <w:rFonts w:ascii="Times New Roman" w:hAnsi="Times New Roman" w:cs="Times New Roman"/>
          <w:sz w:val="24"/>
          <w:szCs w:val="24"/>
        </w:rPr>
        <w:t>tekluster</w:t>
      </w:r>
      <w:proofErr w:type="spellEnd"/>
      <w:r w:rsidR="00C05B1F">
        <w:rPr>
          <w:rFonts w:ascii="Times New Roman" w:hAnsi="Times New Roman" w:cs="Times New Roman"/>
          <w:sz w:val="24"/>
          <w:szCs w:val="24"/>
        </w:rPr>
        <w:t xml:space="preserve"> sehingga lebih stabil dan efisien dalam menangkap pola fonetik. Sementara itu, Data2Vec </w:t>
      </w:r>
      <w:r w:rsidR="00C05B1F">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{"citationID":"8K8ipSXp","properties":{"formattedCitation":"[8]","plainCitation":"[8]","noteIndex":0},"citationItems":[{"id":18,"uris":["http://zotero.org/users/local/Hk47Hz5P/items/FEI2SZZV"],"itemData":{"id":18,"type":"article","abstract":"While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C05B1F">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C05B1F">
        <w:rPr>
          <w:rFonts w:ascii="Times New Roman" w:hAnsi="Times New Roman" w:cs="Times New Roman"/>
          <w:sz w:val="24"/>
          <w:szCs w:val="24"/>
        </w:rPr>
        <w:fldChar w:fldCharType="end"/>
      </w:r>
      <w:r w:rsidR="00C05B1F">
        <w:rPr>
          <w:rFonts w:ascii="Times New Roman" w:hAnsi="Times New Roman" w:cs="Times New Roman"/>
          <w:sz w:val="24"/>
          <w:szCs w:val="24"/>
        </w:rPr>
        <w:t xml:space="preserve"> memperluas SSL menjadi kerangka </w:t>
      </w:r>
      <w:proofErr w:type="spellStart"/>
      <w:r w:rsidR="00C05B1F">
        <w:rPr>
          <w:rFonts w:ascii="Times New Roman" w:hAnsi="Times New Roman" w:cs="Times New Roman"/>
          <w:sz w:val="24"/>
          <w:szCs w:val="24"/>
        </w:rPr>
        <w:t>multimodal</w:t>
      </w:r>
      <w:proofErr w:type="spellEnd"/>
      <w:r w:rsidR="00C05B1F">
        <w:rPr>
          <w:rFonts w:ascii="Times New Roman" w:hAnsi="Times New Roman" w:cs="Times New Roman"/>
          <w:sz w:val="24"/>
          <w:szCs w:val="24"/>
        </w:rPr>
        <w:t xml:space="preserve"> yang memanfaatkan pendekatan </w:t>
      </w:r>
      <w:proofErr w:type="spellStart"/>
      <w:r w:rsidR="00C05B1F" w:rsidRPr="00C05B1F">
        <w:rPr>
          <w:rFonts w:ascii="Times New Roman" w:hAnsi="Times New Roman" w:cs="Times New Roman"/>
          <w:i/>
          <w:iCs/>
          <w:sz w:val="24"/>
          <w:szCs w:val="24"/>
        </w:rPr>
        <w:t>self-distillation</w:t>
      </w:r>
      <w:proofErr w:type="spellEnd"/>
      <w:r w:rsidR="00C05B1F">
        <w:rPr>
          <w:rFonts w:ascii="Times New Roman" w:hAnsi="Times New Roman" w:cs="Times New Roman"/>
          <w:sz w:val="24"/>
          <w:szCs w:val="24"/>
        </w:rPr>
        <w:t xml:space="preserve"> untuk menghasilkan representasi kontekstual lebih </w:t>
      </w:r>
      <w:proofErr w:type="spellStart"/>
      <w:r w:rsidR="00C05B1F">
        <w:rPr>
          <w:rFonts w:ascii="Times New Roman" w:hAnsi="Times New Roman" w:cs="Times New Roman"/>
          <w:sz w:val="24"/>
          <w:szCs w:val="24"/>
        </w:rPr>
        <w:t>general</w:t>
      </w:r>
      <w:proofErr w:type="spellEnd"/>
      <w:r w:rsidR="00C05B1F">
        <w:rPr>
          <w:rFonts w:ascii="Times New Roman" w:hAnsi="Times New Roman" w:cs="Times New Roman"/>
          <w:sz w:val="24"/>
          <w:szCs w:val="24"/>
        </w:rPr>
        <w:t>, tidak hanya ucapan tetapi juga teks dan gambar.</w:t>
      </w:r>
    </w:p>
    <w:p w14:paraId="6ABFC0BB" w14:textId="77777777" w:rsidR="00591CDA" w:rsidRPr="00683F51" w:rsidRDefault="00591CDA" w:rsidP="00683F51">
      <w:pPr>
        <w:spacing w:line="360" w:lineRule="auto"/>
        <w:ind w:left="1080" w:firstLine="360"/>
        <w:rPr>
          <w:rFonts w:ascii="Times New Roman" w:hAnsi="Times New Roman" w:cs="Times New Roman"/>
          <w:sz w:val="24"/>
          <w:szCs w:val="24"/>
        </w:rPr>
      </w:pPr>
    </w:p>
    <w:p w14:paraId="78F9C03C" w14:textId="77777777" w:rsidR="0077286F" w:rsidRPr="00F56B0F" w:rsidRDefault="0077286F" w:rsidP="0077286F">
      <w:pPr>
        <w:ind w:left="1080"/>
        <w:rPr>
          <w:rFonts w:ascii="Times New Roman" w:hAnsi="Times New Roman" w:cs="Times New Roman"/>
          <w:sz w:val="24"/>
          <w:szCs w:val="24"/>
        </w:rPr>
      </w:pPr>
    </w:p>
    <w:p w14:paraId="74E55B1B" w14:textId="550BD459" w:rsidR="007E530A" w:rsidRPr="00F832CC" w:rsidRDefault="002B02BD" w:rsidP="004E2D13">
      <w:pPr>
        <w:pStyle w:val="Heading2"/>
        <w:spacing w:line="360" w:lineRule="auto"/>
        <w:jc w:val="both"/>
        <w:rPr>
          <w:rFonts w:cs="Times New Roman"/>
          <w:szCs w:val="24"/>
        </w:rPr>
      </w:pPr>
      <w:bookmarkStart w:id="14" w:name="_Toc213131332"/>
      <w:r w:rsidRPr="00F832CC">
        <w:rPr>
          <w:rFonts w:cs="Times New Roman"/>
          <w:szCs w:val="24"/>
        </w:rPr>
        <w:t>Metode Penelitian</w:t>
      </w:r>
      <w:bookmarkEnd w:id="14"/>
    </w:p>
    <w:p w14:paraId="4B37140E" w14:textId="3FB20951" w:rsidR="007E1360" w:rsidRDefault="00577CDF" w:rsidP="001313AB">
      <w:pPr>
        <w:spacing w:line="360" w:lineRule="auto"/>
        <w:ind w:left="720" w:firstLine="720"/>
        <w:rPr>
          <w:rFonts w:ascii="Times New Roman" w:hAnsi="Times New Roman" w:cs="Times New Roman"/>
          <w:sz w:val="24"/>
          <w:szCs w:val="24"/>
        </w:rPr>
      </w:pPr>
      <w:r w:rsidRPr="00C13544">
        <w:rPr>
          <w:rFonts w:ascii="Times New Roman" w:hAnsi="Times New Roman" w:cs="Times New Roman"/>
          <w:sz w:val="24"/>
          <w:szCs w:val="24"/>
        </w:rPr>
        <w:t xml:space="preserve">Penelitian ini dilakukan dengan beberapa tahap pengerjaan. Tahap-tahap tersebut di antara lain </w:t>
      </w:r>
      <w:r w:rsidR="00C9241F">
        <w:rPr>
          <w:rFonts w:ascii="Times New Roman" w:hAnsi="Times New Roman" w:cs="Times New Roman"/>
          <w:sz w:val="24"/>
          <w:szCs w:val="24"/>
        </w:rPr>
        <w:t>perumusan masalah</w:t>
      </w:r>
      <w:r w:rsidRPr="00C13544">
        <w:rPr>
          <w:rFonts w:ascii="Times New Roman" w:hAnsi="Times New Roman" w:cs="Times New Roman"/>
          <w:sz w:val="24"/>
          <w:szCs w:val="24"/>
        </w:rPr>
        <w:t>, studi literatur</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pengumpulan dan pengolahan dataset</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impelementasi model, evaluasi performa, analisis hasil, serta penarikan kesimpulan. Alur tahapan tersebut dadpat dilihat pada Gambar 5.</w:t>
      </w:r>
    </w:p>
    <w:p w14:paraId="0B6969FE" w14:textId="77777777" w:rsidR="00110E52" w:rsidRDefault="00454203" w:rsidP="00110E52">
      <w:pPr>
        <w:keepNext/>
        <w:spacing w:line="360" w:lineRule="auto"/>
        <w:jc w:val="center"/>
      </w:pPr>
      <w:r>
        <w:rPr>
          <w:noProof/>
        </w:rPr>
        <w:lastRenderedPageBreak/>
        <w:drawing>
          <wp:inline distT="0" distB="0" distL="0" distR="0" wp14:anchorId="2B66EC33" wp14:editId="26801AAC">
            <wp:extent cx="2962275" cy="2867025"/>
            <wp:effectExtent l="0" t="0" r="9525" b="9525"/>
            <wp:docPr id="1718025786" name="Picture 5"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25786" name="Picture 5" descr="A black background with white rectangle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962275" cy="2867025"/>
                    </a:xfrm>
                    <a:prstGeom prst="rect">
                      <a:avLst/>
                    </a:prstGeom>
                  </pic:spPr>
                </pic:pic>
              </a:graphicData>
            </a:graphic>
          </wp:inline>
        </w:drawing>
      </w:r>
    </w:p>
    <w:p w14:paraId="3383FF17" w14:textId="479CEE44" w:rsidR="00B67523" w:rsidRDefault="00110E52" w:rsidP="00B67523">
      <w:pPr>
        <w:pStyle w:val="Caption"/>
        <w:jc w:val="center"/>
        <w:rPr>
          <w:rFonts w:ascii="Times New Roman" w:hAnsi="Times New Roman" w:cs="Times New Roman"/>
          <w:i w:val="0"/>
          <w:iCs w:val="0"/>
          <w:sz w:val="24"/>
          <w:szCs w:val="24"/>
        </w:rPr>
      </w:pPr>
      <w:bookmarkStart w:id="15" w:name="_Toc213132314"/>
      <w:r w:rsidRPr="00110E52">
        <w:rPr>
          <w:rFonts w:ascii="Times New Roman" w:hAnsi="Times New Roman" w:cs="Times New Roman"/>
          <w:i w:val="0"/>
          <w:iCs w:val="0"/>
          <w:sz w:val="24"/>
          <w:szCs w:val="24"/>
        </w:rPr>
        <w:t xml:space="preserve">Gambar </w:t>
      </w:r>
      <w:r w:rsidRPr="00110E52">
        <w:rPr>
          <w:rFonts w:ascii="Times New Roman" w:hAnsi="Times New Roman" w:cs="Times New Roman"/>
          <w:i w:val="0"/>
          <w:iCs w:val="0"/>
          <w:sz w:val="24"/>
          <w:szCs w:val="24"/>
        </w:rPr>
        <w:fldChar w:fldCharType="begin"/>
      </w:r>
      <w:r w:rsidRPr="00110E52">
        <w:rPr>
          <w:rFonts w:ascii="Times New Roman" w:hAnsi="Times New Roman" w:cs="Times New Roman"/>
          <w:i w:val="0"/>
          <w:iCs w:val="0"/>
          <w:sz w:val="24"/>
          <w:szCs w:val="24"/>
        </w:rPr>
        <w:instrText xml:space="preserve"> SEQ Gambar \* ARABIC </w:instrText>
      </w:r>
      <w:r w:rsidRPr="00110E52">
        <w:rPr>
          <w:rFonts w:ascii="Times New Roman" w:hAnsi="Times New Roman" w:cs="Times New Roman"/>
          <w:i w:val="0"/>
          <w:iCs w:val="0"/>
          <w:sz w:val="24"/>
          <w:szCs w:val="24"/>
        </w:rPr>
        <w:fldChar w:fldCharType="separate"/>
      </w:r>
      <w:r w:rsidRPr="00110E52">
        <w:rPr>
          <w:rFonts w:ascii="Times New Roman" w:hAnsi="Times New Roman" w:cs="Times New Roman"/>
          <w:i w:val="0"/>
          <w:iCs w:val="0"/>
          <w:noProof/>
          <w:sz w:val="24"/>
          <w:szCs w:val="24"/>
        </w:rPr>
        <w:t>2</w:t>
      </w:r>
      <w:r w:rsidRPr="00110E52">
        <w:rPr>
          <w:rFonts w:ascii="Times New Roman" w:hAnsi="Times New Roman" w:cs="Times New Roman"/>
          <w:i w:val="0"/>
          <w:iCs w:val="0"/>
          <w:sz w:val="24"/>
          <w:szCs w:val="24"/>
        </w:rPr>
        <w:fldChar w:fldCharType="end"/>
      </w:r>
      <w:r w:rsidRPr="00110E52">
        <w:rPr>
          <w:rFonts w:ascii="Times New Roman" w:hAnsi="Times New Roman" w:cs="Times New Roman"/>
          <w:i w:val="0"/>
          <w:iCs w:val="0"/>
          <w:sz w:val="24"/>
          <w:szCs w:val="24"/>
        </w:rPr>
        <w:t xml:space="preserve"> Metode Penelitian</w:t>
      </w:r>
      <w:bookmarkEnd w:id="15"/>
    </w:p>
    <w:p w14:paraId="054B0D49" w14:textId="77777777" w:rsidR="00B67523" w:rsidRPr="00B67523" w:rsidRDefault="00B67523" w:rsidP="00B67523"/>
    <w:p w14:paraId="54A94413" w14:textId="6AA3A9D5" w:rsidR="00A735D3" w:rsidRPr="00B67523" w:rsidRDefault="00A735D3" w:rsidP="00B67523">
      <w:pPr>
        <w:pStyle w:val="Heading2"/>
        <w:numPr>
          <w:ilvl w:val="0"/>
          <w:numId w:val="37"/>
        </w:numPr>
        <w:spacing w:line="360" w:lineRule="auto"/>
        <w:jc w:val="both"/>
        <w:rPr>
          <w:rFonts w:cs="Times New Roman"/>
          <w:szCs w:val="24"/>
        </w:rPr>
      </w:pPr>
      <w:bookmarkStart w:id="16" w:name="_Toc213131333"/>
      <w:r w:rsidRPr="00B67523">
        <w:rPr>
          <w:rFonts w:cs="Times New Roman"/>
          <w:szCs w:val="24"/>
        </w:rPr>
        <w:t>Perumusan Masalah</w:t>
      </w:r>
      <w:bookmarkEnd w:id="16"/>
    </w:p>
    <w:p w14:paraId="6BEF8D84" w14:textId="53E8DF49" w:rsidR="00A735D3" w:rsidRPr="006F6330" w:rsidRDefault="003214D7" w:rsidP="00EB278A">
      <w:pPr>
        <w:spacing w:line="360" w:lineRule="auto"/>
        <w:ind w:left="720" w:firstLine="720"/>
        <w:rPr>
          <w:rFonts w:ascii="Times New Roman" w:hAnsi="Times New Roman" w:cs="Times New Roman"/>
          <w:sz w:val="24"/>
          <w:szCs w:val="24"/>
        </w:rPr>
      </w:pPr>
      <w:r w:rsidRPr="003214D7">
        <w:rPr>
          <w:rFonts w:ascii="Times New Roman" w:hAnsi="Times New Roman" w:cs="Times New Roman"/>
          <w:sz w:val="24"/>
          <w:szCs w:val="24"/>
        </w:rPr>
        <w:t xml:space="preserve">Tahap awal penelitian ini diawali dengan identifikasi masalah yang berkembang dalam konteks pembelajaran Al-Qur’an berbasis digital. Penelitian terdahulu mayoritas berfokus pada pengukuran akurasi transkripsi dengan metrik Word Error Rate (WER) atau Character Error Rate (CER), namun belum secara memadai mengeksplorasi kemampuan model dalam pencocokan semantik ayat. Sementara itu, kebutuhan industri dan masyarakat saat ini tidak hanya terbatas pada deteksi kesalahan bacaan, melainkan juga pada identifikasi serta pencarian ayat secara otomatis berdasarkan kemiripan semantik. Hal ini menuntut adanya pendekatan yang mampu memanfaatkan representasi audio secara langsung untuk menghasilkan retrieval yang lebih akurat dan adaptif terhadap variasi pelafalan maupun keterbatasan data berlabel. Berdasarkan kesenjangan tersebut, penelitian ini dirancang untuk melakukan evaluasi komparatif antara model Wav2Vec2 dan Data2Vec dengan memanfaatkan </w:t>
      </w:r>
      <w:r w:rsidRPr="003214D7">
        <w:rPr>
          <w:rFonts w:ascii="Times New Roman" w:hAnsi="Times New Roman" w:cs="Times New Roman"/>
          <w:i/>
          <w:iCs/>
          <w:sz w:val="24"/>
          <w:szCs w:val="24"/>
        </w:rPr>
        <w:t>cosine similarity</w:t>
      </w:r>
      <w:r w:rsidRPr="003214D7">
        <w:rPr>
          <w:rFonts w:ascii="Times New Roman" w:hAnsi="Times New Roman" w:cs="Times New Roman"/>
          <w:sz w:val="24"/>
          <w:szCs w:val="24"/>
        </w:rPr>
        <w:t>, sebagai upaya memberikan solusi yang lebih komprehensif dalam mendukung proses hafalan Al-Qur’an</w:t>
      </w:r>
      <w:r w:rsidR="00281DD5" w:rsidRPr="00281DD5">
        <w:rPr>
          <w:rFonts w:ascii="Times New Roman" w:hAnsi="Times New Roman" w:cs="Times New Roman"/>
          <w:sz w:val="24"/>
          <w:szCs w:val="24"/>
        </w:rPr>
        <w:t>.</w:t>
      </w:r>
    </w:p>
    <w:p w14:paraId="6D99AEDC" w14:textId="62A690A1" w:rsidR="00A735D3" w:rsidRPr="00281DD5" w:rsidRDefault="00A735D3" w:rsidP="00EB278A">
      <w:pPr>
        <w:pStyle w:val="Heading2"/>
        <w:numPr>
          <w:ilvl w:val="0"/>
          <w:numId w:val="25"/>
        </w:numPr>
        <w:spacing w:line="360" w:lineRule="auto"/>
        <w:rPr>
          <w:rFonts w:cs="Times New Roman"/>
          <w:szCs w:val="24"/>
        </w:rPr>
      </w:pPr>
      <w:bookmarkStart w:id="17" w:name="_Toc213131334"/>
      <w:r w:rsidRPr="000C3128">
        <w:rPr>
          <w:rFonts w:cs="Times New Roman"/>
          <w:szCs w:val="24"/>
          <w:lang w:val="en-US"/>
        </w:rPr>
        <w:t>Studi literatur</w:t>
      </w:r>
      <w:bookmarkEnd w:id="17"/>
      <w:r w:rsidRPr="00281DD5">
        <w:rPr>
          <w:rFonts w:cs="Times New Roman"/>
          <w:szCs w:val="24"/>
        </w:rPr>
        <w:t xml:space="preserve"> </w:t>
      </w:r>
    </w:p>
    <w:p w14:paraId="257EB96D" w14:textId="47A60DE2" w:rsidR="00796EFB" w:rsidRPr="00796EFB" w:rsidRDefault="00A735D3" w:rsidP="00796EFB">
      <w:pPr>
        <w:spacing w:line="360" w:lineRule="auto"/>
        <w:ind w:left="720" w:firstLine="360"/>
        <w:rPr>
          <w:rFonts w:ascii="Times New Roman" w:hAnsi="Times New Roman" w:cs="Times New Roman"/>
          <w:sz w:val="24"/>
          <w:szCs w:val="24"/>
          <w:lang w:val="en-US"/>
        </w:rPr>
      </w:pPr>
      <w:r w:rsidRPr="00C13544">
        <w:rPr>
          <w:rFonts w:ascii="Times New Roman" w:hAnsi="Times New Roman" w:cs="Times New Roman"/>
          <w:sz w:val="24"/>
          <w:szCs w:val="24"/>
          <w:lang w:val="fi-FI"/>
        </w:rPr>
        <w:t xml:space="preserve">Studi literatur merupakan suatu proses pencarian teori-teori atau penelitian terhadap sebuah masalah. </w:t>
      </w:r>
      <w:r w:rsidRPr="000C3128">
        <w:rPr>
          <w:rFonts w:ascii="Times New Roman" w:hAnsi="Times New Roman" w:cs="Times New Roman"/>
          <w:sz w:val="24"/>
          <w:szCs w:val="24"/>
          <w:lang w:val="en-US"/>
        </w:rPr>
        <w:t xml:space="preserve">Literatur yang digunakan dapat berupa buku, jurnal, artikel, ataupun </w:t>
      </w:r>
      <w:r w:rsidRPr="000C3128">
        <w:rPr>
          <w:rFonts w:ascii="Times New Roman" w:hAnsi="Times New Roman" w:cs="Times New Roman"/>
          <w:i/>
          <w:iCs/>
          <w:sz w:val="24"/>
          <w:szCs w:val="24"/>
          <w:lang w:val="en-US"/>
        </w:rPr>
        <w:t>paper</w:t>
      </w:r>
      <w:r w:rsidR="00C9241F">
        <w:rPr>
          <w:rFonts w:ascii="Times New Roman" w:hAnsi="Times New Roman" w:cs="Times New Roman"/>
          <w:i/>
          <w:iCs/>
          <w:sz w:val="24"/>
          <w:szCs w:val="24"/>
          <w:lang w:val="en-US"/>
        </w:rPr>
        <w:t xml:space="preserve">. </w:t>
      </w:r>
      <w:r w:rsidR="00796EFB" w:rsidRPr="00796EFB">
        <w:rPr>
          <w:rFonts w:ascii="Times New Roman" w:hAnsi="Times New Roman" w:cs="Times New Roman"/>
          <w:sz w:val="24"/>
          <w:szCs w:val="24"/>
          <w:lang w:val="fi-FI"/>
        </w:rPr>
        <w:t xml:space="preserve">Kajian literatur dilakukan untuk memperoleh landasan teoretis yang </w:t>
      </w:r>
      <w:r w:rsidR="00796EFB" w:rsidRPr="00796EFB">
        <w:rPr>
          <w:rFonts w:ascii="Times New Roman" w:hAnsi="Times New Roman" w:cs="Times New Roman"/>
          <w:sz w:val="24"/>
          <w:szCs w:val="24"/>
          <w:lang w:val="fi-FI"/>
        </w:rPr>
        <w:lastRenderedPageBreak/>
        <w:t xml:space="preserve">relevan dan memperkuat kerangka konseptual penelitian. </w:t>
      </w:r>
      <w:r w:rsidR="00796EFB" w:rsidRPr="00796EFB">
        <w:rPr>
          <w:rFonts w:ascii="Times New Roman" w:hAnsi="Times New Roman" w:cs="Times New Roman"/>
          <w:sz w:val="24"/>
          <w:szCs w:val="24"/>
          <w:lang w:val="en-ID"/>
        </w:rPr>
        <w:t>Literatur yang dianalisis mencakup:</w:t>
      </w:r>
    </w:p>
    <w:p w14:paraId="099C4712" w14:textId="72461CE6" w:rsidR="00796EFB" w:rsidRPr="00FD3220" w:rsidRDefault="00796EFB" w:rsidP="00FD3220">
      <w:pPr>
        <w:pStyle w:val="ListParagraph"/>
        <w:numPr>
          <w:ilvl w:val="0"/>
          <w:numId w:val="29"/>
        </w:numPr>
        <w:spacing w:line="360" w:lineRule="auto"/>
        <w:rPr>
          <w:rFonts w:ascii="Times New Roman" w:hAnsi="Times New Roman" w:cs="Times New Roman"/>
          <w:sz w:val="24"/>
          <w:szCs w:val="24"/>
          <w:lang w:val="en-ID"/>
        </w:rPr>
      </w:pPr>
      <w:r w:rsidRPr="00FD3220">
        <w:rPr>
          <w:rFonts w:ascii="Times New Roman" w:hAnsi="Times New Roman" w:cs="Times New Roman"/>
          <w:sz w:val="24"/>
          <w:szCs w:val="24"/>
          <w:lang w:val="en-ID"/>
        </w:rPr>
        <w:t xml:space="preserve">Model </w:t>
      </w:r>
      <w:r w:rsidRPr="00FD3220">
        <w:rPr>
          <w:rFonts w:ascii="Times New Roman" w:hAnsi="Times New Roman" w:cs="Times New Roman"/>
          <w:b/>
          <w:bCs/>
          <w:sz w:val="24"/>
          <w:szCs w:val="24"/>
          <w:lang w:val="en-ID"/>
        </w:rPr>
        <w:t>Wav2Vec2</w:t>
      </w:r>
      <w:r w:rsidRPr="00FD3220">
        <w:rPr>
          <w:rFonts w:ascii="Times New Roman" w:hAnsi="Times New Roman" w:cs="Times New Roman"/>
          <w:sz w:val="24"/>
          <w:szCs w:val="24"/>
          <w:lang w:val="en-ID"/>
        </w:rPr>
        <w:t xml:space="preserve"> sebagai pendekatan </w:t>
      </w:r>
      <w:r w:rsidRPr="00FD3220">
        <w:rPr>
          <w:rFonts w:ascii="Times New Roman" w:hAnsi="Times New Roman" w:cs="Times New Roman"/>
          <w:i/>
          <w:iCs/>
          <w:sz w:val="24"/>
          <w:szCs w:val="24"/>
          <w:lang w:val="en-ID"/>
        </w:rPr>
        <w:t>self-supervised learning</w:t>
      </w:r>
      <w:r w:rsidRPr="00FD3220">
        <w:rPr>
          <w:rFonts w:ascii="Times New Roman" w:hAnsi="Times New Roman" w:cs="Times New Roman"/>
          <w:sz w:val="24"/>
          <w:szCs w:val="24"/>
          <w:lang w:val="en-ID"/>
        </w:rPr>
        <w:t xml:space="preserve"> berbasis </w:t>
      </w:r>
      <w:r w:rsidRPr="00FD3220">
        <w:rPr>
          <w:rFonts w:ascii="Times New Roman" w:hAnsi="Times New Roman" w:cs="Times New Roman"/>
          <w:i/>
          <w:iCs/>
          <w:sz w:val="24"/>
          <w:szCs w:val="24"/>
          <w:lang w:val="en-ID"/>
        </w:rPr>
        <w:t>contrastive prediction</w:t>
      </w:r>
      <w:r w:rsidRPr="00FD3220">
        <w:rPr>
          <w:rFonts w:ascii="Times New Roman" w:hAnsi="Times New Roman" w:cs="Times New Roman"/>
          <w:sz w:val="24"/>
          <w:szCs w:val="24"/>
          <w:lang w:val="en-ID"/>
        </w:rPr>
        <w:t xml:space="preserve"> untuk representasi audio.</w:t>
      </w:r>
    </w:p>
    <w:p w14:paraId="4B5F210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Model </w:t>
      </w:r>
      <w:r w:rsidRPr="00796EFB">
        <w:rPr>
          <w:rFonts w:ascii="Times New Roman" w:hAnsi="Times New Roman" w:cs="Times New Roman"/>
          <w:b/>
          <w:bCs/>
          <w:sz w:val="24"/>
          <w:szCs w:val="24"/>
          <w:lang w:val="en-ID"/>
        </w:rPr>
        <w:t>Data2Vec</w:t>
      </w:r>
      <w:r w:rsidRPr="00796EFB">
        <w:rPr>
          <w:rFonts w:ascii="Times New Roman" w:hAnsi="Times New Roman" w:cs="Times New Roman"/>
          <w:sz w:val="24"/>
          <w:szCs w:val="24"/>
          <w:lang w:val="en-ID"/>
        </w:rPr>
        <w:t xml:space="preserve"> sebagai kerangka multimodal berbasis </w:t>
      </w:r>
      <w:r w:rsidRPr="00796EFB">
        <w:rPr>
          <w:rFonts w:ascii="Times New Roman" w:hAnsi="Times New Roman" w:cs="Times New Roman"/>
          <w:i/>
          <w:iCs/>
          <w:sz w:val="24"/>
          <w:szCs w:val="24"/>
          <w:lang w:val="en-ID"/>
        </w:rPr>
        <w:t>self-distillation of contextual representations</w:t>
      </w:r>
      <w:r w:rsidRPr="00796EFB">
        <w:rPr>
          <w:rFonts w:ascii="Times New Roman" w:hAnsi="Times New Roman" w:cs="Times New Roman"/>
          <w:sz w:val="24"/>
          <w:szCs w:val="24"/>
          <w:lang w:val="en-ID"/>
        </w:rPr>
        <w:t>.</w:t>
      </w:r>
    </w:p>
    <w:p w14:paraId="1B83F3AD"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Penelitian terdahulu mengenai penerapan </w:t>
      </w:r>
      <w:r w:rsidRPr="00796EFB">
        <w:rPr>
          <w:rFonts w:ascii="Times New Roman" w:hAnsi="Times New Roman" w:cs="Times New Roman"/>
          <w:b/>
          <w:bCs/>
          <w:sz w:val="24"/>
          <w:szCs w:val="24"/>
          <w:lang w:val="en-ID"/>
        </w:rPr>
        <w:t>ASR pada Al-Qur’an</w:t>
      </w:r>
      <w:r w:rsidRPr="00796EFB">
        <w:rPr>
          <w:rFonts w:ascii="Times New Roman" w:hAnsi="Times New Roman" w:cs="Times New Roman"/>
          <w:sz w:val="24"/>
          <w:szCs w:val="24"/>
          <w:lang w:val="en-ID"/>
        </w:rPr>
        <w:t>, termasuk arsitektur CNN-BiGRU dengan Connectionist Temporal Classification (CTC), serta studi yang mengimplementasikan HuBERT dan transformer.</w:t>
      </w:r>
    </w:p>
    <w:p w14:paraId="3027E24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Pendekatan pencarian semantik berbasis </w:t>
      </w:r>
      <w:r w:rsidRPr="00796EFB">
        <w:rPr>
          <w:rFonts w:ascii="Times New Roman" w:hAnsi="Times New Roman" w:cs="Times New Roman"/>
          <w:i/>
          <w:iCs/>
          <w:sz w:val="24"/>
          <w:szCs w:val="24"/>
          <w:lang w:val="en-ID"/>
        </w:rPr>
        <w:t>vector embeddings</w:t>
      </w:r>
      <w:r w:rsidRPr="00796EFB">
        <w:rPr>
          <w:rFonts w:ascii="Times New Roman" w:hAnsi="Times New Roman" w:cs="Times New Roman"/>
          <w:sz w:val="24"/>
          <w:szCs w:val="24"/>
          <w:lang w:val="en-ID"/>
        </w:rPr>
        <w:t xml:space="preserve"> dengan pemanfaatan </w:t>
      </w:r>
      <w:r w:rsidRPr="00796EFB">
        <w:rPr>
          <w:rFonts w:ascii="Times New Roman" w:hAnsi="Times New Roman" w:cs="Times New Roman"/>
          <w:b/>
          <w:bCs/>
          <w:sz w:val="24"/>
          <w:szCs w:val="24"/>
          <w:lang w:val="en-ID"/>
        </w:rPr>
        <w:t>FAISS</w:t>
      </w:r>
      <w:r w:rsidRPr="00796EFB">
        <w:rPr>
          <w:rFonts w:ascii="Times New Roman" w:hAnsi="Times New Roman" w:cs="Times New Roman"/>
          <w:sz w:val="24"/>
          <w:szCs w:val="24"/>
          <w:lang w:val="en-ID"/>
        </w:rPr>
        <w:t xml:space="preserve"> untuk </w:t>
      </w:r>
      <w:r w:rsidRPr="00796EFB">
        <w:rPr>
          <w:rFonts w:ascii="Times New Roman" w:hAnsi="Times New Roman" w:cs="Times New Roman"/>
          <w:i/>
          <w:iCs/>
          <w:sz w:val="24"/>
          <w:szCs w:val="24"/>
          <w:lang w:val="en-ID"/>
        </w:rPr>
        <w:t>similarity search</w:t>
      </w:r>
      <w:r w:rsidRPr="00796EFB">
        <w:rPr>
          <w:rFonts w:ascii="Times New Roman" w:hAnsi="Times New Roman" w:cs="Times New Roman"/>
          <w:sz w:val="24"/>
          <w:szCs w:val="24"/>
          <w:lang w:val="en-ID"/>
        </w:rPr>
        <w:t xml:space="preserve"> dalam domain skala besar.</w:t>
      </w:r>
    </w:p>
    <w:p w14:paraId="028B5D25" w14:textId="77777777" w:rsidR="00796EFB" w:rsidRPr="00796EFB" w:rsidRDefault="00796EFB" w:rsidP="00796EFB">
      <w:pPr>
        <w:spacing w:line="360" w:lineRule="auto"/>
        <w:ind w:left="720" w:firstLine="360"/>
        <w:rPr>
          <w:rFonts w:ascii="Times New Roman" w:hAnsi="Times New Roman" w:cs="Times New Roman"/>
          <w:sz w:val="24"/>
          <w:szCs w:val="24"/>
          <w:lang w:val="en-ID"/>
        </w:rPr>
      </w:pPr>
    </w:p>
    <w:p w14:paraId="36F1EBF5" w14:textId="04D0EADC" w:rsidR="00193200" w:rsidRPr="00B67523" w:rsidRDefault="003B0749" w:rsidP="00B67523">
      <w:pPr>
        <w:pStyle w:val="Heading2"/>
        <w:numPr>
          <w:ilvl w:val="0"/>
          <w:numId w:val="25"/>
        </w:numPr>
        <w:spacing w:line="360" w:lineRule="auto"/>
        <w:rPr>
          <w:rFonts w:cs="Times New Roman"/>
          <w:szCs w:val="24"/>
          <w:lang w:val="en-US"/>
        </w:rPr>
      </w:pPr>
      <w:bookmarkStart w:id="18" w:name="_Toc213131335"/>
      <w:proofErr w:type="spellStart"/>
      <w:r w:rsidRPr="00B67523">
        <w:rPr>
          <w:rFonts w:cs="Times New Roman"/>
          <w:szCs w:val="24"/>
          <w:lang w:val="en-US"/>
        </w:rPr>
        <w:t>Pengumpulan</w:t>
      </w:r>
      <w:proofErr w:type="spellEnd"/>
      <w:r w:rsidRPr="00B67523">
        <w:rPr>
          <w:rFonts w:cs="Times New Roman"/>
          <w:szCs w:val="24"/>
          <w:lang w:val="en-US"/>
        </w:rPr>
        <w:t xml:space="preserve"> dataset</w:t>
      </w:r>
      <w:bookmarkEnd w:id="18"/>
    </w:p>
    <w:p w14:paraId="4E34F9A4" w14:textId="2A406BA1" w:rsidR="00281DD5" w:rsidRPr="0064641D" w:rsidRDefault="0064641D" w:rsidP="0064641D">
      <w:pPr>
        <w:spacing w:line="360" w:lineRule="auto"/>
        <w:ind w:left="720" w:firstLine="360"/>
        <w:rPr>
          <w:rFonts w:ascii="Times New Roman" w:hAnsi="Times New Roman" w:cs="Times New Roman"/>
          <w:i/>
          <w:iCs/>
          <w:sz w:val="24"/>
          <w:szCs w:val="24"/>
        </w:rPr>
      </w:pPr>
      <w:r w:rsidRPr="0064641D">
        <w:rPr>
          <w:rFonts w:ascii="Times New Roman" w:hAnsi="Times New Roman" w:cs="Times New Roman"/>
          <w:sz w:val="24"/>
          <w:szCs w:val="24"/>
        </w:rPr>
        <w:t xml:space="preserve">Dataset yang digunakan mencakup audio bacaan Al-Qur’an yang telah tersedia secara terbuka dan legal, dengan variasi qari dan kondisi rekaman yang berbeda. Selain itu, teks mushaf standar ber-diakritik digunakan sebagai referensi. Keduanya berperan sebagai pasangan data yang akan dipetakan ke dalam ruang </w:t>
      </w:r>
      <w:r w:rsidRPr="0064641D">
        <w:rPr>
          <w:rFonts w:ascii="Times New Roman" w:hAnsi="Times New Roman" w:cs="Times New Roman"/>
          <w:i/>
          <w:iCs/>
          <w:sz w:val="24"/>
          <w:szCs w:val="24"/>
        </w:rPr>
        <w:t>embedding</w:t>
      </w:r>
      <w:r w:rsidRPr="0064641D">
        <w:rPr>
          <w:rFonts w:ascii="Times New Roman" w:hAnsi="Times New Roman" w:cs="Times New Roman"/>
          <w:sz w:val="24"/>
          <w:szCs w:val="24"/>
        </w:rPr>
        <w:t xml:space="preserve"> semantik</w:t>
      </w:r>
      <w:r>
        <w:rPr>
          <w:rFonts w:ascii="Times New Roman" w:hAnsi="Times New Roman" w:cs="Times New Roman"/>
          <w:sz w:val="24"/>
          <w:szCs w:val="24"/>
        </w:rPr>
        <w:t>.</w:t>
      </w:r>
    </w:p>
    <w:p w14:paraId="249FD9DD" w14:textId="3B259778" w:rsidR="004C49CC" w:rsidRPr="00B67523" w:rsidRDefault="0064641D" w:rsidP="00B67523">
      <w:pPr>
        <w:pStyle w:val="Heading2"/>
        <w:numPr>
          <w:ilvl w:val="0"/>
          <w:numId w:val="25"/>
        </w:numPr>
        <w:spacing w:line="360" w:lineRule="auto"/>
        <w:rPr>
          <w:rFonts w:cs="Times New Roman"/>
          <w:szCs w:val="24"/>
          <w:lang w:val="en-US"/>
        </w:rPr>
      </w:pPr>
      <w:bookmarkStart w:id="19" w:name="_Toc213131336"/>
      <w:r w:rsidRPr="00B67523">
        <w:rPr>
          <w:rFonts w:cs="Times New Roman"/>
          <w:szCs w:val="24"/>
          <w:lang w:val="en-US"/>
        </w:rPr>
        <w:t>Pre-processing data</w:t>
      </w:r>
      <w:bookmarkEnd w:id="19"/>
    </w:p>
    <w:p w14:paraId="47AF5469" w14:textId="2B795577" w:rsidR="00F818EB" w:rsidRDefault="00F818EB" w:rsidP="00F818EB">
      <w:pPr>
        <w:spacing w:line="360" w:lineRule="auto"/>
        <w:ind w:left="720" w:firstLine="360"/>
        <w:rPr>
          <w:rFonts w:ascii="Times New Roman" w:hAnsi="Times New Roman" w:cs="Times New Roman"/>
          <w:sz w:val="24"/>
          <w:szCs w:val="24"/>
        </w:rPr>
      </w:pPr>
      <w:r w:rsidRPr="008F26AA">
        <w:rPr>
          <w:rFonts w:ascii="Times New Roman" w:hAnsi="Times New Roman" w:cs="Times New Roman"/>
          <w:i/>
          <w:iCs/>
          <w:sz w:val="24"/>
          <w:szCs w:val="24"/>
        </w:rPr>
        <w:t>Pre-processing</w:t>
      </w:r>
      <w:r>
        <w:rPr>
          <w:rFonts w:ascii="Times New Roman" w:hAnsi="Times New Roman" w:cs="Times New Roman"/>
          <w:sz w:val="24"/>
          <w:szCs w:val="24"/>
        </w:rPr>
        <w:t xml:space="preserve"> diperlukan untuk memastikan audio dan teks dalam kondisi yang sesuai sebelum diproses ekstrasi oleh model yang dipilih </w:t>
      </w:r>
      <w:r w:rsidRPr="008F26AA">
        <w:rPr>
          <w:rFonts w:ascii="Times New Roman" w:hAnsi="Times New Roman" w:cs="Times New Roman"/>
          <w:i/>
          <w:iCs/>
          <w:sz w:val="24"/>
          <w:szCs w:val="24"/>
        </w:rPr>
        <w:t>pre-process</w:t>
      </w:r>
      <w:r>
        <w:rPr>
          <w:rFonts w:ascii="Times New Roman" w:hAnsi="Times New Roman" w:cs="Times New Roman"/>
          <w:sz w:val="24"/>
          <w:szCs w:val="24"/>
        </w:rPr>
        <w:t xml:space="preserve"> dapat berupa: </w:t>
      </w:r>
    </w:p>
    <w:p w14:paraId="3B307C8C" w14:textId="186684F5"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Segmentasi audio </w:t>
      </w:r>
      <w:r w:rsidR="008F26AA" w:rsidRPr="008F26AA">
        <w:rPr>
          <w:rFonts w:ascii="Times New Roman" w:hAnsi="Times New Roman" w:cs="Times New Roman"/>
          <w:sz w:val="24"/>
          <w:szCs w:val="24"/>
        </w:rPr>
        <w:t>per ayat</w:t>
      </w:r>
    </w:p>
    <w:p w14:paraId="14B8BDB9"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Normalisasi sinyal dan pengurangan </w:t>
      </w:r>
      <w:r w:rsidRPr="008F26AA">
        <w:rPr>
          <w:rFonts w:ascii="Times New Roman" w:hAnsi="Times New Roman" w:cs="Times New Roman"/>
          <w:i/>
          <w:iCs/>
          <w:sz w:val="24"/>
          <w:szCs w:val="24"/>
        </w:rPr>
        <w:t>noise</w:t>
      </w:r>
    </w:p>
    <w:p w14:paraId="1E76B07C"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Pembersihan teks dari simbol yang tidak relevan</w:t>
      </w:r>
    </w:p>
    <w:p w14:paraId="38FB0C63" w14:textId="6D9594B4" w:rsidR="00F818EB" w:rsidRP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Tokenisasi teks mushaf sebagai input untuk </w:t>
      </w:r>
      <w:r w:rsidRPr="008F26AA">
        <w:rPr>
          <w:rFonts w:ascii="Times New Roman" w:hAnsi="Times New Roman" w:cs="Times New Roman"/>
          <w:i/>
          <w:iCs/>
          <w:sz w:val="24"/>
          <w:szCs w:val="24"/>
        </w:rPr>
        <w:t>embedding</w:t>
      </w:r>
    </w:p>
    <w:p w14:paraId="69F70E7E" w14:textId="7F4A2263" w:rsidR="004C49CC" w:rsidRPr="00B67523" w:rsidRDefault="008F26AA" w:rsidP="00B67523">
      <w:pPr>
        <w:pStyle w:val="Heading2"/>
        <w:numPr>
          <w:ilvl w:val="0"/>
          <w:numId w:val="25"/>
        </w:numPr>
        <w:spacing w:line="360" w:lineRule="auto"/>
        <w:rPr>
          <w:rFonts w:cs="Times New Roman"/>
          <w:szCs w:val="24"/>
          <w:lang w:val="en-US"/>
        </w:rPr>
      </w:pPr>
      <w:bookmarkStart w:id="20" w:name="_Toc213131337"/>
      <w:proofErr w:type="spellStart"/>
      <w:r w:rsidRPr="00B67523">
        <w:rPr>
          <w:rFonts w:cs="Times New Roman"/>
          <w:szCs w:val="24"/>
          <w:lang w:val="en-US"/>
        </w:rPr>
        <w:t>Ekstrasi</w:t>
      </w:r>
      <w:proofErr w:type="spellEnd"/>
      <w:r w:rsidRPr="00B67523">
        <w:rPr>
          <w:rFonts w:cs="Times New Roman"/>
          <w:szCs w:val="24"/>
          <w:lang w:val="en-US"/>
        </w:rPr>
        <w:t xml:space="preserve"> </w:t>
      </w:r>
      <w:proofErr w:type="spellStart"/>
      <w:r w:rsidRPr="00B67523">
        <w:rPr>
          <w:rFonts w:cs="Times New Roman"/>
          <w:szCs w:val="24"/>
          <w:lang w:val="en-US"/>
        </w:rPr>
        <w:t>Representasi</w:t>
      </w:r>
      <w:bookmarkEnd w:id="20"/>
      <w:proofErr w:type="spellEnd"/>
    </w:p>
    <w:p w14:paraId="02E95F35" w14:textId="4500B136" w:rsidR="004C49CC" w:rsidRDefault="008F26AA" w:rsidP="00EB278A">
      <w:pPr>
        <w:spacing w:line="360" w:lineRule="auto"/>
        <w:ind w:left="720"/>
        <w:rPr>
          <w:rFonts w:ascii="Times New Roman" w:hAnsi="Times New Roman" w:cs="Times New Roman"/>
          <w:sz w:val="24"/>
          <w:szCs w:val="24"/>
          <w:lang w:val="en-ID"/>
        </w:rPr>
      </w:pPr>
      <w:r w:rsidRPr="008F26AA">
        <w:rPr>
          <w:rFonts w:ascii="Times New Roman" w:hAnsi="Times New Roman" w:cs="Times New Roman"/>
          <w:sz w:val="24"/>
          <w:szCs w:val="24"/>
          <w:lang w:val="en-ID"/>
        </w:rPr>
        <w:t>Pada tahap ini, data audio dan teks diproses unt</w:t>
      </w:r>
      <w:r>
        <w:rPr>
          <w:rFonts w:ascii="Times New Roman" w:hAnsi="Times New Roman" w:cs="Times New Roman"/>
          <w:sz w:val="24"/>
          <w:szCs w:val="24"/>
          <w:lang w:val="en-ID"/>
        </w:rPr>
        <w:t xml:space="preserve">uk menghasilkan </w:t>
      </w:r>
      <w:r>
        <w:rPr>
          <w:rFonts w:ascii="Times New Roman" w:hAnsi="Times New Roman" w:cs="Times New Roman"/>
          <w:i/>
          <w:iCs/>
          <w:sz w:val="24"/>
          <w:szCs w:val="24"/>
          <w:lang w:val="en-ID"/>
        </w:rPr>
        <w:t xml:space="preserve">embedding </w:t>
      </w:r>
      <w:r>
        <w:rPr>
          <w:rFonts w:ascii="Times New Roman" w:hAnsi="Times New Roman" w:cs="Times New Roman"/>
          <w:sz w:val="24"/>
          <w:szCs w:val="24"/>
          <w:lang w:val="en-ID"/>
        </w:rPr>
        <w:t xml:space="preserve">dalam ruang vector. Poin yang mencakup ekstrasi representasi sebagai berikut: </w:t>
      </w:r>
    </w:p>
    <w:p w14:paraId="4A259DCB" w14:textId="79090F4A"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lang w:val="en-ID"/>
        </w:rPr>
        <w:lastRenderedPageBreak/>
        <w:t xml:space="preserve">Menggunakan model Wav2vec2 untuk mengekstrasi representasi audio berbasis </w:t>
      </w:r>
      <w:r w:rsidRPr="008F26AA">
        <w:rPr>
          <w:rFonts w:ascii="Times New Roman" w:hAnsi="Times New Roman" w:cs="Times New Roman"/>
          <w:i/>
          <w:iCs/>
          <w:sz w:val="24"/>
          <w:szCs w:val="24"/>
          <w:lang w:val="en-ID"/>
        </w:rPr>
        <w:t>constrastive learning</w:t>
      </w:r>
    </w:p>
    <w:p w14:paraId="6D1CFA53" w14:textId="7EF2A5B2" w:rsid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lang w:val="en-ID"/>
        </w:rPr>
        <w:t>Menggunakan model Data2Vec untuk mengekstrasi representasi audio berbasis</w:t>
      </w:r>
      <w:r>
        <w:rPr>
          <w:rFonts w:ascii="Times New Roman" w:hAnsi="Times New Roman" w:cs="Times New Roman"/>
          <w:sz w:val="24"/>
          <w:szCs w:val="24"/>
          <w:lang w:val="en-ID"/>
        </w:rPr>
        <w:t xml:space="preserve"> self-distillation</w:t>
      </w:r>
    </w:p>
    <w:p w14:paraId="480C7877" w14:textId="44AC8DD0"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rPr>
        <w:t>Menyediakan embedding teks mushaf standar untuk pembanding</w:t>
      </w:r>
    </w:p>
    <w:p w14:paraId="682F9026" w14:textId="4734553C" w:rsidR="001A111F" w:rsidRPr="00B67523" w:rsidRDefault="000F64B3" w:rsidP="00B67523">
      <w:pPr>
        <w:pStyle w:val="Heading2"/>
        <w:numPr>
          <w:ilvl w:val="0"/>
          <w:numId w:val="25"/>
        </w:numPr>
        <w:spacing w:line="360" w:lineRule="auto"/>
        <w:rPr>
          <w:rFonts w:cs="Times New Roman"/>
          <w:szCs w:val="24"/>
        </w:rPr>
      </w:pPr>
      <w:bookmarkStart w:id="21" w:name="_Toc213131338"/>
      <w:r w:rsidRPr="00B67523">
        <w:rPr>
          <w:rFonts w:cs="Times New Roman"/>
          <w:szCs w:val="24"/>
        </w:rPr>
        <w:t>Proses pencarian semantik</w:t>
      </w:r>
      <w:bookmarkEnd w:id="21"/>
      <w:r w:rsidRPr="00B67523">
        <w:rPr>
          <w:rFonts w:cs="Times New Roman"/>
          <w:szCs w:val="24"/>
        </w:rPr>
        <w:t xml:space="preserve"> </w:t>
      </w:r>
    </w:p>
    <w:p w14:paraId="785CBF3F" w14:textId="6CF8B71E" w:rsidR="000F64B3" w:rsidRDefault="000F64B3" w:rsidP="000F64B3">
      <w:pPr>
        <w:spacing w:line="360" w:lineRule="auto"/>
        <w:ind w:left="720"/>
        <w:rPr>
          <w:rFonts w:ascii="Times New Roman" w:hAnsi="Times New Roman" w:cs="Times New Roman"/>
          <w:sz w:val="24"/>
          <w:szCs w:val="24"/>
        </w:rPr>
      </w:pPr>
      <w:r w:rsidRPr="000F64B3">
        <w:rPr>
          <w:rFonts w:ascii="Times New Roman" w:hAnsi="Times New Roman" w:cs="Times New Roman"/>
          <w:sz w:val="24"/>
          <w:szCs w:val="24"/>
        </w:rPr>
        <w:t>Tahap ini bertujuan untuk  mencocokan representasi audio dengan representasi teks menggunakan pendekatan berbasis kesam</w:t>
      </w:r>
      <w:r>
        <w:rPr>
          <w:rFonts w:ascii="Times New Roman" w:hAnsi="Times New Roman" w:cs="Times New Roman"/>
          <w:sz w:val="24"/>
          <w:szCs w:val="24"/>
        </w:rPr>
        <w:t>aan vektor</w:t>
      </w:r>
    </w:p>
    <w:p w14:paraId="3E07E774" w14:textId="6683B714"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Menghitung </w:t>
      </w:r>
      <w:r>
        <w:rPr>
          <w:rFonts w:ascii="Times New Roman" w:hAnsi="Times New Roman" w:cs="Times New Roman"/>
          <w:i/>
          <w:iCs/>
          <w:sz w:val="24"/>
          <w:szCs w:val="24"/>
        </w:rPr>
        <w:t xml:space="preserve">cosine similarity </w:t>
      </w:r>
      <w:r>
        <w:rPr>
          <w:rFonts w:ascii="Times New Roman" w:hAnsi="Times New Roman" w:cs="Times New Roman"/>
          <w:sz w:val="24"/>
          <w:szCs w:val="24"/>
        </w:rPr>
        <w:t>antara embedding audio dan embedding teks</w:t>
      </w:r>
    </w:p>
    <w:p w14:paraId="10F865AE" w14:textId="2AA878D7"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Menentukan ayat dengan skor kesamaan tertinggi sebagai hasil pencarian</w:t>
      </w:r>
    </w:p>
    <w:p w14:paraId="76A00339" w14:textId="6D2E4F79" w:rsidR="000F64B3" w:rsidRP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Menguji </w:t>
      </w:r>
      <w:r w:rsidR="00A86BB6" w:rsidRPr="00A86BB6">
        <w:rPr>
          <w:rFonts w:ascii="Times New Roman" w:hAnsi="Times New Roman" w:cs="Times New Roman"/>
          <w:i/>
          <w:iCs/>
          <w:sz w:val="24"/>
          <w:szCs w:val="24"/>
        </w:rPr>
        <w:t>robustnes</w:t>
      </w:r>
      <w:r w:rsidR="00A86BB6">
        <w:rPr>
          <w:rFonts w:ascii="Times New Roman" w:hAnsi="Times New Roman" w:cs="Times New Roman"/>
          <w:sz w:val="24"/>
          <w:szCs w:val="24"/>
        </w:rPr>
        <w:t xml:space="preserve"> pencarian terhadap variasi bacaan, </w:t>
      </w:r>
      <w:r w:rsidR="00A86BB6" w:rsidRPr="00A86BB6">
        <w:rPr>
          <w:rFonts w:ascii="Times New Roman" w:hAnsi="Times New Roman" w:cs="Times New Roman"/>
          <w:i/>
          <w:iCs/>
          <w:sz w:val="24"/>
          <w:szCs w:val="24"/>
        </w:rPr>
        <w:t>noise</w:t>
      </w:r>
      <w:r w:rsidR="00A86BB6">
        <w:rPr>
          <w:rFonts w:ascii="Times New Roman" w:hAnsi="Times New Roman" w:cs="Times New Roman"/>
          <w:sz w:val="24"/>
          <w:szCs w:val="24"/>
        </w:rPr>
        <w:t xml:space="preserve"> dan perbedaan qari</w:t>
      </w:r>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3E3153AF" w14:textId="54E68C62" w:rsidR="000C3128" w:rsidRDefault="003841CE" w:rsidP="0051479F">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t>Lokasi penelitian dapat dilakukan dimana saja dikarenakan penelitian tidak membutuhkan tempat khusus dalam pengambilan data maupun metode yang digunakan.</w:t>
      </w:r>
    </w:p>
    <w:p w14:paraId="2BA47900" w14:textId="649443BA" w:rsidR="00312C4C" w:rsidRDefault="00312C4C" w:rsidP="0051479F">
      <w:pPr>
        <w:spacing w:line="360" w:lineRule="auto"/>
        <w:ind w:left="720" w:firstLine="720"/>
        <w:jc w:val="both"/>
        <w:rPr>
          <w:rFonts w:ascii="Times New Roman" w:hAnsi="Times New Roman" w:cs="Times New Roman"/>
          <w:sz w:val="24"/>
          <w:szCs w:val="24"/>
        </w:rPr>
      </w:pPr>
    </w:p>
    <w:p w14:paraId="26F72A43" w14:textId="731D1132" w:rsidR="00312C4C" w:rsidRDefault="00312C4C" w:rsidP="0051479F">
      <w:pPr>
        <w:spacing w:line="360" w:lineRule="auto"/>
        <w:ind w:left="720" w:firstLine="720"/>
        <w:jc w:val="both"/>
        <w:rPr>
          <w:rFonts w:ascii="Times New Roman" w:hAnsi="Times New Roman" w:cs="Times New Roman"/>
          <w:sz w:val="24"/>
          <w:szCs w:val="24"/>
        </w:rPr>
      </w:pPr>
    </w:p>
    <w:p w14:paraId="3D29A898" w14:textId="0235ABC2" w:rsidR="00312C4C" w:rsidRDefault="00312C4C" w:rsidP="0051479F">
      <w:pPr>
        <w:spacing w:line="360" w:lineRule="auto"/>
        <w:ind w:left="720" w:firstLine="720"/>
        <w:jc w:val="both"/>
        <w:rPr>
          <w:rFonts w:ascii="Times New Roman" w:hAnsi="Times New Roman" w:cs="Times New Roman"/>
          <w:sz w:val="24"/>
          <w:szCs w:val="24"/>
        </w:rPr>
      </w:pPr>
    </w:p>
    <w:p w14:paraId="600AF177" w14:textId="1EDE40B8" w:rsidR="00312C4C" w:rsidRDefault="00312C4C" w:rsidP="0051479F">
      <w:pPr>
        <w:spacing w:line="360" w:lineRule="auto"/>
        <w:ind w:left="720" w:firstLine="720"/>
        <w:jc w:val="both"/>
        <w:rPr>
          <w:rFonts w:ascii="Times New Roman" w:hAnsi="Times New Roman" w:cs="Times New Roman"/>
          <w:sz w:val="24"/>
          <w:szCs w:val="24"/>
        </w:rPr>
      </w:pPr>
    </w:p>
    <w:p w14:paraId="4F659F32" w14:textId="08991E87" w:rsidR="00312C4C" w:rsidRDefault="00312C4C" w:rsidP="0051479F">
      <w:pPr>
        <w:spacing w:line="360" w:lineRule="auto"/>
        <w:ind w:left="720" w:firstLine="720"/>
        <w:jc w:val="both"/>
        <w:rPr>
          <w:rFonts w:ascii="Times New Roman" w:hAnsi="Times New Roman" w:cs="Times New Roman"/>
          <w:sz w:val="24"/>
          <w:szCs w:val="24"/>
        </w:rPr>
      </w:pPr>
    </w:p>
    <w:p w14:paraId="7534E0F4" w14:textId="77777777" w:rsidR="00312C4C" w:rsidRDefault="00312C4C" w:rsidP="0051479F">
      <w:pPr>
        <w:spacing w:line="360" w:lineRule="auto"/>
        <w:ind w:left="720" w:firstLine="720"/>
        <w:jc w:val="both"/>
        <w:rPr>
          <w:rFonts w:ascii="Times New Roman" w:hAnsi="Times New Roman" w:cs="Times New Roman"/>
          <w:sz w:val="24"/>
          <w:szCs w:val="24"/>
        </w:rPr>
      </w:pPr>
    </w:p>
    <w:p w14:paraId="1F73A2A2" w14:textId="77777777" w:rsidR="00C50D2E" w:rsidRDefault="00C50D2E" w:rsidP="0051479F">
      <w:pPr>
        <w:spacing w:line="360" w:lineRule="auto"/>
        <w:ind w:left="720" w:firstLine="720"/>
        <w:jc w:val="both"/>
        <w:rPr>
          <w:rFonts w:ascii="Times New Roman" w:hAnsi="Times New Roman" w:cs="Times New Roman"/>
          <w:sz w:val="24"/>
          <w:szCs w:val="24"/>
        </w:rPr>
      </w:pPr>
    </w:p>
    <w:p w14:paraId="0E15316E" w14:textId="77777777" w:rsidR="00D46758" w:rsidRDefault="00D46758" w:rsidP="0051479F">
      <w:pPr>
        <w:spacing w:line="360" w:lineRule="auto"/>
        <w:ind w:left="720" w:firstLine="720"/>
        <w:jc w:val="both"/>
        <w:rPr>
          <w:rFonts w:ascii="Times New Roman" w:hAnsi="Times New Roman" w:cs="Times New Roman"/>
          <w:sz w:val="24"/>
          <w:szCs w:val="24"/>
        </w:rPr>
      </w:pPr>
    </w:p>
    <w:p w14:paraId="0AFE17D2" w14:textId="77777777" w:rsidR="00D46758" w:rsidRDefault="00D46758" w:rsidP="0051479F">
      <w:pPr>
        <w:spacing w:line="360" w:lineRule="auto"/>
        <w:ind w:left="720" w:firstLine="720"/>
        <w:jc w:val="both"/>
        <w:rPr>
          <w:rFonts w:ascii="Times New Roman" w:hAnsi="Times New Roman" w:cs="Times New Roman"/>
          <w:sz w:val="24"/>
          <w:szCs w:val="24"/>
        </w:rPr>
      </w:pPr>
    </w:p>
    <w:p w14:paraId="6CE45E69" w14:textId="77777777" w:rsidR="00D46758" w:rsidRDefault="00D46758" w:rsidP="0051479F">
      <w:pPr>
        <w:spacing w:line="360" w:lineRule="auto"/>
        <w:ind w:left="720" w:firstLine="720"/>
        <w:jc w:val="both"/>
        <w:rPr>
          <w:rFonts w:ascii="Times New Roman" w:hAnsi="Times New Roman" w:cs="Times New Roman"/>
          <w:sz w:val="24"/>
          <w:szCs w:val="24"/>
        </w:rPr>
      </w:pPr>
    </w:p>
    <w:p w14:paraId="734BA052" w14:textId="77777777" w:rsidR="00D46758" w:rsidRPr="00C13544" w:rsidRDefault="00D46758" w:rsidP="0051479F">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lastRenderedPageBreak/>
        <w:tab/>
      </w:r>
      <w:r w:rsidRPr="00F832CC">
        <w:rPr>
          <w:rFonts w:ascii="Times New Roman" w:hAnsi="Times New Roman" w:cs="Times New Roman"/>
          <w:b/>
          <w:bCs/>
          <w:sz w:val="24"/>
          <w:szCs w:val="24"/>
          <w:lang w:val="en-US"/>
        </w:rPr>
        <w:t>Jadwal Penelitian</w:t>
      </w:r>
    </w:p>
    <w:tbl>
      <w:tblPr>
        <w:tblpPr w:leftFromText="181" w:rightFromText="181" w:vertAnchor="text" w:tblpY="1"/>
        <w:tblW w:w="5000" w:type="pct"/>
        <w:tblLook w:val="04A0" w:firstRow="1" w:lastRow="0" w:firstColumn="1" w:lastColumn="0" w:noHBand="0" w:noVBand="1"/>
      </w:tblPr>
      <w:tblGrid>
        <w:gridCol w:w="576"/>
        <w:gridCol w:w="1680"/>
        <w:gridCol w:w="336"/>
        <w:gridCol w:w="336"/>
        <w:gridCol w:w="339"/>
        <w:gridCol w:w="409"/>
        <w:gridCol w:w="425"/>
        <w:gridCol w:w="456"/>
        <w:gridCol w:w="337"/>
        <w:gridCol w:w="337"/>
        <w:gridCol w:w="337"/>
        <w:gridCol w:w="456"/>
        <w:gridCol w:w="456"/>
        <w:gridCol w:w="456"/>
        <w:gridCol w:w="2070"/>
      </w:tblGrid>
      <w:tr w:rsidR="0051479F" w:rsidRPr="00F854CC" w14:paraId="2F1ABCB6" w14:textId="77777777" w:rsidTr="006D261C">
        <w:trPr>
          <w:trHeight w:val="890"/>
        </w:trPr>
        <w:tc>
          <w:tcPr>
            <w:tcW w:w="320" w:type="pct"/>
            <w:vMerge w:val="restart"/>
            <w:tcBorders>
              <w:top w:val="single" w:sz="8" w:space="0" w:color="auto"/>
              <w:left w:val="single" w:sz="8" w:space="0" w:color="auto"/>
              <w:bottom w:val="single" w:sz="8" w:space="0" w:color="000000"/>
              <w:right w:val="single" w:sz="8" w:space="0" w:color="auto"/>
            </w:tcBorders>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3" w:type="pct"/>
            <w:vMerge w:val="restart"/>
            <w:tcBorders>
              <w:top w:val="single" w:sz="8" w:space="0" w:color="auto"/>
              <w:left w:val="single" w:sz="8" w:space="0" w:color="auto"/>
              <w:bottom w:val="single" w:sz="8" w:space="0" w:color="000000"/>
              <w:right w:val="single" w:sz="8" w:space="0" w:color="auto"/>
            </w:tcBorders>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8" w:type="pct"/>
            <w:gridSpan w:val="12"/>
            <w:tcBorders>
              <w:top w:val="single" w:sz="8" w:space="0" w:color="auto"/>
              <w:left w:val="nil"/>
              <w:bottom w:val="single" w:sz="8" w:space="0" w:color="auto"/>
              <w:right w:val="single" w:sz="8" w:space="0" w:color="000000"/>
            </w:tcBorders>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6D261C">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3"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227" w:type="pct"/>
            <w:tcBorders>
              <w:top w:val="nil"/>
              <w:left w:val="nil"/>
              <w:bottom w:val="single" w:sz="8" w:space="0" w:color="auto"/>
              <w:right w:val="single" w:sz="8" w:space="0" w:color="auto"/>
            </w:tcBorders>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236" w:type="pct"/>
            <w:tcBorders>
              <w:top w:val="nil"/>
              <w:left w:val="nil"/>
              <w:bottom w:val="single" w:sz="8" w:space="0" w:color="auto"/>
              <w:right w:val="single" w:sz="8" w:space="0" w:color="auto"/>
            </w:tcBorders>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253" w:type="pct"/>
            <w:tcBorders>
              <w:top w:val="nil"/>
              <w:left w:val="nil"/>
              <w:bottom w:val="single" w:sz="8" w:space="0" w:color="auto"/>
              <w:right w:val="single" w:sz="8" w:space="0" w:color="auto"/>
            </w:tcBorders>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6D261C">
        <w:trPr>
          <w:trHeight w:val="2291"/>
        </w:trPr>
        <w:tc>
          <w:tcPr>
            <w:tcW w:w="320" w:type="pct"/>
            <w:tcBorders>
              <w:top w:val="nil"/>
              <w:left w:val="single" w:sz="8" w:space="0" w:color="auto"/>
              <w:bottom w:val="single" w:sz="8" w:space="0" w:color="auto"/>
              <w:right w:val="single" w:sz="8" w:space="0" w:color="auto"/>
            </w:tcBorders>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3" w:type="pct"/>
            <w:tcBorders>
              <w:top w:val="nil"/>
              <w:left w:val="nil"/>
              <w:bottom w:val="single" w:sz="8" w:space="0" w:color="auto"/>
              <w:right w:val="single" w:sz="8" w:space="0" w:color="auto"/>
            </w:tcBorders>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auto" w:fill="FFFFFF" w:themeFill="background1"/>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auto" w:fill="FFFFFF" w:themeFill="background1"/>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595A68E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Mengetahui bagaimana implementasi SOLID design principle dalam pengembangan sebuah perangkat lunak dan mengukurnya menggunakan C&amp;K metrics</w:t>
            </w:r>
          </w:p>
        </w:tc>
      </w:tr>
      <w:tr w:rsidR="0051479F" w:rsidRPr="00F832CC" w14:paraId="21A9A2A8" w14:textId="77777777" w:rsidTr="006D261C">
        <w:trPr>
          <w:trHeight w:val="1250"/>
        </w:trPr>
        <w:tc>
          <w:tcPr>
            <w:tcW w:w="320" w:type="pct"/>
            <w:tcBorders>
              <w:top w:val="nil"/>
              <w:left w:val="single" w:sz="8" w:space="0" w:color="auto"/>
              <w:bottom w:val="single" w:sz="8" w:space="0" w:color="auto"/>
              <w:right w:val="single" w:sz="8" w:space="0" w:color="auto"/>
            </w:tcBorders>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2</w:t>
            </w:r>
          </w:p>
        </w:tc>
        <w:tc>
          <w:tcPr>
            <w:tcW w:w="933" w:type="pct"/>
            <w:tcBorders>
              <w:top w:val="nil"/>
              <w:left w:val="nil"/>
              <w:bottom w:val="single" w:sz="8" w:space="0" w:color="auto"/>
              <w:right w:val="single" w:sz="8" w:space="0" w:color="auto"/>
            </w:tcBorders>
            <w:vAlign w:val="center"/>
            <w:hideMark/>
          </w:tcPr>
          <w:p w14:paraId="02370F7E" w14:textId="620C8E2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Pengumpulan dataset</w:t>
            </w:r>
          </w:p>
        </w:tc>
        <w:tc>
          <w:tcPr>
            <w:tcW w:w="187" w:type="pct"/>
            <w:tcBorders>
              <w:top w:val="nil"/>
              <w:left w:val="nil"/>
              <w:bottom w:val="single" w:sz="8" w:space="0" w:color="auto"/>
              <w:right w:val="single" w:sz="8" w:space="0" w:color="auto"/>
            </w:tcBorders>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0DEEEA92" w14:textId="1C67FE6F" w:rsidR="0051479F" w:rsidRPr="00C13544" w:rsidRDefault="00D74025" w:rsidP="0051479F">
            <w:pPr>
              <w:rPr>
                <w:rFonts w:ascii="Times New Roman" w:eastAsia="Times New Roman" w:hAnsi="Times New Roman" w:cs="Times New Roman"/>
                <w:color w:val="000000"/>
                <w:sz w:val="24"/>
                <w:szCs w:val="24"/>
                <w:lang w:val="fi-FI" w:eastAsia="en-ID"/>
              </w:rPr>
            </w:pPr>
            <w:r w:rsidRPr="00D74025">
              <w:rPr>
                <w:rFonts w:ascii="Times New Roman" w:eastAsia="Times New Roman" w:hAnsi="Times New Roman" w:cs="Times New Roman"/>
                <w:color w:val="000000"/>
                <w:sz w:val="24"/>
                <w:szCs w:val="24"/>
                <w:lang w:eastAsia="en-ID"/>
              </w:rPr>
              <w:t>Dataset siap digunakan (pembersihan, normalisasi, tokenisasi)</w:t>
            </w:r>
          </w:p>
        </w:tc>
      </w:tr>
      <w:tr w:rsidR="0051479F" w:rsidRPr="00F832CC" w14:paraId="33D5D611"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3" w:type="pct"/>
            <w:tcBorders>
              <w:top w:val="nil"/>
              <w:left w:val="nil"/>
              <w:bottom w:val="single" w:sz="8" w:space="0" w:color="auto"/>
              <w:right w:val="single" w:sz="8" w:space="0" w:color="auto"/>
            </w:tcBorders>
            <w:vAlign w:val="center"/>
            <w:hideMark/>
          </w:tcPr>
          <w:p w14:paraId="212630CE" w14:textId="5EF5B070"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Pembuatan Embedding (Wav2vec2 &amp; Data2Vec)</w:t>
            </w:r>
          </w:p>
        </w:tc>
        <w:tc>
          <w:tcPr>
            <w:tcW w:w="187" w:type="pct"/>
            <w:tcBorders>
              <w:top w:val="nil"/>
              <w:left w:val="nil"/>
              <w:bottom w:val="single" w:sz="8" w:space="0" w:color="auto"/>
              <w:right w:val="single" w:sz="8" w:space="0" w:color="auto"/>
            </w:tcBorders>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shd w:val="clear" w:color="auto" w:fill="FFFF00"/>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00"/>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58F7C1E2" w14:textId="17FCC9CA"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Vektor embedding untuk setiap ayat/bacaan Qur’an</w:t>
            </w:r>
          </w:p>
        </w:tc>
      </w:tr>
      <w:tr w:rsidR="0051479F" w:rsidRPr="00F832CC" w14:paraId="625FB919"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3" w:type="pct"/>
            <w:tcBorders>
              <w:top w:val="nil"/>
              <w:left w:val="nil"/>
              <w:bottom w:val="single" w:sz="8" w:space="0" w:color="auto"/>
              <w:right w:val="single" w:sz="8" w:space="0" w:color="auto"/>
            </w:tcBorders>
            <w:vAlign w:val="center"/>
            <w:hideMark/>
          </w:tcPr>
          <w:p w14:paraId="71DDDF74" w14:textId="33094449"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Implementasi Sistem Pencarian Semantik (Cosine Similarity + FAISS)</w:t>
            </w:r>
          </w:p>
        </w:tc>
        <w:tc>
          <w:tcPr>
            <w:tcW w:w="187" w:type="pct"/>
            <w:tcBorders>
              <w:top w:val="nil"/>
              <w:left w:val="nil"/>
              <w:bottom w:val="single" w:sz="8" w:space="0" w:color="auto"/>
              <w:right w:val="single" w:sz="8" w:space="0" w:color="auto"/>
            </w:tcBorders>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33A52A97" w14:textId="3FB0A230"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Prototipe sistem pencarian berbasis embedding</w:t>
            </w:r>
          </w:p>
        </w:tc>
      </w:tr>
      <w:tr w:rsidR="006D261C" w:rsidRPr="00F832CC" w14:paraId="71F77611" w14:textId="77777777" w:rsidTr="006D261C">
        <w:trPr>
          <w:trHeight w:val="1250"/>
        </w:trPr>
        <w:tc>
          <w:tcPr>
            <w:tcW w:w="320" w:type="pct"/>
            <w:tcBorders>
              <w:top w:val="nil"/>
              <w:left w:val="single" w:sz="8" w:space="0" w:color="auto"/>
              <w:bottom w:val="single" w:sz="4" w:space="0" w:color="auto"/>
              <w:right w:val="single" w:sz="8" w:space="0" w:color="auto"/>
            </w:tcBorders>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3" w:type="pct"/>
            <w:tcBorders>
              <w:top w:val="nil"/>
              <w:left w:val="nil"/>
              <w:bottom w:val="single" w:sz="4" w:space="0" w:color="auto"/>
              <w:right w:val="single" w:sz="8" w:space="0" w:color="auto"/>
            </w:tcBorders>
            <w:vAlign w:val="center"/>
            <w:hideMark/>
          </w:tcPr>
          <w:p w14:paraId="56E943E1" w14:textId="1FD9126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Evaluasi Model </w:t>
            </w:r>
          </w:p>
        </w:tc>
        <w:tc>
          <w:tcPr>
            <w:tcW w:w="187" w:type="pct"/>
            <w:tcBorders>
              <w:top w:val="nil"/>
              <w:left w:val="nil"/>
              <w:bottom w:val="single" w:sz="4" w:space="0" w:color="auto"/>
              <w:right w:val="single" w:sz="8" w:space="0" w:color="auto"/>
            </w:tcBorders>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4" w:space="0" w:color="auto"/>
              <w:right w:val="single" w:sz="8" w:space="0" w:color="auto"/>
            </w:tcBorders>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4" w:space="0" w:color="auto"/>
              <w:right w:val="single" w:sz="8" w:space="0" w:color="auto"/>
            </w:tcBorders>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4" w:space="0" w:color="auto"/>
              <w:right w:val="single" w:sz="8" w:space="0" w:color="auto"/>
            </w:tcBorders>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shd w:val="clear" w:color="auto" w:fill="FFFF00"/>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00"/>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FF" w:themeFill="background1"/>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4" w:space="0" w:color="auto"/>
              <w:right w:val="single" w:sz="8" w:space="0" w:color="auto"/>
            </w:tcBorders>
            <w:vAlign w:val="center"/>
            <w:hideMark/>
          </w:tcPr>
          <w:p w14:paraId="1912669E" w14:textId="141E1D23"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Hasil evaluasi performa model Wav2Vec2 vs Data2Vec</w:t>
            </w:r>
          </w:p>
        </w:tc>
      </w:tr>
      <w:tr w:rsidR="006D261C" w:rsidRPr="00F832CC" w14:paraId="69128D6E" w14:textId="77777777" w:rsidTr="006D261C">
        <w:trPr>
          <w:trHeight w:val="1250"/>
        </w:trPr>
        <w:tc>
          <w:tcPr>
            <w:tcW w:w="320" w:type="pct"/>
            <w:tcBorders>
              <w:top w:val="single" w:sz="4" w:space="0" w:color="auto"/>
              <w:left w:val="single" w:sz="4" w:space="0" w:color="auto"/>
              <w:bottom w:val="single" w:sz="4" w:space="0" w:color="auto"/>
              <w:right w:val="single" w:sz="4" w:space="0" w:color="auto"/>
            </w:tcBorders>
            <w:noWrap/>
            <w:vAlign w:val="center"/>
          </w:tcPr>
          <w:p w14:paraId="39B704E9" w14:textId="2CCA1806" w:rsidR="006D261C" w:rsidRPr="00F854C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6</w:t>
            </w:r>
          </w:p>
        </w:tc>
        <w:tc>
          <w:tcPr>
            <w:tcW w:w="933" w:type="pct"/>
            <w:tcBorders>
              <w:top w:val="single" w:sz="4" w:space="0" w:color="auto"/>
              <w:left w:val="single" w:sz="4" w:space="0" w:color="auto"/>
              <w:bottom w:val="single" w:sz="4" w:space="0" w:color="auto"/>
              <w:right w:val="single" w:sz="4" w:space="0" w:color="auto"/>
            </w:tcBorders>
            <w:vAlign w:val="center"/>
          </w:tcPr>
          <w:p w14:paraId="3D441FD5" w14:textId="7D792017" w:rsidR="006D261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Penarikan Kesimpulan &amp; penyusunan laporan </w:t>
            </w:r>
          </w:p>
        </w:tc>
        <w:tc>
          <w:tcPr>
            <w:tcW w:w="187" w:type="pct"/>
            <w:tcBorders>
              <w:top w:val="single" w:sz="4" w:space="0" w:color="auto"/>
              <w:left w:val="single" w:sz="4" w:space="0" w:color="auto"/>
              <w:bottom w:val="single" w:sz="4" w:space="0" w:color="auto"/>
              <w:right w:val="single" w:sz="4" w:space="0" w:color="auto"/>
            </w:tcBorders>
            <w:noWrap/>
            <w:vAlign w:val="center"/>
          </w:tcPr>
          <w:p w14:paraId="79860944"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261E5C35"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8" w:type="pct"/>
            <w:tcBorders>
              <w:top w:val="single" w:sz="4" w:space="0" w:color="auto"/>
              <w:left w:val="single" w:sz="4" w:space="0" w:color="auto"/>
              <w:bottom w:val="single" w:sz="4" w:space="0" w:color="auto"/>
              <w:right w:val="single" w:sz="4" w:space="0" w:color="auto"/>
            </w:tcBorders>
            <w:noWrap/>
            <w:vAlign w:val="center"/>
          </w:tcPr>
          <w:p w14:paraId="75C4234F"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27" w:type="pct"/>
            <w:tcBorders>
              <w:top w:val="single" w:sz="4" w:space="0" w:color="auto"/>
              <w:left w:val="single" w:sz="4" w:space="0" w:color="auto"/>
              <w:bottom w:val="single" w:sz="4" w:space="0" w:color="auto"/>
              <w:right w:val="single" w:sz="4" w:space="0" w:color="auto"/>
            </w:tcBorders>
            <w:noWrap/>
            <w:vAlign w:val="center"/>
          </w:tcPr>
          <w:p w14:paraId="008B878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36" w:type="pct"/>
            <w:tcBorders>
              <w:top w:val="single" w:sz="4" w:space="0" w:color="auto"/>
              <w:left w:val="single" w:sz="4" w:space="0" w:color="auto"/>
              <w:bottom w:val="single" w:sz="4" w:space="0" w:color="auto"/>
              <w:right w:val="single" w:sz="4" w:space="0" w:color="auto"/>
            </w:tcBorders>
            <w:noWrap/>
            <w:vAlign w:val="center"/>
          </w:tcPr>
          <w:p w14:paraId="03DB53B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1028194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D5EB727"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5A5457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shd w:val="clear" w:color="000000" w:fill="FFFFFF"/>
            <w:noWrap/>
            <w:vAlign w:val="center"/>
          </w:tcPr>
          <w:p w14:paraId="1067B53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75A09D0E"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2DB60F42"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3C74237B"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149" w:type="pct"/>
            <w:tcBorders>
              <w:top w:val="single" w:sz="4" w:space="0" w:color="auto"/>
              <w:left w:val="single" w:sz="4" w:space="0" w:color="auto"/>
              <w:bottom w:val="single" w:sz="4" w:space="0" w:color="auto"/>
              <w:right w:val="single" w:sz="4" w:space="0" w:color="auto"/>
            </w:tcBorders>
            <w:vAlign w:val="center"/>
          </w:tcPr>
          <w:p w14:paraId="4E81EA9E" w14:textId="5499E1A1" w:rsidR="006D261C" w:rsidRPr="00F854CC" w:rsidRDefault="00D74025" w:rsidP="0051479F">
            <w:pPr>
              <w:rPr>
                <w:rFonts w:ascii="Times New Roman" w:eastAsia="Times New Roman" w:hAnsi="Times New Roman" w:cs="Times New Roman"/>
                <w:color w:val="000000"/>
                <w:sz w:val="24"/>
                <w:szCs w:val="24"/>
                <w:lang w:eastAsia="en-ID"/>
              </w:rPr>
            </w:pPr>
            <w:r w:rsidRPr="00D74025">
              <w:rPr>
                <w:rFonts w:ascii="Times New Roman" w:eastAsia="Times New Roman" w:hAnsi="Times New Roman" w:cs="Times New Roman"/>
                <w:color w:val="000000"/>
                <w:sz w:val="24"/>
                <w:szCs w:val="24"/>
                <w:lang w:eastAsia="en-ID"/>
              </w:rPr>
              <w:t>Kesimpulan akhir dan naskah laporan penelitian</w:t>
            </w:r>
          </w:p>
        </w:tc>
      </w:tr>
    </w:tbl>
    <w:p w14:paraId="0EECD55B" w14:textId="49959DB6" w:rsidR="00312C4C" w:rsidRDefault="00312C4C"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22" w:name="_Toc213131339"/>
      <w:r w:rsidRPr="00F832CC">
        <w:rPr>
          <w:rFonts w:cs="Times New Roman"/>
          <w:szCs w:val="24"/>
          <w:lang w:val="id-ID"/>
        </w:rPr>
        <w:lastRenderedPageBreak/>
        <w:t>DAFTAR PUSTAKA</w:t>
      </w:r>
      <w:bookmarkEnd w:id="22"/>
    </w:p>
    <w:p w14:paraId="405EA703" w14:textId="77777777" w:rsidR="009021CF" w:rsidRPr="009021CF" w:rsidRDefault="00BF16C3" w:rsidP="009021CF">
      <w:pPr>
        <w:pStyle w:val="Bibliography"/>
        <w:rPr>
          <w:rFonts w:ascii="Calibri" w:hAnsi="Calibri" w:cs="Calibri"/>
        </w:rPr>
      </w:pPr>
      <w:r>
        <w:fldChar w:fldCharType="begin"/>
      </w:r>
      <w:r w:rsidR="00706C45">
        <w:instrText xml:space="preserve"> ADDIN ZOTERO_BIBL {"uncited":[],"omitted":[],"custom":[]} CSL_BIBLIOGRAPHY </w:instrText>
      </w:r>
      <w:r>
        <w:fldChar w:fldCharType="separate"/>
      </w:r>
      <w:r w:rsidR="009021CF" w:rsidRPr="009021CF">
        <w:rPr>
          <w:rFonts w:ascii="Calibri" w:hAnsi="Calibri" w:cs="Calibri"/>
        </w:rPr>
        <w:t>[1]</w:t>
      </w:r>
      <w:r w:rsidR="009021CF" w:rsidRPr="009021CF">
        <w:rPr>
          <w:rFonts w:ascii="Calibri" w:hAnsi="Calibri" w:cs="Calibri"/>
        </w:rPr>
        <w:tab/>
        <w:t xml:space="preserve">M. H. Jarrahi, D. L. Blyth, and C. Goray, “Mindful work and mindful technology: Redressing digital distraction in knowledge work,” </w:t>
      </w:r>
      <w:r w:rsidR="009021CF" w:rsidRPr="009021CF">
        <w:rPr>
          <w:rFonts w:ascii="Calibri" w:hAnsi="Calibri" w:cs="Calibri"/>
          <w:i/>
          <w:iCs/>
        </w:rPr>
        <w:t>Digit. Bus.</w:t>
      </w:r>
      <w:r w:rsidR="009021CF" w:rsidRPr="009021CF">
        <w:rPr>
          <w:rFonts w:ascii="Calibri" w:hAnsi="Calibri" w:cs="Calibri"/>
        </w:rPr>
        <w:t>, vol. 3, no. 1, p. 100051, June 2023, doi: 10.1016/j.digbus.2022.100051.</w:t>
      </w:r>
    </w:p>
    <w:p w14:paraId="0A39F503" w14:textId="77777777" w:rsidR="009021CF" w:rsidRPr="009021CF" w:rsidRDefault="009021CF" w:rsidP="009021CF">
      <w:pPr>
        <w:pStyle w:val="Bibliography"/>
        <w:rPr>
          <w:rFonts w:ascii="Calibri" w:hAnsi="Calibri" w:cs="Calibri"/>
        </w:rPr>
      </w:pPr>
      <w:r w:rsidRPr="009021CF">
        <w:rPr>
          <w:rFonts w:ascii="Calibri" w:hAnsi="Calibri" w:cs="Calibri"/>
        </w:rPr>
        <w:t>[2]</w:t>
      </w:r>
      <w:r w:rsidRPr="009021CF">
        <w:rPr>
          <w:rFonts w:ascii="Calibri" w:hAnsi="Calibri" w:cs="Calibri"/>
        </w:rPr>
        <w:tab/>
        <w:t xml:space="preserve">Moh. A. Imam Sofii, “Menghafal Al Qur`an Di Era Digital: Problematis Dan Metodologis.,” </w:t>
      </w:r>
      <w:r w:rsidRPr="009021CF">
        <w:rPr>
          <w:rFonts w:ascii="Calibri" w:hAnsi="Calibri" w:cs="Calibri"/>
          <w:i/>
          <w:iCs/>
        </w:rPr>
        <w:t>Al Furqan J. Ilmu Al Quran Dan Tafsir</w:t>
      </w:r>
      <w:r w:rsidRPr="009021CF">
        <w:rPr>
          <w:rFonts w:ascii="Calibri" w:hAnsi="Calibri" w:cs="Calibri"/>
        </w:rPr>
        <w:t>, vol. 7, no. 1, pp. 1–17, June 2024, doi: 10.58518/alfurqon.v7i1.2436.</w:t>
      </w:r>
    </w:p>
    <w:p w14:paraId="6C791C2D" w14:textId="77777777" w:rsidR="009021CF" w:rsidRPr="009021CF" w:rsidRDefault="009021CF" w:rsidP="009021CF">
      <w:pPr>
        <w:pStyle w:val="Bibliography"/>
        <w:rPr>
          <w:rFonts w:ascii="Calibri" w:hAnsi="Calibri" w:cs="Calibri"/>
        </w:rPr>
      </w:pPr>
      <w:r w:rsidRPr="009021CF">
        <w:rPr>
          <w:rFonts w:ascii="Calibri" w:hAnsi="Calibri" w:cs="Calibri"/>
        </w:rPr>
        <w:t>[3]</w:t>
      </w:r>
      <w:r w:rsidRPr="009021CF">
        <w:rPr>
          <w:rFonts w:ascii="Calibri" w:hAnsi="Calibri" w:cs="Calibri"/>
        </w:rPr>
        <w:tab/>
        <w:t xml:space="preserve">O. Shaklawoon, A. Shafter, M. Abuzaraida, A. Zeki, and Z. Mahmod, </w:t>
      </w:r>
      <w:r w:rsidRPr="009021CF">
        <w:rPr>
          <w:rFonts w:ascii="Calibri" w:hAnsi="Calibri" w:cs="Calibri"/>
          <w:i/>
          <w:iCs/>
        </w:rPr>
        <w:t>Monitoring the memorization of the Holy Qur’an based on Speech Recognition and NLP Techniques</w:t>
      </w:r>
      <w:r w:rsidRPr="009021CF">
        <w:rPr>
          <w:rFonts w:ascii="Calibri" w:hAnsi="Calibri" w:cs="Calibri"/>
        </w:rPr>
        <w:t>. 2023.</w:t>
      </w:r>
    </w:p>
    <w:p w14:paraId="7D3ACB00" w14:textId="77777777" w:rsidR="009021CF" w:rsidRPr="009021CF" w:rsidRDefault="009021CF" w:rsidP="009021CF">
      <w:pPr>
        <w:pStyle w:val="Bibliography"/>
        <w:rPr>
          <w:rFonts w:ascii="Calibri" w:hAnsi="Calibri" w:cs="Calibri"/>
        </w:rPr>
      </w:pPr>
      <w:r w:rsidRPr="009021CF">
        <w:rPr>
          <w:rFonts w:ascii="Calibri" w:hAnsi="Calibri" w:cs="Calibri"/>
        </w:rPr>
        <w:t>[4]</w:t>
      </w:r>
      <w:r w:rsidRPr="009021CF">
        <w:rPr>
          <w:rFonts w:ascii="Calibri" w:hAnsi="Calibri" w:cs="Calibri"/>
        </w:rPr>
        <w:tab/>
        <w:t>M. Mutathahirin, A. Jaafar, and N. R. Kamaruzaman, “A Systematic Literature Review (SLR) on Quranic Memorization: Benefits, Methods, and Innovations,” vol. 6, no. 2.</w:t>
      </w:r>
    </w:p>
    <w:p w14:paraId="538ACB7D" w14:textId="77777777" w:rsidR="009021CF" w:rsidRPr="009021CF" w:rsidRDefault="009021CF" w:rsidP="009021CF">
      <w:pPr>
        <w:pStyle w:val="Bibliography"/>
        <w:rPr>
          <w:rFonts w:ascii="Calibri" w:hAnsi="Calibri" w:cs="Calibri"/>
        </w:rPr>
      </w:pPr>
      <w:r w:rsidRPr="009021CF">
        <w:rPr>
          <w:rFonts w:ascii="Calibri" w:hAnsi="Calibri" w:cs="Calibri"/>
        </w:rPr>
        <w:t>[5]</w:t>
      </w:r>
      <w:r w:rsidRPr="009021CF">
        <w:rPr>
          <w:rFonts w:ascii="Calibri" w:hAnsi="Calibri" w:cs="Calibri"/>
        </w:rPr>
        <w:tab/>
        <w:t xml:space="preserve">A. A. Harere and K. A. Jallad, “Quran Recitation Recognition using End-to-End Deep Learning,” May 10, 2023, </w:t>
      </w:r>
      <w:r w:rsidRPr="009021CF">
        <w:rPr>
          <w:rFonts w:ascii="Calibri" w:hAnsi="Calibri" w:cs="Calibri"/>
          <w:i/>
          <w:iCs/>
        </w:rPr>
        <w:t>arXiv</w:t>
      </w:r>
      <w:r w:rsidRPr="009021CF">
        <w:rPr>
          <w:rFonts w:ascii="Calibri" w:hAnsi="Calibri" w:cs="Calibri"/>
        </w:rPr>
        <w:t>: arXiv:2305.07034. doi: 10.48550/arXiv.2305.07034.</w:t>
      </w:r>
    </w:p>
    <w:p w14:paraId="0EAD6A6E" w14:textId="77777777" w:rsidR="009021CF" w:rsidRPr="009021CF" w:rsidRDefault="009021CF" w:rsidP="009021CF">
      <w:pPr>
        <w:pStyle w:val="Bibliography"/>
        <w:rPr>
          <w:rFonts w:ascii="Calibri" w:hAnsi="Calibri" w:cs="Calibri"/>
        </w:rPr>
      </w:pPr>
      <w:r w:rsidRPr="009021CF">
        <w:rPr>
          <w:rFonts w:ascii="Calibri" w:hAnsi="Calibri" w:cs="Calibri"/>
        </w:rPr>
        <w:t>[6]</w:t>
      </w:r>
      <w:r w:rsidRPr="009021CF">
        <w:rPr>
          <w:rFonts w:ascii="Calibri" w:hAnsi="Calibri" w:cs="Calibri"/>
        </w:rPr>
        <w:tab/>
        <w:t xml:space="preserve">S. Al-Fadhli, H. Al-Harbi, and A. Cherif, “Speech Recognition Models for Holy Quran Recitation Based on Modern Approaches and Tajweed Rules: A Comprehensive Overview,” </w:t>
      </w:r>
      <w:r w:rsidRPr="009021CF">
        <w:rPr>
          <w:rFonts w:ascii="Calibri" w:hAnsi="Calibri" w:cs="Calibri"/>
          <w:i/>
          <w:iCs/>
        </w:rPr>
        <w:t>Int. J. Adv. Comput. Sci. Appl.</w:t>
      </w:r>
      <w:r w:rsidRPr="009021CF">
        <w:rPr>
          <w:rFonts w:ascii="Calibri" w:hAnsi="Calibri" w:cs="Calibri"/>
        </w:rPr>
        <w:t>, vol. 14, no. 12, 2023, doi: 10.14569/IJACSA.2023.0141297.</w:t>
      </w:r>
    </w:p>
    <w:p w14:paraId="2DD8C6A5" w14:textId="77777777" w:rsidR="009021CF" w:rsidRPr="009021CF" w:rsidRDefault="009021CF" w:rsidP="009021CF">
      <w:pPr>
        <w:pStyle w:val="Bibliography"/>
        <w:rPr>
          <w:rFonts w:ascii="Calibri" w:hAnsi="Calibri" w:cs="Calibri"/>
        </w:rPr>
      </w:pPr>
      <w:r w:rsidRPr="009021CF">
        <w:rPr>
          <w:rFonts w:ascii="Calibri" w:hAnsi="Calibri" w:cs="Calibri"/>
        </w:rPr>
        <w:t>[7]</w:t>
      </w:r>
      <w:r w:rsidRPr="009021CF">
        <w:rPr>
          <w:rFonts w:ascii="Calibri" w:hAnsi="Calibri" w:cs="Calibri"/>
        </w:rPr>
        <w:tab/>
        <w:t xml:space="preserve">Y. Shohoud, M. Shoman, and S. Abdelazim, “Quranic Conversations: Developing a Semantic Search tool for the Quran using Arabic NLP Techniques,” Nov. 09, 2023, </w:t>
      </w:r>
      <w:r w:rsidRPr="009021CF">
        <w:rPr>
          <w:rFonts w:ascii="Calibri" w:hAnsi="Calibri" w:cs="Calibri"/>
          <w:i/>
          <w:iCs/>
        </w:rPr>
        <w:t>arXiv</w:t>
      </w:r>
      <w:r w:rsidRPr="009021CF">
        <w:rPr>
          <w:rFonts w:ascii="Calibri" w:hAnsi="Calibri" w:cs="Calibri"/>
        </w:rPr>
        <w:t>: arXiv:2311.05120. doi: 10.48550/arXiv.2311.05120.</w:t>
      </w:r>
    </w:p>
    <w:p w14:paraId="704962C2" w14:textId="77777777" w:rsidR="009021CF" w:rsidRPr="009021CF" w:rsidRDefault="009021CF" w:rsidP="009021CF">
      <w:pPr>
        <w:pStyle w:val="Bibliography"/>
        <w:rPr>
          <w:rFonts w:ascii="Calibri" w:hAnsi="Calibri" w:cs="Calibri"/>
        </w:rPr>
      </w:pPr>
      <w:r w:rsidRPr="009021CF">
        <w:rPr>
          <w:rFonts w:ascii="Calibri" w:hAnsi="Calibri" w:cs="Calibri"/>
        </w:rPr>
        <w:t>[8]</w:t>
      </w:r>
      <w:r w:rsidRPr="009021CF">
        <w:rPr>
          <w:rFonts w:ascii="Calibri" w:hAnsi="Calibri" w:cs="Calibri"/>
        </w:rPr>
        <w:tab/>
        <w:t xml:space="preserve">A. Baevski, W.-N. Hsu, Q. Xu, A. Babu, J. Gu, and M. Auli, “data2vec: A General Framework for Self-supervised Learning in Speech, Vision and Language,” Oct. 25, 2022, </w:t>
      </w:r>
      <w:r w:rsidRPr="009021CF">
        <w:rPr>
          <w:rFonts w:ascii="Calibri" w:hAnsi="Calibri" w:cs="Calibri"/>
          <w:i/>
          <w:iCs/>
        </w:rPr>
        <w:t>arXiv</w:t>
      </w:r>
      <w:r w:rsidRPr="009021CF">
        <w:rPr>
          <w:rFonts w:ascii="Calibri" w:hAnsi="Calibri" w:cs="Calibri"/>
        </w:rPr>
        <w:t>: arXiv:2202.03555. doi: 10.48550/arXiv.2202.03555.</w:t>
      </w:r>
    </w:p>
    <w:p w14:paraId="4A5E9CDE" w14:textId="77777777" w:rsidR="009021CF" w:rsidRPr="009021CF" w:rsidRDefault="009021CF" w:rsidP="009021CF">
      <w:pPr>
        <w:pStyle w:val="Bibliography"/>
        <w:rPr>
          <w:rFonts w:ascii="Calibri" w:hAnsi="Calibri" w:cs="Calibri"/>
        </w:rPr>
      </w:pPr>
      <w:r w:rsidRPr="009021CF">
        <w:rPr>
          <w:rFonts w:ascii="Calibri" w:hAnsi="Calibri" w:cs="Calibri"/>
        </w:rPr>
        <w:t>[9]</w:t>
      </w:r>
      <w:r w:rsidRPr="009021CF">
        <w:rPr>
          <w:rFonts w:ascii="Calibri" w:hAnsi="Calibri" w:cs="Calibri"/>
        </w:rPr>
        <w:tab/>
        <w:t xml:space="preserve">O. Mohamed and S. A. Aly, “Arabic Speech Emotion Recognition Employing Wav2vec2.0 and HuBERT Based on BAVED Dataset,” Oct. 09, 2021, </w:t>
      </w:r>
      <w:r w:rsidRPr="009021CF">
        <w:rPr>
          <w:rFonts w:ascii="Calibri" w:hAnsi="Calibri" w:cs="Calibri"/>
          <w:i/>
          <w:iCs/>
        </w:rPr>
        <w:t>arXiv</w:t>
      </w:r>
      <w:r w:rsidRPr="009021CF">
        <w:rPr>
          <w:rFonts w:ascii="Calibri" w:hAnsi="Calibri" w:cs="Calibri"/>
        </w:rPr>
        <w:t>: arXiv:2110.04425. doi: 10.48550/arXiv.2110.04425.</w:t>
      </w:r>
    </w:p>
    <w:p w14:paraId="2AB4DC2C" w14:textId="77777777" w:rsidR="009021CF" w:rsidRPr="009021CF" w:rsidRDefault="009021CF" w:rsidP="009021CF">
      <w:pPr>
        <w:pStyle w:val="Bibliography"/>
        <w:rPr>
          <w:rFonts w:ascii="Calibri" w:hAnsi="Calibri" w:cs="Calibri"/>
        </w:rPr>
      </w:pPr>
      <w:r w:rsidRPr="009021CF">
        <w:rPr>
          <w:rFonts w:ascii="Calibri" w:hAnsi="Calibri" w:cs="Calibri"/>
        </w:rPr>
        <w:t>[10]</w:t>
      </w:r>
      <w:r w:rsidRPr="009021CF">
        <w:rPr>
          <w:rFonts w:ascii="Calibri" w:hAnsi="Calibri" w:cs="Calibri"/>
        </w:rPr>
        <w:tab/>
        <w:t xml:space="preserve">N. Vaessen and D. A. van Leeuwen, “Fine-tuning wav2vec2 for speaker recognition,” in </w:t>
      </w:r>
      <w:r w:rsidRPr="009021CF">
        <w:rPr>
          <w:rFonts w:ascii="Calibri" w:hAnsi="Calibri" w:cs="Calibri"/>
          <w:i/>
          <w:iCs/>
        </w:rPr>
        <w:t>ICASSP 2022 - 2022 IEEE International Conference on Acoustics, Speech and Signal Processing (ICASSP)</w:t>
      </w:r>
      <w:r w:rsidRPr="009021CF">
        <w:rPr>
          <w:rFonts w:ascii="Calibri" w:hAnsi="Calibri" w:cs="Calibri"/>
        </w:rPr>
        <w:t>, May 2022, pp. 7967–7971. doi: 10.1109/ICASSP43922.2022.9746952.</w:t>
      </w:r>
    </w:p>
    <w:p w14:paraId="776F508F" w14:textId="77777777" w:rsidR="009021CF" w:rsidRPr="009021CF" w:rsidRDefault="009021CF" w:rsidP="009021CF">
      <w:pPr>
        <w:pStyle w:val="Bibliography"/>
        <w:rPr>
          <w:rFonts w:ascii="Calibri" w:hAnsi="Calibri" w:cs="Calibri"/>
        </w:rPr>
      </w:pPr>
      <w:r w:rsidRPr="009021CF">
        <w:rPr>
          <w:rFonts w:ascii="Calibri" w:hAnsi="Calibri" w:cs="Calibri"/>
        </w:rPr>
        <w:t>[11]</w:t>
      </w:r>
      <w:r w:rsidRPr="009021CF">
        <w:rPr>
          <w:rFonts w:ascii="Calibri" w:hAnsi="Calibri" w:cs="Calibri"/>
        </w:rPr>
        <w:tab/>
        <w:t xml:space="preserve">A. Baevski, H. Zhou, A. Mohamed, and M. Auli, “wav2vec 2.0: A Framework for Self-Supervised Learning of Speech Representations,” Oct. 22, 2020, </w:t>
      </w:r>
      <w:r w:rsidRPr="009021CF">
        <w:rPr>
          <w:rFonts w:ascii="Calibri" w:hAnsi="Calibri" w:cs="Calibri"/>
          <w:i/>
          <w:iCs/>
        </w:rPr>
        <w:t>arXiv</w:t>
      </w:r>
      <w:r w:rsidRPr="009021CF">
        <w:rPr>
          <w:rFonts w:ascii="Calibri" w:hAnsi="Calibri" w:cs="Calibri"/>
        </w:rPr>
        <w:t>: arXiv:2006.11477. doi: 10.48550/arXiv.2006.11477.</w:t>
      </w:r>
    </w:p>
    <w:p w14:paraId="04727038" w14:textId="77777777" w:rsidR="009021CF" w:rsidRPr="009021CF" w:rsidRDefault="009021CF" w:rsidP="009021CF">
      <w:pPr>
        <w:pStyle w:val="Bibliography"/>
        <w:rPr>
          <w:rFonts w:ascii="Calibri" w:hAnsi="Calibri" w:cs="Calibri"/>
        </w:rPr>
      </w:pPr>
      <w:r w:rsidRPr="009021CF">
        <w:rPr>
          <w:rFonts w:ascii="Calibri" w:hAnsi="Calibri" w:cs="Calibri"/>
        </w:rPr>
        <w:t>[12]</w:t>
      </w:r>
      <w:r w:rsidRPr="009021CF">
        <w:rPr>
          <w:rFonts w:ascii="Calibri" w:hAnsi="Calibri" w:cs="Calibri"/>
        </w:rPr>
        <w:tab/>
        <w:t>W. Öberg, “Query-by-Example Audio Search using Acoustic Word Embeddings: Transforming wav2vec 2.0 Embeddings using Contrastive Learning,” 2025.</w:t>
      </w:r>
    </w:p>
    <w:p w14:paraId="3547C7F8" w14:textId="77777777" w:rsidR="009021CF" w:rsidRPr="009021CF" w:rsidRDefault="009021CF" w:rsidP="009021CF">
      <w:pPr>
        <w:pStyle w:val="Bibliography"/>
        <w:rPr>
          <w:rFonts w:ascii="Calibri" w:hAnsi="Calibri" w:cs="Calibri"/>
        </w:rPr>
      </w:pPr>
      <w:r w:rsidRPr="009021CF">
        <w:rPr>
          <w:rFonts w:ascii="Calibri" w:hAnsi="Calibri" w:cs="Calibri"/>
        </w:rPr>
        <w:t>[13]</w:t>
      </w:r>
      <w:r w:rsidRPr="009021CF">
        <w:rPr>
          <w:rFonts w:ascii="Calibri" w:hAnsi="Calibri" w:cs="Calibri"/>
        </w:rPr>
        <w:tab/>
        <w:t xml:space="preserve">P. C. English, J. D. Kelleher, and J. Carson-Berndsen, “Searching for Structure: Appraising the Organisation of Speech Features in wav2vec 2.0 Embeddings,” in </w:t>
      </w:r>
      <w:r w:rsidRPr="009021CF">
        <w:rPr>
          <w:rFonts w:ascii="Calibri" w:hAnsi="Calibri" w:cs="Calibri"/>
          <w:i/>
          <w:iCs/>
        </w:rPr>
        <w:t>Interspeech 2024</w:t>
      </w:r>
      <w:r w:rsidRPr="009021CF">
        <w:rPr>
          <w:rFonts w:ascii="Calibri" w:hAnsi="Calibri" w:cs="Calibri"/>
        </w:rPr>
        <w:t>, ISCA, Sept. 2024, pp. 4613–4617. doi: 10.21437/Interspeech.2024-2047.</w:t>
      </w:r>
    </w:p>
    <w:p w14:paraId="1DCF54B4" w14:textId="77777777" w:rsidR="009021CF" w:rsidRPr="009021CF" w:rsidRDefault="009021CF" w:rsidP="009021CF">
      <w:pPr>
        <w:pStyle w:val="Bibliography"/>
        <w:rPr>
          <w:rFonts w:ascii="Calibri" w:hAnsi="Calibri" w:cs="Calibri"/>
        </w:rPr>
      </w:pPr>
      <w:r w:rsidRPr="009021CF">
        <w:rPr>
          <w:rFonts w:ascii="Calibri" w:hAnsi="Calibri" w:cs="Calibri"/>
        </w:rPr>
        <w:t>[14]</w:t>
      </w:r>
      <w:r w:rsidRPr="009021CF">
        <w:rPr>
          <w:rFonts w:ascii="Calibri" w:hAnsi="Calibri" w:cs="Calibri"/>
        </w:rPr>
        <w:tab/>
        <w:t xml:space="preserve">Q. Shao, L. Dong, K. Wei, S. Sun, and L. Xie, “DQ-Data2vec: Decoupling Quantization for Multilingual Speech Recognition,” Jan. 23, 2025, </w:t>
      </w:r>
      <w:r w:rsidRPr="009021CF">
        <w:rPr>
          <w:rFonts w:ascii="Calibri" w:hAnsi="Calibri" w:cs="Calibri"/>
          <w:i/>
          <w:iCs/>
        </w:rPr>
        <w:t>arXiv</w:t>
      </w:r>
      <w:r w:rsidRPr="009021CF">
        <w:rPr>
          <w:rFonts w:ascii="Calibri" w:hAnsi="Calibri" w:cs="Calibri"/>
        </w:rPr>
        <w:t>: arXiv:2501.13497. doi: 10.48550/arXiv.2501.13497.</w:t>
      </w:r>
    </w:p>
    <w:p w14:paraId="35F14E8A" w14:textId="77777777" w:rsidR="009021CF" w:rsidRPr="009021CF" w:rsidRDefault="009021CF" w:rsidP="009021CF">
      <w:pPr>
        <w:pStyle w:val="Bibliography"/>
        <w:rPr>
          <w:rFonts w:ascii="Calibri" w:hAnsi="Calibri" w:cs="Calibri"/>
        </w:rPr>
      </w:pPr>
      <w:r w:rsidRPr="009021CF">
        <w:rPr>
          <w:rFonts w:ascii="Calibri" w:hAnsi="Calibri" w:cs="Calibri"/>
        </w:rPr>
        <w:t>[15]</w:t>
      </w:r>
      <w:r w:rsidRPr="009021CF">
        <w:rPr>
          <w:rFonts w:ascii="Calibri" w:hAnsi="Calibri" w:cs="Calibri"/>
        </w:rPr>
        <w:tab/>
        <w:t xml:space="preserve">Y. Xie, Z. Zhang, and Y. Yang, “Siamese Network with wav2vec Feature for Spoofing Speech Detection,” in </w:t>
      </w:r>
      <w:r w:rsidRPr="009021CF">
        <w:rPr>
          <w:rFonts w:ascii="Calibri" w:hAnsi="Calibri" w:cs="Calibri"/>
          <w:i/>
          <w:iCs/>
        </w:rPr>
        <w:t>Interspeech 2021</w:t>
      </w:r>
      <w:r w:rsidRPr="009021CF">
        <w:rPr>
          <w:rFonts w:ascii="Calibri" w:hAnsi="Calibri" w:cs="Calibri"/>
        </w:rPr>
        <w:t>, ISCA, Aug. 2021, pp. 4269–4273. doi: 10.21437/Interspeech.2021-847.</w:t>
      </w:r>
    </w:p>
    <w:p w14:paraId="055ED31C" w14:textId="77777777" w:rsidR="009021CF" w:rsidRPr="009021CF" w:rsidRDefault="009021CF" w:rsidP="009021CF">
      <w:pPr>
        <w:pStyle w:val="Bibliography"/>
        <w:rPr>
          <w:rFonts w:ascii="Calibri" w:hAnsi="Calibri" w:cs="Calibri"/>
        </w:rPr>
      </w:pPr>
      <w:r w:rsidRPr="009021CF">
        <w:rPr>
          <w:rFonts w:ascii="Calibri" w:hAnsi="Calibri" w:cs="Calibri"/>
        </w:rPr>
        <w:t>[16]</w:t>
      </w:r>
      <w:r w:rsidRPr="009021CF">
        <w:rPr>
          <w:rFonts w:ascii="Calibri" w:hAnsi="Calibri" w:cs="Calibri"/>
        </w:rPr>
        <w:tab/>
        <w:t xml:space="preserve">A. A. Attia, D. Demszky, T. Ogunremi, J. Liu, and C. Espy-Wilson, “CPT-Boosted Wav2vec2.0: Towards Noise Robust Speech Recognition for Classroom Environments,” in </w:t>
      </w:r>
      <w:r w:rsidRPr="009021CF">
        <w:rPr>
          <w:rFonts w:ascii="Calibri" w:hAnsi="Calibri" w:cs="Calibri"/>
          <w:i/>
          <w:iCs/>
        </w:rPr>
        <w:t>ICASSP 2025 - 2025 IEEE International Conference on Acoustics, Speech and Signal Processing (ICASSP)</w:t>
      </w:r>
      <w:r w:rsidRPr="009021CF">
        <w:rPr>
          <w:rFonts w:ascii="Calibri" w:hAnsi="Calibri" w:cs="Calibri"/>
        </w:rPr>
        <w:t>, Apr. 2025, pp. 1–5. doi: 10.1109/ICASSP49660.2025.10890830.</w:t>
      </w:r>
    </w:p>
    <w:p w14:paraId="21D59DE2" w14:textId="77777777" w:rsidR="009021CF" w:rsidRPr="009021CF" w:rsidRDefault="009021CF" w:rsidP="009021CF">
      <w:pPr>
        <w:pStyle w:val="Bibliography"/>
        <w:rPr>
          <w:rFonts w:ascii="Calibri" w:hAnsi="Calibri" w:cs="Calibri"/>
        </w:rPr>
      </w:pPr>
      <w:r w:rsidRPr="009021CF">
        <w:rPr>
          <w:rFonts w:ascii="Calibri" w:hAnsi="Calibri" w:cs="Calibri"/>
        </w:rPr>
        <w:t>[17]</w:t>
      </w:r>
      <w:r w:rsidRPr="009021CF">
        <w:rPr>
          <w:rFonts w:ascii="Calibri" w:hAnsi="Calibri" w:cs="Calibri"/>
        </w:rPr>
        <w:tab/>
        <w:t xml:space="preserve">A. Conneau, A. Baevski, R. Collobert, A. Mohamed, and M. Auli, “Unsupervised Cross-lingual Representation Learning for Speech Recognition,” Dec. 15, 2020, </w:t>
      </w:r>
      <w:r w:rsidRPr="009021CF">
        <w:rPr>
          <w:rFonts w:ascii="Calibri" w:hAnsi="Calibri" w:cs="Calibri"/>
          <w:i/>
          <w:iCs/>
        </w:rPr>
        <w:t>arXiv</w:t>
      </w:r>
      <w:r w:rsidRPr="009021CF">
        <w:rPr>
          <w:rFonts w:ascii="Calibri" w:hAnsi="Calibri" w:cs="Calibri"/>
        </w:rPr>
        <w:t>: arXiv:2006.13979. doi: 10.48550/arXiv.2006.13979.</w:t>
      </w:r>
    </w:p>
    <w:p w14:paraId="1B16B03C" w14:textId="77777777" w:rsidR="009021CF" w:rsidRPr="009021CF" w:rsidRDefault="009021CF" w:rsidP="009021CF">
      <w:pPr>
        <w:pStyle w:val="Bibliography"/>
        <w:rPr>
          <w:rFonts w:ascii="Calibri" w:hAnsi="Calibri" w:cs="Calibri"/>
        </w:rPr>
      </w:pPr>
      <w:r w:rsidRPr="009021CF">
        <w:rPr>
          <w:rFonts w:ascii="Calibri" w:hAnsi="Calibri" w:cs="Calibri"/>
        </w:rPr>
        <w:lastRenderedPageBreak/>
        <w:t>[18]</w:t>
      </w:r>
      <w:r w:rsidRPr="009021CF">
        <w:rPr>
          <w:rFonts w:ascii="Calibri" w:hAnsi="Calibri" w:cs="Calibri"/>
        </w:rPr>
        <w:tab/>
        <w:t xml:space="preserve">V. Panayotov, G. Chen, D. Povey, and S. Khudanpur, “Librispeech: An ASR corpus based on public domain audio books,” in </w:t>
      </w:r>
      <w:r w:rsidRPr="009021CF">
        <w:rPr>
          <w:rFonts w:ascii="Calibri" w:hAnsi="Calibri" w:cs="Calibri"/>
          <w:i/>
          <w:iCs/>
        </w:rPr>
        <w:t>2015 IEEE International Conference on Acoustics, Speech and Signal Processing (ICASSP)</w:t>
      </w:r>
      <w:r w:rsidRPr="009021CF">
        <w:rPr>
          <w:rFonts w:ascii="Calibri" w:hAnsi="Calibri" w:cs="Calibri"/>
        </w:rPr>
        <w:t>, South Brisbane, Queensland, Australia: IEEE, Apr. 2015, pp. 5206–5210. doi: 10.1109/ICASSP.2015.7178964.</w:t>
      </w:r>
    </w:p>
    <w:p w14:paraId="5073AC10" w14:textId="77777777" w:rsidR="009021CF" w:rsidRPr="009021CF" w:rsidRDefault="009021CF" w:rsidP="009021CF">
      <w:pPr>
        <w:pStyle w:val="Bibliography"/>
        <w:rPr>
          <w:rFonts w:ascii="Calibri" w:hAnsi="Calibri" w:cs="Calibri"/>
        </w:rPr>
      </w:pPr>
      <w:r w:rsidRPr="009021CF">
        <w:rPr>
          <w:rFonts w:ascii="Calibri" w:hAnsi="Calibri" w:cs="Calibri"/>
        </w:rPr>
        <w:t>[19]</w:t>
      </w:r>
      <w:r w:rsidRPr="009021CF">
        <w:rPr>
          <w:rFonts w:ascii="Calibri" w:hAnsi="Calibri" w:cs="Calibri"/>
        </w:rPr>
        <w:tab/>
        <w:t xml:space="preserve">G. Hinton </w:t>
      </w:r>
      <w:r w:rsidRPr="009021CF">
        <w:rPr>
          <w:rFonts w:ascii="Calibri" w:hAnsi="Calibri" w:cs="Calibri"/>
          <w:i/>
          <w:iCs/>
        </w:rPr>
        <w:t>et al.</w:t>
      </w:r>
      <w:r w:rsidRPr="009021CF">
        <w:rPr>
          <w:rFonts w:ascii="Calibri" w:hAnsi="Calibri" w:cs="Calibri"/>
        </w:rPr>
        <w:t xml:space="preserve">, “Deep Neural Networks for Acoustic Modeling in Speech Recognition: The Shared Views of Four Research Groups,” </w:t>
      </w:r>
      <w:r w:rsidRPr="009021CF">
        <w:rPr>
          <w:rFonts w:ascii="Calibri" w:hAnsi="Calibri" w:cs="Calibri"/>
          <w:i/>
          <w:iCs/>
        </w:rPr>
        <w:t>IEEE Signal Process. Mag.</w:t>
      </w:r>
      <w:r w:rsidRPr="009021CF">
        <w:rPr>
          <w:rFonts w:ascii="Calibri" w:hAnsi="Calibri" w:cs="Calibri"/>
        </w:rPr>
        <w:t>, vol. 29, no. 6, pp. 82–97, Nov. 2012, doi: 10.1109/MSP.2012.2205597.</w:t>
      </w:r>
    </w:p>
    <w:p w14:paraId="009CB97C" w14:textId="77777777" w:rsidR="009021CF" w:rsidRPr="009021CF" w:rsidRDefault="009021CF" w:rsidP="009021CF">
      <w:pPr>
        <w:pStyle w:val="Bibliography"/>
        <w:rPr>
          <w:rFonts w:ascii="Calibri" w:hAnsi="Calibri" w:cs="Calibri"/>
        </w:rPr>
      </w:pPr>
      <w:r w:rsidRPr="009021CF">
        <w:rPr>
          <w:rFonts w:ascii="Calibri" w:hAnsi="Calibri" w:cs="Calibri"/>
        </w:rPr>
        <w:t>[20]</w:t>
      </w:r>
      <w:r w:rsidRPr="009021CF">
        <w:rPr>
          <w:rFonts w:ascii="Calibri" w:hAnsi="Calibri" w:cs="Calibri"/>
        </w:rPr>
        <w:tab/>
        <w:t>A. Graves and N. Jaitly, “Towards end-to-end speech recognition with recurrent neural networks,” presented at the International conference on machine learning, PMLR, 2014, pp. 1764–1772.</w:t>
      </w:r>
    </w:p>
    <w:p w14:paraId="17846B18" w14:textId="77777777" w:rsidR="009021CF" w:rsidRPr="009021CF" w:rsidRDefault="009021CF" w:rsidP="009021CF">
      <w:pPr>
        <w:pStyle w:val="Bibliography"/>
        <w:rPr>
          <w:rFonts w:ascii="Calibri" w:hAnsi="Calibri" w:cs="Calibri"/>
        </w:rPr>
      </w:pPr>
      <w:r w:rsidRPr="009021CF">
        <w:rPr>
          <w:rFonts w:ascii="Calibri" w:hAnsi="Calibri" w:cs="Calibri"/>
        </w:rPr>
        <w:t>[21]</w:t>
      </w:r>
      <w:r w:rsidRPr="009021CF">
        <w:rPr>
          <w:rFonts w:ascii="Calibri" w:hAnsi="Calibri" w:cs="Calibri"/>
        </w:rPr>
        <w:tab/>
        <w:t>W. Chan, N. Jaitly, Q. Le, and O. Vinyals, “Listen, attend and spell: A neural network for large vocabulary conversational speech recognition,” presented at the 2016 IEEE international conference on acoustics, speech and signal processing (ICASSP), IEEE, 2016, pp. 4960–4964.</w:t>
      </w:r>
    </w:p>
    <w:p w14:paraId="4E0D2F2B" w14:textId="77777777" w:rsidR="009021CF" w:rsidRPr="009021CF" w:rsidRDefault="009021CF" w:rsidP="009021CF">
      <w:pPr>
        <w:pStyle w:val="Bibliography"/>
        <w:rPr>
          <w:rFonts w:ascii="Calibri" w:hAnsi="Calibri" w:cs="Calibri"/>
        </w:rPr>
      </w:pPr>
      <w:r w:rsidRPr="009021CF">
        <w:rPr>
          <w:rFonts w:ascii="Calibri" w:hAnsi="Calibri" w:cs="Calibri"/>
        </w:rPr>
        <w:t>[22]</w:t>
      </w:r>
      <w:r w:rsidRPr="009021CF">
        <w:rPr>
          <w:rFonts w:ascii="Calibri" w:hAnsi="Calibri" w:cs="Calibri"/>
        </w:rPr>
        <w:tab/>
        <w:t xml:space="preserve">A. Graves, “Sequence transduction with recurrent neural networks,” </w:t>
      </w:r>
      <w:r w:rsidRPr="009021CF">
        <w:rPr>
          <w:rFonts w:ascii="Calibri" w:hAnsi="Calibri" w:cs="Calibri"/>
          <w:i/>
          <w:iCs/>
        </w:rPr>
        <w:t>ArXiv Prepr. ArXiv12113711</w:t>
      </w:r>
      <w:r w:rsidRPr="009021CF">
        <w:rPr>
          <w:rFonts w:ascii="Calibri" w:hAnsi="Calibri" w:cs="Calibri"/>
        </w:rPr>
        <w:t>, 2012.</w:t>
      </w:r>
    </w:p>
    <w:p w14:paraId="6AD7537B" w14:textId="77777777" w:rsidR="009021CF" w:rsidRPr="009021CF" w:rsidRDefault="009021CF" w:rsidP="009021CF">
      <w:pPr>
        <w:pStyle w:val="Bibliography"/>
        <w:rPr>
          <w:rFonts w:ascii="Calibri" w:hAnsi="Calibri" w:cs="Calibri"/>
        </w:rPr>
      </w:pPr>
      <w:r w:rsidRPr="009021CF">
        <w:rPr>
          <w:rFonts w:ascii="Calibri" w:hAnsi="Calibri" w:cs="Calibri"/>
        </w:rPr>
        <w:t>[23]</w:t>
      </w:r>
      <w:r w:rsidRPr="009021CF">
        <w:rPr>
          <w:rFonts w:ascii="Calibri" w:hAnsi="Calibri" w:cs="Calibri"/>
        </w:rPr>
        <w:tab/>
        <w:t xml:space="preserve">W.-N. Hsu, B. Bolte, Y.-H. H. Tsai, K. Lakhotia, R. Salakhutdinov, and A. Mohamed, “Hubert: Self-supervised speech representation learning by masked prediction of hidden units,” </w:t>
      </w:r>
      <w:r w:rsidRPr="009021CF">
        <w:rPr>
          <w:rFonts w:ascii="Calibri" w:hAnsi="Calibri" w:cs="Calibri"/>
          <w:i/>
          <w:iCs/>
        </w:rPr>
        <w:t>IEEEACM Trans. Audio Speech Lang. Process.</w:t>
      </w:r>
      <w:r w:rsidRPr="009021CF">
        <w:rPr>
          <w:rFonts w:ascii="Calibri" w:hAnsi="Calibri" w:cs="Calibri"/>
        </w:rPr>
        <w:t>, vol. 29, pp. 3451–3460, 2021.</w:t>
      </w:r>
    </w:p>
    <w:p w14:paraId="0EF980CF" w14:textId="256D52E3"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5"/>
      <w:pgSz w:w="11906" w:h="16838" w:code="9"/>
      <w:pgMar w:top="1440" w:right="1440" w:bottom="1440" w:left="0" w:header="709" w:footer="709" w:gutter="1440"/>
      <w:paperSrc w:first="26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C0832" w14:textId="77777777" w:rsidR="002A6E3E" w:rsidRDefault="002A6E3E" w:rsidP="00925A65">
      <w:pPr>
        <w:spacing w:after="0" w:line="240" w:lineRule="auto"/>
      </w:pPr>
      <w:r>
        <w:separator/>
      </w:r>
    </w:p>
  </w:endnote>
  <w:endnote w:type="continuationSeparator" w:id="0">
    <w:p w14:paraId="34CAAB1B" w14:textId="77777777" w:rsidR="002A6E3E" w:rsidRDefault="002A6E3E"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90901" w14:textId="77777777" w:rsidR="002A6E3E" w:rsidRDefault="002A6E3E" w:rsidP="00925A65">
      <w:pPr>
        <w:spacing w:after="0" w:line="240" w:lineRule="auto"/>
      </w:pPr>
      <w:r>
        <w:separator/>
      </w:r>
    </w:p>
  </w:footnote>
  <w:footnote w:type="continuationSeparator" w:id="0">
    <w:p w14:paraId="2A36CA88" w14:textId="77777777" w:rsidR="002A6E3E" w:rsidRDefault="002A6E3E"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E01"/>
    <w:multiLevelType w:val="hybridMultilevel"/>
    <w:tmpl w:val="3AC0522E"/>
    <w:lvl w:ilvl="0" w:tplc="06A6874E">
      <w:start w:val="1"/>
      <w:numFmt w:val="lowerLetter"/>
      <w:lvlText w:val="%1."/>
      <w:lvlJc w:val="left"/>
      <w:pPr>
        <w:ind w:left="4056" w:hanging="360"/>
      </w:pPr>
      <w:rPr>
        <w:rFonts w:ascii="Times New Roman" w:hAnsi="Times New Roman" w:hint="default"/>
      </w:rPr>
    </w:lvl>
    <w:lvl w:ilvl="1" w:tplc="38090019" w:tentative="1">
      <w:start w:val="1"/>
      <w:numFmt w:val="lowerLetter"/>
      <w:lvlText w:val="%2."/>
      <w:lvlJc w:val="left"/>
      <w:pPr>
        <w:ind w:left="4776" w:hanging="360"/>
      </w:pPr>
    </w:lvl>
    <w:lvl w:ilvl="2" w:tplc="3809001B" w:tentative="1">
      <w:start w:val="1"/>
      <w:numFmt w:val="lowerRoman"/>
      <w:lvlText w:val="%3."/>
      <w:lvlJc w:val="right"/>
      <w:pPr>
        <w:ind w:left="5496" w:hanging="180"/>
      </w:pPr>
    </w:lvl>
    <w:lvl w:ilvl="3" w:tplc="3809000F" w:tentative="1">
      <w:start w:val="1"/>
      <w:numFmt w:val="decimal"/>
      <w:lvlText w:val="%4."/>
      <w:lvlJc w:val="left"/>
      <w:pPr>
        <w:ind w:left="6216" w:hanging="360"/>
      </w:pPr>
    </w:lvl>
    <w:lvl w:ilvl="4" w:tplc="38090019" w:tentative="1">
      <w:start w:val="1"/>
      <w:numFmt w:val="lowerLetter"/>
      <w:lvlText w:val="%5."/>
      <w:lvlJc w:val="left"/>
      <w:pPr>
        <w:ind w:left="6936" w:hanging="360"/>
      </w:pPr>
    </w:lvl>
    <w:lvl w:ilvl="5" w:tplc="3809001B" w:tentative="1">
      <w:start w:val="1"/>
      <w:numFmt w:val="lowerRoman"/>
      <w:lvlText w:val="%6."/>
      <w:lvlJc w:val="right"/>
      <w:pPr>
        <w:ind w:left="7656" w:hanging="180"/>
      </w:pPr>
    </w:lvl>
    <w:lvl w:ilvl="6" w:tplc="3809000F" w:tentative="1">
      <w:start w:val="1"/>
      <w:numFmt w:val="decimal"/>
      <w:lvlText w:val="%7."/>
      <w:lvlJc w:val="left"/>
      <w:pPr>
        <w:ind w:left="8376" w:hanging="360"/>
      </w:pPr>
    </w:lvl>
    <w:lvl w:ilvl="7" w:tplc="38090019" w:tentative="1">
      <w:start w:val="1"/>
      <w:numFmt w:val="lowerLetter"/>
      <w:lvlText w:val="%8."/>
      <w:lvlJc w:val="left"/>
      <w:pPr>
        <w:ind w:left="9096" w:hanging="360"/>
      </w:pPr>
    </w:lvl>
    <w:lvl w:ilvl="8" w:tplc="3809001B" w:tentative="1">
      <w:start w:val="1"/>
      <w:numFmt w:val="lowerRoman"/>
      <w:lvlText w:val="%9."/>
      <w:lvlJc w:val="right"/>
      <w:pPr>
        <w:ind w:left="9816" w:hanging="180"/>
      </w:pPr>
    </w:lvl>
  </w:abstractNum>
  <w:abstractNum w:abstractNumId="1" w15:restartNumberingAfterBreak="0">
    <w:nsid w:val="05606872"/>
    <w:multiLevelType w:val="multilevel"/>
    <w:tmpl w:val="49F6DBA8"/>
    <w:lvl w:ilvl="0">
      <w:start w:val="1"/>
      <w:numFmt w:val="lowerLetter"/>
      <w:lvlText w:val="%1."/>
      <w:lvlJc w:val="left"/>
      <w:pPr>
        <w:tabs>
          <w:tab w:val="num" w:pos="1440"/>
        </w:tabs>
        <w:ind w:left="1440" w:hanging="360"/>
      </w:pPr>
      <w:rPr>
        <w:sz w:val="24"/>
        <w:szCs w:val="24"/>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09692D1C"/>
    <w:multiLevelType w:val="hybridMultilevel"/>
    <w:tmpl w:val="C66E132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8"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81030C7"/>
    <w:multiLevelType w:val="hybridMultilevel"/>
    <w:tmpl w:val="E9A4DECA"/>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0" w15:restartNumberingAfterBreak="0">
    <w:nsid w:val="29A02275"/>
    <w:multiLevelType w:val="hybridMultilevel"/>
    <w:tmpl w:val="C0B69266"/>
    <w:lvl w:ilvl="0" w:tplc="4612919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071692B"/>
    <w:multiLevelType w:val="hybridMultilevel"/>
    <w:tmpl w:val="AFD02BE4"/>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40F77610"/>
    <w:multiLevelType w:val="hybridMultilevel"/>
    <w:tmpl w:val="132A7C36"/>
    <w:lvl w:ilvl="0" w:tplc="0944D3B0">
      <w:start w:val="1"/>
      <w:numFmt w:val="decimal"/>
      <w:pStyle w:val="Heading2"/>
      <w:lvlText w:val="%1."/>
      <w:lvlJc w:val="left"/>
      <w:pPr>
        <w:ind w:left="1440" w:hanging="360"/>
      </w:pPr>
      <w:rPr>
        <w:rFonts w:hint="default"/>
      </w:rPr>
    </w:lvl>
    <w:lvl w:ilvl="1" w:tplc="38090019" w:tentative="1">
      <w:start w:val="1"/>
      <w:numFmt w:val="lowerLetter"/>
      <w:lvlText w:val="%2."/>
      <w:lvlJc w:val="left"/>
      <w:pPr>
        <w:ind w:left="-380" w:hanging="360"/>
      </w:pPr>
    </w:lvl>
    <w:lvl w:ilvl="2" w:tplc="3809001B" w:tentative="1">
      <w:start w:val="1"/>
      <w:numFmt w:val="lowerRoman"/>
      <w:lvlText w:val="%3."/>
      <w:lvlJc w:val="right"/>
      <w:pPr>
        <w:ind w:left="340" w:hanging="180"/>
      </w:pPr>
    </w:lvl>
    <w:lvl w:ilvl="3" w:tplc="3809000F" w:tentative="1">
      <w:start w:val="1"/>
      <w:numFmt w:val="decimal"/>
      <w:lvlText w:val="%4."/>
      <w:lvlJc w:val="left"/>
      <w:pPr>
        <w:ind w:left="1060" w:hanging="360"/>
      </w:pPr>
    </w:lvl>
    <w:lvl w:ilvl="4" w:tplc="38090019" w:tentative="1">
      <w:start w:val="1"/>
      <w:numFmt w:val="lowerLetter"/>
      <w:lvlText w:val="%5."/>
      <w:lvlJc w:val="left"/>
      <w:pPr>
        <w:ind w:left="1780" w:hanging="360"/>
      </w:pPr>
    </w:lvl>
    <w:lvl w:ilvl="5" w:tplc="3809001B" w:tentative="1">
      <w:start w:val="1"/>
      <w:numFmt w:val="lowerRoman"/>
      <w:lvlText w:val="%6."/>
      <w:lvlJc w:val="right"/>
      <w:pPr>
        <w:ind w:left="2500" w:hanging="180"/>
      </w:pPr>
    </w:lvl>
    <w:lvl w:ilvl="6" w:tplc="3809000F" w:tentative="1">
      <w:start w:val="1"/>
      <w:numFmt w:val="decimal"/>
      <w:lvlText w:val="%7."/>
      <w:lvlJc w:val="left"/>
      <w:pPr>
        <w:ind w:left="3220" w:hanging="360"/>
      </w:pPr>
    </w:lvl>
    <w:lvl w:ilvl="7" w:tplc="38090019" w:tentative="1">
      <w:start w:val="1"/>
      <w:numFmt w:val="lowerLetter"/>
      <w:lvlText w:val="%8."/>
      <w:lvlJc w:val="left"/>
      <w:pPr>
        <w:ind w:left="3940" w:hanging="360"/>
      </w:pPr>
    </w:lvl>
    <w:lvl w:ilvl="8" w:tplc="3809001B" w:tentative="1">
      <w:start w:val="1"/>
      <w:numFmt w:val="lowerRoman"/>
      <w:lvlText w:val="%9."/>
      <w:lvlJc w:val="right"/>
      <w:pPr>
        <w:ind w:left="4660" w:hanging="180"/>
      </w:pPr>
    </w:lvl>
  </w:abstractNum>
  <w:abstractNum w:abstractNumId="15" w15:restartNumberingAfterBreak="0">
    <w:nsid w:val="410D497C"/>
    <w:multiLevelType w:val="hybridMultilevel"/>
    <w:tmpl w:val="6C706B46"/>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6"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4E1E1AD2"/>
    <w:multiLevelType w:val="hybridMultilevel"/>
    <w:tmpl w:val="3AC62C36"/>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9" w15:restartNumberingAfterBreak="0">
    <w:nsid w:val="64751F13"/>
    <w:multiLevelType w:val="hybridMultilevel"/>
    <w:tmpl w:val="B8CAB5F4"/>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0"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1"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2" w15:restartNumberingAfterBreak="0">
    <w:nsid w:val="684C6712"/>
    <w:multiLevelType w:val="multilevel"/>
    <w:tmpl w:val="174036AA"/>
    <w:lvl w:ilvl="0">
      <w:start w:val="1"/>
      <w:numFmt w:val="lowerLetter"/>
      <w:lvlText w:val="%1."/>
      <w:lvlJc w:val="left"/>
      <w:pPr>
        <w:tabs>
          <w:tab w:val="num" w:pos="1440"/>
        </w:tabs>
        <w:ind w:left="1440" w:hanging="360"/>
      </w:pPr>
      <w:rPr>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3"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4" w15:restartNumberingAfterBreak="0">
    <w:nsid w:val="6D4368FC"/>
    <w:multiLevelType w:val="hybridMultilevel"/>
    <w:tmpl w:val="8416CAD4"/>
    <w:lvl w:ilvl="0" w:tplc="755A806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5"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6" w15:restartNumberingAfterBreak="0">
    <w:nsid w:val="6DC0378F"/>
    <w:multiLevelType w:val="multilevel"/>
    <w:tmpl w:val="2B2A6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E6A2AFC"/>
    <w:multiLevelType w:val="hybridMultilevel"/>
    <w:tmpl w:val="798C5ABA"/>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8"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9" w15:restartNumberingAfterBreak="0">
    <w:nsid w:val="70B65727"/>
    <w:multiLevelType w:val="hybridMultilevel"/>
    <w:tmpl w:val="830833EE"/>
    <w:lvl w:ilvl="0" w:tplc="C0C4A78E">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0" w15:restartNumberingAfterBreak="0">
    <w:nsid w:val="74565B84"/>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1" w15:restartNumberingAfterBreak="0">
    <w:nsid w:val="798C3C09"/>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2"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3" w15:restartNumberingAfterBreak="0">
    <w:nsid w:val="7E920DE0"/>
    <w:multiLevelType w:val="hybridMultilevel"/>
    <w:tmpl w:val="C178BF6C"/>
    <w:lvl w:ilvl="0" w:tplc="71B0053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4"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8"/>
  </w:num>
  <w:num w:numId="2" w16cid:durableId="1164785771">
    <w:abstractNumId w:val="11"/>
  </w:num>
  <w:num w:numId="3" w16cid:durableId="411008313">
    <w:abstractNumId w:val="18"/>
  </w:num>
  <w:num w:numId="4" w16cid:durableId="893348439">
    <w:abstractNumId w:val="21"/>
  </w:num>
  <w:num w:numId="5" w16cid:durableId="130446168">
    <w:abstractNumId w:val="16"/>
  </w:num>
  <w:num w:numId="6" w16cid:durableId="1637174007">
    <w:abstractNumId w:val="32"/>
  </w:num>
  <w:num w:numId="7" w16cid:durableId="1749039246">
    <w:abstractNumId w:val="7"/>
  </w:num>
  <w:num w:numId="8" w16cid:durableId="969477078">
    <w:abstractNumId w:val="14"/>
  </w:num>
  <w:num w:numId="9" w16cid:durableId="1506437610">
    <w:abstractNumId w:val="20"/>
  </w:num>
  <w:num w:numId="10" w16cid:durableId="685137911">
    <w:abstractNumId w:val="6"/>
  </w:num>
  <w:num w:numId="11" w16cid:durableId="216556391">
    <w:abstractNumId w:val="4"/>
  </w:num>
  <w:num w:numId="12" w16cid:durableId="646515714">
    <w:abstractNumId w:val="25"/>
  </w:num>
  <w:num w:numId="13" w16cid:durableId="2060664815">
    <w:abstractNumId w:val="28"/>
  </w:num>
  <w:num w:numId="14" w16cid:durableId="1185285921">
    <w:abstractNumId w:val="13"/>
  </w:num>
  <w:num w:numId="15" w16cid:durableId="2117554074">
    <w:abstractNumId w:val="15"/>
  </w:num>
  <w:num w:numId="16" w16cid:durableId="1763333924">
    <w:abstractNumId w:val="27"/>
  </w:num>
  <w:num w:numId="17" w16cid:durableId="1875116734">
    <w:abstractNumId w:val="3"/>
  </w:num>
  <w:num w:numId="18" w16cid:durableId="967856932">
    <w:abstractNumId w:val="23"/>
  </w:num>
  <w:num w:numId="19" w16cid:durableId="377364275">
    <w:abstractNumId w:val="12"/>
  </w:num>
  <w:num w:numId="20" w16cid:durableId="495079034">
    <w:abstractNumId w:val="0"/>
  </w:num>
  <w:num w:numId="21" w16cid:durableId="652222326">
    <w:abstractNumId w:val="34"/>
  </w:num>
  <w:num w:numId="22" w16cid:durableId="1684934536">
    <w:abstractNumId w:val="5"/>
  </w:num>
  <w:num w:numId="23" w16cid:durableId="113405215">
    <w:abstractNumId w:val="2"/>
  </w:num>
  <w:num w:numId="24" w16cid:durableId="157044468">
    <w:abstractNumId w:val="24"/>
  </w:num>
  <w:num w:numId="25" w16cid:durableId="1867057618">
    <w:abstractNumId w:val="14"/>
    <w:lvlOverride w:ilvl="0">
      <w:startOverride w:val="1"/>
    </w:lvlOverride>
  </w:num>
  <w:num w:numId="26" w16cid:durableId="89860166">
    <w:abstractNumId w:val="33"/>
  </w:num>
  <w:num w:numId="27" w16cid:durableId="442960811">
    <w:abstractNumId w:val="17"/>
  </w:num>
  <w:num w:numId="28" w16cid:durableId="970597233">
    <w:abstractNumId w:val="19"/>
  </w:num>
  <w:num w:numId="29" w16cid:durableId="1141582472">
    <w:abstractNumId w:val="30"/>
  </w:num>
  <w:num w:numId="30" w16cid:durableId="922033110">
    <w:abstractNumId w:val="9"/>
  </w:num>
  <w:num w:numId="31" w16cid:durableId="1848520306">
    <w:abstractNumId w:val="31"/>
  </w:num>
  <w:num w:numId="32" w16cid:durableId="1926574099">
    <w:abstractNumId w:val="22"/>
  </w:num>
  <w:num w:numId="33" w16cid:durableId="1040861480">
    <w:abstractNumId w:val="1"/>
  </w:num>
  <w:num w:numId="34" w16cid:durableId="621422087">
    <w:abstractNumId w:val="26"/>
  </w:num>
  <w:num w:numId="35" w16cid:durableId="533613186">
    <w:abstractNumId w:val="10"/>
  </w:num>
  <w:num w:numId="36" w16cid:durableId="1389960572">
    <w:abstractNumId w:val="29"/>
  </w:num>
  <w:num w:numId="37" w16cid:durableId="1307468442">
    <w:abstractNumId w:val="1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31AE"/>
    <w:rsid w:val="000068F8"/>
    <w:rsid w:val="00010763"/>
    <w:rsid w:val="00011F8D"/>
    <w:rsid w:val="00014E2E"/>
    <w:rsid w:val="00017F01"/>
    <w:rsid w:val="0002610A"/>
    <w:rsid w:val="000274F7"/>
    <w:rsid w:val="00030DD5"/>
    <w:rsid w:val="0003600A"/>
    <w:rsid w:val="000379C9"/>
    <w:rsid w:val="00040A24"/>
    <w:rsid w:val="00050C6C"/>
    <w:rsid w:val="00051320"/>
    <w:rsid w:val="0005377C"/>
    <w:rsid w:val="00054FD6"/>
    <w:rsid w:val="0006063D"/>
    <w:rsid w:val="00061E72"/>
    <w:rsid w:val="000622AD"/>
    <w:rsid w:val="000633F9"/>
    <w:rsid w:val="0006350C"/>
    <w:rsid w:val="00063AE5"/>
    <w:rsid w:val="00065754"/>
    <w:rsid w:val="00065FFC"/>
    <w:rsid w:val="000676BA"/>
    <w:rsid w:val="00070C68"/>
    <w:rsid w:val="00070F93"/>
    <w:rsid w:val="0007189B"/>
    <w:rsid w:val="00072CBF"/>
    <w:rsid w:val="000754AA"/>
    <w:rsid w:val="00077A5A"/>
    <w:rsid w:val="00080258"/>
    <w:rsid w:val="00083044"/>
    <w:rsid w:val="000830CD"/>
    <w:rsid w:val="00083D68"/>
    <w:rsid w:val="00084752"/>
    <w:rsid w:val="00090500"/>
    <w:rsid w:val="000915FD"/>
    <w:rsid w:val="000936FC"/>
    <w:rsid w:val="00093BEC"/>
    <w:rsid w:val="0009457C"/>
    <w:rsid w:val="00097B33"/>
    <w:rsid w:val="000A00E0"/>
    <w:rsid w:val="000A0FC6"/>
    <w:rsid w:val="000A1E88"/>
    <w:rsid w:val="000A2B2F"/>
    <w:rsid w:val="000A3365"/>
    <w:rsid w:val="000A4A5D"/>
    <w:rsid w:val="000A7C82"/>
    <w:rsid w:val="000B214A"/>
    <w:rsid w:val="000B2C49"/>
    <w:rsid w:val="000C1916"/>
    <w:rsid w:val="000C3128"/>
    <w:rsid w:val="000C6581"/>
    <w:rsid w:val="000C7D19"/>
    <w:rsid w:val="000D222F"/>
    <w:rsid w:val="000D522E"/>
    <w:rsid w:val="000D649E"/>
    <w:rsid w:val="000D7332"/>
    <w:rsid w:val="000E2C5F"/>
    <w:rsid w:val="000E61CC"/>
    <w:rsid w:val="000E6B07"/>
    <w:rsid w:val="000F3A10"/>
    <w:rsid w:val="000F64B3"/>
    <w:rsid w:val="000F68F3"/>
    <w:rsid w:val="001004AA"/>
    <w:rsid w:val="00100A82"/>
    <w:rsid w:val="001011E6"/>
    <w:rsid w:val="001015B6"/>
    <w:rsid w:val="0010240D"/>
    <w:rsid w:val="00105B2C"/>
    <w:rsid w:val="00110E52"/>
    <w:rsid w:val="00111E35"/>
    <w:rsid w:val="00113174"/>
    <w:rsid w:val="001155F1"/>
    <w:rsid w:val="00115E53"/>
    <w:rsid w:val="00116532"/>
    <w:rsid w:val="0011697B"/>
    <w:rsid w:val="00116EDA"/>
    <w:rsid w:val="001303DB"/>
    <w:rsid w:val="001313AB"/>
    <w:rsid w:val="00133948"/>
    <w:rsid w:val="001343F5"/>
    <w:rsid w:val="001345F9"/>
    <w:rsid w:val="00137861"/>
    <w:rsid w:val="001407FA"/>
    <w:rsid w:val="00141265"/>
    <w:rsid w:val="001467BF"/>
    <w:rsid w:val="00150A25"/>
    <w:rsid w:val="00151B4F"/>
    <w:rsid w:val="00151D39"/>
    <w:rsid w:val="00154945"/>
    <w:rsid w:val="00167480"/>
    <w:rsid w:val="00167B0D"/>
    <w:rsid w:val="00167D27"/>
    <w:rsid w:val="00167D89"/>
    <w:rsid w:val="00167FAE"/>
    <w:rsid w:val="00170A2A"/>
    <w:rsid w:val="00172578"/>
    <w:rsid w:val="00173ECF"/>
    <w:rsid w:val="00174A49"/>
    <w:rsid w:val="00176708"/>
    <w:rsid w:val="00176745"/>
    <w:rsid w:val="00177E63"/>
    <w:rsid w:val="0018095D"/>
    <w:rsid w:val="00190E9F"/>
    <w:rsid w:val="00192572"/>
    <w:rsid w:val="00193200"/>
    <w:rsid w:val="001A0923"/>
    <w:rsid w:val="001A111F"/>
    <w:rsid w:val="001A15C5"/>
    <w:rsid w:val="001A29C0"/>
    <w:rsid w:val="001A2F4A"/>
    <w:rsid w:val="001A3E58"/>
    <w:rsid w:val="001A551C"/>
    <w:rsid w:val="001A6227"/>
    <w:rsid w:val="001A7132"/>
    <w:rsid w:val="001B0D18"/>
    <w:rsid w:val="001B1C8B"/>
    <w:rsid w:val="001B7150"/>
    <w:rsid w:val="001C0ADD"/>
    <w:rsid w:val="001C2095"/>
    <w:rsid w:val="001C25CA"/>
    <w:rsid w:val="001C3439"/>
    <w:rsid w:val="001C45EF"/>
    <w:rsid w:val="001C7533"/>
    <w:rsid w:val="001D1522"/>
    <w:rsid w:val="001D1659"/>
    <w:rsid w:val="001E1160"/>
    <w:rsid w:val="001E1C72"/>
    <w:rsid w:val="001E41E7"/>
    <w:rsid w:val="001F0785"/>
    <w:rsid w:val="001F5AA4"/>
    <w:rsid w:val="001F6826"/>
    <w:rsid w:val="001F6EA3"/>
    <w:rsid w:val="00201FE8"/>
    <w:rsid w:val="00203A34"/>
    <w:rsid w:val="00203EF7"/>
    <w:rsid w:val="00204453"/>
    <w:rsid w:val="00204CDD"/>
    <w:rsid w:val="00204FC7"/>
    <w:rsid w:val="00205F5F"/>
    <w:rsid w:val="002068FC"/>
    <w:rsid w:val="00211D2E"/>
    <w:rsid w:val="0021457F"/>
    <w:rsid w:val="00216689"/>
    <w:rsid w:val="00220516"/>
    <w:rsid w:val="002214C9"/>
    <w:rsid w:val="00222940"/>
    <w:rsid w:val="00242573"/>
    <w:rsid w:val="002469DD"/>
    <w:rsid w:val="002502C5"/>
    <w:rsid w:val="00250720"/>
    <w:rsid w:val="00254C2A"/>
    <w:rsid w:val="0025518C"/>
    <w:rsid w:val="00260570"/>
    <w:rsid w:val="00260F3D"/>
    <w:rsid w:val="002617A7"/>
    <w:rsid w:val="00263007"/>
    <w:rsid w:val="002631C4"/>
    <w:rsid w:val="002677D1"/>
    <w:rsid w:val="002679E8"/>
    <w:rsid w:val="00272A3E"/>
    <w:rsid w:val="00273D21"/>
    <w:rsid w:val="00274145"/>
    <w:rsid w:val="0027734A"/>
    <w:rsid w:val="00277E03"/>
    <w:rsid w:val="00280ECA"/>
    <w:rsid w:val="00281DD5"/>
    <w:rsid w:val="00285F64"/>
    <w:rsid w:val="00287BA9"/>
    <w:rsid w:val="00290E3F"/>
    <w:rsid w:val="0029224A"/>
    <w:rsid w:val="00294E2B"/>
    <w:rsid w:val="0029554B"/>
    <w:rsid w:val="00295838"/>
    <w:rsid w:val="002A001D"/>
    <w:rsid w:val="002A25CF"/>
    <w:rsid w:val="002A4600"/>
    <w:rsid w:val="002A4B32"/>
    <w:rsid w:val="002A65E0"/>
    <w:rsid w:val="002A6E3E"/>
    <w:rsid w:val="002A6E91"/>
    <w:rsid w:val="002B02BD"/>
    <w:rsid w:val="002C0F63"/>
    <w:rsid w:val="002C28CF"/>
    <w:rsid w:val="002C5236"/>
    <w:rsid w:val="002C5908"/>
    <w:rsid w:val="002C635F"/>
    <w:rsid w:val="002D4F7F"/>
    <w:rsid w:val="002D61AA"/>
    <w:rsid w:val="002D674C"/>
    <w:rsid w:val="002F0CE7"/>
    <w:rsid w:val="002F52DE"/>
    <w:rsid w:val="002F544D"/>
    <w:rsid w:val="002F62BA"/>
    <w:rsid w:val="003019D1"/>
    <w:rsid w:val="00303576"/>
    <w:rsid w:val="003036BC"/>
    <w:rsid w:val="00305E77"/>
    <w:rsid w:val="00312306"/>
    <w:rsid w:val="00312C4C"/>
    <w:rsid w:val="003145FA"/>
    <w:rsid w:val="0031670F"/>
    <w:rsid w:val="003214D7"/>
    <w:rsid w:val="00330419"/>
    <w:rsid w:val="00331109"/>
    <w:rsid w:val="00344618"/>
    <w:rsid w:val="003500E0"/>
    <w:rsid w:val="0035027F"/>
    <w:rsid w:val="00351E57"/>
    <w:rsid w:val="00353631"/>
    <w:rsid w:val="00356429"/>
    <w:rsid w:val="00364547"/>
    <w:rsid w:val="00364D35"/>
    <w:rsid w:val="0036703C"/>
    <w:rsid w:val="0036744D"/>
    <w:rsid w:val="003709EA"/>
    <w:rsid w:val="00371FB9"/>
    <w:rsid w:val="003741CB"/>
    <w:rsid w:val="0037425B"/>
    <w:rsid w:val="003746CC"/>
    <w:rsid w:val="00375D75"/>
    <w:rsid w:val="0037659C"/>
    <w:rsid w:val="00381D71"/>
    <w:rsid w:val="003832BF"/>
    <w:rsid w:val="0038375C"/>
    <w:rsid w:val="003841CE"/>
    <w:rsid w:val="003876A5"/>
    <w:rsid w:val="0039081C"/>
    <w:rsid w:val="00391AB9"/>
    <w:rsid w:val="003A3259"/>
    <w:rsid w:val="003A79F9"/>
    <w:rsid w:val="003B051F"/>
    <w:rsid w:val="003B0749"/>
    <w:rsid w:val="003B41A4"/>
    <w:rsid w:val="003C0C62"/>
    <w:rsid w:val="003C1E04"/>
    <w:rsid w:val="003C4B43"/>
    <w:rsid w:val="003D19C8"/>
    <w:rsid w:val="003D5AD3"/>
    <w:rsid w:val="003E0973"/>
    <w:rsid w:val="003E09DE"/>
    <w:rsid w:val="003E0ED2"/>
    <w:rsid w:val="003F1CC5"/>
    <w:rsid w:val="003F6ED6"/>
    <w:rsid w:val="00400E57"/>
    <w:rsid w:val="00400FEF"/>
    <w:rsid w:val="00403185"/>
    <w:rsid w:val="004050E9"/>
    <w:rsid w:val="00410052"/>
    <w:rsid w:val="0041325D"/>
    <w:rsid w:val="00413DC3"/>
    <w:rsid w:val="00415822"/>
    <w:rsid w:val="00416A26"/>
    <w:rsid w:val="0041770C"/>
    <w:rsid w:val="00417869"/>
    <w:rsid w:val="00424A7F"/>
    <w:rsid w:val="004309EE"/>
    <w:rsid w:val="00430C79"/>
    <w:rsid w:val="0043131E"/>
    <w:rsid w:val="0044441D"/>
    <w:rsid w:val="00445E12"/>
    <w:rsid w:val="00453EC6"/>
    <w:rsid w:val="00454203"/>
    <w:rsid w:val="00454B82"/>
    <w:rsid w:val="004551E0"/>
    <w:rsid w:val="00456455"/>
    <w:rsid w:val="004658C7"/>
    <w:rsid w:val="00466A33"/>
    <w:rsid w:val="004679DB"/>
    <w:rsid w:val="00467D5A"/>
    <w:rsid w:val="00467E8B"/>
    <w:rsid w:val="00470C11"/>
    <w:rsid w:val="0047251D"/>
    <w:rsid w:val="00472D08"/>
    <w:rsid w:val="004736C8"/>
    <w:rsid w:val="00474D6F"/>
    <w:rsid w:val="004778A2"/>
    <w:rsid w:val="00480F99"/>
    <w:rsid w:val="004821BC"/>
    <w:rsid w:val="00482FA7"/>
    <w:rsid w:val="00485005"/>
    <w:rsid w:val="00485876"/>
    <w:rsid w:val="00486875"/>
    <w:rsid w:val="00491BE9"/>
    <w:rsid w:val="00492127"/>
    <w:rsid w:val="004936AE"/>
    <w:rsid w:val="00493E05"/>
    <w:rsid w:val="00494050"/>
    <w:rsid w:val="00494552"/>
    <w:rsid w:val="00494FC4"/>
    <w:rsid w:val="004A1513"/>
    <w:rsid w:val="004A2DC4"/>
    <w:rsid w:val="004A4316"/>
    <w:rsid w:val="004A7256"/>
    <w:rsid w:val="004B2122"/>
    <w:rsid w:val="004B3EBB"/>
    <w:rsid w:val="004B4401"/>
    <w:rsid w:val="004B69C7"/>
    <w:rsid w:val="004B786A"/>
    <w:rsid w:val="004C0768"/>
    <w:rsid w:val="004C11E6"/>
    <w:rsid w:val="004C183A"/>
    <w:rsid w:val="004C294E"/>
    <w:rsid w:val="004C3DA8"/>
    <w:rsid w:val="004C49CC"/>
    <w:rsid w:val="004D0352"/>
    <w:rsid w:val="004D4F9C"/>
    <w:rsid w:val="004D543C"/>
    <w:rsid w:val="004D5771"/>
    <w:rsid w:val="004E06FE"/>
    <w:rsid w:val="004E0B64"/>
    <w:rsid w:val="004E1A82"/>
    <w:rsid w:val="004E2D13"/>
    <w:rsid w:val="004E2D64"/>
    <w:rsid w:val="004E4878"/>
    <w:rsid w:val="004E49F3"/>
    <w:rsid w:val="004E5156"/>
    <w:rsid w:val="004E5C62"/>
    <w:rsid w:val="004E6AF5"/>
    <w:rsid w:val="004F01F4"/>
    <w:rsid w:val="004F18A2"/>
    <w:rsid w:val="004F263C"/>
    <w:rsid w:val="00500378"/>
    <w:rsid w:val="00505AB6"/>
    <w:rsid w:val="0050636D"/>
    <w:rsid w:val="00513A5F"/>
    <w:rsid w:val="0051479F"/>
    <w:rsid w:val="00517BD6"/>
    <w:rsid w:val="00521B45"/>
    <w:rsid w:val="0052513C"/>
    <w:rsid w:val="00526C53"/>
    <w:rsid w:val="00531428"/>
    <w:rsid w:val="00531D81"/>
    <w:rsid w:val="00531DA0"/>
    <w:rsid w:val="0054208C"/>
    <w:rsid w:val="005426DF"/>
    <w:rsid w:val="00542D6E"/>
    <w:rsid w:val="005437B1"/>
    <w:rsid w:val="00545358"/>
    <w:rsid w:val="00545E88"/>
    <w:rsid w:val="00552CB5"/>
    <w:rsid w:val="0055335A"/>
    <w:rsid w:val="00554C44"/>
    <w:rsid w:val="00555CB9"/>
    <w:rsid w:val="00557725"/>
    <w:rsid w:val="0056262C"/>
    <w:rsid w:val="00562B51"/>
    <w:rsid w:val="00566D13"/>
    <w:rsid w:val="005670F6"/>
    <w:rsid w:val="00571EF3"/>
    <w:rsid w:val="00572656"/>
    <w:rsid w:val="00576929"/>
    <w:rsid w:val="00577CDF"/>
    <w:rsid w:val="0058485C"/>
    <w:rsid w:val="00591CDA"/>
    <w:rsid w:val="00592775"/>
    <w:rsid w:val="00596149"/>
    <w:rsid w:val="005979D1"/>
    <w:rsid w:val="005A0BFA"/>
    <w:rsid w:val="005A1D08"/>
    <w:rsid w:val="005A22EC"/>
    <w:rsid w:val="005A508D"/>
    <w:rsid w:val="005B23C4"/>
    <w:rsid w:val="005B4E2A"/>
    <w:rsid w:val="005C33FE"/>
    <w:rsid w:val="005D1639"/>
    <w:rsid w:val="005D2EDF"/>
    <w:rsid w:val="005D5FA3"/>
    <w:rsid w:val="005E169C"/>
    <w:rsid w:val="005E19C5"/>
    <w:rsid w:val="005E3132"/>
    <w:rsid w:val="005E3F60"/>
    <w:rsid w:val="005E4B7E"/>
    <w:rsid w:val="005E4EF4"/>
    <w:rsid w:val="005F0E32"/>
    <w:rsid w:val="005F1EB1"/>
    <w:rsid w:val="005F2312"/>
    <w:rsid w:val="005F2EFB"/>
    <w:rsid w:val="005F6DD0"/>
    <w:rsid w:val="00600CC8"/>
    <w:rsid w:val="006050C3"/>
    <w:rsid w:val="006109D4"/>
    <w:rsid w:val="00611A46"/>
    <w:rsid w:val="00614691"/>
    <w:rsid w:val="006154BE"/>
    <w:rsid w:val="0061571F"/>
    <w:rsid w:val="00615E26"/>
    <w:rsid w:val="00616234"/>
    <w:rsid w:val="006210FB"/>
    <w:rsid w:val="006322FF"/>
    <w:rsid w:val="0063461C"/>
    <w:rsid w:val="00637D49"/>
    <w:rsid w:val="00640765"/>
    <w:rsid w:val="00640B3D"/>
    <w:rsid w:val="00640E22"/>
    <w:rsid w:val="0064159E"/>
    <w:rsid w:val="00643CAF"/>
    <w:rsid w:val="00644CE5"/>
    <w:rsid w:val="0064641D"/>
    <w:rsid w:val="00646A47"/>
    <w:rsid w:val="006470B9"/>
    <w:rsid w:val="00656492"/>
    <w:rsid w:val="00661FC0"/>
    <w:rsid w:val="00664BD3"/>
    <w:rsid w:val="00667FD9"/>
    <w:rsid w:val="00671AC6"/>
    <w:rsid w:val="00680CB3"/>
    <w:rsid w:val="006821EF"/>
    <w:rsid w:val="00683AAC"/>
    <w:rsid w:val="00683F51"/>
    <w:rsid w:val="006919DC"/>
    <w:rsid w:val="00692D8D"/>
    <w:rsid w:val="006943C7"/>
    <w:rsid w:val="00694FFF"/>
    <w:rsid w:val="006953E3"/>
    <w:rsid w:val="006955AB"/>
    <w:rsid w:val="0069669F"/>
    <w:rsid w:val="006A46EF"/>
    <w:rsid w:val="006A5115"/>
    <w:rsid w:val="006B18E9"/>
    <w:rsid w:val="006B2B21"/>
    <w:rsid w:val="006B2E58"/>
    <w:rsid w:val="006C249D"/>
    <w:rsid w:val="006C30FD"/>
    <w:rsid w:val="006C55AA"/>
    <w:rsid w:val="006D0A34"/>
    <w:rsid w:val="006D261C"/>
    <w:rsid w:val="006D2F06"/>
    <w:rsid w:val="006D3FC9"/>
    <w:rsid w:val="006D4C3F"/>
    <w:rsid w:val="006D6ED3"/>
    <w:rsid w:val="006E11B0"/>
    <w:rsid w:val="006E75EA"/>
    <w:rsid w:val="006E7B73"/>
    <w:rsid w:val="006F0384"/>
    <w:rsid w:val="006F4029"/>
    <w:rsid w:val="006F464C"/>
    <w:rsid w:val="006F6330"/>
    <w:rsid w:val="0070263C"/>
    <w:rsid w:val="00703D3F"/>
    <w:rsid w:val="00705882"/>
    <w:rsid w:val="00706C45"/>
    <w:rsid w:val="00712900"/>
    <w:rsid w:val="0071609A"/>
    <w:rsid w:val="00716B65"/>
    <w:rsid w:val="00717B75"/>
    <w:rsid w:val="00720736"/>
    <w:rsid w:val="00722264"/>
    <w:rsid w:val="00722683"/>
    <w:rsid w:val="00723C59"/>
    <w:rsid w:val="00724B43"/>
    <w:rsid w:val="00724C0A"/>
    <w:rsid w:val="00725050"/>
    <w:rsid w:val="00726517"/>
    <w:rsid w:val="00732404"/>
    <w:rsid w:val="00733688"/>
    <w:rsid w:val="0073404F"/>
    <w:rsid w:val="00734664"/>
    <w:rsid w:val="00750D0F"/>
    <w:rsid w:val="00752069"/>
    <w:rsid w:val="0075336D"/>
    <w:rsid w:val="007534F3"/>
    <w:rsid w:val="00760C81"/>
    <w:rsid w:val="0076399C"/>
    <w:rsid w:val="007649F3"/>
    <w:rsid w:val="00764C5C"/>
    <w:rsid w:val="007713CD"/>
    <w:rsid w:val="0077150B"/>
    <w:rsid w:val="0077286F"/>
    <w:rsid w:val="00772E0A"/>
    <w:rsid w:val="00774245"/>
    <w:rsid w:val="0077596A"/>
    <w:rsid w:val="00785505"/>
    <w:rsid w:val="00793E8C"/>
    <w:rsid w:val="00795B31"/>
    <w:rsid w:val="00796094"/>
    <w:rsid w:val="00796EFB"/>
    <w:rsid w:val="007A0464"/>
    <w:rsid w:val="007A3F4F"/>
    <w:rsid w:val="007A5B54"/>
    <w:rsid w:val="007B2747"/>
    <w:rsid w:val="007B6C8C"/>
    <w:rsid w:val="007B7381"/>
    <w:rsid w:val="007B7697"/>
    <w:rsid w:val="007C427F"/>
    <w:rsid w:val="007C49B4"/>
    <w:rsid w:val="007D07FF"/>
    <w:rsid w:val="007D2695"/>
    <w:rsid w:val="007D4C55"/>
    <w:rsid w:val="007D4D24"/>
    <w:rsid w:val="007D69BA"/>
    <w:rsid w:val="007E0B90"/>
    <w:rsid w:val="007E0D3C"/>
    <w:rsid w:val="007E1360"/>
    <w:rsid w:val="007E530A"/>
    <w:rsid w:val="007E6C50"/>
    <w:rsid w:val="007F0C61"/>
    <w:rsid w:val="007F14A7"/>
    <w:rsid w:val="007F25F6"/>
    <w:rsid w:val="007F7C6F"/>
    <w:rsid w:val="008009FB"/>
    <w:rsid w:val="00813655"/>
    <w:rsid w:val="00816EF5"/>
    <w:rsid w:val="00820F8B"/>
    <w:rsid w:val="008218C3"/>
    <w:rsid w:val="00822482"/>
    <w:rsid w:val="0082252D"/>
    <w:rsid w:val="00834866"/>
    <w:rsid w:val="00834C31"/>
    <w:rsid w:val="0083528F"/>
    <w:rsid w:val="008355AB"/>
    <w:rsid w:val="00835AD8"/>
    <w:rsid w:val="00837505"/>
    <w:rsid w:val="00840F0D"/>
    <w:rsid w:val="00843853"/>
    <w:rsid w:val="00845266"/>
    <w:rsid w:val="00845512"/>
    <w:rsid w:val="00846AD8"/>
    <w:rsid w:val="00855352"/>
    <w:rsid w:val="0085591A"/>
    <w:rsid w:val="00857EC6"/>
    <w:rsid w:val="00865962"/>
    <w:rsid w:val="00866D1B"/>
    <w:rsid w:val="00867EC2"/>
    <w:rsid w:val="00870C95"/>
    <w:rsid w:val="00872546"/>
    <w:rsid w:val="0087462C"/>
    <w:rsid w:val="008764FF"/>
    <w:rsid w:val="0087796E"/>
    <w:rsid w:val="00881E8B"/>
    <w:rsid w:val="008864B1"/>
    <w:rsid w:val="008914D9"/>
    <w:rsid w:val="00893115"/>
    <w:rsid w:val="00893491"/>
    <w:rsid w:val="00893C57"/>
    <w:rsid w:val="00894EE9"/>
    <w:rsid w:val="0089565E"/>
    <w:rsid w:val="008958CB"/>
    <w:rsid w:val="00895CB7"/>
    <w:rsid w:val="008A1701"/>
    <w:rsid w:val="008A3B6A"/>
    <w:rsid w:val="008B17A2"/>
    <w:rsid w:val="008B43B9"/>
    <w:rsid w:val="008B4CBE"/>
    <w:rsid w:val="008B5389"/>
    <w:rsid w:val="008B5B29"/>
    <w:rsid w:val="008C089B"/>
    <w:rsid w:val="008C5249"/>
    <w:rsid w:val="008C5E9A"/>
    <w:rsid w:val="008C7B93"/>
    <w:rsid w:val="008D50C4"/>
    <w:rsid w:val="008D6B29"/>
    <w:rsid w:val="008E15A0"/>
    <w:rsid w:val="008E392D"/>
    <w:rsid w:val="008E4AF2"/>
    <w:rsid w:val="008E55CF"/>
    <w:rsid w:val="008E77F4"/>
    <w:rsid w:val="008F26AA"/>
    <w:rsid w:val="008F2AF6"/>
    <w:rsid w:val="009021CF"/>
    <w:rsid w:val="009040F3"/>
    <w:rsid w:val="00905673"/>
    <w:rsid w:val="00907472"/>
    <w:rsid w:val="00916341"/>
    <w:rsid w:val="009167F1"/>
    <w:rsid w:val="00916D4C"/>
    <w:rsid w:val="00916F0E"/>
    <w:rsid w:val="00925A65"/>
    <w:rsid w:val="009325C0"/>
    <w:rsid w:val="0093353A"/>
    <w:rsid w:val="00933B83"/>
    <w:rsid w:val="00935630"/>
    <w:rsid w:val="00937C36"/>
    <w:rsid w:val="0094000E"/>
    <w:rsid w:val="00943F00"/>
    <w:rsid w:val="0095121D"/>
    <w:rsid w:val="00951607"/>
    <w:rsid w:val="00954E59"/>
    <w:rsid w:val="0095570F"/>
    <w:rsid w:val="009603DC"/>
    <w:rsid w:val="009655FE"/>
    <w:rsid w:val="00970006"/>
    <w:rsid w:val="00972121"/>
    <w:rsid w:val="00975480"/>
    <w:rsid w:val="00980F24"/>
    <w:rsid w:val="0098384C"/>
    <w:rsid w:val="00983E93"/>
    <w:rsid w:val="009847DC"/>
    <w:rsid w:val="0098655B"/>
    <w:rsid w:val="009912F7"/>
    <w:rsid w:val="00991F88"/>
    <w:rsid w:val="009954CF"/>
    <w:rsid w:val="00997363"/>
    <w:rsid w:val="009A353D"/>
    <w:rsid w:val="009A5C15"/>
    <w:rsid w:val="009A6455"/>
    <w:rsid w:val="009A768F"/>
    <w:rsid w:val="009A7E81"/>
    <w:rsid w:val="009B1C42"/>
    <w:rsid w:val="009B3804"/>
    <w:rsid w:val="009B4F32"/>
    <w:rsid w:val="009C30EE"/>
    <w:rsid w:val="009C3F44"/>
    <w:rsid w:val="009C7A18"/>
    <w:rsid w:val="009D1F95"/>
    <w:rsid w:val="009D36B2"/>
    <w:rsid w:val="009D3F1D"/>
    <w:rsid w:val="009D5926"/>
    <w:rsid w:val="009D763B"/>
    <w:rsid w:val="009D7C0B"/>
    <w:rsid w:val="009E11BC"/>
    <w:rsid w:val="009E3E44"/>
    <w:rsid w:val="009E64D9"/>
    <w:rsid w:val="009F78C0"/>
    <w:rsid w:val="00A05628"/>
    <w:rsid w:val="00A0624C"/>
    <w:rsid w:val="00A070F9"/>
    <w:rsid w:val="00A12077"/>
    <w:rsid w:val="00A15B1B"/>
    <w:rsid w:val="00A16E62"/>
    <w:rsid w:val="00A205E5"/>
    <w:rsid w:val="00A20D40"/>
    <w:rsid w:val="00A2621B"/>
    <w:rsid w:val="00A265E8"/>
    <w:rsid w:val="00A35579"/>
    <w:rsid w:val="00A43586"/>
    <w:rsid w:val="00A5057C"/>
    <w:rsid w:val="00A519CE"/>
    <w:rsid w:val="00A547B3"/>
    <w:rsid w:val="00A61059"/>
    <w:rsid w:val="00A62347"/>
    <w:rsid w:val="00A62F04"/>
    <w:rsid w:val="00A64A8C"/>
    <w:rsid w:val="00A65BE1"/>
    <w:rsid w:val="00A660E2"/>
    <w:rsid w:val="00A6726D"/>
    <w:rsid w:val="00A723BC"/>
    <w:rsid w:val="00A735D3"/>
    <w:rsid w:val="00A755D1"/>
    <w:rsid w:val="00A759CE"/>
    <w:rsid w:val="00A844F6"/>
    <w:rsid w:val="00A86BB6"/>
    <w:rsid w:val="00A871BC"/>
    <w:rsid w:val="00A902EA"/>
    <w:rsid w:val="00A924F7"/>
    <w:rsid w:val="00A938FB"/>
    <w:rsid w:val="00A97B50"/>
    <w:rsid w:val="00AA4334"/>
    <w:rsid w:val="00AA72DB"/>
    <w:rsid w:val="00AB0471"/>
    <w:rsid w:val="00AB7440"/>
    <w:rsid w:val="00AB75C5"/>
    <w:rsid w:val="00AC4844"/>
    <w:rsid w:val="00AC6174"/>
    <w:rsid w:val="00AC6AE5"/>
    <w:rsid w:val="00AC6FC0"/>
    <w:rsid w:val="00AC71F4"/>
    <w:rsid w:val="00AD0978"/>
    <w:rsid w:val="00AD1AD5"/>
    <w:rsid w:val="00AD2534"/>
    <w:rsid w:val="00AD3509"/>
    <w:rsid w:val="00AD4605"/>
    <w:rsid w:val="00AD4D39"/>
    <w:rsid w:val="00AE006E"/>
    <w:rsid w:val="00AE064D"/>
    <w:rsid w:val="00AE28C6"/>
    <w:rsid w:val="00AE749F"/>
    <w:rsid w:val="00AF06F4"/>
    <w:rsid w:val="00AF0E6C"/>
    <w:rsid w:val="00AF5630"/>
    <w:rsid w:val="00AF59F9"/>
    <w:rsid w:val="00AF5A59"/>
    <w:rsid w:val="00AF5B94"/>
    <w:rsid w:val="00AF5E1E"/>
    <w:rsid w:val="00AF6029"/>
    <w:rsid w:val="00B00773"/>
    <w:rsid w:val="00B00F69"/>
    <w:rsid w:val="00B068DC"/>
    <w:rsid w:val="00B103C5"/>
    <w:rsid w:val="00B11503"/>
    <w:rsid w:val="00B14081"/>
    <w:rsid w:val="00B17B84"/>
    <w:rsid w:val="00B20FA4"/>
    <w:rsid w:val="00B22A35"/>
    <w:rsid w:val="00B37F0D"/>
    <w:rsid w:val="00B51D9F"/>
    <w:rsid w:val="00B60528"/>
    <w:rsid w:val="00B64F11"/>
    <w:rsid w:val="00B6624A"/>
    <w:rsid w:val="00B663D7"/>
    <w:rsid w:val="00B67523"/>
    <w:rsid w:val="00B703C1"/>
    <w:rsid w:val="00B706B1"/>
    <w:rsid w:val="00B763E3"/>
    <w:rsid w:val="00B7679B"/>
    <w:rsid w:val="00B86E88"/>
    <w:rsid w:val="00B87768"/>
    <w:rsid w:val="00B93E29"/>
    <w:rsid w:val="00B93F07"/>
    <w:rsid w:val="00B959D8"/>
    <w:rsid w:val="00B97673"/>
    <w:rsid w:val="00B97915"/>
    <w:rsid w:val="00BA0E13"/>
    <w:rsid w:val="00BA786E"/>
    <w:rsid w:val="00BB5CB0"/>
    <w:rsid w:val="00BB6B7B"/>
    <w:rsid w:val="00BC2410"/>
    <w:rsid w:val="00BC6A81"/>
    <w:rsid w:val="00BC6E10"/>
    <w:rsid w:val="00BC7E17"/>
    <w:rsid w:val="00BD0607"/>
    <w:rsid w:val="00BD1310"/>
    <w:rsid w:val="00BD2878"/>
    <w:rsid w:val="00BD3277"/>
    <w:rsid w:val="00BD4FD5"/>
    <w:rsid w:val="00BD6C06"/>
    <w:rsid w:val="00BE5041"/>
    <w:rsid w:val="00BF0014"/>
    <w:rsid w:val="00BF16C3"/>
    <w:rsid w:val="00BF3FBE"/>
    <w:rsid w:val="00BF5695"/>
    <w:rsid w:val="00BF6148"/>
    <w:rsid w:val="00BF66C0"/>
    <w:rsid w:val="00BF7799"/>
    <w:rsid w:val="00C05B1F"/>
    <w:rsid w:val="00C065D3"/>
    <w:rsid w:val="00C13544"/>
    <w:rsid w:val="00C1446D"/>
    <w:rsid w:val="00C15102"/>
    <w:rsid w:val="00C1778B"/>
    <w:rsid w:val="00C1778C"/>
    <w:rsid w:val="00C2371E"/>
    <w:rsid w:val="00C27BA9"/>
    <w:rsid w:val="00C3679F"/>
    <w:rsid w:val="00C412B8"/>
    <w:rsid w:val="00C41BA7"/>
    <w:rsid w:val="00C43F1B"/>
    <w:rsid w:val="00C50D2E"/>
    <w:rsid w:val="00C51A96"/>
    <w:rsid w:val="00C539E5"/>
    <w:rsid w:val="00C542E9"/>
    <w:rsid w:val="00C62EE5"/>
    <w:rsid w:val="00C643B4"/>
    <w:rsid w:val="00C657A3"/>
    <w:rsid w:val="00C714FB"/>
    <w:rsid w:val="00C737EB"/>
    <w:rsid w:val="00C74E34"/>
    <w:rsid w:val="00C75001"/>
    <w:rsid w:val="00C85F8D"/>
    <w:rsid w:val="00C9241F"/>
    <w:rsid w:val="00C931D9"/>
    <w:rsid w:val="00C932C4"/>
    <w:rsid w:val="00CA49FD"/>
    <w:rsid w:val="00CB0A07"/>
    <w:rsid w:val="00CB10FF"/>
    <w:rsid w:val="00CB2F8C"/>
    <w:rsid w:val="00CB3959"/>
    <w:rsid w:val="00CB4B3B"/>
    <w:rsid w:val="00CB6631"/>
    <w:rsid w:val="00CB7075"/>
    <w:rsid w:val="00CC1F8E"/>
    <w:rsid w:val="00CC4D63"/>
    <w:rsid w:val="00CC517C"/>
    <w:rsid w:val="00CC7519"/>
    <w:rsid w:val="00CD3C20"/>
    <w:rsid w:val="00CD6DCD"/>
    <w:rsid w:val="00CD781B"/>
    <w:rsid w:val="00CE0C06"/>
    <w:rsid w:val="00CE2921"/>
    <w:rsid w:val="00CF1A47"/>
    <w:rsid w:val="00CF4782"/>
    <w:rsid w:val="00CF4D32"/>
    <w:rsid w:val="00CF65B8"/>
    <w:rsid w:val="00D006DB"/>
    <w:rsid w:val="00D01B38"/>
    <w:rsid w:val="00D02D95"/>
    <w:rsid w:val="00D044AC"/>
    <w:rsid w:val="00D044D1"/>
    <w:rsid w:val="00D047BF"/>
    <w:rsid w:val="00D110D7"/>
    <w:rsid w:val="00D11469"/>
    <w:rsid w:val="00D120BF"/>
    <w:rsid w:val="00D14414"/>
    <w:rsid w:val="00D15166"/>
    <w:rsid w:val="00D1711F"/>
    <w:rsid w:val="00D25620"/>
    <w:rsid w:val="00D25B9D"/>
    <w:rsid w:val="00D25EC9"/>
    <w:rsid w:val="00D261F3"/>
    <w:rsid w:val="00D265A3"/>
    <w:rsid w:val="00D27996"/>
    <w:rsid w:val="00D354E9"/>
    <w:rsid w:val="00D41C6C"/>
    <w:rsid w:val="00D42CC6"/>
    <w:rsid w:val="00D46758"/>
    <w:rsid w:val="00D51159"/>
    <w:rsid w:val="00D51CA3"/>
    <w:rsid w:val="00D53AB9"/>
    <w:rsid w:val="00D55FD4"/>
    <w:rsid w:val="00D623F3"/>
    <w:rsid w:val="00D6256B"/>
    <w:rsid w:val="00D63065"/>
    <w:rsid w:val="00D63416"/>
    <w:rsid w:val="00D660F8"/>
    <w:rsid w:val="00D72876"/>
    <w:rsid w:val="00D7379A"/>
    <w:rsid w:val="00D74025"/>
    <w:rsid w:val="00D74B79"/>
    <w:rsid w:val="00D76036"/>
    <w:rsid w:val="00D7772B"/>
    <w:rsid w:val="00D8102C"/>
    <w:rsid w:val="00D86E0D"/>
    <w:rsid w:val="00D86FB0"/>
    <w:rsid w:val="00D93EE3"/>
    <w:rsid w:val="00D9683B"/>
    <w:rsid w:val="00D969BE"/>
    <w:rsid w:val="00DA0950"/>
    <w:rsid w:val="00DB0B95"/>
    <w:rsid w:val="00DB20FC"/>
    <w:rsid w:val="00DB31A7"/>
    <w:rsid w:val="00DB753C"/>
    <w:rsid w:val="00DC2757"/>
    <w:rsid w:val="00DC6484"/>
    <w:rsid w:val="00DD539B"/>
    <w:rsid w:val="00DD64B0"/>
    <w:rsid w:val="00DE0A14"/>
    <w:rsid w:val="00DE509F"/>
    <w:rsid w:val="00DF01E2"/>
    <w:rsid w:val="00DF1608"/>
    <w:rsid w:val="00DF5001"/>
    <w:rsid w:val="00DF68A2"/>
    <w:rsid w:val="00E01AD3"/>
    <w:rsid w:val="00E11A93"/>
    <w:rsid w:val="00E12BA1"/>
    <w:rsid w:val="00E1459B"/>
    <w:rsid w:val="00E16E84"/>
    <w:rsid w:val="00E20DA9"/>
    <w:rsid w:val="00E2301E"/>
    <w:rsid w:val="00E269E4"/>
    <w:rsid w:val="00E30273"/>
    <w:rsid w:val="00E3057D"/>
    <w:rsid w:val="00E3059D"/>
    <w:rsid w:val="00E33936"/>
    <w:rsid w:val="00E404F9"/>
    <w:rsid w:val="00E439FF"/>
    <w:rsid w:val="00E54BD9"/>
    <w:rsid w:val="00E5671B"/>
    <w:rsid w:val="00E56735"/>
    <w:rsid w:val="00E57485"/>
    <w:rsid w:val="00E6156E"/>
    <w:rsid w:val="00E62D2B"/>
    <w:rsid w:val="00E6486E"/>
    <w:rsid w:val="00E77548"/>
    <w:rsid w:val="00E77A0C"/>
    <w:rsid w:val="00E81760"/>
    <w:rsid w:val="00E8256F"/>
    <w:rsid w:val="00E84996"/>
    <w:rsid w:val="00E8611D"/>
    <w:rsid w:val="00E86F46"/>
    <w:rsid w:val="00E935D4"/>
    <w:rsid w:val="00E93CE8"/>
    <w:rsid w:val="00E97550"/>
    <w:rsid w:val="00EA0CDD"/>
    <w:rsid w:val="00EA5962"/>
    <w:rsid w:val="00EA770C"/>
    <w:rsid w:val="00EB206F"/>
    <w:rsid w:val="00EB278A"/>
    <w:rsid w:val="00EB2B49"/>
    <w:rsid w:val="00EB4BDB"/>
    <w:rsid w:val="00EB7CEF"/>
    <w:rsid w:val="00EC1115"/>
    <w:rsid w:val="00EC384A"/>
    <w:rsid w:val="00EC3DC8"/>
    <w:rsid w:val="00EC5150"/>
    <w:rsid w:val="00EC59AA"/>
    <w:rsid w:val="00EC7525"/>
    <w:rsid w:val="00ED2A9D"/>
    <w:rsid w:val="00ED44FA"/>
    <w:rsid w:val="00EE74A6"/>
    <w:rsid w:val="00EF3797"/>
    <w:rsid w:val="00EF51F9"/>
    <w:rsid w:val="00F0247D"/>
    <w:rsid w:val="00F04B9B"/>
    <w:rsid w:val="00F04DAA"/>
    <w:rsid w:val="00F10B0E"/>
    <w:rsid w:val="00F1170B"/>
    <w:rsid w:val="00F1779B"/>
    <w:rsid w:val="00F247F4"/>
    <w:rsid w:val="00F30785"/>
    <w:rsid w:val="00F3359B"/>
    <w:rsid w:val="00F35A7C"/>
    <w:rsid w:val="00F37E1B"/>
    <w:rsid w:val="00F40455"/>
    <w:rsid w:val="00F41E09"/>
    <w:rsid w:val="00F445C6"/>
    <w:rsid w:val="00F56B0F"/>
    <w:rsid w:val="00F6236C"/>
    <w:rsid w:val="00F66605"/>
    <w:rsid w:val="00F709D5"/>
    <w:rsid w:val="00F71DB2"/>
    <w:rsid w:val="00F73870"/>
    <w:rsid w:val="00F74A77"/>
    <w:rsid w:val="00F7552D"/>
    <w:rsid w:val="00F767F7"/>
    <w:rsid w:val="00F77351"/>
    <w:rsid w:val="00F809C3"/>
    <w:rsid w:val="00F818EB"/>
    <w:rsid w:val="00F832CC"/>
    <w:rsid w:val="00F83DB2"/>
    <w:rsid w:val="00F854CC"/>
    <w:rsid w:val="00F8565A"/>
    <w:rsid w:val="00F870B5"/>
    <w:rsid w:val="00F87349"/>
    <w:rsid w:val="00F87393"/>
    <w:rsid w:val="00F91373"/>
    <w:rsid w:val="00F943E8"/>
    <w:rsid w:val="00F96C04"/>
    <w:rsid w:val="00F977C8"/>
    <w:rsid w:val="00FA22E2"/>
    <w:rsid w:val="00FA4929"/>
    <w:rsid w:val="00FA4B77"/>
    <w:rsid w:val="00FB07A7"/>
    <w:rsid w:val="00FB2909"/>
    <w:rsid w:val="00FB3D6C"/>
    <w:rsid w:val="00FB658F"/>
    <w:rsid w:val="00FB6E1E"/>
    <w:rsid w:val="00FB7589"/>
    <w:rsid w:val="00FC1205"/>
    <w:rsid w:val="00FC340B"/>
    <w:rsid w:val="00FC50D3"/>
    <w:rsid w:val="00FC6099"/>
    <w:rsid w:val="00FC6E94"/>
    <w:rsid w:val="00FD0ADF"/>
    <w:rsid w:val="00FD3220"/>
    <w:rsid w:val="00FD3E57"/>
    <w:rsid w:val="00FD4971"/>
    <w:rsid w:val="00FD63A2"/>
    <w:rsid w:val="00FD7E50"/>
    <w:rsid w:val="00FE0CEA"/>
    <w:rsid w:val="00FE19D1"/>
    <w:rsid w:val="00FE6C11"/>
    <w:rsid w:val="00FF081B"/>
    <w:rsid w:val="00FF3039"/>
    <w:rsid w:val="00FF36D7"/>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B7C994A5-0709-4176-BFCE-4FB4D2E9F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ind w:left="1080"/>
      <w:outlineLvl w:val="1"/>
    </w:pPr>
    <w:rPr>
      <w:rFonts w:ascii="Times New Roman" w:eastAsiaTheme="majorEastAsia" w:hAnsi="Times New Roman" w:cstheme="majorBidi"/>
      <w:b/>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51D39"/>
    <w:pPr>
      <w:spacing w:after="0"/>
    </w:pPr>
    <w:rPr>
      <w:rFonts w:ascii="Times New Roman" w:hAnsi="Times New Roman"/>
      <w:sz w:val="24"/>
    </w:r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semiHidden/>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 w:type="character" w:customStyle="1" w:styleId="citation-22">
    <w:name w:val="citation-22"/>
    <w:basedOn w:val="DefaultParagraphFont"/>
    <w:rsid w:val="009E64D9"/>
  </w:style>
  <w:style w:type="character" w:customStyle="1" w:styleId="citation-21">
    <w:name w:val="citation-21"/>
    <w:basedOn w:val="DefaultParagraphFont"/>
    <w:rsid w:val="009E64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3663</TotalTime>
  <Pages>27</Pages>
  <Words>12219</Words>
  <Characters>83459</Characters>
  <Application>Microsoft Office Word</Application>
  <DocSecurity>0</DocSecurity>
  <Lines>2692</Lines>
  <Paragraphs>698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Hitz</cp:lastModifiedBy>
  <cp:revision>37</cp:revision>
  <cp:lastPrinted>2025-09-10T01:17:00Z</cp:lastPrinted>
  <dcterms:created xsi:type="dcterms:W3CDTF">2025-05-31T09:27:00Z</dcterms:created>
  <dcterms:modified xsi:type="dcterms:W3CDTF">2025-11-04T00:06:00Z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zotero-version="7.0.27"&gt;&lt;session id="LDMwugJI"/&gt;&lt;style id="http://www.zotero.org/styles/ieee" locale="en-US" hasBibliography="1" bibliographyStyleHasBeenSet="1"/&gt;&lt;prefs&gt;&lt;pref name="fieldType" value="Field"/&gt;&lt;pref name="automaticJour</vt:lpwstr>
  </property>
  <property fmtid="{D5CDD505-2E9C-101B-9397-08002B2CF9AE}" pid="27" name="ZOTERO_PREF_2">
    <vt:lpwstr>nalAbbreviations" value="true"/&gt;&lt;/prefs&gt;&lt;/data&gt;</vt:lpwstr>
  </property>
</Properties>
</file>