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以港澳办新闻发布为例：如何看懂一则港澳新闻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80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3B3B3B"/>
          <w:spacing w:val="8"/>
          <w:sz w:val="45"/>
          <w:szCs w:val="45"/>
        </w:rPr>
      </w:pPr>
      <w:r>
        <w:rPr>
          <w:rStyle w:val="anyCharacter"/>
          <w:rFonts w:ascii="Microsoft YaHei UI" w:eastAsia="Microsoft YaHei UI" w:hAnsi="Microsoft YaHei UI" w:cs="Microsoft YaHei UI"/>
          <w:i w:val="0"/>
          <w:iCs w:val="0"/>
          <w:color w:val="FF4C00"/>
          <w:spacing w:val="8"/>
          <w:sz w:val="36"/>
          <w:szCs w:val="36"/>
        </w:rPr>
        <w:t>内地与香港 “通关”工作正有序推进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90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666666"/>
          <w:spacing w:val="8"/>
          <w:sz w:val="21"/>
          <w:szCs w:val="21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0080FF"/>
          <w:spacing w:val="8"/>
        </w:rPr>
        <w:t>问：香港社会各界期盼尽快恢复与内地“通关”，请问这方面工作有何进展？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0080FF"/>
          <w:spacing w:val="8"/>
        </w:rPr>
        <w:t>答：中央始终十分关心香港的疫情形势，多措并举支持香港统筹做好疫情防控和经济社会发展工作，中央有关部门高度重视在疫情常态化防控下恢复内地与香港“通关”的问题，一直与特区政府保持密切沟通，深入交换意见，推动两地防控措施的有效衔接。我们注意到，在特区政府和社会各界的共同努力下，香港疫情防控取得了积极成效，实现了动态“清零”的目标。特别是最近以来，特区政府因应全球疫情的变化，不断调整、完善防控措施和防控体系，进一步巩固了“外防输入、内防反弹”的成果。内地与香港的防疫专家近日已经再次举行会议，共同研判两地疫情，并聚焦防范疫情跨境传播的一系列具体问题深入讨论，取得了许多共识。可以说，双方正相向而行，两地恢复“通关”的工作正有序推进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这则新闻发布，是关于两地“通关”的。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想了解这个话题的，就可以从中找到所有你想要的信息。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我们逐一分析之。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从主题开始。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为什么国务院港澳办要通过发言人专门阐述“通关”事宜？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1.早前香港多个智库及民意调查机构已指出，“通关”诉求已成为香港社会最大的“民意”，有序解决“通关”事宜已经很重要且很紧要；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2.香港社会近来就“通关”事宜展开大讨论，特区政府已加紧调整疫情防控政策，以推进同内地防疫机制的对接，市民希望中央在“通关”一事上有明确表态和指引；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3.因为长时间不能“通关”带来的不便及焦虑感，香港社会对特区政府多有批评，对内地意向也多有不解，且因为市民不了解中央和内地层面上所作的努力，一些阴谋论开始泛起，已有必要明辨是非。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4.也因为“通关”事宜重要且紧要，所以必须明确政策和工作安排，推动两地在“通关”事宜上真正做到“相向而行”。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再看题目。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6"/>
          <w:szCs w:val="26"/>
        </w:rPr>
        <w:t>这则新闻发布的题目是</w:t>
      </w:r>
      <w:r>
        <w:rPr>
          <w:rStyle w:val="anyCharacter"/>
          <w:rFonts w:ascii="Microsoft YaHei UI" w:eastAsia="Microsoft YaHei UI" w:hAnsi="Microsoft YaHei UI" w:cs="Microsoft YaHei UI"/>
          <w:i w:val="0"/>
          <w:iCs w:val="0"/>
          <w:color w:val="FF4C00"/>
          <w:spacing w:val="8"/>
          <w:sz w:val="36"/>
          <w:szCs w:val="36"/>
        </w:rPr>
        <w:t>《内地与香港 “通关”工作正有序推进》</w:t>
      </w:r>
      <w:r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，至少表达了三层意思：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.“通关”加了引号。一是引用术语，二是突出强调，三是说明对“通关”事宜要作具体分析，即：现在两地不是没有“通关”，而是被限定了“通关”；“通关”一直都有，只是目前面临的，是从小范围通关，到有规模通关，到全面通关的逐步发展问题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2.主语是“工作”。说明在“通关”事宜上，内地和香港两个方面这段时间都没闲着，都在做工作；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3.关键词是“有序”。说明推进两地“通关”，首先需要一个过程，其次需要系统安排，并且目前正按照科学的方法路径逐步落实。即：两地正在为全面“通关”夯实基础、创造条件，逐步接近这一目标，全面“通关”可望可求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正文部分。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港澳办发布的这则新闻，形式上就大有讲究。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这则新闻是通过“Q&amp;A”的问答方式体现的。说明：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1.中央听到了并掌握了香港社会期盼“通关”的关切；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2.中央在思考并回应香港社会关于“通关”的关切；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3.如何解决“通关”事宜，中央有答案。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正文300余字，结构很完整。可谓四个部分：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第一部分：中央是如何看待“通关”事宜的。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0080FF"/>
          <w:spacing w:val="8"/>
        </w:rPr>
        <w:t>原文</w:t>
      </w:r>
      <w:r>
        <w:rPr>
          <w:rStyle w:val="anyCharacter"/>
          <w:rFonts w:ascii="Microsoft YaHei UI" w:eastAsia="Microsoft YaHei UI" w:hAnsi="Microsoft YaHei UI" w:cs="Microsoft YaHei UI"/>
          <w:color w:val="0080FF"/>
          <w:spacing w:val="8"/>
        </w:rPr>
        <w:t>：中央始终十分关心香港的疫情形势（</w:t>
      </w:r>
      <w:r>
        <w:rPr>
          <w:rStyle w:val="anyCharacter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从疫情看“通关”</w:t>
      </w:r>
      <w:r>
        <w:rPr>
          <w:rStyle w:val="anyCharacter"/>
          <w:rFonts w:ascii="Microsoft YaHei UI" w:eastAsia="Microsoft YaHei UI" w:hAnsi="Microsoft YaHei UI" w:cs="Microsoft YaHei UI"/>
          <w:color w:val="0080FF"/>
          <w:spacing w:val="8"/>
        </w:rPr>
        <w:t>），多措并举支持香港统筹做好疫情防控和经济社会发展工作（</w:t>
      </w:r>
      <w:r>
        <w:rPr>
          <w:rStyle w:val="anyCharacter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从支持香港发展看“通关”</w:t>
      </w:r>
      <w:r>
        <w:rPr>
          <w:rStyle w:val="anyCharacter"/>
          <w:rFonts w:ascii="Microsoft YaHei UI" w:eastAsia="Microsoft YaHei UI" w:hAnsi="Microsoft YaHei UI" w:cs="Microsoft YaHei UI"/>
          <w:color w:val="0080FF"/>
          <w:spacing w:val="8"/>
        </w:rPr>
        <w:t>），中央有关部门高度重视在疫情常态化防控下恢复内地与香港“通关”的问题，一直与特区政府保持密切沟通，深入交换意见，推动两地防控措施的有效衔接（</w:t>
      </w:r>
      <w:r>
        <w:rPr>
          <w:rStyle w:val="anyCharacter"/>
          <w:rFonts w:ascii="Microsoft YaHei UI" w:eastAsia="Microsoft YaHei UI" w:hAnsi="Microsoft YaHei UI" w:cs="Microsoft YaHei UI"/>
          <w:color w:val="000000"/>
          <w:spacing w:val="8"/>
        </w:rPr>
        <w:t>从工作实际看“通关”</w:t>
      </w:r>
      <w:r>
        <w:rPr>
          <w:rStyle w:val="anyCharacter"/>
          <w:rFonts w:ascii="Microsoft YaHei UI" w:eastAsia="Microsoft YaHei UI" w:hAnsi="Microsoft YaHei UI" w:cs="Microsoft YaHei UI"/>
          <w:color w:val="0080FF"/>
          <w:spacing w:val="8"/>
        </w:rPr>
        <w:t>）。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部分的意思：1.疫情防控关系香港经济社会发展，而推进“通关”是支持香港经济发展的重要举措；2.中央支持有序推进“通关”，并且已经做了很多努力；3.推动“通关”工作要着眼两个方面，一是疫情常态化防控，二是两地防控措施衔接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这部分，若一言以蔽之，那就是：中央重视两地“通关”，努力推动“两地通关”。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第二部分：中央是如何看待香港特区疫情防控的。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0080FF"/>
          <w:spacing w:val="8"/>
        </w:rPr>
        <w:t>原文</w:t>
      </w:r>
      <w:r>
        <w:rPr>
          <w:rStyle w:val="anyCharacter"/>
          <w:rFonts w:ascii="Microsoft YaHei UI" w:eastAsia="Microsoft YaHei UI" w:hAnsi="Microsoft YaHei UI" w:cs="Microsoft YaHei UI"/>
          <w:color w:val="0080FF"/>
          <w:spacing w:val="8"/>
        </w:rPr>
        <w:t>：我们注意到，在特区政府和社会各界的共同努力下，香港疫情防控取得了积极成效，实现了动态“清零”的目标（</w:t>
      </w:r>
      <w:r>
        <w:rPr>
          <w:rStyle w:val="anyCharacter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评价香港疫情防控成果</w:t>
      </w:r>
      <w:r>
        <w:rPr>
          <w:rStyle w:val="anyCharacter"/>
          <w:rFonts w:ascii="Microsoft YaHei UI" w:eastAsia="Microsoft YaHei UI" w:hAnsi="Microsoft YaHei UI" w:cs="Microsoft YaHei UI"/>
          <w:color w:val="0080FF"/>
          <w:spacing w:val="8"/>
        </w:rPr>
        <w:t>）。特别是最近以来，特区政府因应全球疫情的变化，不断调整、完善防控措施和防控体系，进一步巩固了“外防输入、内防反弹”的成果（</w:t>
      </w:r>
      <w:r>
        <w:rPr>
          <w:rStyle w:val="anyCharacter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评价特区政府最近的工作努力</w:t>
      </w:r>
      <w:r>
        <w:rPr>
          <w:rStyle w:val="anyCharacter"/>
          <w:rFonts w:ascii="Microsoft YaHei UI" w:eastAsia="Microsoft YaHei UI" w:hAnsi="Microsoft YaHei UI" w:cs="Microsoft YaHei UI"/>
          <w:color w:val="0080FF"/>
          <w:spacing w:val="8"/>
        </w:rPr>
        <w:t>）</w:t>
      </w:r>
      <w:r>
        <w:rPr>
          <w:rStyle w:val="anyCharacter"/>
          <w:rFonts w:ascii="Microsoft YaHei UI" w:eastAsia="Microsoft YaHei UI" w:hAnsi="Microsoft YaHei UI" w:cs="Microsoft YaHei UI"/>
          <w:color w:val="0080FF"/>
          <w:spacing w:val="8"/>
        </w:rPr>
        <w:t>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部分的意思：1.香港疫情防控成效积极，两地“通关”的基础正在夯实；2.最近特区政府推动与内地防控措施衔接，是对的，是有助于两地“通关”的；3.“我们注意到”一句，表明中央关注并了解香港目前的情况和特区政府的努力，掌控着实现“通关”的节奏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这几句话，表达肯定，更是要传递一个意思：特区政府要坚持现有的防疫理念和举措，不断巩固深化，这是实现两地“通关”最重要的前提。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第三部分：两地“通关”工作是如何推进的。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0080FF"/>
          <w:spacing w:val="8"/>
        </w:rPr>
        <w:t>原文</w:t>
      </w:r>
      <w:r>
        <w:rPr>
          <w:rStyle w:val="anyCharacter"/>
          <w:rFonts w:ascii="Microsoft YaHei UI" w:eastAsia="Microsoft YaHei UI" w:hAnsi="Microsoft YaHei UI" w:cs="Microsoft YaHei UI"/>
          <w:color w:val="0080FF"/>
          <w:spacing w:val="8"/>
        </w:rPr>
        <w:t>：内地与香港的防疫专家近日已经再次举行会议，共同研判两地疫情（</w:t>
      </w:r>
      <w:r>
        <w:rPr>
          <w:rStyle w:val="anyCharacter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说明工作一直没停</w:t>
      </w:r>
      <w:r>
        <w:rPr>
          <w:rStyle w:val="anyCharacter"/>
          <w:rFonts w:ascii="Microsoft YaHei UI" w:eastAsia="Microsoft YaHei UI" w:hAnsi="Microsoft YaHei UI" w:cs="Microsoft YaHei UI"/>
          <w:color w:val="0080FF"/>
          <w:spacing w:val="8"/>
        </w:rPr>
        <w:t>），并聚焦防范疫情跨境传播的一系列具体问题深入讨论，取得了许多共识（</w:t>
      </w:r>
      <w:r>
        <w:rPr>
          <w:rStyle w:val="anyCharacter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说明工作还将进一步展开</w:t>
      </w:r>
      <w:r>
        <w:rPr>
          <w:rStyle w:val="anyCharacter"/>
          <w:rFonts w:ascii="Microsoft YaHei UI" w:eastAsia="Microsoft YaHei UI" w:hAnsi="Microsoft YaHei UI" w:cs="Microsoft YaHei UI"/>
          <w:color w:val="0080FF"/>
          <w:spacing w:val="8"/>
        </w:rPr>
        <w:t>）。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部分的意思：1.两地就“通关”事宜保持着密切沟通；2.“通关”事宜关乎两地疫情防控，需要两个方面共同做好有关工作；3.恢复“通关”还面临一系列（注意“一系列”这个词）问题；4.解决具体问题的共识有了，但还面临如何转化落实的问题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这部分，交代了两地就“通关”事宜展开的协商、取得的成效，就是要告诉香港社会：我们一直在努力，并且在研究具体的解决办法。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第四部分：两地“通关”的前景如何。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0080FF"/>
          <w:spacing w:val="8"/>
        </w:rPr>
        <w:t>原文</w:t>
      </w:r>
      <w:r>
        <w:rPr>
          <w:rStyle w:val="anyCharacter"/>
          <w:rFonts w:ascii="Microsoft YaHei UI" w:eastAsia="Microsoft YaHei UI" w:hAnsi="Microsoft YaHei UI" w:cs="Microsoft YaHei UI"/>
          <w:color w:val="0080FF"/>
          <w:spacing w:val="8"/>
        </w:rPr>
        <w:t>：</w:t>
      </w:r>
      <w:r>
        <w:rPr>
          <w:rStyle w:val="anyCharacter"/>
          <w:rFonts w:ascii="Microsoft YaHei UI" w:eastAsia="Microsoft YaHei UI" w:hAnsi="Microsoft YaHei UI" w:cs="Microsoft YaHei UI"/>
          <w:color w:val="0080FF"/>
          <w:spacing w:val="8"/>
        </w:rPr>
        <w:t>可以说，</w:t>
      </w:r>
      <w:r>
        <w:rPr>
          <w:rStyle w:val="anyCharacter"/>
          <w:rFonts w:ascii="Microsoft YaHei UI" w:eastAsia="Microsoft YaHei UI" w:hAnsi="Microsoft YaHei UI" w:cs="Microsoft YaHei UI"/>
          <w:color w:val="0080FF"/>
          <w:spacing w:val="8"/>
        </w:rPr>
        <w:t>双方正相向而行，两地恢复“通关”的工作正有序推进。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部分的意思：1.“相向而行”是恢复“通关”的方法论，重申的还是防控措施“衔接”问题；2.恢复“通关”只是时间问题，但目前还不能给出时间表；3.香港社会要有信心，通过“相向而行”两地最终可以恢复“通关”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这部分其实就是指出了“通关”的前景，以时间换空间，用既定的“路线图”让通关的“时间表”清晰起来。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一句话：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“通关”可望，再多些耐心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从这则新闻发布，如前面分析，如果你关注两地“通关”事宜，那么你就可以通过这些思考，了解“通关”所涉及的一切重要问题了：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1.香港社会期盼“通关”，中央也重视“通关”；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2.恢复“通关”需要相向而行，特区政府目前的努力正是在“相向而行”；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3.两地正就“通关”事宜紧密协商合作，一切都在有序进展中；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4.要恢复“通关”，还得具体解决一系列的问题；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5.目前虽然尚不能给出时间表，但“通关”已经在望了。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有人或许已经注意到，港澳办4日发布这则新闻后，香港特首5日表态：明年2月有望开展“有规模”通关。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这，也正说明国务院港澳办所说的“有序推进”是切实的。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这则新闻，无疑已经达成了其发布的目的，亦传递信息，亦表达期望；亦介绍情况，亦推进工作；亦解疑释惑，亦动员部署。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1.回应了香港社会怎么想的问题；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2.表达了中央部门怎么看的问题；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3.告诉了特区政府怎么办的问题；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怎么才能让两地尽快恢复“通关”，答案尽在其中了。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再回到本文主题上，你大概就能了解读懂港澳新闻，所必需的思考、所必要的方法了。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“好学深思，心知其意”。也唯有此，才能见人所未见，了解香港情势，体察中央用心，才能在这些新闻发布中，看到香港正发生的生动变化，以及其发展态势。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  <w:style w:type="paragraph" w:customStyle="1" w:styleId="read-morearea">
    <w:name w:val="read-more__area"/>
    <w:basedOn w:val="Normal"/>
  </w:style>
  <w:style w:type="character" w:customStyle="1" w:styleId="a">
    <w:name w:val="a"/>
    <w:basedOn w:val="DefaultParagraphFont"/>
    <w:rPr>
      <w:color w:val="576B95"/>
    </w:rPr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以港澳办新闻发布为例：如何看懂一则港澳新闻</dc:title>
  <cp:revision>1</cp:revision>
</cp:coreProperties>
</file>