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Fall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b w:val="1"/>
          <w:rtl w:val="0"/>
        </w:rPr>
        <w:t xml:space="preserve">9</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b w:val="1"/>
          <w:rtl w:val="0"/>
        </w:rPr>
        <w:t xml:space="preserve">1</w:t>
      </w:r>
      <w:r w:rsidDel="00000000" w:rsidR="00000000" w:rsidRPr="00000000">
        <w:rPr>
          <w:b w:val="1"/>
          <w:rtl w:val="0"/>
        </w:rPr>
        <w:t xml:space="preserve">8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 </w:t>
      </w:r>
    </w:p>
    <w:p w:rsidR="00000000" w:rsidDel="00000000" w:rsidP="00000000" w:rsidRDefault="00000000" w:rsidRPr="00000000" w14:paraId="00000027">
      <w:pPr>
        <w:numPr>
          <w:ilvl w:val="0"/>
          <w:numId w:val="5"/>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8">
      <w:pPr>
        <w:numPr>
          <w:ilvl w:val="0"/>
          <w:numId w:val="5"/>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A">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B">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0" w:line="240" w:lineRule="auto"/>
        <w:ind w:left="0" w:firstLine="0"/>
        <w:rPr>
          <w:rFonts w:ascii="Calibri" w:cs="Calibri" w:eastAsia="Calibri" w:hAnsi="Calibri"/>
        </w:rPr>
      </w:pPr>
      <w:r w:rsidDel="00000000" w:rsidR="00000000" w:rsidRPr="00000000">
        <w:rPr>
          <w:rtl w:val="0"/>
        </w:rPr>
      </w:r>
    </w:p>
    <w:tbl>
      <w:tblPr>
        <w:tblStyle w:val="Table3"/>
        <w:tblW w:w="95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2">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ouln4v2ho81v" w:id="6"/>
      <w:bookmarkEnd w:id="6"/>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0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Completely shade in the boxes with the correct answers. Select only 1 answer.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before="0" w:line="276" w:lineRule="auto"/>
        <w:ind w:left="1800" w:firstLine="0"/>
        <w:rPr/>
      </w:pPr>
      <w:r w:rsidDel="00000000" w:rsidR="00000000" w:rsidRPr="00000000">
        <w:rPr>
          <w:rtl w:val="0"/>
        </w:rPr>
      </w:r>
    </w:p>
    <w:p w:rsidR="00000000" w:rsidDel="00000000" w:rsidP="00000000" w:rsidRDefault="00000000" w:rsidRPr="00000000" w14:paraId="00000049">
      <w:pPr>
        <w:numPr>
          <w:ilvl w:val="0"/>
          <w:numId w:val="8"/>
        </w:numPr>
        <w:spacing w:after="0" w:before="0" w:line="276" w:lineRule="auto"/>
        <w:ind w:left="360"/>
        <w:rPr/>
      </w:pPr>
      <w:r w:rsidDel="00000000" w:rsidR="00000000" w:rsidRPr="00000000">
        <w:rPr>
          <w:rtl w:val="0"/>
        </w:rPr>
        <w:t xml:space="preserve">While ______ has largely persisted to the current day, _______ is considered to have broken down in the mid-2000s, limiting how fast processors can be run.</w:t>
      </w:r>
    </w:p>
    <w:p w:rsidR="00000000" w:rsidDel="00000000" w:rsidP="00000000" w:rsidRDefault="00000000" w:rsidRPr="00000000" w14:paraId="0000004A">
      <w:pPr>
        <w:numPr>
          <w:ilvl w:val="1"/>
          <w:numId w:val="8"/>
        </w:numPr>
        <w:spacing w:line="276" w:lineRule="auto"/>
        <w:ind w:left="1080" w:hanging="360"/>
      </w:pPr>
      <w:r w:rsidDel="00000000" w:rsidR="00000000" w:rsidRPr="00000000">
        <w:rPr>
          <w:rtl w:val="0"/>
        </w:rPr>
        <w:t xml:space="preserve">Dennard scaling / Moore's law</w:t>
      </w:r>
    </w:p>
    <w:p w:rsidR="00000000" w:rsidDel="00000000" w:rsidP="00000000" w:rsidRDefault="00000000" w:rsidRPr="00000000" w14:paraId="0000004B">
      <w:pPr>
        <w:numPr>
          <w:ilvl w:val="1"/>
          <w:numId w:val="8"/>
        </w:numPr>
        <w:spacing w:line="276" w:lineRule="auto"/>
        <w:ind w:left="1080" w:hanging="360"/>
      </w:pPr>
      <w:r w:rsidDel="00000000" w:rsidR="00000000" w:rsidRPr="00000000">
        <w:rPr>
          <w:rtl w:val="0"/>
        </w:rPr>
        <w:t xml:space="preserve">Moore's law / Dennard scaling</w:t>
      </w:r>
    </w:p>
    <w:p w:rsidR="00000000" w:rsidDel="00000000" w:rsidP="00000000" w:rsidRDefault="00000000" w:rsidRPr="00000000" w14:paraId="0000004C">
      <w:pPr>
        <w:numPr>
          <w:ilvl w:val="1"/>
          <w:numId w:val="8"/>
        </w:numPr>
        <w:spacing w:line="276" w:lineRule="auto"/>
        <w:ind w:left="1080" w:hanging="360"/>
      </w:pPr>
      <w:r w:rsidDel="00000000" w:rsidR="00000000" w:rsidRPr="00000000">
        <w:rPr>
          <w:rtl w:val="0"/>
        </w:rPr>
        <w:t xml:space="preserve">Moore's law / Mealy's law</w:t>
      </w:r>
    </w:p>
    <w:p w:rsidR="00000000" w:rsidDel="00000000" w:rsidP="00000000" w:rsidRDefault="00000000" w:rsidRPr="00000000" w14:paraId="0000004D">
      <w:pPr>
        <w:numPr>
          <w:ilvl w:val="1"/>
          <w:numId w:val="8"/>
        </w:numPr>
        <w:spacing w:line="276" w:lineRule="auto"/>
        <w:ind w:left="1080" w:hanging="360"/>
      </w:pPr>
      <w:r w:rsidDel="00000000" w:rsidR="00000000" w:rsidRPr="00000000">
        <w:rPr>
          <w:rtl w:val="0"/>
        </w:rPr>
        <w:t xml:space="preserve">Mealy's law / Moore's law</w:t>
      </w:r>
    </w:p>
    <w:p w:rsidR="00000000" w:rsidDel="00000000" w:rsidP="00000000" w:rsidRDefault="00000000" w:rsidRPr="00000000" w14:paraId="0000004E">
      <w:pPr>
        <w:spacing w:line="276" w:lineRule="auto"/>
        <w:ind w:left="1080" w:firstLine="0"/>
        <w:rPr/>
      </w:pPr>
      <w:r w:rsidDel="00000000" w:rsidR="00000000" w:rsidRPr="00000000">
        <w:rPr>
          <w:rtl w:val="0"/>
        </w:rPr>
      </w:r>
    </w:p>
    <w:p w:rsidR="00000000" w:rsidDel="00000000" w:rsidP="00000000" w:rsidRDefault="00000000" w:rsidRPr="00000000" w14:paraId="0000004F">
      <w:pPr>
        <w:spacing w:line="276" w:lineRule="auto"/>
        <w:ind w:left="1080" w:firstLine="0"/>
        <w:rPr/>
      </w:pPr>
      <w:r w:rsidDel="00000000" w:rsidR="00000000" w:rsidRPr="00000000">
        <w:rPr>
          <w:rtl w:val="0"/>
        </w:rPr>
      </w:r>
    </w:p>
    <w:p w:rsidR="00000000" w:rsidDel="00000000" w:rsidP="00000000" w:rsidRDefault="00000000" w:rsidRPr="00000000" w14:paraId="00000050">
      <w:pPr>
        <w:numPr>
          <w:ilvl w:val="0"/>
          <w:numId w:val="8"/>
        </w:numPr>
        <w:spacing w:after="0" w:before="0" w:line="276" w:lineRule="auto"/>
        <w:ind w:left="360"/>
        <w:rPr/>
      </w:pPr>
      <w:r w:rsidDel="00000000" w:rsidR="00000000" w:rsidRPr="00000000">
        <w:rPr>
          <w:rtl w:val="0"/>
        </w:rPr>
        <w:t xml:space="preserve">Having variable length instruction encodings is considered a more common feature in _______-style architectures.</w:t>
      </w:r>
    </w:p>
    <w:p w:rsidR="00000000" w:rsidDel="00000000" w:rsidP="00000000" w:rsidRDefault="00000000" w:rsidRPr="00000000" w14:paraId="00000051">
      <w:pPr>
        <w:numPr>
          <w:ilvl w:val="1"/>
          <w:numId w:val="8"/>
        </w:numPr>
        <w:spacing w:line="276" w:lineRule="auto"/>
        <w:ind w:left="1080" w:hanging="360"/>
      </w:pPr>
      <w:r w:rsidDel="00000000" w:rsidR="00000000" w:rsidRPr="00000000">
        <w:rPr>
          <w:rtl w:val="0"/>
        </w:rPr>
        <w:t xml:space="preserve">Single-cycle</w:t>
      </w:r>
    </w:p>
    <w:p w:rsidR="00000000" w:rsidDel="00000000" w:rsidP="00000000" w:rsidRDefault="00000000" w:rsidRPr="00000000" w14:paraId="00000052">
      <w:pPr>
        <w:numPr>
          <w:ilvl w:val="1"/>
          <w:numId w:val="8"/>
        </w:numPr>
        <w:spacing w:line="276" w:lineRule="auto"/>
        <w:ind w:left="1080" w:hanging="360"/>
      </w:pPr>
      <w:r w:rsidDel="00000000" w:rsidR="00000000" w:rsidRPr="00000000">
        <w:rPr>
          <w:rtl w:val="0"/>
        </w:rPr>
        <w:t xml:space="preserve">Multi-cycle</w:t>
      </w:r>
    </w:p>
    <w:p w:rsidR="00000000" w:rsidDel="00000000" w:rsidP="00000000" w:rsidRDefault="00000000" w:rsidRPr="00000000" w14:paraId="00000053">
      <w:pPr>
        <w:numPr>
          <w:ilvl w:val="1"/>
          <w:numId w:val="8"/>
        </w:numPr>
        <w:spacing w:line="276" w:lineRule="auto"/>
        <w:ind w:left="1080" w:hanging="360"/>
      </w:pPr>
      <w:r w:rsidDel="00000000" w:rsidR="00000000" w:rsidRPr="00000000">
        <w:rPr>
          <w:rtl w:val="0"/>
        </w:rPr>
        <w:t xml:space="preserve">CISC</w:t>
      </w:r>
    </w:p>
    <w:p w:rsidR="00000000" w:rsidDel="00000000" w:rsidP="00000000" w:rsidRDefault="00000000" w:rsidRPr="00000000" w14:paraId="00000054">
      <w:pPr>
        <w:numPr>
          <w:ilvl w:val="1"/>
          <w:numId w:val="8"/>
        </w:numPr>
        <w:spacing w:line="276" w:lineRule="auto"/>
        <w:ind w:left="1080" w:hanging="360"/>
      </w:pPr>
      <w:r w:rsidDel="00000000" w:rsidR="00000000" w:rsidRPr="00000000">
        <w:rPr>
          <w:rtl w:val="0"/>
        </w:rPr>
        <w:t xml:space="preserve">RISC</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8"/>
        </w:numPr>
        <w:spacing w:after="0" w:before="0" w:line="276" w:lineRule="auto"/>
        <w:ind w:left="360"/>
        <w:rPr/>
      </w:pPr>
      <w:r w:rsidDel="00000000" w:rsidR="00000000" w:rsidRPr="00000000">
        <w:rPr>
          <w:rtl w:val="0"/>
        </w:rPr>
        <w:t xml:space="preserve">Supporting an ADD instruction with 2 immediate values rather than an immediate and source register index, or two source register indices, is uncommon since:</w:t>
      </w:r>
    </w:p>
    <w:p w:rsidR="00000000" w:rsidDel="00000000" w:rsidP="00000000" w:rsidRDefault="00000000" w:rsidRPr="00000000" w14:paraId="00000058">
      <w:pPr>
        <w:numPr>
          <w:ilvl w:val="1"/>
          <w:numId w:val="8"/>
        </w:numPr>
        <w:spacing w:line="276" w:lineRule="auto"/>
        <w:ind w:left="1080" w:hanging="360"/>
      </w:pPr>
      <w:r w:rsidDel="00000000" w:rsidR="00000000" w:rsidRPr="00000000">
        <w:rPr>
          <w:rtl w:val="0"/>
        </w:rPr>
        <w:t xml:space="preserve">There is no way to disambiguate if the value in an encoded instruction is a register index vs immediate</w:t>
      </w:r>
    </w:p>
    <w:p w:rsidR="00000000" w:rsidDel="00000000" w:rsidP="00000000" w:rsidRDefault="00000000" w:rsidRPr="00000000" w14:paraId="00000059">
      <w:pPr>
        <w:numPr>
          <w:ilvl w:val="1"/>
          <w:numId w:val="8"/>
        </w:numPr>
        <w:spacing w:line="276" w:lineRule="auto"/>
        <w:ind w:left="1080" w:hanging="360"/>
      </w:pPr>
      <w:r w:rsidDel="00000000" w:rsidR="00000000" w:rsidRPr="00000000">
        <w:rPr>
          <w:rtl w:val="0"/>
        </w:rPr>
        <w:t xml:space="preserve">There would not be a way to handle negative offsets</w:t>
      </w:r>
    </w:p>
    <w:p w:rsidR="00000000" w:rsidDel="00000000" w:rsidP="00000000" w:rsidRDefault="00000000" w:rsidRPr="00000000" w14:paraId="0000005A">
      <w:pPr>
        <w:numPr>
          <w:ilvl w:val="1"/>
          <w:numId w:val="8"/>
        </w:numPr>
        <w:spacing w:line="276" w:lineRule="auto"/>
        <w:ind w:left="1080" w:hanging="360"/>
        <w:rPr>
          <w:u w:val="none"/>
        </w:rPr>
      </w:pPr>
      <w:r w:rsidDel="00000000" w:rsidR="00000000" w:rsidRPr="00000000">
        <w:rPr>
          <w:rtl w:val="0"/>
        </w:rPr>
        <w:t xml:space="preserve">Hardware cannot support sign-extending two numbers</w:t>
      </w:r>
    </w:p>
    <w:p w:rsidR="00000000" w:rsidDel="00000000" w:rsidP="00000000" w:rsidRDefault="00000000" w:rsidRPr="00000000" w14:paraId="0000005B">
      <w:pPr>
        <w:numPr>
          <w:ilvl w:val="1"/>
          <w:numId w:val="8"/>
        </w:numPr>
        <w:spacing w:line="276" w:lineRule="auto"/>
        <w:ind w:left="1080" w:hanging="360"/>
      </w:pPr>
      <w:r w:rsidDel="00000000" w:rsidR="00000000" w:rsidRPr="00000000">
        <w:rPr>
          <w:rtl w:val="0"/>
        </w:rPr>
        <w:t xml:space="preserve">The compiler / programmer can simply hardcode the sum in the program</w:t>
      </w:r>
    </w:p>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after="0" w:before="0" w:line="276" w:lineRule="auto"/>
        <w:ind w:left="360" w:firstLine="0"/>
        <w:rPr/>
      </w:pPr>
      <w:r w:rsidDel="00000000" w:rsidR="00000000" w:rsidRPr="00000000">
        <w:rPr>
          <w:rtl w:val="0"/>
        </w:rPr>
      </w:r>
    </w:p>
    <w:p w:rsidR="00000000" w:rsidDel="00000000" w:rsidP="00000000" w:rsidRDefault="00000000" w:rsidRPr="00000000" w14:paraId="0000005E">
      <w:pPr>
        <w:numPr>
          <w:ilvl w:val="0"/>
          <w:numId w:val="8"/>
        </w:numPr>
        <w:spacing w:after="0" w:before="0" w:line="276" w:lineRule="auto"/>
        <w:ind w:left="360"/>
        <w:rPr/>
      </w:pPr>
      <w:r w:rsidDel="00000000" w:rsidR="00000000" w:rsidRPr="00000000">
        <w:rPr>
          <w:rtl w:val="0"/>
        </w:rPr>
        <w:t xml:space="preserve">Memory locations in the LEGv8 subset of ARM are exclusively _____ addressable</w:t>
      </w:r>
    </w:p>
    <w:p w:rsidR="00000000" w:rsidDel="00000000" w:rsidP="00000000" w:rsidRDefault="00000000" w:rsidRPr="00000000" w14:paraId="0000005F">
      <w:pPr>
        <w:numPr>
          <w:ilvl w:val="1"/>
          <w:numId w:val="8"/>
        </w:numPr>
        <w:spacing w:line="276" w:lineRule="auto"/>
        <w:ind w:left="1080" w:hanging="360"/>
      </w:pPr>
      <w:r w:rsidDel="00000000" w:rsidR="00000000" w:rsidRPr="00000000">
        <w:rPr>
          <w:rtl w:val="0"/>
        </w:rPr>
        <w:t xml:space="preserve">Byte</w:t>
      </w:r>
    </w:p>
    <w:p w:rsidR="00000000" w:rsidDel="00000000" w:rsidP="00000000" w:rsidRDefault="00000000" w:rsidRPr="00000000" w14:paraId="00000060">
      <w:pPr>
        <w:numPr>
          <w:ilvl w:val="1"/>
          <w:numId w:val="8"/>
        </w:numPr>
        <w:spacing w:line="276" w:lineRule="auto"/>
        <w:ind w:left="1080" w:hanging="360"/>
        <w:rPr>
          <w:u w:val="none"/>
        </w:rPr>
      </w:pPr>
      <w:r w:rsidDel="00000000" w:rsidR="00000000" w:rsidRPr="00000000">
        <w:rPr>
          <w:rtl w:val="0"/>
        </w:rPr>
        <w:t xml:space="preserve">Word</w:t>
      </w:r>
    </w:p>
    <w:p w:rsidR="00000000" w:rsidDel="00000000" w:rsidP="00000000" w:rsidRDefault="00000000" w:rsidRPr="00000000" w14:paraId="00000061">
      <w:pPr>
        <w:numPr>
          <w:ilvl w:val="1"/>
          <w:numId w:val="8"/>
        </w:numPr>
        <w:spacing w:line="276" w:lineRule="auto"/>
        <w:ind w:left="1080" w:hanging="360"/>
        <w:rPr>
          <w:u w:val="none"/>
        </w:rPr>
      </w:pPr>
      <w:r w:rsidDel="00000000" w:rsidR="00000000" w:rsidRPr="00000000">
        <w:rPr>
          <w:rtl w:val="0"/>
        </w:rPr>
        <w:t xml:space="preserve">Double-word</w:t>
      </w:r>
    </w:p>
    <w:p w:rsidR="00000000" w:rsidDel="00000000" w:rsidP="00000000" w:rsidRDefault="00000000" w:rsidRPr="00000000" w14:paraId="00000062">
      <w:pPr>
        <w:numPr>
          <w:ilvl w:val="1"/>
          <w:numId w:val="8"/>
        </w:numPr>
        <w:spacing w:line="276" w:lineRule="auto"/>
        <w:ind w:left="1080" w:hanging="360"/>
        <w:rPr>
          <w:u w:val="none"/>
        </w:rPr>
      </w:pPr>
      <w:r w:rsidDel="00000000" w:rsidR="00000000" w:rsidRPr="00000000">
        <w:rPr>
          <w:rtl w:val="0"/>
        </w:rPr>
        <w:t xml:space="preserve">Big-endian</w:t>
      </w:r>
    </w:p>
    <w:p w:rsidR="00000000" w:rsidDel="00000000" w:rsidP="00000000" w:rsidRDefault="00000000" w:rsidRPr="00000000" w14:paraId="00000063">
      <w:pPr>
        <w:numPr>
          <w:ilvl w:val="1"/>
          <w:numId w:val="8"/>
        </w:numPr>
        <w:spacing w:line="276" w:lineRule="auto"/>
        <w:ind w:left="1080" w:hanging="360"/>
        <w:rPr>
          <w:u w:val="none"/>
        </w:rPr>
      </w:pPr>
      <w:r w:rsidDel="00000000" w:rsidR="00000000" w:rsidRPr="00000000">
        <w:rPr>
          <w:rtl w:val="0"/>
        </w:rPr>
        <w:t xml:space="preserve">Little-endian</w:t>
      </w:r>
    </w:p>
    <w:p w:rsidR="00000000" w:rsidDel="00000000" w:rsidP="00000000" w:rsidRDefault="00000000" w:rsidRPr="00000000" w14:paraId="00000064">
      <w:pPr>
        <w:spacing w:after="0" w:before="0" w:line="276" w:lineRule="auto"/>
        <w:ind w:left="360" w:firstLine="0"/>
        <w:rPr/>
      </w:pPr>
      <w:r w:rsidDel="00000000" w:rsidR="00000000" w:rsidRPr="00000000">
        <w:rPr>
          <w:rtl w:val="0"/>
        </w:rPr>
      </w:r>
    </w:p>
    <w:p w:rsidR="00000000" w:rsidDel="00000000" w:rsidP="00000000" w:rsidRDefault="00000000" w:rsidRPr="00000000" w14:paraId="00000065">
      <w:pPr>
        <w:spacing w:after="0" w:before="0" w:line="276" w:lineRule="auto"/>
        <w:ind w:left="360" w:firstLine="0"/>
        <w:rPr/>
      </w:pPr>
      <w:r w:rsidDel="00000000" w:rsidR="00000000" w:rsidRPr="00000000">
        <w:rPr>
          <w:rtl w:val="0"/>
        </w:rPr>
      </w:r>
    </w:p>
    <w:p w:rsidR="00000000" w:rsidDel="00000000" w:rsidP="00000000" w:rsidRDefault="00000000" w:rsidRPr="00000000" w14:paraId="00000066">
      <w:pPr>
        <w:spacing w:after="0" w:before="0"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8"/>
        </w:numPr>
        <w:spacing w:after="0" w:before="0" w:line="276" w:lineRule="auto"/>
        <w:ind w:left="360"/>
        <w:rPr>
          <w:u w:val="none"/>
        </w:rPr>
      </w:pPr>
      <w:r w:rsidDel="00000000" w:rsidR="00000000" w:rsidRPr="00000000">
        <w:rPr>
          <w:rtl w:val="0"/>
        </w:rPr>
        <w:t xml:space="preserve">An ISA consists of 4 registers and 10 instructions. Every instruction is encoded into 16-bits, has fixed-sized opcodes, and either specifies 3 register indices or 2 register indices and an offset. Instructions can encode offsets up to _____ bits wide.</w:t>
      </w:r>
      <w:r w:rsidDel="00000000" w:rsidR="00000000" w:rsidRPr="00000000">
        <w:rPr>
          <w:rtl w:val="0"/>
        </w:rPr>
      </w:r>
    </w:p>
    <w:p w:rsidR="00000000" w:rsidDel="00000000" w:rsidP="00000000" w:rsidRDefault="00000000" w:rsidRPr="00000000" w14:paraId="00000068">
      <w:pPr>
        <w:numPr>
          <w:ilvl w:val="1"/>
          <w:numId w:val="8"/>
        </w:numPr>
        <w:spacing w:line="276" w:lineRule="auto"/>
        <w:ind w:left="1080" w:hanging="360"/>
      </w:pPr>
      <w:r w:rsidDel="00000000" w:rsidR="00000000" w:rsidRPr="00000000">
        <w:rPr>
          <w:rtl w:val="0"/>
        </w:rPr>
        <w:t xml:space="preserve">2</w:t>
      </w:r>
    </w:p>
    <w:p w:rsidR="00000000" w:rsidDel="00000000" w:rsidP="00000000" w:rsidRDefault="00000000" w:rsidRPr="00000000" w14:paraId="00000069">
      <w:pPr>
        <w:numPr>
          <w:ilvl w:val="1"/>
          <w:numId w:val="8"/>
        </w:numPr>
        <w:spacing w:line="276" w:lineRule="auto"/>
        <w:ind w:left="1080" w:hanging="360"/>
      </w:pPr>
      <w:r w:rsidDel="00000000" w:rsidR="00000000" w:rsidRPr="00000000">
        <w:rPr>
          <w:rtl w:val="0"/>
        </w:rPr>
        <w:t xml:space="preserve">3</w:t>
      </w:r>
    </w:p>
    <w:p w:rsidR="00000000" w:rsidDel="00000000" w:rsidP="00000000" w:rsidRDefault="00000000" w:rsidRPr="00000000" w14:paraId="0000006A">
      <w:pPr>
        <w:numPr>
          <w:ilvl w:val="1"/>
          <w:numId w:val="8"/>
        </w:numPr>
        <w:spacing w:line="276" w:lineRule="auto"/>
        <w:ind w:left="1080" w:hanging="360"/>
        <w:rPr>
          <w:u w:val="none"/>
        </w:rPr>
      </w:pPr>
      <w:r w:rsidDel="00000000" w:rsidR="00000000" w:rsidRPr="00000000">
        <w:rPr>
          <w:rtl w:val="0"/>
        </w:rPr>
        <w:t xml:space="preserve">7</w:t>
      </w:r>
    </w:p>
    <w:p w:rsidR="00000000" w:rsidDel="00000000" w:rsidP="00000000" w:rsidRDefault="00000000" w:rsidRPr="00000000" w14:paraId="0000006B">
      <w:pPr>
        <w:numPr>
          <w:ilvl w:val="1"/>
          <w:numId w:val="8"/>
        </w:numPr>
        <w:spacing w:line="276" w:lineRule="auto"/>
        <w:ind w:left="1080" w:hanging="360"/>
        <w:rPr>
          <w:u w:val="none"/>
        </w:rPr>
      </w:pPr>
      <w:r w:rsidDel="00000000" w:rsidR="00000000" w:rsidRPr="00000000">
        <w:rPr>
          <w:rtl w:val="0"/>
        </w:rPr>
        <w:t xml:space="preserve">8</w:t>
      </w:r>
    </w:p>
    <w:p w:rsidR="00000000" w:rsidDel="00000000" w:rsidP="00000000" w:rsidRDefault="00000000" w:rsidRPr="00000000" w14:paraId="0000006C">
      <w:pPr>
        <w:numPr>
          <w:ilvl w:val="1"/>
          <w:numId w:val="8"/>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numPr>
          <w:ilvl w:val="0"/>
          <w:numId w:val="8"/>
        </w:numPr>
        <w:spacing w:line="276" w:lineRule="auto"/>
        <w:ind w:left="360"/>
        <w:rPr>
          <w:u w:val="none"/>
        </w:rPr>
      </w:pPr>
      <w:r w:rsidDel="00000000" w:rsidR="00000000" w:rsidRPr="00000000">
        <w:rPr>
          <w:rtl w:val="0"/>
        </w:rPr>
        <w:t xml:space="preserve">Global variables are placed in the _____ section of memory</w:t>
      </w:r>
    </w:p>
    <w:p w:rsidR="00000000" w:rsidDel="00000000" w:rsidP="00000000" w:rsidRDefault="00000000" w:rsidRPr="00000000" w14:paraId="0000006F">
      <w:pPr>
        <w:numPr>
          <w:ilvl w:val="1"/>
          <w:numId w:val="8"/>
        </w:numPr>
        <w:spacing w:line="276" w:lineRule="auto"/>
        <w:ind w:left="1080" w:hanging="360"/>
      </w:pPr>
      <w:r w:rsidDel="00000000" w:rsidR="00000000" w:rsidRPr="00000000">
        <w:rPr>
          <w:rtl w:val="0"/>
        </w:rPr>
        <w:t xml:space="preserve">Stack</w:t>
      </w:r>
    </w:p>
    <w:p w:rsidR="00000000" w:rsidDel="00000000" w:rsidP="00000000" w:rsidRDefault="00000000" w:rsidRPr="00000000" w14:paraId="00000070">
      <w:pPr>
        <w:numPr>
          <w:ilvl w:val="1"/>
          <w:numId w:val="8"/>
        </w:numPr>
        <w:spacing w:line="276" w:lineRule="auto"/>
        <w:ind w:left="1080" w:hanging="360"/>
      </w:pPr>
      <w:r w:rsidDel="00000000" w:rsidR="00000000" w:rsidRPr="00000000">
        <w:rPr>
          <w:rtl w:val="0"/>
        </w:rPr>
        <w:t xml:space="preserve">Heap</w:t>
      </w:r>
    </w:p>
    <w:p w:rsidR="00000000" w:rsidDel="00000000" w:rsidP="00000000" w:rsidRDefault="00000000" w:rsidRPr="00000000" w14:paraId="00000071">
      <w:pPr>
        <w:numPr>
          <w:ilvl w:val="1"/>
          <w:numId w:val="8"/>
        </w:numPr>
        <w:spacing w:line="276" w:lineRule="auto"/>
        <w:ind w:left="1080" w:hanging="360"/>
      </w:pPr>
      <w:r w:rsidDel="00000000" w:rsidR="00000000" w:rsidRPr="00000000">
        <w:rPr>
          <w:rtl w:val="0"/>
        </w:rPr>
        <w:t xml:space="preserve">Static</w:t>
      </w:r>
    </w:p>
    <w:p w:rsidR="00000000" w:rsidDel="00000000" w:rsidP="00000000" w:rsidRDefault="00000000" w:rsidRPr="00000000" w14:paraId="00000072">
      <w:pPr>
        <w:numPr>
          <w:ilvl w:val="1"/>
          <w:numId w:val="8"/>
        </w:numPr>
        <w:spacing w:line="276" w:lineRule="auto"/>
        <w:ind w:left="1080" w:hanging="360"/>
      </w:pPr>
      <w:r w:rsidDel="00000000" w:rsidR="00000000" w:rsidRPr="00000000">
        <w:rPr>
          <w:rtl w:val="0"/>
        </w:rPr>
        <w:t xml:space="preserve">Text</w:t>
      </w:r>
    </w:p>
    <w:p w:rsidR="00000000" w:rsidDel="00000000" w:rsidP="00000000" w:rsidRDefault="00000000" w:rsidRPr="00000000" w14:paraId="00000073">
      <w:pPr>
        <w:spacing w:line="276" w:lineRule="auto"/>
        <w:ind w:left="1080" w:firstLine="0"/>
        <w:rPr/>
      </w:pPr>
      <w:r w:rsidDel="00000000" w:rsidR="00000000" w:rsidRPr="00000000">
        <w:rPr>
          <w:rtl w:val="0"/>
        </w:rPr>
      </w:r>
    </w:p>
    <w:p w:rsidR="00000000" w:rsidDel="00000000" w:rsidP="00000000" w:rsidRDefault="00000000" w:rsidRPr="00000000" w14:paraId="00000074">
      <w:pPr>
        <w:numPr>
          <w:ilvl w:val="0"/>
          <w:numId w:val="8"/>
        </w:numPr>
        <w:spacing w:after="0" w:before="0" w:line="276" w:lineRule="auto"/>
        <w:ind w:left="360"/>
        <w:rPr/>
      </w:pPr>
      <w:r w:rsidDel="00000000" w:rsidR="00000000" w:rsidRPr="00000000">
        <w:rPr>
          <w:rtl w:val="0"/>
        </w:rPr>
        <w:t xml:space="preserve">The clock period for a _______ datapath depends on how long it takes to execute the slowest instruction</w:t>
      </w:r>
    </w:p>
    <w:p w:rsidR="00000000" w:rsidDel="00000000" w:rsidP="00000000" w:rsidRDefault="00000000" w:rsidRPr="00000000" w14:paraId="00000075">
      <w:pPr>
        <w:numPr>
          <w:ilvl w:val="1"/>
          <w:numId w:val="8"/>
        </w:numPr>
        <w:spacing w:line="276" w:lineRule="auto"/>
        <w:ind w:left="1080" w:hanging="360"/>
      </w:pPr>
      <w:r w:rsidDel="00000000" w:rsidR="00000000" w:rsidRPr="00000000">
        <w:rPr>
          <w:rtl w:val="0"/>
        </w:rPr>
        <w:t xml:space="preserve">Von Neumann</w:t>
      </w:r>
    </w:p>
    <w:p w:rsidR="00000000" w:rsidDel="00000000" w:rsidP="00000000" w:rsidRDefault="00000000" w:rsidRPr="00000000" w14:paraId="00000076">
      <w:pPr>
        <w:numPr>
          <w:ilvl w:val="1"/>
          <w:numId w:val="8"/>
        </w:numPr>
        <w:spacing w:line="276" w:lineRule="auto"/>
        <w:ind w:left="1080" w:hanging="360"/>
        <w:rPr>
          <w:u w:val="none"/>
        </w:rPr>
      </w:pPr>
      <w:r w:rsidDel="00000000" w:rsidR="00000000" w:rsidRPr="00000000">
        <w:rPr>
          <w:rtl w:val="0"/>
        </w:rPr>
        <w:t xml:space="preserve">Single-cycle</w:t>
      </w:r>
    </w:p>
    <w:p w:rsidR="00000000" w:rsidDel="00000000" w:rsidP="00000000" w:rsidRDefault="00000000" w:rsidRPr="00000000" w14:paraId="00000077">
      <w:pPr>
        <w:numPr>
          <w:ilvl w:val="1"/>
          <w:numId w:val="8"/>
        </w:numPr>
        <w:spacing w:line="276" w:lineRule="auto"/>
        <w:ind w:left="1080" w:hanging="360"/>
        <w:rPr>
          <w:u w:val="none"/>
        </w:rPr>
      </w:pPr>
      <w:r w:rsidDel="00000000" w:rsidR="00000000" w:rsidRPr="00000000">
        <w:rPr>
          <w:rtl w:val="0"/>
        </w:rPr>
        <w:t xml:space="preserve">Mealy</w:t>
      </w:r>
    </w:p>
    <w:p w:rsidR="00000000" w:rsidDel="00000000" w:rsidP="00000000" w:rsidRDefault="00000000" w:rsidRPr="00000000" w14:paraId="00000078">
      <w:pPr>
        <w:numPr>
          <w:ilvl w:val="1"/>
          <w:numId w:val="8"/>
        </w:numPr>
        <w:spacing w:line="276" w:lineRule="auto"/>
        <w:ind w:left="1080" w:hanging="360"/>
        <w:rPr>
          <w:u w:val="none"/>
        </w:rPr>
      </w:pPr>
      <w:r w:rsidDel="00000000" w:rsidR="00000000" w:rsidRPr="00000000">
        <w:rPr>
          <w:rtl w:val="0"/>
        </w:rPr>
        <w:t xml:space="preserve">Multi-cycle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numPr>
          <w:ilvl w:val="0"/>
          <w:numId w:val="8"/>
        </w:numPr>
        <w:spacing w:after="0" w:before="0" w:line="276" w:lineRule="auto"/>
        <w:ind w:left="360"/>
        <w:rPr/>
      </w:pPr>
      <w:r w:rsidDel="00000000" w:rsidR="00000000" w:rsidRPr="00000000">
        <w:rPr>
          <w:rtl w:val="0"/>
        </w:rPr>
        <w:t xml:space="preserve">If the program counter of the LC2K processor ever points to a line in memory generated by the directive ".fill 29360128", the processor will: (hint: 29360128 = 7 &lt;&lt; 22)</w:t>
      </w:r>
    </w:p>
    <w:p w:rsidR="00000000" w:rsidDel="00000000" w:rsidP="00000000" w:rsidRDefault="00000000" w:rsidRPr="00000000" w14:paraId="0000007C">
      <w:pPr>
        <w:numPr>
          <w:ilvl w:val="1"/>
          <w:numId w:val="8"/>
        </w:numPr>
        <w:spacing w:line="276" w:lineRule="auto"/>
        <w:ind w:left="1080" w:hanging="360"/>
      </w:pPr>
      <w:r w:rsidDel="00000000" w:rsidR="00000000" w:rsidRPr="00000000">
        <w:rPr>
          <w:rtl w:val="0"/>
        </w:rPr>
        <w:t xml:space="preserve">Perform an add instruction</w:t>
      </w:r>
    </w:p>
    <w:p w:rsidR="00000000" w:rsidDel="00000000" w:rsidP="00000000" w:rsidRDefault="00000000" w:rsidRPr="00000000" w14:paraId="0000007D">
      <w:pPr>
        <w:numPr>
          <w:ilvl w:val="1"/>
          <w:numId w:val="8"/>
        </w:numPr>
        <w:spacing w:line="276" w:lineRule="auto"/>
        <w:ind w:left="1080" w:hanging="360"/>
        <w:rPr>
          <w:u w:val="none"/>
        </w:rPr>
      </w:pPr>
      <w:r w:rsidDel="00000000" w:rsidR="00000000" w:rsidRPr="00000000">
        <w:rPr>
          <w:rtl w:val="0"/>
        </w:rPr>
        <w:t xml:space="preserve">Increment the PC without doing anything else</w:t>
      </w:r>
    </w:p>
    <w:p w:rsidR="00000000" w:rsidDel="00000000" w:rsidP="00000000" w:rsidRDefault="00000000" w:rsidRPr="00000000" w14:paraId="0000007E">
      <w:pPr>
        <w:numPr>
          <w:ilvl w:val="1"/>
          <w:numId w:val="8"/>
        </w:numPr>
        <w:spacing w:line="276" w:lineRule="auto"/>
        <w:ind w:left="1080" w:hanging="360"/>
      </w:pPr>
      <w:r w:rsidDel="00000000" w:rsidR="00000000" w:rsidRPr="00000000">
        <w:rPr>
          <w:rtl w:val="0"/>
        </w:rPr>
        <w:t xml:space="preserve">Crash</w:t>
      </w:r>
    </w:p>
    <w:p w:rsidR="00000000" w:rsidDel="00000000" w:rsidP="00000000" w:rsidRDefault="00000000" w:rsidRPr="00000000" w14:paraId="0000007F">
      <w:pPr>
        <w:numPr>
          <w:ilvl w:val="1"/>
          <w:numId w:val="8"/>
        </w:numPr>
        <w:spacing w:line="276" w:lineRule="auto"/>
        <w:ind w:left="1080" w:hanging="360"/>
      </w:pPr>
      <w:r w:rsidDel="00000000" w:rsidR="00000000" w:rsidRPr="00000000">
        <w:rPr>
          <w:rtl w:val="0"/>
        </w:rPr>
        <w:t xml:space="preserve">Write a value into memory</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numPr>
          <w:ilvl w:val="0"/>
          <w:numId w:val="8"/>
        </w:numPr>
        <w:spacing w:after="0" w:before="0" w:line="276" w:lineRule="auto"/>
        <w:ind w:left="360"/>
        <w:rPr/>
      </w:pPr>
      <w:r w:rsidDel="00000000" w:rsidR="00000000" w:rsidRPr="00000000">
        <w:rPr>
          <w:rtl w:val="0"/>
        </w:rPr>
        <w:t xml:space="preserve">For which instruction latencies do we expect the multi-cycle datapath discussed in class to have the best improvement over the single-cycle datapath running the same workload?</w:t>
      </w:r>
      <w:r w:rsidDel="00000000" w:rsidR="00000000" w:rsidRPr="00000000">
        <w:rPr>
          <w:rtl w:val="0"/>
        </w:rPr>
      </w:r>
    </w:p>
    <w:p w:rsidR="00000000" w:rsidDel="00000000" w:rsidP="00000000" w:rsidRDefault="00000000" w:rsidRPr="00000000" w14:paraId="00000083">
      <w:pPr>
        <w:numPr>
          <w:ilvl w:val="1"/>
          <w:numId w:val="8"/>
        </w:numPr>
        <w:ind w:left="1080" w:hanging="360"/>
      </w:pPr>
      <w:r w:rsidDel="00000000" w:rsidR="00000000" w:rsidRPr="00000000">
        <w:rPr>
          <w:color w:val="1d1c1d"/>
          <w:rtl w:val="0"/>
        </w:rPr>
        <w:t xml:space="preserve">All instructions have     1 ns latency</w:t>
      </w:r>
      <w:r w:rsidDel="00000000" w:rsidR="00000000" w:rsidRPr="00000000">
        <w:rPr>
          <w:rtl w:val="0"/>
        </w:rPr>
      </w:r>
    </w:p>
    <w:p w:rsidR="00000000" w:rsidDel="00000000" w:rsidP="00000000" w:rsidRDefault="00000000" w:rsidRPr="00000000" w14:paraId="00000084">
      <w:pPr>
        <w:numPr>
          <w:ilvl w:val="1"/>
          <w:numId w:val="8"/>
        </w:numPr>
        <w:ind w:left="1080" w:hanging="360"/>
      </w:pPr>
      <w:r w:rsidDel="00000000" w:rsidR="00000000" w:rsidRPr="00000000">
        <w:rPr>
          <w:color w:val="1d1c1d"/>
          <w:rtl w:val="0"/>
        </w:rPr>
        <w:t xml:space="preserve">All instructions have 100 ns latency</w:t>
      </w:r>
    </w:p>
    <w:p w:rsidR="00000000" w:rsidDel="00000000" w:rsidP="00000000" w:rsidRDefault="00000000" w:rsidRPr="00000000" w14:paraId="00000085">
      <w:pPr>
        <w:numPr>
          <w:ilvl w:val="1"/>
          <w:numId w:val="8"/>
        </w:numPr>
        <w:ind w:left="1080" w:hanging="360"/>
        <w:rPr>
          <w:color w:val="1d1c1d"/>
        </w:rPr>
      </w:pPr>
      <w:r w:rsidDel="00000000" w:rsidR="00000000" w:rsidRPr="00000000">
        <w:rPr>
          <w:color w:val="1d1c1d"/>
          <w:rtl w:val="0"/>
        </w:rPr>
        <w:t xml:space="preserve">99% of instructions executed have 100 ns latency and   1% have 1 ns latency</w:t>
      </w:r>
    </w:p>
    <w:p w:rsidR="00000000" w:rsidDel="00000000" w:rsidP="00000000" w:rsidRDefault="00000000" w:rsidRPr="00000000" w14:paraId="00000086">
      <w:pPr>
        <w:numPr>
          <w:ilvl w:val="1"/>
          <w:numId w:val="8"/>
        </w:numPr>
        <w:ind w:left="1080" w:hanging="360"/>
        <w:rPr>
          <w:color w:val="1d1c1d"/>
        </w:rPr>
      </w:pPr>
      <w:r w:rsidDel="00000000" w:rsidR="00000000" w:rsidRPr="00000000">
        <w:rPr>
          <w:color w:val="1d1c1d"/>
          <w:rtl w:val="0"/>
        </w:rPr>
        <w:t xml:space="preserve">  1% of instructions executed have 100 ns latency and 99% have 1 ns latency</w:t>
      </w:r>
    </w:p>
    <w:p w:rsidR="00000000" w:rsidDel="00000000" w:rsidP="00000000" w:rsidRDefault="00000000" w:rsidRPr="00000000" w14:paraId="00000087">
      <w:pPr>
        <w:ind w:left="360" w:firstLine="0"/>
        <w:rPr>
          <w:color w:val="1d1c1d"/>
        </w:rPr>
      </w:pPr>
      <w:r w:rsidDel="00000000" w:rsidR="00000000" w:rsidRPr="00000000">
        <w:rPr>
          <w:rtl w:val="0"/>
        </w:rPr>
      </w:r>
    </w:p>
    <w:p w:rsidR="00000000" w:rsidDel="00000000" w:rsidP="00000000" w:rsidRDefault="00000000" w:rsidRPr="00000000" w14:paraId="00000088">
      <w:pPr>
        <w:ind w:left="360" w:firstLine="0"/>
        <w:rPr>
          <w:color w:val="1d1c1d"/>
        </w:rPr>
      </w:pPr>
      <w:r w:rsidDel="00000000" w:rsidR="00000000" w:rsidRPr="00000000">
        <w:rPr>
          <w:rtl w:val="0"/>
        </w:rPr>
      </w:r>
    </w:p>
    <w:p w:rsidR="00000000" w:rsidDel="00000000" w:rsidP="00000000" w:rsidRDefault="00000000" w:rsidRPr="00000000" w14:paraId="00000089">
      <w:pPr>
        <w:numPr>
          <w:ilvl w:val="0"/>
          <w:numId w:val="8"/>
        </w:numPr>
        <w:ind w:left="360"/>
        <w:rPr>
          <w:color w:val="1d1c1d"/>
          <w:u w:val="none"/>
        </w:rPr>
      </w:pPr>
      <w:r w:rsidDel="00000000" w:rsidR="00000000" w:rsidRPr="00000000">
        <w:rPr>
          <w:color w:val="1d1c1d"/>
          <w:rtl w:val="0"/>
        </w:rPr>
        <w:t xml:space="preserve">A finite state machine with </w:t>
      </w:r>
      <w:r w:rsidDel="00000000" w:rsidR="00000000" w:rsidRPr="00000000">
        <w:rPr>
          <w:color w:val="1d1c1d"/>
          <w:rtl w:val="0"/>
        </w:rPr>
        <w:t xml:space="preserve">16 states</w:t>
      </w:r>
      <w:r w:rsidDel="00000000" w:rsidR="00000000" w:rsidRPr="00000000">
        <w:rPr>
          <w:color w:val="1d1c1d"/>
          <w:rtl w:val="0"/>
        </w:rPr>
        <w:t xml:space="preserve">, 3 bits of input and 4 bits of output will require a control ROM with ______ bits to implement the next-state and output logic</w:t>
      </w:r>
      <w:r w:rsidDel="00000000" w:rsidR="00000000" w:rsidRPr="00000000">
        <w:rPr>
          <w:rtl w:val="0"/>
        </w:rPr>
      </w:r>
    </w:p>
    <w:p w:rsidR="00000000" w:rsidDel="00000000" w:rsidP="00000000" w:rsidRDefault="00000000" w:rsidRPr="00000000" w14:paraId="0000008A">
      <w:pPr>
        <w:numPr>
          <w:ilvl w:val="1"/>
          <w:numId w:val="8"/>
        </w:numPr>
        <w:ind w:left="1080" w:hanging="360"/>
      </w:pPr>
      <w:r w:rsidDel="00000000" w:rsidR="00000000" w:rsidRPr="00000000">
        <w:rPr>
          <w:color w:val="1d1c1d"/>
          <w:rtl w:val="0"/>
        </w:rPr>
        <w:t xml:space="preserve">48</w:t>
      </w:r>
    </w:p>
    <w:p w:rsidR="00000000" w:rsidDel="00000000" w:rsidP="00000000" w:rsidRDefault="00000000" w:rsidRPr="00000000" w14:paraId="0000008B">
      <w:pPr>
        <w:numPr>
          <w:ilvl w:val="1"/>
          <w:numId w:val="8"/>
        </w:numPr>
        <w:ind w:left="1080" w:hanging="360"/>
      </w:pPr>
      <w:r w:rsidDel="00000000" w:rsidR="00000000" w:rsidRPr="00000000">
        <w:rPr>
          <w:color w:val="1d1c1d"/>
          <w:rtl w:val="0"/>
        </w:rPr>
        <w:t xml:space="preserve">128</w:t>
      </w:r>
    </w:p>
    <w:p w:rsidR="00000000" w:rsidDel="00000000" w:rsidP="00000000" w:rsidRDefault="00000000" w:rsidRPr="00000000" w14:paraId="0000008C">
      <w:pPr>
        <w:numPr>
          <w:ilvl w:val="1"/>
          <w:numId w:val="8"/>
        </w:numPr>
        <w:ind w:left="1080" w:hanging="360"/>
      </w:pPr>
      <w:r w:rsidDel="00000000" w:rsidR="00000000" w:rsidRPr="00000000">
        <w:rPr>
          <w:color w:val="1d1c1d"/>
          <w:rtl w:val="0"/>
        </w:rPr>
        <w:t xml:space="preserve">144</w:t>
      </w:r>
    </w:p>
    <w:p w:rsidR="00000000" w:rsidDel="00000000" w:rsidP="00000000" w:rsidRDefault="00000000" w:rsidRPr="00000000" w14:paraId="0000008D">
      <w:pPr>
        <w:numPr>
          <w:ilvl w:val="1"/>
          <w:numId w:val="8"/>
        </w:numPr>
        <w:ind w:left="1080" w:hanging="360"/>
        <w:rPr>
          <w:color w:val="1d1c1d"/>
          <w:u w:val="none"/>
        </w:rPr>
      </w:pPr>
      <w:r w:rsidDel="00000000" w:rsidR="00000000" w:rsidRPr="00000000">
        <w:rPr>
          <w:color w:val="1d1c1d"/>
          <w:rtl w:val="0"/>
        </w:rPr>
        <w:t xml:space="preserve">512</w:t>
      </w:r>
    </w:p>
    <w:p w:rsidR="00000000" w:rsidDel="00000000" w:rsidP="00000000" w:rsidRDefault="00000000" w:rsidRPr="00000000" w14:paraId="0000008E">
      <w:pPr>
        <w:numPr>
          <w:ilvl w:val="1"/>
          <w:numId w:val="8"/>
        </w:numPr>
        <w:ind w:left="1080" w:hanging="360"/>
        <w:rPr>
          <w:color w:val="1d1c1d"/>
          <w:u w:val="none"/>
        </w:rPr>
      </w:pPr>
      <w:r w:rsidDel="00000000" w:rsidR="00000000" w:rsidRPr="00000000">
        <w:rPr>
          <w:color w:val="1d1c1d"/>
          <w:rtl w:val="0"/>
        </w:rPr>
        <w:t xml:space="preserve">1024</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line="276" w:lineRule="auto"/>
        <w:rPr/>
      </w:pPr>
      <w:bookmarkStart w:colFirst="0" w:colLast="0" w:name="_dvnubecfqxnp" w:id="7"/>
      <w:bookmarkEnd w:id="7"/>
      <w:r w:rsidDel="00000000" w:rsidR="00000000" w:rsidRPr="00000000">
        <w:rPr>
          <w:rtl w:val="0"/>
        </w:rPr>
        <w:t xml:space="preserve">Problem 2: Short Answers</w:t>
        <w:tab/>
        <w:tab/>
        <w:tab/>
        <w:tab/>
        <w:tab/>
        <w:tab/>
        <w:tab/>
        <w:t xml:space="preserve">15</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6"/>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[5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1d1c1d"/>
              </w:rPr>
            </w:pPr>
            <w:r w:rsidDel="00000000" w:rsidR="00000000" w:rsidRPr="00000000">
              <w:rPr>
                <w:color w:val="1d1c1d"/>
                <w:rtl w:val="0"/>
              </w:rPr>
              <w:t xml:space="preserve">0xA1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1d1c1d"/>
              </w:rPr>
            </w:pPr>
            <w:r w:rsidDel="00000000" w:rsidR="00000000" w:rsidRPr="00000000">
              <w:rPr>
                <w:color w:val="1d1c1d"/>
                <w:rtl w:val="0"/>
              </w:rPr>
              <w:t xml:space="preserve">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color w:val="ff0000"/>
              </w:rPr>
            </w:pPr>
            <w:r w:rsidDel="00000000" w:rsidR="00000000" w:rsidRPr="00000000">
              <w:rPr>
                <w:rtl w:val="0"/>
              </w:rPr>
            </w:r>
          </w:p>
        </w:tc>
      </w:tr>
    </w:tbl>
    <w:p w:rsidR="00000000" w:rsidDel="00000000" w:rsidP="00000000" w:rsidRDefault="00000000" w:rsidRPr="00000000" w14:paraId="0000009E">
      <w:pPr>
        <w:spacing w:after="160" w:line="276" w:lineRule="auto"/>
        <w:ind w:left="0" w:firstLine="0"/>
        <w:rPr/>
      </w:pPr>
      <w:r w:rsidDel="00000000" w:rsidR="00000000" w:rsidRPr="00000000">
        <w:rPr>
          <w:rtl w:val="0"/>
        </w:rPr>
      </w:r>
    </w:p>
    <w:p w:rsidR="00000000" w:rsidDel="00000000" w:rsidP="00000000" w:rsidRDefault="00000000" w:rsidRPr="00000000" w14:paraId="0000009F">
      <w:pPr>
        <w:spacing w:after="160" w:line="276" w:lineRule="auto"/>
        <w:ind w:left="0" w:firstLine="0"/>
        <w:rPr/>
      </w:pPr>
      <w:r w:rsidDel="00000000" w:rsidR="00000000" w:rsidRPr="00000000">
        <w:rPr>
          <w:rtl w:val="0"/>
        </w:rPr>
      </w:r>
    </w:p>
    <w:p w:rsidR="00000000" w:rsidDel="00000000" w:rsidP="00000000" w:rsidRDefault="00000000" w:rsidRPr="00000000" w14:paraId="000000A0">
      <w:pPr>
        <w:spacing w:after="160" w:line="276" w:lineRule="auto"/>
        <w:ind w:left="0" w:firstLine="0"/>
        <w:rPr/>
      </w:pPr>
      <w:r w:rsidDel="00000000" w:rsidR="00000000" w:rsidRPr="00000000">
        <w:rPr>
          <w:rtl w:val="0"/>
        </w:rPr>
      </w:r>
    </w:p>
    <w:p w:rsidR="00000000" w:rsidDel="00000000" w:rsidP="00000000" w:rsidRDefault="00000000" w:rsidRPr="00000000" w14:paraId="000000A1">
      <w:pPr>
        <w:spacing w:after="160" w:line="276" w:lineRule="auto"/>
        <w:ind w:left="0" w:firstLine="0"/>
        <w:rPr/>
      </w:pPr>
      <w:r w:rsidDel="00000000" w:rsidR="00000000" w:rsidRPr="00000000">
        <w:rPr>
          <w:rtl w:val="0"/>
        </w:rPr>
      </w:r>
    </w:p>
    <w:p w:rsidR="00000000" w:rsidDel="00000000" w:rsidP="00000000" w:rsidRDefault="00000000" w:rsidRPr="00000000" w14:paraId="000000A2">
      <w:pPr>
        <w:numPr>
          <w:ilvl w:val="0"/>
          <w:numId w:val="6"/>
        </w:numPr>
        <w:spacing w:after="160" w:line="276" w:lineRule="auto"/>
        <w:ind w:left="360"/>
      </w:pPr>
      <w:r w:rsidDel="00000000" w:rsidR="00000000" w:rsidRPr="00000000">
        <w:rPr>
          <w:rtl w:val="0"/>
        </w:rPr>
        <w:t xml:space="preserve">Consider an 8-bit floating point format based on the IEEE standard where the most significant is used for the sign,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tbl>
      <w:tblPr>
        <w:tblStyle w:val="Table5"/>
        <w:tblW w:w="507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055"/>
        <w:gridCol w:w="2340"/>
        <w:tblGridChange w:id="0">
          <w:tblGrid>
            <w:gridCol w:w="675"/>
            <w:gridCol w:w="2055"/>
            <w:gridCol w:w="2340"/>
          </w:tblGrid>
        </w:tblGridChange>
      </w:tblGrid>
      <w:tr>
        <w:trPr>
          <w:cantSplit w:val="0"/>
          <w:tblHeader w:val="0"/>
        </w:trPr>
        <w:tc>
          <w:tcPr/>
          <w:p w:rsidR="00000000" w:rsidDel="00000000" w:rsidP="00000000" w:rsidRDefault="00000000" w:rsidRPr="00000000" w14:paraId="000000A3">
            <w:pPr>
              <w:spacing w:line="276" w:lineRule="auto"/>
              <w:jc w:val="center"/>
              <w:rPr/>
            </w:pPr>
            <w:r w:rsidDel="00000000" w:rsidR="00000000" w:rsidRPr="00000000">
              <w:rPr>
                <w:rtl w:val="0"/>
              </w:rPr>
              <w:t xml:space="preserve">Sign</w:t>
            </w:r>
          </w:p>
        </w:tc>
        <w:tc>
          <w:tcPr/>
          <w:p w:rsidR="00000000" w:rsidDel="00000000" w:rsidP="00000000" w:rsidRDefault="00000000" w:rsidRPr="00000000" w14:paraId="000000A4">
            <w:pPr>
              <w:spacing w:line="276" w:lineRule="auto"/>
              <w:jc w:val="center"/>
              <w:rPr/>
            </w:pPr>
            <w:r w:rsidDel="00000000" w:rsidR="00000000" w:rsidRPr="00000000">
              <w:rPr>
                <w:rtl w:val="0"/>
              </w:rPr>
              <w:t xml:space="preserve">Exponent</w:t>
            </w:r>
          </w:p>
        </w:tc>
        <w:tc>
          <w:tcPr/>
          <w:p w:rsidR="00000000" w:rsidDel="00000000" w:rsidP="00000000" w:rsidRDefault="00000000" w:rsidRPr="00000000" w14:paraId="000000A5">
            <w:pPr>
              <w:spacing w:line="276" w:lineRule="auto"/>
              <w:jc w:val="center"/>
              <w:rPr/>
            </w:pPr>
            <w:r w:rsidDel="00000000" w:rsidR="00000000" w:rsidRPr="00000000">
              <w:rPr>
                <w:rtl w:val="0"/>
              </w:rPr>
              <w:t xml:space="preserve">Mantissa</w:t>
            </w:r>
          </w:p>
        </w:tc>
      </w:tr>
      <w:tr>
        <w:trPr>
          <w:cantSplit w:val="0"/>
          <w:tblHeader w:val="0"/>
        </w:trPr>
        <w:tc>
          <w:tcPr/>
          <w:p w:rsidR="00000000" w:rsidDel="00000000" w:rsidP="00000000" w:rsidRDefault="00000000" w:rsidRPr="00000000" w14:paraId="000000A6">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0A7">
            <w:pPr>
              <w:spacing w:line="276" w:lineRule="auto"/>
              <w:jc w:val="center"/>
              <w:rPr/>
            </w:pPr>
            <w:r w:rsidDel="00000000" w:rsidR="00000000" w:rsidRPr="00000000">
              <w:rPr>
                <w:rtl w:val="0"/>
              </w:rPr>
              <w:t xml:space="preserve">6     5     4</w:t>
            </w:r>
          </w:p>
        </w:tc>
        <w:tc>
          <w:tcPr/>
          <w:p w:rsidR="00000000" w:rsidDel="00000000" w:rsidP="00000000" w:rsidRDefault="00000000" w:rsidRPr="00000000" w14:paraId="000000A8">
            <w:pPr>
              <w:spacing w:line="276" w:lineRule="auto"/>
              <w:jc w:val="center"/>
              <w:rPr/>
            </w:pPr>
            <w:r w:rsidDel="00000000" w:rsidR="00000000" w:rsidRPr="00000000">
              <w:rPr>
                <w:rtl w:val="0"/>
              </w:rPr>
              <w:t xml:space="preserve">3   2   1   0</w:t>
            </w:r>
          </w:p>
        </w:tc>
      </w:tr>
    </w:tbl>
    <w:p w:rsidR="00000000" w:rsidDel="00000000" w:rsidP="00000000" w:rsidRDefault="00000000" w:rsidRPr="00000000" w14:paraId="000000A9">
      <w:pPr>
        <w:spacing w:after="160" w:line="276" w:lineRule="auto"/>
        <w:ind w:left="1080" w:firstLine="0"/>
        <w:rPr/>
      </w:pPr>
      <w:r w:rsidDel="00000000" w:rsidR="00000000" w:rsidRPr="00000000">
        <w:rPr>
          <w:rtl w:val="0"/>
        </w:rPr>
      </w:r>
    </w:p>
    <w:p w:rsidR="00000000" w:rsidDel="00000000" w:rsidP="00000000" w:rsidRDefault="00000000" w:rsidRPr="00000000" w14:paraId="000000AA">
      <w:pPr>
        <w:spacing w:line="276" w:lineRule="auto"/>
        <w:ind w:left="1080" w:firstLine="0"/>
        <w:rPr/>
      </w:pPr>
      <w:r w:rsidDel="00000000" w:rsidR="00000000" w:rsidRPr="00000000">
        <w:rPr>
          <w:rtl w:val="0"/>
        </w:rPr>
        <w:t xml:space="preserve">Write the </w:t>
      </w:r>
      <w:r w:rsidDel="00000000" w:rsidR="00000000" w:rsidRPr="00000000">
        <w:rPr>
          <w:i w:val="1"/>
          <w:rtl w:val="0"/>
        </w:rPr>
        <w:t xml:space="preserve">binary</w:t>
      </w:r>
      <w:r w:rsidDel="00000000" w:rsidR="00000000" w:rsidRPr="00000000">
        <w:rPr>
          <w:rtl w:val="0"/>
        </w:rPr>
        <w:t xml:space="preserve"> encoding of 4.0 as a VSF number. </w:t>
      </w:r>
      <w:r w:rsidDel="00000000" w:rsidR="00000000" w:rsidRPr="00000000">
        <w:rPr>
          <w:i w:val="1"/>
          <w:rtl w:val="0"/>
        </w:rPr>
        <w:t xml:space="preserve">[3 points]</w:t>
      </w:r>
      <w:r w:rsidDel="00000000" w:rsidR="00000000" w:rsidRPr="00000000">
        <w:rPr>
          <w:rtl w:val="0"/>
        </w:rPr>
        <w:br w:type="textWrapping"/>
        <w:br w:type="textWrapping"/>
        <w:t xml:space="preserve">0b_________________</w:t>
      </w:r>
    </w:p>
    <w:p w:rsidR="00000000" w:rsidDel="00000000" w:rsidP="00000000" w:rsidRDefault="00000000" w:rsidRPr="00000000" w14:paraId="000000AB">
      <w:pPr>
        <w:spacing w:line="276" w:lineRule="auto"/>
        <w:ind w:left="1080" w:firstLine="0"/>
        <w:rPr/>
      </w:pPr>
      <w:r w:rsidDel="00000000" w:rsidR="00000000" w:rsidRPr="00000000">
        <w:rPr>
          <w:rtl w:val="0"/>
        </w:rPr>
      </w:r>
    </w:p>
    <w:p w:rsidR="00000000" w:rsidDel="00000000" w:rsidP="00000000" w:rsidRDefault="00000000" w:rsidRPr="00000000" w14:paraId="000000AC">
      <w:pPr>
        <w:spacing w:line="276" w:lineRule="auto"/>
        <w:ind w:left="1080" w:firstLine="0"/>
        <w:rPr/>
      </w:pPr>
      <w:r w:rsidDel="00000000" w:rsidR="00000000" w:rsidRPr="00000000">
        <w:rPr>
          <w:rtl w:val="0"/>
        </w:rPr>
      </w:r>
    </w:p>
    <w:p w:rsidR="00000000" w:rsidDel="00000000" w:rsidP="00000000" w:rsidRDefault="00000000" w:rsidRPr="00000000" w14:paraId="000000AD">
      <w:pPr>
        <w:spacing w:line="276" w:lineRule="auto"/>
        <w:ind w:left="1080" w:firstLine="0"/>
        <w:rPr/>
      </w:pPr>
      <w:r w:rsidDel="00000000" w:rsidR="00000000" w:rsidRPr="00000000">
        <w:rPr>
          <w:rtl w:val="0"/>
        </w:rPr>
        <w:t xml:space="preserve">What is the </w:t>
      </w:r>
      <w:r w:rsidDel="00000000" w:rsidR="00000000" w:rsidRPr="00000000">
        <w:rPr>
          <w:b w:val="1"/>
          <w:rtl w:val="0"/>
        </w:rPr>
        <w:t xml:space="preserve">largest number that's still smaller</w:t>
      </w:r>
      <w:r w:rsidDel="00000000" w:rsidR="00000000" w:rsidRPr="00000000">
        <w:rPr>
          <w:rtl w:val="0"/>
        </w:rPr>
        <w:t xml:space="preserve"> than 4.0 that can be encoded exactly in VSF (specify your answer in decimal)?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0AE">
      <w:pPr>
        <w:spacing w:after="160" w:line="276" w:lineRule="auto"/>
        <w:ind w:left="0" w:firstLine="0"/>
        <w:rPr/>
      </w:pPr>
      <w:r w:rsidDel="00000000" w:rsidR="00000000" w:rsidRPr="00000000">
        <w:rPr>
          <w:rtl w:val="0"/>
        </w:rPr>
      </w:r>
    </w:p>
    <w:p w:rsidR="00000000" w:rsidDel="00000000" w:rsidP="00000000" w:rsidRDefault="00000000" w:rsidRPr="00000000" w14:paraId="000000AF">
      <w:pPr>
        <w:spacing w:after="160" w:line="276" w:lineRule="auto"/>
        <w:ind w:left="0" w:firstLine="0"/>
        <w:rPr/>
      </w:pPr>
      <w:r w:rsidDel="00000000" w:rsidR="00000000" w:rsidRPr="00000000">
        <w:rPr>
          <w:rtl w:val="0"/>
        </w:rPr>
      </w:r>
    </w:p>
    <w:p w:rsidR="00000000" w:rsidDel="00000000" w:rsidP="00000000" w:rsidRDefault="00000000" w:rsidRPr="00000000" w14:paraId="000000B0">
      <w:pPr>
        <w:spacing w:after="160" w:line="276" w:lineRule="auto"/>
        <w:ind w:left="0" w:firstLine="0"/>
        <w:rPr/>
      </w:pPr>
      <w:r w:rsidDel="00000000" w:rsidR="00000000" w:rsidRPr="00000000">
        <w:rPr>
          <w:rtl w:val="0"/>
        </w:rPr>
      </w:r>
    </w:p>
    <w:p w:rsidR="00000000" w:rsidDel="00000000" w:rsidP="00000000" w:rsidRDefault="00000000" w:rsidRPr="00000000" w14:paraId="000000B1">
      <w:pPr>
        <w:spacing w:after="160" w:line="276" w:lineRule="auto"/>
        <w:ind w:left="0" w:firstLine="0"/>
        <w:rPr/>
      </w:pPr>
      <w:r w:rsidDel="00000000" w:rsidR="00000000" w:rsidRPr="00000000">
        <w:rPr>
          <w:rtl w:val="0"/>
        </w:rPr>
      </w:r>
    </w:p>
    <w:p w:rsidR="00000000" w:rsidDel="00000000" w:rsidP="00000000" w:rsidRDefault="00000000" w:rsidRPr="00000000" w14:paraId="000000B2">
      <w:pPr>
        <w:ind w:left="360" w:firstLine="0"/>
        <w:rPr>
          <w:color w:val="1d1c1d"/>
        </w:rPr>
      </w:pPr>
      <w:r w:rsidDel="00000000" w:rsidR="00000000" w:rsidRPr="00000000">
        <w:br w:type="page"/>
      </w:r>
      <w:r w:rsidDel="00000000" w:rsidR="00000000" w:rsidRPr="00000000">
        <w:rPr>
          <w:rtl w:val="0"/>
        </w:rPr>
      </w:r>
    </w:p>
    <w:p w:rsidR="00000000" w:rsidDel="00000000" w:rsidP="00000000" w:rsidRDefault="00000000" w:rsidRPr="00000000" w14:paraId="000000B3">
      <w:pPr>
        <w:numPr>
          <w:ilvl w:val="0"/>
          <w:numId w:val="6"/>
        </w:numPr>
        <w:ind w:left="360"/>
        <w:rPr>
          <w:color w:val="1d1c1d"/>
        </w:rPr>
      </w:pPr>
      <w:r w:rsidDel="00000000" w:rsidR="00000000" w:rsidRPr="00000000">
        <w:rPr>
          <w:color w:val="1d1c1d"/>
          <w:rtl w:val="0"/>
        </w:rPr>
        <w:t xml:space="preserve">Consider the following circuit</w:t>
      </w:r>
      <w:r w:rsidDel="00000000" w:rsidR="00000000" w:rsidRPr="00000000">
        <w:rPr>
          <w:rtl w:val="0"/>
        </w:rPr>
      </w:r>
    </w:p>
    <w:p w:rsidR="00000000" w:rsidDel="00000000" w:rsidP="00000000" w:rsidRDefault="00000000" w:rsidRPr="00000000" w14:paraId="000000B4">
      <w:pPr>
        <w:rPr>
          <w:color w:val="1d1c1d"/>
        </w:rPr>
      </w:pPr>
      <w:r w:rsidDel="00000000" w:rsidR="00000000" w:rsidRPr="00000000">
        <w:rPr>
          <w:rtl w:val="0"/>
        </w:rPr>
      </w:r>
    </w:p>
    <w:p w:rsidR="00000000" w:rsidDel="00000000" w:rsidP="00000000" w:rsidRDefault="00000000" w:rsidRPr="00000000" w14:paraId="000000B5">
      <w:pPr>
        <w:rPr>
          <w:color w:val="1d1c1d"/>
        </w:rPr>
      </w:pPr>
      <w:r w:rsidDel="00000000" w:rsidR="00000000" w:rsidRPr="00000000">
        <w:rPr>
          <w:rtl w:val="0"/>
        </w:rPr>
      </w:r>
    </w:p>
    <w:p w:rsidR="00000000" w:rsidDel="00000000" w:rsidP="00000000" w:rsidRDefault="00000000" w:rsidRPr="00000000" w14:paraId="000000B6">
      <w:pPr>
        <w:rPr>
          <w:color w:val="1d1c1d"/>
        </w:rPr>
      </w:pPr>
      <w:r w:rsidDel="00000000" w:rsidR="00000000" w:rsidRPr="00000000">
        <w:rPr>
          <w:rtl w:val="0"/>
        </w:rPr>
      </w:r>
    </w:p>
    <w:p w:rsidR="00000000" w:rsidDel="00000000" w:rsidP="00000000" w:rsidRDefault="00000000" w:rsidRPr="00000000" w14:paraId="000000B7">
      <w:pPr>
        <w:spacing w:line="276" w:lineRule="auto"/>
        <w:jc w:val="center"/>
        <w:rPr>
          <w:color w:val="1d1c1d"/>
        </w:rPr>
      </w:pPr>
      <w:r w:rsidDel="00000000" w:rsidR="00000000" w:rsidRPr="00000000">
        <w:rPr/>
        <w:drawing>
          <wp:inline distB="114300" distT="114300" distL="114300" distR="114300">
            <wp:extent cx="4471988" cy="111083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111083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1d1c1d"/>
        </w:rPr>
      </w:pPr>
      <w:r w:rsidDel="00000000" w:rsidR="00000000" w:rsidRPr="00000000">
        <w:rPr>
          <w:rtl w:val="0"/>
        </w:rPr>
      </w:r>
    </w:p>
    <w:p w:rsidR="00000000" w:rsidDel="00000000" w:rsidP="00000000" w:rsidRDefault="00000000" w:rsidRPr="00000000" w14:paraId="000000B9">
      <w:pPr>
        <w:rPr>
          <w:color w:val="1d1c1d"/>
        </w:rPr>
      </w:pPr>
      <w:r w:rsidDel="00000000" w:rsidR="00000000" w:rsidRPr="00000000">
        <w:rPr>
          <w:rtl w:val="0"/>
        </w:rPr>
      </w:r>
    </w:p>
    <w:p w:rsidR="00000000" w:rsidDel="00000000" w:rsidP="00000000" w:rsidRDefault="00000000" w:rsidRPr="00000000" w14:paraId="000000BA">
      <w:pPr>
        <w:ind w:left="360" w:firstLine="0"/>
        <w:rPr>
          <w:color w:val="1d1c1d"/>
        </w:rPr>
      </w:pPr>
      <w:r w:rsidDel="00000000" w:rsidR="00000000" w:rsidRPr="00000000">
        <w:rPr>
          <w:color w:val="1d1c1d"/>
          <w:rtl w:val="0"/>
        </w:rPr>
        <w:t xml:space="preserve">Complete the timing diagram for the circuit</w:t>
      </w:r>
      <w:r w:rsidDel="00000000" w:rsidR="00000000" w:rsidRPr="00000000">
        <w:rPr>
          <w:color w:val="1d1c1d"/>
          <w:rtl w:val="0"/>
        </w:rPr>
        <w:t xml:space="preserve"> above </w:t>
      </w:r>
      <w:r w:rsidDel="00000000" w:rsidR="00000000" w:rsidRPr="00000000">
        <w:rPr>
          <w:b w:val="1"/>
          <w:color w:val="1d1c1d"/>
          <w:rtl w:val="0"/>
        </w:rPr>
        <w:t xml:space="preserve">twice</w:t>
      </w:r>
      <w:r w:rsidDel="00000000" w:rsidR="00000000" w:rsidRPr="00000000">
        <w:rPr>
          <w:color w:val="1d1c1d"/>
          <w:rtl w:val="0"/>
        </w:rPr>
        <w:t xml:space="preserve">, </w:t>
      </w:r>
      <w:r w:rsidDel="00000000" w:rsidR="00000000" w:rsidRPr="00000000">
        <w:rPr>
          <w:color w:val="1d1c1d"/>
          <w:rtl w:val="0"/>
        </w:rPr>
        <w:t xml:space="preserve">once with no delay, and one where each NOR gate has 2 ns of delay. Only represent the output current for the following 14ns window. Assume the starting values for M and N did not change recently before the diagram. You may draw intermediate signals, but these will not</w:t>
      </w:r>
      <w:r w:rsidDel="00000000" w:rsidR="00000000" w:rsidRPr="00000000">
        <w:rPr>
          <w:color w:val="1d1c1d"/>
          <w:rtl w:val="0"/>
        </w:rPr>
        <w:t xml:space="preserve"> </w:t>
      </w:r>
      <w:r w:rsidDel="00000000" w:rsidR="00000000" w:rsidRPr="00000000">
        <w:rPr>
          <w:color w:val="1d1c1d"/>
          <w:rtl w:val="0"/>
        </w:rPr>
        <w:t xml:space="preserve">be graded. </w:t>
      </w:r>
      <w:r w:rsidDel="00000000" w:rsidR="00000000" w:rsidRPr="00000000">
        <w:rPr>
          <w:i w:val="1"/>
          <w:color w:val="1d1c1d"/>
          <w:rtl w:val="0"/>
        </w:rPr>
        <w:t xml:space="preserve">[4 points]</w:t>
      </w:r>
      <w:r w:rsidDel="00000000" w:rsidR="00000000" w:rsidRPr="00000000">
        <w:rPr>
          <w:rtl w:val="0"/>
        </w:rPr>
      </w:r>
    </w:p>
    <w:p w:rsidR="00000000" w:rsidDel="00000000" w:rsidP="00000000" w:rsidRDefault="00000000" w:rsidRPr="00000000" w14:paraId="000000BB">
      <w:pPr>
        <w:rPr>
          <w:color w:val="1d1c1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28575</wp:posOffset>
                </wp:positionV>
                <wp:extent cx="534543" cy="403252"/>
                <wp:effectExtent b="0" l="0" r="0" t="0"/>
                <wp:wrapNone/>
                <wp:docPr id="3" name=""/>
                <a:graphic>
                  <a:graphicData uri="http://schemas.microsoft.com/office/word/2010/wordprocessingShape">
                    <wps:wsp>
                      <wps:cNvSpPr/>
                      <wps:cNvPr id="96" name="Shape 96"/>
                      <wps:spPr>
                        <a:xfrm>
                          <a:off x="5083491" y="3584928"/>
                          <a:ext cx="525018" cy="39014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2ns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28575</wp:posOffset>
                </wp:positionV>
                <wp:extent cx="534543" cy="403252"/>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4543" cy="403252"/>
                        </a:xfrm>
                        <a:prstGeom prst="rect"/>
                        <a:ln/>
                      </pic:spPr>
                    </pic:pic>
                  </a:graphicData>
                </a:graphic>
              </wp:anchor>
            </w:drawing>
          </mc:Fallback>
        </mc:AlternateContent>
      </w:r>
    </w:p>
    <w:tbl>
      <w:tblPr>
        <w:tblStyle w:val="Table6"/>
        <w:tblW w:w="8640.0" w:type="dxa"/>
        <w:jc w:val="left"/>
        <w:tblInd w:w="559.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1080"/>
        <w:gridCol w:w="1080"/>
        <w:gridCol w:w="1080"/>
        <w:gridCol w:w="1080"/>
        <w:gridCol w:w="1080"/>
        <w:gridCol w:w="1110"/>
        <w:gridCol w:w="1050"/>
        <w:gridCol w:w="1080"/>
        <w:tblGridChange w:id="0">
          <w:tblGrid>
            <w:gridCol w:w="1080"/>
            <w:gridCol w:w="1080"/>
            <w:gridCol w:w="1080"/>
            <w:gridCol w:w="1080"/>
            <w:gridCol w:w="1080"/>
            <w:gridCol w:w="1110"/>
            <w:gridCol w:w="1050"/>
            <w:gridCol w:w="1080"/>
          </w:tblGrid>
        </w:tblGridChange>
      </w:tblGrid>
      <w:tr>
        <w:trPr>
          <w:cantSplit w:val="0"/>
          <w:trHeight w:val="521"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C">
            <w:pPr>
              <w:jc w:val="center"/>
              <w:rPr>
                <w:color w:val="1d1c1d"/>
              </w:rPr>
            </w:pPr>
            <w:r w:rsidDel="00000000" w:rsidR="00000000" w:rsidRPr="00000000">
              <w:rPr>
                <w:color w:val="1d1c1d"/>
                <w:rtl w:val="0"/>
              </w:rPr>
              <w:t xml:space="preserve">M</w:t>
            </w:r>
          </w:p>
        </w:tc>
        <w:tc>
          <w:tcPr>
            <w:tcBorders>
              <w:top w:color="ffffff" w:space="0" w:sz="4" w:val="single"/>
              <w:left w:color="ffffff" w:space="0" w:sz="4" w:val="single"/>
              <w:bottom w:color="000000" w:space="0" w:sz="12" w:val="single"/>
              <w:right w:color="404040" w:space="0" w:sz="8" w:val="dotted"/>
            </w:tcBorders>
          </w:tcPr>
          <w:p w:rsidR="00000000" w:rsidDel="00000000" w:rsidP="00000000" w:rsidRDefault="00000000" w:rsidRPr="00000000" w14:paraId="000000BD">
            <w:pPr>
              <w:rPr>
                <w:color w:val="1d1c1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694944" cy="25400"/>
                      <wp:effectExtent b="0" l="0" r="0" t="0"/>
                      <wp:wrapNone/>
                      <wp:docPr id="4" name=""/>
                      <a:graphic>
                        <a:graphicData uri="http://schemas.microsoft.com/office/word/2010/wordprocessingShape">
                          <wps:wsp>
                            <wps:cNvCnPr/>
                            <wps:spPr>
                              <a:xfrm>
                                <a:off x="4998528" y="3780000"/>
                                <a:ext cx="694944"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694944" cy="25400"/>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94944" cy="25400"/>
                              </a:xfrm>
                              <a:prstGeom prst="rect"/>
                              <a:ln/>
                            </pic:spPr>
                          </pic:pic>
                        </a:graphicData>
                      </a:graphic>
                    </wp:anchor>
                  </w:drawing>
                </mc:Fallback>
              </mc:AlternateContent>
            </w:r>
          </w:p>
        </w:tc>
        <w:tc>
          <w:tcPr>
            <w:tcBorders>
              <w:top w:color="ffffff" w:space="0" w:sz="4" w:val="single"/>
              <w:left w:color="404040" w:space="0" w:sz="8" w:val="dotted"/>
              <w:bottom w:color="000000" w:space="0" w:sz="12" w:val="single"/>
              <w:right w:color="404040" w:space="0" w:sz="8" w:val="dotted"/>
            </w:tcBorders>
          </w:tcPr>
          <w:p w:rsidR="00000000" w:rsidDel="00000000" w:rsidP="00000000" w:rsidRDefault="00000000" w:rsidRPr="00000000" w14:paraId="000000BE">
            <w:pPr>
              <w:rPr>
                <w:color w:val="1d1c1d"/>
              </w:rPr>
            </w:pPr>
            <w:r w:rsidDel="00000000" w:rsidR="00000000" w:rsidRPr="00000000">
              <w:rPr>
                <w:rtl w:val="0"/>
              </w:rPr>
            </w:r>
          </w:p>
        </w:tc>
        <w:tc>
          <w:tcPr>
            <w:tcBorders>
              <w:top w:color="ffffff" w:space="0" w:sz="4" w:val="single"/>
              <w:left w:color="404040" w:space="0" w:sz="8" w:val="dotted"/>
              <w:bottom w:color="000000" w:space="0" w:sz="12" w:val="single"/>
              <w:right w:color="000000" w:space="0" w:sz="12" w:val="single"/>
            </w:tcBorders>
          </w:tcPr>
          <w:p w:rsidR="00000000" w:rsidDel="00000000" w:rsidP="00000000" w:rsidRDefault="00000000" w:rsidRPr="00000000" w14:paraId="000000BF">
            <w:pPr>
              <w:rPr>
                <w:color w:val="1d1c1d"/>
              </w:rPr>
            </w:pPr>
            <w:r w:rsidDel="00000000" w:rsidR="00000000" w:rsidRPr="00000000">
              <w:rPr>
                <w:rtl w:val="0"/>
              </w:rPr>
            </w:r>
          </w:p>
        </w:tc>
        <w:tc>
          <w:tcPr>
            <w:tcBorders>
              <w:top w:color="000000" w:space="0" w:sz="12" w:val="single"/>
              <w:left w:color="000000" w:space="0" w:sz="12" w:val="single"/>
              <w:bottom w:color="ffffff" w:space="0" w:sz="4" w:val="single"/>
              <w:right w:color="404040" w:space="0" w:sz="8" w:val="dotted"/>
            </w:tcBorders>
          </w:tcPr>
          <w:p w:rsidR="00000000" w:rsidDel="00000000" w:rsidP="00000000" w:rsidRDefault="00000000" w:rsidRPr="00000000" w14:paraId="000000C0">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000000" w:space="0" w:sz="12" w:val="single"/>
            </w:tcBorders>
          </w:tcPr>
          <w:p w:rsidR="00000000" w:rsidDel="00000000" w:rsidP="00000000" w:rsidRDefault="00000000" w:rsidRPr="00000000" w14:paraId="000000C1">
            <w:pPr>
              <w:rPr>
                <w:color w:val="1d1c1d"/>
              </w:rPr>
            </w:pPr>
            <w:r w:rsidDel="00000000" w:rsidR="00000000" w:rsidRPr="00000000">
              <w:rPr>
                <w:rtl w:val="0"/>
              </w:rPr>
            </w:r>
          </w:p>
        </w:tc>
        <w:tc>
          <w:tcPr>
            <w:tcBorders>
              <w:top w:color="ffffff"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C2">
            <w:pPr>
              <w:rPr>
                <w:color w:val="1d1c1d"/>
              </w:rPr>
            </w:pPr>
            <w:r w:rsidDel="00000000" w:rsidR="00000000" w:rsidRPr="00000000">
              <w:rPr>
                <w:rtl w:val="0"/>
              </w:rPr>
            </w:r>
          </w:p>
        </w:tc>
        <w:tc>
          <w:tcPr>
            <w:tcBorders>
              <w:top w:color="000000" w:space="0" w:sz="12" w:val="single"/>
              <w:left w:color="000000" w:space="0" w:sz="12" w:val="single"/>
              <w:bottom w:color="ffffff" w:space="0" w:sz="4" w:val="single"/>
              <w:right w:color="ffffff" w:space="0" w:sz="4" w:val="single"/>
            </w:tcBorders>
          </w:tcPr>
          <w:p w:rsidR="00000000" w:rsidDel="00000000" w:rsidP="00000000" w:rsidRDefault="00000000" w:rsidRPr="00000000" w14:paraId="000000C3">
            <w:pPr>
              <w:rPr>
                <w:color w:val="1d1c1d"/>
              </w:rPr>
            </w:pPr>
            <w:r w:rsidDel="00000000" w:rsidR="00000000" w:rsidRPr="00000000">
              <w:rPr>
                <w:rtl w:val="0"/>
              </w:rPr>
            </w:r>
          </w:p>
        </w:tc>
      </w:tr>
      <w:tr>
        <w:trPr>
          <w:cantSplit w:val="0"/>
          <w:trHeight w:val="521"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C4">
            <w:pPr>
              <w:jc w:val="center"/>
              <w:rPr>
                <w:color w:val="1d1c1d"/>
              </w:rPr>
            </w:pPr>
            <w:r w:rsidDel="00000000" w:rsidR="00000000" w:rsidRPr="00000000">
              <w:rPr>
                <w:rtl w:val="0"/>
              </w:rPr>
            </w:r>
          </w:p>
        </w:tc>
        <w:tc>
          <w:tcPr>
            <w:tcBorders>
              <w:top w:color="000000" w:space="0" w:sz="12" w:val="single"/>
              <w:left w:color="ffffff" w:space="0" w:sz="4" w:val="single"/>
              <w:bottom w:color="ffffff" w:space="0" w:sz="4" w:val="single"/>
              <w:right w:color="404040" w:space="0" w:sz="8" w:val="dotted"/>
            </w:tcBorders>
          </w:tcPr>
          <w:p w:rsidR="00000000" w:rsidDel="00000000" w:rsidP="00000000" w:rsidRDefault="00000000" w:rsidRPr="00000000" w14:paraId="000000C5">
            <w:pPr>
              <w:rPr>
                <w:color w:val="1d1c1d"/>
              </w:rPr>
            </w:pPr>
            <w:r w:rsidDel="00000000" w:rsidR="00000000" w:rsidRPr="00000000">
              <w:rPr>
                <w:rtl w:val="0"/>
              </w:rPr>
            </w:r>
          </w:p>
        </w:tc>
        <w:tc>
          <w:tcPr>
            <w:tcBorders>
              <w:top w:color="000000" w:space="0" w:sz="12" w:val="single"/>
              <w:left w:color="404040" w:space="0" w:sz="8" w:val="dotted"/>
              <w:bottom w:color="000000" w:space="0" w:sz="12" w:val="single"/>
              <w:right w:color="404040" w:space="0" w:sz="8" w:val="dotted"/>
            </w:tcBorders>
          </w:tcPr>
          <w:p w:rsidR="00000000" w:rsidDel="00000000" w:rsidP="00000000" w:rsidRDefault="00000000" w:rsidRPr="00000000" w14:paraId="000000C6">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404040" w:space="0" w:sz="8" w:val="dotted"/>
            </w:tcBorders>
          </w:tcPr>
          <w:p w:rsidR="00000000" w:rsidDel="00000000" w:rsidP="00000000" w:rsidRDefault="00000000" w:rsidRPr="00000000" w14:paraId="000000C7">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C8">
            <w:pPr>
              <w:rPr>
                <w:color w:val="1d1c1d"/>
              </w:rPr>
            </w:pPr>
            <w:r w:rsidDel="00000000" w:rsidR="00000000" w:rsidRPr="00000000">
              <w:rPr>
                <w:rtl w:val="0"/>
              </w:rPr>
            </w:r>
          </w:p>
        </w:tc>
        <w:tc>
          <w:tcPr>
            <w:tcBorders>
              <w:top w:color="ffffff" w:space="0" w:sz="4" w:val="single"/>
              <w:left w:color="404040" w:space="0" w:sz="8" w:val="dotted"/>
              <w:bottom w:color="000000" w:space="0" w:sz="12" w:val="single"/>
              <w:right w:color="404040" w:space="0" w:sz="8" w:val="dotted"/>
            </w:tcBorders>
          </w:tcPr>
          <w:p w:rsidR="00000000" w:rsidDel="00000000" w:rsidP="00000000" w:rsidRDefault="00000000" w:rsidRPr="00000000" w14:paraId="000000C9">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404040" w:space="0" w:sz="8" w:val="dotted"/>
            </w:tcBorders>
          </w:tcPr>
          <w:p w:rsidR="00000000" w:rsidDel="00000000" w:rsidP="00000000" w:rsidRDefault="00000000" w:rsidRPr="00000000" w14:paraId="000000CA">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ffffff" w:space="0" w:sz="4" w:val="single"/>
            </w:tcBorders>
          </w:tcPr>
          <w:p w:rsidR="00000000" w:rsidDel="00000000" w:rsidP="00000000" w:rsidRDefault="00000000" w:rsidRPr="00000000" w14:paraId="000000CB">
            <w:pPr>
              <w:rPr>
                <w:color w:val="1d1c1d"/>
              </w:rPr>
            </w:pPr>
            <w:r w:rsidDel="00000000" w:rsidR="00000000" w:rsidRPr="00000000">
              <w:rPr>
                <w:rtl w:val="0"/>
              </w:rPr>
            </w:r>
          </w:p>
        </w:tc>
      </w:tr>
      <w:tr>
        <w:trPr>
          <w:cantSplit w:val="0"/>
          <w:trHeight w:val="50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CC">
            <w:pPr>
              <w:jc w:val="center"/>
              <w:rPr>
                <w:color w:val="1d1c1d"/>
              </w:rPr>
            </w:pPr>
            <w:r w:rsidDel="00000000" w:rsidR="00000000" w:rsidRPr="00000000">
              <w:rPr>
                <w:color w:val="1d1c1d"/>
                <w:rtl w:val="0"/>
              </w:rPr>
              <w:t xml:space="preserve">N</w:t>
            </w:r>
          </w:p>
        </w:tc>
        <w:tc>
          <w:tcPr>
            <w:tcBorders>
              <w:top w:color="ffffff" w:space="0" w:sz="4" w:val="single"/>
              <w:left w:color="ffffff" w:space="0" w:sz="4" w:val="single"/>
              <w:bottom w:color="000000" w:space="0" w:sz="12" w:val="single"/>
              <w:right w:color="000000" w:space="0" w:sz="12" w:val="single"/>
            </w:tcBorders>
          </w:tcPr>
          <w:p w:rsidR="00000000" w:rsidDel="00000000" w:rsidP="00000000" w:rsidRDefault="00000000" w:rsidRPr="00000000" w14:paraId="000000CD">
            <w:pPr>
              <w:rPr>
                <w:color w:val="1d1c1d"/>
              </w:rPr>
            </w:pPr>
            <w:r w:rsidDel="00000000" w:rsidR="00000000" w:rsidRPr="00000000">
              <w:rPr>
                <w:rtl w:val="0"/>
              </w:rPr>
            </w:r>
          </w:p>
        </w:tc>
        <w:tc>
          <w:tcPr>
            <w:tcBorders>
              <w:top w:color="000000" w:space="0" w:sz="12" w:val="single"/>
              <w:left w:color="000000" w:space="0" w:sz="12" w:val="single"/>
              <w:bottom w:color="ffffff" w:space="0" w:sz="4" w:val="single"/>
              <w:right w:color="000000" w:space="0" w:sz="12" w:val="single"/>
            </w:tcBorders>
          </w:tcPr>
          <w:p w:rsidR="00000000" w:rsidDel="00000000" w:rsidP="00000000" w:rsidRDefault="00000000" w:rsidRPr="00000000" w14:paraId="000000CE">
            <w:pPr>
              <w:rPr>
                <w:color w:val="1d1c1d"/>
              </w:rPr>
            </w:pPr>
            <w:r w:rsidDel="00000000" w:rsidR="00000000" w:rsidRPr="00000000">
              <w:rPr>
                <w:rtl w:val="0"/>
              </w:rPr>
            </w:r>
          </w:p>
        </w:tc>
        <w:tc>
          <w:tcPr>
            <w:tcBorders>
              <w:top w:color="ffffff" w:space="0" w:sz="4" w:val="single"/>
              <w:left w:color="000000" w:space="0" w:sz="12" w:val="single"/>
              <w:bottom w:color="000000" w:space="0" w:sz="12" w:val="single"/>
              <w:right w:color="404040" w:space="0" w:sz="8" w:val="dotted"/>
            </w:tcBorders>
          </w:tcPr>
          <w:p w:rsidR="00000000" w:rsidDel="00000000" w:rsidP="00000000" w:rsidRDefault="00000000" w:rsidRPr="00000000" w14:paraId="000000CF">
            <w:pPr>
              <w:rPr>
                <w:color w:val="1d1c1d"/>
              </w:rPr>
            </w:pPr>
            <w:r w:rsidDel="00000000" w:rsidR="00000000" w:rsidRPr="00000000">
              <w:rPr>
                <w:rtl w:val="0"/>
              </w:rPr>
            </w:r>
          </w:p>
        </w:tc>
        <w:tc>
          <w:tcPr>
            <w:tcBorders>
              <w:top w:color="ffffff" w:space="0" w:sz="4" w:val="single"/>
              <w:left w:color="404040" w:space="0" w:sz="8" w:val="dotted"/>
              <w:bottom w:color="000000" w:space="0" w:sz="12" w:val="single"/>
              <w:right w:color="000000" w:space="0" w:sz="12" w:val="single"/>
            </w:tcBorders>
          </w:tcPr>
          <w:p w:rsidR="00000000" w:rsidDel="00000000" w:rsidP="00000000" w:rsidRDefault="00000000" w:rsidRPr="00000000" w14:paraId="000000D0">
            <w:pPr>
              <w:rPr>
                <w:color w:val="1d1c1d"/>
              </w:rPr>
            </w:pPr>
            <w:r w:rsidDel="00000000" w:rsidR="00000000" w:rsidRPr="00000000">
              <w:rPr>
                <w:rtl w:val="0"/>
              </w:rPr>
            </w:r>
          </w:p>
        </w:tc>
        <w:tc>
          <w:tcPr>
            <w:tcBorders>
              <w:top w:color="000000" w:space="0" w:sz="12" w:val="single"/>
              <w:left w:color="000000" w:space="0" w:sz="12" w:val="single"/>
              <w:bottom w:color="ffffff" w:space="0" w:sz="8" w:val="dotted"/>
              <w:right w:color="000000" w:space="0" w:sz="12" w:val="single"/>
            </w:tcBorders>
          </w:tcPr>
          <w:p w:rsidR="00000000" w:rsidDel="00000000" w:rsidP="00000000" w:rsidRDefault="00000000" w:rsidRPr="00000000" w14:paraId="000000D1">
            <w:pPr>
              <w:rPr>
                <w:color w:val="1d1c1d"/>
              </w:rPr>
            </w:pPr>
            <w:r w:rsidDel="00000000" w:rsidR="00000000" w:rsidRPr="00000000">
              <w:rPr>
                <w:rtl w:val="0"/>
              </w:rPr>
            </w:r>
          </w:p>
        </w:tc>
        <w:tc>
          <w:tcPr>
            <w:tcBorders>
              <w:top w:color="ffffff" w:space="0" w:sz="4" w:val="single"/>
              <w:left w:color="000000" w:space="0" w:sz="12" w:val="single"/>
              <w:bottom w:color="000000" w:space="0" w:sz="12" w:val="single"/>
              <w:right w:color="404040" w:space="0" w:sz="8" w:val="dotted"/>
            </w:tcBorders>
          </w:tcPr>
          <w:p w:rsidR="00000000" w:rsidDel="00000000" w:rsidP="00000000" w:rsidRDefault="00000000" w:rsidRPr="00000000" w14:paraId="000000D2">
            <w:pPr>
              <w:rPr>
                <w:color w:val="1d1c1d"/>
              </w:rPr>
            </w:pPr>
            <w:r w:rsidDel="00000000" w:rsidR="00000000" w:rsidRPr="00000000">
              <w:rPr>
                <w:rtl w:val="0"/>
              </w:rPr>
            </w:r>
          </w:p>
        </w:tc>
        <w:tc>
          <w:tcPr>
            <w:tcBorders>
              <w:top w:color="ffffff" w:space="0" w:sz="4" w:val="single"/>
              <w:left w:color="404040" w:space="0" w:sz="8" w:val="dotted"/>
              <w:bottom w:color="000000" w:space="0" w:sz="12" w:val="single"/>
              <w:right w:color="ffffff" w:space="0" w:sz="4" w:val="single"/>
            </w:tcBorders>
          </w:tcPr>
          <w:p w:rsidR="00000000" w:rsidDel="00000000" w:rsidP="00000000" w:rsidRDefault="00000000" w:rsidRPr="00000000" w14:paraId="000000D3">
            <w:pPr>
              <w:rPr>
                <w:color w:val="1d1c1d"/>
              </w:rPr>
            </w:pPr>
            <w:r w:rsidDel="00000000" w:rsidR="00000000" w:rsidRPr="00000000">
              <w:rPr>
                <w:rtl w:val="0"/>
              </w:rPr>
            </w:r>
          </w:p>
        </w:tc>
      </w:tr>
      <w:tr>
        <w:trPr>
          <w:cantSplit w:val="0"/>
          <w:trHeight w:val="50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D4">
            <w:pPr>
              <w:jc w:val="center"/>
              <w:rPr>
                <w:color w:val="1d1c1d"/>
              </w:rPr>
            </w:pPr>
            <w:r w:rsidDel="00000000" w:rsidR="00000000" w:rsidRPr="00000000">
              <w:rPr>
                <w:rtl w:val="0"/>
              </w:rPr>
            </w:r>
          </w:p>
        </w:tc>
        <w:tc>
          <w:tcPr>
            <w:tcBorders>
              <w:top w:color="000000" w:space="0" w:sz="12" w:val="single"/>
              <w:left w:color="ffffff" w:space="0" w:sz="4" w:val="single"/>
              <w:bottom w:color="ffffff" w:space="0" w:sz="4" w:val="single"/>
              <w:right w:color="404040" w:space="0" w:sz="8" w:val="dotted"/>
            </w:tcBorders>
          </w:tcPr>
          <w:p w:rsidR="00000000" w:rsidDel="00000000" w:rsidP="00000000" w:rsidRDefault="00000000" w:rsidRPr="00000000" w14:paraId="000000D5">
            <w:pPr>
              <w:rPr>
                <w:color w:val="1d1c1d"/>
              </w:rPr>
            </w:pPr>
            <w:r w:rsidDel="00000000" w:rsidR="00000000" w:rsidRPr="00000000">
              <w:rPr>
                <w:rtl w:val="0"/>
              </w:rPr>
            </w:r>
          </w:p>
          <w:p w:rsidR="00000000" w:rsidDel="00000000" w:rsidP="00000000" w:rsidRDefault="00000000" w:rsidRPr="00000000" w14:paraId="000000D6">
            <w:pPr>
              <w:rPr>
                <w:color w:val="1d1c1d"/>
              </w:rPr>
            </w:pPr>
            <w:r w:rsidDel="00000000" w:rsidR="00000000" w:rsidRPr="00000000">
              <w:rPr>
                <w:rtl w:val="0"/>
              </w:rPr>
            </w:r>
          </w:p>
          <w:p w:rsidR="00000000" w:rsidDel="00000000" w:rsidP="00000000" w:rsidRDefault="00000000" w:rsidRPr="00000000" w14:paraId="000000D7">
            <w:pPr>
              <w:rPr>
                <w:color w:val="1d1c1d"/>
              </w:rPr>
            </w:pPr>
            <w:r w:rsidDel="00000000" w:rsidR="00000000" w:rsidRPr="00000000">
              <w:rPr>
                <w:rtl w:val="0"/>
              </w:rPr>
            </w:r>
          </w:p>
          <w:p w:rsidR="00000000" w:rsidDel="00000000" w:rsidP="00000000" w:rsidRDefault="00000000" w:rsidRPr="00000000" w14:paraId="000000D8">
            <w:pPr>
              <w:rPr>
                <w:color w:val="1d1c1d"/>
              </w:rPr>
            </w:pPr>
            <w:r w:rsidDel="00000000" w:rsidR="00000000" w:rsidRPr="00000000">
              <w:rPr>
                <w:rtl w:val="0"/>
              </w:rPr>
            </w:r>
          </w:p>
          <w:p w:rsidR="00000000" w:rsidDel="00000000" w:rsidP="00000000" w:rsidRDefault="00000000" w:rsidRPr="00000000" w14:paraId="000000D9">
            <w:pPr>
              <w:rPr>
                <w:color w:val="1d1c1d"/>
              </w:rPr>
            </w:pPr>
            <w:r w:rsidDel="00000000" w:rsidR="00000000" w:rsidRPr="00000000">
              <w:rPr>
                <w:rtl w:val="0"/>
              </w:rPr>
            </w:r>
          </w:p>
          <w:p w:rsidR="00000000" w:rsidDel="00000000" w:rsidP="00000000" w:rsidRDefault="00000000" w:rsidRPr="00000000" w14:paraId="000000DA">
            <w:pPr>
              <w:rPr>
                <w:color w:val="1d1c1d"/>
              </w:rPr>
            </w:pPr>
            <w:r w:rsidDel="00000000" w:rsidR="00000000" w:rsidRPr="00000000">
              <w:rPr>
                <w:rtl w:val="0"/>
              </w:rPr>
            </w:r>
          </w:p>
          <w:p w:rsidR="00000000" w:rsidDel="00000000" w:rsidP="00000000" w:rsidRDefault="00000000" w:rsidRPr="00000000" w14:paraId="000000DB">
            <w:pPr>
              <w:rPr>
                <w:color w:val="1d1c1d"/>
              </w:rPr>
            </w:pPr>
            <w:r w:rsidDel="00000000" w:rsidR="00000000" w:rsidRPr="00000000">
              <w:rPr>
                <w:rtl w:val="0"/>
              </w:rPr>
            </w:r>
          </w:p>
          <w:p w:rsidR="00000000" w:rsidDel="00000000" w:rsidP="00000000" w:rsidRDefault="00000000" w:rsidRPr="00000000" w14:paraId="000000DC">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DD">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404040" w:space="0" w:sz="8" w:val="dotted"/>
            </w:tcBorders>
          </w:tcPr>
          <w:p w:rsidR="00000000" w:rsidDel="00000000" w:rsidP="00000000" w:rsidRDefault="00000000" w:rsidRPr="00000000" w14:paraId="000000DE">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404040" w:space="0" w:sz="8" w:val="dotted"/>
            </w:tcBorders>
          </w:tcPr>
          <w:p w:rsidR="00000000" w:rsidDel="00000000" w:rsidP="00000000" w:rsidRDefault="00000000" w:rsidRPr="00000000" w14:paraId="000000DF">
            <w:pPr>
              <w:rPr>
                <w:color w:val="1d1c1d"/>
              </w:rPr>
            </w:pPr>
            <w:r w:rsidDel="00000000" w:rsidR="00000000" w:rsidRPr="00000000">
              <w:rPr>
                <w:rtl w:val="0"/>
              </w:rPr>
            </w:r>
          </w:p>
        </w:tc>
        <w:tc>
          <w:tcPr>
            <w:tcBorders>
              <w:top w:color="ffffff" w:space="0" w:sz="8" w:val="dotted"/>
              <w:left w:color="404040" w:space="0" w:sz="8" w:val="dotted"/>
              <w:bottom w:color="ffffff" w:space="0" w:sz="4" w:val="single"/>
              <w:right w:color="404040" w:space="0" w:sz="8" w:val="dotted"/>
            </w:tcBorders>
          </w:tcPr>
          <w:p w:rsidR="00000000" w:rsidDel="00000000" w:rsidP="00000000" w:rsidRDefault="00000000" w:rsidRPr="00000000" w14:paraId="000000E0">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404040" w:space="0" w:sz="8" w:val="dotted"/>
            </w:tcBorders>
          </w:tcPr>
          <w:p w:rsidR="00000000" w:rsidDel="00000000" w:rsidP="00000000" w:rsidRDefault="00000000" w:rsidRPr="00000000" w14:paraId="000000E1">
            <w:pPr>
              <w:rPr>
                <w:color w:val="1d1c1d"/>
              </w:rPr>
            </w:pPr>
            <w:r w:rsidDel="00000000" w:rsidR="00000000" w:rsidRPr="00000000">
              <w:rPr>
                <w:rtl w:val="0"/>
              </w:rPr>
            </w:r>
          </w:p>
        </w:tc>
        <w:tc>
          <w:tcPr>
            <w:tcBorders>
              <w:top w:color="000000" w:space="0" w:sz="12" w:val="single"/>
              <w:left w:color="404040" w:space="0" w:sz="8" w:val="dotted"/>
              <w:bottom w:color="ffffff" w:space="0" w:sz="4" w:val="single"/>
              <w:right w:color="ffffff" w:space="0" w:sz="4" w:val="single"/>
            </w:tcBorders>
          </w:tcPr>
          <w:p w:rsidR="00000000" w:rsidDel="00000000" w:rsidP="00000000" w:rsidRDefault="00000000" w:rsidRPr="00000000" w14:paraId="000000E2">
            <w:pPr>
              <w:rPr>
                <w:color w:val="1d1c1d"/>
              </w:rPr>
            </w:pPr>
            <w:r w:rsidDel="00000000" w:rsidR="00000000" w:rsidRPr="00000000">
              <w:rPr>
                <w:rtl w:val="0"/>
              </w:rPr>
            </w:r>
          </w:p>
        </w:tc>
      </w:tr>
      <w:tr>
        <w:trPr>
          <w:cantSplit w:val="0"/>
          <w:trHeight w:val="521"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E3">
            <w:pPr>
              <w:jc w:val="center"/>
              <w:rPr>
                <w:color w:val="1d1c1d"/>
              </w:rPr>
            </w:pPr>
            <w:r w:rsidDel="00000000" w:rsidR="00000000" w:rsidRPr="00000000">
              <w:rPr>
                <w:rtl w:val="0"/>
              </w:rPr>
            </w:r>
          </w:p>
          <w:p w:rsidR="00000000" w:rsidDel="00000000" w:rsidP="00000000" w:rsidRDefault="00000000" w:rsidRPr="00000000" w14:paraId="000000E4">
            <w:pPr>
              <w:jc w:val="center"/>
              <w:rPr>
                <w:color w:val="1d1c1d"/>
              </w:rPr>
            </w:pPr>
            <w:r w:rsidDel="00000000" w:rsidR="00000000" w:rsidRPr="00000000">
              <w:rPr>
                <w:rtl w:val="0"/>
              </w:rPr>
            </w:r>
          </w:p>
          <w:p w:rsidR="00000000" w:rsidDel="00000000" w:rsidP="00000000" w:rsidRDefault="00000000" w:rsidRPr="00000000" w14:paraId="000000E5">
            <w:pPr>
              <w:jc w:val="center"/>
              <w:rPr>
                <w:color w:val="1d1c1d"/>
              </w:rPr>
            </w:pPr>
            <w:r w:rsidDel="00000000" w:rsidR="00000000" w:rsidRPr="00000000">
              <w:rPr>
                <w:color w:val="1d1c1d"/>
                <w:rtl w:val="0"/>
              </w:rPr>
              <w:t xml:space="preserve">O (no delay)</w:t>
            </w:r>
          </w:p>
          <w:p w:rsidR="00000000" w:rsidDel="00000000" w:rsidP="00000000" w:rsidRDefault="00000000" w:rsidRPr="00000000" w14:paraId="000000E6">
            <w:pPr>
              <w:jc w:val="center"/>
              <w:rPr>
                <w:color w:val="1d1c1d"/>
              </w:rPr>
            </w:pPr>
            <w:r w:rsidDel="00000000" w:rsidR="00000000" w:rsidRPr="00000000">
              <w:rPr>
                <w:rtl w:val="0"/>
              </w:rPr>
            </w:r>
          </w:p>
          <w:p w:rsidR="00000000" w:rsidDel="00000000" w:rsidP="00000000" w:rsidRDefault="00000000" w:rsidRPr="00000000" w14:paraId="000000E7">
            <w:pPr>
              <w:jc w:val="center"/>
              <w:rPr>
                <w:color w:val="1d1c1d"/>
              </w:rPr>
            </w:pPr>
            <w:r w:rsidDel="00000000" w:rsidR="00000000" w:rsidRPr="00000000">
              <w:rPr>
                <w:rtl w:val="0"/>
              </w:rPr>
            </w:r>
          </w:p>
          <w:p w:rsidR="00000000" w:rsidDel="00000000" w:rsidP="00000000" w:rsidRDefault="00000000" w:rsidRPr="00000000" w14:paraId="000000E8">
            <w:pPr>
              <w:jc w:val="center"/>
              <w:rPr>
                <w:color w:val="1d1c1d"/>
              </w:rPr>
            </w:pPr>
            <w:r w:rsidDel="00000000" w:rsidR="00000000" w:rsidRPr="00000000">
              <w:rPr>
                <w:rtl w:val="0"/>
              </w:rPr>
            </w:r>
          </w:p>
          <w:p w:rsidR="00000000" w:rsidDel="00000000" w:rsidP="00000000" w:rsidRDefault="00000000" w:rsidRPr="00000000" w14:paraId="000000E9">
            <w:pPr>
              <w:jc w:val="center"/>
              <w:rPr>
                <w:color w:val="1d1c1d"/>
              </w:rPr>
            </w:pPr>
            <w:r w:rsidDel="00000000" w:rsidR="00000000" w:rsidRPr="00000000">
              <w:rPr>
                <w:rtl w:val="0"/>
              </w:rPr>
            </w:r>
          </w:p>
          <w:p w:rsidR="00000000" w:rsidDel="00000000" w:rsidP="00000000" w:rsidRDefault="00000000" w:rsidRPr="00000000" w14:paraId="000000EA">
            <w:pPr>
              <w:jc w:val="left"/>
              <w:rPr>
                <w:color w:val="1d1c1d"/>
              </w:rPr>
            </w:pPr>
            <w:r w:rsidDel="00000000" w:rsidR="00000000" w:rsidRPr="00000000">
              <w:rPr>
                <w:rtl w:val="0"/>
              </w:rPr>
            </w:r>
          </w:p>
          <w:p w:rsidR="00000000" w:rsidDel="00000000" w:rsidP="00000000" w:rsidRDefault="00000000" w:rsidRPr="00000000" w14:paraId="000000EB">
            <w:pPr>
              <w:jc w:val="center"/>
              <w:rPr>
                <w:color w:val="1d1c1d"/>
              </w:rPr>
            </w:pPr>
            <w:r w:rsidDel="00000000" w:rsidR="00000000" w:rsidRPr="00000000">
              <w:rPr>
                <w:color w:val="1d1c1d"/>
                <w:rtl w:val="0"/>
              </w:rPr>
              <w:t xml:space="preserve">O (delay)</w:t>
            </w:r>
          </w:p>
        </w:tc>
        <w:tc>
          <w:tcPr>
            <w:tcBorders>
              <w:top w:color="ffffff" w:space="0" w:sz="4" w:val="single"/>
              <w:left w:color="ffffff" w:space="0" w:sz="4" w:val="single"/>
              <w:bottom w:color="ffffff" w:space="0" w:sz="4" w:val="single"/>
              <w:right w:color="404040" w:space="0" w:sz="8" w:val="dotted"/>
            </w:tcBorders>
          </w:tcPr>
          <w:p w:rsidR="00000000" w:rsidDel="00000000" w:rsidP="00000000" w:rsidRDefault="00000000" w:rsidRPr="00000000" w14:paraId="000000EC">
            <w:pPr>
              <w:rPr>
                <w:color w:val="1d1c1d"/>
              </w:rPr>
            </w:pPr>
            <w:r w:rsidDel="00000000" w:rsidR="00000000" w:rsidRPr="00000000">
              <w:rPr>
                <w:rtl w:val="0"/>
              </w:rPr>
            </w:r>
          </w:p>
          <w:p w:rsidR="00000000" w:rsidDel="00000000" w:rsidP="00000000" w:rsidRDefault="00000000" w:rsidRPr="00000000" w14:paraId="000000ED">
            <w:pPr>
              <w:rPr>
                <w:color w:val="1d1c1d"/>
              </w:rPr>
            </w:pPr>
            <w:r w:rsidDel="00000000" w:rsidR="00000000" w:rsidRPr="00000000">
              <w:rPr>
                <w:rtl w:val="0"/>
              </w:rPr>
            </w:r>
          </w:p>
          <w:p w:rsidR="00000000" w:rsidDel="00000000" w:rsidP="00000000" w:rsidRDefault="00000000" w:rsidRPr="00000000" w14:paraId="000000EE">
            <w:pPr>
              <w:rPr>
                <w:color w:val="1d1c1d"/>
              </w:rPr>
            </w:pPr>
            <w:r w:rsidDel="00000000" w:rsidR="00000000" w:rsidRPr="00000000">
              <w:rPr>
                <w:rtl w:val="0"/>
              </w:rPr>
            </w:r>
          </w:p>
          <w:p w:rsidR="00000000" w:rsidDel="00000000" w:rsidP="00000000" w:rsidRDefault="00000000" w:rsidRPr="00000000" w14:paraId="000000EF">
            <w:pPr>
              <w:rPr>
                <w:color w:val="1d1c1d"/>
              </w:rPr>
            </w:pPr>
            <w:r w:rsidDel="00000000" w:rsidR="00000000" w:rsidRPr="00000000">
              <w:rPr>
                <w:rtl w:val="0"/>
              </w:rPr>
            </w:r>
          </w:p>
          <w:p w:rsidR="00000000" w:rsidDel="00000000" w:rsidP="00000000" w:rsidRDefault="00000000" w:rsidRPr="00000000" w14:paraId="000000F0">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F1">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F2">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shd w:fill="auto" w:val="clear"/>
          </w:tcPr>
          <w:p w:rsidR="00000000" w:rsidDel="00000000" w:rsidP="00000000" w:rsidRDefault="00000000" w:rsidRPr="00000000" w14:paraId="000000F3">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F4">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404040" w:space="0" w:sz="8" w:val="dotted"/>
            </w:tcBorders>
          </w:tcPr>
          <w:p w:rsidR="00000000" w:rsidDel="00000000" w:rsidP="00000000" w:rsidRDefault="00000000" w:rsidRPr="00000000" w14:paraId="000000F5">
            <w:pPr>
              <w:rPr>
                <w:color w:val="1d1c1d"/>
              </w:rPr>
            </w:pPr>
            <w:r w:rsidDel="00000000" w:rsidR="00000000" w:rsidRPr="00000000">
              <w:rPr>
                <w:rtl w:val="0"/>
              </w:rPr>
            </w:r>
          </w:p>
        </w:tc>
        <w:tc>
          <w:tcPr>
            <w:tcBorders>
              <w:top w:color="ffffff" w:space="0" w:sz="4" w:val="single"/>
              <w:left w:color="404040" w:space="0" w:sz="8" w:val="dotted"/>
              <w:bottom w:color="ffffff" w:space="0" w:sz="4" w:val="single"/>
              <w:right w:color="ffffff" w:space="0" w:sz="4" w:val="single"/>
            </w:tcBorders>
          </w:tcPr>
          <w:p w:rsidR="00000000" w:rsidDel="00000000" w:rsidP="00000000" w:rsidRDefault="00000000" w:rsidRPr="00000000" w14:paraId="000000F6">
            <w:pPr>
              <w:rPr>
                <w:color w:val="1d1c1d"/>
              </w:rPr>
            </w:pPr>
            <w:r w:rsidDel="00000000" w:rsidR="00000000" w:rsidRPr="00000000">
              <w:rPr>
                <w:rtl w:val="0"/>
              </w:rPr>
            </w:r>
          </w:p>
        </w:tc>
      </w:tr>
    </w:tbl>
    <w:p w:rsidR="00000000" w:rsidDel="00000000" w:rsidP="00000000" w:rsidRDefault="00000000" w:rsidRPr="00000000" w14:paraId="000000F7">
      <w:pPr>
        <w:rPr>
          <w:b w:val="1"/>
          <w:sz w:val="28"/>
          <w:szCs w:val="28"/>
        </w:rPr>
      </w:pPr>
      <w:r w:rsidDel="00000000" w:rsidR="00000000" w:rsidRPr="00000000">
        <w:rPr>
          <w:rtl w:val="0"/>
        </w:rPr>
      </w:r>
    </w:p>
    <w:p w:rsidR="00000000" w:rsidDel="00000000" w:rsidP="00000000" w:rsidRDefault="00000000" w:rsidRPr="00000000" w14:paraId="000000F8">
      <w:pPr>
        <w:spacing w:after="160" w:line="276" w:lineRule="auto"/>
        <w:ind w:left="0" w:firstLine="0"/>
        <w:rPr/>
      </w:pPr>
      <w:r w:rsidDel="00000000" w:rsidR="00000000" w:rsidRPr="00000000">
        <w:rPr>
          <w:rtl w:val="0"/>
        </w:rPr>
      </w:r>
    </w:p>
    <w:p w:rsidR="00000000" w:rsidDel="00000000" w:rsidP="00000000" w:rsidRDefault="00000000" w:rsidRPr="00000000" w14:paraId="000000F9">
      <w:pPr>
        <w:pStyle w:val="Heading1"/>
        <w:spacing w:line="276" w:lineRule="auto"/>
        <w:rPr/>
      </w:pPr>
      <w:bookmarkStart w:colFirst="0" w:colLast="0" w:name="_jywjt74i9uve" w:id="8"/>
      <w:bookmarkEnd w:id="8"/>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spacing w:line="276" w:lineRule="auto"/>
        <w:rPr/>
      </w:pPr>
      <w:bookmarkStart w:colFirst="0" w:colLast="0" w:name="_hdreada50bky" w:id="9"/>
      <w:bookmarkEnd w:id="9"/>
      <w:r w:rsidDel="00000000" w:rsidR="00000000" w:rsidRPr="00000000">
        <w:rPr>
          <w:rtl w:val="0"/>
        </w:rPr>
        <w:t xml:space="preserve">Problem 3: Finite State Machines</w:t>
        <w:tab/>
        <w:tab/>
        <w:tab/>
        <w:tab/>
        <w:tab/>
        <w:t xml:space="preserve">10 points</w:t>
      </w:r>
    </w:p>
    <w:p w:rsidR="00000000" w:rsidDel="00000000" w:rsidP="00000000" w:rsidRDefault="00000000" w:rsidRPr="00000000" w14:paraId="000000FB">
      <w:pPr>
        <w:spacing w:after="160" w:line="276" w:lineRule="auto"/>
        <w:ind w:left="360" w:firstLine="0"/>
        <w:rPr>
          <w:i w:val="1"/>
        </w:rPr>
      </w:pPr>
      <w:r w:rsidDel="00000000" w:rsidR="00000000" w:rsidRPr="00000000">
        <w:rPr>
          <w:rtl w:val="0"/>
        </w:rPr>
        <w:t xml:space="preserve">Consider the </w:t>
      </w:r>
      <w:r w:rsidDel="00000000" w:rsidR="00000000" w:rsidRPr="00000000">
        <w:rPr>
          <w:rtl w:val="0"/>
        </w:rPr>
        <w:t xml:space="preserve">FSM </w:t>
      </w:r>
      <w:r w:rsidDel="00000000" w:rsidR="00000000" w:rsidRPr="00000000">
        <w:rPr>
          <w:rtl w:val="0"/>
        </w:rPr>
        <w:t xml:space="preserve">below, with a single input X and a single output Y. Y is only output as 1 for the two transitions shown, all other transitions output Y=0.</w:t>
      </w: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mc:AlternateContent>
          <mc:Choice Requires="wpg">
            <w:drawing>
              <wp:inline distB="114300" distT="114300" distL="114300" distR="114300">
                <wp:extent cx="5872163" cy="4137986"/>
                <wp:effectExtent b="0" l="0" r="0" t="0"/>
                <wp:docPr id="1" name=""/>
                <a:graphic>
                  <a:graphicData uri="http://schemas.microsoft.com/office/word/2010/wordprocessingGroup">
                    <wpg:wgp>
                      <wpg:cNvGrpSpPr/>
                      <wpg:grpSpPr>
                        <a:xfrm>
                          <a:off x="3882375" y="1778175"/>
                          <a:ext cx="5872163" cy="4137986"/>
                          <a:chOff x="3882375" y="1778175"/>
                          <a:chExt cx="6504575" cy="4573750"/>
                        </a:xfrm>
                      </wpg:grpSpPr>
                      <wps:wsp>
                        <wps:cNvSpPr/>
                        <wps:cNvPr id="2" name="Shape 2"/>
                        <wps:spPr>
                          <a:xfrm>
                            <a:off x="4757459"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3</w:t>
                              </w:r>
                            </w:p>
                          </w:txbxContent>
                        </wps:txbx>
                        <wps:bodyPr anchorCtr="0" anchor="ctr" bIns="91425" lIns="91425" spcFirstLastPara="1" rIns="91425" wrap="square" tIns="91425">
                          <a:noAutofit/>
                        </wps:bodyPr>
                      </wps:wsp>
                      <wps:wsp>
                        <wps:cNvSpPr/>
                        <wps:cNvPr id="3" name="Shape 3"/>
                        <wps:spPr>
                          <a:xfrm>
                            <a:off x="7981880"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2</w:t>
                              </w:r>
                            </w:p>
                          </w:txbxContent>
                        </wps:txbx>
                        <wps:bodyPr anchorCtr="0" anchor="ctr" bIns="91425" lIns="91425" spcFirstLastPara="1" rIns="91425" wrap="square" tIns="91425">
                          <a:noAutofit/>
                        </wps:bodyPr>
                      </wps:wsp>
                      <wps:wsp>
                        <wps:cNvSpPr/>
                        <wps:cNvPr id="4" name="Shape 4"/>
                        <wps:spPr>
                          <a:xfrm>
                            <a:off x="4757459"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5" name="Shape 5"/>
                        <wps:spPr>
                          <a:xfrm>
                            <a:off x="7981880"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1</w:t>
                              </w:r>
                            </w:p>
                          </w:txbxContent>
                        </wps:txbx>
                        <wps:bodyPr anchorCtr="0" anchor="ctr" bIns="91425" lIns="91425" spcFirstLastPara="1" rIns="91425" wrap="square" tIns="91425">
                          <a:noAutofit/>
                        </wps:bodyPr>
                      </wps:wsp>
                      <wps:wsp>
                        <wps:cNvCnPr/>
                        <wps:spPr>
                          <a:xfrm flipH="1" rot="-5400000">
                            <a:off x="8939409" y="4623410"/>
                            <a:ext cx="618600" cy="600"/>
                          </a:xfrm>
                          <a:prstGeom prst="curvedConnector3">
                            <a:avLst>
                              <a:gd fmla="val 50000" name="adj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5775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551950" y="2060000"/>
                            <a:ext cx="108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r w:rsidDel="00000000" w:rsidR="00000000" w:rsidRPr="00000000">
                                <w:rPr>
                                  <w:rFonts w:ascii="Helvetica Neue" w:cs="Helvetica Neue" w:eastAsia="Helvetica Neue" w:hAnsi="Helvetica Neue"/>
                                  <w:b w:val="0"/>
                                  <w:i w:val="0"/>
                                  <w:smallCaps w:val="0"/>
                                  <w:strike w:val="0"/>
                                  <w:color w:val="000000"/>
                                  <w:sz w:val="28"/>
                                  <w:vertAlign w:val="baseline"/>
                                </w:rPr>
                                <w:t xml:space="preserve">’, Y = 1</w:t>
                              </w:r>
                            </w:p>
                          </w:txbxContent>
                        </wps:txbx>
                        <wps:bodyPr anchorCtr="0" anchor="t" bIns="91425" lIns="91425" spcFirstLastPara="1" rIns="91425" wrap="square" tIns="91425">
                          <a:spAutoFit/>
                        </wps:bodyPr>
                      </wps:wsp>
                      <wps:wsp>
                        <wps:cNvCnPr/>
                        <wps:spPr>
                          <a:xfrm rot="5400000">
                            <a:off x="5957243" y="2231492"/>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648255" y="4618760"/>
                            <a:ext cx="618600" cy="6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06096" y="4090405"/>
                            <a:ext cx="1527300" cy="10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57755" y="5632710"/>
                            <a:ext cx="82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7299275" y="1778175"/>
                            <a:ext cx="291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Recall: X’ means NOT X, or X==0</w:t>
                              </w:r>
                            </w:p>
                          </w:txbxContent>
                        </wps:txbx>
                        <wps:bodyPr anchorCtr="0" anchor="t" bIns="91425" lIns="91425" spcFirstLastPara="1" rIns="91425" wrap="square" tIns="91425">
                          <a:spAutoFit/>
                        </wps:bodyPr>
                      </wps:wsp>
                      <wps:wsp>
                        <wps:cNvSpPr txBox="1"/>
                        <wps:cNvPr id="14" name="Shape 14"/>
                        <wps:spPr>
                          <a:xfrm>
                            <a:off x="3882398" y="3120900"/>
                            <a:ext cx="82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Restart</w:t>
                              </w:r>
                            </w:p>
                          </w:txbxContent>
                        </wps:txbx>
                        <wps:bodyPr anchorCtr="0" anchor="t" bIns="91425" lIns="91425" spcFirstLastPara="1" rIns="91425" wrap="square" tIns="91425">
                          <a:spAutoFit/>
                        </wps:bodyPr>
                      </wps:wsp>
                      <wps:wsp>
                        <wps:cNvCnPr/>
                        <wps:spPr>
                          <a:xfrm>
                            <a:off x="7157709" y="54513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9379188" y="4423588"/>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7" name="Shape 17"/>
                        <wps:spPr>
                          <a:xfrm>
                            <a:off x="7354400" y="56769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8" name="Shape 18"/>
                        <wps:spPr>
                          <a:xfrm>
                            <a:off x="7299275" y="49917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9" name="Shape 19"/>
                        <wps:spPr>
                          <a:xfrm>
                            <a:off x="7387725" y="40883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20" name="Shape 20"/>
                        <wps:spPr>
                          <a:xfrm>
                            <a:off x="5069838" y="4488525"/>
                            <a:ext cx="88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 Y = 1</w:t>
                              </w:r>
                            </w:p>
                          </w:txbxContent>
                        </wps:txbx>
                        <wps:bodyPr anchorCtr="0" anchor="t" bIns="91425" lIns="91425" spcFirstLastPara="1" rIns="91425" wrap="square" tIns="91425">
                          <a:spAutoFit/>
                        </wps:bodyPr>
                      </wps:wsp>
                      <wps:wsp>
                        <wps:cNvCnPr/>
                        <wps:spPr>
                          <a:xfrm rot="5400000">
                            <a:off x="9181718" y="2185767"/>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966625" y="2414475"/>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a:off x="388240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354413" y="31407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2163" cy="4137986"/>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72163" cy="4137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spacing w:after="160" w:line="276" w:lineRule="auto"/>
        <w:ind w:left="360" w:firstLine="0"/>
        <w:rPr/>
      </w:pPr>
      <w:r w:rsidDel="00000000" w:rsidR="00000000" w:rsidRPr="00000000">
        <w:rPr>
          <w:rtl w:val="0"/>
        </w:rPr>
      </w:r>
    </w:p>
    <w:p w:rsidR="00000000" w:rsidDel="00000000" w:rsidP="00000000" w:rsidRDefault="00000000" w:rsidRPr="00000000" w14:paraId="000000FE">
      <w:pPr>
        <w:numPr>
          <w:ilvl w:val="0"/>
          <w:numId w:val="13"/>
        </w:numPr>
        <w:spacing w:after="160" w:line="276" w:lineRule="auto"/>
        <w:ind w:left="360"/>
        <w:rPr>
          <w:i w:val="1"/>
        </w:rPr>
      </w:pPr>
      <w:r w:rsidDel="00000000" w:rsidR="00000000" w:rsidRPr="00000000">
        <w:rPr>
          <w:rtl w:val="0"/>
        </w:rPr>
        <w:t xml:space="preserve">Is this a Mealy machine or a Moore machine? _______________ [1 point]</w:t>
      </w:r>
    </w:p>
    <w:p w:rsidR="00000000" w:rsidDel="00000000" w:rsidP="00000000" w:rsidRDefault="00000000" w:rsidRPr="00000000" w14:paraId="000000FF">
      <w:pPr>
        <w:spacing w:after="160" w:line="276" w:lineRule="auto"/>
        <w:ind w:left="360" w:firstLine="0"/>
        <w:rPr/>
      </w:pPr>
      <w:r w:rsidDel="00000000" w:rsidR="00000000" w:rsidRPr="00000000">
        <w:rPr>
          <w:rtl w:val="0"/>
        </w:rPr>
      </w:r>
    </w:p>
    <w:p w:rsidR="00000000" w:rsidDel="00000000" w:rsidP="00000000" w:rsidRDefault="00000000" w:rsidRPr="00000000" w14:paraId="00000100">
      <w:pPr>
        <w:numPr>
          <w:ilvl w:val="0"/>
          <w:numId w:val="13"/>
        </w:numPr>
        <w:spacing w:after="0" w:afterAutospacing="0" w:line="276" w:lineRule="auto"/>
        <w:ind w:left="360"/>
        <w:rPr>
          <w:u w:val="none"/>
        </w:rPr>
      </w:pPr>
      <w:r w:rsidDel="00000000" w:rsidR="00000000" w:rsidRPr="00000000">
        <w:rPr>
          <w:rtl w:val="0"/>
        </w:rPr>
        <w:t xml:space="preserve">On the next page, convert the Finite State Machine into a circuit. Fill in the provided bubbles in the control ROM to determine the next state. Inside the dotted box, add wires and logic gates (using AND, OR and NOT - 3 input versions are fine) to complete the rest of the logic for the output Y </w:t>
      </w:r>
      <w:r w:rsidDel="00000000" w:rsidR="00000000" w:rsidRPr="00000000">
        <w:rPr>
          <w:i w:val="1"/>
          <w:rtl w:val="0"/>
        </w:rPr>
        <w:t xml:space="preserve">[9 points]</w:t>
      </w:r>
      <w:r w:rsidDel="00000000" w:rsidR="00000000" w:rsidRPr="00000000">
        <w:rPr>
          <w:rtl w:val="0"/>
        </w:rPr>
        <w:t xml:space="preserve">.</w:t>
      </w:r>
    </w:p>
    <w:p w:rsidR="00000000" w:rsidDel="00000000" w:rsidP="00000000" w:rsidRDefault="00000000" w:rsidRPr="00000000" w14:paraId="00000101">
      <w:pPr>
        <w:numPr>
          <w:ilvl w:val="0"/>
          <w:numId w:val="2"/>
        </w:numPr>
        <w:spacing w:line="276" w:lineRule="auto"/>
        <w:ind w:left="720" w:hanging="360"/>
      </w:pPr>
      <w:r w:rsidDel="00000000" w:rsidR="00000000" w:rsidRPr="00000000">
        <w:rPr>
          <w:rtl w:val="0"/>
        </w:rPr>
        <w:t xml:space="preserve">Assume the clock is connected but not shown.</w:t>
      </w:r>
    </w:p>
    <w:p w:rsidR="00000000" w:rsidDel="00000000" w:rsidP="00000000" w:rsidRDefault="00000000" w:rsidRPr="00000000" w14:paraId="00000102">
      <w:pPr>
        <w:numPr>
          <w:ilvl w:val="0"/>
          <w:numId w:val="2"/>
        </w:numPr>
        <w:spacing w:line="276" w:lineRule="auto"/>
        <w:ind w:left="720" w:hanging="360"/>
      </w:pPr>
      <w:r w:rsidDel="00000000" w:rsidR="00000000" w:rsidRPr="00000000">
        <w:rPr>
          <w:rtl w:val="0"/>
        </w:rPr>
        <w:t xml:space="preserve">Assume the flip flops have a starting value of 0.</w:t>
      </w:r>
    </w:p>
    <w:p w:rsidR="00000000" w:rsidDel="00000000" w:rsidP="00000000" w:rsidRDefault="00000000" w:rsidRPr="00000000" w14:paraId="00000103">
      <w:pPr>
        <w:numPr>
          <w:ilvl w:val="0"/>
          <w:numId w:val="2"/>
        </w:numPr>
        <w:spacing w:line="276" w:lineRule="auto"/>
        <w:ind w:left="720" w:hanging="360"/>
      </w:pPr>
      <w:r w:rsidDel="00000000" w:rsidR="00000000" w:rsidRPr="00000000">
        <w:rPr>
          <w:rtl w:val="0"/>
        </w:rPr>
        <w:t xml:space="preserve">Do not add outputs to the control ROM, and do not modify anything outside the ROM bubbles and the dotted box.</w:t>
      </w:r>
    </w:p>
    <w:p w:rsidR="00000000" w:rsidDel="00000000" w:rsidP="00000000" w:rsidRDefault="00000000" w:rsidRPr="00000000" w14:paraId="00000104">
      <w:pPr>
        <w:numPr>
          <w:ilvl w:val="0"/>
          <w:numId w:val="2"/>
        </w:numPr>
        <w:spacing w:line="276" w:lineRule="auto"/>
        <w:ind w:left="720" w:hanging="360"/>
      </w:pPr>
      <w:r w:rsidDel="00000000" w:rsidR="00000000" w:rsidRPr="00000000">
        <w:rPr>
          <w:rtl w:val="0"/>
        </w:rPr>
        <w:t xml:space="preserve">Filling in one of the control ROM bubbles means there is a connection, so current flows and we get a 1. Otherwise, the wires are disconnected and we get a 0.</w:t>
      </w:r>
    </w:p>
    <w:p w:rsidR="00000000" w:rsidDel="00000000" w:rsidP="00000000" w:rsidRDefault="00000000" w:rsidRPr="00000000" w14:paraId="00000105">
      <w:pPr>
        <w:numPr>
          <w:ilvl w:val="1"/>
          <w:numId w:val="2"/>
        </w:numPr>
        <w:spacing w:line="276" w:lineRule="auto"/>
        <w:ind w:left="1440" w:hanging="360"/>
      </w:pPr>
      <w:r w:rsidDel="00000000" w:rsidR="00000000" w:rsidRPr="00000000">
        <w:rPr>
          <w:rtl w:val="0"/>
        </w:rPr>
        <w:t xml:space="preserve">For example, state 0 is done for you in the first 2 rows. When the FSM is in state 0 and X=0, the next state is 0, so both Next State bits are 0 and not filled in. But when the FSM is in state 0 and X=1, </w:t>
      </w:r>
      <w:r w:rsidDel="00000000" w:rsidR="00000000" w:rsidRPr="00000000">
        <w:rPr>
          <w:rtl w:val="0"/>
        </w:rPr>
        <w:t xml:space="preserve">the next state is 1 (binary 01), so the bubble for the Next State</w:t>
      </w:r>
      <w:r w:rsidDel="00000000" w:rsidR="00000000" w:rsidRPr="00000000">
        <w:rPr>
          <w:vertAlign w:val="subscript"/>
          <w:rtl w:val="0"/>
        </w:rPr>
        <w:t xml:space="preserve">0</w:t>
      </w:r>
      <w:r w:rsidDel="00000000" w:rsidR="00000000" w:rsidRPr="00000000">
        <w:rPr>
          <w:rtl w:val="0"/>
        </w:rPr>
        <w:t xml:space="preserve"> bit is filled in while the bubble for Next State</w:t>
      </w:r>
      <w:r w:rsidDel="00000000" w:rsidR="00000000" w:rsidRPr="00000000">
        <w:rPr>
          <w:vertAlign w:val="subscript"/>
          <w:rtl w:val="0"/>
        </w:rPr>
        <w:t xml:space="preserve">1</w:t>
      </w:r>
      <w:r w:rsidDel="00000000" w:rsidR="00000000" w:rsidRPr="00000000">
        <w:rPr>
          <w:rtl w:val="0"/>
        </w:rPr>
        <w:t xml:space="preserve"> is not.</w:t>
      </w: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For your convenience, here is the unmodified FSM again:</w:t>
      </w:r>
    </w:p>
    <w:p w:rsidR="00000000" w:rsidDel="00000000" w:rsidP="00000000" w:rsidRDefault="00000000" w:rsidRPr="00000000" w14:paraId="00000108">
      <w:pPr>
        <w:spacing w:line="276" w:lineRule="auto"/>
        <w:jc w:val="center"/>
        <w:rPr/>
      </w:pPr>
      <w:r w:rsidDel="00000000" w:rsidR="00000000" w:rsidRPr="00000000">
        <w:rPr/>
        <mc:AlternateContent>
          <mc:Choice Requires="wpg">
            <w:drawing>
              <wp:inline distB="114300" distT="114300" distL="114300" distR="114300">
                <wp:extent cx="3128963" cy="2200923"/>
                <wp:effectExtent b="0" l="0" r="0" t="0"/>
                <wp:docPr id="5" name=""/>
                <a:graphic>
                  <a:graphicData uri="http://schemas.microsoft.com/office/word/2010/wordprocessingGroup">
                    <wpg:wgp>
                      <wpg:cNvGrpSpPr/>
                      <wpg:grpSpPr>
                        <a:xfrm>
                          <a:off x="3882375" y="1778175"/>
                          <a:ext cx="3128963" cy="2200923"/>
                          <a:chOff x="3882375" y="1778175"/>
                          <a:chExt cx="6504575" cy="4573750"/>
                        </a:xfrm>
                      </wpg:grpSpPr>
                      <wps:wsp>
                        <wps:cNvSpPr/>
                        <wps:cNvPr id="2" name="Shape 2"/>
                        <wps:spPr>
                          <a:xfrm>
                            <a:off x="4757459"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3</w:t>
                              </w:r>
                            </w:p>
                          </w:txbxContent>
                        </wps:txbx>
                        <wps:bodyPr anchorCtr="0" anchor="ctr" bIns="91425" lIns="91425" spcFirstLastPara="1" rIns="91425" wrap="square" tIns="91425">
                          <a:noAutofit/>
                        </wps:bodyPr>
                      </wps:wsp>
                      <wps:wsp>
                        <wps:cNvSpPr/>
                        <wps:cNvPr id="3" name="Shape 3"/>
                        <wps:spPr>
                          <a:xfrm>
                            <a:off x="7981880"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2</w:t>
                              </w:r>
                            </w:p>
                          </w:txbxContent>
                        </wps:txbx>
                        <wps:bodyPr anchorCtr="0" anchor="ctr" bIns="91425" lIns="91425" spcFirstLastPara="1" rIns="91425" wrap="square" tIns="91425">
                          <a:noAutofit/>
                        </wps:bodyPr>
                      </wps:wsp>
                      <wps:wsp>
                        <wps:cNvSpPr/>
                        <wps:cNvPr id="4" name="Shape 4"/>
                        <wps:spPr>
                          <a:xfrm>
                            <a:off x="4757459"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5" name="Shape 5"/>
                        <wps:spPr>
                          <a:xfrm>
                            <a:off x="7981880"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1</w:t>
                              </w:r>
                            </w:p>
                          </w:txbxContent>
                        </wps:txbx>
                        <wps:bodyPr anchorCtr="0" anchor="ctr" bIns="91425" lIns="91425" spcFirstLastPara="1" rIns="91425" wrap="square" tIns="91425">
                          <a:noAutofit/>
                        </wps:bodyPr>
                      </wps:wsp>
                      <wps:wsp>
                        <wps:cNvCnPr/>
                        <wps:spPr>
                          <a:xfrm flipH="1" rot="-5400000">
                            <a:off x="8939409" y="4623410"/>
                            <a:ext cx="618600" cy="600"/>
                          </a:xfrm>
                          <a:prstGeom prst="curvedConnector3">
                            <a:avLst>
                              <a:gd fmla="val 50000" name="adj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5775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551950" y="2060000"/>
                            <a:ext cx="108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r w:rsidDel="00000000" w:rsidR="00000000" w:rsidRPr="00000000">
                                <w:rPr>
                                  <w:rFonts w:ascii="Helvetica Neue" w:cs="Helvetica Neue" w:eastAsia="Helvetica Neue" w:hAnsi="Helvetica Neue"/>
                                  <w:b w:val="0"/>
                                  <w:i w:val="0"/>
                                  <w:smallCaps w:val="0"/>
                                  <w:strike w:val="0"/>
                                  <w:color w:val="000000"/>
                                  <w:sz w:val="28"/>
                                  <w:vertAlign w:val="baseline"/>
                                </w:rPr>
                                <w:t xml:space="preserve">’, Y = 1</w:t>
                              </w:r>
                            </w:p>
                          </w:txbxContent>
                        </wps:txbx>
                        <wps:bodyPr anchorCtr="0" anchor="t" bIns="91425" lIns="91425" spcFirstLastPara="1" rIns="91425" wrap="square" tIns="91425">
                          <a:spAutoFit/>
                        </wps:bodyPr>
                      </wps:wsp>
                      <wps:wsp>
                        <wps:cNvCnPr/>
                        <wps:spPr>
                          <a:xfrm rot="5400000">
                            <a:off x="5957243" y="2231492"/>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648255" y="4618760"/>
                            <a:ext cx="618600" cy="6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06096" y="4090405"/>
                            <a:ext cx="1527300" cy="10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57755" y="5632710"/>
                            <a:ext cx="82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7299275" y="1778175"/>
                            <a:ext cx="291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Recall: X’ means NOT X, or X==0</w:t>
                              </w:r>
                            </w:p>
                          </w:txbxContent>
                        </wps:txbx>
                        <wps:bodyPr anchorCtr="0" anchor="t" bIns="91425" lIns="91425" spcFirstLastPara="1" rIns="91425" wrap="square" tIns="91425">
                          <a:spAutoFit/>
                        </wps:bodyPr>
                      </wps:wsp>
                      <wps:wsp>
                        <wps:cNvSpPr txBox="1"/>
                        <wps:cNvPr id="14" name="Shape 14"/>
                        <wps:spPr>
                          <a:xfrm>
                            <a:off x="3882398" y="3120900"/>
                            <a:ext cx="82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Restart</w:t>
                              </w:r>
                            </w:p>
                          </w:txbxContent>
                        </wps:txbx>
                        <wps:bodyPr anchorCtr="0" anchor="t" bIns="91425" lIns="91425" spcFirstLastPara="1" rIns="91425" wrap="square" tIns="91425">
                          <a:spAutoFit/>
                        </wps:bodyPr>
                      </wps:wsp>
                      <wps:wsp>
                        <wps:cNvCnPr/>
                        <wps:spPr>
                          <a:xfrm>
                            <a:off x="7157709" y="54513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9379188" y="4423588"/>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7" name="Shape 17"/>
                        <wps:spPr>
                          <a:xfrm>
                            <a:off x="7354400" y="56769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8" name="Shape 18"/>
                        <wps:spPr>
                          <a:xfrm>
                            <a:off x="7299275" y="49917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9" name="Shape 19"/>
                        <wps:spPr>
                          <a:xfrm>
                            <a:off x="7387725" y="40883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20" name="Shape 20"/>
                        <wps:spPr>
                          <a:xfrm>
                            <a:off x="5069838" y="4488525"/>
                            <a:ext cx="88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 Y = 1</w:t>
                              </w:r>
                            </w:p>
                          </w:txbxContent>
                        </wps:txbx>
                        <wps:bodyPr anchorCtr="0" anchor="t" bIns="91425" lIns="91425" spcFirstLastPara="1" rIns="91425" wrap="square" tIns="91425">
                          <a:spAutoFit/>
                        </wps:bodyPr>
                      </wps:wsp>
                      <wps:wsp>
                        <wps:cNvCnPr/>
                        <wps:spPr>
                          <a:xfrm rot="5400000">
                            <a:off x="9181718" y="2185767"/>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966625" y="2414475"/>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a:off x="388240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354413" y="31407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28963" cy="2200923"/>
                <wp:effectExtent b="0" l="0" r="0" t="0"/>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28963" cy="22009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b w:val="1"/>
          <w:rtl w:val="0"/>
        </w:rPr>
        <w:t xml:space="preserve">FSM Circuit </w:t>
      </w:r>
      <w:r w:rsidDel="00000000" w:rsidR="00000000" w:rsidRPr="00000000">
        <w:rPr>
          <w:rtl w:val="0"/>
        </w:rPr>
        <w:t xml:space="preserve">(reminder: AND, OR, and NOT gates only - 3 input versions are fine)</w:t>
      </w:r>
    </w:p>
    <w:p w:rsidR="00000000" w:rsidDel="00000000" w:rsidP="00000000" w:rsidRDefault="00000000" w:rsidRPr="00000000" w14:paraId="0000010A">
      <w:pPr>
        <w:spacing w:line="276" w:lineRule="auto"/>
        <w:rPr/>
      </w:pPr>
      <w:r w:rsidDel="00000000" w:rsidR="00000000" w:rsidRPr="00000000">
        <w:rPr/>
        <mc:AlternateContent>
          <mc:Choice Requires="wpg">
            <w:drawing>
              <wp:inline distB="114300" distT="114300" distL="114300" distR="114300">
                <wp:extent cx="5872163" cy="6241094"/>
                <wp:effectExtent b="0" l="0" r="0" t="0"/>
                <wp:docPr id="2" name=""/>
                <a:graphic>
                  <a:graphicData uri="http://schemas.microsoft.com/office/word/2010/wordprocessingGroup">
                    <wpg:wgp>
                      <wpg:cNvGrpSpPr/>
                      <wpg:grpSpPr>
                        <a:xfrm>
                          <a:off x="658700" y="377950"/>
                          <a:ext cx="5872163" cy="6241094"/>
                          <a:chOff x="658700" y="377950"/>
                          <a:chExt cx="7261775" cy="7724000"/>
                        </a:xfrm>
                      </wpg:grpSpPr>
                      <wps:wsp>
                        <wps:cNvCnPr/>
                        <wps:spPr>
                          <a:xfrm flipH="1" rot="5400000">
                            <a:off x="2263650" y="-783829"/>
                            <a:ext cx="2949600" cy="5282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233350" y="-433129"/>
                            <a:ext cx="2810100" cy="4720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400175" y="1003075"/>
                            <a:ext cx="822300" cy="124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	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w:t>
                              </w:r>
                              <w:r w:rsidDel="00000000" w:rsidR="00000000" w:rsidRPr="00000000">
                                <w:rPr>
                                  <w:rFonts w:ascii="Arial" w:cs="Arial" w:eastAsia="Arial" w:hAnsi="Arial"/>
                                  <w:b w:val="0"/>
                                  <w:i w:val="0"/>
                                  <w:smallCaps w:val="0"/>
                                  <w:strike w:val="0"/>
                                  <w:color w:val="000000"/>
                                  <w:sz w:val="28"/>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Clock</w:t>
                              </w:r>
                            </w:p>
                          </w:txbxContent>
                        </wps:txbx>
                        <wps:bodyPr anchorCtr="0" anchor="ctr" bIns="91425" lIns="91425" spcFirstLastPara="1" rIns="91425" wrap="square" tIns="91425">
                          <a:noAutofit/>
                        </wps:bodyPr>
                      </wps:wsp>
                      <wps:wsp>
                        <wps:cNvSpPr/>
                        <wps:cNvPr id="30" name="Shape 30"/>
                        <wps:spPr>
                          <a:xfrm>
                            <a:off x="1400175" y="2443375"/>
                            <a:ext cx="822300" cy="124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	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Clock</w:t>
                              </w:r>
                            </w:p>
                          </w:txbxContent>
                        </wps:txbx>
                        <wps:bodyPr anchorCtr="0" anchor="ctr" bIns="91425" lIns="91425" spcFirstLastPara="1" rIns="91425" wrap="square" tIns="91425">
                          <a:noAutofit/>
                        </wps:bodyPr>
                      </wps:wsp>
                      <wps:wsp>
                        <wps:cNvSpPr/>
                        <wps:cNvPr id="31" name="Shape 31"/>
                        <wps:spPr>
                          <a:xfrm>
                            <a:off x="2995175" y="1765150"/>
                            <a:ext cx="2575800" cy="174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1</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 → 8 Decoder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CnPr/>
                        <wps:spPr>
                          <a:xfrm>
                            <a:off x="5570850" y="190990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11951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32912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53873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54250" y="186505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35250" y="186505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335250" y="2074660"/>
                            <a:ext cx="89100" cy="9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954250" y="228427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35250" y="228427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954250" y="249388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335250" y="249388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990850" y="812550"/>
                            <a:ext cx="686400" cy="112200"/>
                          </a:xfrm>
                          <a:prstGeom prst="bentConnector3">
                            <a:avLst>
                              <a:gd fmla="val 999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1450" y="1362875"/>
                            <a:ext cx="2257500" cy="306300"/>
                          </a:xfrm>
                          <a:prstGeom prst="bentConnector3">
                            <a:avLst>
                              <a:gd fmla="val 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25675" y="1206500"/>
                            <a:ext cx="766800" cy="700200"/>
                          </a:xfrm>
                          <a:prstGeom prst="bentConnector3">
                            <a:avLst>
                              <a:gd fmla="val 241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25675" y="2116275"/>
                            <a:ext cx="766800" cy="552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74834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95795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316756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337717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5954250" y="270349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335250" y="270349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954250" y="291310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335250" y="291310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954250" y="312271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335250" y="312271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954250" y="333232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335250" y="333232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658725" y="4006075"/>
                            <a:ext cx="3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rot="-5400000">
                            <a:off x="2312225" y="2975600"/>
                            <a:ext cx="1124100" cy="252600"/>
                          </a:xfrm>
                          <a:prstGeom prst="bentConnector3">
                            <a:avLst>
                              <a:gd fmla="val 9956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35225" y="3664075"/>
                            <a:ext cx="1712700" cy="542100"/>
                          </a:xfrm>
                          <a:prstGeom prst="bentConnector3">
                            <a:avLst>
                              <a:gd fmla="val 9981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7543975" y="7444625"/>
                            <a:ext cx="3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CnPr/>
                        <wps:spPr>
                          <a:xfrm rot="10800000">
                            <a:off x="6424350" y="7644725"/>
                            <a:ext cx="10269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62" name="Shape 62"/>
                        <wps:spPr>
                          <a:xfrm>
                            <a:off x="5121275" y="18440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073575" y="19394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073575" y="18491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073575" y="18942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121275" y="20536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073575" y="20587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073575" y="21038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121275" y="22683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073575" y="23637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073575" y="22734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5121275" y="2472875"/>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073575" y="2477975"/>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5121275" y="26926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073575" y="27880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73575" y="27428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121275" y="289210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73575" y="294233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121275" y="30915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073575" y="31869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121275" y="329610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004475" y="4406275"/>
                            <a:ext cx="4419900" cy="36909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373300" y="1868500"/>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564275" y="2649525"/>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861150" y="3496300"/>
                            <a:ext cx="3116100" cy="2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446475" y="3882975"/>
                            <a:ext cx="2325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2706675" y="4170625"/>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2349375" y="4641775"/>
                            <a:ext cx="801900" cy="1800"/>
                          </a:xfrm>
                          <a:prstGeom prst="bentConnector3">
                            <a:avLst>
                              <a:gd fmla="val -513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a:off x="658725" y="3048750"/>
                            <a:ext cx="44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spAutoFit/>
                        </wps:bodyPr>
                      </wps:wsp>
                      <wps:wsp>
                        <wps:cNvCnPr/>
                        <wps:spPr>
                          <a:xfrm>
                            <a:off x="1107225" y="3248850"/>
                            <a:ext cx="296100" cy="2457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a:off x="1209150" y="3213300"/>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745150" y="2555200"/>
                            <a:ext cx="1166700" cy="149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rot="5400000">
                            <a:off x="1385650" y="1957300"/>
                            <a:ext cx="214200" cy="1788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rot="5400000">
                            <a:off x="1385650" y="3405100"/>
                            <a:ext cx="214200" cy="1788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954250" y="2074663"/>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72163" cy="6241094"/>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72163" cy="6241094"/>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line="276" w:lineRule="auto"/>
        <w:rPr/>
      </w:pPr>
      <w:bookmarkStart w:colFirst="0" w:colLast="0" w:name="_8p0m8xrwsiy4" w:id="10"/>
      <w:bookmarkEnd w:id="10"/>
      <w:r w:rsidDel="00000000" w:rsidR="00000000" w:rsidRPr="00000000">
        <w:rPr>
          <w:rtl w:val="0"/>
        </w:rPr>
        <w:t xml:space="preserve">Problem 4: Linking</w:t>
        <w:tab/>
        <w:tab/>
        <w:tab/>
        <w:tab/>
        <w:tab/>
        <w:tab/>
        <w:tab/>
        <w:tab/>
        <w:t xml:space="preserve">8 points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1d1c1d"/>
        </w:rPr>
      </w:pPr>
      <w:r w:rsidDel="00000000" w:rsidR="00000000" w:rsidRPr="00000000">
        <w:rPr>
          <w:color w:val="1d1c1d"/>
          <w:rtl w:val="0"/>
        </w:rPr>
        <w:t xml:space="preserve">Complete the symbol and relocation tables for the following C program (recall that #defines are resolved in a pre-compiler phase): </w:t>
      </w:r>
      <w:r w:rsidDel="00000000" w:rsidR="00000000" w:rsidRPr="00000000">
        <w:rPr>
          <w:color w:val="ff0000"/>
          <w:rtl w:val="0"/>
        </w:rPr>
        <w:t xml:space="preserve">CLARIFICATION: Any of use of "pancackes" in "void cook" refer to the local variable, not the global variable with the same name</w:t>
      </w:r>
      <w:r w:rsidDel="00000000" w:rsidR="00000000" w:rsidRPr="00000000">
        <w:rPr>
          <w:rtl w:val="0"/>
        </w:rPr>
      </w:r>
    </w:p>
    <w:tbl>
      <w:tblPr>
        <w:tblStyle w:val="Table7"/>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tblGridChange w:id="0">
          <w:tblGrid>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color w:val="1d1c1d"/>
              </w:rPr>
            </w:pPr>
            <w:r w:rsidDel="00000000" w:rsidR="00000000" w:rsidRPr="00000000">
              <w:rPr>
                <w:color w:val="1d1c1d"/>
                <w:rtl w:val="0"/>
              </w:rPr>
              <w:t xml:space="preserve">pancakes.c</w:t>
            </w:r>
          </w:p>
        </w:tc>
      </w:tr>
      <w:tr>
        <w:trPr>
          <w:cantSplit w:val="0"/>
          <w:trHeight w:val="4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extern void</w:t>
            </w:r>
            <w:r w:rsidDel="00000000" w:rsidR="00000000" w:rsidRPr="00000000">
              <w:rPr>
                <w:rFonts w:ascii="Courier New" w:cs="Courier New" w:eastAsia="Courier New" w:hAnsi="Courier New"/>
                <w:color w:val="1d1c1d"/>
                <w:sz w:val="20"/>
                <w:szCs w:val="20"/>
                <w:highlight w:val="white"/>
                <w:rtl w:val="0"/>
              </w:rPr>
              <w:t xml:space="preserve"> flip</w:t>
            </w:r>
            <w:r w:rsidDel="00000000" w:rsidR="00000000" w:rsidRPr="00000000">
              <w:rPr>
                <w:rFonts w:ascii="Courier New" w:cs="Courier New" w:eastAsia="Courier New" w:hAnsi="Courier New"/>
                <w:b w:val="1"/>
                <w:color w:val="1d1c1d"/>
                <w:sz w:val="20"/>
                <w:szCs w:val="20"/>
                <w:highlight w:val="white"/>
                <w:rtl w:val="0"/>
              </w:rPr>
              <w:t xml:space="preserve">(char</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0">
            <w:pPr>
              <w:widowControl w:val="0"/>
              <w:spacing w:line="276" w:lineRule="auto"/>
              <w:ind w:left="7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index</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1">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color w:val="1d1c1d"/>
                <w:sz w:val="20"/>
                <w:szCs w:val="20"/>
                <w:highlight w:val="white"/>
                <w:rtl w:val="0"/>
              </w:rPr>
              <w:t xml:space="preserve">#define MAX_PANCACKES 10</w:t>
            </w:r>
          </w:p>
          <w:p w:rsidR="00000000" w:rsidDel="00000000" w:rsidP="00000000" w:rsidRDefault="00000000" w:rsidRPr="00000000" w14:paraId="00000112">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char </w:t>
            </w:r>
            <w:r w:rsidDel="00000000" w:rsidR="00000000" w:rsidRPr="00000000">
              <w:rPr>
                <w:rFonts w:ascii="Courier New" w:cs="Courier New" w:eastAsia="Courier New" w:hAnsi="Courier New"/>
                <w:color w:val="1d1c1d"/>
                <w:sz w:val="20"/>
                <w:szCs w:val="20"/>
                <w:highlight w:val="white"/>
                <w:rtl w:val="0"/>
              </w:rPr>
              <w:t xml:space="preserve">pancakes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MAX_PANCACKES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10</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3">
            <w:pPr>
              <w:widowControl w:val="0"/>
              <w:numPr>
                <w:ilvl w:val="0"/>
                <w:numId w:val="4"/>
              </w:numPr>
              <w:spacing w:line="276" w:lineRule="auto"/>
              <w:ind w:left="720" w:hanging="360"/>
              <w:rPr>
                <w:color w:val="1d1c1d"/>
                <w:sz w:val="20"/>
                <w:szCs w:val="20"/>
                <w:highlight w:val="white"/>
              </w:rPr>
            </w:pPr>
            <w:r w:rsidDel="00000000" w:rsidR="00000000" w:rsidRPr="00000000">
              <w:rPr>
                <w:rtl w:val="0"/>
              </w:rPr>
            </w:r>
          </w:p>
          <w:p w:rsidR="00000000" w:rsidDel="00000000" w:rsidP="00000000" w:rsidRDefault="00000000" w:rsidRPr="00000000" w14:paraId="00000114">
            <w:pPr>
              <w:widowControl w:val="0"/>
              <w:numPr>
                <w:ilvl w:val="0"/>
                <w:numId w:val="4"/>
              </w:numPr>
              <w:spacing w:line="276" w:lineRule="auto"/>
              <w:ind w:left="720" w:hanging="360"/>
              <w:rPr>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   void </w:t>
            </w:r>
            <w:r w:rsidDel="00000000" w:rsidR="00000000" w:rsidRPr="00000000">
              <w:rPr>
                <w:rFonts w:ascii="Courier New" w:cs="Courier New" w:eastAsia="Courier New" w:hAnsi="Courier New"/>
                <w:color w:val="1d1c1d"/>
                <w:sz w:val="20"/>
                <w:szCs w:val="20"/>
                <w:highlight w:val="white"/>
                <w:rtl w:val="0"/>
              </w:rPr>
              <w:t xml:space="preserve">serve() {return;}</w:t>
            </w:r>
          </w:p>
          <w:p w:rsidR="00000000" w:rsidDel="00000000" w:rsidP="00000000" w:rsidRDefault="00000000" w:rsidRPr="00000000" w14:paraId="00000115">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116">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void cook</w:t>
            </w:r>
            <w:r w:rsidDel="00000000" w:rsidR="00000000" w:rsidRPr="00000000">
              <w:rPr>
                <w:rFonts w:ascii="Courier New" w:cs="Courier New" w:eastAsia="Courier New" w:hAnsi="Courier New"/>
                <w:b w:val="1"/>
                <w:color w:val="1d1c1d"/>
                <w:sz w:val="20"/>
                <w:szCs w:val="20"/>
                <w:highlight w:val="white"/>
                <w:rtl w:val="0"/>
              </w:rPr>
              <w:t xml:space="preserve">(char**</w:t>
            </w:r>
            <w:r w:rsidDel="00000000" w:rsidR="00000000" w:rsidRPr="00000000">
              <w:rPr>
                <w:rFonts w:ascii="Courier New" w:cs="Courier New" w:eastAsia="Courier New" w:hAnsi="Courier New"/>
                <w:color w:val="1d1c1d"/>
                <w:sz w:val="20"/>
                <w:szCs w:val="20"/>
                <w:highlight w:val="white"/>
                <w:rtl w:val="0"/>
              </w:rPr>
              <w:t xml:space="preserve"> pancakes,</w:t>
            </w:r>
          </w:p>
          <w:p w:rsidR="00000000" w:rsidDel="00000000" w:rsidP="00000000" w:rsidRDefault="00000000" w:rsidRPr="00000000" w14:paraId="00000117">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int </w:t>
            </w:r>
            <w:r w:rsidDel="00000000" w:rsidR="00000000" w:rsidRPr="00000000">
              <w:rPr>
                <w:rFonts w:ascii="Courier New" w:cs="Courier New" w:eastAsia="Courier New" w:hAnsi="Courier New"/>
                <w:color w:val="1d1c1d"/>
                <w:sz w:val="20"/>
                <w:szCs w:val="20"/>
                <w:highlight w:val="white"/>
                <w:rtl w:val="0"/>
              </w:rPr>
              <w:t xml:space="preserve">num_cakes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8">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static int</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color w:val="1d1c1d"/>
                <w:sz w:val="20"/>
                <w:szCs w:val="20"/>
                <w:highlight w:val="white"/>
                <w:rtl w:val="0"/>
              </w:rPr>
              <w:t xml:space="preserve">func_calls = 0;</w:t>
            </w:r>
          </w:p>
          <w:p w:rsidR="00000000" w:rsidDel="00000000" w:rsidP="00000000" w:rsidRDefault="00000000" w:rsidRPr="00000000" w14:paraId="00000119">
            <w:pPr>
              <w:widowControl w:val="0"/>
              <w:numPr>
                <w:ilvl w:val="0"/>
                <w:numId w:val="4"/>
              </w:numPr>
              <w:spacing w:line="276" w:lineRule="auto"/>
              <w:ind w:left="720" w:hanging="36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func_calls++;</w:t>
            </w:r>
          </w:p>
          <w:p w:rsidR="00000000" w:rsidDel="00000000" w:rsidP="00000000" w:rsidRDefault="00000000" w:rsidRPr="00000000" w14:paraId="0000011A">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if</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num_cakes</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MAX_PANCACKES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B">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ab/>
              <w:t xml:space="preserve">  serve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C">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11D">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for(</w:t>
            </w:r>
            <w:r w:rsidDel="00000000" w:rsidR="00000000" w:rsidRPr="00000000">
              <w:rPr>
                <w:rFonts w:ascii="Courier New" w:cs="Courier New" w:eastAsia="Courier New" w:hAnsi="Courier New"/>
                <w:color w:val="1d1c1d"/>
                <w:sz w:val="20"/>
                <w:szCs w:val="20"/>
                <w:highlight w:val="white"/>
                <w:rtl w:val="0"/>
              </w:rPr>
              <w:t xml:space="preserve">int i</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0</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 </w:t>
            </w:r>
            <w:r w:rsidDel="00000000" w:rsidR="00000000" w:rsidRPr="00000000">
              <w:rPr>
                <w:rFonts w:ascii="Courier New" w:cs="Courier New" w:eastAsia="Courier New" w:hAnsi="Courier New"/>
                <w:b w:val="1"/>
                <w:color w:val="1d1c1d"/>
                <w:sz w:val="20"/>
                <w:szCs w:val="20"/>
                <w:highlight w:val="white"/>
                <w:rtl w:val="0"/>
              </w:rPr>
              <w:t xml:space="preserve">&lt;</w:t>
            </w:r>
            <w:r w:rsidDel="00000000" w:rsidR="00000000" w:rsidRPr="00000000">
              <w:rPr>
                <w:rFonts w:ascii="Courier New" w:cs="Courier New" w:eastAsia="Courier New" w:hAnsi="Courier New"/>
                <w:color w:val="1d1c1d"/>
                <w:sz w:val="20"/>
                <w:szCs w:val="20"/>
                <w:highlight w:val="white"/>
                <w:rtl w:val="0"/>
              </w:rPr>
              <w:t xml:space="preserve"> num_cakes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E">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ab/>
              <w:t xml:space="preserve">  flip</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pancakes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F">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return;</w:t>
            </w:r>
          </w:p>
          <w:p w:rsidR="00000000" w:rsidDel="00000000" w:rsidP="00000000" w:rsidRDefault="00000000" w:rsidRPr="00000000" w14:paraId="00000120">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21">
      <w:pPr>
        <w:spacing w:line="276" w:lineRule="auto"/>
        <w:rPr>
          <w:color w:val="1d1c1d"/>
        </w:rPr>
      </w:pPr>
      <w:r w:rsidDel="00000000" w:rsidR="00000000" w:rsidRPr="00000000">
        <w:rPr>
          <w:rtl w:val="0"/>
        </w:rPr>
      </w:r>
    </w:p>
    <w:p w:rsidR="00000000" w:rsidDel="00000000" w:rsidP="00000000" w:rsidRDefault="00000000" w:rsidRPr="00000000" w14:paraId="00000122">
      <w:pPr>
        <w:spacing w:line="276" w:lineRule="auto"/>
        <w:rPr>
          <w:color w:val="1d1c1d"/>
        </w:rPr>
      </w:pPr>
      <w:r w:rsidDel="00000000" w:rsidR="00000000" w:rsidRPr="00000000">
        <w:rPr>
          <w:color w:val="1d1c1d"/>
          <w:rtl w:val="0"/>
        </w:rPr>
        <w:t xml:space="preserve">List either "</w:t>
      </w:r>
      <w:r w:rsidDel="00000000" w:rsidR="00000000" w:rsidRPr="00000000">
        <w:rPr>
          <w:b w:val="1"/>
          <w:color w:val="1d1c1d"/>
          <w:rtl w:val="0"/>
        </w:rPr>
        <w:t xml:space="preserve">text</w:t>
      </w:r>
      <w:r w:rsidDel="00000000" w:rsidR="00000000" w:rsidRPr="00000000">
        <w:rPr>
          <w:color w:val="1d1c1d"/>
          <w:rtl w:val="0"/>
        </w:rPr>
        <w:t xml:space="preserve">", "</w:t>
      </w:r>
      <w:r w:rsidDel="00000000" w:rsidR="00000000" w:rsidRPr="00000000">
        <w:rPr>
          <w:b w:val="1"/>
          <w:color w:val="1d1c1d"/>
          <w:rtl w:val="0"/>
        </w:rPr>
        <w:t xml:space="preserve">data</w:t>
      </w:r>
      <w:r w:rsidDel="00000000" w:rsidR="00000000" w:rsidRPr="00000000">
        <w:rPr>
          <w:color w:val="1d1c1d"/>
          <w:rtl w:val="0"/>
        </w:rPr>
        <w:t xml:space="preserve">", or "</w:t>
      </w:r>
      <w:r w:rsidDel="00000000" w:rsidR="00000000" w:rsidRPr="00000000">
        <w:rPr>
          <w:b w:val="1"/>
          <w:color w:val="1d1c1d"/>
          <w:rtl w:val="0"/>
        </w:rPr>
        <w:t xml:space="preserve">undefined</w:t>
      </w:r>
      <w:r w:rsidDel="00000000" w:rsidR="00000000" w:rsidRPr="00000000">
        <w:rPr>
          <w:color w:val="1d1c1d"/>
          <w:rtl w:val="0"/>
        </w:rPr>
        <w:t xml:space="preserve">"</w:t>
      </w:r>
      <w:r w:rsidDel="00000000" w:rsidR="00000000" w:rsidRPr="00000000">
        <w:rPr>
          <w:color w:val="1d1c1d"/>
          <w:rtl w:val="0"/>
        </w:rPr>
        <w:t xml:space="preserve"> under "Section", and either "</w:t>
      </w:r>
      <w:r w:rsidDel="00000000" w:rsidR="00000000" w:rsidRPr="00000000">
        <w:rPr>
          <w:b w:val="1"/>
          <w:color w:val="1d1c1d"/>
          <w:rtl w:val="0"/>
        </w:rPr>
        <w:t xml:space="preserve">load</w:t>
      </w:r>
      <w:r w:rsidDel="00000000" w:rsidR="00000000" w:rsidRPr="00000000">
        <w:rPr>
          <w:color w:val="1d1c1d"/>
          <w:rtl w:val="0"/>
        </w:rPr>
        <w:t xml:space="preserve">", "</w:t>
      </w:r>
      <w:r w:rsidDel="00000000" w:rsidR="00000000" w:rsidRPr="00000000">
        <w:rPr>
          <w:b w:val="1"/>
          <w:color w:val="1d1c1d"/>
          <w:rtl w:val="0"/>
        </w:rPr>
        <w:t xml:space="preserve">store</w:t>
      </w:r>
      <w:r w:rsidDel="00000000" w:rsidR="00000000" w:rsidRPr="00000000">
        <w:rPr>
          <w:color w:val="1d1c1d"/>
          <w:rtl w:val="0"/>
        </w:rPr>
        <w:t xml:space="preserve">", or "</w:t>
      </w:r>
      <w:r w:rsidDel="00000000" w:rsidR="00000000" w:rsidRPr="00000000">
        <w:rPr>
          <w:b w:val="1"/>
          <w:color w:val="1d1c1d"/>
          <w:rtl w:val="0"/>
        </w:rPr>
        <w:t xml:space="preserve">jump</w:t>
      </w:r>
      <w:r w:rsidDel="00000000" w:rsidR="00000000" w:rsidRPr="00000000">
        <w:rPr>
          <w:color w:val="1d1c1d"/>
          <w:rtl w:val="0"/>
        </w:rPr>
        <w:t xml:space="preserve">" under "Inst Type". You may not need each line.</w:t>
      </w:r>
    </w:p>
    <w:tbl>
      <w:tblPr>
        <w:tblStyle w:val="Table8"/>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0.000000000001"/>
        <w:gridCol w:w="5185"/>
        <w:tblGridChange w:id="0">
          <w:tblGrid>
            <w:gridCol w:w="4490.000000000001"/>
            <w:gridCol w:w="5185"/>
          </w:tblGrid>
        </w:tblGridChange>
      </w:tblGrid>
      <w:tr>
        <w:trPr>
          <w:cantSplit w:val="0"/>
          <w:trHeight w:val="2898.7963867187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color w:val="1d1c1d"/>
              </w:rPr>
            </w:pPr>
            <w:r w:rsidDel="00000000" w:rsidR="00000000" w:rsidRPr="00000000">
              <w:rPr>
                <w:color w:val="1d1c1d"/>
                <w:rtl w:val="0"/>
              </w:rPr>
              <w:t xml:space="preserve">pancakes.o Symbol Table</w:t>
            </w:r>
          </w:p>
          <w:tbl>
            <w:tblPr>
              <w:tblStyle w:val="Table9"/>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470"/>
              <w:tblGridChange w:id="0">
                <w:tblGrid>
                  <w:gridCol w:w="24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color w:val="1d1c1d"/>
                    </w:rPr>
                  </w:pPr>
                  <w:r w:rsidDel="00000000" w:rsidR="00000000" w:rsidRPr="00000000">
                    <w:rPr>
                      <w:color w:val="1d1c1d"/>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color w:val="1d1c1d"/>
                    </w:rPr>
                  </w:pPr>
                  <w:r w:rsidDel="00000000" w:rsidR="00000000" w:rsidRPr="00000000">
                    <w:rPr>
                      <w:color w:val="1d1c1d"/>
                      <w:rtl w:val="0"/>
                    </w:rPr>
                    <w:t xml:space="preserve">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color w:val="1d1c1d"/>
                    </w:rPr>
                  </w:pPr>
                  <w:r w:rsidDel="00000000" w:rsidR="00000000" w:rsidRPr="00000000">
                    <w:rPr>
                      <w:rtl w:val="0"/>
                    </w:rPr>
                  </w:r>
                </w:p>
              </w:tc>
            </w:tr>
          </w:tbl>
          <w:p w:rsidR="00000000" w:rsidDel="00000000" w:rsidP="00000000" w:rsidRDefault="00000000" w:rsidRPr="00000000" w14:paraId="00000132">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color w:val="1d1c1d"/>
              </w:rPr>
            </w:pPr>
            <w:r w:rsidDel="00000000" w:rsidR="00000000" w:rsidRPr="00000000">
              <w:rPr>
                <w:color w:val="1d1c1d"/>
                <w:rtl w:val="0"/>
              </w:rPr>
              <w:t xml:space="preserve">pancakes.o Relocation Table</w:t>
            </w:r>
          </w:p>
          <w:tbl>
            <w:tblPr>
              <w:tblStyle w:val="Table10"/>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50"/>
              <w:gridCol w:w="1740"/>
              <w:tblGridChange w:id="0">
                <w:tblGrid>
                  <w:gridCol w:w="1725"/>
                  <w:gridCol w:w="135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color w:val="1d1c1d"/>
                    </w:rPr>
                  </w:pPr>
                  <w:r w:rsidDel="00000000" w:rsidR="00000000" w:rsidRPr="00000000">
                    <w:rPr>
                      <w:color w:val="1d1c1d"/>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color w:val="1d1c1d"/>
                    </w:rPr>
                  </w:pPr>
                  <w:r w:rsidDel="00000000" w:rsidR="00000000" w:rsidRPr="00000000">
                    <w:rPr>
                      <w:color w:val="1d1c1d"/>
                      <w:rtl w:val="0"/>
                    </w:rPr>
                    <w:t xml:space="preserve">Instr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color w:val="1d1c1d"/>
                    </w:rPr>
                  </w:pPr>
                  <w:r w:rsidDel="00000000" w:rsidR="00000000" w:rsidRPr="00000000">
                    <w:rPr>
                      <w:color w:val="1d1c1d"/>
                      <w:rtl w:val="0"/>
                    </w:rPr>
                    <w:t xml:space="preserve">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color w:val="1d1c1d"/>
                    </w:rPr>
                  </w:pPr>
                  <w:r w:rsidDel="00000000" w:rsidR="00000000" w:rsidRPr="00000000">
                    <w:rPr>
                      <w:rtl w:val="0"/>
                    </w:rPr>
                  </w:r>
                </w:p>
              </w:tc>
            </w:tr>
          </w:tbl>
          <w:p w:rsidR="00000000" w:rsidDel="00000000" w:rsidP="00000000" w:rsidRDefault="00000000" w:rsidRPr="00000000" w14:paraId="00000149">
            <w:pPr>
              <w:widowControl w:val="0"/>
              <w:rPr>
                <w:color w:val="1d1c1d"/>
              </w:rPr>
            </w:pPr>
            <w:r w:rsidDel="00000000" w:rsidR="00000000" w:rsidRPr="00000000">
              <w:rPr>
                <w:rtl w:val="0"/>
              </w:rPr>
            </w:r>
          </w:p>
        </w:tc>
      </w:tr>
    </w:tbl>
    <w:p w:rsidR="00000000" w:rsidDel="00000000" w:rsidP="00000000" w:rsidRDefault="00000000" w:rsidRPr="00000000" w14:paraId="0000014A">
      <w:pPr>
        <w:pStyle w:val="Heading1"/>
        <w:spacing w:line="276" w:lineRule="auto"/>
        <w:rPr/>
      </w:pPr>
      <w:bookmarkStart w:colFirst="0" w:colLast="0" w:name="_c7vnbgklt7v" w:id="11"/>
      <w:bookmarkEnd w:id="11"/>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spacing w:line="276" w:lineRule="auto"/>
        <w:rPr/>
      </w:pPr>
      <w:bookmarkStart w:colFirst="0" w:colLast="0" w:name="_v71motj3b1a3" w:id="12"/>
      <w:bookmarkEnd w:id="12"/>
      <w:r w:rsidDel="00000000" w:rsidR="00000000" w:rsidRPr="00000000">
        <w:rPr>
          <w:rtl w:val="0"/>
        </w:rPr>
        <w:t xml:space="preserve">Problem 5: Struct Alignment</w:t>
        <w:tab/>
        <w:tab/>
        <w:tab/>
        <w:tab/>
        <w:tab/>
        <w:tab/>
        <w:t xml:space="preserve">8 points</w:t>
      </w:r>
    </w:p>
    <w:p w:rsidR="00000000" w:rsidDel="00000000" w:rsidP="00000000" w:rsidRDefault="00000000" w:rsidRPr="00000000" w14:paraId="0000014C">
      <w:pPr>
        <w:pStyle w:val="Heading1"/>
        <w:spacing w:line="276" w:lineRule="auto"/>
        <w:rPr/>
      </w:pPr>
      <w:bookmarkStart w:colFirst="0" w:colLast="0" w:name="_vzgigua5awy9" w:id="13"/>
      <w:bookmarkEnd w:id="13"/>
      <w:r w:rsidDel="00000000" w:rsidR="00000000" w:rsidRPr="00000000">
        <w:rPr>
          <w:rtl w:val="0"/>
        </w:rPr>
      </w:r>
    </w:p>
    <w:p w:rsidR="00000000" w:rsidDel="00000000" w:rsidP="00000000" w:rsidRDefault="00000000" w:rsidRPr="00000000" w14:paraId="0000014D">
      <w:pPr>
        <w:numPr>
          <w:ilvl w:val="0"/>
          <w:numId w:val="10"/>
        </w:numPr>
        <w:ind w:left="720" w:hanging="360"/>
        <w:rPr>
          <w:color w:val="1d1c1d"/>
          <w:sz w:val="22"/>
          <w:szCs w:val="22"/>
        </w:rPr>
      </w:pPr>
      <w:r w:rsidDel="00000000" w:rsidR="00000000" w:rsidRPr="00000000">
        <w:rPr>
          <w:color w:val="1d1c1d"/>
          <w:rtl w:val="0"/>
        </w:rPr>
        <w:t xml:space="preserve">For the struct definition below, fill in the table assuming a 64-bit byte-addressable architecture. Assume that the first byte allocated to </w:t>
      </w:r>
      <w:r w:rsidDel="00000000" w:rsidR="00000000" w:rsidRPr="00000000">
        <w:rPr>
          <w:i w:val="1"/>
          <w:color w:val="1d1c1d"/>
          <w:rtl w:val="0"/>
        </w:rPr>
        <w:t xml:space="preserve">townsville </w:t>
      </w:r>
      <w:r w:rsidDel="00000000" w:rsidR="00000000" w:rsidRPr="00000000">
        <w:rPr>
          <w:color w:val="1d1c1d"/>
          <w:rtl w:val="0"/>
        </w:rPr>
        <w:t xml:space="preserve">is located at memory address 1000 </w:t>
      </w:r>
      <w:r w:rsidDel="00000000" w:rsidR="00000000" w:rsidRPr="00000000">
        <w:rPr>
          <w:i w:val="1"/>
          <w:color w:val="1d1c1d"/>
          <w:rtl w:val="0"/>
        </w:rPr>
        <w:t xml:space="preserve"> (5 points)</w:t>
      </w:r>
    </w:p>
    <w:p w:rsidR="00000000" w:rsidDel="00000000" w:rsidP="00000000" w:rsidRDefault="00000000" w:rsidRPr="00000000" w14:paraId="0000014E">
      <w:pPr>
        <w:ind w:left="720" w:firstLine="0"/>
        <w:rPr>
          <w:i w:val="1"/>
          <w:color w:val="1d1c1d"/>
        </w:rPr>
      </w:pPr>
      <w:r w:rsidDel="00000000" w:rsidR="00000000" w:rsidRPr="00000000">
        <w:rPr>
          <w:rtl w:val="0"/>
        </w:rPr>
      </w:r>
    </w:p>
    <w:p w:rsidR="00000000" w:rsidDel="00000000" w:rsidP="00000000" w:rsidRDefault="00000000" w:rsidRPr="00000000" w14:paraId="0000014F">
      <w:pPr>
        <w:spacing w:line="276" w:lineRule="auto"/>
        <w:ind w:left="7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0">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mojo</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10</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1">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2">
      <w:pPr>
        <w:spacing w:line="276" w:lineRule="auto"/>
        <w:ind w:left="1620" w:firstLine="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blossom;</w:t>
      </w:r>
    </w:p>
    <w:p w:rsidR="00000000" w:rsidDel="00000000" w:rsidP="00000000" w:rsidRDefault="00000000" w:rsidRPr="00000000" w14:paraId="00000153">
      <w:pPr>
        <w:spacing w:line="276" w:lineRule="auto"/>
        <w:ind w:left="16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 bubbles</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4">
      <w:pPr>
        <w:spacing w:line="276" w:lineRule="auto"/>
        <w:ind w:left="16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buttercup</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5">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powerpuff</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6">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w:t>
      </w:r>
      <w:r w:rsidDel="00000000" w:rsidR="00000000" w:rsidRPr="00000000">
        <w:rPr>
          <w:rFonts w:ascii="Courier New" w:cs="Courier New" w:eastAsia="Courier New" w:hAnsi="Courier New"/>
          <w:color w:val="1d1c1d"/>
          <w:sz w:val="20"/>
          <w:szCs w:val="20"/>
          <w:highlight w:val="white"/>
          <w:rtl w:val="0"/>
        </w:rPr>
        <w:t xml:space="preserve">mayor</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3</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57">
      <w:pPr>
        <w:spacing w:line="276" w:lineRule="auto"/>
        <w:ind w:left="720" w:firstLine="0"/>
        <w:rPr>
          <w:i w:val="1"/>
          <w:color w:val="1d1c1d"/>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townsville</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158">
      <w:pPr>
        <w:spacing w:line="276" w:lineRule="auto"/>
        <w:ind w:left="720" w:firstLine="0"/>
        <w:rPr>
          <w:color w:val="1d1c1d"/>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375"/>
        <w:gridCol w:w="1170"/>
        <w:gridCol w:w="1725"/>
        <w:gridCol w:w="2550"/>
        <w:gridCol w:w="2445"/>
        <w:tblGridChange w:id="0">
          <w:tblGrid>
            <w:gridCol w:w="375"/>
            <w:gridCol w:w="375"/>
            <w:gridCol w:w="1170"/>
            <w:gridCol w:w="1725"/>
            <w:gridCol w:w="2550"/>
            <w:gridCol w:w="24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color w:val="1d1c1d"/>
              </w:rPr>
            </w:pPr>
            <w:r w:rsidDel="00000000" w:rsidR="00000000" w:rsidRPr="00000000">
              <w:rPr>
                <w:color w:val="1d1c1d"/>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color w:val="1d1c1d"/>
              </w:rPr>
            </w:pPr>
            <w:r w:rsidDel="00000000" w:rsidR="00000000" w:rsidRPr="00000000">
              <w:rPr>
                <w:color w:val="1d1c1d"/>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color w:val="1d1c1d"/>
              </w:rPr>
            </w:pPr>
            <w:r w:rsidDel="00000000" w:rsidR="00000000" w:rsidRPr="00000000">
              <w:rPr>
                <w:color w:val="1d1c1d"/>
                <w:rtl w:val="0"/>
              </w:rPr>
              <w:t xml:space="preserve">Start Address (in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color w:val="1d1c1d"/>
              </w:rPr>
            </w:pPr>
            <w:r w:rsidDel="00000000" w:rsidR="00000000" w:rsidRPr="00000000">
              <w:rPr>
                <w:color w:val="1d1c1d"/>
                <w:rtl w:val="0"/>
              </w:rPr>
              <w:t xml:space="preserve">End Address (in decimal)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color w:val="1d1c1d"/>
              </w:rPr>
            </w:pPr>
            <w:r w:rsidDel="00000000" w:rsidR="00000000" w:rsidRPr="00000000">
              <w:rPr>
                <w:color w:val="1d1c1d"/>
                <w:rtl w:val="0"/>
              </w:rPr>
              <w:t xml:space="preserve">mojo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color w:val="1d1c1d"/>
              </w:rPr>
            </w:pPr>
            <w:r w:rsidDel="00000000" w:rsidR="00000000" w:rsidRPr="00000000">
              <w:rPr>
                <w:color w:val="1d1c1d"/>
                <w:rtl w:val="0"/>
              </w:rPr>
              <w:t xml:space="preserve">blossom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color w:val="1d1c1d"/>
              </w:rPr>
            </w:pPr>
            <w:r w:rsidDel="00000000" w:rsidR="00000000" w:rsidRPr="00000000">
              <w:rPr>
                <w:color w:val="1d1c1d"/>
                <w:rtl w:val="0"/>
              </w:rPr>
              <w:t xml:space="preserve">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color w:val="1d1c1d"/>
              </w:rPr>
            </w:pPr>
            <w:r w:rsidDel="00000000" w:rsidR="00000000" w:rsidRPr="00000000">
              <w:rPr>
                <w:color w:val="1d1c1d"/>
                <w:rtl w:val="0"/>
              </w:rPr>
              <w:t xml:space="preserve">buttercup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color w:val="1d1c1d"/>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color w:val="1d1c1d"/>
              </w:rPr>
            </w:pPr>
            <w:r w:rsidDel="00000000" w:rsidR="00000000" w:rsidRPr="00000000">
              <w:rPr>
                <w:color w:val="1d1c1d"/>
                <w:rtl w:val="0"/>
              </w:rPr>
              <w:t xml:space="preserve">powerpuff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color w:val="1d1c1d"/>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color w:val="1d1c1d"/>
              </w:rPr>
            </w:pPr>
            <w:r w:rsidDel="00000000" w:rsidR="00000000" w:rsidRPr="00000000">
              <w:rPr>
                <w:color w:val="1d1c1d"/>
                <w:rtl w:val="0"/>
              </w:rPr>
              <w:t xml:space="preserve">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color w:val="1d1c1d"/>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color w:val="1d1c1d"/>
              </w:rPr>
            </w:pPr>
            <w:r w:rsidDel="00000000" w:rsidR="00000000" w:rsidRPr="00000000">
              <w:rPr>
                <w:color w:val="1d1c1d"/>
                <w:rtl w:val="0"/>
              </w:rPr>
              <w:t xml:space="preserve">townsville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color w:val="1d1c1d"/>
              </w:rPr>
            </w:pPr>
            <w:r w:rsidDel="00000000" w:rsidR="00000000" w:rsidRPr="00000000">
              <w:rPr>
                <w:rtl w:val="0"/>
              </w:rPr>
            </w:r>
          </w:p>
        </w:tc>
      </w:tr>
    </w:tbl>
    <w:p w:rsidR="00000000" w:rsidDel="00000000" w:rsidP="00000000" w:rsidRDefault="00000000" w:rsidRPr="00000000" w14:paraId="00000189">
      <w:pPr>
        <w:spacing w:line="276" w:lineRule="auto"/>
        <w:ind w:left="720" w:firstLine="0"/>
        <w:rPr>
          <w:i w:val="1"/>
          <w:color w:val="1d1c1d"/>
        </w:rPr>
      </w:pPr>
      <w:r w:rsidDel="00000000" w:rsidR="00000000" w:rsidRPr="00000000">
        <w:rPr>
          <w:rtl w:val="0"/>
        </w:rPr>
      </w:r>
    </w:p>
    <w:p w:rsidR="00000000" w:rsidDel="00000000" w:rsidP="00000000" w:rsidRDefault="00000000" w:rsidRPr="00000000" w14:paraId="0000018A">
      <w:pPr>
        <w:ind w:left="720" w:firstLine="0"/>
        <w:rPr>
          <w:i w:val="1"/>
          <w:color w:val="1d1c1d"/>
        </w:rPr>
      </w:pPr>
      <w:r w:rsidDel="00000000" w:rsidR="00000000" w:rsidRPr="00000000">
        <w:rPr>
          <w:rtl w:val="0"/>
        </w:rPr>
      </w:r>
    </w:p>
    <w:p w:rsidR="00000000" w:rsidDel="00000000" w:rsidP="00000000" w:rsidRDefault="00000000" w:rsidRPr="00000000" w14:paraId="0000018B">
      <w:pPr>
        <w:ind w:left="720" w:firstLine="0"/>
        <w:rPr>
          <w:i w:val="1"/>
          <w:color w:val="1d1c1d"/>
        </w:rPr>
      </w:pPr>
      <w:r w:rsidDel="00000000" w:rsidR="00000000" w:rsidRPr="00000000">
        <w:rPr>
          <w:rtl w:val="0"/>
        </w:rPr>
      </w:r>
    </w:p>
    <w:p w:rsidR="00000000" w:rsidDel="00000000" w:rsidP="00000000" w:rsidRDefault="00000000" w:rsidRPr="00000000" w14:paraId="0000018C">
      <w:pPr>
        <w:numPr>
          <w:ilvl w:val="0"/>
          <w:numId w:val="10"/>
        </w:numPr>
        <w:spacing w:line="276" w:lineRule="auto"/>
        <w:ind w:left="720" w:hanging="360"/>
        <w:rPr>
          <w:color w:val="1d1c1d"/>
          <w:sz w:val="22"/>
          <w:szCs w:val="22"/>
        </w:rPr>
      </w:pPr>
      <w:r w:rsidDel="00000000" w:rsidR="00000000" w:rsidRPr="00000000">
        <w:rPr>
          <w:color w:val="1d1c1d"/>
          <w:rtl w:val="0"/>
        </w:rPr>
        <w:t xml:space="preserve">Consider struct </w:t>
      </w:r>
      <w:r w:rsidDel="00000000" w:rsidR="00000000" w:rsidRPr="00000000">
        <w:rPr>
          <w:rFonts w:ascii="Courier New" w:cs="Courier New" w:eastAsia="Courier New" w:hAnsi="Courier New"/>
          <w:b w:val="1"/>
          <w:color w:val="1d1c1d"/>
          <w:sz w:val="20"/>
          <w:szCs w:val="20"/>
          <w:highlight w:val="white"/>
          <w:rtl w:val="0"/>
        </w:rPr>
        <w:t xml:space="preserve">powerpuff</w:t>
      </w:r>
      <w:r w:rsidDel="00000000" w:rsidR="00000000" w:rsidRPr="00000000">
        <w:rPr>
          <w:i w:val="1"/>
          <w:color w:val="1d1c1d"/>
          <w:rtl w:val="0"/>
        </w:rPr>
        <w:t xml:space="preserve">.</w:t>
      </w:r>
      <w:r w:rsidDel="00000000" w:rsidR="00000000" w:rsidRPr="00000000">
        <w:rPr>
          <w:color w:val="1d1c1d"/>
          <w:rtl w:val="0"/>
        </w:rPr>
        <w:t xml:space="preserve"> What ordering would result in the </w:t>
      </w:r>
      <w:r w:rsidDel="00000000" w:rsidR="00000000" w:rsidRPr="00000000">
        <w:rPr>
          <w:b w:val="1"/>
          <w:color w:val="1d1c1d"/>
          <w:rtl w:val="0"/>
        </w:rPr>
        <w:t xml:space="preserve">most </w:t>
      </w:r>
      <w:r w:rsidDel="00000000" w:rsidR="00000000" w:rsidRPr="00000000">
        <w:rPr>
          <w:color w:val="1d1c1d"/>
          <w:rtl w:val="0"/>
        </w:rPr>
        <w:t xml:space="preserve">padding bytes possible for this struct? How many bytes of padding will the </w:t>
      </w:r>
      <w:r w:rsidDel="00000000" w:rsidR="00000000" w:rsidRPr="00000000">
        <w:rPr>
          <w:rFonts w:ascii="Courier New" w:cs="Courier New" w:eastAsia="Courier New" w:hAnsi="Courier New"/>
          <w:b w:val="1"/>
          <w:color w:val="1d1c1d"/>
          <w:sz w:val="20"/>
          <w:szCs w:val="20"/>
          <w:highlight w:val="white"/>
          <w:rtl w:val="0"/>
        </w:rPr>
        <w:t xml:space="preserve">powerpuff</w:t>
      </w:r>
      <w:r w:rsidDel="00000000" w:rsidR="00000000" w:rsidRPr="00000000">
        <w:rPr>
          <w:color w:val="1d1c1d"/>
          <w:rtl w:val="0"/>
        </w:rPr>
        <w:t xml:space="preserve"> struct have in this case? (Note: there may be </w:t>
      </w:r>
      <w:r w:rsidDel="00000000" w:rsidR="00000000" w:rsidRPr="00000000">
        <w:rPr>
          <w:color w:val="1d1c1d"/>
          <w:rtl w:val="0"/>
        </w:rPr>
        <w:t xml:space="preserve">several </w:t>
      </w:r>
      <w:r w:rsidDel="00000000" w:rsidR="00000000" w:rsidRPr="00000000">
        <w:rPr>
          <w:color w:val="1d1c1d"/>
          <w:rtl w:val="0"/>
        </w:rPr>
        <w:t xml:space="preserve">orderings which maximize padding - provide </w:t>
      </w:r>
      <w:r w:rsidDel="00000000" w:rsidR="00000000" w:rsidRPr="00000000">
        <w:rPr>
          <w:b w:val="1"/>
          <w:color w:val="1d1c1d"/>
          <w:rtl w:val="0"/>
        </w:rPr>
        <w:t xml:space="preserve">one</w:t>
      </w:r>
      <w:r w:rsidDel="00000000" w:rsidR="00000000" w:rsidRPr="00000000">
        <w:rPr>
          <w:color w:val="1d1c1d"/>
          <w:rtl w:val="0"/>
        </w:rPr>
        <w:t xml:space="preserve"> of them) (3 points)</w:t>
      </w:r>
    </w:p>
    <w:p w:rsidR="00000000" w:rsidDel="00000000" w:rsidP="00000000" w:rsidRDefault="00000000" w:rsidRPr="00000000" w14:paraId="0000018D">
      <w:pPr>
        <w:spacing w:line="276" w:lineRule="auto"/>
        <w:ind w:left="720" w:firstLine="0"/>
        <w:rPr>
          <w:color w:val="1d1c1d"/>
        </w:rPr>
      </w:pPr>
      <w:r w:rsidDel="00000000" w:rsidR="00000000" w:rsidRPr="00000000">
        <w:rPr>
          <w:color w:val="1d1c1d"/>
          <w:rtl w:val="0"/>
        </w:rPr>
        <w:t xml:space="preserve">1st - _______________________</w:t>
      </w:r>
    </w:p>
    <w:p w:rsidR="00000000" w:rsidDel="00000000" w:rsidP="00000000" w:rsidRDefault="00000000" w:rsidRPr="00000000" w14:paraId="0000018E">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8F">
      <w:pPr>
        <w:spacing w:line="276" w:lineRule="auto"/>
        <w:ind w:left="720" w:firstLine="0"/>
        <w:rPr>
          <w:color w:val="1d1c1d"/>
        </w:rPr>
      </w:pPr>
      <w:r w:rsidDel="00000000" w:rsidR="00000000" w:rsidRPr="00000000">
        <w:rPr>
          <w:color w:val="1d1c1d"/>
          <w:rtl w:val="0"/>
        </w:rPr>
        <w:t xml:space="preserve">2nd - _______________________</w:t>
      </w:r>
    </w:p>
    <w:p w:rsidR="00000000" w:rsidDel="00000000" w:rsidP="00000000" w:rsidRDefault="00000000" w:rsidRPr="00000000" w14:paraId="00000190">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91">
      <w:pPr>
        <w:spacing w:line="276" w:lineRule="auto"/>
        <w:ind w:left="720" w:firstLine="0"/>
        <w:rPr>
          <w:color w:val="1d1c1d"/>
        </w:rPr>
      </w:pPr>
      <w:r w:rsidDel="00000000" w:rsidR="00000000" w:rsidRPr="00000000">
        <w:rPr>
          <w:color w:val="1d1c1d"/>
          <w:rtl w:val="0"/>
        </w:rPr>
        <w:t xml:space="preserve">3rd - _______________________</w:t>
      </w:r>
    </w:p>
    <w:p w:rsidR="00000000" w:rsidDel="00000000" w:rsidP="00000000" w:rsidRDefault="00000000" w:rsidRPr="00000000" w14:paraId="00000192">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93">
      <w:pPr>
        <w:spacing w:line="276" w:lineRule="auto"/>
        <w:ind w:left="720" w:firstLine="0"/>
        <w:rPr>
          <w:color w:val="1d1c1d"/>
        </w:rPr>
      </w:pPr>
      <w:r w:rsidDel="00000000" w:rsidR="00000000" w:rsidRPr="00000000">
        <w:rPr>
          <w:color w:val="1d1c1d"/>
          <w:rtl w:val="0"/>
        </w:rPr>
        <w:t xml:space="preserve">Padding Bytes: _______________</w:t>
      </w:r>
    </w:p>
    <w:p w:rsidR="00000000" w:rsidDel="00000000" w:rsidP="00000000" w:rsidRDefault="00000000" w:rsidRPr="00000000" w14:paraId="00000194">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95">
      <w:pPr>
        <w:pStyle w:val="Heading1"/>
        <w:spacing w:line="276" w:lineRule="auto"/>
        <w:rPr/>
      </w:pPr>
      <w:bookmarkStart w:colFirst="0" w:colLast="0" w:name="_f95c0gwyaj32" w:id="14"/>
      <w:bookmarkEnd w:id="14"/>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spacing w:line="276" w:lineRule="auto"/>
        <w:rPr/>
      </w:pPr>
      <w:bookmarkStart w:colFirst="0" w:colLast="0" w:name="_s7capt887czv" w:id="15"/>
      <w:bookmarkEnd w:id="15"/>
      <w:r w:rsidDel="00000000" w:rsidR="00000000" w:rsidRPr="00000000">
        <w:rPr>
          <w:rtl w:val="0"/>
        </w:rPr>
        <w:t xml:space="preserve">Problem 6: Caller-Callee</w:t>
        <w:tab/>
      </w:r>
      <w:r w:rsidDel="00000000" w:rsidR="00000000" w:rsidRPr="00000000">
        <w:rPr>
          <w:rtl w:val="0"/>
        </w:rPr>
        <w:tab/>
        <w:tab/>
        <w:tab/>
        <w:tab/>
        <w:tab/>
        <w:tab/>
        <w:t xml:space="preserve">10 points</w:t>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rPr>
          <w:color w:val="1d1c1d"/>
        </w:rPr>
      </w:pPr>
      <w:r w:rsidDel="00000000" w:rsidR="00000000" w:rsidRPr="00000000">
        <w:rPr>
          <w:color w:val="1d1c1d"/>
          <w:rtl w:val="0"/>
        </w:rPr>
        <w:t xml:space="preserve">The code below uses two new-to-us ARM instructions, push and pop. The push instruction stores the register value listed onto the stack. The pop instruction loads the data from the stack and places it in the listed register. Each of these instructions increments or decrements the stack pointer (stored in X13 aka SP) as appropriate. Assume the compiler checks for liveness across function calls when inserting caller/callee saves, but makes no other optimizations.</w:t>
      </w:r>
    </w:p>
    <w:p w:rsidR="00000000" w:rsidDel="00000000" w:rsidP="00000000" w:rsidRDefault="00000000" w:rsidRPr="00000000" w14:paraId="00000199">
      <w:pPr>
        <w:rPr>
          <w:rFonts w:ascii="Calibri" w:cs="Calibri" w:eastAsia="Calibri" w:hAnsi="Calibri"/>
          <w:color w:val="1d1c1d"/>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Courier" w:cs="Courier" w:eastAsia="Courier" w:hAnsi="Courier"/>
                <w:color w:val="1d1c1d"/>
              </w:rPr>
            </w:pPr>
            <w:r w:rsidDel="00000000" w:rsidR="00000000" w:rsidRPr="00000000">
              <w:rPr>
                <w:rFonts w:ascii="Courier" w:cs="Courier" w:eastAsia="Courier" w:hAnsi="Courier"/>
                <w:color w:val="1d1c1d"/>
                <w:rtl w:val="0"/>
              </w:rPr>
              <w:t xml:space="preserve">main:</w:t>
            </w:r>
          </w:p>
          <w:p w:rsidR="00000000" w:rsidDel="00000000" w:rsidP="00000000" w:rsidRDefault="00000000" w:rsidRPr="00000000" w14:paraId="0000019B">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r1, #0x11</w:t>
            </w:r>
          </w:p>
          <w:p w:rsidR="00000000" w:rsidDel="00000000" w:rsidP="00000000" w:rsidRDefault="00000000" w:rsidRPr="00000000" w14:paraId="0000019C">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r2, #0x22</w:t>
            </w:r>
          </w:p>
          <w:p w:rsidR="00000000" w:rsidDel="00000000" w:rsidP="00000000" w:rsidRDefault="00000000" w:rsidRPr="00000000" w14:paraId="0000019D">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r3, #0x33</w:t>
            </w:r>
          </w:p>
          <w:p w:rsidR="00000000" w:rsidDel="00000000" w:rsidP="00000000" w:rsidRDefault="00000000" w:rsidRPr="00000000" w14:paraId="0000019E">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r4, #0x00</w:t>
            </w:r>
          </w:p>
          <w:p w:rsidR="00000000" w:rsidDel="00000000" w:rsidP="00000000" w:rsidRDefault="00000000" w:rsidRPr="00000000" w14:paraId="0000019F">
            <w:pPr>
              <w:rPr>
                <w:rFonts w:ascii="Courier" w:cs="Courier" w:eastAsia="Courier" w:hAnsi="Courier"/>
                <w:color w:val="1d1c1d"/>
              </w:rPr>
            </w:pPr>
            <w:r w:rsidDel="00000000" w:rsidR="00000000" w:rsidRPr="00000000">
              <w:rPr>
                <w:rFonts w:ascii="Courier" w:cs="Courier" w:eastAsia="Courier" w:hAnsi="Courier"/>
                <w:color w:val="1d1c1d"/>
                <w:rtl w:val="0"/>
              </w:rPr>
              <w:t xml:space="preserve">loop:</w:t>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118765</wp:posOffset>
                      </wp:positionV>
                      <wp:extent cx="3314700" cy="1333500"/>
                      <wp:effectExtent b="0" l="0" r="0" t="0"/>
                      <wp:wrapSquare wrapText="bothSides" distB="114300" distT="114300" distL="114300" distR="114300"/>
                      <wp:docPr id="6" name=""/>
                      <a:graphic>
                        <a:graphicData uri="http://schemas.microsoft.com/office/word/2010/wordprocessingGroup">
                          <wpg:wgp>
                            <wpg:cNvGrpSpPr/>
                            <wpg:grpSpPr>
                              <a:xfrm>
                                <a:off x="147650" y="147650"/>
                                <a:ext cx="3314700" cy="1333500"/>
                                <a:chOff x="147650" y="147650"/>
                                <a:chExt cx="3308325" cy="1327100"/>
                              </a:xfrm>
                            </wpg:grpSpPr>
                            <wpg:graphicFrame>
                              <wpg:xfrm>
                                <a:off x="152400" y="152400"/>
                                <a:ext cx="3000000" cy="3000000"/>
                              </wpg:xfrm>
                              <a:graphic>
                                <a:graphicData uri="http://schemas.openxmlformats.org/drawingml/2006/table">
                                  <a:tbl>
                                    <a:tblPr bandRow="1">
                                      <a:noFill/>
                                      <a:tableStyleId>{6018711D-C4C3-453F-ADCA-6968DEAA1517}</a:tableStyleId>
                                    </a:tblPr>
                                    <a:tblGrid>
                                      <a:gridCol w="1099175"/>
                                      <a:gridCol w="1099825"/>
                                      <a:gridCol w="1099825"/>
                                    </a:tblGrid>
                                    <a:tr h="267325">
                                      <a:tc>
                                        <a:txBody>
                                          <a:bodyPr/>
                                          <a:lstStyle/>
                                          <a:p>
                                            <a:pPr indent="0" lvl="0" marL="0" rtl="0" algn="l">
                                              <a:spcBef>
                                                <a:spcPts val="0"/>
                                              </a:spcBef>
                                              <a:spcAft>
                                                <a:spcPts val="0"/>
                                              </a:spcAft>
                                              <a:buNone/>
                                            </a:pPr>
                                            <a:r>
                                              <a:rPr b="1" lang="en-US" sz="1200">
                                                <a:latin typeface="Calibri"/>
                                                <a:ea typeface="Calibri"/>
                                                <a:cs typeface="Calibri"/>
                                                <a:sym typeface="Calibri"/>
                                              </a:rPr>
                                              <a:t>Register</a:t>
                                            </a:r>
                                            <a:endParaRPr b="1" sz="1200">
                                              <a:latin typeface="Calibri"/>
                                              <a:ea typeface="Calibri"/>
                                              <a:cs typeface="Calibri"/>
                                              <a:sym typeface="Calibri"/>
                                            </a:endParaRPr>
                                          </a:p>
                                        </a:txBody>
                                        <a:tcPr marT="0" marB="0" marR="68575" marL="68575"/>
                                      </a:tc>
                                      <a:tc>
                                        <a:txBody>
                                          <a:bodyPr/>
                                          <a:lstStyle/>
                                          <a:p>
                                            <a:pPr indent="0" lvl="0" marL="0" rtl="0" algn="l">
                                              <a:spcBef>
                                                <a:spcPts val="0"/>
                                              </a:spcBef>
                                              <a:spcAft>
                                                <a:spcPts val="0"/>
                                              </a:spcAft>
                                              <a:buNone/>
                                            </a:pPr>
                                            <a:r>
                                              <a:rPr b="1" lang="en-US" sz="1200">
                                                <a:latin typeface="Calibri"/>
                                                <a:ea typeface="Calibri"/>
                                                <a:cs typeface="Calibri"/>
                                                <a:sym typeface="Calibri"/>
                                              </a:rPr>
                                              <a:t>Caller or Callee</a:t>
                                            </a:r>
                                            <a:endParaRPr b="1" sz="1200">
                                              <a:latin typeface="Calibri"/>
                                              <a:ea typeface="Calibri"/>
                                              <a:cs typeface="Calibri"/>
                                              <a:sym typeface="Calibri"/>
                                            </a:endParaRPr>
                                          </a:p>
                                        </a:txBody>
                                        <a:tcPr marT="0" marB="0" marR="68575" marL="68575"/>
                                      </a:tc>
                                      <a:tc>
                                        <a:txBody>
                                          <a:bodyPr/>
                                          <a:lstStyle/>
                                          <a:p>
                                            <a:pPr indent="0" lvl="0" marL="0" rtl="0" algn="l">
                                              <a:spcBef>
                                                <a:spcPts val="0"/>
                                              </a:spcBef>
                                              <a:spcAft>
                                                <a:spcPts val="0"/>
                                              </a:spcAft>
                                              <a:buNone/>
                                            </a:pPr>
                                            <a:r>
                                              <a:rPr b="1" lang="en-US" sz="1200">
                                                <a:latin typeface="Calibri"/>
                                                <a:ea typeface="Calibri"/>
                                                <a:cs typeface="Calibri"/>
                                                <a:sym typeface="Calibri"/>
                                              </a:rPr>
                                              <a:t># Load/Stores</a:t>
                                            </a:r>
                                            <a:endParaRPr b="1" sz="1200">
                                              <a:latin typeface="Calibri"/>
                                              <a:ea typeface="Calibri"/>
                                              <a:cs typeface="Calibri"/>
                                              <a:sym typeface="Calibri"/>
                                            </a:endParaRPr>
                                          </a:p>
                                        </a:txBody>
                                        <a:tcPr marT="0" marB="0" marR="68575" marL="68575"/>
                                      </a:tc>
                                    </a:tr>
                                    <a:tr h="257800">
                                      <a:tc>
                                        <a:txBody>
                                          <a:bodyPr/>
                                          <a:lstStyle/>
                                          <a:p>
                                            <a:pPr indent="0" lvl="0" marL="0" rtl="0" algn="ctr">
                                              <a:spcBef>
                                                <a:spcPts val="0"/>
                                              </a:spcBef>
                                              <a:spcAft>
                                                <a:spcPts val="0"/>
                                              </a:spcAft>
                                              <a:buNone/>
                                            </a:pPr>
                                            <a:r>
                                              <a:rPr lang="en-US" sz="1200">
                                                <a:latin typeface="Courier New"/>
                                                <a:ea typeface="Courier New"/>
                                                <a:cs typeface="Courier New"/>
                                                <a:sym typeface="Courier New"/>
                                              </a:rPr>
                                              <a:t>r1</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67325">
                                      <a:tc>
                                        <a:txBody>
                                          <a:bodyPr/>
                                          <a:lstStyle/>
                                          <a:p>
                                            <a:pPr indent="0" lvl="0" marL="0" rtl="0" algn="ctr">
                                              <a:spcBef>
                                                <a:spcPts val="0"/>
                                              </a:spcBef>
                                              <a:spcAft>
                                                <a:spcPts val="0"/>
                                              </a:spcAft>
                                              <a:buNone/>
                                            </a:pPr>
                                            <a:r>
                                              <a:rPr lang="en-US" sz="1200">
                                                <a:latin typeface="Courier New"/>
                                                <a:ea typeface="Courier New"/>
                                                <a:cs typeface="Courier New"/>
                                                <a:sym typeface="Courier New"/>
                                              </a:rPr>
                                              <a:t>r2</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67325">
                                      <a:tc>
                                        <a:txBody>
                                          <a:bodyPr/>
                                          <a:lstStyle/>
                                          <a:p>
                                            <a:pPr indent="0" lvl="0" marL="0" rtl="0" algn="ctr">
                                              <a:spcBef>
                                                <a:spcPts val="0"/>
                                              </a:spcBef>
                                              <a:spcAft>
                                                <a:spcPts val="0"/>
                                              </a:spcAft>
                                              <a:buNone/>
                                            </a:pPr>
                                            <a:r>
                                              <a:rPr lang="en-US" sz="1200">
                                                <a:latin typeface="Courier New"/>
                                                <a:ea typeface="Courier New"/>
                                                <a:cs typeface="Courier New"/>
                                                <a:sym typeface="Courier New"/>
                                              </a:rPr>
                                              <a:t>r3</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57800">
                                      <a:tc>
                                        <a:txBody>
                                          <a:bodyPr/>
                                          <a:lstStyle/>
                                          <a:p>
                                            <a:pPr indent="0" lvl="0" marL="0" rtl="0" algn="ctr">
                                              <a:spcBef>
                                                <a:spcPts val="0"/>
                                              </a:spcBef>
                                              <a:spcAft>
                                                <a:spcPts val="0"/>
                                              </a:spcAft>
                                              <a:buNone/>
                                            </a:pPr>
                                            <a:r>
                                              <a:rPr lang="en-US" sz="1200">
                                                <a:latin typeface="Courier New"/>
                                                <a:ea typeface="Courier New"/>
                                                <a:cs typeface="Courier New"/>
                                                <a:sym typeface="Courier New"/>
                                              </a:rPr>
                                              <a:t>r4</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118765</wp:posOffset>
                      </wp:positionV>
                      <wp:extent cx="3314700" cy="133350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314700" cy="1333500"/>
                              </a:xfrm>
                              <a:prstGeom prst="rect"/>
                              <a:ln/>
                            </pic:spPr>
                          </pic:pic>
                        </a:graphicData>
                      </a:graphic>
                    </wp:anchor>
                  </w:drawing>
                </mc:Fallback>
              </mc:AlternateContent>
            </w:r>
          </w:p>
          <w:p w:rsidR="00000000" w:rsidDel="00000000" w:rsidP="00000000" w:rsidRDefault="00000000" w:rsidRPr="00000000" w14:paraId="000001A0">
            <w:pPr>
              <w:ind w:firstLine="720"/>
              <w:rPr>
                <w:rFonts w:ascii="Courier" w:cs="Courier" w:eastAsia="Courier" w:hAnsi="Courier"/>
                <w:color w:val="1d1c1d"/>
              </w:rPr>
            </w:pPr>
            <w:r w:rsidDel="00000000" w:rsidR="00000000" w:rsidRPr="00000000">
              <w:rPr>
                <w:rFonts w:ascii="Courier" w:cs="Courier" w:eastAsia="Courier" w:hAnsi="Courier"/>
                <w:color w:val="1d1c1d"/>
                <w:rtl w:val="0"/>
              </w:rPr>
              <w:t xml:space="preserve">cmpi r4, #0x4</w:t>
            </w:r>
          </w:p>
          <w:p w:rsidR="00000000" w:rsidDel="00000000" w:rsidP="00000000" w:rsidRDefault="00000000" w:rsidRPr="00000000" w14:paraId="000001A1">
            <w:pPr>
              <w:ind w:left="720" w:firstLine="0"/>
              <w:rPr>
                <w:rFonts w:ascii="Courier" w:cs="Courier" w:eastAsia="Courier" w:hAnsi="Courier"/>
                <w:color w:val="ff0000"/>
              </w:rPr>
            </w:pPr>
            <w:r w:rsidDel="00000000" w:rsidR="00000000" w:rsidRPr="00000000">
              <w:rPr>
                <w:rFonts w:ascii="Courier" w:cs="Courier" w:eastAsia="Courier" w:hAnsi="Courier"/>
                <w:strike w:val="1"/>
                <w:color w:val="1d1c1d"/>
                <w:rtl w:val="0"/>
              </w:rPr>
              <w:t xml:space="preserve">b.gte</w:t>
            </w:r>
            <w:r w:rsidDel="00000000" w:rsidR="00000000" w:rsidRPr="00000000">
              <w:rPr>
                <w:rFonts w:ascii="Courier" w:cs="Courier" w:eastAsia="Courier" w:hAnsi="Courier"/>
                <w:color w:val="1d1c1d"/>
                <w:rtl w:val="0"/>
              </w:rPr>
              <w:t xml:space="preserve"> end </w:t>
            </w:r>
            <w:r w:rsidDel="00000000" w:rsidR="00000000" w:rsidRPr="00000000">
              <w:rPr>
                <w:rFonts w:ascii="Courier" w:cs="Courier" w:eastAsia="Courier" w:hAnsi="Courier"/>
                <w:color w:val="ff0000"/>
                <w:rtl w:val="0"/>
              </w:rPr>
              <w:t xml:space="preserve">(should be b.ge)</w:t>
            </w:r>
          </w:p>
          <w:p w:rsidR="00000000" w:rsidDel="00000000" w:rsidP="00000000" w:rsidRDefault="00000000" w:rsidRPr="00000000" w14:paraId="000001A2">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{r2}</w:t>
            </w:r>
          </w:p>
          <w:p w:rsidR="00000000" w:rsidDel="00000000" w:rsidP="00000000" w:rsidRDefault="00000000" w:rsidRPr="00000000" w14:paraId="000001A3">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bl batman</w:t>
            </w:r>
          </w:p>
          <w:p w:rsidR="00000000" w:rsidDel="00000000" w:rsidP="00000000" w:rsidRDefault="00000000" w:rsidRPr="00000000" w14:paraId="000001A4">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{r2}</w:t>
            </w:r>
          </w:p>
          <w:p w:rsidR="00000000" w:rsidDel="00000000" w:rsidP="00000000" w:rsidRDefault="00000000" w:rsidRPr="00000000" w14:paraId="000001A5">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{r2}</w:t>
            </w:r>
          </w:p>
          <w:p w:rsidR="00000000" w:rsidDel="00000000" w:rsidP="00000000" w:rsidRDefault="00000000" w:rsidRPr="00000000" w14:paraId="000001A6">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bl batgirl</w:t>
            </w:r>
          </w:p>
          <w:p w:rsidR="00000000" w:rsidDel="00000000" w:rsidP="00000000" w:rsidRDefault="00000000" w:rsidRPr="00000000" w14:paraId="000001A7">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{r2}</w:t>
            </w:r>
          </w:p>
          <w:p w:rsidR="00000000" w:rsidDel="00000000" w:rsidP="00000000" w:rsidRDefault="00000000" w:rsidRPr="00000000" w14:paraId="000001A8">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lsl r3, r1, #3</w:t>
            </w:r>
          </w:p>
          <w:p w:rsidR="00000000" w:rsidDel="00000000" w:rsidP="00000000" w:rsidRDefault="00000000" w:rsidRPr="00000000" w14:paraId="000001A9">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lsl r2, r2, #4</w:t>
            </w:r>
          </w:p>
          <w:p w:rsidR="00000000" w:rsidDel="00000000" w:rsidP="00000000" w:rsidRDefault="00000000" w:rsidRPr="00000000" w14:paraId="000001AA">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addi r4, r4, #0x1</w:t>
            </w:r>
          </w:p>
          <w:p w:rsidR="00000000" w:rsidDel="00000000" w:rsidP="00000000" w:rsidRDefault="00000000" w:rsidRPr="00000000" w14:paraId="000001AB">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 loop</w:t>
            </w:r>
          </w:p>
          <w:p w:rsidR="00000000" w:rsidDel="00000000" w:rsidP="00000000" w:rsidRDefault="00000000" w:rsidRPr="00000000" w14:paraId="000001AC">
            <w:pPr>
              <w:rPr>
                <w:rFonts w:ascii="Courier" w:cs="Courier" w:eastAsia="Courier" w:hAnsi="Courier"/>
                <w:color w:val="1d1c1d"/>
              </w:rPr>
            </w:pPr>
            <w:r w:rsidDel="00000000" w:rsidR="00000000" w:rsidRPr="00000000">
              <w:rPr>
                <w:rFonts w:ascii="Courier" w:cs="Courier" w:eastAsia="Courier" w:hAnsi="Courier"/>
                <w:color w:val="1d1c1d"/>
                <w:rtl w:val="0"/>
              </w:rPr>
              <w:t xml:space="preserve">batman:</w:t>
            </w:r>
          </w:p>
          <w:p w:rsidR="00000000" w:rsidDel="00000000" w:rsidP="00000000" w:rsidRDefault="00000000" w:rsidRPr="00000000" w14:paraId="000001AD">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{r4}</w:t>
            </w:r>
          </w:p>
          <w:p w:rsidR="00000000" w:rsidDel="00000000" w:rsidP="00000000" w:rsidRDefault="00000000" w:rsidRPr="00000000" w14:paraId="000001AE">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r2, #0x10</w:t>
            </w:r>
          </w:p>
          <w:p w:rsidR="00000000" w:rsidDel="00000000" w:rsidP="00000000" w:rsidRDefault="00000000" w:rsidRPr="00000000" w14:paraId="000001AF">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 r4, r2, r2</w:t>
            </w:r>
          </w:p>
          <w:p w:rsidR="00000000" w:rsidDel="00000000" w:rsidP="00000000" w:rsidRDefault="00000000" w:rsidRPr="00000000" w14:paraId="000001B0">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{r4}</w:t>
            </w:r>
          </w:p>
          <w:p w:rsidR="00000000" w:rsidDel="00000000" w:rsidP="00000000" w:rsidRDefault="00000000" w:rsidRPr="00000000" w14:paraId="000001B1">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br x30</w:t>
            </w:r>
          </w:p>
          <w:p w:rsidR="00000000" w:rsidDel="00000000" w:rsidP="00000000" w:rsidRDefault="00000000" w:rsidRPr="00000000" w14:paraId="000001B2">
            <w:pPr>
              <w:rPr>
                <w:rFonts w:ascii="Courier" w:cs="Courier" w:eastAsia="Courier" w:hAnsi="Courier"/>
                <w:color w:val="1d1c1d"/>
              </w:rPr>
            </w:pPr>
            <w:r w:rsidDel="00000000" w:rsidR="00000000" w:rsidRPr="00000000">
              <w:rPr>
                <w:rFonts w:ascii="Courier" w:cs="Courier" w:eastAsia="Courier" w:hAnsi="Courier"/>
                <w:color w:val="1d1c1d"/>
                <w:rtl w:val="0"/>
              </w:rPr>
              <w:t xml:space="preserve">batgirl:</w:t>
            </w:r>
          </w:p>
          <w:p w:rsidR="00000000" w:rsidDel="00000000" w:rsidP="00000000" w:rsidRDefault="00000000" w:rsidRPr="00000000" w14:paraId="000001B3">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{r1}</w:t>
            </w:r>
          </w:p>
          <w:p w:rsidR="00000000" w:rsidDel="00000000" w:rsidP="00000000" w:rsidRDefault="00000000" w:rsidRPr="00000000" w14:paraId="000001B4">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movz r1, #0x40</w:t>
            </w:r>
          </w:p>
          <w:p w:rsidR="00000000" w:rsidDel="00000000" w:rsidP="00000000" w:rsidRDefault="00000000" w:rsidRPr="00000000" w14:paraId="000001B5">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movz r2, #0x50</w:t>
            </w:r>
          </w:p>
          <w:p w:rsidR="00000000" w:rsidDel="00000000" w:rsidP="00000000" w:rsidRDefault="00000000" w:rsidRPr="00000000" w14:paraId="000001B6">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 r3, r2, r1</w:t>
            </w:r>
          </w:p>
          <w:p w:rsidR="00000000" w:rsidDel="00000000" w:rsidP="00000000" w:rsidRDefault="00000000" w:rsidRPr="00000000" w14:paraId="000001B7">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{r1}</w:t>
            </w:r>
          </w:p>
          <w:p w:rsidR="00000000" w:rsidDel="00000000" w:rsidP="00000000" w:rsidRDefault="00000000" w:rsidRPr="00000000" w14:paraId="000001B8">
            <w:pPr>
              <w:ind w:firstLine="720"/>
              <w:rPr>
                <w:rFonts w:ascii="Courier" w:cs="Courier" w:eastAsia="Courier" w:hAnsi="Courier"/>
                <w:color w:val="1d1c1d"/>
              </w:rPr>
            </w:pPr>
            <w:r w:rsidDel="00000000" w:rsidR="00000000" w:rsidRPr="00000000">
              <w:rPr>
                <w:rFonts w:ascii="Courier" w:cs="Courier" w:eastAsia="Courier" w:hAnsi="Courier"/>
                <w:color w:val="1d1c1d"/>
                <w:rtl w:val="0"/>
              </w:rPr>
              <w:t xml:space="preserve">br x30</w:t>
            </w:r>
          </w:p>
          <w:p w:rsidR="00000000" w:rsidDel="00000000" w:rsidP="00000000" w:rsidRDefault="00000000" w:rsidRPr="00000000" w14:paraId="000001B9">
            <w:pPr>
              <w:widowControl w:val="0"/>
              <w:rPr>
                <w:rFonts w:ascii="Calibri" w:cs="Calibri" w:eastAsia="Calibri" w:hAnsi="Calibri"/>
                <w:color w:val="1d1c1d"/>
              </w:rPr>
            </w:pPr>
            <w:r w:rsidDel="00000000" w:rsidR="00000000" w:rsidRPr="00000000">
              <w:rPr>
                <w:rFonts w:ascii="Courier" w:cs="Courier" w:eastAsia="Courier" w:hAnsi="Courier"/>
                <w:color w:val="1d1c1d"/>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numPr>
                <w:ilvl w:val="0"/>
                <w:numId w:val="1"/>
              </w:numPr>
              <w:ind w:left="720" w:hanging="360"/>
              <w:rPr>
                <w:color w:val="1d1c1d"/>
              </w:rPr>
            </w:pPr>
            <w:r w:rsidDel="00000000" w:rsidR="00000000" w:rsidRPr="00000000">
              <w:rPr>
                <w:color w:val="1d1c1d"/>
                <w:rtl w:val="0"/>
              </w:rPr>
              <w:t xml:space="preserve">Each register is being used as either callee or caller-saved. Based on their usage, identify what each register is being used as. Then, indicate the number of load/store </w:t>
            </w:r>
            <w:r w:rsidDel="00000000" w:rsidR="00000000" w:rsidRPr="00000000">
              <w:rPr>
                <w:b w:val="1"/>
                <w:color w:val="1d1c1d"/>
                <w:rtl w:val="0"/>
              </w:rPr>
              <w:t xml:space="preserve">pairs</w:t>
            </w:r>
            <w:r w:rsidDel="00000000" w:rsidR="00000000" w:rsidRPr="00000000">
              <w:rPr>
                <w:color w:val="1d1c1d"/>
                <w:rtl w:val="0"/>
              </w:rPr>
              <w:t xml:space="preserve"> that occur when the program "main" is run.</w:t>
            </w:r>
          </w:p>
          <w:p w:rsidR="00000000" w:rsidDel="00000000" w:rsidP="00000000" w:rsidRDefault="00000000" w:rsidRPr="00000000" w14:paraId="000001BB">
            <w:pPr>
              <w:widowControl w:val="0"/>
              <w:ind w:left="720" w:firstLine="0"/>
              <w:rPr>
                <w:color w:val="1d1c1d"/>
              </w:rPr>
            </w:pPr>
            <w:r w:rsidDel="00000000" w:rsidR="00000000" w:rsidRPr="00000000">
              <w:rPr>
                <w:rtl w:val="0"/>
              </w:rPr>
            </w:r>
          </w:p>
          <w:tbl>
            <w:tblPr>
              <w:tblStyle w:val="Table1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color w:val="1d1c1d"/>
                    </w:rPr>
                  </w:pPr>
                  <w:r w:rsidDel="00000000" w:rsidR="00000000" w:rsidRPr="00000000">
                    <w:rPr>
                      <w:b w:val="1"/>
                      <w:color w:val="1d1c1d"/>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b w:val="1"/>
                      <w:color w:val="1d1c1d"/>
                    </w:rPr>
                  </w:pPr>
                  <w:r w:rsidDel="00000000" w:rsidR="00000000" w:rsidRPr="00000000">
                    <w:rPr>
                      <w:b w:val="1"/>
                      <w:color w:val="1d1c1d"/>
                      <w:rtl w:val="0"/>
                    </w:rPr>
                    <w:t xml:space="preserve">Caller or 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b w:val="1"/>
                      <w:color w:val="1d1c1d"/>
                    </w:rPr>
                  </w:pPr>
                  <w:r w:rsidDel="00000000" w:rsidR="00000000" w:rsidRPr="00000000">
                    <w:rPr>
                      <w:b w:val="1"/>
                      <w:color w:val="1d1c1d"/>
                      <w:rtl w:val="0"/>
                    </w:rPr>
                    <w:t xml:space="preserve"># Load/store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color w:val="1d1c1d"/>
                    </w:rPr>
                  </w:pPr>
                  <w:r w:rsidDel="00000000" w:rsidR="00000000" w:rsidRPr="00000000">
                    <w:rPr>
                      <w:color w:val="1d1c1d"/>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color w:val="1d1c1d"/>
                    </w:rPr>
                  </w:pPr>
                  <w:r w:rsidDel="00000000" w:rsidR="00000000" w:rsidRPr="00000000">
                    <w:rPr>
                      <w:color w:val="1d1c1d"/>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color w:val="1d1c1d"/>
                    </w:rPr>
                  </w:pPr>
                  <w:r w:rsidDel="00000000" w:rsidR="00000000" w:rsidRPr="00000000">
                    <w:rPr>
                      <w:color w:val="1d1c1d"/>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color w:val="1d1c1d"/>
                    </w:rPr>
                  </w:pPr>
                  <w:r w:rsidDel="00000000" w:rsidR="00000000" w:rsidRPr="00000000">
                    <w:rPr>
                      <w:color w:val="1d1c1d"/>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color w:val="1d1c1d"/>
                    </w:rPr>
                  </w:pPr>
                  <w:r w:rsidDel="00000000" w:rsidR="00000000" w:rsidRPr="00000000">
                    <w:rPr>
                      <w:rtl w:val="0"/>
                    </w:rPr>
                  </w:r>
                </w:p>
              </w:tc>
            </w:tr>
          </w:tbl>
          <w:p w:rsidR="00000000" w:rsidDel="00000000" w:rsidP="00000000" w:rsidRDefault="00000000" w:rsidRPr="00000000" w14:paraId="000001CB">
            <w:pPr>
              <w:widowControl w:val="0"/>
              <w:ind w:left="720" w:firstLine="0"/>
              <w:rPr>
                <w:color w:val="1d1c1d"/>
              </w:rPr>
            </w:pPr>
            <w:r w:rsidDel="00000000" w:rsidR="00000000" w:rsidRPr="00000000">
              <w:rPr>
                <w:rtl w:val="0"/>
              </w:rPr>
            </w:r>
          </w:p>
          <w:p w:rsidR="00000000" w:rsidDel="00000000" w:rsidP="00000000" w:rsidRDefault="00000000" w:rsidRPr="00000000" w14:paraId="000001CC">
            <w:pPr>
              <w:widowControl w:val="0"/>
              <w:numPr>
                <w:ilvl w:val="0"/>
                <w:numId w:val="1"/>
              </w:numPr>
              <w:ind w:left="720" w:hanging="360"/>
              <w:rPr>
                <w:color w:val="1d1c1d"/>
              </w:rPr>
            </w:pPr>
            <w:r w:rsidDel="00000000" w:rsidR="00000000" w:rsidRPr="00000000">
              <w:rPr>
                <w:color w:val="1d1c1d"/>
                <w:rtl w:val="0"/>
              </w:rPr>
              <w:t xml:space="preserve">If we flipped which registers were used for caller vs callee saved, how many load/store </w:t>
            </w:r>
            <w:r w:rsidDel="00000000" w:rsidR="00000000" w:rsidRPr="00000000">
              <w:rPr>
                <w:b w:val="1"/>
                <w:color w:val="1d1c1d"/>
                <w:rtl w:val="0"/>
              </w:rPr>
              <w:t xml:space="preserve">pairs</w:t>
            </w:r>
            <w:r w:rsidDel="00000000" w:rsidR="00000000" w:rsidRPr="00000000">
              <w:rPr>
                <w:color w:val="1d1c1d"/>
                <w:rtl w:val="0"/>
              </w:rPr>
              <w:t xml:space="preserve"> would occur</w:t>
            </w:r>
            <w:r w:rsidDel="00000000" w:rsidR="00000000" w:rsidRPr="00000000">
              <w:rPr>
                <w:color w:val="1d1c1d"/>
                <w:rtl w:val="0"/>
              </w:rPr>
              <w:t xml:space="preserve"> </w:t>
            </w:r>
            <w:r w:rsidDel="00000000" w:rsidR="00000000" w:rsidRPr="00000000">
              <w:rPr>
                <w:color w:val="1d1c1d"/>
                <w:rtl w:val="0"/>
              </w:rPr>
              <w:t xml:space="preserve">for each register.</w:t>
            </w:r>
          </w:p>
          <w:p w:rsidR="00000000" w:rsidDel="00000000" w:rsidP="00000000" w:rsidRDefault="00000000" w:rsidRPr="00000000" w14:paraId="000001CD">
            <w:pPr>
              <w:widowControl w:val="0"/>
              <w:ind w:left="720" w:firstLine="0"/>
              <w:rPr>
                <w:rFonts w:ascii="Calibri" w:cs="Calibri" w:eastAsia="Calibri" w:hAnsi="Calibri"/>
                <w:color w:val="1d1c1d"/>
                <w:sz w:val="28"/>
                <w:szCs w:val="28"/>
              </w:rPr>
            </w:pPr>
            <w:r w:rsidDel="00000000" w:rsidR="00000000" w:rsidRPr="00000000">
              <w:rPr>
                <w:rtl w:val="0"/>
              </w:rPr>
            </w:r>
          </w:p>
          <w:tbl>
            <w:tblPr>
              <w:tblStyle w:val="Table14"/>
              <w:tblW w:w="4335.0" w:type="dxa"/>
              <w:jc w:val="left"/>
              <w:tblInd w:w="109.999999999999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0000000000005"/>
              <w:gridCol w:w="2784.9999999999995"/>
              <w:tblGridChange w:id="0">
                <w:tblGrid>
                  <w:gridCol w:w="1550.0000000000005"/>
                  <w:gridCol w:w="278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Calibri" w:cs="Calibri" w:eastAsia="Calibri" w:hAnsi="Calibri"/>
                      <w:color w:val="1d1c1d"/>
                      <w:sz w:val="28"/>
                      <w:szCs w:val="28"/>
                    </w:rPr>
                  </w:pPr>
                  <w:r w:rsidDel="00000000" w:rsidR="00000000" w:rsidRPr="00000000">
                    <w:rPr>
                      <w:b w:val="1"/>
                      <w:color w:val="1d1c1d"/>
                      <w:rtl w:val="0"/>
                    </w:rPr>
                    <w:t xml:space="preserve">Register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Calibri" w:cs="Calibri" w:eastAsia="Calibri" w:hAnsi="Calibri"/>
                      <w:color w:val="1d1c1d"/>
                      <w:sz w:val="28"/>
                      <w:szCs w:val="28"/>
                    </w:rPr>
                  </w:pPr>
                  <w:r w:rsidDel="00000000" w:rsidR="00000000" w:rsidRPr="00000000">
                    <w:rPr>
                      <w:b w:val="1"/>
                      <w:color w:val="1d1c1d"/>
                      <w:rtl w:val="0"/>
                    </w:rPr>
                    <w:t xml:space="preserve"># Load/store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color w:val="1d1c1d"/>
                    </w:rPr>
                  </w:pPr>
                  <w:r w:rsidDel="00000000" w:rsidR="00000000" w:rsidRPr="00000000">
                    <w:rPr>
                      <w:color w:val="1d1c1d"/>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Calibri" w:cs="Calibri" w:eastAsia="Calibri" w:hAnsi="Calibri"/>
                      <w:color w:val="1d1c1d"/>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color w:val="1d1c1d"/>
                    </w:rPr>
                  </w:pPr>
                  <w:r w:rsidDel="00000000" w:rsidR="00000000" w:rsidRPr="00000000">
                    <w:rPr>
                      <w:color w:val="1d1c1d"/>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Calibri" w:cs="Calibri" w:eastAsia="Calibri" w:hAnsi="Calibri"/>
                      <w:color w:val="1d1c1d"/>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color w:val="1d1c1d"/>
                    </w:rPr>
                  </w:pPr>
                  <w:r w:rsidDel="00000000" w:rsidR="00000000" w:rsidRPr="00000000">
                    <w:rPr>
                      <w:color w:val="1d1c1d"/>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Calibri" w:cs="Calibri" w:eastAsia="Calibri" w:hAnsi="Calibri"/>
                      <w:color w:val="1d1c1d"/>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color w:val="1d1c1d"/>
                    </w:rPr>
                  </w:pPr>
                  <w:r w:rsidDel="00000000" w:rsidR="00000000" w:rsidRPr="00000000">
                    <w:rPr>
                      <w:color w:val="1d1c1d"/>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Calibri" w:cs="Calibri" w:eastAsia="Calibri" w:hAnsi="Calibri"/>
                      <w:color w:val="1d1c1d"/>
                      <w:sz w:val="28"/>
                      <w:szCs w:val="28"/>
                    </w:rPr>
                  </w:pPr>
                  <w:r w:rsidDel="00000000" w:rsidR="00000000" w:rsidRPr="00000000">
                    <w:rPr>
                      <w:rtl w:val="0"/>
                    </w:rPr>
                  </w:r>
                </w:p>
              </w:tc>
            </w:tr>
          </w:tbl>
          <w:p w:rsidR="00000000" w:rsidDel="00000000" w:rsidP="00000000" w:rsidRDefault="00000000" w:rsidRPr="00000000" w14:paraId="000001D8">
            <w:pPr>
              <w:widowControl w:val="0"/>
              <w:ind w:left="720" w:firstLine="0"/>
              <w:rPr>
                <w:rFonts w:ascii="Calibri" w:cs="Calibri" w:eastAsia="Calibri" w:hAnsi="Calibri"/>
                <w:color w:val="1d1c1d"/>
                <w:sz w:val="28"/>
                <w:szCs w:val="28"/>
              </w:rPr>
            </w:pPr>
            <w:r w:rsidDel="00000000" w:rsidR="00000000" w:rsidRPr="00000000">
              <w:rPr>
                <w:rtl w:val="0"/>
              </w:rPr>
            </w:r>
          </w:p>
        </w:tc>
      </w:tr>
    </w:tbl>
    <w:p w:rsidR="00000000" w:rsidDel="00000000" w:rsidP="00000000" w:rsidRDefault="00000000" w:rsidRPr="00000000" w14:paraId="000001D9">
      <w:pPr>
        <w:tabs>
          <w:tab w:val="right" w:leader="none" w:pos="9360"/>
        </w:tabs>
        <w:jc w:val="both"/>
        <w:rPr/>
      </w:pPr>
      <w:r w:rsidDel="00000000" w:rsidR="00000000" w:rsidRPr="00000000">
        <w:rPr>
          <w:rtl w:val="0"/>
        </w:rPr>
      </w:r>
    </w:p>
    <w:p w:rsidR="00000000" w:rsidDel="00000000" w:rsidP="00000000" w:rsidRDefault="00000000" w:rsidRPr="00000000" w14:paraId="000001DA">
      <w:pPr>
        <w:pStyle w:val="Heading1"/>
        <w:spacing w:line="276" w:lineRule="auto"/>
        <w:rPr/>
      </w:pPr>
      <w:bookmarkStart w:colFirst="0" w:colLast="0" w:name="_jlex7cnvguue" w:id="16"/>
      <w:bookmarkEnd w:id="16"/>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spacing w:line="276" w:lineRule="auto"/>
        <w:rPr/>
      </w:pPr>
      <w:bookmarkStart w:colFirst="0" w:colLast="0" w:name="_dixsxkpjk1lp" w:id="17"/>
      <w:bookmarkEnd w:id="17"/>
      <w:r w:rsidDel="00000000" w:rsidR="00000000" w:rsidRPr="00000000">
        <w:rPr>
          <w:rtl w:val="0"/>
        </w:rPr>
        <w:t xml:space="preserve">Problem 7: ARM Assembly</w:t>
        <w:tab/>
        <w:tab/>
        <w:tab/>
        <w:tab/>
        <w:tab/>
        <w:tab/>
        <w:tab/>
        <w:t xml:space="preserve">12 points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color w:val="1d1c1d"/>
        </w:rPr>
      </w:pPr>
      <w:r w:rsidDel="00000000" w:rsidR="00000000" w:rsidRPr="00000000">
        <w:rPr>
          <w:rtl w:val="0"/>
        </w:rPr>
      </w:r>
    </w:p>
    <w:p w:rsidR="00000000" w:rsidDel="00000000" w:rsidP="00000000" w:rsidRDefault="00000000" w:rsidRPr="00000000" w14:paraId="000001DE">
      <w:pPr>
        <w:ind w:left="0" w:firstLine="0"/>
        <w:rPr>
          <w:color w:val="1d1c1d"/>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Remember that LEGv8 is a 64-bit system.</w:t>
      </w:r>
      <w:r w:rsidDel="00000000" w:rsidR="00000000" w:rsidRPr="00000000">
        <w:rPr>
          <w:rtl w:val="0"/>
        </w:rPr>
      </w:r>
    </w:p>
    <w:p w:rsidR="00000000" w:rsidDel="00000000" w:rsidP="00000000" w:rsidRDefault="00000000" w:rsidRPr="00000000" w14:paraId="000001DF">
      <w:pPr>
        <w:rPr>
          <w:color w:val="1d1c1d"/>
          <w:sz w:val="8"/>
          <w:szCs w:val="8"/>
        </w:rPr>
      </w:pPr>
      <w:r w:rsidDel="00000000" w:rsidR="00000000" w:rsidRPr="00000000">
        <w:rPr>
          <w:rtl w:val="0"/>
        </w:rPr>
      </w:r>
    </w:p>
    <w:p w:rsidR="00000000" w:rsidDel="00000000" w:rsidP="00000000" w:rsidRDefault="00000000" w:rsidRPr="00000000" w14:paraId="000001E0">
      <w:pPr>
        <w:rPr>
          <w:color w:val="1d1c1d"/>
          <w:sz w:val="8"/>
          <w:szCs w:val="8"/>
        </w:rPr>
      </w:pPr>
      <w:r w:rsidDel="00000000" w:rsidR="00000000" w:rsidRPr="00000000">
        <w:rPr>
          <w:rtl w:val="0"/>
        </w:rPr>
      </w:r>
    </w:p>
    <w:p w:rsidR="00000000" w:rsidDel="00000000" w:rsidP="00000000" w:rsidRDefault="00000000" w:rsidRPr="00000000" w14:paraId="000001E1">
      <w:pPr>
        <w:rPr>
          <w:color w:val="1d1c1d"/>
          <w:sz w:val="8"/>
          <w:szCs w:val="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4685.9294782366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typedef</w:t>
            </w:r>
            <w:r w:rsidDel="00000000" w:rsidR="00000000" w:rsidRPr="00000000">
              <w:rPr>
                <w:rFonts w:ascii="Courier New" w:cs="Courier New" w:eastAsia="Courier New" w:hAnsi="Courier New"/>
                <w:color w:val="1d1c1d"/>
                <w:sz w:val="20"/>
                <w:szCs w:val="20"/>
                <w:highlight w:val="white"/>
                <w:rtl w:val="0"/>
              </w:rPr>
              <w:t xml:space="preserve"> 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3">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char</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name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4">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unsigned short age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5">
            <w:pPr>
              <w:keepLines w:val="1"/>
              <w:widowControl w:val="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int weight;</w:t>
            </w:r>
          </w:p>
          <w:p w:rsidR="00000000" w:rsidDel="00000000" w:rsidP="00000000" w:rsidRDefault="00000000" w:rsidRPr="00000000" w14:paraId="000001E6">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Dog</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7">
            <w:pPr>
              <w:keepLines w:val="1"/>
              <w:widowControl w:val="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1E8">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get_age_dog_years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9">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unsigned short age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age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A">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int weight</w:t>
            </w:r>
            <w:r w:rsidDel="00000000" w:rsidR="00000000" w:rsidRPr="00000000">
              <w:rPr>
                <w:rFonts w:ascii="Courier New" w:cs="Courier New" w:eastAsia="Courier New" w:hAnsi="Courier New"/>
                <w:b w:val="1"/>
                <w:color w:val="1d1c1d"/>
                <w:sz w:val="20"/>
                <w:szCs w:val="20"/>
                <w:highlight w:val="white"/>
                <w:rtl w:val="0"/>
              </w:rPr>
              <w:t xml:space="preserve"> = (*</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weight</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B">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if(</w:t>
            </w:r>
            <w:r w:rsidDel="00000000" w:rsidR="00000000" w:rsidRPr="00000000">
              <w:rPr>
                <w:rFonts w:ascii="Courier New" w:cs="Courier New" w:eastAsia="Courier New" w:hAnsi="Courier New"/>
                <w:color w:val="1d1c1d"/>
                <w:sz w:val="20"/>
                <w:szCs w:val="20"/>
                <w:highlight w:val="white"/>
                <w:rtl w:val="0"/>
              </w:rPr>
              <w:t xml:space="preserve">weight </w:t>
            </w:r>
            <w:r w:rsidDel="00000000" w:rsidR="00000000" w:rsidRPr="00000000">
              <w:rPr>
                <w:rFonts w:ascii="Courier New" w:cs="Courier New" w:eastAsia="Courier New" w:hAnsi="Courier New"/>
                <w:b w:val="1"/>
                <w:color w:val="1d1c1d"/>
                <w:sz w:val="20"/>
                <w:szCs w:val="20"/>
                <w:highlight w:val="white"/>
                <w:rtl w:val="0"/>
              </w:rPr>
              <w:t xml:space="preserve">&lt; 20)</w:t>
            </w:r>
          </w:p>
          <w:p w:rsidR="00000000" w:rsidDel="00000000" w:rsidP="00000000" w:rsidRDefault="00000000" w:rsidRPr="00000000" w14:paraId="000001EC">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ab/>
            </w:r>
            <w:r w:rsidDel="00000000" w:rsidR="00000000" w:rsidRPr="00000000">
              <w:rPr>
                <w:rFonts w:ascii="Courier New" w:cs="Courier New" w:eastAsia="Courier New" w:hAnsi="Courier New"/>
                <w:b w:val="1"/>
                <w:color w:val="1d1c1d"/>
                <w:sz w:val="20"/>
                <w:szCs w:val="20"/>
                <w:highlight w:val="white"/>
                <w:rtl w:val="0"/>
              </w:rPr>
              <w:t xml:space="preserve">return</w:t>
            </w:r>
            <w:r w:rsidDel="00000000" w:rsidR="00000000" w:rsidRPr="00000000">
              <w:rPr>
                <w:rFonts w:ascii="Courier New" w:cs="Courier New" w:eastAsia="Courier New" w:hAnsi="Courier New"/>
                <w:color w:val="1d1c1d"/>
                <w:sz w:val="20"/>
                <w:szCs w:val="20"/>
                <w:highlight w:val="white"/>
                <w:rtl w:val="0"/>
              </w:rPr>
              <w:t xml:space="preserve"> age * 7</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D">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else</w:t>
            </w:r>
          </w:p>
          <w:p w:rsidR="00000000" w:rsidDel="00000000" w:rsidP="00000000" w:rsidRDefault="00000000" w:rsidRPr="00000000" w14:paraId="000001EE">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ab/>
            </w:r>
            <w:r w:rsidDel="00000000" w:rsidR="00000000" w:rsidRPr="00000000">
              <w:rPr>
                <w:rFonts w:ascii="Courier New" w:cs="Courier New" w:eastAsia="Courier New" w:hAnsi="Courier New"/>
                <w:b w:val="1"/>
                <w:color w:val="1d1c1d"/>
                <w:sz w:val="20"/>
                <w:szCs w:val="20"/>
                <w:highlight w:val="white"/>
                <w:rtl w:val="0"/>
              </w:rPr>
              <w:t xml:space="preserve">return</w:t>
            </w:r>
            <w:r w:rsidDel="00000000" w:rsidR="00000000" w:rsidRPr="00000000">
              <w:rPr>
                <w:rFonts w:ascii="Courier New" w:cs="Courier New" w:eastAsia="Courier New" w:hAnsi="Courier New"/>
                <w:color w:val="1d1c1d"/>
                <w:sz w:val="20"/>
                <w:szCs w:val="20"/>
                <w:highlight w:val="white"/>
                <w:rtl w:val="0"/>
              </w:rPr>
              <w:t xml:space="preserve"> age * 8</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EF">
            <w:pPr>
              <w:keepLines w:val="1"/>
              <w:widowControl w:val="0"/>
              <w:spacing w:after="240" w:lineRule="auto"/>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F0">
            <w:pPr>
              <w:keepLines w:val="1"/>
              <w:widowControl w:val="0"/>
              <w:spacing w:before="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F1">
            <w:pPr>
              <w:widowControl w:val="0"/>
              <w:rPr>
                <w:color w:val="1d1c1d"/>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urier New" w:cs="Courier New" w:eastAsia="Courier New" w:hAnsi="Courier New"/>
                <w:color w:val="1d1c1d"/>
                <w:sz w:val="20"/>
                <w:szCs w:val="20"/>
                <w:highlight w:val="white"/>
                <w:rtl w:val="0"/>
              </w:rPr>
              <w:t xml:space="preserve">get_age_dog_years</w:t>
            </w:r>
            <w:r w:rsidDel="00000000" w:rsidR="00000000" w:rsidRPr="00000000">
              <w:rPr>
                <w:rFonts w:ascii="Consolas" w:cs="Consolas" w:eastAsia="Consolas" w:hAnsi="Consolas"/>
                <w:color w:val="1d1c1d"/>
                <w:sz w:val="21"/>
                <w:szCs w:val="21"/>
                <w:rtl w:val="0"/>
              </w:rPr>
              <w:t xml:space="preserve">:</w:t>
            </w:r>
            <w:r w:rsidDel="00000000" w:rsidR="00000000" w:rsidRPr="00000000">
              <w:rPr>
                <w:rtl w:val="0"/>
              </w:rPr>
            </w:r>
          </w:p>
          <w:p w:rsidR="00000000" w:rsidDel="00000000" w:rsidP="00000000" w:rsidRDefault="00000000" w:rsidRPr="00000000" w14:paraId="000001F3">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 X19, [X0, _______]</w:t>
            </w:r>
          </w:p>
          <w:p w:rsidR="00000000" w:rsidDel="00000000" w:rsidP="00000000" w:rsidRDefault="00000000" w:rsidRPr="00000000" w14:paraId="000001F4">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5">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 X20, [X0, _______]</w:t>
            </w:r>
          </w:p>
          <w:p w:rsidR="00000000" w:rsidDel="00000000" w:rsidP="00000000" w:rsidRDefault="00000000" w:rsidRPr="00000000" w14:paraId="000001F6">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7">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_____________________</w:t>
            </w:r>
          </w:p>
          <w:p w:rsidR="00000000" w:rsidDel="00000000" w:rsidP="00000000" w:rsidRDefault="00000000" w:rsidRPr="00000000" w14:paraId="000001F8">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9">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b.______________ .else</w:t>
            </w:r>
          </w:p>
          <w:p w:rsidR="00000000" w:rsidDel="00000000" w:rsidP="00000000" w:rsidRDefault="00000000" w:rsidRPr="00000000" w14:paraId="000001FA">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B">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_____________________</w:t>
            </w:r>
          </w:p>
          <w:p w:rsidR="00000000" w:rsidDel="00000000" w:rsidP="00000000" w:rsidRDefault="00000000" w:rsidRPr="00000000" w14:paraId="000001FC">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D">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1d1c1d"/>
                <w:sz w:val="21"/>
                <w:szCs w:val="21"/>
                <w:rtl w:val="0"/>
              </w:rPr>
              <w:t xml:space="preserve">sub X0, X0, </w:t>
            </w:r>
            <w:r w:rsidDel="00000000" w:rsidR="00000000" w:rsidRPr="00000000">
              <w:rPr>
                <w:rFonts w:ascii="Consolas" w:cs="Consolas" w:eastAsia="Consolas" w:hAnsi="Consolas"/>
                <w:color w:val="1d1c1d"/>
                <w:sz w:val="21"/>
                <w:szCs w:val="21"/>
                <w:rtl w:val="0"/>
              </w:rPr>
              <w:t xml:space="preserve">X19</w:t>
            </w:r>
            <w:r w:rsidDel="00000000" w:rsidR="00000000" w:rsidRPr="00000000">
              <w:rPr>
                <w:rtl w:val="0"/>
              </w:rPr>
            </w:r>
          </w:p>
          <w:p w:rsidR="00000000" w:rsidDel="00000000" w:rsidP="00000000" w:rsidRDefault="00000000" w:rsidRPr="00000000" w14:paraId="000001FE">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FF">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_____________________</w:t>
            </w:r>
          </w:p>
          <w:p w:rsidR="00000000" w:rsidDel="00000000" w:rsidP="00000000" w:rsidRDefault="00000000" w:rsidRPr="00000000" w14:paraId="00000200">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201">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.else        </w:t>
            </w:r>
          </w:p>
          <w:p w:rsidR="00000000" w:rsidDel="00000000" w:rsidP="00000000" w:rsidRDefault="00000000" w:rsidRPr="00000000" w14:paraId="00000202">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_____________________</w:t>
            </w:r>
          </w:p>
          <w:p w:rsidR="00000000" w:rsidDel="00000000" w:rsidP="00000000" w:rsidRDefault="00000000" w:rsidRPr="00000000" w14:paraId="00000203">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204">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1d1c1d"/>
                <w:sz w:val="21"/>
                <w:szCs w:val="21"/>
                <w:rtl w:val="0"/>
              </w:rPr>
              <w:t xml:space="preserve">BR X30</w:t>
            </w:r>
          </w:p>
          <w:p w:rsidR="00000000" w:rsidDel="00000000" w:rsidP="00000000" w:rsidRDefault="00000000" w:rsidRPr="00000000" w14:paraId="00000205">
            <w:pPr>
              <w:widowControl w:val="0"/>
              <w:rPr>
                <w:color w:val="1d1c1d"/>
                <w:sz w:val="8"/>
                <w:szCs w:val="8"/>
              </w:rPr>
            </w:pPr>
            <w:r w:rsidDel="00000000" w:rsidR="00000000" w:rsidRPr="00000000">
              <w:rPr>
                <w:rtl w:val="0"/>
              </w:rPr>
            </w:r>
          </w:p>
        </w:tc>
      </w:tr>
    </w:tbl>
    <w:p w:rsidR="00000000" w:rsidDel="00000000" w:rsidP="00000000" w:rsidRDefault="00000000" w:rsidRPr="00000000" w14:paraId="00000206">
      <w:pPr>
        <w:pStyle w:val="Heading1"/>
        <w:spacing w:after="200" w:line="324.00000000000006" w:lineRule="auto"/>
        <w:ind w:left="0" w:firstLine="0"/>
        <w:rPr>
          <w:sz w:val="22"/>
          <w:szCs w:val="22"/>
        </w:rPr>
      </w:pPr>
      <w:bookmarkStart w:colFirst="0" w:colLast="0" w:name="_qlije3lhh65a" w:id="18"/>
      <w:bookmarkEnd w:id="18"/>
      <w:r w:rsidDel="00000000" w:rsidR="00000000" w:rsidRPr="00000000">
        <w:rPr>
          <w:rtl w:val="0"/>
        </w:rPr>
      </w:r>
    </w:p>
    <w:p w:rsidR="00000000" w:rsidDel="00000000" w:rsidP="00000000" w:rsidRDefault="00000000" w:rsidRPr="00000000" w14:paraId="00000207">
      <w:pPr>
        <w:pStyle w:val="Heading1"/>
        <w:spacing w:after="200" w:line="324.00000000000006" w:lineRule="auto"/>
        <w:rPr/>
      </w:pPr>
      <w:bookmarkStart w:colFirst="0" w:colLast="0" w:name="_kdeckc7239zw" w:id="19"/>
      <w:bookmarkEnd w:id="19"/>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spacing w:after="200" w:line="324.00000000000006" w:lineRule="auto"/>
        <w:rPr/>
      </w:pPr>
      <w:bookmarkStart w:colFirst="0" w:colLast="0" w:name="_a93wo1fy7swl" w:id="20"/>
      <w:bookmarkEnd w:id="20"/>
      <w:r w:rsidDel="00000000" w:rsidR="00000000" w:rsidRPr="00000000">
        <w:rPr>
          <w:rtl w:val="0"/>
        </w:rPr>
        <w:t xml:space="preserve">Problem 8: Performance</w:t>
        <w:tab/>
        <w:tab/>
      </w:r>
      <w:r w:rsidDel="00000000" w:rsidR="00000000" w:rsidRPr="00000000">
        <w:rPr>
          <w:rtl w:val="0"/>
        </w:rPr>
        <w:tab/>
        <w:tab/>
        <w:tab/>
        <w:tab/>
        <w:tab/>
        <w:t xml:space="preserve">7 points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line="276" w:lineRule="auto"/>
        <w:rPr>
          <w:color w:val="1d1c1d"/>
        </w:rPr>
      </w:pPr>
      <w:r w:rsidDel="00000000" w:rsidR="00000000" w:rsidRPr="00000000">
        <w:rPr>
          <w:rtl w:val="0"/>
        </w:rPr>
      </w:r>
    </w:p>
    <w:p w:rsidR="00000000" w:rsidDel="00000000" w:rsidP="00000000" w:rsidRDefault="00000000" w:rsidRPr="00000000" w14:paraId="0000020B">
      <w:pPr>
        <w:spacing w:line="324.00000000000006" w:lineRule="auto"/>
        <w:ind w:left="0" w:firstLine="0"/>
        <w:rPr>
          <w:sz w:val="24"/>
          <w:szCs w:val="24"/>
        </w:rPr>
        <w:sectPr>
          <w:headerReference r:id="rId8" w:type="default"/>
          <w:headerReference r:id="rId9" w:type="first"/>
          <w:footerReference r:id="rId10" w:type="first"/>
          <w:pgSz w:h="15840" w:w="12240" w:orient="portrait"/>
          <w:pgMar w:bottom="288" w:top="1440" w:left="1440" w:right="1440" w:header="720" w:footer="720"/>
          <w:pgNumType w:start="1"/>
          <w:titlePg w:val="1"/>
        </w:sectPr>
      </w:pPr>
      <w:r w:rsidDel="00000000" w:rsidR="00000000" w:rsidRPr="00000000">
        <w:rPr>
          <w:sz w:val="24"/>
          <w:szCs w:val="24"/>
          <w:rtl w:val="0"/>
        </w:rPr>
        <w:t xml:space="preserve">Assume that p</w:t>
      </w:r>
      <w:r w:rsidDel="00000000" w:rsidR="00000000" w:rsidRPr="00000000">
        <w:rPr>
          <w:sz w:val="24"/>
          <w:szCs w:val="24"/>
          <w:rtl w:val="0"/>
        </w:rPr>
        <w:t xml:space="preserve">rocessor Alpha</w:t>
      </w:r>
      <w:r w:rsidDel="00000000" w:rsidR="00000000" w:rsidRPr="00000000">
        <w:rPr>
          <w:b w:val="1"/>
          <w:sz w:val="24"/>
          <w:szCs w:val="24"/>
          <w:rtl w:val="0"/>
        </w:rPr>
        <w:t xml:space="preserve"> </w:t>
      </w:r>
      <w:r w:rsidDel="00000000" w:rsidR="00000000" w:rsidRPr="00000000">
        <w:rPr>
          <w:strike w:val="1"/>
          <w:sz w:val="24"/>
          <w:szCs w:val="24"/>
          <w:rtl w:val="0"/>
        </w:rPr>
        <w:t xml:space="preserve">is able which</w:t>
      </w:r>
      <w:r w:rsidDel="00000000" w:rsidR="00000000" w:rsidRPr="00000000">
        <w:rPr>
          <w:sz w:val="24"/>
          <w:szCs w:val="24"/>
          <w:rtl w:val="0"/>
        </w:rPr>
        <w:t xml:space="preserve"> executes a program in </w:t>
      </w:r>
      <w:r w:rsidDel="00000000" w:rsidR="00000000" w:rsidRPr="00000000">
        <w:rPr>
          <w:sz w:val="24"/>
          <w:szCs w:val="24"/>
          <w:rtl w:val="0"/>
        </w:rPr>
        <w:t xml:space="preserve">2 ms. Processor Beta </w:t>
      </w:r>
      <w:r w:rsidDel="00000000" w:rsidR="00000000" w:rsidRPr="00000000">
        <w:rPr>
          <w:strike w:val="1"/>
          <w:sz w:val="24"/>
          <w:szCs w:val="24"/>
          <w:rtl w:val="0"/>
        </w:rPr>
        <w:t xml:space="preserve">Now</w:t>
      </w:r>
      <w:r w:rsidDel="00000000" w:rsidR="00000000" w:rsidRPr="00000000">
        <w:rPr>
          <w:sz w:val="24"/>
          <w:szCs w:val="24"/>
          <w:rtl w:val="0"/>
        </w:rPr>
        <w:t xml:space="preserve"> is an implementation of the multi-cycle datapath discussed in class. The program consists of 1 million instructions with the following instruction breakdown:</w:t>
      </w:r>
      <w:r w:rsidDel="00000000" w:rsidR="00000000" w:rsidRPr="00000000">
        <w:rPr>
          <w:rtl w:val="0"/>
        </w:rPr>
      </w:r>
    </w:p>
    <w:p w:rsidR="00000000" w:rsidDel="00000000" w:rsidP="00000000" w:rsidRDefault="00000000" w:rsidRPr="00000000" w14:paraId="0000020C">
      <w:pPr>
        <w:widowControl w:val="0"/>
        <w:numPr>
          <w:ilvl w:val="0"/>
          <w:numId w:val="3"/>
        </w:numPr>
        <w:spacing w:line="276" w:lineRule="auto"/>
        <w:ind w:left="720" w:hanging="360"/>
        <w:rPr>
          <w:sz w:val="24"/>
          <w:szCs w:val="24"/>
        </w:rPr>
      </w:pPr>
      <w:r w:rsidDel="00000000" w:rsidR="00000000" w:rsidRPr="00000000">
        <w:rPr>
          <w:sz w:val="24"/>
          <w:szCs w:val="24"/>
          <w:rtl w:val="0"/>
        </w:rPr>
        <w:t xml:space="preserve">25%</w:t>
      </w:r>
      <w:r w:rsidDel="00000000" w:rsidR="00000000" w:rsidRPr="00000000">
        <w:rPr>
          <w:rFonts w:ascii="Consolas" w:cs="Consolas" w:eastAsia="Consolas" w:hAnsi="Consolas"/>
          <w:sz w:val="24"/>
          <w:szCs w:val="24"/>
          <w:rtl w:val="0"/>
        </w:rPr>
        <w:t xml:space="preserve"> add </w:t>
      </w:r>
      <w:r w:rsidDel="00000000" w:rsidR="00000000" w:rsidRPr="00000000">
        <w:rPr>
          <w:rtl w:val="0"/>
        </w:rPr>
      </w:r>
    </w:p>
    <w:p w:rsidR="00000000" w:rsidDel="00000000" w:rsidP="00000000" w:rsidRDefault="00000000" w:rsidRPr="00000000" w14:paraId="0000020D">
      <w:pPr>
        <w:widowControl w:val="0"/>
        <w:numPr>
          <w:ilvl w:val="0"/>
          <w:numId w:val="3"/>
        </w:numPr>
        <w:spacing w:line="276" w:lineRule="auto"/>
        <w:ind w:left="720" w:hanging="360"/>
        <w:rPr>
          <w:sz w:val="24"/>
          <w:szCs w:val="24"/>
        </w:rPr>
      </w:pPr>
      <w:r w:rsidDel="00000000" w:rsidR="00000000" w:rsidRPr="00000000">
        <w:rPr>
          <w:sz w:val="24"/>
          <w:szCs w:val="24"/>
          <w:rtl w:val="0"/>
        </w:rPr>
        <w:t xml:space="preserve">10%</w:t>
      </w:r>
      <w:r w:rsidDel="00000000" w:rsidR="00000000" w:rsidRPr="00000000">
        <w:rPr>
          <w:rFonts w:ascii="Consolas" w:cs="Consolas" w:eastAsia="Consolas" w:hAnsi="Consolas"/>
          <w:sz w:val="24"/>
          <w:szCs w:val="24"/>
          <w:rtl w:val="0"/>
        </w:rPr>
        <w:t xml:space="preserve"> nor </w:t>
      </w:r>
      <w:r w:rsidDel="00000000" w:rsidR="00000000" w:rsidRPr="00000000">
        <w:rPr>
          <w:rtl w:val="0"/>
        </w:rPr>
      </w:r>
    </w:p>
    <w:p w:rsidR="00000000" w:rsidDel="00000000" w:rsidP="00000000" w:rsidRDefault="00000000" w:rsidRPr="00000000" w14:paraId="0000020E">
      <w:pPr>
        <w:widowControl w:val="0"/>
        <w:numPr>
          <w:ilvl w:val="0"/>
          <w:numId w:val="3"/>
        </w:numPr>
        <w:spacing w:line="276" w:lineRule="auto"/>
        <w:ind w:left="720" w:hanging="360"/>
        <w:rPr>
          <w:sz w:val="24"/>
          <w:szCs w:val="24"/>
        </w:rPr>
      </w:pPr>
      <w:r w:rsidDel="00000000" w:rsidR="00000000" w:rsidRPr="00000000">
        <w:rPr>
          <w:sz w:val="24"/>
          <w:szCs w:val="24"/>
          <w:rtl w:val="0"/>
        </w:rPr>
        <w:t xml:space="preserve">20%</w:t>
      </w:r>
      <w:r w:rsidDel="00000000" w:rsidR="00000000" w:rsidRPr="00000000">
        <w:rPr>
          <w:rFonts w:ascii="Consolas" w:cs="Consolas" w:eastAsia="Consolas" w:hAnsi="Consolas"/>
          <w:sz w:val="24"/>
          <w:szCs w:val="24"/>
          <w:rtl w:val="0"/>
        </w:rPr>
        <w:t xml:space="preserve"> lw </w:t>
      </w:r>
      <w:r w:rsidDel="00000000" w:rsidR="00000000" w:rsidRPr="00000000">
        <w:rPr>
          <w:rtl w:val="0"/>
        </w:rPr>
      </w:r>
    </w:p>
    <w:p w:rsidR="00000000" w:rsidDel="00000000" w:rsidP="00000000" w:rsidRDefault="00000000" w:rsidRPr="00000000" w14:paraId="0000020F">
      <w:pPr>
        <w:widowControl w:val="0"/>
        <w:numPr>
          <w:ilvl w:val="0"/>
          <w:numId w:val="3"/>
        </w:numPr>
        <w:spacing w:line="276" w:lineRule="auto"/>
        <w:ind w:left="720" w:hanging="360"/>
        <w:rPr>
          <w:sz w:val="24"/>
          <w:szCs w:val="24"/>
        </w:rPr>
      </w:pPr>
      <w:r w:rsidDel="00000000" w:rsidR="00000000" w:rsidRPr="00000000">
        <w:rPr>
          <w:sz w:val="24"/>
          <w:szCs w:val="24"/>
          <w:rtl w:val="0"/>
        </w:rPr>
        <w:t xml:space="preserve">30%</w:t>
      </w:r>
      <w:r w:rsidDel="00000000" w:rsidR="00000000" w:rsidRPr="00000000">
        <w:rPr>
          <w:rFonts w:ascii="Consolas" w:cs="Consolas" w:eastAsia="Consolas" w:hAnsi="Consolas"/>
          <w:sz w:val="24"/>
          <w:szCs w:val="24"/>
          <w:rtl w:val="0"/>
        </w:rPr>
        <w:t xml:space="preserve"> sw </w:t>
      </w:r>
      <w:r w:rsidDel="00000000" w:rsidR="00000000" w:rsidRPr="00000000">
        <w:rPr>
          <w:rtl w:val="0"/>
        </w:rPr>
      </w:r>
    </w:p>
    <w:p w:rsidR="00000000" w:rsidDel="00000000" w:rsidP="00000000" w:rsidRDefault="00000000" w:rsidRPr="00000000" w14:paraId="00000210">
      <w:pPr>
        <w:widowControl w:val="0"/>
        <w:numPr>
          <w:ilvl w:val="0"/>
          <w:numId w:val="3"/>
        </w:numPr>
        <w:spacing w:line="276" w:lineRule="auto"/>
        <w:ind w:left="720" w:hanging="360"/>
        <w:rPr>
          <w:sz w:val="24"/>
          <w:szCs w:val="24"/>
        </w:rPr>
      </w:pPr>
      <w:r w:rsidDel="00000000" w:rsidR="00000000" w:rsidRPr="00000000">
        <w:rPr>
          <w:sz w:val="24"/>
          <w:szCs w:val="24"/>
          <w:rtl w:val="0"/>
        </w:rPr>
        <w:t xml:space="preserve">15% </w:t>
      </w:r>
      <w:r w:rsidDel="00000000" w:rsidR="00000000" w:rsidRPr="00000000">
        <w:rPr>
          <w:rFonts w:ascii="Consolas" w:cs="Consolas" w:eastAsia="Consolas" w:hAnsi="Consolas"/>
          <w:sz w:val="24"/>
          <w:szCs w:val="24"/>
          <w:rtl w:val="0"/>
        </w:rPr>
        <w:t xml:space="preserve">beq </w:t>
      </w:r>
      <w:r w:rsidDel="00000000" w:rsidR="00000000" w:rsidRPr="00000000">
        <w:rPr>
          <w:rtl w:val="0"/>
        </w:rPr>
      </w:r>
    </w:p>
    <w:p w:rsidR="00000000" w:rsidDel="00000000" w:rsidP="00000000" w:rsidRDefault="00000000" w:rsidRPr="00000000" w14:paraId="00000211">
      <w:pPr>
        <w:widowControl w:val="0"/>
        <w:spacing w:line="276" w:lineRule="auto"/>
        <w:ind w:left="720" w:firstLine="0"/>
        <w:rPr>
          <w:sz w:val="24"/>
          <w:szCs w:val="24"/>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12">
      <w:pPr>
        <w:widowControl w:val="0"/>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213">
      <w:pPr>
        <w:numPr>
          <w:ilvl w:val="0"/>
          <w:numId w:val="11"/>
        </w:numPr>
        <w:spacing w:line="324.00000000000006" w:lineRule="auto"/>
        <w:ind w:left="720" w:hanging="360"/>
        <w:rPr>
          <w:sz w:val="24"/>
          <w:szCs w:val="24"/>
          <w:u w:val="none"/>
        </w:rPr>
      </w:pPr>
      <w:r w:rsidDel="00000000" w:rsidR="00000000" w:rsidRPr="00000000">
        <w:rPr>
          <w:sz w:val="24"/>
          <w:szCs w:val="24"/>
          <w:rtl w:val="0"/>
        </w:rPr>
        <w:t xml:space="preserve">What is the CPI of processor Beta? Put your final answer in the box (specified to the nearest hundredth) and </w:t>
      </w:r>
      <w:r w:rsidDel="00000000" w:rsidR="00000000" w:rsidRPr="00000000">
        <w:rPr>
          <w:sz w:val="24"/>
          <w:szCs w:val="24"/>
          <w:rtl w:val="0"/>
        </w:rPr>
        <w:t xml:space="preserve">show your work below</w:t>
      </w:r>
      <w:r w:rsidDel="00000000" w:rsidR="00000000" w:rsidRPr="00000000">
        <w:rPr>
          <w:sz w:val="24"/>
          <w:szCs w:val="24"/>
          <w:rtl w:val="0"/>
        </w:rPr>
        <w:t xml:space="preserve">. </w:t>
      </w:r>
      <w:r w:rsidDel="00000000" w:rsidR="00000000" w:rsidRPr="00000000">
        <w:rPr>
          <w:i w:val="1"/>
          <w:sz w:val="24"/>
          <w:szCs w:val="24"/>
          <w:rtl w:val="0"/>
        </w:rPr>
        <w:t xml:space="preserve">[3 points]</w:t>
      </w:r>
      <w:r w:rsidDel="00000000" w:rsidR="00000000" w:rsidRPr="00000000">
        <w:rPr>
          <w:rtl w:val="0"/>
        </w:rPr>
      </w:r>
    </w:p>
    <w:p w:rsidR="00000000" w:rsidDel="00000000" w:rsidP="00000000" w:rsidRDefault="00000000" w:rsidRPr="00000000" w14:paraId="00000214">
      <w:pPr>
        <w:spacing w:line="324.00000000000006" w:lineRule="auto"/>
        <w:ind w:left="720" w:firstLine="0"/>
        <w:rPr>
          <w:sz w:val="24"/>
          <w:szCs w:val="24"/>
        </w:rPr>
      </w:pPr>
      <w:r w:rsidDel="00000000" w:rsidR="00000000" w:rsidRPr="00000000">
        <w:rPr>
          <w:rtl w:val="0"/>
        </w:rPr>
      </w:r>
    </w:p>
    <w:tbl>
      <w:tblPr>
        <w:tblStyle w:val="Table16"/>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tblGridChange w:id="0">
          <w:tblGrid>
            <w:gridCol w:w="3900"/>
          </w:tblGrid>
        </w:tblGridChange>
      </w:tblGrid>
      <w:tr>
        <w:trPr>
          <w:cantSplit w:val="0"/>
          <w:trHeight w:val="6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6">
      <w:pPr>
        <w:spacing w:line="324.00000000000006" w:lineRule="auto"/>
        <w:rPr>
          <w:sz w:val="24"/>
          <w:szCs w:val="24"/>
        </w:rPr>
      </w:pPr>
      <w:r w:rsidDel="00000000" w:rsidR="00000000" w:rsidRPr="00000000">
        <w:rPr>
          <w:rtl w:val="0"/>
        </w:rPr>
      </w:r>
    </w:p>
    <w:p w:rsidR="00000000" w:rsidDel="00000000" w:rsidP="00000000" w:rsidRDefault="00000000" w:rsidRPr="00000000" w14:paraId="00000217">
      <w:pPr>
        <w:spacing w:line="324.00000000000006" w:lineRule="auto"/>
        <w:rPr>
          <w:sz w:val="24"/>
          <w:szCs w:val="24"/>
        </w:rPr>
      </w:pPr>
      <w:r w:rsidDel="00000000" w:rsidR="00000000" w:rsidRPr="00000000">
        <w:rPr>
          <w:rtl w:val="0"/>
        </w:rPr>
      </w:r>
    </w:p>
    <w:p w:rsidR="00000000" w:rsidDel="00000000" w:rsidP="00000000" w:rsidRDefault="00000000" w:rsidRPr="00000000" w14:paraId="00000218">
      <w:pPr>
        <w:spacing w:line="324.00000000000006" w:lineRule="auto"/>
        <w:rPr>
          <w:sz w:val="24"/>
          <w:szCs w:val="24"/>
        </w:rPr>
      </w:pPr>
      <w:r w:rsidDel="00000000" w:rsidR="00000000" w:rsidRPr="00000000">
        <w:rPr>
          <w:rtl w:val="0"/>
        </w:rPr>
      </w:r>
    </w:p>
    <w:p w:rsidR="00000000" w:rsidDel="00000000" w:rsidP="00000000" w:rsidRDefault="00000000" w:rsidRPr="00000000" w14:paraId="00000219">
      <w:pPr>
        <w:spacing w:line="324.00000000000006" w:lineRule="auto"/>
        <w:rPr>
          <w:sz w:val="24"/>
          <w:szCs w:val="24"/>
        </w:rPr>
      </w:pPr>
      <w:r w:rsidDel="00000000" w:rsidR="00000000" w:rsidRPr="00000000">
        <w:rPr>
          <w:rtl w:val="0"/>
        </w:rPr>
      </w:r>
    </w:p>
    <w:p w:rsidR="00000000" w:rsidDel="00000000" w:rsidP="00000000" w:rsidRDefault="00000000" w:rsidRPr="00000000" w14:paraId="0000021A">
      <w:pPr>
        <w:spacing w:line="324.00000000000006" w:lineRule="auto"/>
        <w:rPr>
          <w:sz w:val="24"/>
          <w:szCs w:val="24"/>
        </w:rPr>
      </w:pPr>
      <w:r w:rsidDel="00000000" w:rsidR="00000000" w:rsidRPr="00000000">
        <w:rPr>
          <w:rtl w:val="0"/>
        </w:rPr>
      </w:r>
    </w:p>
    <w:p w:rsidR="00000000" w:rsidDel="00000000" w:rsidP="00000000" w:rsidRDefault="00000000" w:rsidRPr="00000000" w14:paraId="0000021B">
      <w:pPr>
        <w:spacing w:line="324.00000000000006" w:lineRule="auto"/>
        <w:rPr>
          <w:sz w:val="24"/>
          <w:szCs w:val="24"/>
        </w:rPr>
      </w:pPr>
      <w:r w:rsidDel="00000000" w:rsidR="00000000" w:rsidRPr="00000000">
        <w:rPr>
          <w:rtl w:val="0"/>
        </w:rPr>
      </w:r>
    </w:p>
    <w:p w:rsidR="00000000" w:rsidDel="00000000" w:rsidP="00000000" w:rsidRDefault="00000000" w:rsidRPr="00000000" w14:paraId="0000021C">
      <w:pPr>
        <w:pStyle w:val="Heading1"/>
        <w:spacing w:after="200" w:line="324.00000000000006" w:lineRule="auto"/>
        <w:rPr>
          <w:sz w:val="24"/>
          <w:szCs w:val="24"/>
        </w:rPr>
      </w:pPr>
      <w:bookmarkStart w:colFirst="0" w:colLast="0" w:name="_ll6veflqxy91" w:id="21"/>
      <w:bookmarkEnd w:id="21"/>
      <w:r w:rsidDel="00000000" w:rsidR="00000000" w:rsidRPr="00000000">
        <w:rPr>
          <w:sz w:val="24"/>
          <w:szCs w:val="24"/>
          <w:rtl w:val="0"/>
        </w:rPr>
        <w:t xml:space="preserve">In order to be faster than Processor Alpha, t</w:t>
      </w:r>
      <w:r w:rsidDel="00000000" w:rsidR="00000000" w:rsidRPr="00000000">
        <w:rPr>
          <w:sz w:val="24"/>
          <w:szCs w:val="24"/>
          <w:rtl w:val="0"/>
        </w:rPr>
        <w:t xml:space="preserve">he clock period of the Processor Beta must</w:t>
      </w:r>
    </w:p>
    <w:p w:rsidR="00000000" w:rsidDel="00000000" w:rsidP="00000000" w:rsidRDefault="00000000" w:rsidRPr="00000000" w14:paraId="0000021D">
      <w:pPr>
        <w:pStyle w:val="Heading1"/>
        <w:spacing w:after="200" w:line="324.00000000000006" w:lineRule="auto"/>
        <w:rPr>
          <w:sz w:val="24"/>
          <w:szCs w:val="24"/>
        </w:rPr>
      </w:pPr>
      <w:bookmarkStart w:colFirst="0" w:colLast="0" w:name="_xzbsugqiuykk" w:id="22"/>
      <w:bookmarkEnd w:id="22"/>
      <w:r w:rsidDel="00000000" w:rsidR="00000000" w:rsidRPr="00000000">
        <w:rPr>
          <w:sz w:val="24"/>
          <w:szCs w:val="24"/>
          <w:rtl w:val="0"/>
        </w:rPr>
        <w:t xml:space="preserve"> be [circle one] </w:t>
      </w:r>
      <w:r w:rsidDel="00000000" w:rsidR="00000000" w:rsidRPr="00000000">
        <w:rPr>
          <w:b w:val="1"/>
          <w:i w:val="1"/>
          <w:sz w:val="24"/>
          <w:szCs w:val="24"/>
          <w:u w:val="single"/>
          <w:rtl w:val="0"/>
        </w:rPr>
        <w:t xml:space="preserve">greater than / less than </w:t>
      </w:r>
      <w:r w:rsidDel="00000000" w:rsidR="00000000" w:rsidRPr="00000000">
        <w:rPr>
          <w:sz w:val="24"/>
          <w:szCs w:val="24"/>
          <w:rtl w:val="0"/>
        </w:rPr>
        <w:t xml:space="preserve">    __________     ns</w:t>
      </w:r>
      <w:r w:rsidDel="00000000" w:rsidR="00000000" w:rsidRPr="00000000">
        <w:rPr>
          <w:sz w:val="24"/>
          <w:szCs w:val="24"/>
          <w:rtl w:val="0"/>
        </w:rPr>
        <w:t xml:space="preserve"> (show to the nearest</w:t>
      </w:r>
    </w:p>
    <w:p w:rsidR="00000000" w:rsidDel="00000000" w:rsidP="00000000" w:rsidRDefault="00000000" w:rsidRPr="00000000" w14:paraId="0000021E">
      <w:pPr>
        <w:pStyle w:val="Heading1"/>
        <w:spacing w:after="200" w:line="324.00000000000006" w:lineRule="auto"/>
        <w:rPr>
          <w:sz w:val="24"/>
          <w:szCs w:val="24"/>
        </w:rPr>
      </w:pPr>
      <w:bookmarkStart w:colFirst="0" w:colLast="0" w:name="_39ht1zwgu930" w:id="23"/>
      <w:bookmarkEnd w:id="23"/>
      <w:r w:rsidDel="00000000" w:rsidR="00000000" w:rsidRPr="00000000">
        <w:rPr>
          <w:sz w:val="24"/>
          <w:szCs w:val="24"/>
          <w:rtl w:val="0"/>
        </w:rPr>
        <w:t xml:space="preserve"> </w:t>
      </w:r>
      <w:r w:rsidDel="00000000" w:rsidR="00000000" w:rsidRPr="00000000">
        <w:rPr>
          <w:sz w:val="24"/>
          <w:szCs w:val="24"/>
          <w:rtl w:val="0"/>
        </w:rPr>
        <w:t xml:space="preserve">hundredth </w:t>
      </w:r>
      <w:r w:rsidDel="00000000" w:rsidR="00000000" w:rsidRPr="00000000">
        <w:rPr>
          <w:sz w:val="24"/>
          <w:szCs w:val="24"/>
          <w:rtl w:val="0"/>
        </w:rPr>
        <w:t xml:space="preserve">of a nanosecond). Show your </w:t>
      </w:r>
      <w:r w:rsidDel="00000000" w:rsidR="00000000" w:rsidRPr="00000000">
        <w:rPr>
          <w:sz w:val="24"/>
          <w:szCs w:val="24"/>
          <w:rtl w:val="0"/>
        </w:rPr>
        <w:t xml:space="preserve">work below</w:t>
      </w:r>
      <w:r w:rsidDel="00000000" w:rsidR="00000000" w:rsidRPr="00000000">
        <w:rPr>
          <w:sz w:val="24"/>
          <w:szCs w:val="24"/>
          <w:rtl w:val="0"/>
        </w:rPr>
        <w:t xml:space="preserve">. </w:t>
      </w:r>
      <w:r w:rsidDel="00000000" w:rsidR="00000000" w:rsidRPr="00000000">
        <w:rPr>
          <w:i w:val="1"/>
          <w:sz w:val="24"/>
          <w:szCs w:val="24"/>
          <w:rtl w:val="0"/>
        </w:rPr>
        <w:t xml:space="preserve">[4 points]</w:t>
      </w: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spacing w:after="200" w:line="324.00000000000006" w:lineRule="auto"/>
        <w:rPr/>
      </w:pPr>
      <w:bookmarkStart w:colFirst="0" w:colLast="0" w:name="_fxk98qk3vrdv" w:id="24"/>
      <w:bookmarkEnd w:id="24"/>
      <w:r w:rsidDel="00000000" w:rsidR="00000000" w:rsidRPr="00000000">
        <w:rPr>
          <w:rtl w:val="0"/>
        </w:rPr>
        <w:t xml:space="preserve">Problem 9: Multi-cycle Datapath</w:t>
        <w:tab/>
        <w:tab/>
        <w:tab/>
        <w:tab/>
        <w:tab/>
        <w:t xml:space="preserve">         20</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220">
      <w:pPr>
        <w:spacing w:after="200" w:line="324.00000000000006" w:lineRule="auto"/>
        <w:rPr>
          <w:sz w:val="24"/>
          <w:szCs w:val="24"/>
        </w:rPr>
      </w:pPr>
      <w:r w:rsidDel="00000000" w:rsidR="00000000" w:rsidRPr="00000000">
        <w:rPr>
          <w:sz w:val="24"/>
          <w:szCs w:val="24"/>
          <w:rtl w:val="0"/>
        </w:rPr>
        <w:t xml:space="preserve">In homework 1, you saw how to write LC2K code to process a linked list. Your current employer, CISCyBusiness</w:t>
      </w:r>
      <w:r w:rsidDel="00000000" w:rsidR="00000000" w:rsidRPr="00000000">
        <w:rPr>
          <w:i w:val="1"/>
          <w:color w:val="202122"/>
          <w:sz w:val="21"/>
          <w:szCs w:val="21"/>
          <w:highlight w:val="white"/>
          <w:rtl w:val="0"/>
        </w:rPr>
        <w:t xml:space="preserve">™</w:t>
      </w:r>
      <w:r w:rsidDel="00000000" w:rsidR="00000000" w:rsidRPr="00000000">
        <w:rPr>
          <w:sz w:val="24"/>
          <w:szCs w:val="24"/>
          <w:rtl w:val="0"/>
        </w:rPr>
        <w:t xml:space="preserve">, has set out to build a custom, more CISC-like LC2K processor to accelerate data structure processing. To that end, they are replacing the </w:t>
      </w:r>
      <w:r w:rsidDel="00000000" w:rsidR="00000000" w:rsidRPr="00000000">
        <w:rPr>
          <w:rFonts w:ascii="Consolas" w:cs="Consolas" w:eastAsia="Consolas" w:hAnsi="Consolas"/>
          <w:sz w:val="24"/>
          <w:szCs w:val="24"/>
          <w:rtl w:val="0"/>
        </w:rPr>
        <w:t xml:space="preserve">noop </w:t>
      </w:r>
      <w:r w:rsidDel="00000000" w:rsidR="00000000" w:rsidRPr="00000000">
        <w:rPr>
          <w:sz w:val="24"/>
          <w:szCs w:val="24"/>
          <w:rtl w:val="0"/>
        </w:rPr>
        <w:t xml:space="preserve">instruction with an I-type </w:t>
      </w:r>
      <w:r w:rsidDel="00000000" w:rsidR="00000000" w:rsidRPr="00000000">
        <w:rPr>
          <w:rFonts w:ascii="Consolas" w:cs="Consolas" w:eastAsia="Consolas" w:hAnsi="Consolas"/>
          <w:sz w:val="24"/>
          <w:szCs w:val="24"/>
          <w:rtl w:val="0"/>
        </w:rPr>
        <w:t xml:space="preserve">findEnd</w:t>
      </w:r>
      <w:r w:rsidDel="00000000" w:rsidR="00000000" w:rsidRPr="00000000">
        <w:rPr>
          <w:sz w:val="24"/>
          <w:szCs w:val="24"/>
          <w:rtl w:val="0"/>
        </w:rPr>
        <w:t xml:space="preserve"> </w:t>
      </w:r>
      <w:r w:rsidDel="00000000" w:rsidR="00000000" w:rsidRPr="00000000">
        <w:rPr>
          <w:sz w:val="24"/>
          <w:szCs w:val="24"/>
          <w:rtl w:val="0"/>
        </w:rPr>
        <w:t xml:space="preserve">instruction,</w:t>
      </w:r>
    </w:p>
    <w:p w:rsidR="00000000" w:rsidDel="00000000" w:rsidP="00000000" w:rsidRDefault="00000000" w:rsidRPr="00000000" w14:paraId="00000221">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findEnd  [regA]   [regB]   [offset]</w:t>
      </w:r>
    </w:p>
    <w:p w:rsidR="00000000" w:rsidDel="00000000" w:rsidP="00000000" w:rsidRDefault="00000000" w:rsidRPr="00000000" w14:paraId="00000222">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3">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REQUIRES:</w:t>
        <w:tab/>
        <w:t xml:space="preserve">(processor does not check for these)</w:t>
      </w:r>
    </w:p>
    <w:p w:rsidR="00000000" w:rsidDel="00000000" w:rsidP="00000000" w:rsidRDefault="00000000" w:rsidRPr="00000000" w14:paraId="00000224">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contains address of linked list with at least </w:t>
      </w:r>
      <w:r w:rsidDel="00000000" w:rsidR="00000000" w:rsidRPr="00000000">
        <w:rPr>
          <w:rFonts w:ascii="Consolas" w:cs="Consolas" w:eastAsia="Consolas" w:hAnsi="Consolas"/>
          <w:sz w:val="24"/>
          <w:szCs w:val="24"/>
          <w:rtl w:val="0"/>
        </w:rPr>
        <w:t xml:space="preserve">2 nodes</w:t>
      </w:r>
      <w:r w:rsidDel="00000000" w:rsidR="00000000" w:rsidRPr="00000000">
        <w:rPr>
          <w:rtl w:val="0"/>
        </w:rPr>
      </w:r>
    </w:p>
    <w:p w:rsidR="00000000" w:rsidDel="00000000" w:rsidP="00000000" w:rsidRDefault="00000000" w:rsidRPr="00000000" w14:paraId="00000225">
      <w:pPr>
        <w:spacing w:line="324.0000000000000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[offset] describes how many words into the node structure a pointer to the next Node is located</w:t>
      </w:r>
    </w:p>
    <w:p w:rsidR="00000000" w:rsidDel="00000000" w:rsidP="00000000" w:rsidRDefault="00000000" w:rsidRPr="00000000" w14:paraId="00000226">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regA index != regB index</w:t>
      </w:r>
    </w:p>
    <w:p w:rsidR="00000000" w:rsidDel="00000000" w:rsidP="00000000" w:rsidRDefault="00000000" w:rsidRPr="00000000" w14:paraId="00000227">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8">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EFFECTS: </w:t>
        <w:tab/>
        <w:t xml:space="preserve">Traverses linked data structure contained in regA until a</w:t>
      </w:r>
    </w:p>
    <w:p w:rsidR="00000000" w:rsidDel="00000000" w:rsidP="00000000" w:rsidRDefault="00000000" w:rsidRPr="00000000" w14:paraId="00000229">
      <w:pPr>
        <w:spacing w:line="324.00000000000006" w:lineRule="auto"/>
        <w:ind w:left="153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null (zero) pointer is found. Address of the last node is</w:t>
      </w:r>
    </w:p>
    <w:p w:rsidR="00000000" w:rsidDel="00000000" w:rsidP="00000000" w:rsidRDefault="00000000" w:rsidRPr="00000000" w14:paraId="0000022A">
      <w:pPr>
        <w:spacing w:line="324.0000000000000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stored in regB. No other registers updated.</w:t>
      </w:r>
    </w:p>
    <w:p w:rsidR="00000000" w:rsidDel="00000000" w:rsidP="00000000" w:rsidRDefault="00000000" w:rsidRPr="00000000" w14:paraId="0000022B">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2C">
      <w:pPr>
        <w:spacing w:after="200" w:line="324.00000000000006" w:lineRule="auto"/>
        <w:rPr>
          <w:sz w:val="24"/>
          <w:szCs w:val="24"/>
        </w:rPr>
      </w:pPr>
      <w:r w:rsidDel="00000000" w:rsidR="00000000" w:rsidRPr="00000000">
        <w:rPr>
          <w:sz w:val="24"/>
          <w:szCs w:val="24"/>
          <w:rtl w:val="0"/>
        </w:rPr>
        <w:t xml:space="preserve">For example, if memory is set up as below (with the Node struct shown on the right):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00" w:line="324.00000000000006" w:lineRule="auto"/>
              <w:rPr>
                <w:sz w:val="24"/>
                <w:szCs w:val="24"/>
              </w:rPr>
            </w:pPr>
            <w:r w:rsidDel="00000000" w:rsidR="00000000" w:rsidRPr="00000000">
              <w:rPr>
                <w:sz w:val="24"/>
                <w:szCs w:val="24"/>
              </w:rPr>
              <w:drawing>
                <wp:inline distB="114300" distT="114300" distL="114300" distR="114300">
                  <wp:extent cx="2838450" cy="14605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146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struct Node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22F">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int datum</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230">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struct Node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231">
            <w:pPr>
              <w:widowControl w:val="0"/>
              <w:spacing w:after="240" w:lineRule="auto"/>
              <w:rPr>
                <w:sz w:val="24"/>
                <w:szCs w:val="24"/>
              </w:rPr>
            </w:pP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232">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33">
      <w:pPr>
        <w:spacing w:after="200" w:line="324.00000000000006" w:lineRule="auto"/>
        <w:rPr>
          <w:sz w:val="24"/>
          <w:szCs w:val="24"/>
        </w:rPr>
      </w:pPr>
      <w:r w:rsidDel="00000000" w:rsidR="00000000" w:rsidRPr="00000000">
        <w:rPr>
          <w:sz w:val="24"/>
          <w:szCs w:val="24"/>
          <w:rtl w:val="0"/>
        </w:rPr>
        <w:t xml:space="preserve">and register 2 holds the address 0x1004, executing:</w:t>
      </w:r>
    </w:p>
    <w:p w:rsidR="00000000" w:rsidDel="00000000" w:rsidP="00000000" w:rsidRDefault="00000000" w:rsidRPr="00000000" w14:paraId="00000234">
      <w:pPr>
        <w:spacing w:after="200" w:line="324.00000000000006" w:lineRule="auto"/>
        <w:rPr>
          <w:sz w:val="24"/>
          <w:szCs w:val="24"/>
        </w:rPr>
      </w:pPr>
      <w:r w:rsidDel="00000000" w:rsidR="00000000" w:rsidRPr="00000000">
        <w:rPr>
          <w:rFonts w:ascii="Consolas" w:cs="Consolas" w:eastAsia="Consolas" w:hAnsi="Consolas"/>
          <w:sz w:val="24"/>
          <w:szCs w:val="24"/>
          <w:rtl w:val="0"/>
        </w:rPr>
        <w:t xml:space="preserve">findEnd  2   1   #1</w:t>
      </w:r>
      <w:r w:rsidDel="00000000" w:rsidR="00000000" w:rsidRPr="00000000">
        <w:rPr>
          <w:rtl w:val="0"/>
        </w:rPr>
      </w:r>
    </w:p>
    <w:p w:rsidR="00000000" w:rsidDel="00000000" w:rsidP="00000000" w:rsidRDefault="00000000" w:rsidRPr="00000000" w14:paraId="00000235">
      <w:pPr>
        <w:spacing w:after="200" w:line="324.00000000000006" w:lineRule="auto"/>
        <w:rPr>
          <w:sz w:val="24"/>
          <w:szCs w:val="24"/>
        </w:rPr>
      </w:pPr>
      <w:r w:rsidDel="00000000" w:rsidR="00000000" w:rsidRPr="00000000">
        <w:rPr>
          <w:sz w:val="24"/>
          <w:szCs w:val="24"/>
          <w:rtl w:val="0"/>
        </w:rPr>
        <w:t xml:space="preserve">will write 0x0500 into register 1 (we use an offset of #1 here since the </w:t>
      </w:r>
      <w:r w:rsidDel="00000000" w:rsidR="00000000" w:rsidRPr="00000000">
        <w:rPr>
          <w:rFonts w:ascii="Consolas" w:cs="Consolas" w:eastAsia="Consolas" w:hAnsi="Consolas"/>
          <w:sz w:val="24"/>
          <w:szCs w:val="24"/>
          <w:rtl w:val="0"/>
        </w:rPr>
        <w:t xml:space="preserve">next</w:t>
      </w:r>
      <w:r w:rsidDel="00000000" w:rsidR="00000000" w:rsidRPr="00000000">
        <w:rPr>
          <w:sz w:val="24"/>
          <w:szCs w:val="24"/>
          <w:rtl w:val="0"/>
        </w:rPr>
        <w:t xml:space="preserve"> field of the struct that we want to follow is located 1 word into the struct). </w:t>
      </w:r>
      <w:r w:rsidDel="00000000" w:rsidR="00000000" w:rsidRPr="00000000">
        <w:rPr>
          <w:b w:val="1"/>
          <w:sz w:val="24"/>
          <w:szCs w:val="24"/>
          <w:rtl w:val="0"/>
        </w:rPr>
        <w:t xml:space="preserve">To avoid some edge cases, you can assume the list contains at least two nodes </w:t>
      </w:r>
      <w:r w:rsidDel="00000000" w:rsidR="00000000" w:rsidRPr="00000000">
        <w:rPr>
          <w:sz w:val="24"/>
          <w:szCs w:val="24"/>
          <w:rtl w:val="0"/>
        </w:rPr>
        <w:t xml:space="preserve">(i.e. regA will never hold the address of the last node.)</w:t>
      </w:r>
    </w:p>
    <w:p w:rsidR="00000000" w:rsidDel="00000000" w:rsidP="00000000" w:rsidRDefault="00000000" w:rsidRPr="00000000" w14:paraId="00000236">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37">
      <w:pPr>
        <w:spacing w:line="324.00000000000006" w:lineRule="auto"/>
        <w:ind w:left="0" w:firstLine="0"/>
        <w:rPr>
          <w:sz w:val="24"/>
          <w:szCs w:val="24"/>
        </w:rPr>
      </w:pPr>
      <w:r w:rsidDel="00000000" w:rsidR="00000000" w:rsidRPr="00000000">
        <w:rPr>
          <w:sz w:val="24"/>
          <w:szCs w:val="24"/>
          <w:rtl w:val="0"/>
        </w:rPr>
        <w:t xml:space="preserve">Your employer wants to integrate this into our multi-cycle datapath following this procedure:</w:t>
      </w:r>
    </w:p>
    <w:p w:rsidR="00000000" w:rsidDel="00000000" w:rsidP="00000000" w:rsidRDefault="00000000" w:rsidRPr="00000000" w14:paraId="00000238">
      <w:pPr>
        <w:spacing w:line="324.00000000000006" w:lineRule="auto"/>
        <w:ind w:left="0" w:firstLine="0"/>
        <w:rPr>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324.00000000000006" w:lineRule="auto"/>
              <w:ind w:left="960" w:hanging="960"/>
              <w:rPr>
                <w:sz w:val="24"/>
                <w:szCs w:val="24"/>
              </w:rPr>
            </w:pPr>
            <w:r w:rsidDel="00000000" w:rsidR="00000000" w:rsidRPr="00000000">
              <w:rPr>
                <w:b w:val="1"/>
                <w:sz w:val="24"/>
                <w:szCs w:val="24"/>
                <w:rtl w:val="0"/>
              </w:rPr>
              <w:t xml:space="preserve">Cycle 1</w:t>
            </w:r>
            <w:r w:rsidDel="00000000" w:rsidR="00000000" w:rsidRPr="00000000">
              <w:rPr>
                <w:sz w:val="24"/>
                <w:szCs w:val="24"/>
                <w:rtl w:val="0"/>
              </w:rPr>
              <w:t xml:space="preserve">: Fetch instruction</w:t>
            </w:r>
          </w:p>
          <w:p w:rsidR="00000000" w:rsidDel="00000000" w:rsidP="00000000" w:rsidRDefault="00000000" w:rsidRPr="00000000" w14:paraId="0000023A">
            <w:pPr>
              <w:spacing w:line="324.00000000000006" w:lineRule="auto"/>
              <w:ind w:left="960" w:hanging="960"/>
              <w:rPr>
                <w:sz w:val="24"/>
                <w:szCs w:val="24"/>
              </w:rPr>
            </w:pPr>
            <w:r w:rsidDel="00000000" w:rsidR="00000000" w:rsidRPr="00000000">
              <w:rPr>
                <w:b w:val="1"/>
                <w:sz w:val="24"/>
                <w:szCs w:val="24"/>
                <w:rtl w:val="0"/>
              </w:rPr>
              <w:t xml:space="preserve">Cycle 2</w:t>
            </w:r>
            <w:r w:rsidDel="00000000" w:rsidR="00000000" w:rsidRPr="00000000">
              <w:rPr>
                <w:sz w:val="24"/>
                <w:szCs w:val="24"/>
                <w:rtl w:val="0"/>
              </w:rPr>
              <w:t xml:space="preserve">: Decode instruction</w:t>
            </w:r>
          </w:p>
          <w:p w:rsidR="00000000" w:rsidDel="00000000" w:rsidP="00000000" w:rsidRDefault="00000000" w:rsidRPr="00000000" w14:paraId="0000023B">
            <w:pPr>
              <w:spacing w:line="324.00000000000006" w:lineRule="auto"/>
              <w:ind w:left="960" w:hanging="960"/>
              <w:rPr>
                <w:sz w:val="24"/>
                <w:szCs w:val="24"/>
              </w:rPr>
            </w:pPr>
            <w:r w:rsidDel="00000000" w:rsidR="00000000" w:rsidRPr="00000000">
              <w:rPr>
                <w:b w:val="1"/>
                <w:sz w:val="24"/>
                <w:szCs w:val="24"/>
                <w:rtl w:val="0"/>
              </w:rPr>
              <w:t xml:space="preserve">Cycle 3</w:t>
            </w:r>
            <w:r w:rsidDel="00000000" w:rsidR="00000000" w:rsidRPr="00000000">
              <w:rPr>
                <w:sz w:val="24"/>
                <w:szCs w:val="24"/>
                <w:rtl w:val="0"/>
              </w:rPr>
              <w:t xml:space="preserve">: Calculate address of first "next" pointer</w:t>
            </w:r>
          </w:p>
          <w:p w:rsidR="00000000" w:rsidDel="00000000" w:rsidP="00000000" w:rsidRDefault="00000000" w:rsidRPr="00000000" w14:paraId="0000023C">
            <w:pPr>
              <w:spacing w:line="324.00000000000006" w:lineRule="auto"/>
              <w:ind w:left="990"/>
              <w:rPr>
                <w:sz w:val="24"/>
                <w:szCs w:val="24"/>
              </w:rPr>
            </w:pPr>
            <w:r w:rsidDel="00000000" w:rsidR="00000000" w:rsidRPr="00000000">
              <w:rPr>
                <w:b w:val="1"/>
                <w:sz w:val="24"/>
                <w:szCs w:val="24"/>
                <w:rtl w:val="0"/>
              </w:rPr>
              <w:t xml:space="preserve">Cycle 4</w:t>
            </w:r>
            <w:r w:rsidDel="00000000" w:rsidR="00000000" w:rsidRPr="00000000">
              <w:rPr>
                <w:sz w:val="24"/>
                <w:szCs w:val="24"/>
                <w:rtl w:val="0"/>
              </w:rPr>
              <w:t xml:space="preserve">: Read pointer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324.00000000000006" w:lineRule="auto"/>
              <w:ind w:left="990" w:hanging="990"/>
              <w:rPr>
                <w:sz w:val="24"/>
                <w:szCs w:val="24"/>
              </w:rPr>
            </w:pPr>
            <w:r w:rsidDel="00000000" w:rsidR="00000000" w:rsidRPr="00000000">
              <w:rPr>
                <w:b w:val="1"/>
                <w:sz w:val="24"/>
                <w:szCs w:val="24"/>
                <w:rtl w:val="0"/>
              </w:rPr>
              <w:t xml:space="preserve">Cycle 5</w:t>
            </w:r>
            <w:r w:rsidDel="00000000" w:rsidR="00000000" w:rsidRPr="00000000">
              <w:rPr>
                <w:sz w:val="24"/>
                <w:szCs w:val="24"/>
                <w:rtl w:val="0"/>
              </w:rPr>
              <w:t xml:space="preserve">: Check if null pointer, if so instruction is finished</w:t>
            </w:r>
          </w:p>
          <w:p w:rsidR="00000000" w:rsidDel="00000000" w:rsidP="00000000" w:rsidRDefault="00000000" w:rsidRPr="00000000" w14:paraId="0000023E">
            <w:pPr>
              <w:spacing w:line="324.00000000000006" w:lineRule="auto"/>
              <w:ind w:left="990" w:hanging="990"/>
              <w:rPr>
                <w:sz w:val="24"/>
                <w:szCs w:val="24"/>
              </w:rPr>
            </w:pPr>
            <w:r w:rsidDel="00000000" w:rsidR="00000000" w:rsidRPr="00000000">
              <w:rPr>
                <w:b w:val="1"/>
                <w:sz w:val="24"/>
                <w:szCs w:val="24"/>
                <w:rtl w:val="0"/>
              </w:rPr>
              <w:t xml:space="preserve">Cycle 6</w:t>
            </w:r>
            <w:r w:rsidDel="00000000" w:rsidR="00000000" w:rsidRPr="00000000">
              <w:rPr>
                <w:sz w:val="24"/>
                <w:szCs w:val="24"/>
                <w:rtl w:val="0"/>
              </w:rPr>
              <w:t xml:space="preserve">: Otherwise, update the result and calculate next address</w:t>
            </w:r>
          </w:p>
          <w:p w:rsidR="00000000" w:rsidDel="00000000" w:rsidP="00000000" w:rsidRDefault="00000000" w:rsidRPr="00000000" w14:paraId="0000023F">
            <w:pPr>
              <w:spacing w:line="324.00000000000006" w:lineRule="auto"/>
              <w:ind w:left="990" w:hanging="990"/>
              <w:rPr>
                <w:sz w:val="24"/>
                <w:szCs w:val="24"/>
              </w:rPr>
            </w:pPr>
            <w:r w:rsidDel="00000000" w:rsidR="00000000" w:rsidRPr="00000000">
              <w:rPr>
                <w:sz w:val="24"/>
                <w:szCs w:val="24"/>
                <w:rtl w:val="0"/>
              </w:rPr>
              <w:t xml:space="preserve">[repeat earlier steps as needed until done]</w:t>
            </w:r>
          </w:p>
        </w:tc>
      </w:tr>
    </w:tbl>
    <w:p w:rsidR="00000000" w:rsidDel="00000000" w:rsidP="00000000" w:rsidRDefault="00000000" w:rsidRPr="00000000" w14:paraId="00000240">
      <w:pPr>
        <w:spacing w:line="324.00000000000006" w:lineRule="auto"/>
        <w:ind w:left="0" w:firstLine="0"/>
        <w:rPr>
          <w:sz w:val="24"/>
          <w:szCs w:val="24"/>
        </w:rPr>
      </w:pPr>
      <w:r w:rsidDel="00000000" w:rsidR="00000000" w:rsidRPr="00000000">
        <w:rPr>
          <w:rtl w:val="0"/>
        </w:rPr>
      </w:r>
    </w:p>
    <w:p w:rsidR="00000000" w:rsidDel="00000000" w:rsidP="00000000" w:rsidRDefault="00000000" w:rsidRPr="00000000" w14:paraId="00000241">
      <w:pPr>
        <w:numPr>
          <w:ilvl w:val="0"/>
          <w:numId w:val="7"/>
        </w:numPr>
        <w:spacing w:line="324.00000000000006" w:lineRule="auto"/>
        <w:ind w:left="720" w:hanging="360"/>
        <w:rPr>
          <w:sz w:val="24"/>
          <w:szCs w:val="24"/>
        </w:rPr>
      </w:pPr>
      <w:r w:rsidDel="00000000" w:rsidR="00000000" w:rsidRPr="00000000">
        <w:rPr>
          <w:sz w:val="24"/>
          <w:szCs w:val="24"/>
          <w:rtl w:val="0"/>
        </w:rPr>
        <w:t xml:space="preserve">On the following page is the multi-cycle datapath we will use to implement this. </w:t>
      </w:r>
      <w:r w:rsidDel="00000000" w:rsidR="00000000" w:rsidRPr="00000000">
        <w:rPr>
          <w:b w:val="1"/>
          <w:sz w:val="24"/>
          <w:szCs w:val="24"/>
          <w:rtl w:val="0"/>
        </w:rPr>
        <w:t xml:space="preserve">Note that we have pulled out the "data register" which must be explicitly enabled to store a new value</w:t>
      </w:r>
      <w:r w:rsidDel="00000000" w:rsidR="00000000" w:rsidRPr="00000000">
        <w:rPr>
          <w:sz w:val="24"/>
          <w:szCs w:val="24"/>
          <w:rtl w:val="0"/>
        </w:rPr>
        <w:t xml:space="preserve">,</w:t>
      </w:r>
      <w:r w:rsidDel="00000000" w:rsidR="00000000" w:rsidRPr="00000000">
        <w:rPr>
          <w:sz w:val="24"/>
          <w:szCs w:val="24"/>
          <w:rtl w:val="0"/>
        </w:rPr>
        <w:t xml:space="preserve"> and we have </w:t>
      </w:r>
      <w:r w:rsidDel="00000000" w:rsidR="00000000" w:rsidRPr="00000000">
        <w:rPr>
          <w:sz w:val="24"/>
          <w:szCs w:val="24"/>
          <w:rtl w:val="0"/>
        </w:rPr>
        <w:t xml:space="preserve">connected the ALU equality check to the control ROM. No new gates are needed, but some signals may need to be routed as new inputs to the muxes [A-E]. List the extra connections needed to support these operations (do not include extra - unneeded connections will lose points). You do </w:t>
      </w:r>
      <w:r w:rsidDel="00000000" w:rsidR="00000000" w:rsidRPr="00000000">
        <w:rPr>
          <w:b w:val="1"/>
          <w:sz w:val="24"/>
          <w:szCs w:val="24"/>
          <w:rtl w:val="0"/>
        </w:rPr>
        <w:t xml:space="preserve">not </w:t>
      </w:r>
      <w:r w:rsidDel="00000000" w:rsidR="00000000" w:rsidRPr="00000000">
        <w:rPr>
          <w:sz w:val="24"/>
          <w:szCs w:val="24"/>
          <w:rtl w:val="0"/>
        </w:rPr>
        <w:t xml:space="preserve">need to verify the requirements (e.g. regA != regB). The first two states have been done for you. Leave unneeded lines blank. </w:t>
      </w:r>
      <w:r w:rsidDel="00000000" w:rsidR="00000000" w:rsidRPr="00000000">
        <w:rPr>
          <w:i w:val="1"/>
          <w:sz w:val="24"/>
          <w:szCs w:val="24"/>
          <w:rtl w:val="0"/>
        </w:rPr>
        <w:t xml:space="preserve">[5 points]</w:t>
      </w:r>
    </w:p>
    <w:p w:rsidR="00000000" w:rsidDel="00000000" w:rsidP="00000000" w:rsidRDefault="00000000" w:rsidRPr="00000000" w14:paraId="00000242">
      <w:pPr>
        <w:spacing w:line="324.00000000000006" w:lineRule="auto"/>
        <w:ind w:left="0" w:firstLine="0"/>
        <w:rPr>
          <w:b w:val="1"/>
          <w:sz w:val="24"/>
          <w:szCs w:val="24"/>
        </w:rPr>
      </w:pPr>
      <w:r w:rsidDel="00000000" w:rsidR="00000000" w:rsidRPr="00000000">
        <w:rPr>
          <w:rtl w:val="0"/>
        </w:rPr>
      </w:r>
    </w:p>
    <w:p w:rsidR="00000000" w:rsidDel="00000000" w:rsidP="00000000" w:rsidRDefault="00000000" w:rsidRPr="00000000" w14:paraId="00000243">
      <w:pPr>
        <w:numPr>
          <w:ilvl w:val="0"/>
          <w:numId w:val="7"/>
        </w:numPr>
        <w:spacing w:line="324.00000000000006" w:lineRule="auto"/>
        <w:ind w:left="720" w:hanging="360"/>
        <w:rPr>
          <w:sz w:val="24"/>
          <w:szCs w:val="24"/>
        </w:rPr>
      </w:pPr>
      <w:r w:rsidDel="00000000" w:rsidR="00000000" w:rsidRPr="00000000">
        <w:rPr>
          <w:sz w:val="24"/>
          <w:szCs w:val="24"/>
          <w:rtl w:val="0"/>
        </w:rPr>
        <w:t xml:space="preserve">On page 16, describe the operations for each of the new states added in the finite state machine (recall that we used states 0-12 for the original multi-cycle design, so after decoding </w:t>
      </w:r>
      <w:r w:rsidDel="00000000" w:rsidR="00000000" w:rsidRPr="00000000">
        <w:rPr>
          <w:rFonts w:ascii="Consolas" w:cs="Consolas" w:eastAsia="Consolas" w:hAnsi="Consolas"/>
          <w:sz w:val="24"/>
          <w:szCs w:val="24"/>
          <w:rtl w:val="0"/>
        </w:rPr>
        <w:t xml:space="preserve">findEnd </w:t>
      </w:r>
      <w:r w:rsidDel="00000000" w:rsidR="00000000" w:rsidRPr="00000000">
        <w:rPr>
          <w:sz w:val="24"/>
          <w:szCs w:val="24"/>
          <w:rtl w:val="0"/>
        </w:rPr>
        <w:t xml:space="preserve">we move to state 13). You may only use the following components and syntax to describe the operations</w:t>
      </w:r>
    </w:p>
    <w:p w:rsidR="00000000" w:rsidDel="00000000" w:rsidP="00000000" w:rsidRDefault="00000000" w:rsidRPr="00000000" w14:paraId="00000244">
      <w:pPr>
        <w:spacing w:line="324.00000000000006" w:lineRule="auto"/>
        <w:ind w:left="720" w:firstLine="0"/>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MEM[___]</w:t>
      </w:r>
    </w:p>
    <w:p w:rsidR="00000000" w:rsidDel="00000000" w:rsidP="00000000" w:rsidRDefault="00000000" w:rsidRPr="00000000" w14:paraId="00000245">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regB, offset, destReg, PC</w:t>
      </w:r>
    </w:p>
    <w:p w:rsidR="00000000" w:rsidDel="00000000" w:rsidP="00000000" w:rsidRDefault="00000000" w:rsidRPr="00000000" w14:paraId="00000246">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InstrReg, DataReg, ALUresult, ALUeq</w:t>
      </w:r>
    </w:p>
    <w:p w:rsidR="00000000" w:rsidDel="00000000" w:rsidP="00000000" w:rsidRDefault="00000000" w:rsidRPr="00000000" w14:paraId="00000247">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48">
      <w:pPr>
        <w:spacing w:line="324.00000000000006" w:lineRule="auto"/>
        <w:ind w:left="720" w:firstLine="0"/>
        <w:rPr>
          <w:sz w:val="24"/>
          <w:szCs w:val="24"/>
        </w:rPr>
      </w:pPr>
      <w:r w:rsidDel="00000000" w:rsidR="00000000" w:rsidRPr="00000000">
        <w:rPr>
          <w:sz w:val="24"/>
          <w:szCs w:val="24"/>
          <w:rtl w:val="0"/>
        </w:rPr>
        <w:t xml:space="preserve">In addition, you must also indicate the next state logic for each state. If the next state is fixed, just indicate its number. For any state with conditional next states, (like the decode state 1), write a logical expression using ternary statements and signals passed into the controller to indicate how the next state is calculated. These ternary statements should have the format:</w:t>
      </w:r>
    </w:p>
    <w:p w:rsidR="00000000" w:rsidDel="00000000" w:rsidP="00000000" w:rsidRDefault="00000000" w:rsidRPr="00000000" w14:paraId="00000249">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4A">
      <w:pPr>
        <w:spacing w:line="324.0000000000000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[boolean expression] ? [state# if expression is true] : [state# if expression is false]</w:t>
      </w:r>
    </w:p>
    <w:p w:rsidR="00000000" w:rsidDel="00000000" w:rsidP="00000000" w:rsidRDefault="00000000" w:rsidRPr="00000000" w14:paraId="0000024B">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4C">
      <w:pPr>
        <w:spacing w:line="324.00000000000006" w:lineRule="auto"/>
        <w:ind w:left="720" w:firstLine="0"/>
        <w:rPr>
          <w:sz w:val="24"/>
          <w:szCs w:val="24"/>
        </w:rPr>
      </w:pPr>
      <w:r w:rsidDel="00000000" w:rsidR="00000000" w:rsidRPr="00000000">
        <w:rPr>
          <w:sz w:val="24"/>
          <w:szCs w:val="24"/>
          <w:rtl w:val="0"/>
        </w:rPr>
        <w:t xml:space="preserve">The only signals the controller has access to are InstrReg[24:22] (i.e. the opcode) and ALUeq.  </w:t>
      </w:r>
      <w:r w:rsidDel="00000000" w:rsidR="00000000" w:rsidRPr="00000000">
        <w:rPr>
          <w:i w:val="1"/>
          <w:sz w:val="24"/>
          <w:szCs w:val="24"/>
          <w:rtl w:val="0"/>
        </w:rPr>
        <w:t xml:space="preserve">[15 points]</w:t>
      </w:r>
      <w:r w:rsidDel="00000000" w:rsidR="00000000" w:rsidRPr="00000000">
        <w:br w:type="page"/>
      </w:r>
      <w:r w:rsidDel="00000000" w:rsidR="00000000" w:rsidRPr="00000000">
        <w:rPr>
          <w:rtl w:val="0"/>
        </w:rPr>
      </w:r>
    </w:p>
    <w:p w:rsidR="00000000" w:rsidDel="00000000" w:rsidP="00000000" w:rsidRDefault="00000000" w:rsidRPr="00000000" w14:paraId="0000024D">
      <w:pPr>
        <w:spacing w:line="324.00000000000006" w:lineRule="auto"/>
        <w:ind w:left="720" w:firstLine="0"/>
        <w:rPr>
          <w:b w:val="1"/>
          <w:sz w:val="24"/>
          <w:szCs w:val="24"/>
        </w:rPr>
      </w:pPr>
      <w:r w:rsidDel="00000000" w:rsidR="00000000" w:rsidRPr="00000000">
        <w:rPr>
          <w:b w:val="1"/>
          <w:sz w:val="24"/>
          <w:szCs w:val="24"/>
          <w:rtl w:val="0"/>
        </w:rPr>
        <w:t xml:space="preserve">Part 1 - Modify datapath</w:t>
      </w:r>
    </w:p>
    <w:p w:rsidR="00000000" w:rsidDel="00000000" w:rsidP="00000000" w:rsidRDefault="00000000" w:rsidRPr="00000000" w14:paraId="0000024E">
      <w:pPr>
        <w:spacing w:line="324.00000000000006" w:lineRule="auto"/>
        <w:jc w:val="center"/>
        <w:rPr>
          <w:sz w:val="24"/>
          <w:szCs w:val="24"/>
        </w:rPr>
      </w:pPr>
      <w:r w:rsidDel="00000000" w:rsidR="00000000" w:rsidRPr="00000000">
        <w:rPr>
          <w:sz w:val="24"/>
          <w:szCs w:val="24"/>
        </w:rPr>
        <w:drawing>
          <wp:inline distB="114300" distT="114300" distL="114300" distR="114300">
            <wp:extent cx="5943600" cy="30480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line="324.00000000000006" w:lineRule="auto"/>
        <w:jc w:val="center"/>
        <w:rPr>
          <w:sz w:val="24"/>
          <w:szCs w:val="24"/>
        </w:rPr>
      </w:pPr>
      <w:r w:rsidDel="00000000" w:rsidR="00000000" w:rsidRPr="00000000">
        <w:rPr>
          <w:rtl w:val="0"/>
        </w:rPr>
      </w:r>
    </w:p>
    <w:p w:rsidR="00000000" w:rsidDel="00000000" w:rsidP="00000000" w:rsidRDefault="00000000" w:rsidRPr="00000000" w14:paraId="00000250">
      <w:pPr>
        <w:spacing w:line="324.00000000000006" w:lineRule="auto"/>
        <w:rPr>
          <w:sz w:val="24"/>
          <w:szCs w:val="24"/>
        </w:rPr>
      </w:pPr>
      <w:r w:rsidDel="00000000" w:rsidR="00000000" w:rsidRPr="00000000">
        <w:rPr>
          <w:sz w:val="24"/>
          <w:szCs w:val="24"/>
          <w:rtl w:val="0"/>
        </w:rPr>
        <w:t xml:space="preserve">New connections (leave unused lines blank):</w:t>
      </w:r>
    </w:p>
    <w:p w:rsidR="00000000" w:rsidDel="00000000" w:rsidP="00000000" w:rsidRDefault="00000000" w:rsidRPr="00000000" w14:paraId="00000251">
      <w:pPr>
        <w:spacing w:line="324.00000000000006" w:lineRule="auto"/>
        <w:rPr>
          <w:sz w:val="24"/>
          <w:szCs w:val="24"/>
        </w:rPr>
      </w:pPr>
      <w:r w:rsidDel="00000000" w:rsidR="00000000" w:rsidRPr="00000000">
        <w:rPr>
          <w:rtl w:val="0"/>
        </w:rPr>
      </w:r>
    </w:p>
    <w:p w:rsidR="00000000" w:rsidDel="00000000" w:rsidP="00000000" w:rsidRDefault="00000000" w:rsidRPr="00000000" w14:paraId="00000252">
      <w:pPr>
        <w:spacing w:line="324.00000000000006" w:lineRule="auto"/>
        <w:rPr>
          <w:sz w:val="24"/>
          <w:szCs w:val="24"/>
        </w:rPr>
      </w:pPr>
      <w:r w:rsidDel="00000000" w:rsidR="00000000" w:rsidRPr="00000000">
        <w:rPr>
          <w:sz w:val="24"/>
          <w:szCs w:val="24"/>
          <w:rtl w:val="0"/>
        </w:rPr>
        <w:t xml:space="preserve">Signal must be one of:</w:t>
      </w:r>
    </w:p>
    <w:p w:rsidR="00000000" w:rsidDel="00000000" w:rsidP="00000000" w:rsidRDefault="00000000" w:rsidRPr="00000000" w14:paraId="00000253">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regB, offset, destReg, PC</w:t>
      </w:r>
    </w:p>
    <w:p w:rsidR="00000000" w:rsidDel="00000000" w:rsidP="00000000" w:rsidRDefault="00000000" w:rsidRPr="00000000" w14:paraId="00000254">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InstrReg, DataReg, ALUresult, ALUeq</w:t>
      </w:r>
    </w:p>
    <w:p w:rsidR="00000000" w:rsidDel="00000000" w:rsidP="00000000" w:rsidRDefault="00000000" w:rsidRPr="00000000" w14:paraId="00000255">
      <w:pPr>
        <w:spacing w:line="324.00000000000006" w:lineRule="auto"/>
        <w:ind w:left="72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6">
      <w:pPr>
        <w:spacing w:line="324.00000000000006" w:lineRule="auto"/>
        <w:rPr>
          <w:rFonts w:ascii="Consolas" w:cs="Consolas" w:eastAsia="Consolas" w:hAnsi="Consolas"/>
          <w:sz w:val="24"/>
          <w:szCs w:val="24"/>
        </w:rPr>
      </w:pPr>
      <w:r w:rsidDel="00000000" w:rsidR="00000000" w:rsidRPr="00000000">
        <w:rPr>
          <w:sz w:val="24"/>
          <w:szCs w:val="24"/>
          <w:rtl w:val="0"/>
        </w:rPr>
        <w:t xml:space="preserve">Each mux must be a letter A through E.</w:t>
      </w:r>
      <w:r w:rsidDel="00000000" w:rsidR="00000000" w:rsidRPr="00000000">
        <w:rPr>
          <w:rtl w:val="0"/>
        </w:rPr>
      </w:r>
    </w:p>
    <w:p w:rsidR="00000000" w:rsidDel="00000000" w:rsidP="00000000" w:rsidRDefault="00000000" w:rsidRPr="00000000" w14:paraId="00000257">
      <w:pPr>
        <w:spacing w:line="324.00000000000006" w:lineRule="auto"/>
        <w:rPr>
          <w:sz w:val="24"/>
          <w:szCs w:val="24"/>
        </w:rPr>
      </w:pPr>
      <w:r w:rsidDel="00000000" w:rsidR="00000000" w:rsidRPr="00000000">
        <w:rPr>
          <w:rtl w:val="0"/>
        </w:rPr>
      </w:r>
    </w:p>
    <w:p w:rsidR="00000000" w:rsidDel="00000000" w:rsidP="00000000" w:rsidRDefault="00000000" w:rsidRPr="00000000" w14:paraId="00000258">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59">
      <w:pPr>
        <w:spacing w:line="324.00000000000006" w:lineRule="auto"/>
        <w:rPr>
          <w:sz w:val="24"/>
          <w:szCs w:val="24"/>
        </w:rPr>
      </w:pPr>
      <w:r w:rsidDel="00000000" w:rsidR="00000000" w:rsidRPr="00000000">
        <w:rPr>
          <w:rtl w:val="0"/>
        </w:rPr>
      </w:r>
    </w:p>
    <w:p w:rsidR="00000000" w:rsidDel="00000000" w:rsidP="00000000" w:rsidRDefault="00000000" w:rsidRPr="00000000" w14:paraId="0000025A">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5B">
      <w:pPr>
        <w:spacing w:line="324.00000000000006" w:lineRule="auto"/>
        <w:rPr>
          <w:sz w:val="24"/>
          <w:szCs w:val="24"/>
        </w:rPr>
      </w:pPr>
      <w:r w:rsidDel="00000000" w:rsidR="00000000" w:rsidRPr="00000000">
        <w:rPr>
          <w:rtl w:val="0"/>
        </w:rPr>
      </w:r>
    </w:p>
    <w:p w:rsidR="00000000" w:rsidDel="00000000" w:rsidP="00000000" w:rsidRDefault="00000000" w:rsidRPr="00000000" w14:paraId="0000025C">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5D">
      <w:pPr>
        <w:spacing w:line="324.00000000000006" w:lineRule="auto"/>
        <w:rPr>
          <w:sz w:val="24"/>
          <w:szCs w:val="24"/>
        </w:rPr>
      </w:pPr>
      <w:r w:rsidDel="00000000" w:rsidR="00000000" w:rsidRPr="00000000">
        <w:rPr>
          <w:rtl w:val="0"/>
        </w:rPr>
      </w:r>
    </w:p>
    <w:p w:rsidR="00000000" w:rsidDel="00000000" w:rsidP="00000000" w:rsidRDefault="00000000" w:rsidRPr="00000000" w14:paraId="0000025E">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5F">
      <w:pPr>
        <w:spacing w:line="324.00000000000006" w:lineRule="auto"/>
        <w:rPr>
          <w:sz w:val="24"/>
          <w:szCs w:val="24"/>
        </w:rPr>
      </w:pPr>
      <w:r w:rsidDel="00000000" w:rsidR="00000000" w:rsidRPr="00000000">
        <w:rPr>
          <w:rtl w:val="0"/>
        </w:rPr>
      </w:r>
    </w:p>
    <w:p w:rsidR="00000000" w:rsidDel="00000000" w:rsidP="00000000" w:rsidRDefault="00000000" w:rsidRPr="00000000" w14:paraId="00000260">
      <w:pPr>
        <w:spacing w:line="324.00000000000006" w:lineRule="auto"/>
        <w:rPr>
          <w:sz w:val="24"/>
          <w:szCs w:val="24"/>
        </w:rPr>
      </w:pPr>
      <w:r w:rsidDel="00000000" w:rsidR="00000000" w:rsidRPr="00000000">
        <w:rPr>
          <w:rtl w:val="0"/>
        </w:rPr>
      </w:r>
    </w:p>
    <w:p w:rsidR="00000000" w:rsidDel="00000000" w:rsidP="00000000" w:rsidRDefault="00000000" w:rsidRPr="00000000" w14:paraId="00000261">
      <w:pPr>
        <w:spacing w:line="324.00000000000006" w:lineRule="auto"/>
        <w:rPr>
          <w:sz w:val="24"/>
          <w:szCs w:val="24"/>
        </w:rPr>
      </w:pPr>
      <w:r w:rsidDel="00000000" w:rsidR="00000000" w:rsidRPr="00000000">
        <w:rPr>
          <w:rtl w:val="0"/>
        </w:rPr>
      </w:r>
    </w:p>
    <w:p w:rsidR="00000000" w:rsidDel="00000000" w:rsidP="00000000" w:rsidRDefault="00000000" w:rsidRPr="00000000" w14:paraId="00000262">
      <w:pPr>
        <w:spacing w:line="324.0000000000000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3">
      <w:pPr>
        <w:spacing w:after="200" w:before="200" w:line="324.00000000000006" w:lineRule="auto"/>
        <w:rPr>
          <w:sz w:val="24"/>
          <w:szCs w:val="24"/>
        </w:rPr>
      </w:pPr>
      <w:r w:rsidDel="00000000" w:rsidR="00000000" w:rsidRPr="00000000">
        <w:rPr>
          <w:b w:val="1"/>
          <w:sz w:val="24"/>
          <w:szCs w:val="24"/>
          <w:rtl w:val="0"/>
        </w:rPr>
        <w:t xml:space="preserve">Part 2 -</w:t>
      </w:r>
      <w:r w:rsidDel="00000000" w:rsidR="00000000" w:rsidRPr="00000000">
        <w:rPr>
          <w:rtl w:val="0"/>
        </w:rPr>
      </w:r>
    </w:p>
    <w:tbl>
      <w:tblPr>
        <w:tblStyle w:val="Table1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415"/>
        <w:gridCol w:w="2160"/>
        <w:tblGridChange w:id="0">
          <w:tblGrid>
            <w:gridCol w:w="1770"/>
            <w:gridCol w:w="5415"/>
            <w:gridCol w:w="21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State -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b w:val="1"/>
                <w:sz w:val="24"/>
                <w:szCs w:val="24"/>
                <w:rtl w:val="0"/>
              </w:rPr>
              <w:t xml:space="preserve">Reminder: </w:t>
            </w:r>
            <w:r w:rsidDel="00000000" w:rsidR="00000000" w:rsidRPr="00000000">
              <w:rPr>
                <w:sz w:val="24"/>
                <w:szCs w:val="24"/>
                <w:rtl w:val="0"/>
              </w:rPr>
              <w:t xml:space="preserve">The only components you may reference are: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MEM[___]</w:t>
            </w:r>
          </w:p>
          <w:p w:rsidR="00000000" w:rsidDel="00000000" w:rsidP="00000000" w:rsidRDefault="00000000" w:rsidRPr="00000000" w14:paraId="000002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regA</w:t>
            </w:r>
          </w:p>
          <w:p w:rsidR="00000000" w:rsidDel="00000000" w:rsidP="00000000" w:rsidRDefault="00000000" w:rsidRPr="00000000" w14:paraId="000002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regB</w:t>
            </w:r>
          </w:p>
          <w:p w:rsidR="00000000" w:rsidDel="00000000" w:rsidP="00000000" w:rsidRDefault="00000000" w:rsidRPr="00000000" w14:paraId="000002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offset</w:t>
            </w:r>
          </w:p>
          <w:p w:rsidR="00000000" w:rsidDel="00000000" w:rsidP="00000000" w:rsidRDefault="00000000" w:rsidRPr="00000000" w14:paraId="000002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destReg</w:t>
            </w:r>
          </w:p>
          <w:p w:rsidR="00000000" w:rsidDel="00000000" w:rsidP="00000000" w:rsidRDefault="00000000" w:rsidRPr="00000000" w14:paraId="000002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PC</w:t>
            </w:r>
          </w:p>
          <w:p w:rsidR="00000000" w:rsidDel="00000000" w:rsidP="00000000" w:rsidRDefault="00000000" w:rsidRPr="00000000" w14:paraId="000002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InstrReg</w:t>
            </w:r>
          </w:p>
          <w:p w:rsidR="00000000" w:rsidDel="00000000" w:rsidP="00000000" w:rsidRDefault="00000000" w:rsidRPr="00000000" w14:paraId="000002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DataReg</w:t>
            </w:r>
          </w:p>
          <w:p w:rsidR="00000000" w:rsidDel="00000000" w:rsidP="00000000" w:rsidRDefault="00000000" w:rsidRPr="00000000" w14:paraId="000002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ALUresult</w:t>
            </w:r>
          </w:p>
          <w:p w:rsidR="00000000" w:rsidDel="00000000" w:rsidP="00000000" w:rsidRDefault="00000000" w:rsidRPr="00000000" w14:paraId="000002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ALUeq</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For next state specifically, you may only reference these as inputs: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5">
            <w:pPr>
              <w:widowControl w:val="0"/>
              <w:numPr>
                <w:ilvl w:val="0"/>
                <w:numId w:val="12"/>
              </w:numPr>
              <w:ind w:left="270" w:hanging="360"/>
              <w:rPr>
                <w:rFonts w:ascii="Consolas" w:cs="Consolas" w:eastAsia="Consolas" w:hAnsi="Consolas"/>
                <w:sz w:val="24"/>
                <w:szCs w:val="24"/>
              </w:rPr>
            </w:pPr>
            <w:r w:rsidDel="00000000" w:rsidR="00000000" w:rsidRPr="00000000">
              <w:rPr>
                <w:sz w:val="24"/>
                <w:szCs w:val="24"/>
                <w:rtl w:val="0"/>
              </w:rPr>
              <w:t xml:space="preserve">InstrReg[24:22]</w:t>
            </w:r>
          </w:p>
          <w:p w:rsidR="00000000" w:rsidDel="00000000" w:rsidP="00000000" w:rsidRDefault="00000000" w:rsidRPr="00000000" w14:paraId="00000276">
            <w:pPr>
              <w:numPr>
                <w:ilvl w:val="0"/>
                <w:numId w:val="12"/>
              </w:numPr>
              <w:spacing w:line="324.00000000000006" w:lineRule="auto"/>
              <w:ind w:left="270" w:hanging="360"/>
              <w:rPr>
                <w:rFonts w:ascii="Consolas" w:cs="Consolas" w:eastAsia="Consolas" w:hAnsi="Consolas"/>
                <w:sz w:val="24"/>
                <w:szCs w:val="24"/>
              </w:rPr>
            </w:pPr>
            <w:r w:rsidDel="00000000" w:rsidR="00000000" w:rsidRPr="00000000">
              <w:rPr>
                <w:sz w:val="24"/>
                <w:szCs w:val="24"/>
                <w:rtl w:val="0"/>
              </w:rPr>
              <w:t xml:space="preserve">ALUeq*</w:t>
            </w:r>
          </w:p>
          <w:p w:rsidR="00000000" w:rsidDel="00000000" w:rsidP="00000000" w:rsidRDefault="00000000" w:rsidRPr="00000000" w14:paraId="00000277">
            <w:pPr>
              <w:widowControl w:val="0"/>
              <w:rPr>
                <w:sz w:val="24"/>
                <w:szCs w:val="24"/>
              </w:rPr>
            </w:pPr>
            <w:r w:rsidDel="00000000" w:rsidR="00000000" w:rsidRPr="00000000">
              <w:rPr>
                <w:rtl w:val="0"/>
              </w:rPr>
            </w:r>
          </w:p>
          <w:p w:rsidR="00000000" w:rsidDel="00000000" w:rsidP="00000000" w:rsidRDefault="00000000" w:rsidRPr="00000000" w14:paraId="00000278">
            <w:pPr>
              <w:widowControl w:val="0"/>
              <w:rPr>
                <w:sz w:val="24"/>
                <w:szCs w:val="24"/>
              </w:rPr>
            </w:pPr>
            <w:r w:rsidDel="00000000" w:rsidR="00000000" w:rsidRPr="00000000">
              <w:rPr>
                <w:sz w:val="24"/>
                <w:szCs w:val="24"/>
                <w:rtl w:val="0"/>
              </w:rPr>
              <w:t xml:space="preserve">*Hint: unlike the other signals listed, ALUeq is </w:t>
            </w:r>
            <w:r w:rsidDel="00000000" w:rsidR="00000000" w:rsidRPr="00000000">
              <w:rPr>
                <w:b w:val="1"/>
                <w:sz w:val="24"/>
                <w:szCs w:val="24"/>
                <w:rtl w:val="0"/>
              </w:rPr>
              <w:t xml:space="preserve">not</w:t>
            </w:r>
            <w:r w:rsidDel="00000000" w:rsidR="00000000" w:rsidRPr="00000000">
              <w:rPr>
                <w:sz w:val="24"/>
                <w:szCs w:val="24"/>
                <w:rtl w:val="0"/>
              </w:rPr>
              <w:t xml:space="preserve"> a register output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InstrReg = MEM[PC]</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ALUresult = PC + 1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next state =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 Decode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PC = ALUresult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next state = (InstrReg[24:22] == ADD) ? 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0" w:hanging="1350"/>
              <w:jc w:val="left"/>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[other opcodes omitted]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(InstrReg[24:22] == findEnd) ? 13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13 - Calculate starting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B">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8C">
            <w:pPr>
              <w:widowControl w:val="0"/>
              <w:rPr>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E">
            <w:pPr>
              <w:widowControl w:val="0"/>
              <w:rPr>
                <w:sz w:val="24"/>
                <w:szCs w:val="24"/>
              </w:rPr>
            </w:pPr>
            <w:r w:rsidDel="00000000" w:rsidR="00000000" w:rsidRPr="00000000">
              <w:rPr>
                <w:sz w:val="24"/>
                <w:szCs w:val="24"/>
                <w:rtl w:val="0"/>
              </w:rPr>
              <w:t xml:space="preserve">next state = _____________________________</w:t>
            </w:r>
          </w:p>
          <w:p w:rsidR="00000000" w:rsidDel="00000000" w:rsidP="00000000" w:rsidRDefault="00000000" w:rsidRPr="00000000" w14:paraId="0000028F">
            <w:pPr>
              <w:widowControl w:val="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14 - Load next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sz w:val="24"/>
                <w:szCs w:val="24"/>
              </w:rPr>
            </w:pPr>
            <w:r w:rsidDel="00000000" w:rsidR="00000000" w:rsidRPr="00000000">
              <w:rPr>
                <w:rtl w:val="0"/>
              </w:rPr>
            </w:r>
          </w:p>
          <w:p w:rsidR="00000000" w:rsidDel="00000000" w:rsidP="00000000" w:rsidRDefault="00000000" w:rsidRPr="00000000" w14:paraId="00000293">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94">
            <w:pPr>
              <w:widowControl w:val="0"/>
              <w:rPr>
                <w:sz w:val="24"/>
                <w:szCs w:val="24"/>
              </w:rPr>
            </w:pPr>
            <w:r w:rsidDel="00000000" w:rsidR="00000000" w:rsidRPr="00000000">
              <w:rPr>
                <w:rtl w:val="0"/>
              </w:rPr>
            </w:r>
          </w:p>
          <w:p w:rsidR="00000000" w:rsidDel="00000000" w:rsidP="00000000" w:rsidRDefault="00000000" w:rsidRPr="00000000" w14:paraId="00000295">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96">
            <w:pPr>
              <w:widowControl w:val="0"/>
              <w:rPr>
                <w:sz w:val="24"/>
                <w:szCs w:val="24"/>
              </w:rPr>
            </w:pPr>
            <w:r w:rsidDel="00000000" w:rsidR="00000000" w:rsidRPr="00000000">
              <w:rPr>
                <w:rtl w:val="0"/>
              </w:rPr>
            </w:r>
          </w:p>
          <w:p w:rsidR="00000000" w:rsidDel="00000000" w:rsidP="00000000" w:rsidRDefault="00000000" w:rsidRPr="00000000" w14:paraId="00000297">
            <w:pPr>
              <w:widowControl w:val="0"/>
              <w:rPr>
                <w:sz w:val="24"/>
                <w:szCs w:val="24"/>
              </w:rPr>
            </w:pPr>
            <w:r w:rsidDel="00000000" w:rsidR="00000000" w:rsidRPr="00000000">
              <w:rPr>
                <w:rtl w:val="0"/>
              </w:rPr>
            </w:r>
          </w:p>
          <w:p w:rsidR="00000000" w:rsidDel="00000000" w:rsidP="00000000" w:rsidRDefault="00000000" w:rsidRPr="00000000" w14:paraId="00000298">
            <w:pPr>
              <w:widowControl w:val="0"/>
              <w:rPr>
                <w:sz w:val="24"/>
                <w:szCs w:val="24"/>
              </w:rPr>
            </w:pPr>
            <w:r w:rsidDel="00000000" w:rsidR="00000000" w:rsidRPr="00000000">
              <w:rPr>
                <w:sz w:val="24"/>
                <w:szCs w:val="24"/>
                <w:rtl w:val="0"/>
              </w:rPr>
              <w:t xml:space="preserve">next state = _____________________________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0" w:line="240" w:lineRule="auto"/>
              <w:ind w:left="0" w:firstLine="0"/>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15 - </w:t>
            </w:r>
            <w:r w:rsidDel="00000000" w:rsidR="00000000" w:rsidRPr="00000000">
              <w:rPr>
                <w:sz w:val="24"/>
                <w:szCs w:val="24"/>
                <w:rtl w:val="0"/>
              </w:rPr>
              <w:t xml:space="preserve">Check if null pointer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sz w:val="24"/>
                <w:szCs w:val="24"/>
              </w:rPr>
            </w:pPr>
            <w:r w:rsidDel="00000000" w:rsidR="00000000" w:rsidRPr="00000000">
              <w:rPr>
                <w:rtl w:val="0"/>
              </w:rPr>
            </w:r>
          </w:p>
          <w:p w:rsidR="00000000" w:rsidDel="00000000" w:rsidP="00000000" w:rsidRDefault="00000000" w:rsidRPr="00000000" w14:paraId="0000029C">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9D">
            <w:pPr>
              <w:widowControl w:val="0"/>
              <w:rPr>
                <w:sz w:val="24"/>
                <w:szCs w:val="24"/>
              </w:rPr>
            </w:pPr>
            <w:r w:rsidDel="00000000" w:rsidR="00000000" w:rsidRPr="00000000">
              <w:rPr>
                <w:rtl w:val="0"/>
              </w:rPr>
            </w:r>
          </w:p>
          <w:p w:rsidR="00000000" w:rsidDel="00000000" w:rsidP="00000000" w:rsidRDefault="00000000" w:rsidRPr="00000000" w14:paraId="0000029E">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9F">
            <w:pPr>
              <w:widowControl w:val="0"/>
              <w:rPr>
                <w:sz w:val="24"/>
                <w:szCs w:val="24"/>
              </w:rPr>
            </w:pPr>
            <w:r w:rsidDel="00000000" w:rsidR="00000000" w:rsidRPr="00000000">
              <w:rPr>
                <w:rtl w:val="0"/>
              </w:rPr>
            </w:r>
          </w:p>
          <w:p w:rsidR="00000000" w:rsidDel="00000000" w:rsidP="00000000" w:rsidRDefault="00000000" w:rsidRPr="00000000" w14:paraId="000002A0">
            <w:pPr>
              <w:widowControl w:val="0"/>
              <w:rPr>
                <w:sz w:val="24"/>
                <w:szCs w:val="24"/>
              </w:rPr>
            </w:pPr>
            <w:r w:rsidDel="00000000" w:rsidR="00000000" w:rsidRPr="00000000">
              <w:rPr>
                <w:rtl w:val="0"/>
              </w:rPr>
            </w:r>
          </w:p>
          <w:p w:rsidR="00000000" w:rsidDel="00000000" w:rsidP="00000000" w:rsidRDefault="00000000" w:rsidRPr="00000000" w14:paraId="000002A1">
            <w:pPr>
              <w:widowControl w:val="0"/>
              <w:rPr>
                <w:sz w:val="24"/>
                <w:szCs w:val="24"/>
              </w:rPr>
            </w:pPr>
            <w:r w:rsidDel="00000000" w:rsidR="00000000" w:rsidRPr="00000000">
              <w:rPr>
                <w:sz w:val="24"/>
                <w:szCs w:val="24"/>
                <w:rtl w:val="0"/>
              </w:rPr>
              <w:t xml:space="preserve">next state = _____________________________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0" w:line="240" w:lineRule="auto"/>
              <w:ind w:left="0" w:firstLine="0"/>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16 - Calculate next address and update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sz w:val="24"/>
                <w:szCs w:val="24"/>
              </w:rPr>
            </w:pPr>
            <w:r w:rsidDel="00000000" w:rsidR="00000000" w:rsidRPr="00000000">
              <w:rPr>
                <w:rtl w:val="0"/>
              </w:rPr>
            </w:r>
          </w:p>
          <w:p w:rsidR="00000000" w:rsidDel="00000000" w:rsidP="00000000" w:rsidRDefault="00000000" w:rsidRPr="00000000" w14:paraId="000002A5">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A6">
            <w:pPr>
              <w:widowControl w:val="0"/>
              <w:rPr>
                <w:sz w:val="24"/>
                <w:szCs w:val="24"/>
              </w:rPr>
            </w:pPr>
            <w:r w:rsidDel="00000000" w:rsidR="00000000" w:rsidRPr="00000000">
              <w:rPr>
                <w:rtl w:val="0"/>
              </w:rPr>
            </w:r>
          </w:p>
          <w:p w:rsidR="00000000" w:rsidDel="00000000" w:rsidP="00000000" w:rsidRDefault="00000000" w:rsidRPr="00000000" w14:paraId="000002A7">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A8">
            <w:pPr>
              <w:widowControl w:val="0"/>
              <w:rPr>
                <w:sz w:val="24"/>
                <w:szCs w:val="24"/>
              </w:rPr>
            </w:pPr>
            <w:r w:rsidDel="00000000" w:rsidR="00000000" w:rsidRPr="00000000">
              <w:rPr>
                <w:rtl w:val="0"/>
              </w:rPr>
            </w:r>
          </w:p>
          <w:p w:rsidR="00000000" w:rsidDel="00000000" w:rsidP="00000000" w:rsidRDefault="00000000" w:rsidRPr="00000000" w14:paraId="000002A9">
            <w:pPr>
              <w:widowControl w:val="0"/>
              <w:rPr>
                <w:sz w:val="24"/>
                <w:szCs w:val="24"/>
              </w:rPr>
            </w:pPr>
            <w:r w:rsidDel="00000000" w:rsidR="00000000" w:rsidRPr="00000000">
              <w:rPr>
                <w:rtl w:val="0"/>
              </w:rPr>
            </w:r>
          </w:p>
          <w:p w:rsidR="00000000" w:rsidDel="00000000" w:rsidP="00000000" w:rsidRDefault="00000000" w:rsidRPr="00000000" w14:paraId="000002AA">
            <w:pPr>
              <w:widowControl w:val="0"/>
              <w:rPr>
                <w:sz w:val="24"/>
                <w:szCs w:val="24"/>
              </w:rPr>
            </w:pPr>
            <w:r w:rsidDel="00000000" w:rsidR="00000000" w:rsidRPr="00000000">
              <w:rPr>
                <w:sz w:val="24"/>
                <w:szCs w:val="24"/>
                <w:rtl w:val="0"/>
              </w:rPr>
              <w:t xml:space="preserve">next state = _____________________________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AC">
      <w:pPr>
        <w:spacing w:after="200" w:before="200" w:line="324.0000000000000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D">
      <w:pPr>
        <w:spacing w:after="200" w:before="200" w:line="324.00000000000006" w:lineRule="auto"/>
        <w:jc w:val="center"/>
        <w:rPr>
          <w:sz w:val="24"/>
          <w:szCs w:val="24"/>
        </w:rPr>
      </w:pPr>
      <w:r w:rsidDel="00000000" w:rsidR="00000000" w:rsidRPr="00000000">
        <w:rPr>
          <w:rtl w:val="0"/>
        </w:rPr>
      </w:r>
    </w:p>
    <w:p w:rsidR="00000000" w:rsidDel="00000000" w:rsidP="00000000" w:rsidRDefault="00000000" w:rsidRPr="00000000" w14:paraId="000002AE">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2AF">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Courier"/>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B1">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w:t>
    </w:r>
    <w:r w:rsidDel="00000000" w:rsidR="00000000" w:rsidRPr="00000000">
      <w:rPr>
        <w:rtl w:val="0"/>
      </w:rPr>
      <w:t xml:space="preserve">8</w:t>
    </w:r>
  </w:p>
  <w:p w:rsidR="00000000" w:rsidDel="00000000" w:rsidP="00000000" w:rsidRDefault="00000000" w:rsidRPr="00000000" w14:paraId="000002B2">
    <w:pPr>
      <w:spacing w:after="0" w:line="14.399999999999999" w:lineRule="auto"/>
      <w:jc w:val="right"/>
      <w:rPr/>
    </w:pPr>
    <w:r w:rsidDel="00000000" w:rsidR="00000000" w:rsidRPr="00000000">
      <w:rPr>
        <w:rtl w:val="0"/>
      </w:rPr>
    </w:r>
  </w:p>
  <w:p w:rsidR="00000000" w:rsidDel="00000000" w:rsidP="00000000" w:rsidRDefault="00000000" w:rsidRPr="00000000" w14:paraId="000002B3">
    <w:pPr>
      <w:spacing w:after="0" w:line="14.399999999999999" w:lineRule="auto"/>
      <w:jc w:val="right"/>
      <w:rPr/>
    </w:pPr>
    <w:r w:rsidDel="00000000" w:rsidR="00000000" w:rsidRPr="00000000">
      <w:rPr>
        <w:rtl w:val="0"/>
      </w:rPr>
    </w:r>
  </w:p>
  <w:p w:rsidR="00000000" w:rsidDel="00000000" w:rsidP="00000000" w:rsidRDefault="00000000" w:rsidRPr="00000000" w14:paraId="000002B4">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