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773" w:type="dxa"/>
        <w:tblInd w:w="108" w:type="dxa"/>
        <w:tblLook w:val="04A0"/>
      </w:tblPr>
      <w:tblGrid>
        <w:gridCol w:w="3185"/>
        <w:gridCol w:w="3478"/>
        <w:gridCol w:w="4110"/>
      </w:tblGrid>
      <w:tr w:rsidR="00A56C5D" w:rsidTr="00CA6EB4">
        <w:trPr>
          <w:trHeight w:val="409"/>
        </w:trPr>
        <w:tc>
          <w:tcPr>
            <w:tcW w:w="3185" w:type="dxa"/>
          </w:tcPr>
          <w:p w:rsidR="00A56C5D" w:rsidRPr="00413451" w:rsidRDefault="00A56C5D" w:rsidP="00682CFB">
            <w:pPr>
              <w:jc w:val="center"/>
              <w:rPr>
                <w:rFonts w:ascii="Lucida Calligraphy" w:hAnsi="Lucida Calligraphy" w:cs="Andalus"/>
                <w:sz w:val="20"/>
                <w:szCs w:val="20"/>
              </w:rPr>
            </w:pPr>
            <w:r w:rsidRPr="00413451">
              <w:rPr>
                <w:rFonts w:ascii="Lucida Calligraphy" w:hAnsi="Lucida Calligraphy" w:cs="Andalus"/>
                <w:b/>
                <w:bCs/>
                <w:sz w:val="20"/>
                <w:szCs w:val="20"/>
              </w:rPr>
              <w:t>L</w:t>
            </w:r>
            <w:r w:rsidRPr="00413451">
              <w:rPr>
                <w:rFonts w:ascii="Lucida Calligraphy" w:hAnsi="Lucida Calligraphy" w:cs="Andalus"/>
                <w:sz w:val="20"/>
                <w:szCs w:val="20"/>
              </w:rPr>
              <w:t xml:space="preserve">ycée </w:t>
            </w:r>
            <w:r w:rsidR="00682CFB">
              <w:rPr>
                <w:rFonts w:ascii="Lucida Calligraphy" w:hAnsi="Lucida Calligraphy" w:cs="Andalus"/>
                <w:b/>
                <w:bCs/>
                <w:sz w:val="20"/>
                <w:szCs w:val="20"/>
              </w:rPr>
              <w:t xml:space="preserve">Ben </w:t>
            </w:r>
            <w:proofErr w:type="spellStart"/>
            <w:r w:rsidR="00682CFB">
              <w:rPr>
                <w:rFonts w:ascii="Lucida Calligraphy" w:hAnsi="Lucida Calligraphy" w:cs="Andalus"/>
                <w:b/>
                <w:bCs/>
                <w:sz w:val="20"/>
                <w:szCs w:val="20"/>
              </w:rPr>
              <w:t>Amor</w:t>
            </w:r>
            <w:proofErr w:type="spellEnd"/>
            <w:r w:rsidR="00682CFB">
              <w:rPr>
                <w:rFonts w:ascii="Lucida Calligraphy" w:hAnsi="Lucida Calligraphy" w:cs="Andalus"/>
                <w:b/>
                <w:bCs/>
                <w:sz w:val="20"/>
                <w:szCs w:val="20"/>
              </w:rPr>
              <w:t xml:space="preserve"> </w:t>
            </w:r>
            <w:proofErr w:type="spellStart"/>
            <w:r w:rsidR="00682CFB">
              <w:rPr>
                <w:rFonts w:ascii="Lucida Calligraphy" w:hAnsi="Lucida Calligraphy" w:cs="Andalus"/>
                <w:b/>
                <w:bCs/>
                <w:sz w:val="20"/>
                <w:szCs w:val="20"/>
              </w:rPr>
              <w:t>Sameh</w:t>
            </w:r>
            <w:proofErr w:type="spellEnd"/>
            <w:r w:rsidR="00682CFB">
              <w:rPr>
                <w:rFonts w:ascii="Lucida Calligraphy" w:hAnsi="Lucida Calligraphy" w:cs="Andalus"/>
                <w:b/>
                <w:bCs/>
                <w:sz w:val="20"/>
                <w:szCs w:val="20"/>
              </w:rPr>
              <w:t xml:space="preserve"> </w:t>
            </w:r>
          </w:p>
        </w:tc>
        <w:tc>
          <w:tcPr>
            <w:tcW w:w="3478" w:type="dxa"/>
          </w:tcPr>
          <w:p w:rsidR="00A56C5D" w:rsidRPr="00413451" w:rsidRDefault="00413451" w:rsidP="003346F7">
            <w:pPr>
              <w:jc w:val="center"/>
              <w:rPr>
                <w:rFonts w:ascii="Lucida Calligraphy" w:hAnsi="Lucida Calligraphy" w:cs="Andalus"/>
                <w:b/>
                <w:bCs/>
                <w:sz w:val="20"/>
                <w:szCs w:val="20"/>
              </w:rPr>
            </w:pPr>
            <w:r>
              <w:rPr>
                <w:rFonts w:ascii="Lucida Calligraphy" w:hAnsi="Lucida Calligraphy" w:cs="Andalus"/>
                <w:b/>
                <w:bCs/>
                <w:sz w:val="20"/>
                <w:szCs w:val="20"/>
              </w:rPr>
              <w:t>M</w:t>
            </w:r>
            <w:r>
              <w:rPr>
                <w:rFonts w:ascii="Lucida Calligraphy" w:hAnsi="Lucida Calligraphy" w:cs="Andalus"/>
                <w:sz w:val="20"/>
                <w:szCs w:val="20"/>
              </w:rPr>
              <w:t>atière </w:t>
            </w:r>
            <w:r w:rsidR="003346F7">
              <w:rPr>
                <w:rFonts w:ascii="Lucida Calligraphy" w:hAnsi="Lucida Calligraphy" w:cs="Andalus"/>
                <w:sz w:val="20"/>
                <w:szCs w:val="20"/>
              </w:rPr>
              <w:t>:</w:t>
            </w:r>
            <w:r w:rsidR="003346F7">
              <w:rPr>
                <w:rFonts w:ascii="Lucida Calligraphy" w:hAnsi="Lucida Calligraphy" w:cs="Andalus"/>
                <w:b/>
                <w:bCs/>
                <w:sz w:val="20"/>
                <w:szCs w:val="20"/>
              </w:rPr>
              <w:t xml:space="preserve"> Français</w:t>
            </w:r>
          </w:p>
        </w:tc>
        <w:tc>
          <w:tcPr>
            <w:tcW w:w="4110" w:type="dxa"/>
          </w:tcPr>
          <w:p w:rsidR="00A56C5D" w:rsidRPr="00326F76" w:rsidRDefault="00413451" w:rsidP="00682CFB">
            <w:pPr>
              <w:jc w:val="center"/>
              <w:rPr>
                <w:rFonts w:ascii="Lucida Calligraphy" w:hAnsi="Lucida Calligraphy"/>
                <w:sz w:val="18"/>
                <w:szCs w:val="18"/>
              </w:rPr>
            </w:pPr>
            <w:r w:rsidRPr="003346F7">
              <w:rPr>
                <w:rFonts w:ascii="Lucida Calligraphy" w:hAnsi="Lucida Calligraphy"/>
                <w:b/>
                <w:bCs/>
                <w:sz w:val="20"/>
                <w:szCs w:val="20"/>
              </w:rPr>
              <w:t>M</w:t>
            </w:r>
            <w:r w:rsidR="00212AC7">
              <w:rPr>
                <w:rFonts w:ascii="Lucida Calligraphy" w:hAnsi="Lucida Calligraphy"/>
                <w:sz w:val="20"/>
                <w:szCs w:val="20"/>
              </w:rPr>
              <w:t>me</w:t>
            </w:r>
            <w:r w:rsidR="002C0023">
              <w:rPr>
                <w:rFonts w:ascii="Lucida Calligraphy" w:hAnsi="Lucida Calligraphy"/>
                <w:sz w:val="20"/>
                <w:szCs w:val="20"/>
              </w:rPr>
              <w:t xml:space="preserve"> </w:t>
            </w:r>
            <w:proofErr w:type="spellStart"/>
            <w:r w:rsidR="00682CFB">
              <w:rPr>
                <w:rFonts w:ascii="Lucida Calligraphy" w:hAnsi="Lucida Calligraphy"/>
                <w:sz w:val="20"/>
                <w:szCs w:val="20"/>
              </w:rPr>
              <w:t>Sameh</w:t>
            </w:r>
            <w:proofErr w:type="spellEnd"/>
            <w:r w:rsidR="00682CFB">
              <w:rPr>
                <w:rFonts w:ascii="Lucida Calligraphy" w:hAnsi="Lucida Calligraphy"/>
                <w:sz w:val="20"/>
                <w:szCs w:val="20"/>
              </w:rPr>
              <w:t xml:space="preserve"> BEN Amor</w:t>
            </w:r>
          </w:p>
        </w:tc>
      </w:tr>
      <w:tr w:rsidR="00A56C5D" w:rsidTr="00CA6EB4">
        <w:tc>
          <w:tcPr>
            <w:tcW w:w="3185" w:type="dxa"/>
          </w:tcPr>
          <w:p w:rsidR="00A56C5D" w:rsidRDefault="00A56C5D" w:rsidP="00850074">
            <w:pPr>
              <w:jc w:val="center"/>
              <w:rPr>
                <w:rFonts w:ascii="Lucida Calligraphy" w:hAnsi="Lucida Calligraphy" w:cs="Andalus"/>
                <w:b/>
                <w:bCs/>
                <w:sz w:val="20"/>
                <w:szCs w:val="20"/>
              </w:rPr>
            </w:pPr>
            <w:r w:rsidRPr="00413451">
              <w:rPr>
                <w:rFonts w:ascii="Lucida Calligraphy" w:hAnsi="Lucida Calligraphy" w:cs="Andalus"/>
                <w:b/>
                <w:bCs/>
                <w:sz w:val="20"/>
                <w:szCs w:val="20"/>
              </w:rPr>
              <w:t>A</w:t>
            </w:r>
            <w:r w:rsidRPr="00413451">
              <w:rPr>
                <w:rFonts w:ascii="Lucida Calligraphy" w:hAnsi="Lucida Calligraphy" w:cs="Andalus"/>
                <w:sz w:val="20"/>
                <w:szCs w:val="20"/>
              </w:rPr>
              <w:t>nnée scolaire </w:t>
            </w:r>
            <w:r w:rsidR="00413451" w:rsidRPr="00413451">
              <w:rPr>
                <w:rFonts w:ascii="Lucida Calligraphy" w:hAnsi="Lucida Calligraphy" w:cs="Andalus"/>
                <w:sz w:val="20"/>
                <w:szCs w:val="20"/>
              </w:rPr>
              <w:t>: 20</w:t>
            </w:r>
            <w:r w:rsidR="00413451" w:rsidRPr="00413451">
              <w:rPr>
                <w:rFonts w:ascii="Lucida Calligraphy" w:hAnsi="Lucida Calligraphy" w:cs="Andalus"/>
                <w:b/>
                <w:bCs/>
                <w:sz w:val="20"/>
                <w:szCs w:val="20"/>
              </w:rPr>
              <w:t>1</w:t>
            </w:r>
            <w:r w:rsidR="00212AC7">
              <w:rPr>
                <w:rFonts w:ascii="Lucida Calligraphy" w:hAnsi="Lucida Calligraphy" w:cs="Andalus"/>
                <w:b/>
                <w:bCs/>
                <w:sz w:val="20"/>
                <w:szCs w:val="20"/>
              </w:rPr>
              <w:t>5</w:t>
            </w:r>
            <w:r w:rsidR="00413451" w:rsidRPr="003346F7">
              <w:rPr>
                <w:rFonts w:ascii="Lucida Calligraphy" w:hAnsi="Lucida Calligraphy" w:cs="Andalus"/>
                <w:b/>
                <w:bCs/>
                <w:sz w:val="20"/>
                <w:szCs w:val="20"/>
              </w:rPr>
              <w:t>/</w:t>
            </w:r>
            <w:r w:rsidR="00413451" w:rsidRPr="00413451">
              <w:rPr>
                <w:rFonts w:ascii="Lucida Calligraphy" w:hAnsi="Lucida Calligraphy" w:cs="Andalus"/>
                <w:sz w:val="20"/>
                <w:szCs w:val="20"/>
              </w:rPr>
              <w:t>20</w:t>
            </w:r>
            <w:r w:rsidR="00413451" w:rsidRPr="00413451">
              <w:rPr>
                <w:rFonts w:ascii="Lucida Calligraphy" w:hAnsi="Lucida Calligraphy" w:cs="Andalus"/>
                <w:b/>
                <w:bCs/>
                <w:sz w:val="20"/>
                <w:szCs w:val="20"/>
              </w:rPr>
              <w:t>1</w:t>
            </w:r>
            <w:r w:rsidR="00212AC7">
              <w:rPr>
                <w:rFonts w:ascii="Lucida Calligraphy" w:hAnsi="Lucida Calligraphy" w:cs="Andalus"/>
                <w:b/>
                <w:bCs/>
                <w:sz w:val="20"/>
                <w:szCs w:val="20"/>
              </w:rPr>
              <w:t>6</w:t>
            </w:r>
          </w:p>
          <w:p w:rsidR="00326F76" w:rsidRPr="00326F76" w:rsidRDefault="00326F76" w:rsidP="003346F7">
            <w:pPr>
              <w:rPr>
                <w:rFonts w:ascii="Lucida Calligraphy" w:hAnsi="Lucida Calligraphy" w:cs="Andalus"/>
                <w:b/>
                <w:bCs/>
                <w:sz w:val="24"/>
                <w:szCs w:val="24"/>
              </w:rPr>
            </w:pPr>
          </w:p>
        </w:tc>
        <w:tc>
          <w:tcPr>
            <w:tcW w:w="3478" w:type="dxa"/>
          </w:tcPr>
          <w:p w:rsidR="00CA6EB4" w:rsidRDefault="001871AF" w:rsidP="00C8138B">
            <w:pPr>
              <w:jc w:val="center"/>
              <w:rPr>
                <w:rFonts w:ascii="Lucida Calligraphy" w:hAnsi="Lucida Calligraphy"/>
                <w:b/>
                <w:bCs/>
                <w:sz w:val="20"/>
                <w:szCs w:val="20"/>
              </w:rPr>
            </w:pPr>
            <w:r>
              <w:rPr>
                <w:rFonts w:ascii="Lucida Calligraphy" w:hAnsi="Lucida Calligraphy"/>
                <w:b/>
                <w:bCs/>
                <w:sz w:val="20"/>
                <w:szCs w:val="20"/>
              </w:rPr>
              <w:t>M</w:t>
            </w:r>
            <w:r w:rsidR="00CA6EB4">
              <w:rPr>
                <w:rFonts w:ascii="Lucida Calligraphy" w:hAnsi="Lucida Calligraphy"/>
                <w:b/>
                <w:bCs/>
                <w:sz w:val="20"/>
                <w:szCs w:val="20"/>
              </w:rPr>
              <w:t>A n°</w:t>
            </w:r>
            <w:r w:rsidR="00CA6EB4">
              <w:rPr>
                <w:rFonts w:ascii="Lucida Calligraphy" w:hAnsi="Lucida Calligraphy" w:cstheme="majorBidi"/>
                <w:b/>
                <w:bCs/>
                <w:sz w:val="24"/>
                <w:szCs w:val="24"/>
              </w:rPr>
              <w:t xml:space="preserve">: </w:t>
            </w:r>
            <w:r w:rsidR="00E63770">
              <w:rPr>
                <w:rFonts w:ascii="Lucida Calligraphy" w:hAnsi="Lucida Calligraphy" w:cstheme="majorBidi"/>
                <w:b/>
                <w:bCs/>
                <w:u w:val="single"/>
              </w:rPr>
              <w:t>Images d’ici, images d’ailleurs</w:t>
            </w:r>
          </w:p>
          <w:p w:rsidR="00A56C5D" w:rsidRPr="003346F7" w:rsidRDefault="00CA6EB4" w:rsidP="00E071AD">
            <w:pPr>
              <w:jc w:val="center"/>
              <w:rPr>
                <w:rFonts w:ascii="Lucida Calligraphy" w:hAnsi="Lucida Calligraphy"/>
                <w:b/>
                <w:bCs/>
                <w:sz w:val="24"/>
                <w:szCs w:val="24"/>
              </w:rPr>
            </w:pPr>
            <w:r>
              <w:rPr>
                <w:rFonts w:ascii="Lucida Calligraphy" w:hAnsi="Lucida Calligraphy"/>
                <w:b/>
                <w:bCs/>
                <w:sz w:val="20"/>
                <w:szCs w:val="20"/>
              </w:rPr>
              <w:t xml:space="preserve">Activité : </w:t>
            </w:r>
            <w:r w:rsidR="00212AC7">
              <w:rPr>
                <w:rFonts w:ascii="Lucida Calligraphy" w:hAnsi="Lucida Calligraphy"/>
                <w:b/>
                <w:bCs/>
                <w:sz w:val="20"/>
                <w:szCs w:val="20"/>
              </w:rPr>
              <w:t>Vocabulaire</w:t>
            </w:r>
          </w:p>
        </w:tc>
        <w:tc>
          <w:tcPr>
            <w:tcW w:w="4110" w:type="dxa"/>
          </w:tcPr>
          <w:p w:rsidR="00A56C5D" w:rsidRDefault="00282E59" w:rsidP="0008630C">
            <w:pPr>
              <w:jc w:val="center"/>
              <w:rPr>
                <w:rFonts w:ascii="Lucida Calligraphy" w:hAnsi="Lucida Calligraphy" w:cs="Andalus"/>
                <w:b/>
                <w:bCs/>
                <w:sz w:val="24"/>
                <w:szCs w:val="24"/>
              </w:rPr>
            </w:pPr>
            <w:r>
              <w:rPr>
                <w:rFonts w:ascii="Lucida Calligraphy" w:hAnsi="Lucida Calligraphy" w:cs="Andalus"/>
                <w:b/>
                <w:bCs/>
                <w:sz w:val="20"/>
                <w:szCs w:val="20"/>
              </w:rPr>
              <w:t>C</w:t>
            </w:r>
            <w:r>
              <w:rPr>
                <w:rFonts w:ascii="Lucida Calligraphy" w:hAnsi="Lucida Calligraphy" w:cs="Andalus"/>
                <w:sz w:val="20"/>
                <w:szCs w:val="20"/>
              </w:rPr>
              <w:t>lasse</w:t>
            </w:r>
            <w:r w:rsidR="00F4395B">
              <w:rPr>
                <w:rFonts w:ascii="Lucida Calligraphy" w:hAnsi="Lucida Calligraphy" w:cs="Andalus"/>
                <w:sz w:val="20"/>
                <w:szCs w:val="20"/>
              </w:rPr>
              <w:t> :</w:t>
            </w:r>
            <w:r w:rsidR="00F4395B" w:rsidRPr="00326F76">
              <w:rPr>
                <w:rFonts w:ascii="Lucida Calligraphy" w:hAnsi="Lucida Calligraphy" w:cs="Andalus"/>
                <w:b/>
                <w:bCs/>
                <w:sz w:val="24"/>
                <w:szCs w:val="24"/>
              </w:rPr>
              <w:t xml:space="preserve"> </w:t>
            </w:r>
            <w:r w:rsidR="002C0023">
              <w:rPr>
                <w:rFonts w:ascii="Lucida Calligraphy" w:hAnsi="Lucida Calligraphy" w:cs="Andalus"/>
                <w:b/>
                <w:bCs/>
                <w:sz w:val="24"/>
                <w:szCs w:val="24"/>
              </w:rPr>
              <w:t>2</w:t>
            </w:r>
            <w:r w:rsidR="0008630C">
              <w:rPr>
                <w:rFonts w:ascii="Lucida Calligraphy" w:hAnsi="Lucida Calligraphy" w:cs="Andalus"/>
                <w:sz w:val="24"/>
                <w:szCs w:val="24"/>
                <w:vertAlign w:val="superscript"/>
              </w:rPr>
              <w:t>èm</w:t>
            </w:r>
            <w:r w:rsidR="002069CB">
              <w:rPr>
                <w:rFonts w:ascii="Lucida Calligraphy" w:hAnsi="Lucida Calligraphy" w:cs="Andalus"/>
                <w:sz w:val="24"/>
                <w:szCs w:val="24"/>
                <w:vertAlign w:val="superscript"/>
              </w:rPr>
              <w:t>e</w:t>
            </w:r>
            <w:r w:rsidR="00F4395B">
              <w:rPr>
                <w:rFonts w:ascii="Lucida Calligraphy" w:hAnsi="Lucida Calligraphy" w:cs="Andalus"/>
                <w:sz w:val="24"/>
                <w:szCs w:val="24"/>
              </w:rPr>
              <w:t xml:space="preserve"> </w:t>
            </w:r>
            <w:r w:rsidR="0008630C">
              <w:rPr>
                <w:rFonts w:ascii="Lucida Calligraphy" w:hAnsi="Lucida Calligraphy" w:cs="Andalus"/>
                <w:sz w:val="24"/>
                <w:szCs w:val="24"/>
              </w:rPr>
              <w:t xml:space="preserve">A </w:t>
            </w:r>
            <w:r w:rsidR="002C0023">
              <w:rPr>
                <w:rFonts w:ascii="Lucida Calligraphy" w:hAnsi="Lucida Calligraphy" w:cs="Andalus"/>
                <w:sz w:val="20"/>
                <w:szCs w:val="20"/>
              </w:rPr>
              <w:t>Lettres 1</w:t>
            </w:r>
          </w:p>
          <w:p w:rsidR="00976904" w:rsidRPr="00976904" w:rsidRDefault="00976904" w:rsidP="00976904">
            <w:pPr>
              <w:jc w:val="center"/>
              <w:rPr>
                <w:rFonts w:ascii="Lucida Calligraphy" w:hAnsi="Lucida Calligraphy" w:cs="Andalus"/>
                <w:sz w:val="20"/>
                <w:szCs w:val="20"/>
              </w:rPr>
            </w:pPr>
          </w:p>
        </w:tc>
      </w:tr>
      <w:tr w:rsidR="00976904" w:rsidTr="00416E04">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tblPrEx>
        <w:trPr>
          <w:trHeight w:val="652"/>
        </w:trPr>
        <w:tc>
          <w:tcPr>
            <w:tcW w:w="10773" w:type="dxa"/>
            <w:gridSpan w:val="3"/>
          </w:tcPr>
          <w:p w:rsidR="0008630C" w:rsidRDefault="00212AC7" w:rsidP="00212AC7">
            <w:pPr>
              <w:rPr>
                <w:rFonts w:ascii="Lucida Calligraphy" w:hAnsi="Lucida Calligraphy" w:cstheme="majorBidi"/>
                <w:b/>
                <w:bCs/>
                <w:sz w:val="24"/>
                <w:szCs w:val="24"/>
              </w:rPr>
            </w:pPr>
            <w:r>
              <w:rPr>
                <w:rFonts w:ascii="Lucida Calligraphy" w:hAnsi="Lucida Calligraphy" w:cstheme="majorBidi"/>
                <w:b/>
                <w:bCs/>
                <w:sz w:val="24"/>
                <w:szCs w:val="24"/>
              </w:rPr>
              <w:t>Objet : Explorer le lexique du thème</w:t>
            </w:r>
          </w:p>
          <w:p w:rsidR="0008630C" w:rsidRPr="00CA6EB4" w:rsidRDefault="0008630C" w:rsidP="0008630C">
            <w:pPr>
              <w:jc w:val="center"/>
              <w:rPr>
                <w:rFonts w:ascii="Lucida Calligraphy" w:hAnsi="Lucida Calligraphy" w:cstheme="majorBidi"/>
                <w:b/>
                <w:bCs/>
                <w:sz w:val="24"/>
                <w:szCs w:val="24"/>
              </w:rPr>
            </w:pPr>
          </w:p>
        </w:tc>
      </w:tr>
    </w:tbl>
    <w:p w:rsidR="00F74E3C" w:rsidRDefault="00F74E3C" w:rsidP="00F74E3C">
      <w:pPr>
        <w:pStyle w:val="Default"/>
        <w:ind w:left="360"/>
        <w:rPr>
          <w:b/>
          <w:bCs/>
          <w:sz w:val="26"/>
          <w:szCs w:val="26"/>
        </w:rPr>
      </w:pPr>
    </w:p>
    <w:p w:rsidR="003F38ED" w:rsidRPr="003F38ED" w:rsidRDefault="003F38ED" w:rsidP="003F38ED">
      <w:pPr>
        <w:pStyle w:val="Default"/>
        <w:tabs>
          <w:tab w:val="left" w:pos="7512"/>
        </w:tabs>
        <w:rPr>
          <w:b/>
          <w:bCs/>
          <w:sz w:val="26"/>
          <w:szCs w:val="26"/>
          <w:u w:val="single"/>
        </w:rPr>
      </w:pPr>
      <w:r w:rsidRPr="003F38ED">
        <w:rPr>
          <w:b/>
          <w:bCs/>
          <w:sz w:val="26"/>
          <w:szCs w:val="26"/>
          <w:u w:val="single"/>
        </w:rPr>
        <w:t>Activité n°1 :</w:t>
      </w:r>
      <w:r w:rsidR="00010F3D" w:rsidRPr="00010F3D">
        <w:rPr>
          <w:b/>
          <w:bCs/>
          <w:i/>
          <w:iCs/>
          <w:u w:val="single"/>
        </w:rPr>
        <w:t xml:space="preserve"> </w:t>
      </w:r>
      <w:proofErr w:type="gramStart"/>
      <w:r w:rsidR="00010F3D" w:rsidRPr="003F38ED">
        <w:rPr>
          <w:b/>
          <w:bCs/>
          <w:i/>
          <w:iCs/>
          <w:u w:val="single"/>
        </w:rPr>
        <w:t>:</w:t>
      </w:r>
      <w:r w:rsidR="00010F3D">
        <w:rPr>
          <w:sz w:val="26"/>
          <w:szCs w:val="26"/>
        </w:rPr>
        <w:t xml:space="preserve">  Lisez</w:t>
      </w:r>
      <w:proofErr w:type="gramEnd"/>
      <w:r w:rsidR="00010F3D">
        <w:rPr>
          <w:sz w:val="26"/>
          <w:szCs w:val="26"/>
        </w:rPr>
        <w:t xml:space="preserve"> le texte puis répondez aux questions</w:t>
      </w:r>
    </w:p>
    <w:p w:rsidR="00943A3A" w:rsidRDefault="00212AC7" w:rsidP="00010F3D">
      <w:pPr>
        <w:pStyle w:val="Default"/>
        <w:ind w:left="720"/>
        <w:jc w:val="both"/>
        <w:rPr>
          <w:sz w:val="26"/>
          <w:szCs w:val="26"/>
        </w:rPr>
      </w:pPr>
      <w:r w:rsidRPr="003F38ED">
        <w:rPr>
          <w:b/>
          <w:bCs/>
          <w:i/>
          <w:iCs/>
          <w:u w:val="single"/>
        </w:rPr>
        <w:t>Support</w:t>
      </w:r>
      <w:r w:rsidR="00010F3D">
        <w:rPr>
          <w:b/>
          <w:bCs/>
          <w:i/>
          <w:iCs/>
          <w:u w:val="single"/>
        </w:rPr>
        <w:t> :</w:t>
      </w:r>
    </w:p>
    <w:p w:rsidR="00E63770" w:rsidRPr="00943A3A" w:rsidRDefault="00943A3A" w:rsidP="00E63770">
      <w:pPr>
        <w:pStyle w:val="Default"/>
        <w:ind w:left="720"/>
        <w:jc w:val="both"/>
        <w:rPr>
          <w:b/>
          <w:bCs/>
          <w:sz w:val="26"/>
          <w:szCs w:val="26"/>
        </w:rPr>
      </w:pPr>
      <w:r>
        <w:rPr>
          <w:sz w:val="26"/>
          <w:szCs w:val="26"/>
        </w:rPr>
        <w:t xml:space="preserve">     </w:t>
      </w:r>
      <w:r w:rsidR="00E63770">
        <w:rPr>
          <w:sz w:val="26"/>
          <w:szCs w:val="26"/>
        </w:rPr>
        <w:t xml:space="preserve">   </w:t>
      </w:r>
      <w:r w:rsidR="00E63770" w:rsidRPr="00943A3A">
        <w:rPr>
          <w:b/>
          <w:bCs/>
          <w:sz w:val="26"/>
          <w:szCs w:val="26"/>
        </w:rPr>
        <w:t>Au soleil</w:t>
      </w:r>
    </w:p>
    <w:p w:rsidR="00E63770" w:rsidRDefault="00E63770" w:rsidP="00E63770">
      <w:pPr>
        <w:pStyle w:val="Default"/>
        <w:ind w:left="720"/>
        <w:jc w:val="both"/>
      </w:pPr>
      <w:r>
        <w:t xml:space="preserve">La vie si courte, si longue, devient parfois insupportable. Elle se </w:t>
      </w:r>
      <w:r w:rsidR="00943A3A">
        <w:t>déroule,</w:t>
      </w:r>
      <w:r>
        <w:t xml:space="preserve"> toujours pareille, avec la mort au bout. On ne peut ni l’arrêter, ni la changer, ni la comprendre .Et souvent une révolte indignée vous saisit devant l’impuissance de notre effort. Quoi que nous fassions, nous mourrons </w:t>
      </w:r>
      <w:proofErr w:type="gramStart"/>
      <w:r>
        <w:t>!(</w:t>
      </w:r>
      <w:proofErr w:type="gramEnd"/>
      <w:r>
        <w:t xml:space="preserve">….) Et il me semble qu’on va mourir demain sans rien connaitre encore, bien que dégouté de tout ce qu’on connait. Alors on se sent écrasé sous le sentiment de « l’éternelle misère de </w:t>
      </w:r>
      <w:r w:rsidR="00943A3A">
        <w:t>tout, de</w:t>
      </w:r>
      <w:r>
        <w:t xml:space="preserve"> l’impuissance humaine et de la monotonie des actions »</w:t>
      </w:r>
      <w:r w:rsidR="00943A3A">
        <w:t xml:space="preserve">    .On rêve toujours d’un pays préféré, l’un de la </w:t>
      </w:r>
      <w:proofErr w:type="gramStart"/>
      <w:r w:rsidR="00943A3A">
        <w:t>Suède ,l’autre</w:t>
      </w:r>
      <w:proofErr w:type="gramEnd"/>
      <w:r w:rsidR="00943A3A">
        <w:t xml:space="preserve"> des Indes, celui-ci de la Grèce et celui-là du Japon.     </w:t>
      </w:r>
    </w:p>
    <w:p w:rsidR="00943A3A" w:rsidRDefault="00943A3A" w:rsidP="00E63770">
      <w:pPr>
        <w:pStyle w:val="Default"/>
        <w:ind w:left="720"/>
        <w:jc w:val="both"/>
        <w:rPr>
          <w:b/>
          <w:bCs/>
        </w:rPr>
      </w:pPr>
      <w:r>
        <w:t xml:space="preserve">                                                                                                     </w:t>
      </w:r>
      <w:r w:rsidRPr="00943A3A">
        <w:rPr>
          <w:b/>
          <w:bCs/>
        </w:rPr>
        <w:t>Maupassant</w:t>
      </w:r>
    </w:p>
    <w:p w:rsidR="00943A3A" w:rsidRDefault="00943A3A" w:rsidP="00943A3A">
      <w:pPr>
        <w:pStyle w:val="Default"/>
        <w:numPr>
          <w:ilvl w:val="0"/>
          <w:numId w:val="11"/>
        </w:numPr>
        <w:jc w:val="both"/>
        <w:rPr>
          <w:b/>
          <w:bCs/>
        </w:rPr>
      </w:pPr>
      <w:r>
        <w:rPr>
          <w:b/>
          <w:bCs/>
        </w:rPr>
        <w:t>Par quoi se caractérise la réalité de l’auteur ?</w:t>
      </w:r>
    </w:p>
    <w:p w:rsidR="00943A3A" w:rsidRDefault="00943A3A" w:rsidP="00943A3A">
      <w:pPr>
        <w:pStyle w:val="Default"/>
        <w:ind w:left="1080"/>
        <w:jc w:val="both"/>
      </w:pPr>
      <w:r>
        <w:t>………………………………………………………………………………………………</w:t>
      </w:r>
    </w:p>
    <w:p w:rsidR="00943A3A" w:rsidRDefault="00943A3A" w:rsidP="00943A3A">
      <w:pPr>
        <w:pStyle w:val="Default"/>
        <w:ind w:left="1080"/>
        <w:jc w:val="both"/>
      </w:pPr>
      <w:r>
        <w:t>………………………………………………………………………………………………</w:t>
      </w:r>
    </w:p>
    <w:p w:rsidR="00943A3A" w:rsidRDefault="00943A3A" w:rsidP="00943A3A">
      <w:pPr>
        <w:pStyle w:val="Default"/>
        <w:numPr>
          <w:ilvl w:val="0"/>
          <w:numId w:val="11"/>
        </w:numPr>
        <w:jc w:val="both"/>
        <w:rPr>
          <w:b/>
          <w:bCs/>
        </w:rPr>
      </w:pPr>
      <w:r w:rsidRPr="00943A3A">
        <w:rPr>
          <w:b/>
          <w:bCs/>
        </w:rPr>
        <w:t xml:space="preserve">Relevez le champ lexical qui en rend </w:t>
      </w:r>
      <w:proofErr w:type="gramStart"/>
      <w:r w:rsidRPr="00943A3A">
        <w:rPr>
          <w:b/>
          <w:bCs/>
        </w:rPr>
        <w:t xml:space="preserve">compte </w:t>
      </w:r>
      <w:r w:rsidR="0043429E">
        <w:rPr>
          <w:b/>
          <w:bCs/>
        </w:rPr>
        <w:t>.</w:t>
      </w:r>
      <w:proofErr w:type="gramEnd"/>
    </w:p>
    <w:p w:rsidR="00943A3A" w:rsidRDefault="00943A3A" w:rsidP="00943A3A">
      <w:pPr>
        <w:pStyle w:val="Default"/>
        <w:ind w:left="1080"/>
        <w:jc w:val="both"/>
      </w:pPr>
      <w:r>
        <w:t>................................................................................................................................</w:t>
      </w:r>
    </w:p>
    <w:p w:rsidR="00943A3A" w:rsidRDefault="00943A3A" w:rsidP="00943A3A">
      <w:pPr>
        <w:pStyle w:val="Default"/>
        <w:ind w:left="1080"/>
        <w:jc w:val="both"/>
      </w:pPr>
      <w:r>
        <w:t>………………………………………………………………………………………………</w:t>
      </w:r>
    </w:p>
    <w:p w:rsidR="00943A3A" w:rsidRDefault="0043429E" w:rsidP="00943A3A">
      <w:pPr>
        <w:pStyle w:val="Default"/>
        <w:numPr>
          <w:ilvl w:val="0"/>
          <w:numId w:val="11"/>
        </w:numPr>
        <w:jc w:val="both"/>
        <w:rPr>
          <w:b/>
          <w:bCs/>
        </w:rPr>
      </w:pPr>
      <w:r w:rsidRPr="0043429E">
        <w:rPr>
          <w:b/>
          <w:bCs/>
        </w:rPr>
        <w:t xml:space="preserve">Quel </w:t>
      </w:r>
      <w:r>
        <w:rPr>
          <w:b/>
          <w:bCs/>
        </w:rPr>
        <w:t xml:space="preserve">est </w:t>
      </w:r>
      <w:r w:rsidRPr="0043429E">
        <w:rPr>
          <w:b/>
          <w:bCs/>
        </w:rPr>
        <w:t>le moyen</w:t>
      </w:r>
      <w:r>
        <w:rPr>
          <w:b/>
          <w:bCs/>
        </w:rPr>
        <w:t xml:space="preserve"> choisi </w:t>
      </w:r>
      <w:r w:rsidRPr="0043429E">
        <w:rPr>
          <w:b/>
          <w:bCs/>
        </w:rPr>
        <w:t xml:space="preserve"> </w:t>
      </w:r>
      <w:r>
        <w:rPr>
          <w:b/>
          <w:bCs/>
        </w:rPr>
        <w:t xml:space="preserve">par </w:t>
      </w:r>
      <w:r w:rsidR="00943A3A" w:rsidRPr="0043429E">
        <w:rPr>
          <w:b/>
          <w:bCs/>
        </w:rPr>
        <w:t xml:space="preserve">l’auteur pour changer </w:t>
      </w:r>
      <w:r w:rsidRPr="0043429E">
        <w:rPr>
          <w:b/>
          <w:bCs/>
        </w:rPr>
        <w:t>sa réalité ?</w:t>
      </w:r>
    </w:p>
    <w:p w:rsidR="0043429E" w:rsidRDefault="0043429E" w:rsidP="0043429E">
      <w:pPr>
        <w:pStyle w:val="Default"/>
        <w:ind w:left="927"/>
        <w:jc w:val="both"/>
      </w:pPr>
      <w:r>
        <w:t>……………………………………………………………………………………………..</w:t>
      </w:r>
    </w:p>
    <w:p w:rsidR="0043429E" w:rsidRPr="0043429E" w:rsidRDefault="0043429E" w:rsidP="0043429E">
      <w:pPr>
        <w:pStyle w:val="Default"/>
        <w:numPr>
          <w:ilvl w:val="0"/>
          <w:numId w:val="11"/>
        </w:numPr>
        <w:jc w:val="both"/>
        <w:rPr>
          <w:b/>
          <w:bCs/>
        </w:rPr>
      </w:pPr>
      <w:r w:rsidRPr="0043429E">
        <w:rPr>
          <w:b/>
          <w:bCs/>
        </w:rPr>
        <w:t>Complétez le tableau suivant</w:t>
      </w:r>
    </w:p>
    <w:tbl>
      <w:tblPr>
        <w:tblStyle w:val="Grilledutableau"/>
        <w:tblW w:w="0" w:type="auto"/>
        <w:tblInd w:w="927" w:type="dxa"/>
        <w:tblLook w:val="04A0"/>
      </w:tblPr>
      <w:tblGrid>
        <w:gridCol w:w="4855"/>
        <w:gridCol w:w="4924"/>
      </w:tblGrid>
      <w:tr w:rsidR="0043429E" w:rsidTr="0043429E">
        <w:tc>
          <w:tcPr>
            <w:tcW w:w="5315" w:type="dxa"/>
          </w:tcPr>
          <w:p w:rsidR="0043429E" w:rsidRPr="0043429E" w:rsidRDefault="0043429E" w:rsidP="0043429E">
            <w:pPr>
              <w:pStyle w:val="Default"/>
              <w:jc w:val="both"/>
              <w:rPr>
                <w:b/>
                <w:bCs/>
              </w:rPr>
            </w:pPr>
            <w:r w:rsidRPr="0043429E">
              <w:rPr>
                <w:b/>
                <w:bCs/>
              </w:rPr>
              <w:t xml:space="preserve">Nom </w:t>
            </w:r>
          </w:p>
        </w:tc>
        <w:tc>
          <w:tcPr>
            <w:tcW w:w="5315" w:type="dxa"/>
          </w:tcPr>
          <w:p w:rsidR="0043429E" w:rsidRPr="0043429E" w:rsidRDefault="0043429E" w:rsidP="0043429E">
            <w:pPr>
              <w:pStyle w:val="Default"/>
              <w:jc w:val="both"/>
              <w:rPr>
                <w:b/>
                <w:bCs/>
              </w:rPr>
            </w:pPr>
            <w:r w:rsidRPr="0043429E">
              <w:rPr>
                <w:b/>
                <w:bCs/>
              </w:rPr>
              <w:t>Adjectif</w:t>
            </w:r>
          </w:p>
        </w:tc>
      </w:tr>
      <w:tr w:rsidR="0043429E" w:rsidTr="0043429E">
        <w:tc>
          <w:tcPr>
            <w:tcW w:w="5315" w:type="dxa"/>
          </w:tcPr>
          <w:p w:rsidR="0043429E" w:rsidRDefault="0043429E" w:rsidP="0043429E">
            <w:pPr>
              <w:pStyle w:val="Default"/>
              <w:jc w:val="both"/>
            </w:pPr>
            <w:r>
              <w:t>La monotonie</w:t>
            </w:r>
          </w:p>
          <w:p w:rsidR="0043429E" w:rsidRDefault="0043429E" w:rsidP="0043429E">
            <w:pPr>
              <w:pStyle w:val="Default"/>
              <w:jc w:val="both"/>
            </w:pPr>
            <w:r>
              <w:t>La misère</w:t>
            </w:r>
          </w:p>
          <w:p w:rsidR="0043429E" w:rsidRDefault="0043429E" w:rsidP="0043429E">
            <w:pPr>
              <w:pStyle w:val="Default"/>
              <w:jc w:val="both"/>
            </w:pPr>
            <w:r>
              <w:t>……………….</w:t>
            </w:r>
          </w:p>
          <w:p w:rsidR="0043429E" w:rsidRDefault="0043429E" w:rsidP="0043429E">
            <w:pPr>
              <w:pStyle w:val="Default"/>
              <w:jc w:val="both"/>
            </w:pPr>
            <w:r>
              <w:t>……………….</w:t>
            </w:r>
          </w:p>
          <w:p w:rsidR="0043429E" w:rsidRDefault="0043429E" w:rsidP="0043429E">
            <w:pPr>
              <w:pStyle w:val="Default"/>
              <w:jc w:val="both"/>
            </w:pPr>
            <w:r>
              <w:t>……………….</w:t>
            </w:r>
          </w:p>
          <w:p w:rsidR="0043429E" w:rsidRDefault="0043429E" w:rsidP="0043429E">
            <w:pPr>
              <w:pStyle w:val="Default"/>
              <w:jc w:val="both"/>
            </w:pPr>
            <w:r>
              <w:t>L’impuissance</w:t>
            </w:r>
          </w:p>
          <w:p w:rsidR="0043429E" w:rsidRDefault="0043429E" w:rsidP="003F38ED">
            <w:pPr>
              <w:pStyle w:val="Default"/>
              <w:jc w:val="both"/>
            </w:pPr>
            <w:r>
              <w:t>……………….</w:t>
            </w:r>
          </w:p>
          <w:p w:rsidR="0043429E" w:rsidRDefault="0043429E" w:rsidP="0043429E">
            <w:pPr>
              <w:pStyle w:val="Default"/>
              <w:jc w:val="both"/>
            </w:pPr>
          </w:p>
        </w:tc>
        <w:tc>
          <w:tcPr>
            <w:tcW w:w="5315" w:type="dxa"/>
          </w:tcPr>
          <w:p w:rsidR="0043429E" w:rsidRDefault="0043429E" w:rsidP="0043429E">
            <w:pPr>
              <w:pStyle w:val="Default"/>
              <w:jc w:val="both"/>
            </w:pPr>
            <w:r>
              <w:t>……………………..</w:t>
            </w:r>
          </w:p>
          <w:p w:rsidR="0043429E" w:rsidRDefault="0043429E" w:rsidP="0043429E">
            <w:pPr>
              <w:pStyle w:val="Default"/>
              <w:jc w:val="both"/>
            </w:pPr>
            <w:r>
              <w:t>…………………….</w:t>
            </w:r>
          </w:p>
          <w:p w:rsidR="0043429E" w:rsidRDefault="0043429E" w:rsidP="0043429E">
            <w:pPr>
              <w:pStyle w:val="Default"/>
              <w:jc w:val="both"/>
            </w:pPr>
            <w:r>
              <w:t>Eternelle</w:t>
            </w:r>
          </w:p>
          <w:p w:rsidR="0043429E" w:rsidRDefault="0043429E" w:rsidP="0043429E">
            <w:pPr>
              <w:pStyle w:val="Default"/>
              <w:jc w:val="both"/>
            </w:pPr>
            <w:r>
              <w:t>Indignée</w:t>
            </w:r>
          </w:p>
          <w:p w:rsidR="0043429E" w:rsidRDefault="0043429E" w:rsidP="0043429E">
            <w:pPr>
              <w:pStyle w:val="Default"/>
              <w:jc w:val="both"/>
            </w:pPr>
            <w:r>
              <w:t>Dégouté</w:t>
            </w:r>
          </w:p>
          <w:p w:rsidR="0043429E" w:rsidRDefault="0043429E" w:rsidP="0043429E">
            <w:pPr>
              <w:pStyle w:val="Default"/>
              <w:jc w:val="both"/>
            </w:pPr>
            <w:r>
              <w:t>……………..</w:t>
            </w:r>
          </w:p>
          <w:p w:rsidR="0043429E" w:rsidRDefault="0043429E" w:rsidP="0043429E">
            <w:pPr>
              <w:pStyle w:val="Default"/>
              <w:jc w:val="both"/>
            </w:pPr>
            <w:r>
              <w:t>écrasé</w:t>
            </w:r>
          </w:p>
        </w:tc>
      </w:tr>
    </w:tbl>
    <w:p w:rsidR="0043429E" w:rsidRDefault="0043429E" w:rsidP="0043429E">
      <w:pPr>
        <w:pStyle w:val="Default"/>
        <w:ind w:left="927"/>
        <w:jc w:val="both"/>
      </w:pPr>
    </w:p>
    <w:p w:rsidR="003F38ED" w:rsidRDefault="003F38ED" w:rsidP="003F38ED">
      <w:pPr>
        <w:jc w:val="both"/>
        <w:rPr>
          <w:rFonts w:ascii="Times New Roman" w:hAnsi="Times New Roman" w:cs="Times New Roman"/>
          <w:sz w:val="24"/>
          <w:szCs w:val="24"/>
        </w:rPr>
      </w:pPr>
      <w:r w:rsidRPr="003F38ED">
        <w:rPr>
          <w:b/>
          <w:bCs/>
          <w:sz w:val="24"/>
          <w:szCs w:val="24"/>
          <w:u w:val="single"/>
        </w:rPr>
        <w:t>Activité n°2</w:t>
      </w:r>
      <w:r w:rsidRPr="003F38ED">
        <w:rPr>
          <w:rFonts w:ascii="Times New Roman" w:hAnsi="Times New Roman" w:cs="Times New Roman"/>
          <w:sz w:val="24"/>
          <w:szCs w:val="24"/>
        </w:rPr>
        <w:t xml:space="preserve"> </w:t>
      </w:r>
      <w:r>
        <w:rPr>
          <w:rFonts w:ascii="Times New Roman" w:hAnsi="Times New Roman" w:cs="Times New Roman"/>
          <w:sz w:val="24"/>
          <w:szCs w:val="24"/>
        </w:rPr>
        <w:t>Classez dans un tableau, les termes suivants selon qu’ils renvoient à la platitude de la vie quotidienne ou au dépaysement</w:t>
      </w:r>
    </w:p>
    <w:p w:rsidR="003F38ED" w:rsidRPr="00D73256" w:rsidRDefault="003F38ED" w:rsidP="003F38ED">
      <w:pPr>
        <w:jc w:val="both"/>
        <w:rPr>
          <w:rFonts w:ascii="Times New Roman" w:hAnsi="Times New Roman" w:cs="Times New Roman"/>
          <w:b/>
          <w:bCs/>
          <w:i/>
          <w:iCs/>
          <w:sz w:val="24"/>
          <w:szCs w:val="24"/>
        </w:rPr>
      </w:pPr>
      <w:r w:rsidRPr="00D73256">
        <w:rPr>
          <w:rFonts w:ascii="Times New Roman" w:hAnsi="Times New Roman" w:cs="Times New Roman"/>
          <w:b/>
          <w:bCs/>
          <w:i/>
          <w:iCs/>
          <w:sz w:val="24"/>
          <w:szCs w:val="24"/>
        </w:rPr>
        <w:t>Les nouveaux horizons, le goût du risque, la rou</w:t>
      </w:r>
      <w:r w:rsidR="00D73256" w:rsidRPr="00D73256">
        <w:rPr>
          <w:rFonts w:ascii="Times New Roman" w:hAnsi="Times New Roman" w:cs="Times New Roman"/>
          <w:b/>
          <w:bCs/>
          <w:i/>
          <w:iCs/>
          <w:sz w:val="24"/>
          <w:szCs w:val="24"/>
        </w:rPr>
        <w:t>tine, la surprise</w:t>
      </w:r>
      <w:r w:rsidRPr="00D73256">
        <w:rPr>
          <w:rFonts w:ascii="Times New Roman" w:hAnsi="Times New Roman" w:cs="Times New Roman"/>
          <w:b/>
          <w:bCs/>
          <w:i/>
          <w:iCs/>
          <w:sz w:val="24"/>
          <w:szCs w:val="24"/>
        </w:rPr>
        <w:t>, l’inconnu, les servitudes, le stress, les sensations fortes</w:t>
      </w:r>
      <w:r w:rsidR="00D73256" w:rsidRPr="00D73256">
        <w:rPr>
          <w:rFonts w:ascii="Times New Roman" w:hAnsi="Times New Roman" w:cs="Times New Roman"/>
          <w:b/>
          <w:bCs/>
          <w:i/>
          <w:iCs/>
          <w:sz w:val="24"/>
          <w:szCs w:val="24"/>
        </w:rPr>
        <w:t> ; l’exotisme, l’émerveillement, la découverte, la détente, l’ennui, la déception</w:t>
      </w:r>
    </w:p>
    <w:tbl>
      <w:tblPr>
        <w:tblW w:w="0" w:type="auto"/>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915"/>
        <w:gridCol w:w="4440"/>
      </w:tblGrid>
      <w:tr w:rsidR="003F38ED" w:rsidTr="00964A15">
        <w:trPr>
          <w:trHeight w:val="524"/>
        </w:trPr>
        <w:tc>
          <w:tcPr>
            <w:tcW w:w="3915" w:type="dxa"/>
          </w:tcPr>
          <w:p w:rsidR="003F38ED" w:rsidRPr="00D73256" w:rsidRDefault="003F38ED" w:rsidP="00964A15">
            <w:pPr>
              <w:jc w:val="both"/>
              <w:rPr>
                <w:rFonts w:ascii="Times New Roman" w:hAnsi="Times New Roman" w:cs="Times New Roman"/>
                <w:b/>
                <w:bCs/>
                <w:sz w:val="24"/>
                <w:szCs w:val="24"/>
              </w:rPr>
            </w:pPr>
            <w:r w:rsidRPr="00D73256">
              <w:rPr>
                <w:rFonts w:ascii="Times New Roman" w:hAnsi="Times New Roman" w:cs="Times New Roman"/>
                <w:b/>
                <w:bCs/>
                <w:sz w:val="24"/>
                <w:szCs w:val="24"/>
              </w:rPr>
              <w:t>Platitude de la vie quotidienne</w:t>
            </w:r>
          </w:p>
        </w:tc>
        <w:tc>
          <w:tcPr>
            <w:tcW w:w="4440" w:type="dxa"/>
          </w:tcPr>
          <w:p w:rsidR="003F38ED" w:rsidRPr="00D73256" w:rsidRDefault="003F38ED" w:rsidP="00964A15">
            <w:pPr>
              <w:jc w:val="both"/>
              <w:rPr>
                <w:rFonts w:ascii="Times New Roman" w:hAnsi="Times New Roman" w:cs="Times New Roman"/>
                <w:b/>
                <w:bCs/>
                <w:sz w:val="24"/>
                <w:szCs w:val="24"/>
              </w:rPr>
            </w:pPr>
            <w:r w:rsidRPr="00D73256">
              <w:rPr>
                <w:rFonts w:ascii="Times New Roman" w:hAnsi="Times New Roman" w:cs="Times New Roman"/>
                <w:b/>
                <w:bCs/>
                <w:sz w:val="24"/>
                <w:szCs w:val="24"/>
              </w:rPr>
              <w:t>dépaysement</w:t>
            </w:r>
          </w:p>
        </w:tc>
      </w:tr>
      <w:tr w:rsidR="003F38ED" w:rsidTr="00964A15">
        <w:trPr>
          <w:trHeight w:val="2170"/>
        </w:trPr>
        <w:tc>
          <w:tcPr>
            <w:tcW w:w="3915" w:type="dxa"/>
          </w:tcPr>
          <w:p w:rsidR="003F38ED" w:rsidRDefault="003F38ED" w:rsidP="00964A15">
            <w:pPr>
              <w:tabs>
                <w:tab w:val="left" w:pos="2460"/>
              </w:tabs>
              <w:jc w:val="both"/>
              <w:rPr>
                <w:rFonts w:ascii="Times New Roman" w:hAnsi="Times New Roman" w:cs="Times New Roman"/>
                <w:sz w:val="24"/>
                <w:szCs w:val="24"/>
              </w:rPr>
            </w:pPr>
            <w:r>
              <w:rPr>
                <w:rFonts w:ascii="Times New Roman" w:hAnsi="Times New Roman" w:cs="Times New Roman"/>
                <w:sz w:val="24"/>
                <w:szCs w:val="24"/>
              </w:rPr>
              <w:tab/>
            </w:r>
          </w:p>
          <w:p w:rsidR="003F38ED" w:rsidRDefault="003F38ED" w:rsidP="00964A15">
            <w:pPr>
              <w:jc w:val="both"/>
              <w:rPr>
                <w:rFonts w:ascii="Times New Roman" w:hAnsi="Times New Roman" w:cs="Times New Roman"/>
                <w:sz w:val="24"/>
                <w:szCs w:val="24"/>
              </w:rPr>
            </w:pPr>
          </w:p>
          <w:p w:rsidR="003F38ED" w:rsidRDefault="003F38ED" w:rsidP="00964A15">
            <w:pPr>
              <w:jc w:val="both"/>
              <w:rPr>
                <w:rFonts w:ascii="Times New Roman" w:hAnsi="Times New Roman" w:cs="Times New Roman"/>
                <w:sz w:val="24"/>
                <w:szCs w:val="24"/>
              </w:rPr>
            </w:pPr>
          </w:p>
          <w:p w:rsidR="003F38ED" w:rsidRDefault="003F38ED" w:rsidP="00964A15">
            <w:pPr>
              <w:jc w:val="both"/>
              <w:rPr>
                <w:rFonts w:ascii="Times New Roman" w:hAnsi="Times New Roman" w:cs="Times New Roman"/>
                <w:sz w:val="24"/>
                <w:szCs w:val="24"/>
              </w:rPr>
            </w:pPr>
          </w:p>
          <w:p w:rsidR="003F38ED" w:rsidRDefault="003F38ED" w:rsidP="00964A15">
            <w:pPr>
              <w:jc w:val="both"/>
              <w:rPr>
                <w:rFonts w:ascii="Times New Roman" w:hAnsi="Times New Roman" w:cs="Times New Roman"/>
                <w:sz w:val="24"/>
                <w:szCs w:val="24"/>
              </w:rPr>
            </w:pPr>
          </w:p>
        </w:tc>
        <w:tc>
          <w:tcPr>
            <w:tcW w:w="4440" w:type="dxa"/>
          </w:tcPr>
          <w:p w:rsidR="003F38ED" w:rsidRDefault="003F38ED" w:rsidP="00964A15">
            <w:pPr>
              <w:rPr>
                <w:rFonts w:ascii="Times New Roman" w:hAnsi="Times New Roman" w:cs="Times New Roman"/>
                <w:sz w:val="24"/>
                <w:szCs w:val="24"/>
              </w:rPr>
            </w:pPr>
          </w:p>
          <w:p w:rsidR="003F38ED" w:rsidRDefault="003F38ED" w:rsidP="00964A15">
            <w:pPr>
              <w:rPr>
                <w:rFonts w:ascii="Times New Roman" w:hAnsi="Times New Roman" w:cs="Times New Roman"/>
                <w:sz w:val="24"/>
                <w:szCs w:val="24"/>
              </w:rPr>
            </w:pPr>
          </w:p>
          <w:p w:rsidR="003F38ED" w:rsidRDefault="003F38ED" w:rsidP="00964A15">
            <w:pPr>
              <w:rPr>
                <w:rFonts w:ascii="Times New Roman" w:hAnsi="Times New Roman" w:cs="Times New Roman"/>
                <w:sz w:val="24"/>
                <w:szCs w:val="24"/>
              </w:rPr>
            </w:pPr>
          </w:p>
          <w:p w:rsidR="003F38ED" w:rsidRDefault="003F38ED" w:rsidP="00964A15">
            <w:pPr>
              <w:rPr>
                <w:rFonts w:ascii="Times New Roman" w:hAnsi="Times New Roman" w:cs="Times New Roman"/>
                <w:sz w:val="24"/>
                <w:szCs w:val="24"/>
              </w:rPr>
            </w:pPr>
          </w:p>
          <w:p w:rsidR="003F38ED" w:rsidRDefault="003F38ED" w:rsidP="00964A15">
            <w:pPr>
              <w:jc w:val="both"/>
              <w:rPr>
                <w:rFonts w:ascii="Times New Roman" w:hAnsi="Times New Roman" w:cs="Times New Roman"/>
                <w:sz w:val="24"/>
                <w:szCs w:val="24"/>
              </w:rPr>
            </w:pPr>
          </w:p>
        </w:tc>
      </w:tr>
    </w:tbl>
    <w:p w:rsidR="003F38ED" w:rsidRPr="003F38ED" w:rsidRDefault="003F38ED" w:rsidP="0043429E">
      <w:pPr>
        <w:pStyle w:val="Default"/>
        <w:ind w:left="927"/>
        <w:jc w:val="both"/>
        <w:rPr>
          <w:b/>
          <w:bCs/>
          <w:u w:val="single"/>
        </w:rPr>
      </w:pPr>
    </w:p>
    <w:p w:rsidR="003F38ED" w:rsidRPr="003F38ED" w:rsidRDefault="003F38ED" w:rsidP="003F38ED">
      <w:pPr>
        <w:rPr>
          <w:rFonts w:asciiTheme="minorBidi" w:hAnsiTheme="minorBidi"/>
          <w:i/>
          <w:iCs/>
          <w:sz w:val="24"/>
          <w:szCs w:val="24"/>
        </w:rPr>
      </w:pPr>
      <w:r>
        <w:rPr>
          <w:b/>
          <w:bCs/>
          <w:sz w:val="24"/>
          <w:szCs w:val="24"/>
          <w:u w:val="single"/>
        </w:rPr>
        <w:t xml:space="preserve"> </w:t>
      </w:r>
      <w:r w:rsidRPr="003F38ED">
        <w:rPr>
          <w:b/>
          <w:bCs/>
          <w:sz w:val="24"/>
          <w:szCs w:val="24"/>
          <w:u w:val="single"/>
        </w:rPr>
        <w:t xml:space="preserve">Activité n°3 ; </w:t>
      </w:r>
      <w:r w:rsidRPr="003F38ED">
        <w:rPr>
          <w:rFonts w:asciiTheme="minorBidi" w:hAnsiTheme="minorBidi"/>
          <w:i/>
          <w:iCs/>
          <w:sz w:val="24"/>
          <w:szCs w:val="24"/>
        </w:rPr>
        <w:t xml:space="preserve">Complétez les phrases suivantes par des expressions choisies dans le cadre </w:t>
      </w:r>
      <w:r>
        <w:rPr>
          <w:rFonts w:asciiTheme="minorBidi" w:hAnsiTheme="minorBidi"/>
          <w:i/>
          <w:iCs/>
          <w:sz w:val="24"/>
          <w:szCs w:val="24"/>
        </w:rPr>
        <w:t xml:space="preserve">     </w:t>
      </w:r>
      <w:r w:rsidRPr="003F38ED">
        <w:rPr>
          <w:rFonts w:asciiTheme="minorBidi" w:hAnsiTheme="minorBidi"/>
          <w:i/>
          <w:iCs/>
          <w:sz w:val="24"/>
          <w:szCs w:val="24"/>
        </w:rPr>
        <w:t>ci-dessous :</w:t>
      </w:r>
    </w:p>
    <w:p w:rsidR="003F38ED" w:rsidRPr="003F38ED" w:rsidRDefault="00DD59C4" w:rsidP="003F38ED">
      <w:pPr>
        <w:rPr>
          <w:sz w:val="24"/>
          <w:szCs w:val="24"/>
        </w:rPr>
      </w:pPr>
      <w:r>
        <w:rPr>
          <w:noProof/>
          <w:sz w:val="24"/>
          <w:szCs w:val="24"/>
          <w:lang w:eastAsia="fr-FR"/>
        </w:rPr>
        <w:pict>
          <v:roundrect id="_x0000_s1026" style="position:absolute;margin-left:62.8pt;margin-top:4.7pt;width:367.35pt;height:46.85pt;z-index:251660288" arcsize="10923f" strokeweight="2pt">
            <v:stroke dashstyle="longDashDot"/>
            <v:textbox>
              <w:txbxContent>
                <w:p w:rsidR="003F38ED" w:rsidRPr="004D17C7" w:rsidRDefault="003F38ED" w:rsidP="003F38ED">
                  <w:pPr>
                    <w:rPr>
                      <w:rFonts w:asciiTheme="minorBidi" w:hAnsiTheme="minorBidi"/>
                    </w:rPr>
                  </w:pPr>
                  <w:r w:rsidRPr="004D17C7">
                    <w:rPr>
                      <w:rFonts w:asciiTheme="minorBidi" w:hAnsiTheme="minorBidi"/>
                    </w:rPr>
                    <w:t xml:space="preserve">– </w:t>
                  </w:r>
                  <w:r w:rsidRPr="003F38ED">
                    <w:rPr>
                      <w:rFonts w:asciiTheme="majorBidi" w:hAnsiTheme="majorBidi" w:cstheme="majorBidi"/>
                      <w:b/>
                      <w:bCs/>
                      <w:i/>
                      <w:iCs/>
                    </w:rPr>
                    <w:t>Contraintes – voies – satisfaction – routine – paradis artificiels – révoltés – platitude mystère – quête – s’échapper – horizons</w:t>
                  </w:r>
                  <w:r w:rsidRPr="004D17C7">
                    <w:rPr>
                      <w:rFonts w:asciiTheme="minorBidi" w:hAnsiTheme="minorBidi"/>
                    </w:rPr>
                    <w:t xml:space="preserve">  </w:t>
                  </w:r>
                </w:p>
              </w:txbxContent>
            </v:textbox>
          </v:roundrect>
        </w:pict>
      </w:r>
    </w:p>
    <w:p w:rsidR="003F38ED" w:rsidRPr="003F38ED" w:rsidRDefault="003F38ED" w:rsidP="003F38ED">
      <w:pPr>
        <w:rPr>
          <w:sz w:val="24"/>
          <w:szCs w:val="24"/>
        </w:rPr>
      </w:pPr>
    </w:p>
    <w:p w:rsidR="003F38ED" w:rsidRPr="003F38ED" w:rsidRDefault="003F38ED" w:rsidP="003F38ED">
      <w:pPr>
        <w:rPr>
          <w:sz w:val="24"/>
          <w:szCs w:val="24"/>
        </w:rPr>
      </w:pPr>
    </w:p>
    <w:p w:rsidR="003F38ED" w:rsidRP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Plusieurs sont les …………………………… de la vie quotidienne qui ne cessent de nous épuiser par la ………………… et le stress.</w:t>
      </w:r>
    </w:p>
    <w:p w:rsidR="003F38ED" w:rsidRP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Les ……………… d’évasion varient mais elles mènent toutes vers la ……………………</w:t>
      </w:r>
    </w:p>
    <w:p w:rsidR="003F38ED" w:rsidRP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Les jeunes …………………….trouvent dans les ……………………………………….un refuge au sein duquel ils ne font appel qu’à leurs imagination.</w:t>
      </w:r>
    </w:p>
    <w:p w:rsidR="003F38ED" w:rsidRP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Le voyage intérieur permet aux jeunes torturés par la ……………………de leur vie de plonger dans un ailleurs inconnu.</w:t>
      </w:r>
    </w:p>
    <w:p w:rsidR="003F38ED" w:rsidRP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La ……………………du bien-être et du plaisir répond à un besoin très fort chez les jeunes, c’est le besoin de ………………………….à un ici désagréable et dysphorique.</w:t>
      </w:r>
    </w:p>
    <w:p w:rsidR="003F38ED" w:rsidRDefault="003F38ED" w:rsidP="003F38ED">
      <w:pPr>
        <w:pStyle w:val="Paragraphedeliste"/>
        <w:numPr>
          <w:ilvl w:val="0"/>
          <w:numId w:val="12"/>
        </w:numPr>
        <w:jc w:val="both"/>
        <w:rPr>
          <w:rFonts w:asciiTheme="majorBidi" w:hAnsiTheme="majorBidi" w:cstheme="majorBidi"/>
          <w:sz w:val="24"/>
          <w:szCs w:val="24"/>
        </w:rPr>
      </w:pPr>
      <w:r w:rsidRPr="003F38ED">
        <w:rPr>
          <w:rFonts w:asciiTheme="majorBidi" w:hAnsiTheme="majorBidi" w:cstheme="majorBidi"/>
          <w:sz w:val="24"/>
          <w:szCs w:val="24"/>
        </w:rPr>
        <w:t>Seul l’ailleurs présente l’occasion de percer le ………………….de l’inconnu et de découvrir de nouveaux</w:t>
      </w:r>
      <w:r w:rsidR="00D73256">
        <w:rPr>
          <w:rFonts w:asciiTheme="majorBidi" w:hAnsiTheme="majorBidi" w:cstheme="majorBidi"/>
          <w:sz w:val="24"/>
          <w:szCs w:val="24"/>
        </w:rPr>
        <w:t>……………</w:t>
      </w:r>
      <w:r w:rsidRPr="003F38ED">
        <w:rPr>
          <w:rFonts w:asciiTheme="majorBidi" w:hAnsiTheme="majorBidi" w:cstheme="majorBidi"/>
          <w:sz w:val="24"/>
          <w:szCs w:val="24"/>
        </w:rPr>
        <w:t xml:space="preserve"> </w:t>
      </w:r>
      <w:r w:rsidR="00D73256">
        <w:rPr>
          <w:rFonts w:asciiTheme="majorBidi" w:hAnsiTheme="majorBidi" w:cstheme="majorBidi"/>
          <w:sz w:val="24"/>
          <w:szCs w:val="24"/>
        </w:rPr>
        <w:br/>
      </w:r>
    </w:p>
    <w:p w:rsidR="00D73256" w:rsidRDefault="00D73256" w:rsidP="00D73256">
      <w:pPr>
        <w:jc w:val="both"/>
        <w:rPr>
          <w:rFonts w:ascii="Times New Roman" w:hAnsi="Times New Roman" w:cs="Times New Roman"/>
          <w:sz w:val="24"/>
          <w:szCs w:val="24"/>
        </w:rPr>
      </w:pPr>
      <w:r w:rsidRPr="00D73256">
        <w:rPr>
          <w:rFonts w:asciiTheme="majorBidi" w:hAnsiTheme="majorBidi" w:cstheme="majorBidi"/>
          <w:b/>
          <w:bCs/>
          <w:sz w:val="24"/>
          <w:szCs w:val="24"/>
          <w:u w:val="single"/>
        </w:rPr>
        <w:t>Activité n°4</w:t>
      </w:r>
      <w:r>
        <w:rPr>
          <w:rFonts w:asciiTheme="majorBidi" w:hAnsiTheme="majorBidi" w:cstheme="majorBidi"/>
          <w:b/>
          <w:bCs/>
          <w:sz w:val="24"/>
          <w:szCs w:val="24"/>
        </w:rPr>
        <w:t> </w:t>
      </w:r>
      <w:proofErr w:type="gramStart"/>
      <w:r>
        <w:rPr>
          <w:rFonts w:asciiTheme="majorBidi" w:hAnsiTheme="majorBidi" w:cstheme="majorBidi"/>
          <w:b/>
          <w:bCs/>
          <w:sz w:val="24"/>
          <w:szCs w:val="24"/>
        </w:rPr>
        <w:t>:</w:t>
      </w:r>
      <w:r w:rsidRPr="00D73256">
        <w:rPr>
          <w:rFonts w:ascii="Times New Roman" w:hAnsi="Times New Roman" w:cs="Times New Roman"/>
          <w:sz w:val="24"/>
          <w:szCs w:val="24"/>
        </w:rPr>
        <w:t xml:space="preserve"> </w:t>
      </w:r>
      <w:r>
        <w:rPr>
          <w:rFonts w:ascii="Times New Roman" w:hAnsi="Times New Roman" w:cs="Times New Roman"/>
          <w:sz w:val="24"/>
          <w:szCs w:val="24"/>
        </w:rPr>
        <w:t xml:space="preserve"> A</w:t>
      </w:r>
      <w:proofErr w:type="gramEnd"/>
      <w:r>
        <w:rPr>
          <w:rFonts w:ascii="Times New Roman" w:hAnsi="Times New Roman" w:cs="Times New Roman"/>
          <w:sz w:val="24"/>
          <w:szCs w:val="24"/>
        </w:rPr>
        <w:t>)</w:t>
      </w:r>
      <w:r w:rsidRPr="00F01244">
        <w:rPr>
          <w:rFonts w:ascii="Times New Roman" w:hAnsi="Times New Roman" w:cs="Times New Roman"/>
          <w:b/>
          <w:bCs/>
          <w:sz w:val="24"/>
          <w:szCs w:val="24"/>
        </w:rPr>
        <w:t>Retrouvez les mots que l’on pourrait associer au thème</w:t>
      </w:r>
      <w:r>
        <w:rPr>
          <w:rFonts w:ascii="Times New Roman" w:hAnsi="Times New Roman" w:cs="Times New Roman"/>
          <w:sz w:val="24"/>
          <w:szCs w:val="24"/>
        </w:rPr>
        <w:t xml:space="preserve"> </w:t>
      </w:r>
      <w:r w:rsidRPr="00D73256">
        <w:rPr>
          <w:rFonts w:ascii="Times New Roman" w:hAnsi="Times New Roman" w:cs="Times New Roman"/>
          <w:b/>
          <w:bCs/>
          <w:sz w:val="24"/>
          <w:szCs w:val="24"/>
        </w:rPr>
        <w:t>du voyage</w:t>
      </w:r>
    </w:p>
    <w:p w:rsidR="00D73256" w:rsidRDefault="00D73256" w:rsidP="00F01244">
      <w:pPr>
        <w:jc w:val="both"/>
        <w:rPr>
          <w:rFonts w:ascii="Times New Roman" w:hAnsi="Times New Roman" w:cs="Times New Roman"/>
          <w:sz w:val="24"/>
          <w:szCs w:val="24"/>
        </w:rPr>
      </w:pPr>
      <w:r>
        <w:rPr>
          <w:rFonts w:ascii="Times New Roman" w:hAnsi="Times New Roman" w:cs="Times New Roman"/>
          <w:sz w:val="24"/>
          <w:szCs w:val="24"/>
        </w:rPr>
        <w:t>Balade, croisière, contraintes, attention, excursion, mé</w:t>
      </w:r>
      <w:r w:rsidR="00F01244">
        <w:rPr>
          <w:rFonts w:ascii="Times New Roman" w:hAnsi="Times New Roman" w:cs="Times New Roman"/>
          <w:sz w:val="24"/>
          <w:szCs w:val="24"/>
        </w:rPr>
        <w:t>lancolie, expédition</w:t>
      </w:r>
      <w:r>
        <w:rPr>
          <w:rFonts w:ascii="Times New Roman" w:hAnsi="Times New Roman" w:cs="Times New Roman"/>
          <w:sz w:val="24"/>
          <w:szCs w:val="24"/>
        </w:rPr>
        <w:t xml:space="preserve">, charges, pérégrination, appréhension, périple, promenade, responsabilités, </w:t>
      </w:r>
      <w:r w:rsidR="00F01244">
        <w:rPr>
          <w:rFonts w:ascii="Times New Roman" w:hAnsi="Times New Roman" w:cs="Times New Roman"/>
          <w:sz w:val="24"/>
          <w:szCs w:val="24"/>
        </w:rPr>
        <w:t>randonnée, tournée</w:t>
      </w:r>
      <w:proofErr w:type="gramStart"/>
      <w:r w:rsidR="00F01244">
        <w:rPr>
          <w:rFonts w:ascii="Times New Roman" w:hAnsi="Times New Roman" w:cs="Times New Roman"/>
          <w:sz w:val="24"/>
          <w:szCs w:val="24"/>
        </w:rPr>
        <w:t>,,</w:t>
      </w:r>
      <w:proofErr w:type="gramEnd"/>
      <w:r w:rsidR="00F01244">
        <w:rPr>
          <w:rFonts w:ascii="Times New Roman" w:hAnsi="Times New Roman" w:cs="Times New Roman"/>
          <w:sz w:val="24"/>
          <w:szCs w:val="24"/>
        </w:rPr>
        <w:t xml:space="preserve"> escapade, </w:t>
      </w:r>
      <w:r>
        <w:rPr>
          <w:rFonts w:ascii="Times New Roman" w:hAnsi="Times New Roman" w:cs="Times New Roman"/>
          <w:sz w:val="24"/>
          <w:szCs w:val="24"/>
        </w:rPr>
        <w:t xml:space="preserve"> fuite, , lassitude, amusement, changement, ennui, distraction, divertissement</w:t>
      </w:r>
    </w:p>
    <w:p w:rsidR="00F01244" w:rsidRDefault="00F01244" w:rsidP="00F01244">
      <w:pPr>
        <w:jc w:val="both"/>
        <w:rPr>
          <w:rFonts w:ascii="Times New Roman" w:hAnsi="Times New Roman" w:cs="Times New Roman"/>
          <w:sz w:val="24"/>
          <w:szCs w:val="24"/>
        </w:rPr>
      </w:pPr>
      <w:r>
        <w:rPr>
          <w:rFonts w:ascii="Times New Roman" w:hAnsi="Times New Roman" w:cs="Times New Roman"/>
          <w:sz w:val="24"/>
          <w:szCs w:val="24"/>
        </w:rPr>
        <w:t xml:space="preserve">    </w:t>
      </w:r>
      <w:r w:rsidR="00010F3D">
        <w:rPr>
          <w:rFonts w:ascii="Times New Roman" w:hAnsi="Times New Roman" w:cs="Times New Roman"/>
          <w:sz w:val="24"/>
          <w:szCs w:val="24"/>
        </w:rPr>
        <w:t xml:space="preserve">              </w:t>
      </w:r>
      <w:r>
        <w:rPr>
          <w:rFonts w:ascii="Times New Roman" w:hAnsi="Times New Roman" w:cs="Times New Roman"/>
          <w:sz w:val="24"/>
          <w:szCs w:val="24"/>
        </w:rPr>
        <w:t xml:space="preserve"> B) </w:t>
      </w:r>
      <w:r w:rsidRPr="00F01244">
        <w:rPr>
          <w:rFonts w:ascii="Times New Roman" w:hAnsi="Times New Roman" w:cs="Times New Roman"/>
          <w:b/>
          <w:bCs/>
          <w:sz w:val="24"/>
          <w:szCs w:val="24"/>
        </w:rPr>
        <w:t>Retrouvez les mots et les expressions qui se rapportent au thème du</w:t>
      </w:r>
      <w:r>
        <w:rPr>
          <w:rFonts w:ascii="Times New Roman" w:hAnsi="Times New Roman" w:cs="Times New Roman"/>
          <w:sz w:val="24"/>
          <w:szCs w:val="24"/>
        </w:rPr>
        <w:t xml:space="preserve"> </w:t>
      </w:r>
      <w:r w:rsidRPr="00F01244">
        <w:rPr>
          <w:rFonts w:ascii="Times New Roman" w:hAnsi="Times New Roman" w:cs="Times New Roman"/>
          <w:b/>
          <w:bCs/>
          <w:sz w:val="24"/>
          <w:szCs w:val="24"/>
        </w:rPr>
        <w:t>rêve :</w:t>
      </w:r>
      <w:r>
        <w:rPr>
          <w:rFonts w:ascii="Times New Roman" w:hAnsi="Times New Roman" w:cs="Times New Roman"/>
          <w:sz w:val="24"/>
          <w:szCs w:val="24"/>
        </w:rPr>
        <w:t xml:space="preserve"> </w:t>
      </w:r>
    </w:p>
    <w:p w:rsidR="00F01244" w:rsidRDefault="00F01244" w:rsidP="00F01244">
      <w:pPr>
        <w:jc w:val="both"/>
        <w:rPr>
          <w:rFonts w:ascii="Times New Roman" w:hAnsi="Times New Roman" w:cs="Times New Roman"/>
          <w:sz w:val="24"/>
          <w:szCs w:val="24"/>
        </w:rPr>
      </w:pPr>
      <w:r>
        <w:rPr>
          <w:rFonts w:ascii="Times New Roman" w:hAnsi="Times New Roman" w:cs="Times New Roman"/>
          <w:sz w:val="24"/>
          <w:szCs w:val="24"/>
        </w:rPr>
        <w:t xml:space="preserve">  Evasion, </w:t>
      </w:r>
      <w:proofErr w:type="spellStart"/>
      <w:r>
        <w:rPr>
          <w:rFonts w:ascii="Times New Roman" w:hAnsi="Times New Roman" w:cs="Times New Roman"/>
          <w:sz w:val="24"/>
          <w:szCs w:val="24"/>
        </w:rPr>
        <w:t>insa</w:t>
      </w:r>
      <w:proofErr w:type="spellEnd"/>
      <w:r>
        <w:rPr>
          <w:rFonts w:ascii="Times New Roman" w:hAnsi="Times New Roman" w:cs="Times New Roman"/>
          <w:sz w:val="24"/>
          <w:szCs w:val="24"/>
        </w:rPr>
        <w:tab/>
      </w:r>
      <w:proofErr w:type="spellStart"/>
      <w:r>
        <w:rPr>
          <w:rFonts w:ascii="Times New Roman" w:hAnsi="Times New Roman" w:cs="Times New Roman"/>
          <w:sz w:val="24"/>
          <w:szCs w:val="24"/>
        </w:rPr>
        <w:t>tisfaction</w:t>
      </w:r>
      <w:proofErr w:type="spellEnd"/>
      <w:r>
        <w:rPr>
          <w:rFonts w:ascii="Times New Roman" w:hAnsi="Times New Roman" w:cs="Times New Roman"/>
          <w:sz w:val="24"/>
          <w:szCs w:val="24"/>
        </w:rPr>
        <w:t xml:space="preserve">,  imagination, esprit, déséquilibre, calme intérieur, perturbation, nouvelles images, avoir les pieds sur la terre, </w:t>
      </w:r>
      <w:proofErr w:type="gramStart"/>
      <w:r>
        <w:rPr>
          <w:rFonts w:ascii="Times New Roman" w:hAnsi="Times New Roman" w:cs="Times New Roman"/>
          <w:sz w:val="24"/>
          <w:szCs w:val="24"/>
        </w:rPr>
        <w:t>partir ,</w:t>
      </w:r>
      <w:proofErr w:type="gramEnd"/>
      <w:r>
        <w:rPr>
          <w:rFonts w:ascii="Times New Roman" w:hAnsi="Times New Roman" w:cs="Times New Roman"/>
          <w:sz w:val="24"/>
          <w:szCs w:val="24"/>
        </w:rPr>
        <w:t xml:space="preserve"> s’évader, éloignement  , personne distraite,</w:t>
      </w:r>
    </w:p>
    <w:p w:rsidR="004F5276" w:rsidRDefault="004F5276" w:rsidP="00F01244">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F5276">
        <w:rPr>
          <w:rFonts w:ascii="Times New Roman" w:hAnsi="Times New Roman" w:cs="Times New Roman"/>
          <w:b/>
          <w:bCs/>
          <w:sz w:val="24"/>
          <w:szCs w:val="24"/>
          <w:u w:val="single"/>
        </w:rPr>
        <w:t>Activité n°5</w:t>
      </w:r>
      <w:r>
        <w:rPr>
          <w:rFonts w:ascii="Times New Roman" w:hAnsi="Times New Roman" w:cs="Times New Roman"/>
          <w:b/>
          <w:bCs/>
          <w:sz w:val="24"/>
          <w:szCs w:val="24"/>
          <w:u w:val="single"/>
        </w:rPr>
        <w:t> </w:t>
      </w:r>
      <w:r>
        <w:rPr>
          <w:rFonts w:ascii="Times New Roman" w:hAnsi="Times New Roman" w:cs="Times New Roman"/>
          <w:b/>
          <w:bCs/>
          <w:sz w:val="24"/>
          <w:szCs w:val="24"/>
        </w:rPr>
        <w:t>: Trouvez les antonymes des expressions suivantes :</w:t>
      </w:r>
    </w:p>
    <w:p w:rsidR="004F5276" w:rsidRPr="00010F3D" w:rsidRDefault="004F5276" w:rsidP="00F01244">
      <w:pPr>
        <w:jc w:val="both"/>
        <w:rPr>
          <w:rFonts w:ascii="Times New Roman" w:hAnsi="Times New Roman" w:cs="Times New Roman"/>
          <w:b/>
          <w:bCs/>
          <w:i/>
          <w:iCs/>
          <w:sz w:val="24"/>
          <w:szCs w:val="24"/>
        </w:rPr>
      </w:pPr>
      <w:r>
        <w:rPr>
          <w:rFonts w:ascii="Times New Roman" w:hAnsi="Times New Roman" w:cs="Times New Roman"/>
          <w:b/>
          <w:bCs/>
          <w:sz w:val="24"/>
          <w:szCs w:val="24"/>
        </w:rPr>
        <w:t xml:space="preserve">   *</w:t>
      </w:r>
      <w:r w:rsidRPr="00010F3D">
        <w:rPr>
          <w:rFonts w:ascii="Times New Roman" w:hAnsi="Times New Roman" w:cs="Times New Roman"/>
          <w:b/>
          <w:bCs/>
          <w:i/>
          <w:iCs/>
          <w:sz w:val="24"/>
          <w:szCs w:val="24"/>
        </w:rPr>
        <w:t>une âme fatiguée≠………………….</w:t>
      </w:r>
    </w:p>
    <w:p w:rsidR="004F5276" w:rsidRPr="00010F3D" w:rsidRDefault="004F5276" w:rsidP="00F01244">
      <w:pPr>
        <w:jc w:val="both"/>
        <w:rPr>
          <w:rFonts w:ascii="Times New Roman" w:hAnsi="Times New Roman" w:cs="Times New Roman"/>
          <w:b/>
          <w:bCs/>
          <w:i/>
          <w:iCs/>
          <w:sz w:val="24"/>
          <w:szCs w:val="24"/>
        </w:rPr>
      </w:pPr>
      <w:r w:rsidRPr="00010F3D">
        <w:rPr>
          <w:rFonts w:ascii="Times New Roman" w:hAnsi="Times New Roman" w:cs="Times New Roman"/>
          <w:b/>
          <w:bCs/>
          <w:i/>
          <w:iCs/>
          <w:sz w:val="24"/>
          <w:szCs w:val="24"/>
        </w:rPr>
        <w:t xml:space="preserve">   *une personne rêveuse≠………………………..</w:t>
      </w:r>
    </w:p>
    <w:p w:rsidR="004F5276" w:rsidRPr="00010F3D" w:rsidRDefault="004F5276" w:rsidP="00F01244">
      <w:pPr>
        <w:jc w:val="both"/>
        <w:rPr>
          <w:rFonts w:ascii="Times New Roman" w:hAnsi="Times New Roman" w:cs="Times New Roman"/>
          <w:b/>
          <w:bCs/>
          <w:i/>
          <w:iCs/>
          <w:sz w:val="24"/>
          <w:szCs w:val="24"/>
        </w:rPr>
      </w:pPr>
      <w:r w:rsidRPr="00010F3D">
        <w:rPr>
          <w:rFonts w:ascii="Times New Roman" w:hAnsi="Times New Roman" w:cs="Times New Roman"/>
          <w:b/>
          <w:bCs/>
          <w:i/>
          <w:iCs/>
          <w:sz w:val="24"/>
          <w:szCs w:val="24"/>
        </w:rPr>
        <w:t xml:space="preserve">   *un ailleurs paradisiaque≠………………….</w:t>
      </w:r>
    </w:p>
    <w:p w:rsidR="00010F3D" w:rsidRPr="00010F3D" w:rsidRDefault="004F5276" w:rsidP="00F01244">
      <w:pPr>
        <w:jc w:val="both"/>
        <w:rPr>
          <w:rFonts w:ascii="Times New Roman" w:hAnsi="Times New Roman" w:cs="Times New Roman"/>
          <w:b/>
          <w:bCs/>
          <w:i/>
          <w:iCs/>
          <w:sz w:val="24"/>
          <w:szCs w:val="24"/>
        </w:rPr>
      </w:pPr>
      <w:r w:rsidRPr="00010F3D">
        <w:rPr>
          <w:rFonts w:ascii="Times New Roman" w:hAnsi="Times New Roman" w:cs="Times New Roman"/>
          <w:b/>
          <w:bCs/>
          <w:i/>
          <w:iCs/>
          <w:sz w:val="24"/>
          <w:szCs w:val="24"/>
        </w:rPr>
        <w:t xml:space="preserve">   * u</w:t>
      </w:r>
      <w:r w:rsidR="00010F3D" w:rsidRPr="00010F3D">
        <w:rPr>
          <w:rFonts w:ascii="Times New Roman" w:hAnsi="Times New Roman" w:cs="Times New Roman"/>
          <w:b/>
          <w:bCs/>
          <w:i/>
          <w:iCs/>
          <w:sz w:val="24"/>
          <w:szCs w:val="24"/>
        </w:rPr>
        <w:t>ne sensation de bien-être</w:t>
      </w:r>
      <w:r w:rsidRPr="00010F3D">
        <w:rPr>
          <w:rFonts w:ascii="Times New Roman" w:hAnsi="Times New Roman" w:cs="Times New Roman"/>
          <w:b/>
          <w:bCs/>
          <w:i/>
          <w:iCs/>
          <w:sz w:val="24"/>
          <w:szCs w:val="24"/>
        </w:rPr>
        <w:t>≠………………………..</w:t>
      </w:r>
    </w:p>
    <w:p w:rsidR="00010F3D" w:rsidRPr="00010F3D" w:rsidRDefault="00010F3D" w:rsidP="00010F3D">
      <w:pPr>
        <w:jc w:val="both"/>
        <w:rPr>
          <w:rFonts w:ascii="Times New Roman" w:hAnsi="Times New Roman" w:cs="Times New Roman"/>
          <w:b/>
          <w:bCs/>
          <w:i/>
          <w:iCs/>
          <w:sz w:val="24"/>
          <w:szCs w:val="24"/>
        </w:rPr>
      </w:pPr>
      <w:r w:rsidRPr="00010F3D">
        <w:rPr>
          <w:rFonts w:ascii="Times New Roman" w:hAnsi="Times New Roman" w:cs="Times New Roman"/>
          <w:b/>
          <w:bCs/>
          <w:i/>
          <w:iCs/>
          <w:sz w:val="24"/>
          <w:szCs w:val="24"/>
        </w:rPr>
        <w:t xml:space="preserve">   * être dans un état d’euphorie≠……………………….</w:t>
      </w:r>
      <w:r w:rsidR="004F5276" w:rsidRPr="00010F3D">
        <w:rPr>
          <w:rFonts w:ascii="Times New Roman" w:hAnsi="Times New Roman" w:cs="Times New Roman"/>
          <w:b/>
          <w:bCs/>
          <w:i/>
          <w:iCs/>
          <w:sz w:val="24"/>
          <w:szCs w:val="24"/>
        </w:rPr>
        <w:t xml:space="preserve"> </w:t>
      </w:r>
    </w:p>
    <w:p w:rsidR="00010F3D" w:rsidRPr="00010F3D" w:rsidRDefault="00010F3D" w:rsidP="00010F3D">
      <w:pPr>
        <w:jc w:val="both"/>
        <w:rPr>
          <w:rFonts w:ascii="Times New Roman" w:hAnsi="Times New Roman" w:cs="Times New Roman"/>
          <w:b/>
          <w:sz w:val="24"/>
          <w:szCs w:val="24"/>
          <w:u w:val="single"/>
        </w:rPr>
      </w:pPr>
      <w:r w:rsidRPr="00010F3D">
        <w:rPr>
          <w:rFonts w:ascii="Times New Roman" w:hAnsi="Times New Roman" w:cs="Times New Roman"/>
          <w:b/>
          <w:sz w:val="24"/>
          <w:szCs w:val="24"/>
          <w:u w:val="single"/>
        </w:rPr>
        <w:t>Exercice de production</w:t>
      </w:r>
    </w:p>
    <w:p w:rsidR="00010F3D" w:rsidRDefault="00010F3D" w:rsidP="00010F3D">
      <w:pPr>
        <w:jc w:val="both"/>
        <w:rPr>
          <w:rFonts w:ascii="Times New Roman" w:hAnsi="Times New Roman" w:cs="Times New Roman"/>
          <w:sz w:val="24"/>
          <w:szCs w:val="24"/>
        </w:rPr>
      </w:pPr>
      <w:r>
        <w:rPr>
          <w:rFonts w:ascii="Times New Roman" w:hAnsi="Times New Roman" w:cs="Times New Roman"/>
          <w:sz w:val="24"/>
          <w:szCs w:val="24"/>
        </w:rPr>
        <w:t>A-t-on besoin d’aller ailleurs pour changer de vie ?</w:t>
      </w:r>
    </w:p>
    <w:p w:rsidR="00D73256" w:rsidRPr="00010F3D" w:rsidRDefault="00010F3D" w:rsidP="00010F3D">
      <w:pPr>
        <w:jc w:val="both"/>
        <w:rPr>
          <w:rFonts w:ascii="Times New Roman" w:hAnsi="Times New Roman" w:cs="Times New Roman"/>
          <w:sz w:val="24"/>
          <w:szCs w:val="24"/>
        </w:rPr>
      </w:pPr>
      <w:r>
        <w:rPr>
          <w:rFonts w:ascii="Times New Roman" w:hAnsi="Times New Roman" w:cs="Times New Roman"/>
          <w:sz w:val="24"/>
          <w:szCs w:val="24"/>
        </w:rPr>
        <w:t>……………………………………………………………………………………………………………………………………………………………………………………………………………………………………………………………………………………………………………………………………………………………………………………………………………………………………………………………………………………………………………………………………………………………………………………………</w:t>
      </w:r>
    </w:p>
    <w:p w:rsidR="003F38ED" w:rsidRPr="003F38ED" w:rsidRDefault="003F38ED" w:rsidP="0043429E">
      <w:pPr>
        <w:pStyle w:val="Default"/>
        <w:ind w:left="927"/>
        <w:jc w:val="both"/>
        <w:rPr>
          <w:b/>
          <w:bCs/>
          <w:u w:val="single"/>
        </w:rPr>
      </w:pPr>
    </w:p>
    <w:sectPr w:rsidR="003F38ED" w:rsidRPr="003F38ED" w:rsidSect="00BA7AFB">
      <w:pgSz w:w="11906" w:h="16838"/>
      <w:pgMar w:top="567" w:right="849" w:bottom="709" w:left="567"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ndalus">
    <w:panose1 w:val="02020603050405020304"/>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F1D31"/>
    <w:multiLevelType w:val="hybridMultilevel"/>
    <w:tmpl w:val="6D9C6D2A"/>
    <w:lvl w:ilvl="0" w:tplc="9AF6353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2C842D6"/>
    <w:multiLevelType w:val="hybridMultilevel"/>
    <w:tmpl w:val="991669D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3277093"/>
    <w:multiLevelType w:val="hybridMultilevel"/>
    <w:tmpl w:val="15E2C4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2402F76"/>
    <w:multiLevelType w:val="hybridMultilevel"/>
    <w:tmpl w:val="BE78824E"/>
    <w:lvl w:ilvl="0" w:tplc="5D4ED520">
      <w:start w:val="1"/>
      <w:numFmt w:val="decimal"/>
      <w:lvlText w:val="%1)"/>
      <w:lvlJc w:val="left"/>
      <w:pPr>
        <w:ind w:left="390" w:hanging="360"/>
      </w:pPr>
      <w:rPr>
        <w:rFonts w:hint="default"/>
      </w:rPr>
    </w:lvl>
    <w:lvl w:ilvl="1" w:tplc="040C0019" w:tentative="1">
      <w:start w:val="1"/>
      <w:numFmt w:val="lowerLetter"/>
      <w:lvlText w:val="%2."/>
      <w:lvlJc w:val="left"/>
      <w:pPr>
        <w:ind w:left="1110" w:hanging="360"/>
      </w:pPr>
    </w:lvl>
    <w:lvl w:ilvl="2" w:tplc="040C001B" w:tentative="1">
      <w:start w:val="1"/>
      <w:numFmt w:val="lowerRoman"/>
      <w:lvlText w:val="%3."/>
      <w:lvlJc w:val="right"/>
      <w:pPr>
        <w:ind w:left="1830" w:hanging="180"/>
      </w:pPr>
    </w:lvl>
    <w:lvl w:ilvl="3" w:tplc="040C000F" w:tentative="1">
      <w:start w:val="1"/>
      <w:numFmt w:val="decimal"/>
      <w:lvlText w:val="%4."/>
      <w:lvlJc w:val="left"/>
      <w:pPr>
        <w:ind w:left="2550" w:hanging="360"/>
      </w:pPr>
    </w:lvl>
    <w:lvl w:ilvl="4" w:tplc="040C0019" w:tentative="1">
      <w:start w:val="1"/>
      <w:numFmt w:val="lowerLetter"/>
      <w:lvlText w:val="%5."/>
      <w:lvlJc w:val="left"/>
      <w:pPr>
        <w:ind w:left="3270" w:hanging="360"/>
      </w:pPr>
    </w:lvl>
    <w:lvl w:ilvl="5" w:tplc="040C001B" w:tentative="1">
      <w:start w:val="1"/>
      <w:numFmt w:val="lowerRoman"/>
      <w:lvlText w:val="%6."/>
      <w:lvlJc w:val="right"/>
      <w:pPr>
        <w:ind w:left="3990" w:hanging="180"/>
      </w:pPr>
    </w:lvl>
    <w:lvl w:ilvl="6" w:tplc="040C000F" w:tentative="1">
      <w:start w:val="1"/>
      <w:numFmt w:val="decimal"/>
      <w:lvlText w:val="%7."/>
      <w:lvlJc w:val="left"/>
      <w:pPr>
        <w:ind w:left="4710" w:hanging="360"/>
      </w:pPr>
    </w:lvl>
    <w:lvl w:ilvl="7" w:tplc="040C0019" w:tentative="1">
      <w:start w:val="1"/>
      <w:numFmt w:val="lowerLetter"/>
      <w:lvlText w:val="%8."/>
      <w:lvlJc w:val="left"/>
      <w:pPr>
        <w:ind w:left="5430" w:hanging="360"/>
      </w:pPr>
    </w:lvl>
    <w:lvl w:ilvl="8" w:tplc="040C001B" w:tentative="1">
      <w:start w:val="1"/>
      <w:numFmt w:val="lowerRoman"/>
      <w:lvlText w:val="%9."/>
      <w:lvlJc w:val="right"/>
      <w:pPr>
        <w:ind w:left="6150" w:hanging="180"/>
      </w:pPr>
    </w:lvl>
  </w:abstractNum>
  <w:abstractNum w:abstractNumId="4">
    <w:nsid w:val="32A238D1"/>
    <w:multiLevelType w:val="hybridMultilevel"/>
    <w:tmpl w:val="BD34F918"/>
    <w:lvl w:ilvl="0" w:tplc="C5248EAA">
      <w:start w:val="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88C0F83"/>
    <w:multiLevelType w:val="hybridMultilevel"/>
    <w:tmpl w:val="7772EF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9C90EEE"/>
    <w:multiLevelType w:val="hybridMultilevel"/>
    <w:tmpl w:val="FD52C0BC"/>
    <w:lvl w:ilvl="0" w:tplc="D14AAB8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nsid w:val="3CED1A73"/>
    <w:multiLevelType w:val="hybridMultilevel"/>
    <w:tmpl w:val="C4D486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F044954"/>
    <w:multiLevelType w:val="hybridMultilevel"/>
    <w:tmpl w:val="AC7A729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9">
    <w:nsid w:val="70AB302B"/>
    <w:multiLevelType w:val="hybridMultilevel"/>
    <w:tmpl w:val="6518DC44"/>
    <w:lvl w:ilvl="0" w:tplc="D9204AD8">
      <w:start w:val="2"/>
      <w:numFmt w:val="decimal"/>
      <w:lvlText w:val="%1."/>
      <w:lvlJc w:val="left"/>
      <w:pPr>
        <w:ind w:left="644"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4BD4FC4"/>
    <w:multiLevelType w:val="hybridMultilevel"/>
    <w:tmpl w:val="8DDE17FA"/>
    <w:lvl w:ilvl="0" w:tplc="7526AF02">
      <w:start w:val="1"/>
      <w:numFmt w:val="lowerLetter"/>
      <w:lvlText w:val="%1."/>
      <w:lvlJc w:val="left"/>
      <w:pPr>
        <w:ind w:left="480" w:hanging="360"/>
      </w:pPr>
      <w:rPr>
        <w:rFonts w:hint="default"/>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11">
    <w:nsid w:val="7FC16F2D"/>
    <w:multiLevelType w:val="hybridMultilevel"/>
    <w:tmpl w:val="E092EEC6"/>
    <w:lvl w:ilvl="0" w:tplc="0C96463C">
      <w:start w:val="1"/>
      <w:numFmt w:val="decimal"/>
      <w:lvlText w:val="%1)"/>
      <w:lvlJc w:val="left"/>
      <w:pPr>
        <w:ind w:left="927"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0"/>
  </w:num>
  <w:num w:numId="2">
    <w:abstractNumId w:val="6"/>
  </w:num>
  <w:num w:numId="3">
    <w:abstractNumId w:val="7"/>
  </w:num>
  <w:num w:numId="4">
    <w:abstractNumId w:val="8"/>
  </w:num>
  <w:num w:numId="5">
    <w:abstractNumId w:val="5"/>
  </w:num>
  <w:num w:numId="6">
    <w:abstractNumId w:val="0"/>
  </w:num>
  <w:num w:numId="7">
    <w:abstractNumId w:val="9"/>
  </w:num>
  <w:num w:numId="8">
    <w:abstractNumId w:val="4"/>
  </w:num>
  <w:num w:numId="9">
    <w:abstractNumId w:val="1"/>
  </w:num>
  <w:num w:numId="10">
    <w:abstractNumId w:val="3"/>
  </w:num>
  <w:num w:numId="11">
    <w:abstractNumId w:val="11"/>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savePreviewPicture/>
  <w:compat/>
  <w:rsids>
    <w:rsidRoot w:val="00A56C5D"/>
    <w:rsid w:val="00002292"/>
    <w:rsid w:val="00010A58"/>
    <w:rsid w:val="00010F3D"/>
    <w:rsid w:val="00016DEA"/>
    <w:rsid w:val="00037EBF"/>
    <w:rsid w:val="000400A6"/>
    <w:rsid w:val="0004057D"/>
    <w:rsid w:val="0004414F"/>
    <w:rsid w:val="00052DCB"/>
    <w:rsid w:val="00081D6B"/>
    <w:rsid w:val="0008630C"/>
    <w:rsid w:val="00090620"/>
    <w:rsid w:val="00094B64"/>
    <w:rsid w:val="000A243F"/>
    <w:rsid w:val="000A543F"/>
    <w:rsid w:val="000A7F82"/>
    <w:rsid w:val="000E5632"/>
    <w:rsid w:val="000F1052"/>
    <w:rsid w:val="000F3B83"/>
    <w:rsid w:val="001166A3"/>
    <w:rsid w:val="00134BB6"/>
    <w:rsid w:val="0013546B"/>
    <w:rsid w:val="00156F27"/>
    <w:rsid w:val="00176582"/>
    <w:rsid w:val="00185EEE"/>
    <w:rsid w:val="001871AF"/>
    <w:rsid w:val="001921F2"/>
    <w:rsid w:val="001D664D"/>
    <w:rsid w:val="001E1AE7"/>
    <w:rsid w:val="00200A3B"/>
    <w:rsid w:val="00201F4C"/>
    <w:rsid w:val="00204B63"/>
    <w:rsid w:val="002069CB"/>
    <w:rsid w:val="00207291"/>
    <w:rsid w:val="00210F9B"/>
    <w:rsid w:val="00212AC7"/>
    <w:rsid w:val="002155F1"/>
    <w:rsid w:val="00215FDA"/>
    <w:rsid w:val="00234BCA"/>
    <w:rsid w:val="00244456"/>
    <w:rsid w:val="00244F48"/>
    <w:rsid w:val="0027422F"/>
    <w:rsid w:val="00282E59"/>
    <w:rsid w:val="00290B60"/>
    <w:rsid w:val="002B60A2"/>
    <w:rsid w:val="002C0023"/>
    <w:rsid w:val="002C0D40"/>
    <w:rsid w:val="002E6BE8"/>
    <w:rsid w:val="002F2E2A"/>
    <w:rsid w:val="003113FF"/>
    <w:rsid w:val="00325C04"/>
    <w:rsid w:val="00326F76"/>
    <w:rsid w:val="003346F7"/>
    <w:rsid w:val="00350E36"/>
    <w:rsid w:val="00372481"/>
    <w:rsid w:val="003C0E3A"/>
    <w:rsid w:val="003D4822"/>
    <w:rsid w:val="003D54D7"/>
    <w:rsid w:val="003F38ED"/>
    <w:rsid w:val="003F6B38"/>
    <w:rsid w:val="00400C64"/>
    <w:rsid w:val="004062FE"/>
    <w:rsid w:val="00413451"/>
    <w:rsid w:val="00416E04"/>
    <w:rsid w:val="0042261E"/>
    <w:rsid w:val="00427DD0"/>
    <w:rsid w:val="0043429E"/>
    <w:rsid w:val="0043796E"/>
    <w:rsid w:val="00451A9A"/>
    <w:rsid w:val="00465C3C"/>
    <w:rsid w:val="00477499"/>
    <w:rsid w:val="00482593"/>
    <w:rsid w:val="004A01C6"/>
    <w:rsid w:val="004A0774"/>
    <w:rsid w:val="004A40B0"/>
    <w:rsid w:val="004B5F48"/>
    <w:rsid w:val="004B61EA"/>
    <w:rsid w:val="004B69A0"/>
    <w:rsid w:val="004C062E"/>
    <w:rsid w:val="004C1018"/>
    <w:rsid w:val="004D5439"/>
    <w:rsid w:val="004D7CF6"/>
    <w:rsid w:val="004E3835"/>
    <w:rsid w:val="004F5276"/>
    <w:rsid w:val="00505DED"/>
    <w:rsid w:val="0051713E"/>
    <w:rsid w:val="00524159"/>
    <w:rsid w:val="0052775A"/>
    <w:rsid w:val="00566755"/>
    <w:rsid w:val="00591F3B"/>
    <w:rsid w:val="00591FBA"/>
    <w:rsid w:val="005C0C97"/>
    <w:rsid w:val="005C3894"/>
    <w:rsid w:val="005D5073"/>
    <w:rsid w:val="005E62E3"/>
    <w:rsid w:val="005F0D5A"/>
    <w:rsid w:val="006009A5"/>
    <w:rsid w:val="00612233"/>
    <w:rsid w:val="006566D3"/>
    <w:rsid w:val="006700A4"/>
    <w:rsid w:val="00682CFB"/>
    <w:rsid w:val="00684319"/>
    <w:rsid w:val="00684B64"/>
    <w:rsid w:val="00693C45"/>
    <w:rsid w:val="006A7BB9"/>
    <w:rsid w:val="006B2AB6"/>
    <w:rsid w:val="006C4B5F"/>
    <w:rsid w:val="006F66FF"/>
    <w:rsid w:val="00707F03"/>
    <w:rsid w:val="00734CE3"/>
    <w:rsid w:val="0074107C"/>
    <w:rsid w:val="00772C72"/>
    <w:rsid w:val="00782FC1"/>
    <w:rsid w:val="007928AA"/>
    <w:rsid w:val="007A0493"/>
    <w:rsid w:val="007A2FCA"/>
    <w:rsid w:val="007B28F8"/>
    <w:rsid w:val="007B2B40"/>
    <w:rsid w:val="007B6071"/>
    <w:rsid w:val="007C3738"/>
    <w:rsid w:val="007D4669"/>
    <w:rsid w:val="007F42ED"/>
    <w:rsid w:val="007F5807"/>
    <w:rsid w:val="00842908"/>
    <w:rsid w:val="0084752A"/>
    <w:rsid w:val="00850074"/>
    <w:rsid w:val="00873992"/>
    <w:rsid w:val="00892295"/>
    <w:rsid w:val="008A1AD5"/>
    <w:rsid w:val="008D6400"/>
    <w:rsid w:val="008E0147"/>
    <w:rsid w:val="008E1CFF"/>
    <w:rsid w:val="008F6179"/>
    <w:rsid w:val="00934708"/>
    <w:rsid w:val="00942C92"/>
    <w:rsid w:val="00943A3A"/>
    <w:rsid w:val="009521B7"/>
    <w:rsid w:val="00970933"/>
    <w:rsid w:val="00975F32"/>
    <w:rsid w:val="00976904"/>
    <w:rsid w:val="00985AB9"/>
    <w:rsid w:val="009E2414"/>
    <w:rsid w:val="009E7CAF"/>
    <w:rsid w:val="00A0246C"/>
    <w:rsid w:val="00A07096"/>
    <w:rsid w:val="00A246A6"/>
    <w:rsid w:val="00A27B79"/>
    <w:rsid w:val="00A346B0"/>
    <w:rsid w:val="00A55645"/>
    <w:rsid w:val="00A56C5D"/>
    <w:rsid w:val="00A96153"/>
    <w:rsid w:val="00AB2958"/>
    <w:rsid w:val="00AE39F4"/>
    <w:rsid w:val="00AF7867"/>
    <w:rsid w:val="00B0628C"/>
    <w:rsid w:val="00B16A1E"/>
    <w:rsid w:val="00B26FC6"/>
    <w:rsid w:val="00B5387E"/>
    <w:rsid w:val="00B7389C"/>
    <w:rsid w:val="00B76D14"/>
    <w:rsid w:val="00B90A37"/>
    <w:rsid w:val="00B90EA5"/>
    <w:rsid w:val="00BA7AFB"/>
    <w:rsid w:val="00BB4AD9"/>
    <w:rsid w:val="00BC45E0"/>
    <w:rsid w:val="00BD7FB5"/>
    <w:rsid w:val="00BE0A1D"/>
    <w:rsid w:val="00BF0790"/>
    <w:rsid w:val="00C06DF8"/>
    <w:rsid w:val="00C17CC8"/>
    <w:rsid w:val="00C40658"/>
    <w:rsid w:val="00C41424"/>
    <w:rsid w:val="00C51BEB"/>
    <w:rsid w:val="00C61C4D"/>
    <w:rsid w:val="00C62F14"/>
    <w:rsid w:val="00C71D8D"/>
    <w:rsid w:val="00C75E66"/>
    <w:rsid w:val="00C8138B"/>
    <w:rsid w:val="00C96921"/>
    <w:rsid w:val="00CA6EB4"/>
    <w:rsid w:val="00CB0AD3"/>
    <w:rsid w:val="00CD5BF3"/>
    <w:rsid w:val="00CE49A2"/>
    <w:rsid w:val="00CE7DC5"/>
    <w:rsid w:val="00CF1DE6"/>
    <w:rsid w:val="00D02A72"/>
    <w:rsid w:val="00D06390"/>
    <w:rsid w:val="00D27FD9"/>
    <w:rsid w:val="00D30BC2"/>
    <w:rsid w:val="00D462F1"/>
    <w:rsid w:val="00D53698"/>
    <w:rsid w:val="00D67E86"/>
    <w:rsid w:val="00D73256"/>
    <w:rsid w:val="00D73538"/>
    <w:rsid w:val="00D8331E"/>
    <w:rsid w:val="00D862FA"/>
    <w:rsid w:val="00D86A0F"/>
    <w:rsid w:val="00DA5BAF"/>
    <w:rsid w:val="00DB7C94"/>
    <w:rsid w:val="00DD59C4"/>
    <w:rsid w:val="00DF5451"/>
    <w:rsid w:val="00DF54FF"/>
    <w:rsid w:val="00DF7385"/>
    <w:rsid w:val="00E004CE"/>
    <w:rsid w:val="00E04518"/>
    <w:rsid w:val="00E071AD"/>
    <w:rsid w:val="00E2646C"/>
    <w:rsid w:val="00E331D3"/>
    <w:rsid w:val="00E42448"/>
    <w:rsid w:val="00E51D41"/>
    <w:rsid w:val="00E63770"/>
    <w:rsid w:val="00E66B14"/>
    <w:rsid w:val="00E778BF"/>
    <w:rsid w:val="00E9612A"/>
    <w:rsid w:val="00E96EF3"/>
    <w:rsid w:val="00EC004A"/>
    <w:rsid w:val="00EE7A51"/>
    <w:rsid w:val="00EF5A59"/>
    <w:rsid w:val="00F01244"/>
    <w:rsid w:val="00F11C9C"/>
    <w:rsid w:val="00F13160"/>
    <w:rsid w:val="00F248B7"/>
    <w:rsid w:val="00F26518"/>
    <w:rsid w:val="00F41627"/>
    <w:rsid w:val="00F4395B"/>
    <w:rsid w:val="00F476EC"/>
    <w:rsid w:val="00F61290"/>
    <w:rsid w:val="00F61E91"/>
    <w:rsid w:val="00F720CF"/>
    <w:rsid w:val="00F74E3C"/>
    <w:rsid w:val="00F84FBF"/>
    <w:rsid w:val="00F8652E"/>
    <w:rsid w:val="00F906C4"/>
    <w:rsid w:val="00FA1C8C"/>
    <w:rsid w:val="00FB2E12"/>
    <w:rsid w:val="00FC08E8"/>
    <w:rsid w:val="00FC2A48"/>
    <w:rsid w:val="00FC7E79"/>
    <w:rsid w:val="00FE6A24"/>
    <w:rsid w:val="00FE7D7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AD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56C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4A0774"/>
    <w:pPr>
      <w:ind w:left="720"/>
      <w:contextualSpacing/>
    </w:pPr>
  </w:style>
  <w:style w:type="character" w:customStyle="1" w:styleId="null">
    <w:name w:val="null"/>
    <w:basedOn w:val="Policepardfaut"/>
    <w:rsid w:val="00016DEA"/>
  </w:style>
  <w:style w:type="character" w:styleId="Textedelespacerserv">
    <w:name w:val="Placeholder Text"/>
    <w:basedOn w:val="Policepardfaut"/>
    <w:uiPriority w:val="99"/>
    <w:semiHidden/>
    <w:rsid w:val="00D30BC2"/>
    <w:rPr>
      <w:color w:val="808080"/>
    </w:rPr>
  </w:style>
  <w:style w:type="paragraph" w:styleId="Textedebulles">
    <w:name w:val="Balloon Text"/>
    <w:basedOn w:val="Normal"/>
    <w:link w:val="TextedebullesCar"/>
    <w:uiPriority w:val="99"/>
    <w:semiHidden/>
    <w:unhideWhenUsed/>
    <w:rsid w:val="00D30BC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30BC2"/>
    <w:rPr>
      <w:rFonts w:ascii="Tahoma" w:hAnsi="Tahoma" w:cs="Tahoma"/>
      <w:sz w:val="16"/>
      <w:szCs w:val="16"/>
    </w:rPr>
  </w:style>
  <w:style w:type="character" w:styleId="lev">
    <w:name w:val="Strong"/>
    <w:basedOn w:val="Policepardfaut"/>
    <w:uiPriority w:val="22"/>
    <w:qFormat/>
    <w:rsid w:val="004C1018"/>
    <w:rPr>
      <w:b/>
      <w:bCs/>
    </w:rPr>
  </w:style>
  <w:style w:type="character" w:customStyle="1" w:styleId="apple-converted-space">
    <w:name w:val="apple-converted-space"/>
    <w:basedOn w:val="Policepardfaut"/>
    <w:rsid w:val="006009A5"/>
  </w:style>
  <w:style w:type="paragraph" w:customStyle="1" w:styleId="Default">
    <w:name w:val="Default"/>
    <w:rsid w:val="00591FB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671640641">
      <w:bodyDiv w:val="1"/>
      <w:marLeft w:val="0"/>
      <w:marRight w:val="0"/>
      <w:marTop w:val="0"/>
      <w:marBottom w:val="0"/>
      <w:divBdr>
        <w:top w:val="none" w:sz="0" w:space="0" w:color="auto"/>
        <w:left w:val="none" w:sz="0" w:space="0" w:color="auto"/>
        <w:bottom w:val="none" w:sz="0" w:space="0" w:color="auto"/>
        <w:right w:val="none" w:sz="0" w:space="0" w:color="auto"/>
      </w:divBdr>
    </w:div>
    <w:div w:id="1120303299">
      <w:bodyDiv w:val="1"/>
      <w:marLeft w:val="0"/>
      <w:marRight w:val="0"/>
      <w:marTop w:val="0"/>
      <w:marBottom w:val="0"/>
      <w:divBdr>
        <w:top w:val="none" w:sz="0" w:space="0" w:color="auto"/>
        <w:left w:val="none" w:sz="0" w:space="0" w:color="auto"/>
        <w:bottom w:val="none" w:sz="0" w:space="0" w:color="auto"/>
        <w:right w:val="none" w:sz="0" w:space="0" w:color="auto"/>
      </w:divBdr>
    </w:div>
    <w:div w:id="1925217733">
      <w:bodyDiv w:val="1"/>
      <w:marLeft w:val="0"/>
      <w:marRight w:val="0"/>
      <w:marTop w:val="0"/>
      <w:marBottom w:val="0"/>
      <w:divBdr>
        <w:top w:val="none" w:sz="0" w:space="0" w:color="auto"/>
        <w:left w:val="none" w:sz="0" w:space="0" w:color="auto"/>
        <w:bottom w:val="none" w:sz="0" w:space="0" w:color="auto"/>
        <w:right w:val="none" w:sz="0" w:space="0" w:color="auto"/>
      </w:divBdr>
      <w:divsChild>
        <w:div w:id="228729037">
          <w:marLeft w:val="0"/>
          <w:marRight w:val="0"/>
          <w:marTop w:val="0"/>
          <w:marBottom w:val="0"/>
          <w:divBdr>
            <w:top w:val="none" w:sz="0" w:space="0" w:color="auto"/>
            <w:left w:val="none" w:sz="0" w:space="0" w:color="auto"/>
            <w:bottom w:val="none" w:sz="0" w:space="0" w:color="auto"/>
            <w:right w:val="none" w:sz="0" w:space="0" w:color="auto"/>
          </w:divBdr>
          <w:divsChild>
            <w:div w:id="324014318">
              <w:marLeft w:val="0"/>
              <w:marRight w:val="0"/>
              <w:marTop w:val="0"/>
              <w:marBottom w:val="0"/>
              <w:divBdr>
                <w:top w:val="none" w:sz="0" w:space="0" w:color="auto"/>
                <w:left w:val="none" w:sz="0" w:space="0" w:color="auto"/>
                <w:bottom w:val="none" w:sz="0" w:space="0" w:color="auto"/>
                <w:right w:val="none" w:sz="0" w:space="0" w:color="auto"/>
              </w:divBdr>
            </w:div>
            <w:div w:id="243226482">
              <w:marLeft w:val="0"/>
              <w:marRight w:val="0"/>
              <w:marTop w:val="0"/>
              <w:marBottom w:val="0"/>
              <w:divBdr>
                <w:top w:val="none" w:sz="0" w:space="0" w:color="auto"/>
                <w:left w:val="none" w:sz="0" w:space="0" w:color="auto"/>
                <w:bottom w:val="none" w:sz="0" w:space="0" w:color="auto"/>
                <w:right w:val="none" w:sz="0" w:space="0" w:color="auto"/>
              </w:divBdr>
            </w:div>
            <w:div w:id="1516458809">
              <w:marLeft w:val="0"/>
              <w:marRight w:val="0"/>
              <w:marTop w:val="0"/>
              <w:marBottom w:val="0"/>
              <w:divBdr>
                <w:top w:val="none" w:sz="0" w:space="0" w:color="auto"/>
                <w:left w:val="none" w:sz="0" w:space="0" w:color="auto"/>
                <w:bottom w:val="none" w:sz="0" w:space="0" w:color="auto"/>
                <w:right w:val="none" w:sz="0" w:space="0" w:color="auto"/>
              </w:divBdr>
            </w:div>
            <w:div w:id="13790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E8AB3-7E07-4B2B-A44C-DFA7A3966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629</Words>
  <Characters>3460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MEDIA CITY</cp:lastModifiedBy>
  <cp:revision>2</cp:revision>
  <cp:lastPrinted>2016-04-25T17:13:00Z</cp:lastPrinted>
  <dcterms:created xsi:type="dcterms:W3CDTF">2017-04-11T07:48:00Z</dcterms:created>
  <dcterms:modified xsi:type="dcterms:W3CDTF">2017-04-11T07:48:00Z</dcterms:modified>
</cp:coreProperties>
</file>