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1f2872b6ec0f207db15e803b533d697a488733"/>
    <w:p>
      <w:pPr>
        <w:pStyle w:val="Heading2"/>
      </w:pPr>
      <w:r>
        <w:t xml:space="preserve">🧠 GenAI Assistant System Architecture – Production Hardened Overview</w:t>
      </w:r>
    </w:p>
    <w:bookmarkStart w:id="24" w:name="X87cb81f270f827a721bdda15cae691e711f9dc0"/>
    <w:p>
      <w:pPr>
        <w:pStyle w:val="Heading3"/>
      </w:pPr>
      <w:r>
        <w:t xml:space="preserve">I. CHỨC NĂNG &amp; CÁCH SỬ DỤNG CỦA CÁC MODULE CHÍNH</w:t>
      </w:r>
    </w:p>
    <w:bookmarkStart w:id="20" w:name="lớp-dịch-vụ-services-lõi-xử-lý-nghiệp-vụ"/>
    <w:p>
      <w:pPr>
        <w:pStyle w:val="Heading4"/>
      </w:pPr>
      <w:r>
        <w:rPr>
          <w:b/>
          <w:bCs/>
        </w:rPr>
        <w:t xml:space="preserve">1️⃣ LỚP DỊCH VỤ (SERVICES)</w:t>
      </w:r>
      <w:r>
        <w:t xml:space="preserve"> </w:t>
      </w:r>
      <w:r>
        <w:t xml:space="preserve">– Lõi xử lý nghiệp vụ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655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Cách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assistant_service.py</w:t>
            </w:r>
          </w:p>
        </w:tc>
        <w:tc>
          <w:tcPr/>
          <w:p>
            <w:pPr>
              <w:pStyle w:val="Compact"/>
            </w:pPr>
            <w:r>
              <w:t xml:space="preserve">API Gateway &amp; Error Handling (FastAPI)</w:t>
            </w:r>
          </w:p>
        </w:tc>
        <w:tc>
          <w:tcPr/>
          <w:p>
            <w:pPr>
              <w:pStyle w:val="Compact"/>
            </w:pPr>
            <w:r>
              <w:t xml:space="preserve">Cổng vào duy nhất. Thực hiện Input Validation, AuthN/AuthZ, Rate Limiting, bắt lỗi cấp cao và trả HTTP Status tương ứng.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assistant_inference.py</w:t>
            </w:r>
          </w:p>
        </w:tc>
        <w:tc>
          <w:tcPr/>
          <w:p>
            <w:pPr>
              <w:pStyle w:val="Compact"/>
            </w:pPr>
            <w:r>
              <w:t xml:space="preserve">Inference Orchestrator</w:t>
            </w:r>
          </w:p>
        </w:tc>
        <w:tc>
          <w:tcPr/>
          <w:p>
            <w:pPr>
              <w:pStyle w:val="Compact"/>
            </w:pPr>
            <w:r>
              <w:t xml:space="preserve">Điều phối luồng inference, kiểm tra safety, chọn pipeline phù hợp, và kiểm tra output an toàn.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tool_service.py</w:t>
            </w:r>
          </w:p>
        </w:tc>
        <w:tc>
          <w:tcPr/>
          <w:p>
            <w:pPr>
              <w:pStyle w:val="Compact"/>
            </w:pPr>
            <w:r>
              <w:t xml:space="preserve">Tool Router &amp; Security Gate</w:t>
            </w:r>
          </w:p>
        </w:tc>
        <w:tc>
          <w:tcPr/>
          <w:p>
            <w:pPr>
              <w:pStyle w:val="Compact"/>
            </w:pPr>
            <w:r>
              <w:t xml:space="preserve">Quản lý tool registry, kiểm soát quyền truy cập (RBAC) trước khi cho phép agent chạy tool nhạy cảm.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memory_service.py</w:t>
            </w:r>
          </w:p>
        </w:tc>
        <w:tc>
          <w:tcPr/>
          <w:p>
            <w:pPr>
              <w:pStyle w:val="Compact"/>
            </w:pPr>
            <w:r>
              <w:t xml:space="preserve">Context &amp; Token Manager</w:t>
            </w:r>
          </w:p>
        </w:tc>
        <w:tc>
          <w:tcPr/>
          <w:p>
            <w:pPr>
              <w:pStyle w:val="Compact"/>
            </w:pPr>
            <w:r>
              <w:t xml:space="preserve">Quản lý bộ nhớ hội thoại bất đồng bộ (Redis), kiểm soát token và thực hiện summarization khi cần.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assistant_trainer.py</w:t>
            </w:r>
          </w:p>
        </w:tc>
        <w:tc>
          <w:tcPr/>
          <w:p>
            <w:pPr>
              <w:pStyle w:val="Compact"/>
            </w:pPr>
            <w:r>
              <w:t xml:space="preserve">MLOps Job Handler</w:t>
            </w:r>
          </w:p>
        </w:tc>
        <w:tc>
          <w:tcPr/>
          <w:p>
            <w:pPr>
              <w:pStyle w:val="Compact"/>
            </w:pPr>
            <w:r>
              <w:t xml:space="preserve">Chạy Training/Fine-tuning job, tích hợp MLflowAdapter để theo dõi và EvaluationOrchestrator để đánh giá.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auth_middleware.py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Middleware cho FastAPI, xác thực JWT và áp dụng RBAC trên endpoint nhạy cảm.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lớp-pipelines-định-nghĩa-luồng-công-việc"/>
    <w:p>
      <w:pPr>
        <w:pStyle w:val="Heading4"/>
      </w:pPr>
      <w:r>
        <w:rPr>
          <w:b/>
          <w:bCs/>
        </w:rPr>
        <w:t xml:space="preserve">2️⃣ LỚP PIPELINES</w:t>
      </w:r>
      <w:r>
        <w:t xml:space="preserve"> </w:t>
      </w:r>
      <w:r>
        <w:t xml:space="preserve">– Định nghĩa luồng công việc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Vai trò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Defense-in-Depth Safety</w:t>
            </w:r>
          </w:p>
        </w:tc>
        <w:tc>
          <w:tcPr/>
          <w:p>
            <w:pPr>
              <w:pStyle w:val="Compact"/>
            </w:pPr>
            <w:r>
              <w:t xml:space="preserve">Chặn Prompt Injection, PII Redaction, kiểm tra Toxicity – tường lửa bảo mật chính.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conversation_pipeline.py</w:t>
            </w:r>
          </w:p>
        </w:tc>
        <w:tc>
          <w:tcPr/>
          <w:p>
            <w:pPr>
              <w:pStyle w:val="Compact"/>
            </w:pPr>
            <w:r>
              <w:t xml:space="preserve">Multi-turn Conversation</w:t>
            </w:r>
          </w:p>
        </w:tc>
        <w:tc>
          <w:tcPr/>
          <w:p>
            <w:pPr>
              <w:pStyle w:val="Compact"/>
            </w:pPr>
            <w:r>
              <w:t xml:space="preserve">Quản lý hội thoại nhiều lượt, giữ ngữ cảnh qua MemoryService.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rag_pipeline.py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Truy xuất tri thức (Vector DB), kết hợp nội dung vào LLM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orchestration_pipeline.py</w:t>
            </w:r>
          </w:p>
        </w:tc>
        <w:tc>
          <w:tcPr/>
          <w:p>
            <w:pPr>
              <w:pStyle w:val="Compact"/>
            </w:pPr>
            <w:r>
              <w:t xml:space="preserve">Agent &amp; Tool Orchestration</w:t>
            </w:r>
          </w:p>
        </w:tc>
        <w:tc>
          <w:tcPr/>
          <w:p>
            <w:pPr>
              <w:pStyle w:val="Compact"/>
            </w:pPr>
            <w:r>
              <w:t xml:space="preserve">Tổ chức tác vụ phức tạp (ReAct, CoT), điều phối Tool qua ToolService.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model_guard.py</w:t>
            </w:r>
          </w:p>
        </w:tc>
        <w:tc>
          <w:tcPr/>
          <w:p>
            <w:pPr>
              <w:pStyle w:val="Compact"/>
            </w:pPr>
            <w:r>
              <w:t xml:space="preserve">Post-Training Quality Gate</w:t>
            </w:r>
          </w:p>
        </w:tc>
        <w:tc>
          <w:tcPr/>
          <w:p>
            <w:pPr>
              <w:pStyle w:val="Compact"/>
            </w:pPr>
            <w:r>
              <w:t xml:space="preserve">Chặn triển khai mô hình không đạt tiêu chuẩn Safety &amp; Accuracy.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3af6e1c02e6c2cd918a43672daf8fe2d5d231c"/>
    <w:p>
      <w:pPr>
        <w:pStyle w:val="Heading4"/>
      </w:pPr>
      <w:r>
        <w:rPr>
          <w:b/>
          <w:bCs/>
        </w:rPr>
        <w:t xml:space="preserve">3️⃣ LỚP ĐÁNH GIÁ (EVALUATORS)</w:t>
      </w:r>
      <w:r>
        <w:t xml:space="preserve"> </w:t>
      </w:r>
      <w:r>
        <w:t xml:space="preserve">– Đo lường chất lượng mô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655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Metric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safety_eval.py</w:t>
            </w:r>
          </w:p>
        </w:tc>
        <w:tc>
          <w:tcPr/>
          <w:p>
            <w:pPr>
              <w:pStyle w:val="Compact"/>
            </w:pPr>
            <w:r>
              <w:t xml:space="preserve">Comprehensive Safety Score</w:t>
            </w:r>
          </w:p>
        </w:tc>
        <w:tc>
          <w:tcPr/>
          <w:p>
            <w:pPr>
              <w:pStyle w:val="Compact"/>
            </w:pPr>
            <w:r>
              <w:t xml:space="preserve">Toxicity, Bias, Jailbreak Detection, Sensitive Data Leakage.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rag_eval.py</w:t>
            </w:r>
          </w:p>
        </w:tc>
        <w:tc>
          <w:tcPr/>
          <w:p>
            <w:pPr>
              <w:pStyle w:val="Compact"/>
            </w:pPr>
            <w:r>
              <w:t xml:space="preserve">RAG Quality Measurement</w:t>
            </w:r>
          </w:p>
        </w:tc>
        <w:tc>
          <w:tcPr/>
          <w:p>
            <w:pPr>
              <w:pStyle w:val="Compact"/>
            </w:pPr>
            <w:r>
              <w:t xml:space="preserve">Retrieval Precision/Recall, Grounding Score.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assistant_eval.py</w:t>
            </w:r>
          </w:p>
        </w:tc>
        <w:tc>
          <w:tcPr/>
          <w:p>
            <w:pPr>
              <w:pStyle w:val="Compact"/>
            </w:pPr>
            <w:r>
              <w:t xml:space="preserve">General Response Quality</w:t>
            </w:r>
          </w:p>
        </w:tc>
        <w:tc>
          <w:tcPr/>
          <w:p>
            <w:pPr>
              <w:pStyle w:val="Compact"/>
            </w:pPr>
            <w:r>
              <w:t xml:space="preserve">BLEU, ROUGE, Coherence Score (LLM-as-a-Judge).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0a9b4f83c84d603f9f4184a618e3660ad02866"/>
    <w:p>
      <w:pPr>
        <w:pStyle w:val="Heading4"/>
      </w:pPr>
      <w:r>
        <w:rPr>
          <w:b/>
          <w:bCs/>
        </w:rPr>
        <w:t xml:space="preserve">4️⃣ LỚP QUAN SÁT (OBSERVABILITY)</w:t>
      </w:r>
      <w:r>
        <w:t xml:space="preserve"> </w:t>
      </w:r>
      <w:r>
        <w:t xml:space="preserve">– Logging &amp;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t xml:space="preserve">Mục tiêu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audit_logger.py</w:t>
            </w:r>
          </w:p>
        </w:tc>
        <w:tc>
          <w:tcPr/>
          <w:p>
            <w:pPr>
              <w:pStyle w:val="Compact"/>
            </w:pPr>
            <w:r>
              <w:t xml:space="preserve">Immutable Audit Trail</w:t>
            </w:r>
          </w:p>
        </w:tc>
        <w:tc>
          <w:tcPr/>
          <w:p>
            <w:pPr>
              <w:pStyle w:val="Compact"/>
            </w:pPr>
            <w:r>
              <w:t xml:space="preserve">Ghi log JSON cho Compliance, theo dõi toàn bộ request lifecycle.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interaction_logger.py</w:t>
            </w:r>
          </w:p>
        </w:tc>
        <w:tc>
          <w:tcPr/>
          <w:p>
            <w:pPr>
              <w:pStyle w:val="Compact"/>
            </w:pPr>
            <w:r>
              <w:t xml:space="preserve">MLOps Data Collection</w:t>
            </w:r>
          </w:p>
        </w:tc>
        <w:tc>
          <w:tcPr/>
          <w:p>
            <w:pPr>
              <w:pStyle w:val="Compact"/>
            </w:pPr>
            <w:r>
              <w:t xml:space="preserve">Ghi tương tác I/O đã Redact phục vụ retraining.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cost_monitor.py</w:t>
            </w:r>
          </w:p>
        </w:tc>
        <w:tc>
          <w:tcPr/>
          <w:p>
            <w:pPr>
              <w:pStyle w:val="Compact"/>
            </w:pPr>
            <w:r>
              <w:t xml:space="preserve">Cost Governance</w:t>
            </w:r>
          </w:p>
        </w:tc>
        <w:tc>
          <w:tcPr/>
          <w:p>
            <w:pPr>
              <w:pStyle w:val="Compact"/>
            </w:pPr>
            <w:r>
              <w:t xml:space="preserve">Theo dõi chi phí LLM/Token qua Prometheus.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latency_monitor.py</w:t>
            </w:r>
          </w:p>
        </w:tc>
        <w:tc>
          <w:tcPr/>
          <w:p>
            <w:pPr>
              <w:pStyle w:val="Compact"/>
            </w:pPr>
            <w:r>
              <w:t xml:space="preserve">Performance Tracing</w:t>
            </w:r>
          </w:p>
        </w:tc>
        <w:tc>
          <w:tcPr/>
          <w:p>
            <w:pPr>
              <w:pStyle w:val="Compact"/>
            </w:pPr>
            <w:r>
              <w:t xml:space="preserve">Đo độ trễ (Prometheus Histogram, async Timer).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drift_monitor.py</w:t>
            </w:r>
          </w:p>
        </w:tc>
        <w:tc>
          <w:tcPr/>
          <w:p>
            <w:pPr>
              <w:pStyle w:val="Compact"/>
            </w:pPr>
            <w:r>
              <w:t xml:space="preserve">Input Drift Detection</w:t>
            </w:r>
          </w:p>
        </w:tc>
        <w:tc>
          <w:tcPr/>
          <w:p>
            <w:pPr>
              <w:pStyle w:val="Compact"/>
            </w:pPr>
            <w:r>
              <w:t xml:space="preserve">Phát hiện thay đổi phân phối truy vấn người dùng.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telemetry_logger.py</w:t>
            </w:r>
          </w:p>
        </w:tc>
        <w:tc>
          <w:tcPr/>
          <w:p>
            <w:pPr>
              <w:pStyle w:val="Compac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</w:pPr>
            <w:r>
              <w:t xml:space="preserve">Dùng OpenTelemetry tạo Trace/Span xuyên suốt pipeline.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a86cb8741b8e82edf2aeccb7b83164b2bd3375a"/>
    <w:p>
      <w:pPr>
        <w:pStyle w:val="Heading3"/>
      </w:pPr>
      <w:r>
        <w:t xml:space="preserve">II. LUỒNG VẬN HÀNH TỔNG THỂ – GENAI INFERENCE WORKFLOW</w:t>
      </w:r>
    </w:p>
    <w:p>
      <w:pPr>
        <w:pStyle w:val="SourceCode"/>
      </w:pPr>
      <w:r>
        <w:rPr>
          <w:rStyle w:val="VerbatimChar"/>
        </w:rPr>
        <w:t xml:space="preserve">User Request → assistant_service.py (FastAPI)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1️⃣ Auth &amp; Validation  → auth_middleware.py + AssistantInputSchema</w:t>
      </w:r>
      <w:r>
        <w:br/>
      </w:r>
      <w:r>
        <w:rPr>
          <w:rStyle w:val="VerbatimChar"/>
        </w:rPr>
        <w:t xml:space="preserve">      ✅ JWT AuthN/AuthZ  ✅ Rate Limiting  ✅ Audit Log Start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2️⃣ Input Safety Check  → safety_pipeline.check_input()</w:t>
      </w:r>
      <w:r>
        <w:br/>
      </w:r>
      <w:r>
        <w:rPr>
          <w:rStyle w:val="VerbatimChar"/>
        </w:rPr>
        <w:t xml:space="preserve">      🛑 Prompt Injection / Jailbreak → raise SecurityError (403)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3️⃣ Routing &amp; Tracing  → assistant_inference.py</w:t>
      </w:r>
      <w:r>
        <w:br/>
      </w:r>
      <w:r>
        <w:rPr>
          <w:rStyle w:val="VerbatimChar"/>
        </w:rPr>
        <w:t xml:space="preserve">      🔁 Select Pipeline: Conversation / RAG / Orchestration</w:t>
      </w:r>
      <w:r>
        <w:br/>
      </w:r>
      <w:r>
        <w:rPr>
          <w:rStyle w:val="VerbatimChar"/>
        </w:rPr>
        <w:t xml:space="preserve">      📈 TelemetryLogger.start_span("Inference")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4️⃣ Pipeline Execution → rag_pipeline.py / conversation_pipeline.py</w:t>
      </w:r>
      <w:r>
        <w:br/>
      </w:r>
      <w:r>
        <w:rPr>
          <w:rStyle w:val="VerbatimChar"/>
        </w:rPr>
        <w:t xml:space="preserve">      🧩 LatencyMonitor.Timer()</w:t>
      </w:r>
      <w:r>
        <w:br/>
      </w:r>
      <w:r>
        <w:rPr>
          <w:rStyle w:val="VerbatimChar"/>
        </w:rPr>
        <w:t xml:space="preserve">      🔎 Memory/Tool Retrieval → LLM Call (Async)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5️⃣ Output Safety Check → safety_pipeline.check_output()</w:t>
      </w:r>
      <w:r>
        <w:br/>
      </w:r>
      <w:r>
        <w:rPr>
          <w:rStyle w:val="VerbatimChar"/>
        </w:rPr>
        <w:t xml:space="preserve">      🔒 PII Redaction, Bias &amp; Toxicity Filter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6️⃣ Observability &amp; Logging (Async)</w:t>
      </w:r>
      <w:r>
        <w:br/>
      </w:r>
      <w:r>
        <w:rPr>
          <w:rStyle w:val="VerbatimChar"/>
        </w:rPr>
        <w:t xml:space="preserve">      📊 CostMonitor, LatencyMonitor → Prometheus</w:t>
      </w:r>
      <w:r>
        <w:br/>
      </w:r>
      <w:r>
        <w:rPr>
          <w:rStyle w:val="VerbatimChar"/>
        </w:rPr>
        <w:t xml:space="preserve">      🧾 InteractionLogger → MLOps retraining data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7️⃣ Final Response &amp; Audit</w:t>
      </w:r>
      <w:r>
        <w:br/>
      </w:r>
      <w:r>
        <w:rPr>
          <w:rStyle w:val="VerbatimChar"/>
        </w:rPr>
        <w:t xml:space="preserve">      🧠 AuditLogger.log_final_response()</w:t>
      </w:r>
      <w:r>
        <w:br/>
      </w:r>
      <w:r>
        <w:rPr>
          <w:rStyle w:val="VerbatimChar"/>
        </w:rPr>
        <w:t xml:space="preserve">      ✅ Return AssistantOutputSchema</w:t>
      </w:r>
    </w:p>
    <w:p>
      <w:r>
        <w:pict>
          <v:rect style="width:0;height:1.5pt" o:hralign="center" o:hrstd="t" o:hr="t"/>
        </w:pict>
      </w:r>
    </w:p>
    <w:bookmarkEnd w:id="25"/>
    <w:bookmarkStart w:id="26" w:name="iii.-mlops-loop-training-deployment-flow"/>
    <w:p>
      <w:pPr>
        <w:pStyle w:val="Heading3"/>
      </w:pPr>
      <w:r>
        <w:t xml:space="preserve">III. MLOPS LOOP – TRAINING &amp; DEPLOYMENT FLOW</w:t>
      </w:r>
    </w:p>
    <w:p>
      <w:pPr>
        <w:pStyle w:val="SourceCode"/>
      </w:pPr>
      <w:r>
        <w:rPr>
          <w:rStyle w:val="VerbatimChar"/>
        </w:rPr>
        <w:t xml:space="preserve">assistant_trainer.py → Training Job Start (Airflow/K8s Job)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MLflowAdapter → Log Params, Metrics, Artifacts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training_pipeline.py → Fine-tune Model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EvaluationOrchestrator → Run Evaluators (Safety, Quality)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model_guard.py → Validate safety_score_min &amp; hallucination_rate_max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✅ Passed → Deploy via DeployerFactory (K8s/OnPrem)</w:t>
      </w:r>
      <w:r>
        <w:br/>
      </w:r>
      <w:r>
        <w:rPr>
          <w:rStyle w:val="VerbatimChar"/>
        </w:rPr>
        <w:t xml:space="preserve">🛑 Failed → Block Deployment</w:t>
      </w:r>
    </w:p>
    <w:p>
      <w:r>
        <w:pict>
          <v:rect style="width:0;height:1.5pt" o:hralign="center" o:hrstd="t" o:hr="t"/>
        </w:pict>
      </w:r>
    </w:p>
    <w:bookmarkEnd w:id="26"/>
    <w:bookmarkStart w:id="27" w:name="kết-luận-tổng-quan-kiến-trúc-hardened"/>
    <w:p>
      <w:pPr>
        <w:pStyle w:val="Heading3"/>
      </w:pPr>
      <w:r>
        <w:t xml:space="preserve">🧭 KẾT LUẬN – TỔNG QUAN KIẾN TRÚC HARDENED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Vai trò chính</w:t>
            </w:r>
          </w:p>
        </w:tc>
        <w:tc>
          <w:tcPr/>
          <w:p>
            <w:pPr>
              <w:pStyle w:val="Compact"/>
            </w:pPr>
            <w:r>
              <w:t xml:space="preserve">Trọng tâm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API Gateway, Security, Logic</w:t>
            </w:r>
          </w:p>
        </w:tc>
        <w:tc>
          <w:tcPr/>
          <w:p>
            <w:pPr>
              <w:pStyle w:val="Compact"/>
            </w:pPr>
            <w:r>
              <w:t xml:space="preserve">AuthN/AuthZ, Error Handling, Cost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Pipelines</w:t>
            </w:r>
          </w:p>
        </w:tc>
        <w:tc>
          <w:tcPr/>
          <w:p>
            <w:pPr>
              <w:pStyle w:val="Compact"/>
            </w:pPr>
            <w:r>
              <w:t xml:space="preserve">Luồng xử lý nghiệp vụ</w:t>
            </w:r>
          </w:p>
        </w:tc>
        <w:tc>
          <w:tcPr/>
          <w:p>
            <w:pPr>
              <w:pStyle w:val="Compact"/>
            </w:pPr>
            <w:r>
              <w:t xml:space="preserve">Defense-in-Depth, Async, Role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Evaluators</w:t>
            </w:r>
          </w:p>
        </w:tc>
        <w:tc>
          <w:tcPr/>
          <w:p>
            <w:pPr>
              <w:pStyle w:val="Compact"/>
            </w:pPr>
            <w:r>
              <w:t xml:space="preserve">Đánh giá chất lượng mô hình</w:t>
            </w:r>
          </w:p>
        </w:tc>
        <w:tc>
          <w:tcPr/>
          <w:p>
            <w:pPr>
              <w:pStyle w:val="Compact"/>
            </w:pPr>
            <w:r>
              <w:t xml:space="preserve">Safety, Grounding, Coherence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Giám sát &amp; Logging</w:t>
            </w:r>
          </w:p>
        </w:tc>
        <w:tc>
          <w:tcPr/>
          <w:p>
            <w:pPr>
              <w:pStyle w:val="Compact"/>
            </w:pPr>
            <w:r>
              <w:t xml:space="preserve">Prometheus, OpenTelemetry,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🎯 Triết lý:</w:t>
      </w:r>
      <w:r>
        <w:t xml:space="preserve"> </w:t>
      </w:r>
      <w:r>
        <w:t xml:space="preserve">Hệ thống GenAI Assistant tuân theo mô hình</w:t>
      </w:r>
      <w:r>
        <w:t xml:space="preserve"> </w:t>
      </w:r>
      <w:r>
        <w:rPr>
          <w:i/>
          <w:iCs/>
        </w:rPr>
        <w:t xml:space="preserve">“Secure, Observable, and Self-Improving AI”</w:t>
      </w:r>
      <w:r>
        <w:t xml:space="preserve"> </w:t>
      </w:r>
      <w:r>
        <w:t xml:space="preserve">– nơi mọi lớp đều được kiểm soát, theo dõi và cải thiện liên tục qua MLOps &amp; Safety Loop.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2025-10-23T04:11:45Z</dcterms:created>
  <dcterms:modified xsi:type="dcterms:W3CDTF">2025-10-23T04:11:45Z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