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5A5B" w:rsidRDefault="00565A5B" w:rsidP="00565A5B">
      <w:pPr>
        <w:pStyle w:val="NormalWeb"/>
      </w:pPr>
      <w:r>
        <w:t>Hiring Manager</w:t>
      </w:r>
    </w:p>
    <w:p w:rsidR="00565A5B" w:rsidRDefault="00565A5B" w:rsidP="00565A5B">
      <w:pPr>
        <w:pStyle w:val="NormalWeb"/>
      </w:pPr>
      <w:r>
        <w:t>Dear Hiring Manager,</w:t>
      </w:r>
    </w:p>
    <w:p w:rsidR="00565A5B" w:rsidRDefault="00565A5B" w:rsidP="00565A5B">
      <w:pPr>
        <w:pStyle w:val="NormalWeb"/>
      </w:pPr>
      <w:r>
        <w:t>I am excited to apply for the position at .</w:t>
      </w:r>
    </w:p>
    <w:p w:rsidR="00565A5B" w:rsidRDefault="00565A5B" w:rsidP="00565A5B">
      <w:pPr>
        <w:pStyle w:val="NormalWeb"/>
      </w:pPr>
      <w:r>
        <w:t>With nearly 19 years of experience in enterprise software development, I have built my career around designing and delivering secure, scalable, and high-performance backend systems for FinTech, Banking, and Digital Payment platforms.</w:t>
      </w:r>
    </w:p>
    <w:p w:rsidR="00565A5B" w:rsidRDefault="00565A5B" w:rsidP="00565A5B">
      <w:pPr>
        <w:pStyle w:val="NormalWeb"/>
      </w:pPr>
      <w:r>
        <w:t>Throughout my professional journey, I have worked across enterprise Java development, payment gateways, digital wallets, banking integrations, electronic invoicing, ERP systems, and distributed architectures. At HTP Technology Group, I play a key role in developing the HPay payment ecosystem, where I design and implement backend services supporting approximately 500,000 financial transactions per day while integrating payment services with more than 20 domestic banks, as well as Visa, Mastercard, Cybersource, Napas, IBFT, Virtual Account, and QR Payment.</w:t>
      </w:r>
    </w:p>
    <w:p w:rsidR="00565A5B" w:rsidRDefault="00565A5B" w:rsidP="00565A5B">
      <w:pPr>
        <w:pStyle w:val="NormalWeb"/>
      </w:pPr>
      <w:r>
        <w:t>Beyond software development, I enjoy solving complex engineering challenges. My responsibilities extend beyond coding to include backend architecture, RESTful API design, database optimization, code reviews, technical mentoring, engineering interviews, and close collaboration with banking partners and business stakeholders. I believe that building reliable enterprise software requires not only strong technical skills but also a deep understanding of business processes and domain knowledge.</w:t>
      </w:r>
    </w:p>
    <w:p w:rsidR="00565A5B" w:rsidRDefault="00565A5B" w:rsidP="00565A5B">
      <w:pPr>
        <w:pStyle w:val="NormalWeb"/>
      </w:pPr>
      <w:r>
        <w:t>One aspect that continually motivates me is learning. As enterprise technology evolves, I have been actively expanding my expertise in Enterprise AI Engineering by researching Spring AI, AI Agent architectures, Retrieval-Augmented Generation (RAG), Tool Calling, and Large Language Models such as OpenAI, Claude, and Ollama. My goal is to combine my extensive experience in enterprise backend engineering with modern AI technologies to build the next generation of intelligent enterprise systems.</w:t>
      </w:r>
    </w:p>
    <w:p w:rsidR="00565A5B" w:rsidRDefault="00565A5B" w:rsidP="00565A5B">
      <w:pPr>
        <w:pStyle w:val="NormalWeb"/>
      </w:pPr>
      <w:r>
        <w:t>What attracts me most to is the opportunity to contribute to products that operate at scale and solve meaningful business problems. I believe my background in enterprise payment systems, banking integration, and technical leadership would allow me to contribute quickly while continuing to grow alongside your engineering team.</w:t>
      </w:r>
    </w:p>
    <w:p w:rsidR="00565A5B" w:rsidRDefault="00565A5B" w:rsidP="00565A5B">
      <w:pPr>
        <w:pStyle w:val="NormalWeb"/>
      </w:pPr>
      <w:r>
        <w:t>I would welcome the opportunity to discuss how my experience and technical background align with your team's goals. Thank you for your time and consideration. I look forward to speaking with you.</w:t>
      </w:r>
    </w:p>
    <w:p w:rsidR="00565A5B" w:rsidRDefault="00565A5B" w:rsidP="00565A5B">
      <w:pPr>
        <w:pStyle w:val="NormalWeb"/>
      </w:pPr>
      <w:r>
        <w:t>Sincerely,</w:t>
      </w:r>
    </w:p>
    <w:p w:rsidR="00565A5B" w:rsidRDefault="00565A5B" w:rsidP="00565A5B">
      <w:pPr>
        <w:pStyle w:val="NormalWeb"/>
      </w:pPr>
      <w:r>
        <w:t>TAT QUANG HOA</w:t>
      </w:r>
      <w:r>
        <w:br/>
        <w:t>Senior Backend Engineer</w:t>
      </w:r>
      <w:r>
        <w:br/>
        <w:t>Enterprise Payment Systems | Banking Integration</w:t>
      </w:r>
    </w:p>
    <w:p w:rsidR="00060B68" w:rsidRDefault="00060B68">
      <w:bookmarkStart w:id="0" w:name="_GoBack"/>
      <w:bookmarkEnd w:id="0"/>
    </w:p>
    <w:sectPr w:rsidR="00060B68" w:rsidSect="0000678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A5B"/>
    <w:rsid w:val="00006781"/>
    <w:rsid w:val="00060B68"/>
    <w:rsid w:val="00535EA9"/>
    <w:rsid w:val="00565A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6DA47A-185C-426D-83DE-B7328125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5EA9"/>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535EA9"/>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535EA9"/>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535EA9"/>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535EA9"/>
    <w:pPr>
      <w:keepNext/>
      <w:keepLines/>
      <w:spacing w:before="120"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A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535EA9"/>
    <w:rPr>
      <w:rFonts w:ascii="Times New Roman" w:eastAsiaTheme="majorEastAsia" w:hAnsi="Times New Roman" w:cstheme="majorBidi"/>
      <w:b/>
      <w:sz w:val="26"/>
      <w:szCs w:val="26"/>
    </w:rPr>
  </w:style>
  <w:style w:type="paragraph" w:styleId="NoSpacing">
    <w:name w:val="No Spacing"/>
    <w:autoRedefine/>
    <w:uiPriority w:val="1"/>
    <w:qFormat/>
    <w:rsid w:val="00535EA9"/>
    <w:pPr>
      <w:spacing w:after="0" w:line="240" w:lineRule="auto"/>
      <w:contextualSpacing/>
      <w:jc w:val="both"/>
    </w:pPr>
    <w:rPr>
      <w:rFonts w:ascii="Times New Roman" w:hAnsi="Times New Roman"/>
      <w:sz w:val="26"/>
    </w:rPr>
  </w:style>
  <w:style w:type="character" w:customStyle="1" w:styleId="Heading3Char">
    <w:name w:val="Heading 3 Char"/>
    <w:basedOn w:val="DefaultParagraphFont"/>
    <w:link w:val="Heading3"/>
    <w:uiPriority w:val="9"/>
    <w:rsid w:val="00535EA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535EA9"/>
    <w:rPr>
      <w:rFonts w:ascii="Times New Roman" w:eastAsiaTheme="majorEastAsia" w:hAnsi="Times New Roman" w:cstheme="majorBidi"/>
      <w:b/>
      <w:i/>
      <w:iCs/>
      <w:sz w:val="26"/>
    </w:rPr>
  </w:style>
  <w:style w:type="paragraph" w:styleId="NormalWeb">
    <w:name w:val="Normal (Web)"/>
    <w:basedOn w:val="Normal"/>
    <w:uiPriority w:val="99"/>
    <w:semiHidden/>
    <w:unhideWhenUsed/>
    <w:rsid w:val="00565A5B"/>
    <w:pPr>
      <w:spacing w:before="100" w:beforeAutospacing="1" w:after="100" w:afterAutospacing="1" w:line="240" w:lineRule="auto"/>
      <w:contextualSpacing w:val="0"/>
      <w:jc w:val="left"/>
    </w:pPr>
    <w:rPr>
      <w:rFonts w:eastAsia="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277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2026-07-13T09:23:00Z</dcterms:created>
  <dcterms:modified xsi:type="dcterms:W3CDTF">2026-07-13T09:24:00Z</dcterms:modified>
</cp:coreProperties>
</file>