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4B" w:rsidRDefault="0031155D" w:rsidP="0031155D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TECHNICAL DESCRIPTION</w:t>
      </w:r>
    </w:p>
    <w:p w:rsidR="0031155D" w:rsidRDefault="0031155D" w:rsidP="0031155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31155D" w:rsidRDefault="0031155D" w:rsidP="0031155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31155D" w:rsidRDefault="0031155D" w:rsidP="0031155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31155D" w:rsidRDefault="0031155D" w:rsidP="0031155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31155D" w:rsidRDefault="0031155D" w:rsidP="0031155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31155D" w:rsidRPr="000C77B9" w:rsidRDefault="000C77B9" w:rsidP="000C77B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0C77B9">
        <w:rPr>
          <w:rFonts w:ascii="Times New Roman" w:hAnsi="Times New Roman" w:cs="Times New Roman"/>
          <w:sz w:val="72"/>
          <w:szCs w:val="72"/>
          <w:lang w:val="en-US"/>
        </w:rPr>
        <w:t>LIMS</w:t>
      </w:r>
    </w:p>
    <w:p w:rsidR="0031155D" w:rsidRPr="00691723" w:rsidRDefault="0031155D" w:rsidP="0031155D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</w:pPr>
      <w:r w:rsidRPr="00691723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Laboratory Information Management System</w:t>
      </w:r>
    </w:p>
    <w:p w:rsidR="0031155D" w:rsidRDefault="0031155D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C77B9" w:rsidRDefault="000C77B9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C77B9" w:rsidRDefault="000C77B9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C77B9" w:rsidRDefault="000C77B9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C77B9" w:rsidRDefault="000C77B9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C77B9" w:rsidRDefault="000C77B9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C77B9" w:rsidRDefault="000C77B9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C77B9" w:rsidRDefault="000C77B9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155D" w:rsidRDefault="0031155D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VERSION 1.1</w:t>
      </w:r>
    </w:p>
    <w:p w:rsidR="0031155D" w:rsidRDefault="0031155D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155D" w:rsidRDefault="0031155D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IURII ABRAKHIN</w:t>
      </w:r>
    </w:p>
    <w:p w:rsidR="0031155D" w:rsidRDefault="0031155D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T-systems</w:t>
      </w:r>
    </w:p>
    <w:p w:rsidR="0031155D" w:rsidRDefault="0031155D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155D" w:rsidRDefault="0031155D" w:rsidP="003115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155D" w:rsidRDefault="0031155D" w:rsidP="003115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Saint-Petersburg</w:t>
      </w:r>
    </w:p>
    <w:p w:rsidR="0031155D" w:rsidRDefault="00216922" w:rsidP="003115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31155D">
        <w:rPr>
          <w:rFonts w:ascii="Times New Roman" w:hAnsi="Times New Roman" w:cs="Times New Roman"/>
          <w:sz w:val="28"/>
          <w:szCs w:val="28"/>
          <w:lang w:val="en-US"/>
        </w:rPr>
        <w:t>.05.2019</w:t>
      </w:r>
    </w:p>
    <w:p w:rsidR="0031155D" w:rsidRDefault="003115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1155D" w:rsidRDefault="0031155D" w:rsidP="0031155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B74F0">
        <w:rPr>
          <w:rFonts w:ascii="Times New Roman" w:hAnsi="Times New Roman" w:cs="Times New Roman"/>
          <w:sz w:val="44"/>
          <w:szCs w:val="44"/>
          <w:lang w:val="en-US"/>
        </w:rPr>
        <w:lastRenderedPageBreak/>
        <w:t>1 Task</w:t>
      </w:r>
    </w:p>
    <w:p w:rsidR="001B74F0" w:rsidRPr="001B74F0" w:rsidRDefault="001B74F0" w:rsidP="0031155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31155D" w:rsidRDefault="00993CF3" w:rsidP="003115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develop we</w:t>
      </w:r>
      <w:r w:rsidR="0031155D">
        <w:rPr>
          <w:rFonts w:ascii="Times New Roman" w:hAnsi="Times New Roman" w:cs="Times New Roman"/>
          <w:sz w:val="28"/>
          <w:szCs w:val="28"/>
          <w:lang w:val="en-US"/>
        </w:rPr>
        <w:t xml:space="preserve">b-application which will be modeling automated information system of </w:t>
      </w:r>
      <w:r w:rsidR="0031155D" w:rsidRPr="0031155D">
        <w:rPr>
          <w:rFonts w:ascii="Times New Roman" w:hAnsi="Times New Roman" w:cs="Times New Roman"/>
          <w:sz w:val="28"/>
          <w:szCs w:val="28"/>
          <w:lang w:val="en-US"/>
        </w:rPr>
        <w:t>medical rehabilitation institution</w:t>
      </w:r>
      <w:r w:rsidR="0031155D">
        <w:rPr>
          <w:rFonts w:ascii="Times New Roman" w:hAnsi="Times New Roman" w:cs="Times New Roman"/>
          <w:sz w:val="28"/>
          <w:szCs w:val="28"/>
          <w:lang w:val="en-US"/>
        </w:rPr>
        <w:t>. The application have to perform the required user’s cases</w:t>
      </w:r>
      <w:r w:rsidR="002A50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5098" w:rsidRDefault="002A5098" w:rsidP="003115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cases:</w:t>
      </w:r>
    </w:p>
    <w:p w:rsidR="002A5098" w:rsidRDefault="002A5098" w:rsidP="002A509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doctors</w:t>
      </w:r>
    </w:p>
    <w:p w:rsidR="002A5098" w:rsidRDefault="002A5098" w:rsidP="002A5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patients</w:t>
      </w:r>
    </w:p>
    <w:p w:rsidR="002A5098" w:rsidRDefault="002A5098" w:rsidP="002A5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Patient discharge</w:t>
      </w:r>
    </w:p>
    <w:p w:rsidR="002A5098" w:rsidRDefault="002A5098" w:rsidP="002A5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5098">
        <w:rPr>
          <w:rFonts w:ascii="Times New Roman" w:hAnsi="Times New Roman" w:cs="Times New Roman"/>
          <w:sz w:val="28"/>
          <w:szCs w:val="28"/>
          <w:lang w:val="en-US"/>
        </w:rPr>
        <w:t>rescribing procedures and medications</w:t>
      </w:r>
    </w:p>
    <w:p w:rsidR="002A5098" w:rsidRDefault="002A5098" w:rsidP="002A5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Editing prescriptions</w:t>
      </w:r>
    </w:p>
    <w:p w:rsidR="002A5098" w:rsidRDefault="002A5098" w:rsidP="002A5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Cancel prescriptions</w:t>
      </w:r>
    </w:p>
    <w:p w:rsidR="002A5098" w:rsidRDefault="002A5098" w:rsidP="002A509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A5098" w:rsidRDefault="002A5098" w:rsidP="002A509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nurses</w:t>
      </w:r>
    </w:p>
    <w:p w:rsidR="002A5098" w:rsidRDefault="002A5098" w:rsidP="002A5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all events</w:t>
      </w:r>
    </w:p>
    <w:p w:rsidR="002A5098" w:rsidRDefault="002A5098" w:rsidP="002A5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Selection events by date (for today, for current hour) </w:t>
      </w:r>
    </w:p>
    <w:p w:rsidR="002A5098" w:rsidRDefault="002A5098" w:rsidP="002A5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event status from planned to executed or cancelled (if cancelled should be defined cause)</w:t>
      </w:r>
    </w:p>
    <w:p w:rsidR="00791F76" w:rsidRPr="00791F76" w:rsidRDefault="00791F76" w:rsidP="00791F7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Remote table</w:t>
      </w:r>
      <w:r w:rsidRPr="00791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0C77B9">
        <w:rPr>
          <w:rFonts w:ascii="Times New Roman" w:hAnsi="Times New Roman" w:cs="Times New Roman"/>
          <w:sz w:val="28"/>
          <w:szCs w:val="28"/>
          <w:lang w:val="en-US"/>
        </w:rPr>
        <w:t>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show</w:t>
      </w:r>
      <w:r w:rsidR="000C77B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events for current day.</w:t>
      </w:r>
    </w:p>
    <w:p w:rsidR="002A5098" w:rsidRDefault="002A5098" w:rsidP="002A509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2A5098" w:rsidRDefault="002A5098" w:rsidP="002A5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Additionally developed </w:t>
      </w:r>
    </w:p>
    <w:p w:rsidR="002A5098" w:rsidRDefault="00791F76" w:rsidP="002A5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Statistics module</w:t>
      </w:r>
    </w:p>
    <w:p w:rsidR="00791F76" w:rsidRDefault="00791F76" w:rsidP="002A5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691723" w:rsidRPr="0069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172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691723">
        <w:rPr>
          <w:rFonts w:ascii="Times New Roman" w:hAnsi="Times New Roman" w:cs="Times New Roman"/>
          <w:sz w:val="28"/>
          <w:szCs w:val="28"/>
          <w:lang w:val="en-US"/>
        </w:rPr>
        <w:t xml:space="preserve"> with events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page for each user</w:t>
      </w:r>
    </w:p>
    <w:p w:rsidR="00791F76" w:rsidRPr="002A5098" w:rsidRDefault="00791F76" w:rsidP="00791F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Detailed logs which describes all data creates and updates </w:t>
      </w:r>
      <w:r w:rsidRPr="00791F76">
        <w:rPr>
          <w:rFonts w:ascii="Times New Roman" w:hAnsi="Times New Roman" w:cs="Times New Roman"/>
          <w:sz w:val="28"/>
          <w:szCs w:val="28"/>
          <w:lang w:val="en-US"/>
        </w:rPr>
        <w:t>in terms of 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5098" w:rsidRPr="002A5098" w:rsidRDefault="002A5098" w:rsidP="002A50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1F76" w:rsidRDefault="002A5098" w:rsidP="000C77B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791F76" w:rsidRPr="001B74F0">
        <w:rPr>
          <w:rFonts w:ascii="Times New Roman" w:hAnsi="Times New Roman" w:cs="Times New Roman"/>
          <w:sz w:val="44"/>
          <w:szCs w:val="44"/>
          <w:lang w:val="en-US"/>
        </w:rPr>
        <w:lastRenderedPageBreak/>
        <w:t>2 Project goals</w:t>
      </w:r>
    </w:p>
    <w:p w:rsidR="001B74F0" w:rsidRPr="001B74F0" w:rsidRDefault="001B74F0" w:rsidP="000C77B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791F76" w:rsidRDefault="00791F76" w:rsidP="00791F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1F76">
        <w:rPr>
          <w:rFonts w:ascii="Times New Roman" w:hAnsi="Times New Roman" w:cs="Times New Roman"/>
          <w:sz w:val="28"/>
          <w:szCs w:val="28"/>
          <w:lang w:val="en-US"/>
        </w:rPr>
        <w:t>The robust, useful and reliable system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medical institution</w:t>
      </w:r>
    </w:p>
    <w:p w:rsidR="00791F76" w:rsidRDefault="00791F76" w:rsidP="00791F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Cohesive data model</w:t>
      </w:r>
    </w:p>
    <w:p w:rsidR="00791F76" w:rsidRDefault="00791F76" w:rsidP="00791F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User-friendly interface</w:t>
      </w:r>
    </w:p>
    <w:p w:rsidR="00791F76" w:rsidRDefault="00791F76" w:rsidP="00791F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Separate access to different system part</w:t>
      </w:r>
    </w:p>
    <w:p w:rsidR="00791F76" w:rsidRDefault="00791F76" w:rsidP="00791F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connect with partner systems</w:t>
      </w:r>
    </w:p>
    <w:p w:rsidR="001629EC" w:rsidRDefault="001629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91F76" w:rsidRDefault="001629EC" w:rsidP="001629EC">
      <w:pPr>
        <w:pStyle w:val="ListParagraph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B74F0">
        <w:rPr>
          <w:rFonts w:ascii="Times New Roman" w:hAnsi="Times New Roman" w:cs="Times New Roman"/>
          <w:sz w:val="44"/>
          <w:szCs w:val="44"/>
          <w:lang w:val="en-US"/>
        </w:rPr>
        <w:lastRenderedPageBreak/>
        <w:t>3 Application description</w:t>
      </w:r>
    </w:p>
    <w:p w:rsidR="001B74F0" w:rsidRPr="001B74F0" w:rsidRDefault="001B74F0" w:rsidP="001629EC">
      <w:pPr>
        <w:pStyle w:val="ListParagraph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0C77B9" w:rsidRDefault="000C77B9" w:rsidP="001629EC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77B9" w:rsidRDefault="000C77B9" w:rsidP="000C77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C77B9">
        <w:rPr>
          <w:rFonts w:ascii="Times New Roman" w:hAnsi="Times New Roman" w:cs="Times New Roman"/>
          <w:sz w:val="28"/>
          <w:szCs w:val="28"/>
          <w:lang w:val="en-US"/>
        </w:rPr>
        <w:t xml:space="preserve">Web-application has two type of user: </w:t>
      </w:r>
      <w:r>
        <w:rPr>
          <w:rFonts w:ascii="Times New Roman" w:hAnsi="Times New Roman" w:cs="Times New Roman"/>
          <w:sz w:val="28"/>
          <w:szCs w:val="28"/>
          <w:lang w:val="en-US"/>
        </w:rPr>
        <w:t>doctors and nurses. Nurse</w:t>
      </w:r>
      <w:r w:rsidRPr="000C77B9">
        <w:rPr>
          <w:rFonts w:ascii="Times New Roman" w:hAnsi="Times New Roman" w:cs="Times New Roman"/>
          <w:sz w:val="28"/>
          <w:szCs w:val="28"/>
          <w:lang w:val="en-US"/>
        </w:rPr>
        <w:t xml:space="preserve">s could view </w:t>
      </w:r>
      <w:r>
        <w:rPr>
          <w:rFonts w:ascii="Times New Roman" w:hAnsi="Times New Roman" w:cs="Times New Roman"/>
          <w:sz w:val="28"/>
          <w:szCs w:val="28"/>
          <w:lang w:val="en-US"/>
        </w:rPr>
        <w:t>events and change events status</w:t>
      </w:r>
      <w:r w:rsidRPr="000C77B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0C77B9">
        <w:rPr>
          <w:rFonts w:ascii="Times New Roman" w:hAnsi="Times New Roman" w:cs="Times New Roman"/>
          <w:sz w:val="28"/>
          <w:szCs w:val="28"/>
          <w:lang w:val="en-US"/>
        </w:rPr>
        <w:t xml:space="preserve"> could add new </w:t>
      </w:r>
      <w:r>
        <w:rPr>
          <w:rFonts w:ascii="Times New Roman" w:hAnsi="Times New Roman" w:cs="Times New Roman"/>
          <w:sz w:val="28"/>
          <w:szCs w:val="28"/>
          <w:lang w:val="en-US"/>
        </w:rPr>
        <w:t>patient, cure, diagnosis and create or modify prescription</w:t>
      </w:r>
      <w:r w:rsidRPr="000C77B9">
        <w:rPr>
          <w:rFonts w:ascii="Times New Roman" w:hAnsi="Times New Roman" w:cs="Times New Roman"/>
          <w:sz w:val="28"/>
          <w:szCs w:val="28"/>
          <w:lang w:val="en-US"/>
        </w:rPr>
        <w:t xml:space="preserve">. There is authentication mechanism in system that controls access to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0C77B9">
        <w:rPr>
          <w:rFonts w:ascii="Times New Roman" w:hAnsi="Times New Roman" w:cs="Times New Roman"/>
          <w:sz w:val="28"/>
          <w:szCs w:val="28"/>
          <w:lang w:val="en-US"/>
        </w:rPr>
        <w:t>. Data of users and their options store in reliable data base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77B9" w:rsidRDefault="000C7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C77B9" w:rsidRDefault="000C77B9" w:rsidP="000C77B9">
      <w:pPr>
        <w:pStyle w:val="ListParagraph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B74F0">
        <w:rPr>
          <w:rFonts w:ascii="Times New Roman" w:hAnsi="Times New Roman" w:cs="Times New Roman"/>
          <w:sz w:val="44"/>
          <w:szCs w:val="44"/>
          <w:lang w:val="en-US"/>
        </w:rPr>
        <w:lastRenderedPageBreak/>
        <w:t>4 Used technologies Instruments</w:t>
      </w:r>
    </w:p>
    <w:p w:rsidR="001B74F0" w:rsidRPr="001B74F0" w:rsidRDefault="001B74F0" w:rsidP="000C77B9">
      <w:pPr>
        <w:pStyle w:val="ListParagraph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0C77B9" w:rsidRDefault="00427844" w:rsidP="000C77B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Instruments</w:t>
      </w:r>
    </w:p>
    <w:p w:rsidR="00427844" w:rsidRDefault="00427844" w:rsidP="000C77B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77B9" w:rsidRPr="001B74F0" w:rsidRDefault="000C77B9" w:rsidP="000C77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IDE – Intellij IDEA 201</w:t>
      </w:r>
      <w:r w:rsidRPr="001B74F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B74F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74F0">
        <w:rPr>
          <w:rFonts w:ascii="Times New Roman" w:hAnsi="Times New Roman" w:cs="Times New Roman"/>
          <w:sz w:val="28"/>
          <w:szCs w:val="28"/>
          <w:lang w:val="en-US"/>
        </w:rPr>
        <w:t>3.5</w:t>
      </w:r>
    </w:p>
    <w:p w:rsidR="000C77B9" w:rsidRPr="001B74F0" w:rsidRDefault="001B74F0" w:rsidP="000C77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WorkBench </w:t>
      </w:r>
    </w:p>
    <w:p w:rsid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– MySQL</w:t>
      </w:r>
    </w:p>
    <w:p w:rsidR="00427844" w:rsidRPr="00427844" w:rsidRDefault="00427844" w:rsidP="004278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Technologies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EJB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Java 8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JSF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JSP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Junit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Log4j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Wildfly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REST</w:t>
      </w:r>
    </w:p>
    <w:p w:rsidR="001B74F0" w:rsidRP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:rsidR="001B74F0" w:rsidRDefault="001B74F0" w:rsidP="001B7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74F0">
        <w:rPr>
          <w:rFonts w:ascii="Times New Roman" w:hAnsi="Times New Roman" w:cs="Times New Roman"/>
          <w:sz w:val="28"/>
          <w:szCs w:val="28"/>
          <w:lang w:val="en-US"/>
        </w:rPr>
        <w:t>Spring security</w:t>
      </w:r>
    </w:p>
    <w:p w:rsidR="001B74F0" w:rsidRDefault="001B74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629EC" w:rsidRPr="001B74F0" w:rsidRDefault="001B74F0" w:rsidP="001B74F0">
      <w:pPr>
        <w:ind w:left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B74F0">
        <w:rPr>
          <w:rFonts w:ascii="Times New Roman" w:hAnsi="Times New Roman" w:cs="Times New Roman"/>
          <w:sz w:val="44"/>
          <w:szCs w:val="44"/>
          <w:lang w:val="en-US"/>
        </w:rPr>
        <w:lastRenderedPageBreak/>
        <w:t>5 Data base diagram</w:t>
      </w:r>
    </w:p>
    <w:p w:rsidR="001B74F0" w:rsidRDefault="001B74F0" w:rsidP="001B74F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207EC" w:rsidRDefault="004207EC" w:rsidP="004278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74F0" w:rsidRDefault="001B74F0" w:rsidP="001B74F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3810</wp:posOffset>
            </wp:positionV>
            <wp:extent cx="5943600" cy="5983605"/>
            <wp:effectExtent l="0" t="0" r="0" b="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FE9" w:rsidRDefault="00FB0FE9" w:rsidP="001B74F0">
      <w:pPr>
        <w:ind w:left="720"/>
        <w:rPr>
          <w:rFonts w:ascii="Times New Roman" w:hAnsi="Times New Roman" w:cs="Times New Roman"/>
          <w:sz w:val="28"/>
          <w:szCs w:val="28"/>
          <w:lang w:val="en-US"/>
        </w:rPr>
        <w:sectPr w:rsidR="00FB0F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7844" w:rsidRPr="00993CF3" w:rsidRDefault="00427844" w:rsidP="00427844">
      <w:pPr>
        <w:ind w:left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93CF3">
        <w:rPr>
          <w:rFonts w:ascii="Times New Roman" w:hAnsi="Times New Roman" w:cs="Times New Roman"/>
          <w:sz w:val="44"/>
          <w:szCs w:val="44"/>
          <w:lang w:val="en-US"/>
        </w:rPr>
        <w:lastRenderedPageBreak/>
        <w:t>6 System architecture</w:t>
      </w:r>
    </w:p>
    <w:p w:rsidR="00FB0FE9" w:rsidRDefault="00427844" w:rsidP="000552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FB0FE9" w:rsidSect="00FB0FE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993CF3">
        <w:rPr>
          <w:rFonts w:ascii="Times New Roman" w:hAnsi="Times New Roman" w:cs="Times New Roman"/>
          <w:sz w:val="44"/>
          <w:szCs w:val="44"/>
          <w:lang w:val="en-US"/>
        </w:rPr>
        <w:t>6.1</w:t>
      </w:r>
      <w:r w:rsidR="00993CF3" w:rsidRPr="00993CF3">
        <w:rPr>
          <w:rFonts w:ascii="Times New Roman" w:hAnsi="Times New Roman" w:cs="Times New Roman"/>
          <w:sz w:val="44"/>
          <w:szCs w:val="44"/>
          <w:lang w:val="en-US"/>
        </w:rPr>
        <w:t xml:space="preserve"> Services UML diagram</w:t>
      </w:r>
      <w:r w:rsidRPr="00993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2DC">
        <w:rPr>
          <w:noProof/>
        </w:rPr>
      </w:r>
      <w:r w:rsidR="00FB0FE9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744.9pt;height:369.4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Service"/>
            <w10:wrap type="none"/>
            <w10:anchorlock/>
          </v:shape>
        </w:pict>
      </w:r>
    </w:p>
    <w:p w:rsidR="00427844" w:rsidRPr="00993CF3" w:rsidRDefault="00993CF3" w:rsidP="00993CF3">
      <w:pPr>
        <w:jc w:val="center"/>
        <w:rPr>
          <w:rFonts w:ascii="Times New Roman" w:hAnsi="Times New Roman" w:cs="Times New Roman"/>
          <w:noProof/>
          <w:sz w:val="44"/>
          <w:szCs w:val="44"/>
          <w:lang w:val="en-US" w:eastAsia="ru-RU"/>
        </w:rPr>
      </w:pPr>
      <w:r w:rsidRPr="00993CF3">
        <w:rPr>
          <w:rFonts w:ascii="Times New Roman" w:hAnsi="Times New Roman" w:cs="Times New Roman"/>
          <w:noProof/>
          <w:sz w:val="44"/>
          <w:szCs w:val="44"/>
          <w:lang w:val="en-US" w:eastAsia="ru-RU"/>
        </w:rPr>
        <w:lastRenderedPageBreak/>
        <w:t>6.2 DAO UML Diagram</w:t>
      </w:r>
    </w:p>
    <w:p w:rsidR="00427844" w:rsidRPr="00993CF3" w:rsidRDefault="00427844" w:rsidP="000552DC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552DC" w:rsidRDefault="00FB0FE9" w:rsidP="000552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1950" cy="2510994"/>
            <wp:effectExtent l="0" t="0" r="6350" b="3810"/>
            <wp:docPr id="2" name="Picture 2" descr="C:\Users\iabrakhi\AppData\Local\Microsoft\Windows\INetCache\Content.Word\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brakhi\AppData\Local\Microsoft\Windows\INetCache\Content.Word\DA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51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E9" w:rsidRDefault="00FB0FE9" w:rsidP="000552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FB0FE9" w:rsidSect="00FB0FE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0552DC" w:rsidRPr="00993CF3" w:rsidRDefault="00993CF3" w:rsidP="000552D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93CF3">
        <w:rPr>
          <w:rFonts w:ascii="Times New Roman" w:hAnsi="Times New Roman" w:cs="Times New Roman"/>
          <w:sz w:val="44"/>
          <w:szCs w:val="44"/>
          <w:lang w:val="en-US"/>
        </w:rPr>
        <w:lastRenderedPageBreak/>
        <w:t>6.3 Application structure</w:t>
      </w:r>
    </w:p>
    <w:p w:rsidR="00993CF3" w:rsidRDefault="00993CF3" w:rsidP="000552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3CF3" w:rsidRDefault="00993CF3" w:rsidP="000552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8" type="#_x0000_t75" style="width:302.25pt;height:617pt">
            <v:imagedata r:id="rId9" o:title="Structure"/>
          </v:shape>
        </w:pict>
      </w:r>
    </w:p>
    <w:p w:rsidR="00993CF3" w:rsidRDefault="00993C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3CF3" w:rsidRDefault="00993CF3" w:rsidP="000552D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93CF3">
        <w:rPr>
          <w:rFonts w:ascii="Times New Roman" w:hAnsi="Times New Roman" w:cs="Times New Roman"/>
          <w:sz w:val="44"/>
          <w:szCs w:val="44"/>
          <w:lang w:val="en-US"/>
        </w:rPr>
        <w:lastRenderedPageBreak/>
        <w:t>7 Additional features</w:t>
      </w:r>
    </w:p>
    <w:p w:rsidR="00993CF3" w:rsidRDefault="00993CF3" w:rsidP="000552D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993CF3" w:rsidRDefault="00993CF3" w:rsidP="00993C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Personal page with OAUTH 2.0 </w:t>
      </w:r>
    </w:p>
    <w:p w:rsidR="00216922" w:rsidRDefault="00216922" w:rsidP="00993C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Infinite scroll instead of pagination</w:t>
      </w:r>
    </w:p>
    <w:p w:rsidR="00993CF3" w:rsidRDefault="00993CF3" w:rsidP="00993C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Statistic chart</w:t>
      </w:r>
    </w:p>
    <w:p w:rsidR="00993CF3" w:rsidRDefault="00993CF3" w:rsidP="00993C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User data modify log</w:t>
      </w:r>
    </w:p>
    <w:p w:rsidR="00993CF3" w:rsidRDefault="00993CF3" w:rsidP="00993C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UX oriented UI</w:t>
      </w:r>
    </w:p>
    <w:p w:rsidR="00993CF3" w:rsidRDefault="00993CF3" w:rsidP="00993CF3">
      <w:pPr>
        <w:ind w:left="360"/>
        <w:rPr>
          <w:rFonts w:ascii="Times New Roman" w:hAnsi="Times New Roman" w:cs="Times New Roman"/>
          <w:sz w:val="44"/>
          <w:szCs w:val="44"/>
          <w:lang w:val="en-US"/>
        </w:rPr>
      </w:pPr>
      <w:bookmarkStart w:id="0" w:name="_GoBack"/>
      <w:bookmarkEnd w:id="0"/>
    </w:p>
    <w:p w:rsidR="00993CF3" w:rsidRDefault="00993CF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:rsidR="00993CF3" w:rsidRDefault="00993CF3" w:rsidP="00993CF3">
      <w:pPr>
        <w:ind w:left="3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8 GUI</w:t>
      </w:r>
    </w:p>
    <w:p w:rsidR="00993CF3" w:rsidRDefault="005C508D" w:rsidP="00993CF3">
      <w:pPr>
        <w:ind w:left="3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pict>
          <v:shape id="_x0000_i1081" type="#_x0000_t75" style="width:392.65pt;height:157.4pt">
            <v:imagedata r:id="rId10" o:title="login"/>
          </v:shape>
        </w:pict>
      </w:r>
    </w:p>
    <w:p w:rsidR="005C508D" w:rsidRDefault="00993CF3" w:rsidP="005C508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08D">
        <w:rPr>
          <w:rFonts w:ascii="Times New Roman" w:hAnsi="Times New Roman" w:cs="Times New Roman"/>
          <w:sz w:val="28"/>
          <w:szCs w:val="28"/>
          <w:lang w:val="en-US"/>
        </w:rPr>
        <w:t>Login page</w:t>
      </w:r>
      <w:r w:rsidR="005C508D">
        <w:rPr>
          <w:rFonts w:ascii="Times New Roman" w:hAnsi="Times New Roman" w:cs="Times New Roman"/>
          <w:sz w:val="28"/>
          <w:szCs w:val="28"/>
          <w:lang w:val="en-US"/>
        </w:rPr>
        <w:pict>
          <v:shape id="_x0000_i1083" type="#_x0000_t75" style="width:468pt;height:193.4pt">
            <v:imagedata r:id="rId11" o:title="Events"/>
          </v:shape>
        </w:pict>
      </w:r>
    </w:p>
    <w:p w:rsidR="005C508D" w:rsidRPr="005C508D" w:rsidRDefault="005C508D" w:rsidP="005C508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 page</w:t>
      </w:r>
    </w:p>
    <w:p w:rsidR="005C508D" w:rsidRDefault="005C508D" w:rsidP="005C508D">
      <w:pPr>
        <w:ind w:left="3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pict>
          <v:shape id="_x0000_i1072" type="#_x0000_t75" style="width:474.7pt;height:213.5pt">
            <v:imagedata r:id="rId12" o:title="Patient"/>
          </v:shape>
        </w:pict>
      </w:r>
    </w:p>
    <w:p w:rsidR="00993CF3" w:rsidRDefault="005C508D" w:rsidP="005C508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08D">
        <w:rPr>
          <w:rFonts w:ascii="Times New Roman" w:hAnsi="Times New Roman" w:cs="Times New Roman"/>
          <w:sz w:val="28"/>
          <w:szCs w:val="28"/>
          <w:lang w:val="en-US"/>
        </w:rPr>
        <w:t>Patient page</w:t>
      </w:r>
    </w:p>
    <w:p w:rsidR="005C508D" w:rsidRDefault="005C50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C508D" w:rsidRDefault="005C508D" w:rsidP="005C508D">
      <w:pPr>
        <w:ind w:left="3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5C508D">
        <w:rPr>
          <w:rFonts w:ascii="Times New Roman" w:hAnsi="Times New Roman" w:cs="Times New Roman"/>
          <w:sz w:val="44"/>
          <w:szCs w:val="44"/>
          <w:lang w:val="en-US"/>
        </w:rPr>
        <w:lastRenderedPageBreak/>
        <w:t>9 Future improvement</w:t>
      </w:r>
    </w:p>
    <w:p w:rsidR="005C508D" w:rsidRDefault="005C508D" w:rsidP="0021692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5C508D" w:rsidRDefault="005C508D" w:rsidP="002169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user activity log</w:t>
      </w:r>
    </w:p>
    <w:p w:rsidR="005C508D" w:rsidRDefault="005C508D" w:rsidP="002169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service for predict users issues</w:t>
      </w:r>
    </w:p>
    <w:p w:rsidR="005C508D" w:rsidRPr="005C508D" w:rsidRDefault="005C508D" w:rsidP="002169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Implement microservice architecture</w:t>
      </w:r>
    </w:p>
    <w:p w:rsidR="00993CF3" w:rsidRPr="00993CF3" w:rsidRDefault="00993CF3" w:rsidP="00993CF3">
      <w:pPr>
        <w:ind w:left="360"/>
        <w:rPr>
          <w:rFonts w:ascii="Times New Roman" w:hAnsi="Times New Roman" w:cs="Times New Roman"/>
          <w:sz w:val="44"/>
          <w:szCs w:val="44"/>
          <w:lang w:val="en-US"/>
        </w:rPr>
      </w:pPr>
    </w:p>
    <w:sectPr w:rsidR="00993CF3" w:rsidRPr="00993CF3" w:rsidSect="00FB0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238"/>
    <w:multiLevelType w:val="hybridMultilevel"/>
    <w:tmpl w:val="B1720292"/>
    <w:lvl w:ilvl="0" w:tplc="23166DE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C14D5"/>
    <w:multiLevelType w:val="hybridMultilevel"/>
    <w:tmpl w:val="D3E8EB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D760C"/>
    <w:multiLevelType w:val="hybridMultilevel"/>
    <w:tmpl w:val="E1D2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F08C2"/>
    <w:multiLevelType w:val="hybridMultilevel"/>
    <w:tmpl w:val="311A2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E7BAE"/>
    <w:multiLevelType w:val="hybridMultilevel"/>
    <w:tmpl w:val="442A6F78"/>
    <w:lvl w:ilvl="0" w:tplc="23166DE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B0866"/>
    <w:multiLevelType w:val="hybridMultilevel"/>
    <w:tmpl w:val="8F0E9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997F49"/>
    <w:multiLevelType w:val="hybridMultilevel"/>
    <w:tmpl w:val="DA2A1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7941C4"/>
    <w:multiLevelType w:val="hybridMultilevel"/>
    <w:tmpl w:val="69CC3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A1CFD"/>
    <w:multiLevelType w:val="hybridMultilevel"/>
    <w:tmpl w:val="19727D7A"/>
    <w:lvl w:ilvl="0" w:tplc="23166DE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22CEB"/>
    <w:multiLevelType w:val="hybridMultilevel"/>
    <w:tmpl w:val="CD46AB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502383"/>
    <w:multiLevelType w:val="hybridMultilevel"/>
    <w:tmpl w:val="2112F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12B98"/>
    <w:multiLevelType w:val="hybridMultilevel"/>
    <w:tmpl w:val="1D12A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042B3B"/>
    <w:multiLevelType w:val="hybridMultilevel"/>
    <w:tmpl w:val="8618A8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403C2A"/>
    <w:multiLevelType w:val="hybridMultilevel"/>
    <w:tmpl w:val="AAE00232"/>
    <w:lvl w:ilvl="0" w:tplc="23166DE2">
      <w:start w:val="1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8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5D"/>
    <w:rsid w:val="000552DC"/>
    <w:rsid w:val="000C77B9"/>
    <w:rsid w:val="001629EC"/>
    <w:rsid w:val="001B74F0"/>
    <w:rsid w:val="00216922"/>
    <w:rsid w:val="002A5098"/>
    <w:rsid w:val="0031155D"/>
    <w:rsid w:val="004207EC"/>
    <w:rsid w:val="00427844"/>
    <w:rsid w:val="005C508D"/>
    <w:rsid w:val="00674735"/>
    <w:rsid w:val="00691723"/>
    <w:rsid w:val="00791F76"/>
    <w:rsid w:val="00866C4B"/>
    <w:rsid w:val="00993CF3"/>
    <w:rsid w:val="00F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A4DC03"/>
  <w15:chartTrackingRefBased/>
  <w15:docId w15:val="{85ADAA63-4FF4-41DB-A568-BCB7234F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52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2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2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2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A37A5-0C20-402E-9C55-CEB966CB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Abrakhin Iurii</dc:creator>
  <cp:keywords/>
  <dc:description/>
  <cp:lastModifiedBy>Abrakhin Iurii</cp:lastModifiedBy>
  <cp:revision>4</cp:revision>
  <dcterms:created xsi:type="dcterms:W3CDTF">2019-05-15T12:29:00Z</dcterms:created>
  <dcterms:modified xsi:type="dcterms:W3CDTF">2019-05-16T08:52:00Z</dcterms:modified>
</cp:coreProperties>
</file>