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B0A8" w14:textId="1E676BB7" w:rsidR="001D59B3" w:rsidRPr="001D59B3" w:rsidRDefault="001D59B3">
      <w:pPr>
        <w:rPr>
          <w:rFonts w:ascii="Times New Roman" w:hAnsi="Times New Roman" w:cs="Times New Roman"/>
          <w:sz w:val="28"/>
          <w:szCs w:val="28"/>
        </w:rPr>
      </w:pPr>
      <w:r w:rsidRPr="001D59B3">
        <w:rPr>
          <w:rFonts w:ascii="Times New Roman" w:hAnsi="Times New Roman" w:cs="Times New Roman"/>
          <w:sz w:val="28"/>
          <w:szCs w:val="28"/>
        </w:rPr>
        <w:t>Lệnh 1: mkdir drink_module</w:t>
      </w:r>
    </w:p>
    <w:p w14:paraId="7F3CC462" w14:textId="6B5D4105" w:rsidR="001D59B3" w:rsidRPr="001D59B3" w:rsidRDefault="001D59B3">
      <w:pPr>
        <w:rPr>
          <w:rFonts w:ascii="Times New Roman" w:hAnsi="Times New Roman" w:cs="Times New Roman"/>
          <w:sz w:val="28"/>
          <w:szCs w:val="28"/>
        </w:rPr>
      </w:pPr>
      <w:r w:rsidRPr="001D59B3">
        <w:rPr>
          <w:rFonts w:ascii="Times New Roman" w:hAnsi="Times New Roman" w:cs="Times New Roman"/>
          <w:sz w:val="28"/>
          <w:szCs w:val="28"/>
        </w:rPr>
        <w:t xml:space="preserve">Lệnh 2: </w:t>
      </w:r>
      <w:r>
        <w:rPr>
          <w:rFonts w:ascii="Times New Roman" w:hAnsi="Times New Roman" w:cs="Times New Roman"/>
          <w:sz w:val="28"/>
          <w:szCs w:val="28"/>
        </w:rPr>
        <w:t>cd</w:t>
      </w:r>
      <w:r w:rsidRPr="001D59B3">
        <w:rPr>
          <w:rFonts w:ascii="Times New Roman" w:hAnsi="Times New Roman" w:cs="Times New Roman"/>
          <w:sz w:val="28"/>
          <w:szCs w:val="28"/>
        </w:rPr>
        <w:t xml:space="preserve"> drink_module</w:t>
      </w:r>
    </w:p>
    <w:p w14:paraId="79C86819" w14:textId="14E327B1" w:rsidR="001D59B3" w:rsidRPr="001D59B3" w:rsidRDefault="001D59B3" w:rsidP="001D59B3">
      <w:pPr>
        <w:rPr>
          <w:rFonts w:ascii="Times New Roman" w:hAnsi="Times New Roman" w:cs="Times New Roman"/>
          <w:sz w:val="28"/>
          <w:szCs w:val="28"/>
        </w:rPr>
      </w:pPr>
      <w:r w:rsidRPr="001D59B3">
        <w:rPr>
          <w:rFonts w:ascii="Times New Roman" w:hAnsi="Times New Roman" w:cs="Times New Roman"/>
          <w:sz w:val="28"/>
          <w:szCs w:val="28"/>
        </w:rPr>
        <w:t xml:space="preserve">Lệnh 3: new-item </w:t>
      </w:r>
      <w:r w:rsidRPr="001D59B3">
        <w:rPr>
          <w:rFonts w:ascii="Times New Roman" w:hAnsi="Times New Roman" w:cs="Times New Roman"/>
          <w:sz w:val="28"/>
          <w:szCs w:val="28"/>
        </w:rPr>
        <w:t>coffee.txt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D59B3">
        <w:rPr>
          <w:rFonts w:ascii="Times New Roman" w:hAnsi="Times New Roman" w:cs="Times New Roman"/>
          <w:sz w:val="28"/>
          <w:szCs w:val="28"/>
        </w:rPr>
        <w:t xml:space="preserve"> tea.txt</w:t>
      </w:r>
    </w:p>
    <w:p w14:paraId="26FCF6D4" w14:textId="184E9274" w:rsidR="001D59B3" w:rsidRDefault="001D59B3"/>
    <w:sectPr w:rsidR="001D5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9B3"/>
    <w:rsid w:val="001D59B3"/>
    <w:rsid w:val="00F8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C7C80"/>
  <w15:chartTrackingRefBased/>
  <w15:docId w15:val="{305B9D93-4FF5-4D3E-8DBB-8B5935115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9B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59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59B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 Hoàng</dc:creator>
  <cp:keywords/>
  <dc:description/>
  <cp:lastModifiedBy>Yến Hoàng</cp:lastModifiedBy>
  <cp:revision>1</cp:revision>
  <dcterms:created xsi:type="dcterms:W3CDTF">2026-10-09T07:02:00Z</dcterms:created>
  <dcterms:modified xsi:type="dcterms:W3CDTF">2026-10-09T07:11:00Z</dcterms:modified>
</cp:coreProperties>
</file>