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777E" w14:textId="0EFBA717" w:rsidR="00C6741E" w:rsidRPr="00C6741E" w:rsidRDefault="00C6741E" w:rsidP="00C674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41E">
        <w:rPr>
          <w:sz w:val="24"/>
          <w:szCs w:val="24"/>
        </w:rPr>
        <w:t xml:space="preserve">Discuss why you like a special kind of book, music, sports, or film. </w:t>
      </w:r>
    </w:p>
    <w:p w14:paraId="4124111F" w14:textId="7D01E02D" w:rsidR="00A12D98" w:rsidRDefault="00A12D98" w:rsidP="00A12D98">
      <w:r>
        <w:t>Football, or soccer as it's known in some countries, is a sport I truly enjoy. One reason I love football is the excitement it brings. Watching a match is always thrilling, with unexpected goals and dramatic moments that keep fans on the edge of their seats. The teamwork involved is also inspiring; players must work together to strategize and achieve their goals. I appreciate the skill and athleticism required to play, from dribbling and passing to shooting and defending.</w:t>
      </w:r>
    </w:p>
    <w:p w14:paraId="64271FE8" w14:textId="1FB1A489" w:rsidR="00F54B1F" w:rsidRDefault="00A12D98" w:rsidP="00A12D98">
      <w:r>
        <w:t>Moreover, football has a unique ability to unite people. Whether it's a local game or a major tournament like the World Cup, fans come together to support their teams, creating a strong sense of community. The sport also teaches valuable lessons about perseverance and sportsmanship. Overall, football is more than just a game to me; it’s a passion that brings joy and excitement to my life.</w:t>
      </w:r>
    </w:p>
    <w:sectPr w:rsidR="00F54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4F59"/>
    <w:multiLevelType w:val="hybridMultilevel"/>
    <w:tmpl w:val="B4F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A202E"/>
    <w:multiLevelType w:val="hybridMultilevel"/>
    <w:tmpl w:val="EB888998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1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25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E1"/>
    <w:rsid w:val="0036687A"/>
    <w:rsid w:val="00A12D98"/>
    <w:rsid w:val="00C6741E"/>
    <w:rsid w:val="00D90C5E"/>
    <w:rsid w:val="00F54B1F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D20"/>
  <w15:chartTrackingRefBased/>
  <w15:docId w15:val="{9A501A0E-8FBD-467B-9CD9-0064A454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E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E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E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34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34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3</cp:revision>
  <dcterms:created xsi:type="dcterms:W3CDTF">2024-10-15T16:56:00Z</dcterms:created>
  <dcterms:modified xsi:type="dcterms:W3CDTF">2024-10-15T16:58:00Z</dcterms:modified>
</cp:coreProperties>
</file>