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36"/>
        </w:rPr>
        <w:t>학생 앱(PWA) 변경사항 정리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19"/>
        </w:rPr>
        <w:t>2026-08-31 테스트 이후 ~ 2026-09-14 · 기획 검토용</w:t>
      </w:r>
    </w:p>
    <w:p/>
    <w:p>
      <w:pPr>
        <w:spacing w:after="60" w:line="324" w:lineRule="auto"/>
        <w:ind w:left="0"/>
      </w:pPr>
      <w:r>
        <w:rPr>
          <w:rFonts w:ascii="맑은 고딕" w:hAnsi="맑은 고딕" w:eastAsia="맑은 고딕"/>
          <w:b w:val="0"/>
          <w:sz w:val="20"/>
        </w:rPr>
        <w:t>8월 31일 테스트에서 나온 피드백과 9월 3일 추가 피드백을 반영한 결과입니다. 학생이 실제로 쓰는 화면(문제풀이 앱 / 출석체크 기기)에서 무엇이 어떻게 달라졌는지를 기획 관점으로 정리했습니다. 화면 흐름이 바뀐 항목은 1장, 새로 생긴 화면은 2장, 기존 화면 개선은 3~5장에 있습니다.</w:t>
      </w:r>
    </w:p>
    <w:p>
      <w:pPr>
        <w:spacing w:before="220" w:after="60"/>
      </w:pPr>
      <w:r>
        <w:rPr>
          <w:rFonts w:ascii="맑은 고딕" w:hAnsi="맑은 고딕" w:eastAsia="맑은 고딕"/>
          <w:b/>
          <w:color w:val="222222"/>
          <w:sz w:val="22"/>
        </w:rPr>
        <w:t>한눈에 보기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상태</w:t>
            </w:r>
          </w:p>
        </w:tc>
      </w:tr>
      <w:tr>
        <w:tc>
          <w:tcPr>
            <w:tcW w:type="dxa" w:w="1247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프로세스</w:t>
            </w:r>
          </w:p>
        </w:tc>
        <w:tc>
          <w:tcPr>
            <w:tcW w:type="dxa" w:w="5386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입실과 책 추천 분리 (심화 미응시 버그 수정)</w:t>
            </w:r>
          </w:p>
        </w:tc>
        <w:tc>
          <w:tcPr>
            <w:tcW w:type="dxa" w:w="1134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완료</w:t>
            </w:r>
          </w:p>
        </w:tc>
      </w:tr>
      <w:tr>
        <w:tc>
          <w:tcPr>
            <w:tcW w:type="dxa" w:w="1247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프로세스</w:t>
            </w:r>
          </w:p>
        </w:tc>
        <w:tc>
          <w:tcPr>
            <w:tcW w:type="dxa" w:w="5386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결과 화면 버튼 규칙 전면 개편</w:t>
            </w:r>
          </w:p>
        </w:tc>
        <w:tc>
          <w:tcPr>
            <w:tcW w:type="dxa" w:w="1134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완료</w:t>
            </w:r>
          </w:p>
        </w:tc>
      </w:tr>
      <w:tr>
        <w:tc>
          <w:tcPr>
            <w:tcW w:type="dxa" w:w="1247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프로세스</w:t>
            </w:r>
          </w:p>
        </w:tc>
        <w:tc>
          <w:tcPr>
            <w:tcW w:type="dxa" w:w="5386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책 홀딩(이어 읽기) 안내 표시</w:t>
            </w:r>
          </w:p>
        </w:tc>
        <w:tc>
          <w:tcPr>
            <w:tcW w:type="dxa" w:w="1134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완료</w:t>
            </w:r>
          </w:p>
        </w:tc>
      </w:tr>
      <w:tr>
        <w:tc>
          <w:tcPr>
            <w:tcW w:type="dxa" w:w="1247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신규 화면</w:t>
            </w:r>
          </w:p>
        </w:tc>
        <w:tc>
          <w:tcPr>
            <w:tcW w:type="dxa" w:w="5386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나의 책장 / 나의 카드 컬렉션</w:t>
            </w:r>
          </w:p>
        </w:tc>
        <w:tc>
          <w:tcPr>
            <w:tcW w:type="dxa" w:w="1134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완료</w:t>
            </w:r>
          </w:p>
        </w:tc>
      </w:tr>
      <w:tr>
        <w:tc>
          <w:tcPr>
            <w:tcW w:type="dxa" w:w="1247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신규 화면</w:t>
            </w:r>
          </w:p>
        </w:tc>
        <w:tc>
          <w:tcPr>
            <w:tcW w:type="dxa" w:w="5386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책방 회원가입</w:t>
            </w:r>
          </w:p>
        </w:tc>
        <w:tc>
          <w:tcPr>
            <w:tcW w:type="dxa" w:w="1134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완료</w:t>
            </w:r>
          </w:p>
        </w:tc>
      </w:tr>
      <w:tr>
        <w:tc>
          <w:tcPr>
            <w:tcW w:type="dxa" w:w="1247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문제풀이</w:t>
            </w:r>
          </w:p>
        </w:tc>
        <w:tc>
          <w:tcPr>
            <w:tcW w:type="dxa" w:w="5386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틀린 문제 2회차부터 즉시 채점</w:t>
            </w:r>
          </w:p>
        </w:tc>
        <w:tc>
          <w:tcPr>
            <w:tcW w:type="dxa" w:w="1134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완료</w:t>
            </w:r>
          </w:p>
        </w:tc>
      </w:tr>
      <w:tr>
        <w:tc>
          <w:tcPr>
            <w:tcW w:type="dxa" w:w="1247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문제풀이</w:t>
            </w:r>
          </w:p>
        </w:tc>
        <w:tc>
          <w:tcPr>
            <w:tcW w:type="dxa" w:w="5386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보기 영역 스크롤바</w:t>
            </w:r>
          </w:p>
        </w:tc>
        <w:tc>
          <w:tcPr>
            <w:tcW w:type="dxa" w:w="1134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완료</w:t>
            </w:r>
          </w:p>
        </w:tc>
      </w:tr>
      <w:tr>
        <w:tc>
          <w:tcPr>
            <w:tcW w:type="dxa" w:w="1247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리워드</w:t>
            </w:r>
          </w:p>
        </w:tc>
        <w:tc>
          <w:tcPr>
            <w:tcW w:type="dxa" w:w="5386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수집 카드 실제 데이터 연동</w:t>
            </w:r>
          </w:p>
        </w:tc>
        <w:tc>
          <w:tcPr>
            <w:tcW w:type="dxa" w:w="1134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완료</w:t>
            </w:r>
          </w:p>
        </w:tc>
      </w:tr>
      <w:tr>
        <w:tc>
          <w:tcPr>
            <w:tcW w:type="dxa" w:w="1247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리워드</w:t>
            </w:r>
          </w:p>
        </w:tc>
        <w:tc>
          <w:tcPr>
            <w:tcW w:type="dxa" w:w="5386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결과 화면 캐릭터 애니메이션(학년별)</w:t>
            </w:r>
          </w:p>
        </w:tc>
        <w:tc>
          <w:tcPr>
            <w:tcW w:type="dxa" w:w="1134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작업 중</w:t>
            </w:r>
          </w:p>
        </w:tc>
      </w:tr>
      <w:tr>
        <w:tc>
          <w:tcPr>
            <w:tcW w:type="dxa" w:w="1247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리워드</w:t>
            </w:r>
          </w:p>
        </w:tc>
        <w:tc>
          <w:tcPr>
            <w:tcW w:type="dxa" w:w="5386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별 개수 기준 변경 (정답률 → 단계 고정)</w:t>
            </w:r>
          </w:p>
        </w:tc>
        <w:tc>
          <w:tcPr>
            <w:tcW w:type="dxa" w:w="1134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작업 중</w:t>
            </w:r>
          </w:p>
        </w:tc>
      </w:tr>
      <w:tr>
        <w:tc>
          <w:tcPr>
            <w:tcW w:type="dxa" w:w="1247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UI</w:t>
            </w:r>
          </w:p>
        </w:tc>
        <w:tc>
          <w:tcPr>
            <w:tcW w:type="dxa" w:w="5386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홈/도서확인 화면 개편, 레벨 표시 변경</w:t>
            </w:r>
          </w:p>
        </w:tc>
        <w:tc>
          <w:tcPr>
            <w:tcW w:type="dxa" w:w="1134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완료</w:t>
            </w:r>
          </w:p>
        </w:tc>
      </w:tr>
      <w:tr>
        <w:tc>
          <w:tcPr>
            <w:tcW w:type="dxa" w:w="1247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미착수</w:t>
            </w:r>
          </w:p>
        </w:tc>
        <w:tc>
          <w:tcPr>
            <w:tcW w:type="dxa" w:w="5386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독서일지 레이아웃 수정</w:t>
            </w:r>
          </w:p>
        </w:tc>
        <w:tc>
          <w:tcPr>
            <w:tcW w:type="dxa" w:w="1134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기획 필요</w:t>
            </w:r>
          </w:p>
        </w:tc>
      </w:tr>
    </w:tbl>
    <w:p>
      <w:pPr>
        <w:spacing w:after="40"/>
      </w:pPr>
    </w:p>
    <w:p>
      <w:pPr>
        <w:spacing w:before="360" w:after="120"/>
      </w:pPr>
      <w:r>
        <w:rPr>
          <w:rFonts w:ascii="맑은 고딕" w:hAnsi="맑은 고딕" w:eastAsia="맑은 고딕"/>
          <w:b/>
          <w:color w:val="1F3B73"/>
          <w:sz w:val="27"/>
        </w:rPr>
        <w:t>1. 프로세스가 바뀐 항목</w:t>
      </w:r>
    </w:p>
    <w:p>
      <w:pPr>
        <w:spacing w:before="220" w:after="60"/>
      </w:pPr>
      <w:r>
        <w:rPr>
          <w:rFonts w:ascii="맑은 고딕" w:hAnsi="맑은 고딕" w:eastAsia="맑은 고딕"/>
          <w:b/>
          <w:color w:val="222222"/>
          <w:sz w:val="22"/>
        </w:rPr>
        <w:t>1-1. 입실과 책 추천을 분리했습니다</w:t>
      </w:r>
    </w:p>
    <w:p>
      <w:pPr>
        <w:spacing w:after="40" w:line="312" w:lineRule="auto"/>
        <w:ind w:left="283"/>
      </w:pPr>
      <w:r>
        <w:rPr>
          <w:rFonts w:ascii="맑은 고딕" w:hAnsi="맑은 고딕" w:eastAsia="맑은 고딕"/>
          <w:b/>
          <w:color w:val="1F3B73"/>
          <w:sz w:val="20"/>
        </w:rPr>
        <w:t xml:space="preserve">문제 </w:t>
      </w:r>
      <w:r>
        <w:rPr>
          <w:rFonts w:ascii="맑은 고딕" w:hAnsi="맑은 고딕" w:eastAsia="맑은 고딕"/>
          <w:b w:val="0"/>
          <w:sz w:val="20"/>
        </w:rPr>
        <w:t>심화 문제를 안 푼 학생도 출석체크 기기에서 입실만 하면 다음 책이 자동으로 추천되고 대여까지 확정되는 버그가 있었습니다.</w:t>
      </w:r>
    </w:p>
    <w:p>
      <w:pPr>
        <w:spacing w:after="40" w:line="312" w:lineRule="auto"/>
        <w:ind w:left="283"/>
      </w:pPr>
      <w:r>
        <w:rPr>
          <w:rFonts w:ascii="맑은 고딕" w:hAnsi="맑은 고딕" w:eastAsia="맑은 고딕"/>
          <w:b/>
          <w:color w:val="1F3B73"/>
          <w:sz w:val="20"/>
        </w:rPr>
        <w:t xml:space="preserve">원인 </w:t>
      </w:r>
      <w:r>
        <w:rPr>
          <w:rFonts w:ascii="맑은 고딕" w:hAnsi="맑은 고딕" w:eastAsia="맑은 고딕"/>
          <w:b w:val="0"/>
          <w:sz w:val="20"/>
        </w:rPr>
        <w:t>개인 폰 앱에는 "심화를 먼저 풀어야 다음 책을 준다"는 제한이 걸려 있었지만, 출석체크 기기는 "입실 = 책이 무조건 나온다"로 설계되어 있어 제한을 우회했습니다.</w:t>
      </w:r>
    </w:p>
    <w:p>
      <w:pPr>
        <w:spacing w:after="40" w:line="312" w:lineRule="auto"/>
        <w:ind w:left="283"/>
      </w:pPr>
      <w:r>
        <w:rPr>
          <w:rFonts w:ascii="맑은 고딕" w:hAnsi="맑은 고딕" w:eastAsia="맑은 고딕"/>
          <w:b/>
          <w:color w:val="1F3B73"/>
          <w:sz w:val="20"/>
        </w:rPr>
        <w:t xml:space="preserve">변경 </w:t>
      </w:r>
      <w:r>
        <w:rPr>
          <w:rFonts w:ascii="맑은 고딕" w:hAnsi="맑은 고딕" w:eastAsia="맑은 고딕"/>
          <w:b w:val="0"/>
          <w:sz w:val="20"/>
        </w:rPr>
        <w:t>입실은 입실만 처리하고, 책 추천은 별도 버튼으로 분리했습니다.</w:t>
      </w:r>
    </w:p>
    <w:p>
      <w:pPr>
        <w:spacing w:after="60" w:line="324" w:lineRule="auto"/>
        <w:ind w:left="0"/>
      </w:pPr>
      <w:r>
        <w:rPr>
          <w:rFonts w:ascii="맑은 고딕" w:hAnsi="맑은 고딕" w:eastAsia="맑은 고딕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2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변경 전</w:t>
            </w:r>
          </w:p>
        </w:tc>
        <w:tc>
          <w:tcPr>
            <w:tcW w:type="dxa" w:w="306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변경 후</w:t>
            </w:r>
          </w:p>
        </w:tc>
      </w:tr>
      <w:tr>
        <w:tc>
          <w:tcPr>
            <w:tcW w:type="dxa" w:w="1928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출석체크 기기 버튼</w:t>
            </w:r>
          </w:p>
        </w:tc>
        <w:tc>
          <w:tcPr>
            <w:tcW w:type="dxa" w:w="2778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입실 / 퇴실 (2개)</w:t>
            </w:r>
          </w:p>
        </w:tc>
        <w:tc>
          <w:tcPr>
            <w:tcW w:type="dxa" w:w="3061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체크인 / 책 추천 / 체크아웃 (3개)</w:t>
            </w:r>
          </w:p>
        </w:tc>
      </w:tr>
      <w:tr>
        <w:tc>
          <w:tcPr>
            <w:tcW w:type="dxa" w:w="1928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입실했을 때</w:t>
            </w:r>
          </w:p>
        </w:tc>
        <w:tc>
          <w:tcPr>
            <w:tcW w:type="dxa" w:w="2778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무조건 새 책 추천 + 대여 확정</w:t>
            </w:r>
          </w:p>
        </w:tc>
        <w:tc>
          <w:tcPr>
            <w:tcW w:type="dxa" w:w="3061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읽던 책이 있으면 그 책만 보여주고,</w:t>
              <w:br/>
              <w:t>없으면 "책 추천받기" 버튼을 띄움</w:t>
            </w:r>
          </w:p>
        </w:tc>
      </w:tr>
      <w:tr>
        <w:tc>
          <w:tcPr>
            <w:tcW w:type="dxa" w:w="1928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심화 미응시 학생</w:t>
            </w:r>
          </w:p>
        </w:tc>
        <w:tc>
          <w:tcPr>
            <w:tcW w:type="dxa" w:w="2778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그대로 다음 책이 나감</w:t>
            </w:r>
          </w:p>
        </w:tc>
        <w:tc>
          <w:tcPr>
            <w:tcW w:type="dxa" w:w="3061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추천 버튼을 눌러야 하고,</w:t>
              <w:br/>
              <w:t>"심화 문제를 먼저 풀어야 해요" 안내가 뜸</w:t>
            </w:r>
          </w:p>
        </w:tc>
      </w:tr>
    </w:tbl>
    <w:p>
      <w:pPr>
        <w:spacing w:after="40"/>
      </w:pPr>
    </w:p>
    <w:p>
      <w:pPr>
        <w:spacing w:after="40" w:line="312" w:lineRule="auto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• </w:t>
      </w:r>
      <w:r>
        <w:rPr>
          <w:rFonts w:ascii="맑은 고딕" w:hAnsi="맑은 고딕" w:eastAsia="맑은 고딕"/>
          <w:b w:val="0"/>
          <w:sz w:val="20"/>
        </w:rPr>
        <w:t>버튼 이름도 "입실/퇴실" → "체크인/체크아웃"으로 바꿨습니다.</w:t>
      </w:r>
    </w:p>
    <w:p>
      <w:pPr>
        <w:spacing w:after="40" w:line="312" w:lineRule="auto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• </w:t>
      </w:r>
      <w:r>
        <w:rPr>
          <w:rFonts w:ascii="맑은 고딕" w:hAnsi="맑은 고딕" w:eastAsia="맑은 고딕"/>
          <w:b w:val="0"/>
          <w:sz w:val="20"/>
        </w:rPr>
        <w:t>책 추천은 이용권을 소진시키는 행위라, 주소창 입력만으로는 실행되지 않도록 처리했습니다.</w:t>
      </w:r>
    </w:p>
    <w:p>
      <w:pPr>
        <w:spacing w:before="220" w:after="60"/>
      </w:pPr>
      <w:r>
        <w:rPr>
          <w:rFonts w:ascii="맑은 고딕" w:hAnsi="맑은 고딕" w:eastAsia="맑은 고딕"/>
          <w:b/>
          <w:color w:val="222222"/>
          <w:sz w:val="22"/>
        </w:rPr>
        <w:t>1-2. 결과 화면 버튼 규칙을 전면 개편했습니다</w:t>
      </w:r>
    </w:p>
    <w:p>
      <w:pPr>
        <w:spacing w:after="60" w:line="324" w:lineRule="auto"/>
        <w:ind w:left="0"/>
      </w:pPr>
      <w:r>
        <w:rPr>
          <w:rFonts w:ascii="맑은 고딕" w:hAnsi="맑은 고딕" w:eastAsia="맑은 고딕"/>
          <w:b w:val="0"/>
          <w:sz w:val="20"/>
        </w:rPr>
        <w:t>문제를 다 풀고 나오는 결과 화면에서 "다음에 뭘 해야 하는지"가 등급마다 뒤섞여 있었습니다. 학생이 잘못된 길로 가지 않도록 등급별 버튼을 다시 정의했습니다.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등급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변경 전 버튼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변경 후 버튼</w:t>
            </w:r>
          </w:p>
        </w:tc>
      </w:tr>
      <w:tr>
        <w:tc>
          <w:tcPr>
            <w:tcW w:type="dxa" w:w="1814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불합격 (재도전 필요)</w:t>
            </w:r>
          </w:p>
        </w:tc>
        <w:tc>
          <w:tcPr>
            <w:tcW w:type="dxa" w:w="2835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다시 풀기</w:t>
            </w:r>
          </w:p>
        </w:tc>
        <w:tc>
          <w:tcPr>
            <w:tcW w:type="dxa" w:w="3118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다시 읽으러 가기 (빨강, 단독)</w:t>
            </w:r>
          </w:p>
        </w:tc>
      </w:tr>
      <w:tr>
        <w:tc>
          <w:tcPr>
            <w:tcW w:type="dxa" w:w="1814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독서친구 (합격)</w:t>
            </w:r>
          </w:p>
        </w:tc>
        <w:tc>
          <w:tcPr>
            <w:tcW w:type="dxa" w:w="2835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재도전 + 틀린문제 + 심화</w:t>
            </w:r>
          </w:p>
        </w:tc>
        <w:tc>
          <w:tcPr>
            <w:tcW w:type="dxa" w:w="3118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재도전 + 틀린문제</w:t>
              <w:br/>
              <w:t>(오답 0이면 재도전 + 심화)</w:t>
            </w:r>
          </w:p>
        </w:tc>
      </w:tr>
      <w:tr>
        <w:tc>
          <w:tcPr>
            <w:tcW w:type="dxa" w:w="1814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독서왕 (만점)</w:t>
            </w:r>
          </w:p>
        </w:tc>
        <w:tc>
          <w:tcPr>
            <w:tcW w:type="dxa" w:w="2835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심화 문제</w:t>
            </w:r>
          </w:p>
        </w:tc>
        <w:tc>
          <w:tcPr>
            <w:tcW w:type="dxa" w:w="3118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심화 문제 (유지)</w:t>
            </w:r>
          </w:p>
        </w:tc>
      </w:tr>
      <w:tr>
        <w:tc>
          <w:tcPr>
            <w:tcW w:type="dxa" w:w="1814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심화 완료</w:t>
            </w:r>
          </w:p>
        </w:tc>
        <w:tc>
          <w:tcPr>
            <w:tcW w:type="dxa" w:w="2835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재도전 + 틀린문제</w:t>
            </w:r>
          </w:p>
        </w:tc>
        <w:tc>
          <w:tcPr>
            <w:tcW w:type="dxa" w:w="3118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재도전 + 틀린문제</w:t>
              <w:br/>
              <w:t>(오답 0이면 재도전 + 여권 쓰러 가기)</w:t>
            </w:r>
          </w:p>
        </w:tc>
      </w:tr>
      <w:tr>
        <w:tc>
          <w:tcPr>
            <w:tcW w:type="dxa" w:w="1814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심화왕 (심화 만점)</w:t>
            </w:r>
          </w:p>
        </w:tc>
        <w:tc>
          <w:tcPr>
            <w:tcW w:type="dxa" w:w="2835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기본 오답 남으면 틀린문제</w:t>
            </w:r>
          </w:p>
        </w:tc>
        <w:tc>
          <w:tcPr>
            <w:tcW w:type="dxa" w:w="3118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여권 쓰러 가기 (단독)</w:t>
            </w:r>
          </w:p>
        </w:tc>
      </w:tr>
    </w:tbl>
    <w:p>
      <w:pPr>
        <w:spacing w:after="40"/>
      </w:pPr>
    </w:p>
    <w:p>
      <w:pPr>
        <w:spacing w:after="40" w:line="312" w:lineRule="auto"/>
        <w:ind w:left="283"/>
      </w:pPr>
      <w:r>
        <w:rPr>
          <w:rFonts w:ascii="맑은 고딕" w:hAnsi="맑은 고딕" w:eastAsia="맑은 고딕"/>
          <w:b/>
          <w:color w:val="1F3B73"/>
          <w:sz w:val="20"/>
        </w:rPr>
        <w:t xml:space="preserve">핵심 1 </w:t>
      </w:r>
      <w:r>
        <w:rPr>
          <w:rFonts w:ascii="맑은 고딕" w:hAnsi="맑은 고딕" w:eastAsia="맑은 고딕"/>
          <w:b w:val="0"/>
          <w:sz w:val="20"/>
        </w:rPr>
        <w:t>불합격이면 문제를 다시 푸는 게 아니라 책을 다시 읽으러 갑니다. 재도전 버튼을 없애고 빨간 버튼 하나만 남겼습니다.</w:t>
      </w:r>
    </w:p>
    <w:p>
      <w:pPr>
        <w:spacing w:after="40" w:line="312" w:lineRule="auto"/>
        <w:ind w:left="283"/>
      </w:pPr>
      <w:r>
        <w:rPr>
          <w:rFonts w:ascii="맑은 고딕" w:hAnsi="맑은 고딕" w:eastAsia="맑은 고딕"/>
          <w:b/>
          <w:color w:val="1F3B73"/>
          <w:sz w:val="20"/>
        </w:rPr>
        <w:t xml:space="preserve">핵심 2 </w:t>
      </w:r>
      <w:r>
        <w:rPr>
          <w:rFonts w:ascii="맑은 고딕" w:hAnsi="맑은 고딕" w:eastAsia="맑은 고딕"/>
          <w:b w:val="0"/>
          <w:sz w:val="20"/>
        </w:rPr>
        <w:t>심화 문제와 여권 버튼은 "기본 문제 오답이 0개일 때만" 열립니다. 틀린 걸 그대로 두고 다음 단계로 넘어가지 못하게 했습니다.</w:t>
      </w:r>
    </w:p>
    <w:p>
      <w:pPr>
        <w:spacing w:after="40" w:line="312" w:lineRule="auto"/>
        <w:ind w:left="283"/>
      </w:pPr>
      <w:r>
        <w:rPr>
          <w:rFonts w:ascii="맑은 고딕" w:hAnsi="맑은 고딕" w:eastAsia="맑은 고딕"/>
          <w:b/>
          <w:color w:val="1F3B73"/>
          <w:sz w:val="20"/>
        </w:rPr>
        <w:t xml:space="preserve">참고 </w:t>
      </w:r>
      <w:r>
        <w:rPr>
          <w:rFonts w:ascii="맑은 고딕" w:hAnsi="맑은 고딕" w:eastAsia="맑은 고딕"/>
          <w:b w:val="0"/>
          <w:sz w:val="20"/>
        </w:rPr>
        <w:t>"다시 읽으러 가기"와 "여권 쓰러 가기"는 이름과 색만 다르고 동작은 둘 다 로그아웃입니다. 공용 기기에서 다음 학생에게 넘어가는 것이 목적이기 때문입니다.</w:t>
      </w:r>
    </w:p>
    <w:p>
      <w:pPr>
        <w:spacing w:after="40" w:line="312" w:lineRule="auto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• </w:t>
      </w:r>
      <w:r>
        <w:rPr>
          <w:rFonts w:ascii="맑은 고딕" w:hAnsi="맑은 고딕" w:eastAsia="맑은 고딕"/>
          <w:b w:val="0"/>
          <w:sz w:val="20"/>
        </w:rPr>
        <w:t>같은 규칙을 앱 홈 화면에도 적용했고, "여권 작성하기" 버튼을 추가했습니다.</w:t>
      </w:r>
    </w:p>
    <w:p>
      <w:pPr>
        <w:spacing w:before="220" w:after="60"/>
      </w:pPr>
      <w:r>
        <w:rPr>
          <w:rFonts w:ascii="맑은 고딕" w:hAnsi="맑은 고딕" w:eastAsia="맑은 고딕"/>
          <w:b/>
          <w:color w:val="222222"/>
          <w:sz w:val="22"/>
        </w:rPr>
        <w:t>1-3. 책 홀딩(이어 읽기) 안내</w:t>
      </w:r>
    </w:p>
    <w:p>
      <w:pPr>
        <w:spacing w:after="60" w:line="324" w:lineRule="auto"/>
        <w:ind w:left="0"/>
      </w:pPr>
      <w:r>
        <w:rPr>
          <w:rFonts w:ascii="맑은 고딕" w:hAnsi="맑은 고딕" w:eastAsia="맑은 고딕"/>
          <w:b w:val="0"/>
          <w:sz w:val="20"/>
        </w:rPr>
        <w:t>한 번에 다 읽지 못하고 퇴실한 책은 다음에 왔을 때 그 책이 최우선으로 다시 배정됩니다. 선생님이 모니터링 화면에서 자물쇠를 눌러 읽은 페이지를 기록해두면, 학생 앱 홈 화면 도서 카드에 "○○쪽부터 이어 읽어요" 안내가 표시됩니다.</w:t>
      </w:r>
    </w:p>
    <w:p>
      <w:pPr>
        <w:spacing w:before="360" w:after="120"/>
      </w:pPr>
      <w:r>
        <w:rPr>
          <w:rFonts w:ascii="맑은 고딕" w:hAnsi="맑은 고딕" w:eastAsia="맑은 고딕"/>
          <w:b/>
          <w:color w:val="1F3B73"/>
          <w:sz w:val="27"/>
        </w:rPr>
        <w:t>2. 새로 만든 화면</w:t>
      </w:r>
    </w:p>
    <w:p>
      <w:pPr>
        <w:spacing w:before="220" w:after="60"/>
      </w:pPr>
      <w:r>
        <w:rPr>
          <w:rFonts w:ascii="맑은 고딕" w:hAnsi="맑은 고딕" w:eastAsia="맑은 고딕"/>
          <w:b/>
          <w:color w:val="222222"/>
          <w:sz w:val="22"/>
        </w:rPr>
        <w:t>2-1. 나의 책장 / 나의 카드 컬렉션</w:t>
      </w:r>
    </w:p>
    <w:p>
      <w:pPr>
        <w:spacing w:after="40" w:line="312" w:lineRule="auto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• </w:t>
      </w:r>
      <w:r>
        <w:rPr>
          <w:rFonts w:ascii="맑은 고딕" w:hAnsi="맑은 고딕" w:eastAsia="맑은 고딕"/>
          <w:b w:val="0"/>
          <w:sz w:val="20"/>
        </w:rPr>
        <w:t>홈 화면의 "더보기"를 누르면 뜨는 전체 목록 화면입니다.</w:t>
      </w:r>
    </w:p>
    <w:p>
      <w:pPr>
        <w:spacing w:after="40" w:line="312" w:lineRule="auto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• </w:t>
      </w:r>
      <w:r>
        <w:rPr>
          <w:rFonts w:ascii="맑은 고딕" w:hAnsi="맑은 고딕" w:eastAsia="맑은 고딕"/>
          <w:b w:val="0"/>
          <w:sz w:val="20"/>
        </w:rPr>
        <w:t>책장: 올해 읽은 책을 완독 / 독서왕 / 재도전 / 읽는 중 상태와 함께 보여줍니다.</w:t>
      </w:r>
    </w:p>
    <w:p>
      <w:pPr>
        <w:spacing w:after="40" w:line="312" w:lineRule="auto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• </w:t>
      </w:r>
      <w:r>
        <w:rPr>
          <w:rFonts w:ascii="맑은 고딕" w:hAnsi="맑은 고딕" w:eastAsia="맑은 고딕"/>
          <w:b w:val="0"/>
          <w:sz w:val="20"/>
        </w:rPr>
        <w:t>카드 컬렉션: 완독할 때 받은 수집 카드(일반 / 레어)를 모아서 보여줍니다.</w:t>
      </w:r>
    </w:p>
    <w:p>
      <w:pPr>
        <w:spacing w:after="40" w:line="312" w:lineRule="auto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• </w:t>
      </w:r>
      <w:r>
        <w:rPr>
          <w:rFonts w:ascii="맑은 고딕" w:hAnsi="맑은 고딕" w:eastAsia="맑은 고딕"/>
          <w:b w:val="0"/>
          <w:sz w:val="20"/>
        </w:rPr>
        <w:t>두 화면은 레이아웃(선반, 학년 탭, 정렬)이 같고 데이터만 바꿔 끼우는 구조입니다.</w:t>
      </w:r>
    </w:p>
    <w:p>
      <w:pPr>
        <w:spacing w:before="220" w:after="60"/>
      </w:pPr>
      <w:r>
        <w:rPr>
          <w:rFonts w:ascii="맑은 고딕" w:hAnsi="맑은 고딕" w:eastAsia="맑은 고딕"/>
          <w:b/>
          <w:color w:val="222222"/>
          <w:sz w:val="22"/>
        </w:rPr>
        <w:t>2-2. 책방 회원가입</w:t>
      </w:r>
    </w:p>
    <w:p>
      <w:pPr>
        <w:spacing w:after="40" w:line="312" w:lineRule="auto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• </w:t>
      </w:r>
      <w:r>
        <w:rPr>
          <w:rFonts w:ascii="맑은 고딕" w:hAnsi="맑은 고딕" w:eastAsia="맑은 고딕"/>
          <w:b w:val="0"/>
          <w:sz w:val="20"/>
        </w:rPr>
        <w:t>학생 이름, 생년월일, 성별, 학교/학년, 주소(주소 검색 연동)를 입력받습니다.</w:t>
      </w:r>
    </w:p>
    <w:p>
      <w:pPr>
        <w:spacing w:after="40" w:line="312" w:lineRule="auto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• </w:t>
      </w:r>
      <w:r>
        <w:rPr>
          <w:rFonts w:ascii="맑은 고딕" w:hAnsi="맑은 고딕" w:eastAsia="맑은 고딕"/>
          <w:b w:val="0"/>
          <w:sz w:val="20"/>
        </w:rPr>
        <w:t>만 14세 미만 아동이므로 법정대리인 성명·연락처·관계와 동의를 별도로 받습니다.</w:t>
      </w:r>
    </w:p>
    <w:p>
      <w:pPr>
        <w:spacing w:after="40" w:line="312" w:lineRule="auto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• </w:t>
      </w:r>
      <w:r>
        <w:rPr>
          <w:rFonts w:ascii="맑은 고딕" w:hAnsi="맑은 고딕" w:eastAsia="맑은 고딕"/>
          <w:b w:val="0"/>
          <w:sz w:val="20"/>
        </w:rPr>
        <w:t>개인정보 수집·활용 동의와 서명(직접 손으로 쓰는 서명란)을 포함합니다.</w:t>
      </w:r>
    </w:p>
    <w:p>
      <w:pPr>
        <w:spacing w:before="360" w:after="120"/>
      </w:pPr>
      <w:r>
        <w:rPr>
          <w:rFonts w:ascii="맑은 고딕" w:hAnsi="맑은 고딕" w:eastAsia="맑은 고딕"/>
          <w:b/>
          <w:color w:val="1F3B73"/>
          <w:sz w:val="27"/>
        </w:rPr>
        <w:t>3. 문제풀이 화면 개선</w:t>
      </w:r>
    </w:p>
    <w:p>
      <w:pPr>
        <w:spacing w:before="220" w:after="60"/>
      </w:pPr>
      <w:r>
        <w:rPr>
          <w:rFonts w:ascii="맑은 고딕" w:hAnsi="맑은 고딕" w:eastAsia="맑은 고딕"/>
          <w:b/>
          <w:color w:val="222222"/>
          <w:sz w:val="22"/>
        </w:rPr>
        <w:t>3-1. 틀린 문제 다시 풀기 — 2회차부터 즉시 채점</w:t>
      </w:r>
    </w:p>
    <w:p>
      <w:pPr>
        <w:spacing w:after="60" w:line="324" w:lineRule="auto"/>
        <w:ind w:left="0"/>
      </w:pPr>
      <w:r>
        <w:rPr>
          <w:rFonts w:ascii="맑은 고딕" w:hAnsi="맑은 고딕" w:eastAsia="맑은 고딕"/>
          <w:b w:val="0"/>
          <w:sz w:val="20"/>
        </w:rPr>
        <w:t>1회차는 지금처럼 스스로 풀고 제출하지만, 두 번째로 다시 풀 때부터는 보기를 누르는 즉시 정답 여부를 알려줍니다.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1회차 (기존 방식)</w:t>
            </w:r>
          </w:p>
        </w:tc>
        <w:tc>
          <w:tcPr>
            <w:tcW w:type="dxa" w:w="323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2회차부터 (신규)</w:t>
            </w:r>
          </w:p>
        </w:tc>
      </w:tr>
      <w:tr>
        <w:tc>
          <w:tcPr>
            <w:tcW w:type="dxa" w:w="1587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채점 시점</w:t>
            </w:r>
          </w:p>
        </w:tc>
        <w:tc>
          <w:tcPr>
            <w:tcW w:type="dxa" w:w="2948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전부 풀고 제출한 뒤</w:t>
            </w:r>
          </w:p>
        </w:tc>
        <w:tc>
          <w:tcPr>
            <w:tcW w:type="dxa" w:w="3231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보기를 누른 즉시</w:t>
            </w:r>
          </w:p>
        </w:tc>
      </w:tr>
      <w:tr>
        <w:tc>
          <w:tcPr>
            <w:tcW w:type="dxa" w:w="1587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정답 맞혔을 때</w:t>
            </w:r>
          </w:p>
        </w:tc>
        <w:tc>
          <w:tcPr>
            <w:tcW w:type="dxa" w:w="2948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-</w:t>
            </w:r>
          </w:p>
        </w:tc>
        <w:tc>
          <w:tcPr>
            <w:tcW w:type="dxa" w:w="3231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화면 가운데 큰 O 표시,</w:t>
              <w:br/>
              <w:t>답을 바꿀 수 없게 잠김</w:t>
            </w:r>
          </w:p>
        </w:tc>
      </w:tr>
      <w:tr>
        <w:tc>
          <w:tcPr>
            <w:tcW w:type="dxa" w:w="1587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틀렸을 때</w:t>
            </w:r>
          </w:p>
        </w:tc>
        <w:tc>
          <w:tcPr>
            <w:tcW w:type="dxa" w:w="2948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-</w:t>
            </w:r>
          </w:p>
        </w:tc>
        <w:tc>
          <w:tcPr>
            <w:tcW w:type="dxa" w:w="3231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큰 X 표시 후 그 보기만 막고,</w:t>
              <w:br/>
              <w:t>정답을 맞힐 때까지 다시 고름</w:t>
            </w:r>
          </w:p>
        </w:tc>
      </w:tr>
      <w:tr>
        <w:tc>
          <w:tcPr>
            <w:tcW w:type="dxa" w:w="1587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이전 문제 버튼</w:t>
            </w:r>
          </w:p>
        </w:tc>
        <w:tc>
          <w:tcPr>
            <w:tcW w:type="dxa" w:w="2948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있음</w:t>
            </w:r>
          </w:p>
        </w:tc>
        <w:tc>
          <w:tcPr>
            <w:tcW w:type="dxa" w:w="3231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숨김 (정답 본 뒤 되돌아가 고치는 것 방지)</w:t>
            </w:r>
          </w:p>
        </w:tc>
      </w:tr>
    </w:tbl>
    <w:p>
      <w:pPr>
        <w:spacing w:after="40"/>
      </w:pPr>
    </w:p>
    <w:p>
      <w:pPr>
        <w:spacing w:after="40" w:line="312" w:lineRule="auto"/>
        <w:ind w:left="283"/>
      </w:pPr>
      <w:r>
        <w:rPr>
          <w:rFonts w:ascii="맑은 고딕" w:hAnsi="맑은 고딕" w:eastAsia="맑은 고딕"/>
          <w:b/>
          <w:color w:val="1F3B73"/>
          <w:sz w:val="20"/>
        </w:rPr>
        <w:t xml:space="preserve">보안 </w:t>
      </w:r>
      <w:r>
        <w:rPr>
          <w:rFonts w:ascii="맑은 고딕" w:hAnsi="맑은 고딕" w:eastAsia="맑은 고딕"/>
          <w:b w:val="0"/>
          <w:sz w:val="20"/>
        </w:rPr>
        <w:t>정답은 서버가 가지고 있고, 1회차에는 정답을 화면에 아예 내려보내지 않습니다. 즉시 채점 모드일 때만 정답을 내려줍니다.</w:t>
      </w:r>
    </w:p>
    <w:p>
      <w:pPr>
        <w:spacing w:after="40" w:line="312" w:lineRule="auto"/>
        <w:ind w:left="283"/>
      </w:pPr>
      <w:r>
        <w:rPr>
          <w:rFonts w:ascii="맑은 고딕" w:hAnsi="맑은 고딕" w:eastAsia="맑은 고딕"/>
          <w:b/>
          <w:color w:val="1F3B73"/>
          <w:sz w:val="20"/>
        </w:rPr>
        <w:t xml:space="preserve">결과 </w:t>
      </w:r>
      <w:r>
        <w:rPr>
          <w:rFonts w:ascii="맑은 고딕" w:hAnsi="맑은 고딕" w:eastAsia="맑은 고딕"/>
          <w:b w:val="0"/>
          <w:sz w:val="20"/>
        </w:rPr>
        <w:t>이 모드를 끝까지 풀면 모든 문항이 정답으로 남으므로 남은 오답이 0이 되고, 다음 단계(심화/여권) 버튼이 열립니다.</w:t>
      </w:r>
    </w:p>
    <w:p>
      <w:pPr>
        <w:spacing w:before="220" w:after="60"/>
      </w:pPr>
      <w:r>
        <w:rPr>
          <w:rFonts w:ascii="맑은 고딕" w:hAnsi="맑은 고딕" w:eastAsia="맑은 고딕"/>
          <w:b/>
          <w:color w:val="222222"/>
          <w:sz w:val="22"/>
        </w:rPr>
        <w:t>3-2. 보기 영역 스크롤</w:t>
      </w:r>
    </w:p>
    <w:p>
      <w:pPr>
        <w:spacing w:after="40" w:line="312" w:lineRule="auto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• </w:t>
      </w:r>
      <w:r>
        <w:rPr>
          <w:rFonts w:ascii="맑은 고딕" w:hAnsi="맑은 고딕" w:eastAsia="맑은 고딕"/>
          <w:b w:val="0"/>
          <w:sz w:val="20"/>
        </w:rPr>
        <w:t>보기가 길면 보기 목록만 따로 스크롤되고 문제 지문은 고정됩니다.</w:t>
      </w:r>
    </w:p>
    <w:p>
      <w:pPr>
        <w:spacing w:after="40" w:line="312" w:lineRule="auto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• </w:t>
      </w:r>
      <w:r>
        <w:rPr>
          <w:rFonts w:ascii="맑은 고딕" w:hAnsi="맑은 고딕" w:eastAsia="맑은 고딕"/>
          <w:b w:val="0"/>
          <w:sz w:val="20"/>
        </w:rPr>
        <w:t>앱 WebView와 macOS에서는 스크롤이 멈추면 기본 스크롤바가 사라져서, 항상 보이는 스크롤바를 직접 그렸습니다.</w:t>
      </w:r>
    </w:p>
    <w:p>
      <w:pPr>
        <w:spacing w:before="220" w:after="60"/>
      </w:pPr>
      <w:r>
        <w:rPr>
          <w:rFonts w:ascii="맑은 고딕" w:hAnsi="맑은 고딕" w:eastAsia="맑은 고딕"/>
          <w:b/>
          <w:color w:val="222222"/>
          <w:sz w:val="22"/>
        </w:rPr>
        <w:t>3-3. 버튼 문구 정리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위치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변경 전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변경 후</w:t>
            </w:r>
          </w:p>
        </w:tc>
      </w:tr>
      <w:tr>
        <w:tc>
          <w:tcPr>
            <w:tcW w:type="dxa" w:w="1984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홈 / 문제풀이</w:t>
            </w:r>
          </w:p>
        </w:tc>
        <w:tc>
          <w:tcPr>
            <w:tcW w:type="dxa" w:w="2835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문제 풀기</w:t>
            </w:r>
          </w:p>
        </w:tc>
        <w:tc>
          <w:tcPr>
            <w:tcW w:type="dxa" w:w="2948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정독 확인 문제 풀기</w:t>
            </w:r>
          </w:p>
        </w:tc>
      </w:tr>
      <w:tr>
        <w:tc>
          <w:tcPr>
            <w:tcW w:type="dxa" w:w="1984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홈 / 결과</w:t>
            </w:r>
          </w:p>
        </w:tc>
        <w:tc>
          <w:tcPr>
            <w:tcW w:type="dxa" w:w="2835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심화 문제 풀기</w:t>
            </w:r>
          </w:p>
        </w:tc>
        <w:tc>
          <w:tcPr>
            <w:tcW w:type="dxa" w:w="2948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심화 확장 문제 풀기</w:t>
            </w:r>
          </w:p>
        </w:tc>
      </w:tr>
      <w:tr>
        <w:tc>
          <w:tcPr>
            <w:tcW w:type="dxa" w:w="1984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결과 화면</w:t>
            </w:r>
          </w:p>
        </w:tc>
        <w:tc>
          <w:tcPr>
            <w:tcW w:type="dxa" w:w="2835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재도전 여부</w:t>
            </w:r>
          </w:p>
        </w:tc>
        <w:tc>
          <w:tcPr>
            <w:tcW w:type="dxa" w:w="2948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재도전 횟수</w:t>
            </w:r>
          </w:p>
        </w:tc>
      </w:tr>
      <w:tr>
        <w:tc>
          <w:tcPr>
            <w:tcW w:type="dxa" w:w="1984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결과 화면</w:t>
            </w:r>
          </w:p>
        </w:tc>
        <w:tc>
          <w:tcPr>
            <w:tcW w:type="dxa" w:w="2835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카드 획득!</w:t>
            </w:r>
          </w:p>
        </w:tc>
        <w:tc>
          <w:tcPr>
            <w:tcW w:type="dxa" w:w="2948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스페셜 카드 획득!</w:t>
            </w:r>
          </w:p>
        </w:tc>
      </w:tr>
    </w:tbl>
    <w:p>
      <w:pPr>
        <w:spacing w:after="40"/>
      </w:pPr>
    </w:p>
    <w:p>
      <w:pPr>
        <w:spacing w:before="360" w:after="120"/>
      </w:pPr>
      <w:r>
        <w:rPr>
          <w:rFonts w:ascii="맑은 고딕" w:hAnsi="맑은 고딕" w:eastAsia="맑은 고딕"/>
          <w:b/>
          <w:color w:val="1F3B73"/>
          <w:sz w:val="27"/>
        </w:rPr>
        <w:t>4. 리워드 / 결과 화면</w:t>
      </w:r>
    </w:p>
    <w:p>
      <w:pPr>
        <w:spacing w:before="220" w:after="60"/>
      </w:pPr>
      <w:r>
        <w:rPr>
          <w:rFonts w:ascii="맑은 고딕" w:hAnsi="맑은 고딕" w:eastAsia="맑은 고딕"/>
          <w:b/>
          <w:color w:val="222222"/>
          <w:sz w:val="22"/>
        </w:rPr>
        <w:t>4-1. 수집 카드 실제 데이터 연동</w:t>
      </w:r>
    </w:p>
    <w:p>
      <w:pPr>
        <w:spacing w:after="40" w:line="312" w:lineRule="auto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• </w:t>
      </w:r>
      <w:r>
        <w:rPr>
          <w:rFonts w:ascii="맑은 고딕" w:hAnsi="맑은 고딕" w:eastAsia="맑은 고딕"/>
          <w:b w:val="0"/>
          <w:sz w:val="20"/>
        </w:rPr>
        <w:t>그동안 획득 카드는 샘플 이미지 하나로 고정되어 있었는데, 책별 실제 카드 이미지로 바꿨습니다.</w:t>
      </w:r>
    </w:p>
    <w:p>
      <w:pPr>
        <w:spacing w:after="40" w:line="312" w:lineRule="auto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• </w:t>
      </w:r>
      <w:r>
        <w:rPr>
          <w:rFonts w:ascii="맑은 고딕" w:hAnsi="맑은 고딕" w:eastAsia="맑은 고딕"/>
          <w:b w:val="0"/>
          <w:sz w:val="20"/>
        </w:rPr>
        <w:t>카드 이미지가 등록되지 않은 책은 기본 카드 이미지로 자동 대체됩니다.</w:t>
      </w:r>
    </w:p>
    <w:p>
      <w:pPr>
        <w:spacing w:after="40" w:line="312" w:lineRule="auto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• </w:t>
      </w:r>
      <w:r>
        <w:rPr>
          <w:rFonts w:ascii="맑은 고딕" w:hAnsi="맑은 고딕" w:eastAsia="맑은 고딕"/>
          <w:b w:val="0"/>
          <w:sz w:val="20"/>
        </w:rPr>
        <w:t>이번 제출로 카드를 새로 받았을 때만 "신규 카드를 획득했어요!" 영역이 뜹니다. 재제출로 카드를 받지 않았으면 아예 숨깁니다.</w:t>
      </w:r>
    </w:p>
    <w:p>
      <w:pPr>
        <w:spacing w:after="40" w:line="312" w:lineRule="auto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• </w:t>
      </w:r>
      <w:r>
        <w:rPr>
          <w:rFonts w:ascii="맑은 고딕" w:hAnsi="맑은 고딕" w:eastAsia="맑은 고딕"/>
          <w:b w:val="0"/>
          <w:sz w:val="20"/>
        </w:rPr>
        <w:t>독서여권 도장(뱃지) 칸도 같은 방식으로 실제 데이터와 연결했고, 없으면 숨깁니다.</w:t>
      </w:r>
    </w:p>
    <w:p>
      <w:pPr>
        <w:spacing w:before="220" w:after="60"/>
      </w:pPr>
      <w:r>
        <w:rPr>
          <w:rFonts w:ascii="맑은 고딕" w:hAnsi="맑은 고딕" w:eastAsia="맑은 고딕"/>
          <w:b/>
          <w:color w:val="222222"/>
          <w:sz w:val="22"/>
        </w:rPr>
        <w:t>4-2. 캐릭터 애니메이션 (작업 중)</w:t>
      </w:r>
    </w:p>
    <w:p>
      <w:pPr>
        <w:spacing w:after="40" w:line="312" w:lineRule="auto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• </w:t>
      </w:r>
      <w:r>
        <w:rPr>
          <w:rFonts w:ascii="맑은 고딕" w:hAnsi="맑은 고딕" w:eastAsia="맑은 고딕"/>
          <w:b w:val="0"/>
          <w:sz w:val="20"/>
        </w:rPr>
        <w:t>결과 화면의 정지 이미지 캐릭터를 움직이는 애니메이션으로 교체하고 있습니다.</w:t>
      </w:r>
    </w:p>
    <w:p>
      <w:pPr>
        <w:spacing w:after="40" w:line="312" w:lineRule="auto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• </w:t>
      </w:r>
      <w:r>
        <w:rPr>
          <w:rFonts w:ascii="맑은 고딕" w:hAnsi="맑은 고딕" w:eastAsia="맑은 고딕"/>
          <w:b w:val="0"/>
          <w:sz w:val="20"/>
        </w:rPr>
        <w:t>결과에 따라 3종류로 나뉩니다 — 불합격 / 합격 / 만점.</w:t>
      </w:r>
    </w:p>
    <w:p>
      <w:pPr>
        <w:spacing w:after="40" w:line="312" w:lineRule="auto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• </w:t>
      </w:r>
      <w:r>
        <w:rPr>
          <w:rFonts w:ascii="맑은 고딕" w:hAnsi="맑은 고딕" w:eastAsia="맑은 고딕"/>
          <w:b w:val="0"/>
          <w:sz w:val="20"/>
        </w:rPr>
        <w:t>학년별로 캐릭터가 달라집니다 — 초1, 초2, 초3 이상(공통) 3가지.</w:t>
      </w:r>
    </w:p>
    <w:p>
      <w:pPr>
        <w:spacing w:before="220" w:after="60"/>
      </w:pPr>
      <w:r>
        <w:rPr>
          <w:rFonts w:ascii="맑은 고딕" w:hAnsi="맑은 고딕" w:eastAsia="맑은 고딕"/>
          <w:b/>
          <w:color w:val="222222"/>
          <w:sz w:val="22"/>
        </w:rPr>
        <w:t>4-3. 별 개수 기준 변경 (작업 중)</w:t>
      </w:r>
    </w:p>
    <w:p>
      <w:pPr>
        <w:spacing w:after="60" w:line="324" w:lineRule="auto"/>
        <w:ind w:left="0"/>
      </w:pPr>
      <w:r>
        <w:rPr>
          <w:rFonts w:ascii="맑은 고딕" w:hAnsi="맑은 고딕" w:eastAsia="맑은 고딕"/>
          <w:b w:val="0"/>
          <w:sz w:val="20"/>
        </w:rPr>
        <w:t>결과 화면 상단 별 5개가 정답률에 비례해 채워졌는데, 단계(뱃지) 기준으로 고정합니다. 정답률이 조금 달라졌다고 별 개수가 들쭉날쭉한 것보다, 어느 단계까지 갔는지가 한눈에 보이게 하기 위함입니다.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323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별 개수</w:t>
            </w:r>
          </w:p>
        </w:tc>
      </w:tr>
      <w:tr>
        <w:tc>
          <w:tcPr>
            <w:tcW w:type="dxa" w:w="4535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완독</w:t>
            </w:r>
          </w:p>
        </w:tc>
        <w:tc>
          <w:tcPr>
            <w:tcW w:type="dxa" w:w="3231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1개</w:t>
            </w:r>
          </w:p>
        </w:tc>
      </w:tr>
      <w:tr>
        <w:tc>
          <w:tcPr>
            <w:tcW w:type="dxa" w:w="4535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정독 완료 / 문해력 챌린저</w:t>
            </w:r>
          </w:p>
        </w:tc>
        <w:tc>
          <w:tcPr>
            <w:tcW w:type="dxa" w:w="3231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3개</w:t>
            </w:r>
          </w:p>
        </w:tc>
      </w:tr>
      <w:tr>
        <w:tc>
          <w:tcPr>
            <w:tcW w:type="dxa" w:w="4535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정독왕 / 문해력 챔피언</w:t>
            </w:r>
          </w:p>
        </w:tc>
        <w:tc>
          <w:tcPr>
            <w:tcW w:type="dxa" w:w="3231"/>
          </w:tcPr>
          <w:p>
            <w:pPr>
              <w:spacing w:line="288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5개</w:t>
            </w:r>
          </w:p>
        </w:tc>
      </w:tr>
    </w:tbl>
    <w:p>
      <w:pPr>
        <w:spacing w:after="40"/>
      </w:pPr>
    </w:p>
    <w:p>
      <w:pPr>
        <w:spacing w:after="40" w:line="312" w:lineRule="auto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• </w:t>
      </w:r>
      <w:r>
        <w:rPr>
          <w:rFonts w:ascii="맑은 고딕" w:hAnsi="맑은 고딕" w:eastAsia="맑은 고딕"/>
          <w:b w:val="0"/>
          <w:sz w:val="20"/>
        </w:rPr>
        <w:t>결과 문구도 상태 설명에서 다음 행동을 알려주는 문장으로 바꿨습니다. 예) "치과의사 드소토 선생님을(를) 읽고 문제를 풀었어요!" → "틀린 문제를 다시 풀어보세요."</w:t>
      </w:r>
    </w:p>
    <w:p>
      <w:pPr>
        <w:spacing w:after="40" w:line="312" w:lineRule="auto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• </w:t>
      </w:r>
      <w:r>
        <w:rPr>
          <w:rFonts w:ascii="맑은 고딕" w:hAnsi="맑은 고딕" w:eastAsia="맑은 고딕"/>
          <w:b w:val="0"/>
          <w:sz w:val="20"/>
        </w:rPr>
        <w:t>등급 리본 장식은 제거했습니다.</w:t>
      </w:r>
    </w:p>
    <w:p>
      <w:pPr>
        <w:spacing w:before="360" w:after="120"/>
      </w:pPr>
      <w:r>
        <w:rPr>
          <w:rFonts w:ascii="맑은 고딕" w:hAnsi="맑은 고딕" w:eastAsia="맑은 고딕"/>
          <w:b/>
          <w:color w:val="1F3B73"/>
          <w:sz w:val="27"/>
        </w:rPr>
        <w:t>5. 화면 디자인 변경</w:t>
      </w:r>
    </w:p>
    <w:p>
      <w:pPr>
        <w:spacing w:after="40" w:line="312" w:lineRule="auto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• </w:t>
      </w:r>
      <w:r>
        <w:rPr>
          <w:rFonts w:ascii="맑은 고딕" w:hAnsi="맑은 고딕" w:eastAsia="맑은 고딕"/>
          <w:b w:val="0"/>
          <w:sz w:val="20"/>
        </w:rPr>
        <w:t>홈 화면과 도서 확인 화면에 입체 책 목업을 적용했습니다 (두 화면이 같은 디자인을 공유).</w:t>
      </w:r>
    </w:p>
    <w:p>
      <w:pPr>
        <w:spacing w:after="40" w:line="312" w:lineRule="auto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• </w:t>
      </w:r>
      <w:r>
        <w:rPr>
          <w:rFonts w:ascii="맑은 고딕" w:hAnsi="맑은 고딕" w:eastAsia="맑은 고딕"/>
          <w:b w:val="0"/>
          <w:sz w:val="20"/>
        </w:rPr>
        <w:t>도서 제목과 저자가 카드 전체 너비를 쓰도록 배치를 바꿔 긴 제목도 잘리지 않습니다.</w:t>
      </w:r>
    </w:p>
    <w:p>
      <w:pPr>
        <w:spacing w:after="40" w:line="312" w:lineRule="auto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• </w:t>
      </w:r>
      <w:r>
        <w:rPr>
          <w:rFonts w:ascii="맑은 고딕" w:hAnsi="맑은 고딕" w:eastAsia="맑은 고딕"/>
          <w:b w:val="0"/>
          <w:sz w:val="20"/>
        </w:rPr>
        <w:t>레벨 표시: 보라색 알약 모양 → 메달 아이콘 + "Lv. n" 한 줄. 성장 단계 문구는 노출하지 않습니다.</w:t>
      </w:r>
    </w:p>
    <w:p>
      <w:pPr>
        <w:spacing w:after="40" w:line="312" w:lineRule="auto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• </w:t>
      </w:r>
      <w:r>
        <w:rPr>
          <w:rFonts w:ascii="맑은 고딕" w:hAnsi="맑은 고딕" w:eastAsia="맑은 고딕"/>
          <w:b w:val="0"/>
          <w:sz w:val="20"/>
        </w:rPr>
        <w:t>도서 확인 화면 문구를 "[책 제목] 책을 읽고 문제를 풀어보세요." 형태로 통일했습니다.</w:t>
      </w:r>
    </w:p>
    <w:p>
      <w:pPr>
        <w:spacing w:after="40" w:line="312" w:lineRule="auto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• </w:t>
      </w:r>
      <w:r>
        <w:rPr>
          <w:rFonts w:ascii="맑은 고딕" w:hAnsi="맑은 고딕" w:eastAsia="맑은 고딕"/>
          <w:b w:val="0"/>
          <w:sz w:val="20"/>
        </w:rPr>
        <w:t>런처(기기 용도 선택) 화면의 출석체크 아이콘을 QR → 카메라로 변경했습니다.</w:t>
      </w:r>
    </w:p>
    <w:p>
      <w:pPr>
        <w:spacing w:after="40" w:line="312" w:lineRule="auto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• </w:t>
      </w:r>
      <w:r>
        <w:rPr>
          <w:rFonts w:ascii="맑은 고딕" w:hAnsi="맑은 고딕" w:eastAsia="맑은 고딕"/>
          <w:b w:val="0"/>
          <w:sz w:val="20"/>
        </w:rPr>
        <w:t>로그인 화면을 별도 파일로 분리해 화면별 수정이 서로 영향을 주지 않게 했습니다.</w:t>
      </w:r>
    </w:p>
    <w:p>
      <w:pPr>
        <w:spacing w:before="220" w:after="60"/>
      </w:pPr>
      <w:r>
        <w:rPr>
          <w:rFonts w:ascii="맑은 고딕" w:hAnsi="맑은 고딕" w:eastAsia="맑은 고딕"/>
          <w:b/>
          <w:color w:val="222222"/>
          <w:sz w:val="22"/>
        </w:rPr>
        <w:t>앱 갱신 관련</w:t>
      </w:r>
    </w:p>
    <w:p>
      <w:pPr>
        <w:spacing w:after="60" w:line="324" w:lineRule="auto"/>
        <w:ind w:left="0"/>
      </w:pPr>
      <w:r>
        <w:rPr>
          <w:rFonts w:ascii="맑은 고딕" w:hAnsi="맑은 고딕" w:eastAsia="맑은 고딕"/>
          <w:b w:val="0"/>
          <w:sz w:val="20"/>
        </w:rPr>
        <w:t>앱 내부 저장(캐시) 버전을 올렸습니다. 뱃지 아이콘처럼 파일 이름은 그대로 두고 그림만 바꾼 자산은 이 버전을 올려야 학생 기기에서 새 이미지로 갱신됩니다. 테스트 시 이전 이미지가 보이면 앱을 완전히 닫았다 다시 열어주세요.</w:t>
      </w:r>
    </w:p>
    <w:p>
      <w:pPr>
        <w:spacing w:before="360" w:after="120"/>
      </w:pPr>
      <w:r>
        <w:rPr>
          <w:rFonts w:ascii="맑은 고딕" w:hAnsi="맑은 고딕" w:eastAsia="맑은 고딕"/>
          <w:b/>
          <w:color w:val="1F3B73"/>
          <w:sz w:val="27"/>
        </w:rPr>
        <w:t>6. 남은 항목</w:t>
      </w:r>
    </w:p>
    <w:p>
      <w:pPr>
        <w:spacing w:after="40" w:line="312" w:lineRule="auto"/>
        <w:ind w:left="283"/>
      </w:pPr>
      <w:r>
        <w:rPr>
          <w:rFonts w:ascii="맑은 고딕" w:hAnsi="맑은 고딕" w:eastAsia="맑은 고딕"/>
          <w:b/>
          <w:color w:val="B03030"/>
          <w:sz w:val="20"/>
        </w:rPr>
        <w:t xml:space="preserve">독서일지 레이아웃 수정 </w:t>
      </w:r>
      <w:r>
        <w:rPr>
          <w:rFonts w:ascii="맑은 고딕" w:hAnsi="맑은 고딕" w:eastAsia="맑은 고딕"/>
          <w:b w:val="0"/>
          <w:sz w:val="20"/>
        </w:rPr>
        <w:t>8/31 피드백에 "레이아웃 수정"으로만 적혀 있어 어디를 어떻게 바꿀지 기획 확정이 필요합니다. 이 항목만 미착수 상태입니다.</w:t>
      </w:r>
    </w:p>
    <w:p/>
    <w:p>
      <w:pPr>
        <w:jc w:val="right"/>
      </w:pPr>
      <w:r>
        <w:rPr>
          <w:rFonts w:ascii="맑은 고딕" w:hAnsi="맑은 고딕" w:eastAsia="맑은 고딕"/>
          <w:b w:val="0"/>
          <w:color w:val="888888"/>
          <w:sz w:val="17"/>
        </w:rPr>
        <w:t>작성일 2026-09-14 · 기준 커밋 260831 테스트 이후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