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1055" w:rsidRDefault="00341055" w:rsidP="00341055">
      <w:pPr>
        <w:pStyle w:val="NoSpacing"/>
        <w:jc w:val="center"/>
        <w:rPr>
          <w:sz w:val="24"/>
          <w:szCs w:val="24"/>
        </w:rPr>
      </w:pPr>
      <w:r w:rsidRPr="007A0C7C">
        <w:rPr>
          <w:sz w:val="24"/>
          <w:szCs w:val="24"/>
        </w:rPr>
        <w:t>LEAVITT TOWNSHIP</w:t>
      </w:r>
    </w:p>
    <w:p w:rsidR="00341055" w:rsidRDefault="00341055" w:rsidP="00341055">
      <w:pPr>
        <w:pStyle w:val="NoSpacing"/>
        <w:jc w:val="center"/>
        <w:rPr>
          <w:sz w:val="24"/>
          <w:szCs w:val="24"/>
        </w:rPr>
      </w:pPr>
      <w:r>
        <w:rPr>
          <w:sz w:val="24"/>
          <w:szCs w:val="24"/>
        </w:rPr>
        <w:t>REGULAR MEETING</w:t>
      </w:r>
    </w:p>
    <w:p w:rsidR="00341055" w:rsidRDefault="00341055" w:rsidP="00341055">
      <w:pPr>
        <w:pStyle w:val="NoSpacing"/>
        <w:jc w:val="center"/>
        <w:rPr>
          <w:sz w:val="24"/>
          <w:szCs w:val="24"/>
        </w:rPr>
      </w:pPr>
      <w:r>
        <w:rPr>
          <w:sz w:val="24"/>
          <w:szCs w:val="24"/>
        </w:rPr>
        <w:t>HELD AT TOWNSHIP HALL</w:t>
      </w:r>
    </w:p>
    <w:p w:rsidR="00341055" w:rsidRDefault="00341055" w:rsidP="00341055">
      <w:pPr>
        <w:pStyle w:val="NoSpacing"/>
        <w:jc w:val="center"/>
        <w:rPr>
          <w:sz w:val="24"/>
          <w:szCs w:val="24"/>
        </w:rPr>
      </w:pPr>
      <w:r>
        <w:rPr>
          <w:sz w:val="24"/>
          <w:szCs w:val="24"/>
        </w:rPr>
        <w:t>MAY 13, 2013</w:t>
      </w:r>
    </w:p>
    <w:p w:rsidR="00341055" w:rsidRDefault="00341055" w:rsidP="00341055">
      <w:pPr>
        <w:pStyle w:val="NoSpacing"/>
        <w:jc w:val="center"/>
        <w:rPr>
          <w:sz w:val="24"/>
          <w:szCs w:val="24"/>
        </w:rPr>
      </w:pPr>
      <w:r>
        <w:rPr>
          <w:sz w:val="24"/>
          <w:szCs w:val="24"/>
        </w:rPr>
        <w:t>7:00 P.M.</w:t>
      </w:r>
    </w:p>
    <w:p w:rsidR="00341055" w:rsidRDefault="00341055" w:rsidP="00341055">
      <w:pPr>
        <w:pStyle w:val="NoSpacing"/>
        <w:jc w:val="center"/>
        <w:rPr>
          <w:sz w:val="24"/>
          <w:szCs w:val="24"/>
        </w:rPr>
      </w:pPr>
    </w:p>
    <w:p w:rsidR="00341055" w:rsidRDefault="00341055" w:rsidP="00341055">
      <w:pPr>
        <w:pStyle w:val="NoSpacing"/>
        <w:jc w:val="center"/>
        <w:rPr>
          <w:sz w:val="24"/>
          <w:szCs w:val="24"/>
        </w:rPr>
      </w:pPr>
    </w:p>
    <w:p w:rsidR="00341055" w:rsidRDefault="00341055" w:rsidP="00341055">
      <w:pPr>
        <w:pStyle w:val="NoSpacing"/>
        <w:rPr>
          <w:sz w:val="24"/>
          <w:szCs w:val="24"/>
        </w:rPr>
      </w:pPr>
      <w:r>
        <w:rPr>
          <w:sz w:val="24"/>
          <w:szCs w:val="24"/>
        </w:rPr>
        <w:t xml:space="preserve">SUPERVISOR, JOHN HERREMANS, CALLED THE MEETING TO ORDER AT 7:00 P.M.  THE PLEDGE OF ALLEGIANCE WAS RECITED.  ROLL CALL TAKEN – ALL BOARD MEMBERS PRESENT.  ASSESSOR, DAN KIRWIN, ARRIVED AFTER THE MEETING STARTED.  GUESTS WERE JIM AND BARB YANCEY.  MOTION WAS MADE BY PURDY AND SUPPORTED BY E. KRUPPE TO ACCEPT THE APRIL MINUTES.  </w:t>
      </w:r>
      <w:proofErr w:type="gramStart"/>
      <w:r>
        <w:rPr>
          <w:sz w:val="24"/>
          <w:szCs w:val="24"/>
        </w:rPr>
        <w:t>CARRIED.</w:t>
      </w:r>
      <w:proofErr w:type="gramEnd"/>
      <w:r>
        <w:rPr>
          <w:sz w:val="24"/>
          <w:szCs w:val="24"/>
        </w:rPr>
        <w:t xml:space="preserve">  THE TREASURER’S REPORT FOR MAY WAS GIVEN.  </w:t>
      </w:r>
    </w:p>
    <w:p w:rsidR="00341055" w:rsidRDefault="00341055" w:rsidP="00341055">
      <w:pPr>
        <w:pStyle w:val="NoSpacing"/>
        <w:rPr>
          <w:sz w:val="24"/>
          <w:szCs w:val="24"/>
        </w:rPr>
      </w:pPr>
    </w:p>
    <w:p w:rsidR="00341055" w:rsidRDefault="00341055" w:rsidP="00341055">
      <w:pPr>
        <w:pStyle w:val="NoSpacing"/>
        <w:rPr>
          <w:sz w:val="24"/>
          <w:szCs w:val="24"/>
        </w:rPr>
      </w:pPr>
      <w:r>
        <w:rPr>
          <w:sz w:val="24"/>
          <w:szCs w:val="24"/>
        </w:rPr>
        <w:t xml:space="preserve">OLD BUSINESS:  TRUSTEE PURDY REPORTED TO THE BOARD THAT D &amp; B BRINING DOES HAVE THE NECESSARY PERMITS TO BRINE AND THAT THERE WAS NOTHING WRONG WITH THE BRINE THEY ARE APPLYING.  AFTER SHORT DISCUSSION, MOTION WAS MADE BY PURDY AND SUPPORTED BY D. KRUPPE TO STAY WITH D &amp; B BRINING FOR THE 2013 BRINE APPLICATION. </w:t>
      </w:r>
      <w:proofErr w:type="gramStart"/>
      <w:r>
        <w:rPr>
          <w:sz w:val="24"/>
          <w:szCs w:val="24"/>
        </w:rPr>
        <w:t>CARRIED.</w:t>
      </w:r>
      <w:proofErr w:type="gramEnd"/>
      <w:r>
        <w:rPr>
          <w:sz w:val="24"/>
          <w:szCs w:val="24"/>
        </w:rPr>
        <w:t xml:space="preserve">  THE CLERK WILL CALL D &amp; B BRINING AND TRY TO SET UP THE BRINING FOR THE 3</w:t>
      </w:r>
      <w:r w:rsidRPr="00341055">
        <w:rPr>
          <w:sz w:val="24"/>
          <w:szCs w:val="24"/>
          <w:vertAlign w:val="superscript"/>
        </w:rPr>
        <w:t>RD</w:t>
      </w:r>
      <w:r>
        <w:rPr>
          <w:sz w:val="24"/>
          <w:szCs w:val="24"/>
        </w:rPr>
        <w:t xml:space="preserve"> WEEK OF JUNE.  THE SUPERVISOR WILL CONTACT THE ROAD COMMISSION FOR BLADING OF THE ROADS.  JIM YANCEY, THE STREET AD</w:t>
      </w:r>
      <w:r w:rsidR="007A56F5">
        <w:rPr>
          <w:sz w:val="24"/>
          <w:szCs w:val="24"/>
        </w:rPr>
        <w:t>M</w:t>
      </w:r>
      <w:r>
        <w:rPr>
          <w:sz w:val="24"/>
          <w:szCs w:val="24"/>
        </w:rPr>
        <w:t xml:space="preserve">INISTRATOR FOR THE VILLAGE OF WALKERVILLE, PRESENTED THE BOARD WITH A LETTER FROM THE VILLAGE REQUESTING THE TOWNSHIP BRINE BOGUE STREET NORTH OF HARRISON ROAD IN THE VILLAGE.  MOTION WAS MADE BY PURDY AND SUPPORTED BY E. KRUPPE TO ADD BOGUE STREET IN THE VILLAGE TO OUR LIST OF ROADS TO BE BRINED.  </w:t>
      </w:r>
      <w:proofErr w:type="gramStart"/>
      <w:r>
        <w:rPr>
          <w:sz w:val="24"/>
          <w:szCs w:val="24"/>
        </w:rPr>
        <w:t>CARRIED.</w:t>
      </w:r>
      <w:proofErr w:type="gramEnd"/>
      <w:r>
        <w:rPr>
          <w:sz w:val="24"/>
          <w:szCs w:val="24"/>
        </w:rPr>
        <w:t xml:space="preserve">  </w:t>
      </w:r>
    </w:p>
    <w:p w:rsidR="00341055" w:rsidRDefault="00341055" w:rsidP="00341055">
      <w:pPr>
        <w:pStyle w:val="NoSpacing"/>
        <w:rPr>
          <w:sz w:val="24"/>
          <w:szCs w:val="24"/>
        </w:rPr>
      </w:pPr>
    </w:p>
    <w:p w:rsidR="00341055" w:rsidRDefault="00341055" w:rsidP="00341055">
      <w:pPr>
        <w:pStyle w:val="NoSpacing"/>
        <w:rPr>
          <w:sz w:val="24"/>
          <w:szCs w:val="24"/>
        </w:rPr>
      </w:pPr>
      <w:r>
        <w:rPr>
          <w:sz w:val="24"/>
          <w:szCs w:val="24"/>
        </w:rPr>
        <w:t>THE TOWNSHIP AUDIT WILL BE DONE ON MAY 23</w:t>
      </w:r>
      <w:r w:rsidRPr="00341055">
        <w:rPr>
          <w:sz w:val="24"/>
          <w:szCs w:val="24"/>
          <w:vertAlign w:val="superscript"/>
        </w:rPr>
        <w:t>RD</w:t>
      </w:r>
      <w:r>
        <w:rPr>
          <w:sz w:val="24"/>
          <w:szCs w:val="24"/>
        </w:rPr>
        <w:t xml:space="preserve">.   </w:t>
      </w:r>
    </w:p>
    <w:p w:rsidR="00341055" w:rsidRDefault="00341055" w:rsidP="00341055">
      <w:pPr>
        <w:pStyle w:val="NoSpacing"/>
        <w:rPr>
          <w:sz w:val="24"/>
          <w:szCs w:val="24"/>
        </w:rPr>
      </w:pPr>
    </w:p>
    <w:p w:rsidR="00341055" w:rsidRDefault="00341055" w:rsidP="00341055">
      <w:pPr>
        <w:pStyle w:val="NoSpacing"/>
        <w:rPr>
          <w:sz w:val="24"/>
          <w:szCs w:val="24"/>
        </w:rPr>
      </w:pPr>
    </w:p>
    <w:p w:rsidR="00FC7E3F" w:rsidRDefault="00341055" w:rsidP="00341055">
      <w:pPr>
        <w:pStyle w:val="NoSpacing"/>
        <w:rPr>
          <w:sz w:val="24"/>
          <w:szCs w:val="24"/>
        </w:rPr>
      </w:pPr>
      <w:r>
        <w:rPr>
          <w:sz w:val="24"/>
          <w:szCs w:val="24"/>
        </w:rPr>
        <w:t>NEW BUSINESS:  THE TOWNSHIP CLEAN-UP DAY WILL BE ON SATURDAY, JUNE 1</w:t>
      </w:r>
      <w:r w:rsidRPr="00341055">
        <w:rPr>
          <w:sz w:val="24"/>
          <w:szCs w:val="24"/>
          <w:vertAlign w:val="superscript"/>
        </w:rPr>
        <w:t>ST</w:t>
      </w:r>
      <w:r>
        <w:rPr>
          <w:sz w:val="24"/>
          <w:szCs w:val="24"/>
        </w:rPr>
        <w:t>, FROM 8:00</w:t>
      </w:r>
      <w:r w:rsidR="00FC7E3F">
        <w:rPr>
          <w:sz w:val="24"/>
          <w:szCs w:val="24"/>
        </w:rPr>
        <w:t xml:space="preserve">am </w:t>
      </w:r>
      <w:r>
        <w:rPr>
          <w:sz w:val="24"/>
          <w:szCs w:val="24"/>
        </w:rPr>
        <w:t>-1:00</w:t>
      </w:r>
      <w:r w:rsidR="00FC7E3F">
        <w:rPr>
          <w:sz w:val="24"/>
          <w:szCs w:val="24"/>
        </w:rPr>
        <w:t>pm</w:t>
      </w:r>
      <w:r>
        <w:rPr>
          <w:sz w:val="24"/>
          <w:szCs w:val="24"/>
        </w:rPr>
        <w:t>.  THE CLERK WILL CONTACT SOLID WAST</w:t>
      </w:r>
      <w:r w:rsidR="00C16D34">
        <w:rPr>
          <w:sz w:val="24"/>
          <w:szCs w:val="24"/>
        </w:rPr>
        <w:t>E SOLUTIONS FOR DUMPSTERS AND ALSO</w:t>
      </w:r>
      <w:r>
        <w:rPr>
          <w:sz w:val="24"/>
          <w:szCs w:val="24"/>
        </w:rPr>
        <w:t xml:space="preserve"> ADVERTISE THE CLEAN-UP DAY IN THE HI-LITES AND FREEWAY.</w:t>
      </w:r>
      <w:r w:rsidR="00FC7E3F">
        <w:rPr>
          <w:sz w:val="24"/>
          <w:szCs w:val="24"/>
        </w:rPr>
        <w:t xml:space="preserve">  DAVID AND MORGAN KRUPPE WILL WORK ON CLEAN-UP DAY. </w:t>
      </w:r>
    </w:p>
    <w:p w:rsidR="00FC7E3F" w:rsidRDefault="00FC7E3F" w:rsidP="00341055">
      <w:pPr>
        <w:pStyle w:val="NoSpacing"/>
        <w:rPr>
          <w:sz w:val="24"/>
          <w:szCs w:val="24"/>
        </w:rPr>
      </w:pPr>
    </w:p>
    <w:p w:rsidR="00FC7E3F" w:rsidRDefault="00FC7E3F" w:rsidP="00341055">
      <w:pPr>
        <w:pStyle w:val="NoSpacing"/>
        <w:rPr>
          <w:sz w:val="24"/>
          <w:szCs w:val="24"/>
        </w:rPr>
      </w:pPr>
      <w:r>
        <w:rPr>
          <w:sz w:val="24"/>
          <w:szCs w:val="24"/>
        </w:rPr>
        <w:t xml:space="preserve"> THE CLERK BROUGHT TO THE MEETING PAPERWORK HE HAD RECEIVED FROM THE OCEANA COUNTY CLERK REGARDING REQUESTS FRO</w:t>
      </w:r>
      <w:r w:rsidR="00C16D34">
        <w:rPr>
          <w:sz w:val="24"/>
          <w:szCs w:val="24"/>
        </w:rPr>
        <w:t>M VALLEY VIEW PORK</w:t>
      </w:r>
      <w:r>
        <w:rPr>
          <w:sz w:val="24"/>
          <w:szCs w:val="24"/>
        </w:rPr>
        <w:t xml:space="preserve"> FOR TOWNSHIP BOARD APPROVAL OF (3) PA116 APPLICATIONS.  THE 1</w:t>
      </w:r>
      <w:r w:rsidRPr="00FC7E3F">
        <w:rPr>
          <w:sz w:val="24"/>
          <w:szCs w:val="24"/>
          <w:vertAlign w:val="superscript"/>
        </w:rPr>
        <w:t>ST</w:t>
      </w:r>
      <w:r>
        <w:rPr>
          <w:sz w:val="24"/>
          <w:szCs w:val="24"/>
        </w:rPr>
        <w:t xml:space="preserve"> PARCEL IS 40 ACRES AT 4348 N. 200</w:t>
      </w:r>
      <w:r w:rsidRPr="00FC7E3F">
        <w:rPr>
          <w:sz w:val="24"/>
          <w:szCs w:val="24"/>
          <w:vertAlign w:val="superscript"/>
        </w:rPr>
        <w:t>TH</w:t>
      </w:r>
      <w:r>
        <w:rPr>
          <w:sz w:val="24"/>
          <w:szCs w:val="24"/>
        </w:rPr>
        <w:t xml:space="preserve"> AVENUE FORMERLY OWNED BY CHARLES O’BRIEN – PARCEL #64-009-002-400-02.  THE 2</w:t>
      </w:r>
      <w:r w:rsidRPr="00FC7E3F">
        <w:rPr>
          <w:sz w:val="24"/>
          <w:szCs w:val="24"/>
          <w:vertAlign w:val="superscript"/>
        </w:rPr>
        <w:t>ND</w:t>
      </w:r>
      <w:r>
        <w:rPr>
          <w:sz w:val="24"/>
          <w:szCs w:val="24"/>
        </w:rPr>
        <w:t xml:space="preserve"> PARCEL IS 50 ACRES ON E. VAN BUREN ROAD FORMERLY OWNED BY ED MC BRIDE – PARCEL #64-009-004-200-07.  THE 3</w:t>
      </w:r>
      <w:r w:rsidRPr="00FC7E3F">
        <w:rPr>
          <w:sz w:val="24"/>
          <w:szCs w:val="24"/>
          <w:vertAlign w:val="superscript"/>
        </w:rPr>
        <w:t>RD</w:t>
      </w:r>
      <w:r>
        <w:rPr>
          <w:sz w:val="24"/>
          <w:szCs w:val="24"/>
        </w:rPr>
        <w:t xml:space="preserve"> PARCEL IS 39.68 ACRES ON THE</w:t>
      </w:r>
      <w:r w:rsidR="007A56F5">
        <w:rPr>
          <w:sz w:val="24"/>
          <w:szCs w:val="24"/>
        </w:rPr>
        <w:t xml:space="preserve"> </w:t>
      </w:r>
      <w:r>
        <w:rPr>
          <w:sz w:val="24"/>
          <w:szCs w:val="24"/>
        </w:rPr>
        <w:t>CORNER OF 184</w:t>
      </w:r>
      <w:r w:rsidRPr="00FC7E3F">
        <w:rPr>
          <w:sz w:val="24"/>
          <w:szCs w:val="24"/>
          <w:vertAlign w:val="superscript"/>
        </w:rPr>
        <w:t>TH</w:t>
      </w:r>
      <w:r>
        <w:rPr>
          <w:sz w:val="24"/>
          <w:szCs w:val="24"/>
        </w:rPr>
        <w:t xml:space="preserve"> AVENUE AND E. HARRISON ROAD FORMERLY OWNED BY SHAWN KI</w:t>
      </w:r>
      <w:r w:rsidR="007A56F5">
        <w:rPr>
          <w:sz w:val="24"/>
          <w:szCs w:val="24"/>
        </w:rPr>
        <w:t>RWIN AND MICHELLE RODRIG</w:t>
      </w:r>
      <w:bookmarkStart w:id="0" w:name="_GoBack"/>
      <w:bookmarkEnd w:id="0"/>
      <w:r>
        <w:rPr>
          <w:sz w:val="24"/>
          <w:szCs w:val="24"/>
        </w:rPr>
        <w:t xml:space="preserve">UEZ – PARCEL #64-009-010-100-01.  AFTER SHORT DISCUSSION, MOTION WAS MADE BY D. KRUPPE AND SUPPORTED BY PURDY TO APPROVE ALL (3) PA116 APPLICATIONS.  </w:t>
      </w:r>
      <w:proofErr w:type="gramStart"/>
      <w:r>
        <w:rPr>
          <w:sz w:val="24"/>
          <w:szCs w:val="24"/>
        </w:rPr>
        <w:t>CARRIED.</w:t>
      </w:r>
      <w:proofErr w:type="gramEnd"/>
      <w:r>
        <w:rPr>
          <w:sz w:val="24"/>
          <w:szCs w:val="24"/>
        </w:rPr>
        <w:t xml:space="preserve">  THE CLERK WILL COMPLETE THE NECESSARY PAPERWORK AND SEND THEM TO THE COUNTY CLERK.</w:t>
      </w:r>
    </w:p>
    <w:p w:rsidR="00FC7E3F" w:rsidRDefault="00FC7E3F" w:rsidP="00341055">
      <w:pPr>
        <w:pStyle w:val="NoSpacing"/>
        <w:rPr>
          <w:sz w:val="24"/>
          <w:szCs w:val="24"/>
        </w:rPr>
      </w:pPr>
    </w:p>
    <w:p w:rsidR="00341055" w:rsidRDefault="00341055" w:rsidP="00341055">
      <w:pPr>
        <w:pStyle w:val="NoSpacing"/>
        <w:rPr>
          <w:sz w:val="24"/>
          <w:szCs w:val="24"/>
        </w:rPr>
      </w:pPr>
      <w:r>
        <w:rPr>
          <w:sz w:val="24"/>
          <w:szCs w:val="24"/>
        </w:rPr>
        <w:lastRenderedPageBreak/>
        <w:t xml:space="preserve">MOTION WAS MADE BY </w:t>
      </w:r>
      <w:r w:rsidR="00FC7E3F">
        <w:rPr>
          <w:sz w:val="24"/>
          <w:szCs w:val="24"/>
        </w:rPr>
        <w:t>PURDY AND SUPPORTED BY D. KRUPPE</w:t>
      </w:r>
      <w:r>
        <w:rPr>
          <w:sz w:val="24"/>
          <w:szCs w:val="24"/>
        </w:rPr>
        <w:t xml:space="preserve"> TO PAY THE CURRENT BILLS.  </w:t>
      </w:r>
      <w:proofErr w:type="gramStart"/>
      <w:r>
        <w:rPr>
          <w:sz w:val="24"/>
          <w:szCs w:val="24"/>
        </w:rPr>
        <w:t>CARRIED.</w:t>
      </w:r>
      <w:proofErr w:type="gramEnd"/>
      <w:r>
        <w:rPr>
          <w:sz w:val="24"/>
          <w:szCs w:val="24"/>
        </w:rPr>
        <w:t xml:space="preserve">  MOTION WAS MADE BY </w:t>
      </w:r>
      <w:r w:rsidR="00FC7E3F">
        <w:rPr>
          <w:sz w:val="24"/>
          <w:szCs w:val="24"/>
        </w:rPr>
        <w:t>PURDY</w:t>
      </w:r>
      <w:r>
        <w:rPr>
          <w:sz w:val="24"/>
          <w:szCs w:val="24"/>
        </w:rPr>
        <w:t xml:space="preserve"> AND SUPPORTED BY </w:t>
      </w:r>
      <w:r w:rsidR="00FC7E3F">
        <w:rPr>
          <w:sz w:val="24"/>
          <w:szCs w:val="24"/>
        </w:rPr>
        <w:t>D. KRUPPE</w:t>
      </w:r>
      <w:r>
        <w:rPr>
          <w:sz w:val="24"/>
          <w:szCs w:val="24"/>
        </w:rPr>
        <w:t xml:space="preserve"> TO ADJOURN.  </w:t>
      </w:r>
      <w:proofErr w:type="gramStart"/>
      <w:r>
        <w:rPr>
          <w:sz w:val="24"/>
          <w:szCs w:val="24"/>
        </w:rPr>
        <w:t>CARRIED.</w:t>
      </w:r>
      <w:proofErr w:type="gramEnd"/>
    </w:p>
    <w:p w:rsidR="00341055" w:rsidRDefault="00341055" w:rsidP="00341055">
      <w:pPr>
        <w:pStyle w:val="NoSpacing"/>
        <w:rPr>
          <w:sz w:val="24"/>
          <w:szCs w:val="24"/>
        </w:rPr>
      </w:pPr>
    </w:p>
    <w:p w:rsidR="00341055" w:rsidRDefault="00341055" w:rsidP="00341055">
      <w:pPr>
        <w:pStyle w:val="NoSpacing"/>
        <w:rPr>
          <w:sz w:val="24"/>
          <w:szCs w:val="24"/>
        </w:rPr>
      </w:pPr>
      <w:r>
        <w:rPr>
          <w:sz w:val="24"/>
          <w:szCs w:val="24"/>
        </w:rPr>
        <w:t>RESPECTFULLY SUBMITTED BY,</w:t>
      </w:r>
    </w:p>
    <w:p w:rsidR="00341055" w:rsidRDefault="00341055" w:rsidP="00341055">
      <w:pPr>
        <w:pStyle w:val="NoSpacing"/>
        <w:rPr>
          <w:sz w:val="24"/>
          <w:szCs w:val="24"/>
        </w:rPr>
      </w:pPr>
    </w:p>
    <w:p w:rsidR="00341055" w:rsidRDefault="00341055" w:rsidP="00341055">
      <w:pPr>
        <w:pStyle w:val="NoSpacing"/>
        <w:rPr>
          <w:sz w:val="24"/>
          <w:szCs w:val="24"/>
        </w:rPr>
      </w:pPr>
    </w:p>
    <w:p w:rsidR="00341055" w:rsidRDefault="00341055" w:rsidP="00341055">
      <w:pPr>
        <w:pStyle w:val="NoSpacing"/>
        <w:rPr>
          <w:sz w:val="24"/>
          <w:szCs w:val="24"/>
        </w:rPr>
      </w:pPr>
    </w:p>
    <w:p w:rsidR="00341055" w:rsidRDefault="00341055" w:rsidP="00341055">
      <w:pPr>
        <w:pStyle w:val="NoSpacing"/>
        <w:rPr>
          <w:sz w:val="24"/>
          <w:szCs w:val="24"/>
        </w:rPr>
      </w:pPr>
      <w:r>
        <w:rPr>
          <w:sz w:val="24"/>
          <w:szCs w:val="24"/>
        </w:rPr>
        <w:t>RICHARD KOLBE,</w:t>
      </w:r>
    </w:p>
    <w:p w:rsidR="00341055" w:rsidRDefault="00341055" w:rsidP="00341055">
      <w:pPr>
        <w:pStyle w:val="NoSpacing"/>
        <w:rPr>
          <w:sz w:val="24"/>
          <w:szCs w:val="24"/>
        </w:rPr>
      </w:pPr>
      <w:r>
        <w:rPr>
          <w:sz w:val="24"/>
          <w:szCs w:val="24"/>
        </w:rPr>
        <w:t xml:space="preserve">CLERK </w:t>
      </w:r>
    </w:p>
    <w:p w:rsidR="00446A1B" w:rsidRDefault="00446A1B"/>
    <w:sectPr w:rsidR="00446A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1055"/>
    <w:rsid w:val="00341055"/>
    <w:rsid w:val="00444755"/>
    <w:rsid w:val="00446A1B"/>
    <w:rsid w:val="007A56F5"/>
    <w:rsid w:val="00C16D34"/>
    <w:rsid w:val="00FC7E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41055"/>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4105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2</Pages>
  <Words>390</Words>
  <Characters>2225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Leavitt Township</Company>
  <LinksUpToDate>false</LinksUpToDate>
  <CharactersWithSpaces>2610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 Kolbe</dc:creator>
  <cp:lastModifiedBy>Rich Kolbe</cp:lastModifiedBy>
  <cp:revision>2</cp:revision>
  <cp:lastPrinted>2013-05-14T21:59:00Z</cp:lastPrinted>
  <dcterms:created xsi:type="dcterms:W3CDTF">2013-05-14T21:20:00Z</dcterms:created>
  <dcterms:modified xsi:type="dcterms:W3CDTF">2013-05-14T22:44:00Z</dcterms:modified>
</cp:coreProperties>
</file>