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JS-46 Project Name: Magnetic Nature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Magnetic Properties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