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7216"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7216;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4144"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lang w:eastAsia="zh-CN"/>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4144;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lang w:eastAsia="zh-CN"/>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2096"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9264"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59264;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5168"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5168;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4384"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4384;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8000"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8000;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0048"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29" cy="1190625"/>
                          <a:chOff x="0" y="0"/>
                          <a:chExt cx="621102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24" cy="950594"/>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0048;mso-width-relative:page;mso-height-relative:page;" coordsize="621102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950594;width:388302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6976"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9504;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ap.</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ap.</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1072"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5408;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4902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8240"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8240;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3120"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val="0"/>
          <w:bCs/>
          <w:color w:val="0D0D0D"/>
          <w:spacing w:val="10"/>
          <w:sz w:val="20"/>
          <w:szCs w:val="20"/>
          <w:lang w:eastAsia="zh-CN"/>
        </w:rPr>
      </w:pPr>
      <w:bookmarkStart w:id="7" w:name="_GoBack"/>
      <w:r>
        <w:rPr>
          <w:rFonts w:hint="eastAsia" w:ascii="阿里巴巴普惠体 R" w:hAnsi="阿里巴巴普惠体 R" w:eastAsia="阿里巴巴普惠体 R" w:cs="阿里巴巴普惠体 R"/>
          <w:b w:val="0"/>
          <w:bCs/>
          <w:color w:val="0D0D0D"/>
          <w:spacing w:val="10"/>
          <w:sz w:val="20"/>
          <w:szCs w:val="20"/>
          <w:lang w:eastAsia="zh-CN"/>
        </w:rPr>
        <w:t>无。</w:t>
      </w:r>
    </w:p>
    <w:bookmarkEnd w:id="7"/>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1312"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5168;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6192"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 detail_mu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737"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2336"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4144;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3360"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3120;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0288"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92"/>
        <w:gridCol w:w="1914"/>
        <w:gridCol w:w="3086"/>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NM_000125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NM_023110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NM_022970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NM_001163213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NM_005343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NM_001282386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NM_001289910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NM_005378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20"/>
          <w:szCs w:val="20"/>
          <w:lang w:eastAsia="zh-CN"/>
        </w:rPr>
        <w:br w:type="page"/>
      </w:r>
      <w:bookmarkStart w:id="6" w:name="_Toc487027349"/>
      <w:r>
        <w:rPr>
          <w:lang w:eastAsia="zh-CN"/>
        </w:rPr>
        <mc:AlternateContent>
          <mc:Choice Requires="wps">
            <w:drawing>
              <wp:anchor distT="0" distB="0" distL="114300" distR="114300" simplePos="0" relativeHeight="251666432"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50048;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5408"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rPr>
          <w:lang w:eastAsia="zh-CN"/>
        </w:rPr>
      </w:pPr>
      <w:r>
        <w:rPr>
          <w:rFonts w:hint="eastAsia"/>
          <w:lang w:eastAsia="zh-CN"/>
        </w:rPr>
        <w:t>{% if okr %}</w:t>
      </w:r>
    </w:p>
    <w:p>
      <w:p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lang w:eastAsia="zh-CN"/>
        </w:rPr>
        <w:br w:type="page"/>
      </w:r>
    </w:p>
    <w:p>
      <w:pPr>
        <w:pStyle w:val="2"/>
        <w:spacing w:before="0"/>
        <w:ind w:left="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p>
    <w:p>
      <w:pPr>
        <w:pStyle w:val="2"/>
        <w:spacing w:before="0"/>
        <w:ind w:left="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iCs/>
                <w:color w:val="0D0D0D"/>
                <w:sz w:val="20"/>
                <w:szCs w:val="20"/>
                <w:lang w:eastAsia="zh-CN"/>
              </w:rPr>
              <w:t>{% vm %}{{ row.mutation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eastAsia="zh-CN"/>
              </w:rPr>
              <w:t>{{ okr[</w:t>
            </w:r>
            <w:r>
              <w:rPr>
                <w:rFonts w:ascii="阿里巴巴普惠体 R" w:hAnsi="阿里巴巴普惠体 R" w:eastAsia="阿里巴巴普惠体 R" w:cs="阿里巴巴普惠体 R"/>
                <w:spacing w:val="10"/>
                <w:sz w:val="13"/>
                <w:szCs w:val="13"/>
                <w:lang w:eastAsia="zh-CN"/>
              </w:rPr>
              <w:t>‘Clinical Trials’</w:t>
            </w:r>
            <w:r>
              <w:rPr>
                <w:rFonts w:hint="eastAsia" w:ascii="阿里巴巴普惠体 R" w:hAnsi="阿里巴巴普惠体 R" w:eastAsia="阿里巴巴普惠体 R" w:cs="阿里巴巴普惠体 R"/>
                <w:spacing w:val="10"/>
                <w:sz w:val="13"/>
                <w:szCs w:val="13"/>
                <w:lang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eastAsia="zh-CN"/>
              </w:rPr>
              <w:t>{%tr endfor %}</w:t>
            </w:r>
          </w:p>
        </w:tc>
      </w:tr>
    </w:tbl>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注：</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FDA: 美国食品药品监督管理局。</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NCCN: 美国国家综合癌症网络。</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EMA: 欧洲药品管理局。</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ESMO: 欧洲肿瘤医学内科学会。</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圆括号中的数字为有证据支持的相应治疗的数目。</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无证据：该变异没有在任何肿瘤中有药物被相关机构批准、被权威指南推荐或有相关临床试验在进行中。</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在当前癌症类型中：该变异在当前癌症中有药物被相关机构批准、被权威指南推荐或有相关临床试验在进行中。</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在其他癌症类型中：该变异在其他癌症中有药物被相关机构批准、被权威指南推荐或有相关临床试验在进行中。</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在当前及其他癌症类型中：该变异在当前以及其他癌症中被相关机构批准、被权威指南推荐或有相关临床试验在进行中。</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禁忌症：有相关证据认为该变异在当前癌症中指示不适合某些药物。</w:t>
      </w:r>
    </w:p>
    <w:p>
      <w:pPr>
        <w:tabs>
          <w:tab w:val="left" w:pos="2400"/>
        </w:tabs>
        <w:snapToGrid w:val="0"/>
        <w:spacing w:line="360" w:lineRule="auto"/>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t>适用及禁忌症：有相关证据认为该变异在当前癌症中指示不适合某些药物，同时指示适合某些其他药物。</w:t>
      </w: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7456"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8"/>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9024;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8"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ascii="阿里巴巴普惠体 R" w:hAnsi="阿里巴巴普惠体 R" w:eastAsia="阿里巴巴普惠体 R" w:cs="阿里巴巴普惠体 R"/>
          <w:kern w:val="2"/>
          <w:sz w:val="20"/>
          <w:szCs w:val="20"/>
          <w:lang w:eastAsia="zh-CN"/>
        </w:rPr>
      </w:pPr>
      <w:r>
        <w:rPr>
          <w:rFonts w:hint="eastAsia" w:ascii="阿里巴巴普惠体 R" w:hAnsi="阿里巴巴普惠体 R" w:eastAsia="阿里巴巴普惠体 R" w:cs="阿里巴巴普惠体 R"/>
          <w:kern w:val="2"/>
          <w:sz w:val="20"/>
          <w:szCs w:val="20"/>
          <w:lang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sz w:val="20"/>
                <w:szCs w:val="20"/>
                <w:lang w:eastAsia="zh-CN"/>
              </w:rPr>
              <w:t>{{ row.mutation }}</w:t>
            </w:r>
          </w:p>
        </w:tc>
      </w:tr>
      <w:tr>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eastAsia="zh-CN"/>
              </w:rPr>
              <w:t>{%tr for okr in row.okr %}</w:t>
            </w:r>
          </w:p>
        </w:tc>
      </w:tr>
      <w:tr>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eastAsia="zh-CN"/>
              </w:rPr>
              <w:t>{{ okr[</w:t>
            </w:r>
            <w:r>
              <w:rPr>
                <w:rFonts w:ascii="阿里巴巴普惠体 R" w:hAnsi="阿里巴巴普惠体 R" w:eastAsia="阿里巴巴普惠体 R" w:cs="阿里巴巴普惠体 R"/>
                <w:spacing w:val="10"/>
                <w:sz w:val="18"/>
                <w:szCs w:val="18"/>
                <w:lang w:eastAsia="zh-CN"/>
              </w:rPr>
              <w:t>‘</w:t>
            </w:r>
            <w:r>
              <w:rPr>
                <w:rFonts w:hint="eastAsia" w:ascii="阿里巴巴普惠体 R" w:hAnsi="阿里巴巴普惠体 R" w:eastAsia="阿里巴巴普惠体 R" w:cs="阿里巴巴普惠体 R"/>
                <w:spacing w:val="10"/>
                <w:sz w:val="18"/>
                <w:szCs w:val="18"/>
                <w:lang w:eastAsia="zh-CN"/>
              </w:rPr>
              <w:t>相应治疗</w:t>
            </w:r>
            <w:r>
              <w:rPr>
                <w:rFonts w:ascii="阿里巴巴普惠体 R" w:hAnsi="阿里巴巴普惠体 R" w:eastAsia="阿里巴巴普惠体 R" w:cs="阿里巴巴普惠体 R"/>
                <w:spacing w:val="10"/>
                <w:sz w:val="18"/>
                <w:szCs w:val="18"/>
                <w:lang w:eastAsia="zh-CN"/>
              </w:rPr>
              <w:t>’</w:t>
            </w:r>
            <w:r>
              <w:rPr>
                <w:rFonts w:hint="eastAsia" w:ascii="阿里巴巴普惠体 R" w:hAnsi="阿里巴巴普惠体 R" w:eastAsia="阿里巴巴普惠体 R" w:cs="阿里巴巴普惠体 R"/>
                <w:spacing w:val="10"/>
                <w:sz w:val="18"/>
                <w:szCs w:val="18"/>
                <w:lang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lang w:eastAsia="zh-CN"/>
              </w:rPr>
            </w:pPr>
            <w:r>
              <w:rPr>
                <w:rFonts w:hint="eastAsia" w:ascii="阿里巴巴普惠体 R" w:hAnsi="阿里巴巴普惠体 R" w:eastAsia="阿里巴巴普惠体 R" w:cs="阿里巴巴普惠体 R"/>
                <w:spacing w:val="10"/>
                <w:sz w:val="13"/>
                <w:szCs w:val="13"/>
                <w:lang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eastAsia="zh-CN"/>
              </w:rPr>
              <w:t>{{ okr[</w:t>
            </w:r>
            <w:r>
              <w:rPr>
                <w:rFonts w:ascii="阿里巴巴普惠体 R" w:hAnsi="阿里巴巴普惠体 R" w:eastAsia="阿里巴巴普惠体 R" w:cs="阿里巴巴普惠体 R"/>
                <w:spacing w:val="10"/>
                <w:sz w:val="13"/>
                <w:szCs w:val="13"/>
                <w:lang w:eastAsia="zh-CN"/>
              </w:rPr>
              <w:t>‘Clinical Trials’</w:t>
            </w:r>
            <w:r>
              <w:rPr>
                <w:rFonts w:hint="eastAsia" w:ascii="阿里巴巴普惠体 R" w:hAnsi="阿里巴巴普惠体 R" w:eastAsia="阿里巴巴普惠体 R" w:cs="阿里巴巴普惠体 R"/>
                <w:spacing w:val="10"/>
                <w:sz w:val="13"/>
                <w:szCs w:val="13"/>
                <w:lang w:eastAsia="zh-CN"/>
              </w:rPr>
              <w:t>] }}({{ okr[</w:t>
            </w:r>
            <w:r>
              <w:rPr>
                <w:rFonts w:ascii="阿里巴巴普惠体 R" w:hAnsi="阿里巴巴普惠体 R" w:eastAsia="阿里巴巴普惠体 R" w:cs="阿里巴巴普惠体 R"/>
                <w:spacing w:val="10"/>
                <w:sz w:val="13"/>
                <w:szCs w:val="13"/>
                <w:lang w:eastAsia="zh-CN"/>
              </w:rPr>
              <w:t>‘</w:t>
            </w:r>
            <w:r>
              <w:rPr>
                <w:rFonts w:hint="eastAsia" w:ascii="阿里巴巴普惠体 R" w:hAnsi="阿里巴巴普惠体 R" w:eastAsia="阿里巴巴普惠体 R" w:cs="阿里巴巴普惠体 R"/>
                <w:spacing w:val="10"/>
                <w:sz w:val="13"/>
                <w:szCs w:val="13"/>
                <w:lang w:eastAsia="zh-CN"/>
              </w:rPr>
              <w:t>分期</w:t>
            </w:r>
            <w:r>
              <w:rPr>
                <w:rFonts w:ascii="阿里巴巴普惠体 R" w:hAnsi="阿里巴巴普惠体 R" w:eastAsia="阿里巴巴普惠体 R" w:cs="阿里巴巴普惠体 R"/>
                <w:spacing w:val="10"/>
                <w:sz w:val="13"/>
                <w:szCs w:val="13"/>
                <w:lang w:eastAsia="zh-CN"/>
              </w:rPr>
              <w:t>’</w:t>
            </w:r>
            <w:r>
              <w:rPr>
                <w:rFonts w:hint="eastAsia" w:ascii="阿里巴巴普惠体 R" w:hAnsi="阿里巴巴普惠体 R" w:eastAsia="阿里巴巴普惠体 R" w:cs="阿里巴巴普惠体 R"/>
                <w:spacing w:val="10"/>
                <w:sz w:val="13"/>
                <w:szCs w:val="13"/>
                <w:lang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bCs/>
                <w:sz w:val="18"/>
                <w:szCs w:val="18"/>
                <w:lang w:eastAsia="zh-CN"/>
              </w:rPr>
            </w:pPr>
            <w:r>
              <w:rPr>
                <w:rFonts w:hint="eastAsia" w:ascii="阿里巴巴普惠体 R" w:hAnsi="阿里巴巴普惠体 R" w:eastAsia="阿里巴巴普惠体 R" w:cs="阿里巴巴普惠体 R"/>
                <w:spacing w:val="10"/>
                <w:sz w:val="18"/>
                <w:szCs w:val="18"/>
                <w:lang w:eastAsia="zh-CN"/>
              </w:rPr>
              <w:t>{%tr endfor %}</w:t>
            </w:r>
          </w:p>
        </w:tc>
      </w:tr>
    </w:tbl>
    <w:p>
      <w:pPr>
        <w:rPr>
          <w:rFonts w:ascii="阿里巴巴普惠体 R" w:hAnsi="阿里巴巴普惠体 R" w:eastAsia="阿里巴巴普惠体 R" w:cs="阿里巴巴普惠体 R"/>
          <w:b/>
          <w:bCs/>
          <w:kern w:val="2"/>
          <w:sz w:val="16"/>
          <w:szCs w:val="16"/>
          <w:lang w:eastAsia="zh-CN"/>
        </w:rPr>
      </w:pPr>
      <w:r>
        <w:rPr>
          <w:rFonts w:hint="eastAsia" w:ascii="阿里巴巴普惠体 R" w:hAnsi="阿里巴巴普惠体 R" w:eastAsia="阿里巴巴普惠体 R" w:cs="阿里巴巴普惠体 R"/>
          <w:b/>
          <w:bCs/>
          <w:kern w:val="2"/>
          <w:sz w:val="16"/>
          <w:szCs w:val="16"/>
          <w:lang w:eastAsia="zh-CN"/>
        </w:rPr>
        <w:t>{% endfor %}</w:t>
      </w:r>
    </w:p>
    <w:p>
      <w:pPr>
        <w:spacing w:before="120" w:beforeLines="50"/>
        <w:rPr>
          <w:rFonts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8480"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8000;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t>{% if okr_clincal %}</w:t>
      </w:r>
    </w:p>
    <w:p>
      <w:pPr>
        <w:spacing w:after="120" w:afterLines="50"/>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ascii="阿里巴巴普惠体 R" w:hAnsi="阿里巴巴普惠体 R" w:eastAsia="阿里巴巴普惠体 R" w:cs="阿里巴巴普惠体 R"/>
          <w:kern w:val="2"/>
          <w:sz w:val="20"/>
          <w:szCs w:val="20"/>
          <w:lang w:eastAsia="zh-CN"/>
        </w:rPr>
      </w:pPr>
      <w:r>
        <w:rPr>
          <w:rFonts w:hint="eastAsia" w:ascii="阿里巴巴普惠体 R" w:hAnsi="阿里巴巴普惠体 R" w:eastAsia="阿里巴巴普惠体 R" w:cs="阿里巴巴普惠体 R"/>
          <w:b/>
          <w:spacing w:val="10"/>
          <w:lang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tblHeader/>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eastAsia="zh-CN"/>
              </w:rPr>
              <w:t>{%tr for okr in row.okr %}</w:t>
            </w:r>
          </w:p>
        </w:tc>
      </w:tr>
      <w:tr>
        <w:tblPrEx>
          <w:tblCellMar>
            <w:top w:w="0" w:type="dxa"/>
            <w:left w:w="0" w:type="dxa"/>
            <w:bottom w:w="0" w:type="dxa"/>
            <w:right w:w="0" w:type="dxa"/>
          </w:tblCellMar>
        </w:tblPrEx>
        <w:trPr>
          <w:trHeight w:val="3968" w:hRule="atLeast"/>
          <w:tblHeader/>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ascii="阿里巴巴普惠体 R" w:hAnsi="阿里巴巴普惠体 R" w:eastAsia="阿里巴巴普惠体 R" w:cs="阿里巴巴普惠体 R"/>
                <w:b/>
                <w:spacing w:val="10"/>
                <w:sz w:val="20"/>
                <w:szCs w:val="20"/>
                <w:lang w:eastAsia="zh-CN"/>
              </w:rPr>
              <w:t>‘NCT ID 编号’</w:t>
            </w:r>
            <w:r>
              <w:rPr>
                <w:rFonts w:hint="eastAsia" w:ascii="阿里巴巴普惠体 R" w:hAnsi="阿里巴巴普惠体 R" w:eastAsia="阿里巴巴普惠体 R" w:cs="阿里巴巴普惠体 R"/>
                <w:b/>
                <w:spacing w:val="10"/>
                <w:sz w:val="20"/>
                <w:szCs w:val="20"/>
                <w:lang w:eastAsia="zh-CN"/>
              </w:rPr>
              <w:t>] }}</w:t>
            </w: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‘名称’</w:t>
            </w:r>
            <w:r>
              <w:rPr>
                <w:rFonts w:hint="eastAsia" w:ascii="阿里巴巴普惠体 R" w:hAnsi="阿里巴巴普惠体 R" w:eastAsia="阿里巴巴普惠体 R" w:cs="阿里巴巴普惠体 R"/>
                <w:bCs/>
                <w:spacing w:val="10"/>
                <w:sz w:val="18"/>
                <w:szCs w:val="18"/>
                <w:lang w:eastAsia="zh-CN"/>
              </w:rPr>
              <w:t>] }}</w:t>
            </w: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‘癌症类型’</w:t>
            </w:r>
            <w:r>
              <w:rPr>
                <w:rFonts w:hint="eastAsia" w:ascii="阿里巴巴普惠体 R" w:hAnsi="阿里巴巴普惠体 R" w:eastAsia="阿里巴巴普惠体 R" w:cs="阿里巴巴普惠体 R"/>
                <w:bCs/>
                <w:spacing w:val="10"/>
                <w:sz w:val="18"/>
                <w:szCs w:val="18"/>
                <w:lang w:eastAsia="zh-CN"/>
              </w:rPr>
              <w:t>] }}</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eastAsia="zh-CN"/>
              </w:rPr>
              <w:t xml:space="preserve"> {{ okr[</w:t>
            </w:r>
            <w:r>
              <w:rPr>
                <w:rFonts w:ascii="阿里巴巴普惠体 R" w:hAnsi="阿里巴巴普惠体 R" w:eastAsia="阿里巴巴普惠体 R" w:cs="阿里巴巴普惠体 R"/>
                <w:bCs/>
                <w:spacing w:val="10"/>
                <w:sz w:val="18"/>
                <w:szCs w:val="18"/>
                <w:lang w:eastAsia="zh-CN"/>
              </w:rPr>
              <w:t>‘基因变异分类’</w:t>
            </w:r>
            <w:r>
              <w:rPr>
                <w:rFonts w:hint="eastAsia" w:ascii="阿里巴巴普惠体 R" w:hAnsi="阿里巴巴普惠体 R" w:eastAsia="阿里巴巴普惠体 R" w:cs="阿里巴巴普惠体 R"/>
                <w:bCs/>
                <w:spacing w:val="10"/>
                <w:sz w:val="18"/>
                <w:szCs w:val="18"/>
                <w:lang w:eastAsia="zh-CN"/>
              </w:rPr>
              <w:t>] }}</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eastAsia="zh-CN"/>
              </w:rPr>
              <w:t>] }}</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‘人群范围’</w:t>
            </w:r>
            <w:r>
              <w:rPr>
                <w:rFonts w:hint="eastAsia" w:ascii="阿里巴巴普惠体 R" w:hAnsi="阿里巴巴普惠体 R" w:eastAsia="阿里巴巴普惠体 R" w:cs="阿里巴巴普惠体 R"/>
                <w:bCs/>
                <w:spacing w:val="10"/>
                <w:sz w:val="18"/>
                <w:szCs w:val="18"/>
                <w:lang w:eastAsia="zh-CN"/>
              </w:rPr>
              <w:t>] }}</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‘分期’</w:t>
            </w:r>
            <w:r>
              <w:rPr>
                <w:rFonts w:hint="eastAsia" w:ascii="阿里巴巴普惠体 R" w:hAnsi="阿里巴巴普惠体 R" w:eastAsia="阿里巴巴普惠体 R" w:cs="阿里巴巴普惠体 R"/>
                <w:bCs/>
                <w:spacing w:val="10"/>
                <w:sz w:val="18"/>
                <w:szCs w:val="18"/>
                <w:lang w:eastAsia="zh-CN"/>
              </w:rPr>
              <w:t>] }}</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‘治疗’</w:t>
            </w:r>
            <w:r>
              <w:rPr>
                <w:rFonts w:hint="eastAsia" w:ascii="阿里巴巴普惠体 R" w:hAnsi="阿里巴巴普惠体 R" w:eastAsia="阿里巴巴普惠体 R" w:cs="阿里巴巴普惠体 R"/>
                <w:bCs/>
                <w:spacing w:val="10"/>
                <w:sz w:val="18"/>
                <w:szCs w:val="18"/>
                <w:lang w:eastAsia="zh-CN"/>
              </w:rPr>
              <w:t>] }}</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ascii="阿里巴巴普惠体 R" w:hAnsi="阿里巴巴普惠体 R" w:eastAsia="阿里巴巴普惠体 R" w:cs="阿里巴巴普惠体 R"/>
                <w:bCs/>
                <w:spacing w:val="10"/>
                <w:sz w:val="18"/>
                <w:szCs w:val="18"/>
                <w:lang w:eastAsia="zh-CN"/>
              </w:rPr>
              <w:t>‘地点’</w:t>
            </w:r>
            <w:r>
              <w:rPr>
                <w:rFonts w:hint="eastAsia" w:ascii="阿里巴巴普惠体 R" w:hAnsi="阿里巴巴普惠体 R" w:eastAsia="阿里巴巴普惠体 R" w:cs="阿里巴巴普惠体 R"/>
                <w:bCs/>
                <w:spacing w:val="10"/>
                <w:sz w:val="18"/>
                <w:szCs w:val="18"/>
                <w:lang w:eastAsia="zh-CN"/>
              </w:rPr>
              <w:t>] }}</w:t>
            </w:r>
          </w:p>
        </w:tc>
      </w:tr>
      <w:tr>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spacing w:val="10"/>
                <w:sz w:val="18"/>
                <w:szCs w:val="18"/>
                <w:lang w:eastAsia="zh-CN"/>
              </w:rPr>
            </w:pPr>
            <w:r>
              <w:rPr>
                <w:rFonts w:hint="eastAsia"/>
                <w:lang w:eastAsia="zh-CN"/>
              </w:rPr>
              <w:t>{%tr endfor %}</w:t>
            </w:r>
          </w:p>
        </w:tc>
      </w:tr>
    </w:tbl>
    <w:p>
      <w:pPr>
        <w:rPr>
          <w:lang w:eastAsia="zh-CN"/>
        </w:rPr>
      </w:pPr>
      <w:r>
        <w:rPr>
          <w:rFonts w:hint="eastAsia"/>
          <w:lang w:eastAsia="zh-CN"/>
        </w:rPr>
        <w:t>{% endfor %}</w:t>
      </w:r>
    </w:p>
    <w:p>
      <w:pPr>
        <w:rPr>
          <w:lang w:eastAsia="zh-CN"/>
        </w:rPr>
      </w:pPr>
      <w:r>
        <w:rPr>
          <w:rFonts w:hint="eastAsia"/>
          <w:lang w:eastAsia="zh-CN"/>
        </w:rPr>
        <w:t>{% endif %}</w:t>
      </w:r>
    </w:p>
    <w:p>
      <w:pPr>
        <w:rPr>
          <w:lang w:eastAsia="zh-CN"/>
        </w:rPr>
      </w:pPr>
      <w:r>
        <w:rPr>
          <w:rFonts w:hint="eastAsia"/>
          <w:lang w:eastAsia="zh-CN"/>
        </w:rPr>
        <w:t>{% endif %}</w:t>
      </w:r>
    </w:p>
    <w:sectPr>
      <w:headerReference r:id="rId3" w:type="default"/>
      <w:footerReference r:id="rId4" w:type="default"/>
      <w:pgSz w:w="11920" w:h="16840"/>
      <w:pgMar w:top="958" w:right="941" w:bottom="340" w:left="941" w:header="340" w:footer="56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panose1 w:val="00020600040101010101"/>
    <w:charset w:val="86"/>
    <w:family w:val="roman"/>
    <w:pitch w:val="default"/>
    <w:sig w:usb0="A00002FF" w:usb1="7ACF7CFB"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阿里巴巴普惠体"/>
    <w:panose1 w:val="00000000000000000000"/>
    <w:charset w:val="00"/>
    <w:family w:val="auto"/>
    <w:pitch w:val="default"/>
    <w:sig w:usb0="00000000" w:usb1="00000000" w:usb2="00000000" w:usb3="00000000" w:csb0="00000000" w:csb1="00000000"/>
  </w:font>
  <w:font w:name="等线">
    <w:altName w:val="方正手迹-如懿体 简"/>
    <w:panose1 w:val="02010600030101010101"/>
    <w:charset w:val="86"/>
    <w:family w:val="auto"/>
    <w:pitch w:val="default"/>
    <w:sig w:usb0="00000000" w:usb1="00000000" w:usb2="00000016" w:usb3="00000000" w:csb0="0004000F" w:csb1="00000000"/>
  </w:font>
  <w:font w:name="阿里巴巴普惠体 B">
    <w:panose1 w:val="00020600040101010101"/>
    <w:charset w:val="86"/>
    <w:family w:val="roman"/>
    <w:pitch w:val="default"/>
    <w:sig w:usb0="A00002FF" w:usb1="7ACF7CFB" w:usb2="0000001E" w:usb3="00000000" w:csb0="000400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阿里巴巴普惠体">
    <w:panose1 w:val="00020600040101010101"/>
    <w:charset w:val="86"/>
    <w:family w:val="auto"/>
    <w:pitch w:val="default"/>
    <w:sig w:usb0="A00002FF" w:usb1="4ACF7CFB" w:usb2="0000001E" w:usb3="00000000" w:csb0="0004009F" w:csb1="00000000"/>
  </w:font>
  <w:font w:name="方正手迹-如懿体 简">
    <w:panose1 w:val="02000500000000000000"/>
    <w:charset w:val="86"/>
    <w:family w:val="auto"/>
    <w:pitch w:val="default"/>
    <w:sig w:usb0="A00002BF" w:usb1="184F6CFA" w:usb2="00000012" w:usb3="00000000" w:csb0="00040001"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251659264"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251657216;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25165619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58240"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 ap.req_mg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8240;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 ap.req_mg }}</w:t>
                    </w:r>
                  </w:p>
                </w:txbxContent>
              </v:textbox>
            </v:shape>
          </w:pict>
        </mc:Fallback>
      </mc:AlternateContent>
    </w:r>
    <w:r>
      <w:rPr>
        <w:lang w:eastAsia="zh-CN"/>
      </w:rPr>
      <w:drawing>
        <wp:anchor distT="0" distB="0" distL="0" distR="0" simplePos="0" relativeHeight="251655168"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7216"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eastAsia="zh-CN"/>
                            </w:rPr>
                            <w:t>/</w:t>
                          </w:r>
                          <w:r>
                            <w:rPr>
                              <w:rFonts w:hint="eastAsia" w:ascii="阿里巴巴普惠体 R" w:hAnsi="阿里巴巴普惠体 R" w:eastAsia="阿里巴巴普惠体 R" w:cs="阿里巴巴普惠体 R"/>
                              <w:sz w:val="18"/>
                              <w:lang w:eastAsia="zh-CN"/>
                            </w:rPr>
                            <w:fldChar w:fldCharType="begin"/>
                          </w:r>
                          <w:r>
                            <w:rPr>
                              <w:rFonts w:hint="eastAsia" w:ascii="阿里巴巴普惠体 R" w:hAnsi="阿里巴巴普惠体 R" w:eastAsia="阿里巴巴普惠体 R" w:cs="阿里巴巴普惠体 R"/>
                              <w:sz w:val="18"/>
                              <w:lang w:eastAsia="zh-CN"/>
                            </w:rPr>
                            <w:instrText xml:space="preserve"> SECTIONPAGES \* MERGEFORMAT </w:instrText>
                          </w:r>
                          <w:r>
                            <w:rPr>
                              <w:rFonts w:hint="eastAsia" w:ascii="阿里巴巴普惠体 R" w:hAnsi="阿里巴巴普惠体 R" w:eastAsia="阿里巴巴普惠体 R" w:cs="阿里巴巴普惠体 R"/>
                              <w:sz w:val="18"/>
                              <w:lang w:eastAsia="zh-CN"/>
                            </w:rPr>
                            <w:fldChar w:fldCharType="separate"/>
                          </w:r>
                          <w:r>
                            <w:rPr>
                              <w:rFonts w:ascii="阿里巴巴普惠体 R" w:hAnsi="阿里巴巴普惠体 R" w:eastAsia="阿里巴巴普惠体 R" w:cs="阿里巴巴普惠体 R"/>
                              <w:sz w:val="18"/>
                              <w:lang w:eastAsia="zh-CN"/>
                            </w:rPr>
                            <w:t>10</w:t>
                          </w:r>
                          <w:r>
                            <w:rPr>
                              <w:rFonts w:hint="eastAsia" w:ascii="阿里巴巴普惠体 R" w:hAnsi="阿里巴巴普惠体 R" w:eastAsia="阿里巴巴普惠体 R" w:cs="阿里巴巴普惠体 R"/>
                              <w:sz w:val="18"/>
                              <w:lang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9264;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eastAsia="zh-CN"/>
                      </w:rPr>
                      <w:t>/</w:t>
                    </w:r>
                    <w:r>
                      <w:rPr>
                        <w:rFonts w:hint="eastAsia" w:ascii="阿里巴巴普惠体 R" w:hAnsi="阿里巴巴普惠体 R" w:eastAsia="阿里巴巴普惠体 R" w:cs="阿里巴巴普惠体 R"/>
                        <w:sz w:val="18"/>
                        <w:lang w:eastAsia="zh-CN"/>
                      </w:rPr>
                      <w:fldChar w:fldCharType="begin"/>
                    </w:r>
                    <w:r>
                      <w:rPr>
                        <w:rFonts w:hint="eastAsia" w:ascii="阿里巴巴普惠体 R" w:hAnsi="阿里巴巴普惠体 R" w:eastAsia="阿里巴巴普惠体 R" w:cs="阿里巴巴普惠体 R"/>
                        <w:sz w:val="18"/>
                        <w:lang w:eastAsia="zh-CN"/>
                      </w:rPr>
                      <w:instrText xml:space="preserve"> SECTIONPAGES \* MERGEFORMAT </w:instrText>
                    </w:r>
                    <w:r>
                      <w:rPr>
                        <w:rFonts w:hint="eastAsia" w:ascii="阿里巴巴普惠体 R" w:hAnsi="阿里巴巴普惠体 R" w:eastAsia="阿里巴巴普惠体 R" w:cs="阿里巴巴普惠体 R"/>
                        <w:sz w:val="18"/>
                        <w:lang w:eastAsia="zh-CN"/>
                      </w:rPr>
                      <w:fldChar w:fldCharType="separate"/>
                    </w:r>
                    <w:r>
                      <w:rPr>
                        <w:rFonts w:ascii="阿里巴巴普惠体 R" w:hAnsi="阿里巴巴普惠体 R" w:eastAsia="阿里巴巴普惠体 R" w:cs="阿里巴巴普惠体 R"/>
                        <w:sz w:val="18"/>
                        <w:lang w:eastAsia="zh-CN"/>
                      </w:rPr>
                      <w:t>10</w:t>
                    </w:r>
                    <w:r>
                      <w:rPr>
                        <w:rFonts w:hint="eastAsia" w:ascii="阿里巴巴普惠体 R" w:hAnsi="阿里巴巴普惠体 R" w:eastAsia="阿里巴巴普惠体 R" w:cs="阿里巴巴普惠体 R"/>
                        <w:sz w:val="18"/>
                        <w:lang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58240"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8240;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3C3C"/>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50EE"/>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2F2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97E52BE"/>
    <w:rsid w:val="3DF759F1"/>
    <w:rsid w:val="3E3D0F40"/>
    <w:rsid w:val="3EDD39CB"/>
    <w:rsid w:val="3EE41AAA"/>
    <w:rsid w:val="3F7DE532"/>
    <w:rsid w:val="4AF3B31A"/>
    <w:rsid w:val="4B641C2A"/>
    <w:rsid w:val="4BBB2200"/>
    <w:rsid w:val="4EF62FBB"/>
    <w:rsid w:val="4F5EF3E7"/>
    <w:rsid w:val="4FFB0CD2"/>
    <w:rsid w:val="57FB447F"/>
    <w:rsid w:val="624D6DFD"/>
    <w:rsid w:val="65F40950"/>
    <w:rsid w:val="6BFDC378"/>
    <w:rsid w:val="6DFDEAFB"/>
    <w:rsid w:val="6F7C8202"/>
    <w:rsid w:val="6FF3C372"/>
    <w:rsid w:val="71EB986A"/>
    <w:rsid w:val="737D3BF0"/>
    <w:rsid w:val="73DF60B6"/>
    <w:rsid w:val="77FEDB5D"/>
    <w:rsid w:val="7AFF1201"/>
    <w:rsid w:val="7BBBED8E"/>
    <w:rsid w:val="7BF7BEC2"/>
    <w:rsid w:val="7BFB7298"/>
    <w:rsid w:val="7BFED9F6"/>
    <w:rsid w:val="7BFEF772"/>
    <w:rsid w:val="7D9F4F8A"/>
    <w:rsid w:val="7E2F1CB5"/>
    <w:rsid w:val="7EAD96D3"/>
    <w:rsid w:val="7EFB130B"/>
    <w:rsid w:val="7EFF2BA3"/>
    <w:rsid w:val="7EFFD5B7"/>
    <w:rsid w:val="7F7702D9"/>
    <w:rsid w:val="7F7F432C"/>
    <w:rsid w:val="7F7F9AE3"/>
    <w:rsid w:val="7FA7384B"/>
    <w:rsid w:val="7FAF7E86"/>
    <w:rsid w:val="7FB10A1A"/>
    <w:rsid w:val="7FBDA409"/>
    <w:rsid w:val="7FBEFEFB"/>
    <w:rsid w:val="7FE61C4D"/>
    <w:rsid w:val="7FFF8340"/>
    <w:rsid w:val="84FFEC15"/>
    <w:rsid w:val="93DA4D23"/>
    <w:rsid w:val="93EF61FF"/>
    <w:rsid w:val="97FBC4C6"/>
    <w:rsid w:val="AFFD4319"/>
    <w:rsid w:val="BF15F1D7"/>
    <w:rsid w:val="BFEC6247"/>
    <w:rsid w:val="CFD9A955"/>
    <w:rsid w:val="D7AF1694"/>
    <w:rsid w:val="DBD796CD"/>
    <w:rsid w:val="DFDBCF2C"/>
    <w:rsid w:val="E4FF20D3"/>
    <w:rsid w:val="E7BC42BE"/>
    <w:rsid w:val="EB7FE7D8"/>
    <w:rsid w:val="EDEEEE2C"/>
    <w:rsid w:val="EEEF65F5"/>
    <w:rsid w:val="F67AE324"/>
    <w:rsid w:val="F7D9FDA5"/>
    <w:rsid w:val="F7F4CF5E"/>
    <w:rsid w:val="F9355390"/>
    <w:rsid w:val="F9D7FC2E"/>
    <w:rsid w:val="F9F634C9"/>
    <w:rsid w:val="FAD86271"/>
    <w:rsid w:val="FBFD1343"/>
    <w:rsid w:val="FD21538B"/>
    <w:rsid w:val="FDB7434E"/>
    <w:rsid w:val="FE4D50B7"/>
    <w:rsid w:val="FEDBABD2"/>
    <w:rsid w:val="FEF62191"/>
    <w:rsid w:val="FEF88937"/>
    <w:rsid w:val="FEFED6E8"/>
    <w:rsid w:val="FF7B8CA2"/>
    <w:rsid w:val="FFD76725"/>
    <w:rsid w:val="FFE7EFFE"/>
    <w:rsid w:val="FFFD6B08"/>
    <w:rsid w:val="FFFF08C8"/>
    <w:rsid w:val="FFFF7A70"/>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842</Words>
  <Characters>4801</Characters>
  <Lines>40</Lines>
  <Paragraphs>11</Paragraphs>
  <TotalTime>4</TotalTime>
  <ScaleCrop>false</ScaleCrop>
  <LinksUpToDate>false</LinksUpToDate>
  <CharactersWithSpaces>5632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2019-07-04T18:34:00Z</dcterms:created>
  <dc:creator>景 迈</dc:creator>
  <cp:lastModifiedBy>hemin</cp:lastModifiedBy>
  <cp:lastPrinted>2019-04-28T23:14:00Z</cp:lastPrinted>
  <dcterms:modified xsi:type="dcterms:W3CDTF">2020-11-02T10:44:57Z</dcterms:modified>
  <dc:title>迈景基因检测报告封面</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