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C39" w:rsidRDefault="007B7C39" w:rsidP="007B7C39">
      <w:pPr>
        <w:pStyle w:val="Title"/>
        <w:jc w:val="center"/>
      </w:pPr>
      <w:r>
        <w:t>How to Create and Share</w:t>
      </w:r>
      <w:bookmarkStart w:id="0" w:name="_GoBack"/>
      <w:bookmarkEnd w:id="0"/>
    </w:p>
    <w:p w:rsidR="00D35AF9" w:rsidRDefault="007B7C39" w:rsidP="007B7C39">
      <w:pPr>
        <w:pStyle w:val="Title"/>
        <w:jc w:val="center"/>
      </w:pPr>
      <w:r>
        <w:t>SPASE Resource Descriptions</w:t>
      </w:r>
    </w:p>
    <w:p w:rsidR="007B7C39" w:rsidRPr="007B7C39" w:rsidRDefault="007B7C39" w:rsidP="007B7C39">
      <w:pPr>
        <w:jc w:val="center"/>
      </w:pPr>
      <w:r>
        <w:t>2021-Mar-01</w:t>
      </w:r>
    </w:p>
    <w:sdt>
      <w:sdtPr>
        <w:rPr>
          <w:rFonts w:asciiTheme="minorHAnsi" w:eastAsiaTheme="minorHAnsi" w:hAnsiTheme="minorHAnsi" w:cstheme="minorBidi"/>
          <w:color w:val="auto"/>
          <w:sz w:val="22"/>
          <w:szCs w:val="22"/>
        </w:rPr>
        <w:id w:val="-636570850"/>
        <w:docPartObj>
          <w:docPartGallery w:val="Table of Contents"/>
          <w:docPartUnique/>
        </w:docPartObj>
      </w:sdtPr>
      <w:sdtEndPr>
        <w:rPr>
          <w:b/>
          <w:bCs/>
          <w:noProof/>
        </w:rPr>
      </w:sdtEndPr>
      <w:sdtContent>
        <w:p w:rsidR="00991D03" w:rsidRDefault="00991D03">
          <w:pPr>
            <w:pStyle w:val="TOCHeading"/>
          </w:pPr>
          <w:r>
            <w:t>Table of Contents</w:t>
          </w:r>
        </w:p>
        <w:p w:rsidR="005B0C28" w:rsidRDefault="00991D03">
          <w:pPr>
            <w:pStyle w:val="TOC1"/>
            <w:tabs>
              <w:tab w:val="right" w:leader="dot" w:pos="9350"/>
            </w:tabs>
            <w:rPr>
              <w:rFonts w:cstheme="minorBidi"/>
              <w:noProof/>
            </w:rPr>
          </w:pPr>
          <w:r>
            <w:fldChar w:fldCharType="begin"/>
          </w:r>
          <w:r>
            <w:instrText xml:space="preserve"> TOC \o "1-3" \h \z \u </w:instrText>
          </w:r>
          <w:r>
            <w:fldChar w:fldCharType="separate"/>
          </w:r>
          <w:hyperlink w:anchor="_Toc67586884" w:history="1">
            <w:r w:rsidR="005B0C28" w:rsidRPr="00BD50E3">
              <w:rPr>
                <w:rStyle w:val="Hyperlink"/>
                <w:noProof/>
              </w:rPr>
              <w:t>Introduction</w:t>
            </w:r>
            <w:r w:rsidR="005B0C28">
              <w:rPr>
                <w:noProof/>
                <w:webHidden/>
              </w:rPr>
              <w:tab/>
            </w:r>
            <w:r w:rsidR="005B0C28">
              <w:rPr>
                <w:noProof/>
                <w:webHidden/>
              </w:rPr>
              <w:fldChar w:fldCharType="begin"/>
            </w:r>
            <w:r w:rsidR="005B0C28">
              <w:rPr>
                <w:noProof/>
                <w:webHidden/>
              </w:rPr>
              <w:instrText xml:space="preserve"> PAGEREF _Toc67586884 \h </w:instrText>
            </w:r>
            <w:r w:rsidR="005B0C28">
              <w:rPr>
                <w:noProof/>
                <w:webHidden/>
              </w:rPr>
            </w:r>
            <w:r w:rsidR="005B0C28">
              <w:rPr>
                <w:noProof/>
                <w:webHidden/>
              </w:rPr>
              <w:fldChar w:fldCharType="separate"/>
            </w:r>
            <w:r w:rsidR="007A381D">
              <w:rPr>
                <w:noProof/>
                <w:webHidden/>
              </w:rPr>
              <w:t>1</w:t>
            </w:r>
            <w:r w:rsidR="005B0C28">
              <w:rPr>
                <w:noProof/>
                <w:webHidden/>
              </w:rPr>
              <w:fldChar w:fldCharType="end"/>
            </w:r>
          </w:hyperlink>
        </w:p>
        <w:p w:rsidR="005B0C28" w:rsidRDefault="005B0C28">
          <w:pPr>
            <w:pStyle w:val="TOC1"/>
            <w:tabs>
              <w:tab w:val="right" w:leader="dot" w:pos="9350"/>
            </w:tabs>
            <w:rPr>
              <w:rFonts w:cstheme="minorBidi"/>
              <w:noProof/>
            </w:rPr>
          </w:pPr>
          <w:hyperlink w:anchor="_Toc67586885" w:history="1">
            <w:r w:rsidRPr="00BD50E3">
              <w:rPr>
                <w:rStyle w:val="Hyperlink"/>
                <w:noProof/>
              </w:rPr>
              <w:t>Concepts</w:t>
            </w:r>
            <w:r>
              <w:rPr>
                <w:noProof/>
                <w:webHidden/>
              </w:rPr>
              <w:tab/>
            </w:r>
            <w:r>
              <w:rPr>
                <w:noProof/>
                <w:webHidden/>
              </w:rPr>
              <w:fldChar w:fldCharType="begin"/>
            </w:r>
            <w:r>
              <w:rPr>
                <w:noProof/>
                <w:webHidden/>
              </w:rPr>
              <w:instrText xml:space="preserve"> PAGEREF _Toc67586885 \h </w:instrText>
            </w:r>
            <w:r>
              <w:rPr>
                <w:noProof/>
                <w:webHidden/>
              </w:rPr>
            </w:r>
            <w:r>
              <w:rPr>
                <w:noProof/>
                <w:webHidden/>
              </w:rPr>
              <w:fldChar w:fldCharType="separate"/>
            </w:r>
            <w:r w:rsidR="007A381D">
              <w:rPr>
                <w:noProof/>
                <w:webHidden/>
              </w:rPr>
              <w:t>2</w:t>
            </w:r>
            <w:r>
              <w:rPr>
                <w:noProof/>
                <w:webHidden/>
              </w:rPr>
              <w:fldChar w:fldCharType="end"/>
            </w:r>
          </w:hyperlink>
        </w:p>
        <w:p w:rsidR="005B0C28" w:rsidRDefault="005B0C28">
          <w:pPr>
            <w:pStyle w:val="TOC1"/>
            <w:tabs>
              <w:tab w:val="right" w:leader="dot" w:pos="9350"/>
            </w:tabs>
            <w:rPr>
              <w:rFonts w:cstheme="minorBidi"/>
              <w:noProof/>
            </w:rPr>
          </w:pPr>
          <w:hyperlink w:anchor="_Toc67586886" w:history="1">
            <w:r w:rsidRPr="00BD50E3">
              <w:rPr>
                <w:rStyle w:val="Hyperlink"/>
                <w:noProof/>
              </w:rPr>
              <w:t>Identifiers</w:t>
            </w:r>
            <w:r>
              <w:rPr>
                <w:noProof/>
                <w:webHidden/>
              </w:rPr>
              <w:tab/>
            </w:r>
            <w:r>
              <w:rPr>
                <w:noProof/>
                <w:webHidden/>
              </w:rPr>
              <w:fldChar w:fldCharType="begin"/>
            </w:r>
            <w:r>
              <w:rPr>
                <w:noProof/>
                <w:webHidden/>
              </w:rPr>
              <w:instrText xml:space="preserve"> PAGEREF _Toc67586886 \h </w:instrText>
            </w:r>
            <w:r>
              <w:rPr>
                <w:noProof/>
                <w:webHidden/>
              </w:rPr>
            </w:r>
            <w:r>
              <w:rPr>
                <w:noProof/>
                <w:webHidden/>
              </w:rPr>
              <w:fldChar w:fldCharType="separate"/>
            </w:r>
            <w:r w:rsidR="007A381D">
              <w:rPr>
                <w:noProof/>
                <w:webHidden/>
              </w:rPr>
              <w:t>2</w:t>
            </w:r>
            <w:r>
              <w:rPr>
                <w:noProof/>
                <w:webHidden/>
              </w:rPr>
              <w:fldChar w:fldCharType="end"/>
            </w:r>
          </w:hyperlink>
        </w:p>
        <w:p w:rsidR="005B0C28" w:rsidRDefault="005B0C28">
          <w:pPr>
            <w:pStyle w:val="TOC1"/>
            <w:tabs>
              <w:tab w:val="right" w:leader="dot" w:pos="9350"/>
            </w:tabs>
            <w:rPr>
              <w:rFonts w:cstheme="minorBidi"/>
              <w:noProof/>
            </w:rPr>
          </w:pPr>
          <w:hyperlink w:anchor="_Toc67586887" w:history="1">
            <w:r w:rsidRPr="00BD50E3">
              <w:rPr>
                <w:rStyle w:val="Hyperlink"/>
                <w:noProof/>
              </w:rPr>
              <w:t>Tools, Specifications and Conventions</w:t>
            </w:r>
            <w:r>
              <w:rPr>
                <w:noProof/>
                <w:webHidden/>
              </w:rPr>
              <w:tab/>
            </w:r>
            <w:r>
              <w:rPr>
                <w:noProof/>
                <w:webHidden/>
              </w:rPr>
              <w:fldChar w:fldCharType="begin"/>
            </w:r>
            <w:r>
              <w:rPr>
                <w:noProof/>
                <w:webHidden/>
              </w:rPr>
              <w:instrText xml:space="preserve"> PAGEREF _Toc67586887 \h </w:instrText>
            </w:r>
            <w:r>
              <w:rPr>
                <w:noProof/>
                <w:webHidden/>
              </w:rPr>
            </w:r>
            <w:r>
              <w:rPr>
                <w:noProof/>
                <w:webHidden/>
              </w:rPr>
              <w:fldChar w:fldCharType="separate"/>
            </w:r>
            <w:r w:rsidR="007A381D">
              <w:rPr>
                <w:noProof/>
                <w:webHidden/>
              </w:rPr>
              <w:t>2</w:t>
            </w:r>
            <w:r>
              <w:rPr>
                <w:noProof/>
                <w:webHidden/>
              </w:rPr>
              <w:fldChar w:fldCharType="end"/>
            </w:r>
          </w:hyperlink>
        </w:p>
        <w:p w:rsidR="005B0C28" w:rsidRDefault="005B0C28">
          <w:pPr>
            <w:pStyle w:val="TOC2"/>
            <w:tabs>
              <w:tab w:val="right" w:leader="dot" w:pos="9350"/>
            </w:tabs>
            <w:rPr>
              <w:rFonts w:cstheme="minorBidi"/>
              <w:noProof/>
            </w:rPr>
          </w:pPr>
          <w:hyperlink w:anchor="_Toc67586888" w:history="1">
            <w:r w:rsidRPr="00BD50E3">
              <w:rPr>
                <w:rStyle w:val="Hyperlink"/>
                <w:noProof/>
              </w:rPr>
              <w:t>Tools</w:t>
            </w:r>
            <w:r>
              <w:rPr>
                <w:noProof/>
                <w:webHidden/>
              </w:rPr>
              <w:tab/>
            </w:r>
            <w:r>
              <w:rPr>
                <w:noProof/>
                <w:webHidden/>
              </w:rPr>
              <w:fldChar w:fldCharType="begin"/>
            </w:r>
            <w:r>
              <w:rPr>
                <w:noProof/>
                <w:webHidden/>
              </w:rPr>
              <w:instrText xml:space="preserve"> PAGEREF _Toc67586888 \h </w:instrText>
            </w:r>
            <w:r>
              <w:rPr>
                <w:noProof/>
                <w:webHidden/>
              </w:rPr>
            </w:r>
            <w:r>
              <w:rPr>
                <w:noProof/>
                <w:webHidden/>
              </w:rPr>
              <w:fldChar w:fldCharType="separate"/>
            </w:r>
            <w:r w:rsidR="007A381D">
              <w:rPr>
                <w:noProof/>
                <w:webHidden/>
              </w:rPr>
              <w:t>3</w:t>
            </w:r>
            <w:r>
              <w:rPr>
                <w:noProof/>
                <w:webHidden/>
              </w:rPr>
              <w:fldChar w:fldCharType="end"/>
            </w:r>
          </w:hyperlink>
        </w:p>
        <w:p w:rsidR="005B0C28" w:rsidRDefault="005B0C28">
          <w:pPr>
            <w:pStyle w:val="TOC2"/>
            <w:tabs>
              <w:tab w:val="right" w:leader="dot" w:pos="9350"/>
            </w:tabs>
            <w:rPr>
              <w:rFonts w:cstheme="minorBidi"/>
              <w:noProof/>
            </w:rPr>
          </w:pPr>
          <w:hyperlink w:anchor="_Toc67586889" w:history="1">
            <w:r w:rsidRPr="00BD50E3">
              <w:rPr>
                <w:rStyle w:val="Hyperlink"/>
                <w:noProof/>
              </w:rPr>
              <w:t>Specifications</w:t>
            </w:r>
            <w:r>
              <w:rPr>
                <w:noProof/>
                <w:webHidden/>
              </w:rPr>
              <w:tab/>
            </w:r>
            <w:r>
              <w:rPr>
                <w:noProof/>
                <w:webHidden/>
              </w:rPr>
              <w:fldChar w:fldCharType="begin"/>
            </w:r>
            <w:r>
              <w:rPr>
                <w:noProof/>
                <w:webHidden/>
              </w:rPr>
              <w:instrText xml:space="preserve"> PAGEREF _Toc67586889 \h </w:instrText>
            </w:r>
            <w:r>
              <w:rPr>
                <w:noProof/>
                <w:webHidden/>
              </w:rPr>
            </w:r>
            <w:r>
              <w:rPr>
                <w:noProof/>
                <w:webHidden/>
              </w:rPr>
              <w:fldChar w:fldCharType="separate"/>
            </w:r>
            <w:r w:rsidR="007A381D">
              <w:rPr>
                <w:noProof/>
                <w:webHidden/>
              </w:rPr>
              <w:t>4</w:t>
            </w:r>
            <w:r>
              <w:rPr>
                <w:noProof/>
                <w:webHidden/>
              </w:rPr>
              <w:fldChar w:fldCharType="end"/>
            </w:r>
          </w:hyperlink>
        </w:p>
        <w:p w:rsidR="005B0C28" w:rsidRDefault="005B0C28">
          <w:pPr>
            <w:pStyle w:val="TOC2"/>
            <w:tabs>
              <w:tab w:val="right" w:leader="dot" w:pos="9350"/>
            </w:tabs>
            <w:rPr>
              <w:rFonts w:cstheme="minorBidi"/>
              <w:noProof/>
            </w:rPr>
          </w:pPr>
          <w:hyperlink w:anchor="_Toc67586890" w:history="1">
            <w:r w:rsidRPr="00BD50E3">
              <w:rPr>
                <w:rStyle w:val="Hyperlink"/>
                <w:noProof/>
              </w:rPr>
              <w:t>Conventions</w:t>
            </w:r>
            <w:r>
              <w:rPr>
                <w:noProof/>
                <w:webHidden/>
              </w:rPr>
              <w:tab/>
            </w:r>
            <w:r>
              <w:rPr>
                <w:noProof/>
                <w:webHidden/>
              </w:rPr>
              <w:fldChar w:fldCharType="begin"/>
            </w:r>
            <w:r>
              <w:rPr>
                <w:noProof/>
                <w:webHidden/>
              </w:rPr>
              <w:instrText xml:space="preserve"> PAGEREF _Toc67586890 \h </w:instrText>
            </w:r>
            <w:r>
              <w:rPr>
                <w:noProof/>
                <w:webHidden/>
              </w:rPr>
            </w:r>
            <w:r>
              <w:rPr>
                <w:noProof/>
                <w:webHidden/>
              </w:rPr>
              <w:fldChar w:fldCharType="separate"/>
            </w:r>
            <w:r w:rsidR="007A381D">
              <w:rPr>
                <w:noProof/>
                <w:webHidden/>
              </w:rPr>
              <w:t>4</w:t>
            </w:r>
            <w:r>
              <w:rPr>
                <w:noProof/>
                <w:webHidden/>
              </w:rPr>
              <w:fldChar w:fldCharType="end"/>
            </w:r>
          </w:hyperlink>
        </w:p>
        <w:p w:rsidR="005B0C28" w:rsidRDefault="005B0C28">
          <w:pPr>
            <w:pStyle w:val="TOC1"/>
            <w:tabs>
              <w:tab w:val="right" w:leader="dot" w:pos="9350"/>
            </w:tabs>
            <w:rPr>
              <w:rFonts w:cstheme="minorBidi"/>
              <w:noProof/>
            </w:rPr>
          </w:pPr>
          <w:hyperlink w:anchor="_Toc67586891" w:history="1">
            <w:r w:rsidRPr="00BD50E3">
              <w:rPr>
                <w:rStyle w:val="Hyperlink"/>
                <w:noProof/>
              </w:rPr>
              <w:t>Creating Descriptions</w:t>
            </w:r>
            <w:r>
              <w:rPr>
                <w:noProof/>
                <w:webHidden/>
              </w:rPr>
              <w:tab/>
            </w:r>
            <w:r>
              <w:rPr>
                <w:noProof/>
                <w:webHidden/>
              </w:rPr>
              <w:fldChar w:fldCharType="begin"/>
            </w:r>
            <w:r>
              <w:rPr>
                <w:noProof/>
                <w:webHidden/>
              </w:rPr>
              <w:instrText xml:space="preserve"> PAGEREF _Toc67586891 \h </w:instrText>
            </w:r>
            <w:r>
              <w:rPr>
                <w:noProof/>
                <w:webHidden/>
              </w:rPr>
            </w:r>
            <w:r>
              <w:rPr>
                <w:noProof/>
                <w:webHidden/>
              </w:rPr>
              <w:fldChar w:fldCharType="separate"/>
            </w:r>
            <w:r w:rsidR="007A381D">
              <w:rPr>
                <w:noProof/>
                <w:webHidden/>
              </w:rPr>
              <w:t>4</w:t>
            </w:r>
            <w:r>
              <w:rPr>
                <w:noProof/>
                <w:webHidden/>
              </w:rPr>
              <w:fldChar w:fldCharType="end"/>
            </w:r>
          </w:hyperlink>
        </w:p>
        <w:p w:rsidR="005B0C28" w:rsidRDefault="005B0C28">
          <w:pPr>
            <w:pStyle w:val="TOC2"/>
            <w:tabs>
              <w:tab w:val="right" w:leader="dot" w:pos="9350"/>
            </w:tabs>
            <w:rPr>
              <w:rFonts w:cstheme="minorBidi"/>
              <w:noProof/>
            </w:rPr>
          </w:pPr>
          <w:hyperlink w:anchor="_Toc67586892" w:history="1">
            <w:r w:rsidRPr="00BD50E3">
              <w:rPr>
                <w:rStyle w:val="Hyperlink"/>
                <w:noProof/>
              </w:rPr>
              <w:t>Preliminary Checks</w:t>
            </w:r>
            <w:r>
              <w:rPr>
                <w:noProof/>
                <w:webHidden/>
              </w:rPr>
              <w:tab/>
            </w:r>
            <w:r>
              <w:rPr>
                <w:noProof/>
                <w:webHidden/>
              </w:rPr>
              <w:fldChar w:fldCharType="begin"/>
            </w:r>
            <w:r>
              <w:rPr>
                <w:noProof/>
                <w:webHidden/>
              </w:rPr>
              <w:instrText xml:space="preserve"> PAGEREF _Toc67586892 \h </w:instrText>
            </w:r>
            <w:r>
              <w:rPr>
                <w:noProof/>
                <w:webHidden/>
              </w:rPr>
            </w:r>
            <w:r>
              <w:rPr>
                <w:noProof/>
                <w:webHidden/>
              </w:rPr>
              <w:fldChar w:fldCharType="separate"/>
            </w:r>
            <w:r w:rsidR="007A381D">
              <w:rPr>
                <w:noProof/>
                <w:webHidden/>
              </w:rPr>
              <w:t>6</w:t>
            </w:r>
            <w:r>
              <w:rPr>
                <w:noProof/>
                <w:webHidden/>
              </w:rPr>
              <w:fldChar w:fldCharType="end"/>
            </w:r>
          </w:hyperlink>
        </w:p>
        <w:p w:rsidR="005B0C28" w:rsidRDefault="005B0C28">
          <w:pPr>
            <w:pStyle w:val="TOC2"/>
            <w:tabs>
              <w:tab w:val="right" w:leader="dot" w:pos="9350"/>
            </w:tabs>
            <w:rPr>
              <w:rFonts w:cstheme="minorBidi"/>
              <w:noProof/>
            </w:rPr>
          </w:pPr>
          <w:hyperlink w:anchor="_Toc67586893" w:history="1">
            <w:r w:rsidRPr="00BD50E3">
              <w:rPr>
                <w:rStyle w:val="Hyperlink"/>
                <w:noProof/>
              </w:rPr>
              <w:t>Repository Organization</w:t>
            </w:r>
            <w:r>
              <w:rPr>
                <w:noProof/>
                <w:webHidden/>
              </w:rPr>
              <w:tab/>
            </w:r>
            <w:r>
              <w:rPr>
                <w:noProof/>
                <w:webHidden/>
              </w:rPr>
              <w:fldChar w:fldCharType="begin"/>
            </w:r>
            <w:r>
              <w:rPr>
                <w:noProof/>
                <w:webHidden/>
              </w:rPr>
              <w:instrText xml:space="preserve"> PAGEREF _Toc67586893 \h </w:instrText>
            </w:r>
            <w:r>
              <w:rPr>
                <w:noProof/>
                <w:webHidden/>
              </w:rPr>
            </w:r>
            <w:r>
              <w:rPr>
                <w:noProof/>
                <w:webHidden/>
              </w:rPr>
              <w:fldChar w:fldCharType="separate"/>
            </w:r>
            <w:r w:rsidR="007A381D">
              <w:rPr>
                <w:noProof/>
                <w:webHidden/>
              </w:rPr>
              <w:t>6</w:t>
            </w:r>
            <w:r>
              <w:rPr>
                <w:noProof/>
                <w:webHidden/>
              </w:rPr>
              <w:fldChar w:fldCharType="end"/>
            </w:r>
          </w:hyperlink>
        </w:p>
        <w:p w:rsidR="005B0C28" w:rsidRDefault="005B0C28">
          <w:pPr>
            <w:pStyle w:val="TOC2"/>
            <w:tabs>
              <w:tab w:val="right" w:leader="dot" w:pos="9350"/>
            </w:tabs>
            <w:rPr>
              <w:rFonts w:cstheme="minorBidi"/>
              <w:noProof/>
            </w:rPr>
          </w:pPr>
          <w:hyperlink w:anchor="_Toc67586894" w:history="1">
            <w:r w:rsidRPr="00BD50E3">
              <w:rPr>
                <w:rStyle w:val="Hyperlink"/>
                <w:noProof/>
              </w:rPr>
              <w:t>XML Special Character</w:t>
            </w:r>
            <w:r>
              <w:rPr>
                <w:noProof/>
                <w:webHidden/>
              </w:rPr>
              <w:tab/>
            </w:r>
            <w:r>
              <w:rPr>
                <w:noProof/>
                <w:webHidden/>
              </w:rPr>
              <w:fldChar w:fldCharType="begin"/>
            </w:r>
            <w:r>
              <w:rPr>
                <w:noProof/>
                <w:webHidden/>
              </w:rPr>
              <w:instrText xml:space="preserve"> PAGEREF _Toc67586894 \h </w:instrText>
            </w:r>
            <w:r>
              <w:rPr>
                <w:noProof/>
                <w:webHidden/>
              </w:rPr>
            </w:r>
            <w:r>
              <w:rPr>
                <w:noProof/>
                <w:webHidden/>
              </w:rPr>
              <w:fldChar w:fldCharType="separate"/>
            </w:r>
            <w:r w:rsidR="007A381D">
              <w:rPr>
                <w:noProof/>
                <w:webHidden/>
              </w:rPr>
              <w:t>6</w:t>
            </w:r>
            <w:r>
              <w:rPr>
                <w:noProof/>
                <w:webHidden/>
              </w:rPr>
              <w:fldChar w:fldCharType="end"/>
            </w:r>
          </w:hyperlink>
        </w:p>
        <w:p w:rsidR="005B0C28" w:rsidRDefault="005B0C28">
          <w:pPr>
            <w:pStyle w:val="TOC2"/>
            <w:tabs>
              <w:tab w:val="right" w:leader="dot" w:pos="9350"/>
            </w:tabs>
            <w:rPr>
              <w:rFonts w:cstheme="minorBidi"/>
              <w:noProof/>
            </w:rPr>
          </w:pPr>
          <w:hyperlink w:anchor="_Toc67586895" w:history="1">
            <w:r w:rsidRPr="00BD50E3">
              <w:rPr>
                <w:rStyle w:val="Hyperlink"/>
                <w:noProof/>
              </w:rPr>
              <w:t>Formatted Text</w:t>
            </w:r>
            <w:r>
              <w:rPr>
                <w:noProof/>
                <w:webHidden/>
              </w:rPr>
              <w:tab/>
            </w:r>
            <w:r>
              <w:rPr>
                <w:noProof/>
                <w:webHidden/>
              </w:rPr>
              <w:fldChar w:fldCharType="begin"/>
            </w:r>
            <w:r>
              <w:rPr>
                <w:noProof/>
                <w:webHidden/>
              </w:rPr>
              <w:instrText xml:space="preserve"> PAGEREF _Toc67586895 \h </w:instrText>
            </w:r>
            <w:r>
              <w:rPr>
                <w:noProof/>
                <w:webHidden/>
              </w:rPr>
            </w:r>
            <w:r>
              <w:rPr>
                <w:noProof/>
                <w:webHidden/>
              </w:rPr>
              <w:fldChar w:fldCharType="separate"/>
            </w:r>
            <w:r w:rsidR="007A381D">
              <w:rPr>
                <w:noProof/>
                <w:webHidden/>
              </w:rPr>
              <w:t>7</w:t>
            </w:r>
            <w:r>
              <w:rPr>
                <w:noProof/>
                <w:webHidden/>
              </w:rPr>
              <w:fldChar w:fldCharType="end"/>
            </w:r>
          </w:hyperlink>
        </w:p>
        <w:p w:rsidR="005B0C28" w:rsidRDefault="005B0C28">
          <w:pPr>
            <w:pStyle w:val="TOC2"/>
            <w:tabs>
              <w:tab w:val="right" w:leader="dot" w:pos="9350"/>
            </w:tabs>
            <w:rPr>
              <w:rFonts w:cstheme="minorBidi"/>
              <w:noProof/>
            </w:rPr>
          </w:pPr>
          <w:hyperlink w:anchor="_Toc67586896" w:history="1">
            <w:r w:rsidRPr="00BD50E3">
              <w:rPr>
                <w:rStyle w:val="Hyperlink"/>
                <w:noProof/>
              </w:rPr>
              <w:t>Making Description Look Good</w:t>
            </w:r>
            <w:r>
              <w:rPr>
                <w:noProof/>
                <w:webHidden/>
              </w:rPr>
              <w:tab/>
            </w:r>
            <w:r>
              <w:rPr>
                <w:noProof/>
                <w:webHidden/>
              </w:rPr>
              <w:fldChar w:fldCharType="begin"/>
            </w:r>
            <w:r>
              <w:rPr>
                <w:noProof/>
                <w:webHidden/>
              </w:rPr>
              <w:instrText xml:space="preserve"> PAGEREF _Toc67586896 \h </w:instrText>
            </w:r>
            <w:r>
              <w:rPr>
                <w:noProof/>
                <w:webHidden/>
              </w:rPr>
            </w:r>
            <w:r>
              <w:rPr>
                <w:noProof/>
                <w:webHidden/>
              </w:rPr>
              <w:fldChar w:fldCharType="separate"/>
            </w:r>
            <w:r w:rsidR="007A381D">
              <w:rPr>
                <w:noProof/>
                <w:webHidden/>
              </w:rPr>
              <w:t>8</w:t>
            </w:r>
            <w:r>
              <w:rPr>
                <w:noProof/>
                <w:webHidden/>
              </w:rPr>
              <w:fldChar w:fldCharType="end"/>
            </w:r>
          </w:hyperlink>
        </w:p>
        <w:p w:rsidR="005B0C28" w:rsidRDefault="005B0C28">
          <w:pPr>
            <w:pStyle w:val="TOC1"/>
            <w:tabs>
              <w:tab w:val="right" w:leader="dot" w:pos="9350"/>
            </w:tabs>
            <w:rPr>
              <w:rFonts w:cstheme="minorBidi"/>
              <w:noProof/>
            </w:rPr>
          </w:pPr>
          <w:hyperlink w:anchor="_Toc67586897" w:history="1">
            <w:r w:rsidRPr="00BD50E3">
              <w:rPr>
                <w:rStyle w:val="Hyperlink"/>
                <w:noProof/>
              </w:rPr>
              <w:t>Versioning</w:t>
            </w:r>
            <w:r>
              <w:rPr>
                <w:noProof/>
                <w:webHidden/>
              </w:rPr>
              <w:tab/>
            </w:r>
            <w:r>
              <w:rPr>
                <w:noProof/>
                <w:webHidden/>
              </w:rPr>
              <w:fldChar w:fldCharType="begin"/>
            </w:r>
            <w:r>
              <w:rPr>
                <w:noProof/>
                <w:webHidden/>
              </w:rPr>
              <w:instrText xml:space="preserve"> PAGEREF _Toc67586897 \h </w:instrText>
            </w:r>
            <w:r>
              <w:rPr>
                <w:noProof/>
                <w:webHidden/>
              </w:rPr>
            </w:r>
            <w:r>
              <w:rPr>
                <w:noProof/>
                <w:webHidden/>
              </w:rPr>
              <w:fldChar w:fldCharType="separate"/>
            </w:r>
            <w:r w:rsidR="007A381D">
              <w:rPr>
                <w:noProof/>
                <w:webHidden/>
              </w:rPr>
              <w:t>8</w:t>
            </w:r>
            <w:r>
              <w:rPr>
                <w:noProof/>
                <w:webHidden/>
              </w:rPr>
              <w:fldChar w:fldCharType="end"/>
            </w:r>
          </w:hyperlink>
        </w:p>
        <w:p w:rsidR="005B0C28" w:rsidRDefault="005B0C28">
          <w:pPr>
            <w:pStyle w:val="TOC1"/>
            <w:tabs>
              <w:tab w:val="right" w:leader="dot" w:pos="9350"/>
            </w:tabs>
            <w:rPr>
              <w:rFonts w:cstheme="minorBidi"/>
              <w:noProof/>
            </w:rPr>
          </w:pPr>
          <w:hyperlink w:anchor="_Toc67586898" w:history="1">
            <w:r w:rsidRPr="00BD50E3">
              <w:rPr>
                <w:rStyle w:val="Hyperlink"/>
                <w:noProof/>
              </w:rPr>
              <w:t>Validation and Referential Checks</w:t>
            </w:r>
            <w:r>
              <w:rPr>
                <w:noProof/>
                <w:webHidden/>
              </w:rPr>
              <w:tab/>
            </w:r>
            <w:r>
              <w:rPr>
                <w:noProof/>
                <w:webHidden/>
              </w:rPr>
              <w:fldChar w:fldCharType="begin"/>
            </w:r>
            <w:r>
              <w:rPr>
                <w:noProof/>
                <w:webHidden/>
              </w:rPr>
              <w:instrText xml:space="preserve"> PAGEREF _Toc67586898 \h </w:instrText>
            </w:r>
            <w:r>
              <w:rPr>
                <w:noProof/>
                <w:webHidden/>
              </w:rPr>
            </w:r>
            <w:r>
              <w:rPr>
                <w:noProof/>
                <w:webHidden/>
              </w:rPr>
              <w:fldChar w:fldCharType="separate"/>
            </w:r>
            <w:r w:rsidR="007A381D">
              <w:rPr>
                <w:noProof/>
                <w:webHidden/>
              </w:rPr>
              <w:t>8</w:t>
            </w:r>
            <w:r>
              <w:rPr>
                <w:noProof/>
                <w:webHidden/>
              </w:rPr>
              <w:fldChar w:fldCharType="end"/>
            </w:r>
          </w:hyperlink>
        </w:p>
        <w:p w:rsidR="005B0C28" w:rsidRDefault="005B0C28">
          <w:pPr>
            <w:pStyle w:val="TOC2"/>
            <w:tabs>
              <w:tab w:val="right" w:leader="dot" w:pos="9350"/>
            </w:tabs>
            <w:rPr>
              <w:rFonts w:cstheme="minorBidi"/>
              <w:noProof/>
            </w:rPr>
          </w:pPr>
          <w:hyperlink w:anchor="_Toc67586899" w:history="1">
            <w:r w:rsidRPr="00BD50E3">
              <w:rPr>
                <w:rStyle w:val="Hyperlink"/>
                <w:noProof/>
              </w:rPr>
              <w:t>Single Description</w:t>
            </w:r>
            <w:r>
              <w:rPr>
                <w:noProof/>
                <w:webHidden/>
              </w:rPr>
              <w:tab/>
            </w:r>
            <w:r>
              <w:rPr>
                <w:noProof/>
                <w:webHidden/>
              </w:rPr>
              <w:fldChar w:fldCharType="begin"/>
            </w:r>
            <w:r>
              <w:rPr>
                <w:noProof/>
                <w:webHidden/>
              </w:rPr>
              <w:instrText xml:space="preserve"> PAGEREF _Toc67586899 \h </w:instrText>
            </w:r>
            <w:r>
              <w:rPr>
                <w:noProof/>
                <w:webHidden/>
              </w:rPr>
            </w:r>
            <w:r>
              <w:rPr>
                <w:noProof/>
                <w:webHidden/>
              </w:rPr>
              <w:fldChar w:fldCharType="separate"/>
            </w:r>
            <w:r w:rsidR="007A381D">
              <w:rPr>
                <w:noProof/>
                <w:webHidden/>
              </w:rPr>
              <w:t>8</w:t>
            </w:r>
            <w:r>
              <w:rPr>
                <w:noProof/>
                <w:webHidden/>
              </w:rPr>
              <w:fldChar w:fldCharType="end"/>
            </w:r>
          </w:hyperlink>
        </w:p>
        <w:p w:rsidR="005B0C28" w:rsidRDefault="005B0C28">
          <w:pPr>
            <w:pStyle w:val="TOC2"/>
            <w:tabs>
              <w:tab w:val="right" w:leader="dot" w:pos="9350"/>
            </w:tabs>
            <w:rPr>
              <w:rFonts w:cstheme="minorBidi"/>
              <w:noProof/>
            </w:rPr>
          </w:pPr>
          <w:hyperlink w:anchor="_Toc67586900" w:history="1">
            <w:r w:rsidRPr="00BD50E3">
              <w:rPr>
                <w:rStyle w:val="Hyperlink"/>
                <w:noProof/>
              </w:rPr>
              <w:t>Large Collections of Descriptions</w:t>
            </w:r>
            <w:r>
              <w:rPr>
                <w:noProof/>
                <w:webHidden/>
              </w:rPr>
              <w:tab/>
            </w:r>
            <w:r>
              <w:rPr>
                <w:noProof/>
                <w:webHidden/>
              </w:rPr>
              <w:fldChar w:fldCharType="begin"/>
            </w:r>
            <w:r>
              <w:rPr>
                <w:noProof/>
                <w:webHidden/>
              </w:rPr>
              <w:instrText xml:space="preserve"> PAGEREF _Toc67586900 \h </w:instrText>
            </w:r>
            <w:r>
              <w:rPr>
                <w:noProof/>
                <w:webHidden/>
              </w:rPr>
            </w:r>
            <w:r>
              <w:rPr>
                <w:noProof/>
                <w:webHidden/>
              </w:rPr>
              <w:fldChar w:fldCharType="separate"/>
            </w:r>
            <w:r w:rsidR="007A381D">
              <w:rPr>
                <w:noProof/>
                <w:webHidden/>
              </w:rPr>
              <w:t>9</w:t>
            </w:r>
            <w:r>
              <w:rPr>
                <w:noProof/>
                <w:webHidden/>
              </w:rPr>
              <w:fldChar w:fldCharType="end"/>
            </w:r>
          </w:hyperlink>
        </w:p>
        <w:p w:rsidR="005B0C28" w:rsidRDefault="005B0C28">
          <w:pPr>
            <w:pStyle w:val="TOC1"/>
            <w:tabs>
              <w:tab w:val="right" w:leader="dot" w:pos="9350"/>
            </w:tabs>
            <w:rPr>
              <w:rFonts w:cstheme="minorBidi"/>
              <w:noProof/>
            </w:rPr>
          </w:pPr>
          <w:hyperlink w:anchor="_Toc67586901" w:history="1">
            <w:r w:rsidRPr="00BD50E3">
              <w:rPr>
                <w:rStyle w:val="Hyperlink"/>
                <w:noProof/>
              </w:rPr>
              <w:t>Sharing</w:t>
            </w:r>
            <w:r>
              <w:rPr>
                <w:noProof/>
                <w:webHidden/>
              </w:rPr>
              <w:tab/>
            </w:r>
            <w:r>
              <w:rPr>
                <w:noProof/>
                <w:webHidden/>
              </w:rPr>
              <w:fldChar w:fldCharType="begin"/>
            </w:r>
            <w:r>
              <w:rPr>
                <w:noProof/>
                <w:webHidden/>
              </w:rPr>
              <w:instrText xml:space="preserve"> PAGEREF _Toc67586901 \h </w:instrText>
            </w:r>
            <w:r>
              <w:rPr>
                <w:noProof/>
                <w:webHidden/>
              </w:rPr>
            </w:r>
            <w:r>
              <w:rPr>
                <w:noProof/>
                <w:webHidden/>
              </w:rPr>
              <w:fldChar w:fldCharType="separate"/>
            </w:r>
            <w:r w:rsidR="007A381D">
              <w:rPr>
                <w:noProof/>
                <w:webHidden/>
              </w:rPr>
              <w:t>9</w:t>
            </w:r>
            <w:r>
              <w:rPr>
                <w:noProof/>
                <w:webHidden/>
              </w:rPr>
              <w:fldChar w:fldCharType="end"/>
            </w:r>
          </w:hyperlink>
        </w:p>
        <w:p w:rsidR="005B0C28" w:rsidRDefault="005B0C28">
          <w:pPr>
            <w:pStyle w:val="TOC2"/>
            <w:tabs>
              <w:tab w:val="right" w:leader="dot" w:pos="9350"/>
            </w:tabs>
            <w:rPr>
              <w:rFonts w:cstheme="minorBidi"/>
              <w:noProof/>
            </w:rPr>
          </w:pPr>
          <w:hyperlink w:anchor="_Toc67586902" w:history="1">
            <w:r w:rsidRPr="00BD50E3">
              <w:rPr>
                <w:rStyle w:val="Hyperlink"/>
                <w:noProof/>
              </w:rPr>
              <w:t>Landing Pages</w:t>
            </w:r>
            <w:r>
              <w:rPr>
                <w:noProof/>
                <w:webHidden/>
              </w:rPr>
              <w:tab/>
            </w:r>
            <w:r>
              <w:rPr>
                <w:noProof/>
                <w:webHidden/>
              </w:rPr>
              <w:fldChar w:fldCharType="begin"/>
            </w:r>
            <w:r>
              <w:rPr>
                <w:noProof/>
                <w:webHidden/>
              </w:rPr>
              <w:instrText xml:space="preserve"> PAGEREF _Toc67586902 \h </w:instrText>
            </w:r>
            <w:r>
              <w:rPr>
                <w:noProof/>
                <w:webHidden/>
              </w:rPr>
            </w:r>
            <w:r>
              <w:rPr>
                <w:noProof/>
                <w:webHidden/>
              </w:rPr>
              <w:fldChar w:fldCharType="separate"/>
            </w:r>
            <w:r w:rsidR="007A381D">
              <w:rPr>
                <w:noProof/>
                <w:webHidden/>
              </w:rPr>
              <w:t>10</w:t>
            </w:r>
            <w:r>
              <w:rPr>
                <w:noProof/>
                <w:webHidden/>
              </w:rPr>
              <w:fldChar w:fldCharType="end"/>
            </w:r>
          </w:hyperlink>
        </w:p>
        <w:p w:rsidR="005B0C28" w:rsidRDefault="005B0C28">
          <w:pPr>
            <w:pStyle w:val="TOC1"/>
            <w:tabs>
              <w:tab w:val="right" w:leader="dot" w:pos="9350"/>
            </w:tabs>
            <w:rPr>
              <w:rFonts w:cstheme="minorBidi"/>
              <w:noProof/>
            </w:rPr>
          </w:pPr>
          <w:hyperlink w:anchor="_Toc67586903" w:history="1">
            <w:r w:rsidRPr="00BD50E3">
              <w:rPr>
                <w:rStyle w:val="Hyperlink"/>
                <w:noProof/>
              </w:rPr>
              <w:t>DOI Minting</w:t>
            </w:r>
            <w:r>
              <w:rPr>
                <w:noProof/>
                <w:webHidden/>
              </w:rPr>
              <w:tab/>
            </w:r>
            <w:r>
              <w:rPr>
                <w:noProof/>
                <w:webHidden/>
              </w:rPr>
              <w:fldChar w:fldCharType="begin"/>
            </w:r>
            <w:r>
              <w:rPr>
                <w:noProof/>
                <w:webHidden/>
              </w:rPr>
              <w:instrText xml:space="preserve"> PAGEREF _Toc67586903 \h </w:instrText>
            </w:r>
            <w:r>
              <w:rPr>
                <w:noProof/>
                <w:webHidden/>
              </w:rPr>
            </w:r>
            <w:r>
              <w:rPr>
                <w:noProof/>
                <w:webHidden/>
              </w:rPr>
              <w:fldChar w:fldCharType="separate"/>
            </w:r>
            <w:r w:rsidR="007A381D">
              <w:rPr>
                <w:noProof/>
                <w:webHidden/>
              </w:rPr>
              <w:t>10</w:t>
            </w:r>
            <w:r>
              <w:rPr>
                <w:noProof/>
                <w:webHidden/>
              </w:rPr>
              <w:fldChar w:fldCharType="end"/>
            </w:r>
          </w:hyperlink>
        </w:p>
        <w:p w:rsidR="005B0C28" w:rsidRDefault="005B0C28">
          <w:pPr>
            <w:pStyle w:val="TOC1"/>
            <w:tabs>
              <w:tab w:val="right" w:leader="dot" w:pos="9350"/>
            </w:tabs>
            <w:rPr>
              <w:rFonts w:cstheme="minorBidi"/>
              <w:noProof/>
            </w:rPr>
          </w:pPr>
          <w:hyperlink w:anchor="_Toc67586904" w:history="1">
            <w:r w:rsidRPr="00BD50E3">
              <w:rPr>
                <w:rStyle w:val="Hyperlink"/>
                <w:noProof/>
              </w:rPr>
              <w:t>Harvesting</w:t>
            </w:r>
            <w:r>
              <w:rPr>
                <w:noProof/>
                <w:webHidden/>
              </w:rPr>
              <w:tab/>
            </w:r>
            <w:r>
              <w:rPr>
                <w:noProof/>
                <w:webHidden/>
              </w:rPr>
              <w:fldChar w:fldCharType="begin"/>
            </w:r>
            <w:r>
              <w:rPr>
                <w:noProof/>
                <w:webHidden/>
              </w:rPr>
              <w:instrText xml:space="preserve"> PAGEREF _Toc67586904 \h </w:instrText>
            </w:r>
            <w:r>
              <w:rPr>
                <w:noProof/>
                <w:webHidden/>
              </w:rPr>
            </w:r>
            <w:r>
              <w:rPr>
                <w:noProof/>
                <w:webHidden/>
              </w:rPr>
              <w:fldChar w:fldCharType="separate"/>
            </w:r>
            <w:r w:rsidR="007A381D">
              <w:rPr>
                <w:noProof/>
                <w:webHidden/>
              </w:rPr>
              <w:t>10</w:t>
            </w:r>
            <w:r>
              <w:rPr>
                <w:noProof/>
                <w:webHidden/>
              </w:rPr>
              <w:fldChar w:fldCharType="end"/>
            </w:r>
          </w:hyperlink>
        </w:p>
        <w:p w:rsidR="005B0C28" w:rsidRDefault="005B0C28">
          <w:pPr>
            <w:pStyle w:val="TOC1"/>
            <w:tabs>
              <w:tab w:val="right" w:leader="dot" w:pos="9350"/>
            </w:tabs>
            <w:rPr>
              <w:rFonts w:cstheme="minorBidi"/>
              <w:noProof/>
            </w:rPr>
          </w:pPr>
          <w:hyperlink w:anchor="_Toc67586905" w:history="1">
            <w:r w:rsidRPr="00BD50E3">
              <w:rPr>
                <w:rStyle w:val="Hyperlink"/>
                <w:noProof/>
              </w:rPr>
              <w:t>Tips and Tricks</w:t>
            </w:r>
            <w:r>
              <w:rPr>
                <w:noProof/>
                <w:webHidden/>
              </w:rPr>
              <w:tab/>
            </w:r>
            <w:r>
              <w:rPr>
                <w:noProof/>
                <w:webHidden/>
              </w:rPr>
              <w:fldChar w:fldCharType="begin"/>
            </w:r>
            <w:r>
              <w:rPr>
                <w:noProof/>
                <w:webHidden/>
              </w:rPr>
              <w:instrText xml:space="preserve"> PAGEREF _Toc67586905 \h </w:instrText>
            </w:r>
            <w:r>
              <w:rPr>
                <w:noProof/>
                <w:webHidden/>
              </w:rPr>
            </w:r>
            <w:r>
              <w:rPr>
                <w:noProof/>
                <w:webHidden/>
              </w:rPr>
              <w:fldChar w:fldCharType="separate"/>
            </w:r>
            <w:r w:rsidR="007A381D">
              <w:rPr>
                <w:noProof/>
                <w:webHidden/>
              </w:rPr>
              <w:t>11</w:t>
            </w:r>
            <w:r>
              <w:rPr>
                <w:noProof/>
                <w:webHidden/>
              </w:rPr>
              <w:fldChar w:fldCharType="end"/>
            </w:r>
          </w:hyperlink>
        </w:p>
        <w:p w:rsidR="005B0C28" w:rsidRDefault="005B0C28">
          <w:pPr>
            <w:pStyle w:val="TOC1"/>
            <w:tabs>
              <w:tab w:val="right" w:leader="dot" w:pos="9350"/>
            </w:tabs>
            <w:rPr>
              <w:rFonts w:cstheme="minorBidi"/>
              <w:noProof/>
            </w:rPr>
          </w:pPr>
          <w:hyperlink w:anchor="_Toc67586906" w:history="1">
            <w:r w:rsidRPr="00BD50E3">
              <w:rPr>
                <w:rStyle w:val="Hyperlink"/>
                <w:noProof/>
              </w:rPr>
              <w:t>Final Thoughts</w:t>
            </w:r>
            <w:r>
              <w:rPr>
                <w:noProof/>
                <w:webHidden/>
              </w:rPr>
              <w:tab/>
            </w:r>
            <w:r>
              <w:rPr>
                <w:noProof/>
                <w:webHidden/>
              </w:rPr>
              <w:fldChar w:fldCharType="begin"/>
            </w:r>
            <w:r>
              <w:rPr>
                <w:noProof/>
                <w:webHidden/>
              </w:rPr>
              <w:instrText xml:space="preserve"> PAGEREF _Toc67586906 \h </w:instrText>
            </w:r>
            <w:r>
              <w:rPr>
                <w:noProof/>
                <w:webHidden/>
              </w:rPr>
            </w:r>
            <w:r>
              <w:rPr>
                <w:noProof/>
                <w:webHidden/>
              </w:rPr>
              <w:fldChar w:fldCharType="separate"/>
            </w:r>
            <w:r w:rsidR="007A381D">
              <w:rPr>
                <w:noProof/>
                <w:webHidden/>
              </w:rPr>
              <w:t>11</w:t>
            </w:r>
            <w:r>
              <w:rPr>
                <w:noProof/>
                <w:webHidden/>
              </w:rPr>
              <w:fldChar w:fldCharType="end"/>
            </w:r>
          </w:hyperlink>
        </w:p>
        <w:p w:rsidR="00991D03" w:rsidRDefault="00991D03">
          <w:r>
            <w:rPr>
              <w:b/>
              <w:bCs/>
              <w:noProof/>
            </w:rPr>
            <w:fldChar w:fldCharType="end"/>
          </w:r>
        </w:p>
      </w:sdtContent>
    </w:sdt>
    <w:p w:rsidR="007B7C39" w:rsidRDefault="007B7C39" w:rsidP="007B7C39">
      <w:pPr>
        <w:pStyle w:val="Heading1"/>
      </w:pPr>
      <w:bookmarkStart w:id="1" w:name="_Toc67586884"/>
      <w:r>
        <w:t>Introduction</w:t>
      </w:r>
      <w:bookmarkEnd w:id="1"/>
    </w:p>
    <w:p w:rsidR="007B7C39" w:rsidRDefault="007B7C39">
      <w:r>
        <w:t xml:space="preserve">A SPASE resource description is a set of metadata which captures the attributes and characteristics of a resource. A resource is anything that contributes to the acquisition of data and the data itself. This </w:t>
      </w:r>
      <w:r>
        <w:lastRenderedPageBreak/>
        <w:t xml:space="preserve">includes the people involved, the observatory, instruments, documentation, repositories for the data, services, registry of resources. Data can be the original observations, derived or processed. In order to have coherent and easily exchanged resource descriptions the SPASE Information Model </w:t>
      </w:r>
      <w:r w:rsidR="00CB5D26">
        <w:t xml:space="preserve">is used to classify and structure the metadata. </w:t>
      </w:r>
    </w:p>
    <w:p w:rsidR="00CB5D26" w:rsidRDefault="00CB5D26" w:rsidP="00CB5D26">
      <w:pPr>
        <w:pStyle w:val="Heading1"/>
      </w:pPr>
      <w:bookmarkStart w:id="2" w:name="_Toc67586885"/>
      <w:r>
        <w:t>Concepts</w:t>
      </w:r>
      <w:bookmarkEnd w:id="2"/>
    </w:p>
    <w:p w:rsidR="00CB5D26" w:rsidRDefault="00CB5D26">
      <w:r>
        <w:t xml:space="preserve">The SPASE Information Model takes a declarative approach to building connections between resources. That is, a resource declares itself to be a part of something larger or to have originated from some other resource. </w:t>
      </w:r>
      <w:r w:rsidR="005858D9">
        <w:t xml:space="preserve">A declarative approach minimizes changes to the resource description for things that do not inherently change. For example, an instrument does not change, but it may generate a large number of data sets. As new data sets are created only the new data set needs to have a SPASE descriptions created and the instrument descriptions does not need to change. </w:t>
      </w:r>
      <w:r>
        <w:t xml:space="preserve">For example, </w:t>
      </w:r>
      <w:r w:rsidR="005858D9">
        <w:t>suppose you have magnetic field data from the Ulysses spacecraft.</w:t>
      </w:r>
    </w:p>
    <w:p w:rsidR="00CB5D26" w:rsidRDefault="005858D9" w:rsidP="005858D9">
      <w:pPr>
        <w:pStyle w:val="ListParagraph"/>
        <w:numPr>
          <w:ilvl w:val="0"/>
          <w:numId w:val="1"/>
        </w:numPr>
      </w:pPr>
      <w:r>
        <w:t>The</w:t>
      </w:r>
      <w:r w:rsidR="00CB5D26">
        <w:t xml:space="preserve"> data set</w:t>
      </w:r>
      <w:r>
        <w:t xml:space="preserve"> originates from magnetometer</w:t>
      </w:r>
      <w:r w:rsidR="00CB5D26">
        <w:t xml:space="preserve"> instrument.</w:t>
      </w:r>
    </w:p>
    <w:p w:rsidR="00CB5D26" w:rsidRDefault="005858D9" w:rsidP="005858D9">
      <w:pPr>
        <w:pStyle w:val="ListParagraph"/>
        <w:numPr>
          <w:ilvl w:val="0"/>
          <w:numId w:val="1"/>
        </w:numPr>
      </w:pPr>
      <w:r>
        <w:t xml:space="preserve">The magnetometer </w:t>
      </w:r>
      <w:r w:rsidR="00CB5D26">
        <w:t xml:space="preserve">instrument is </w:t>
      </w:r>
      <w:r>
        <w:t xml:space="preserve">attached to the Ulysses </w:t>
      </w:r>
      <w:r w:rsidR="00CB5D26">
        <w:t>observatory</w:t>
      </w:r>
    </w:p>
    <w:p w:rsidR="00CB5D26" w:rsidRDefault="005858D9">
      <w:r>
        <w:t>The data set SPASE description will indicate with an identifier the instrument it was acquired from. In turn the instrument SPASE description will indicate with an identifier which observatory it was part of.</w:t>
      </w:r>
    </w:p>
    <w:p w:rsidR="00CB5D26" w:rsidRDefault="00D030BB" w:rsidP="00D030BB">
      <w:pPr>
        <w:pStyle w:val="Heading1"/>
      </w:pPr>
      <w:bookmarkStart w:id="3" w:name="_Toc67586886"/>
      <w:r>
        <w:t>Identifiers</w:t>
      </w:r>
      <w:bookmarkEnd w:id="3"/>
    </w:p>
    <w:p w:rsidR="00D030BB" w:rsidRDefault="00D030BB" w:rsidP="00D030BB">
      <w:r>
        <w:t>A resource description is intended to be shared and referenced by other resources. To aid in this, every resource is assigned a unique identifier.  A resource identifier is a URI that has the form</w:t>
      </w:r>
    </w:p>
    <w:p w:rsidR="00D030BB" w:rsidRDefault="00D030BB" w:rsidP="00D030BB">
      <w:pPr>
        <w:ind w:firstLine="720"/>
      </w:pPr>
      <w:proofErr w:type="gramStart"/>
      <w:r>
        <w:t>scheme</w:t>
      </w:r>
      <w:proofErr w:type="gramEnd"/>
      <w:r>
        <w:t>://authority/type/path</w:t>
      </w:r>
    </w:p>
    <w:p w:rsidR="00D030BB" w:rsidRDefault="00D030BB" w:rsidP="00D030BB">
      <w:r>
        <w:t>where "scheme" is "</w:t>
      </w:r>
      <w:proofErr w:type="spellStart"/>
      <w:r>
        <w:t>spase</w:t>
      </w:r>
      <w:proofErr w:type="spellEnd"/>
      <w:r>
        <w:t>" for those resources administered through the SPASE framework, "authority" is the unique identifier for the naming authority which manages the resource, "type" is the resource type and "path" is the unique local identifier of the resource within the context of the "authority". As long as the naming authority ensures that the "type/path" is unique within their namespace, it will also be unique within the entire data environment.</w:t>
      </w:r>
    </w:p>
    <w:p w:rsidR="00D030BB" w:rsidRDefault="00D030BB" w:rsidP="00D030BB">
      <w:r>
        <w:t>To illustrate the definition of a resource identifier consider that there is a registered "authority" called "NASA" which maintains information for NASA related spacecraft (Observatory) resources. One such spacecraft is GOES8. Since this is a description for an observatory the resource type is "Observatory". Now "NASA" decides that the "path" to the GOES8 resource description should be the common name for the spacecraft which is "GOES8". So, the resource identifier would be:</w:t>
      </w:r>
    </w:p>
    <w:p w:rsidR="00D030BB" w:rsidRDefault="00D030BB" w:rsidP="00D030BB">
      <w:pPr>
        <w:ind w:firstLine="720"/>
      </w:pPr>
      <w:proofErr w:type="gramStart"/>
      <w:r>
        <w:t>spase</w:t>
      </w:r>
      <w:proofErr w:type="gramEnd"/>
      <w:r>
        <w:t>://NASA/Observatory/GOES8</w:t>
      </w:r>
      <w:r>
        <w:cr/>
      </w:r>
    </w:p>
    <w:p w:rsidR="00D030BB" w:rsidRDefault="00EF3745" w:rsidP="00EF3745">
      <w:pPr>
        <w:pStyle w:val="Heading1"/>
      </w:pPr>
      <w:bookmarkStart w:id="4" w:name="_Toc67586887"/>
      <w:r>
        <w:t xml:space="preserve">Tools, Specifications and </w:t>
      </w:r>
      <w:r w:rsidR="008B1A08">
        <w:t>Conventions</w:t>
      </w:r>
      <w:bookmarkEnd w:id="4"/>
    </w:p>
    <w:p w:rsidR="00F91DF8" w:rsidRDefault="00F91DF8" w:rsidP="00F91DF8">
      <w:r>
        <w:t>The SPASE community maintains a web site with links to the tools, specifications and recommendations for using the SPASE Information Model. This web site is located at:</w:t>
      </w:r>
    </w:p>
    <w:p w:rsidR="00F91DF8" w:rsidRDefault="008B0E06" w:rsidP="00F91DF8">
      <w:pPr>
        <w:ind w:firstLine="720"/>
      </w:pPr>
      <w:hyperlink r:id="rId6" w:history="1">
        <w:r w:rsidR="00F91DF8" w:rsidRPr="008826A1">
          <w:rPr>
            <w:rStyle w:val="Hyperlink"/>
          </w:rPr>
          <w:t>https://spase-group.org/</w:t>
        </w:r>
      </w:hyperlink>
    </w:p>
    <w:p w:rsidR="00F91DF8" w:rsidRDefault="00F91DF8" w:rsidP="00F91DF8">
      <w:pPr>
        <w:pStyle w:val="Heading2"/>
      </w:pPr>
      <w:bookmarkStart w:id="5" w:name="_Toc67586888"/>
      <w:r>
        <w:lastRenderedPageBreak/>
        <w:t>Tools</w:t>
      </w:r>
      <w:bookmarkEnd w:id="5"/>
    </w:p>
    <w:p w:rsidR="00F91DF8" w:rsidRDefault="00F91DF8" w:rsidP="00F91DF8">
      <w:r>
        <w:t>There are two general types of tools. One is on-line tools that can be used in a web browser and the other are command-line tools that can be used on your local system.</w:t>
      </w:r>
      <w:r w:rsidR="005A600B">
        <w:t xml:space="preserve"> The on-line tools are:</w:t>
      </w:r>
    </w:p>
    <w:p w:rsidR="005A600B" w:rsidRDefault="005A600B" w:rsidP="00F91DF8">
      <w:r>
        <w:t xml:space="preserve">Editor: </w:t>
      </w:r>
      <w:hyperlink r:id="rId7" w:history="1">
        <w:r w:rsidRPr="008826A1">
          <w:rPr>
            <w:rStyle w:val="Hyperlink"/>
          </w:rPr>
          <w:t>http://xmleditor.spase-group.org/</w:t>
        </w:r>
      </w:hyperlink>
    </w:p>
    <w:p w:rsidR="005A600B" w:rsidRDefault="005A600B" w:rsidP="005A600B">
      <w:pPr>
        <w:ind w:left="720"/>
      </w:pPr>
      <w:r>
        <w:t>You can create resources descriptions from scratch or load an existing resource description and make changes. Using the on-line can be very useful when creating single descriptions such as for an observatory, instrument, person or data.</w:t>
      </w:r>
    </w:p>
    <w:p w:rsidR="005A600B" w:rsidRDefault="005A600B" w:rsidP="00F91DF8">
      <w:r>
        <w:t xml:space="preserve">Validator: </w:t>
      </w:r>
      <w:hyperlink r:id="rId8" w:history="1">
        <w:r w:rsidRPr="008826A1">
          <w:rPr>
            <w:rStyle w:val="Hyperlink"/>
          </w:rPr>
          <w:t>http://validator.spase-group.org/</w:t>
        </w:r>
      </w:hyperlink>
    </w:p>
    <w:p w:rsidR="005A600B" w:rsidRDefault="005A600B" w:rsidP="008B1A08">
      <w:pPr>
        <w:ind w:left="720"/>
      </w:pPr>
      <w:r>
        <w:t xml:space="preserve">You can validate a single resource description. Validation involves checking that the resource description conforms to the Information Model specification. You can also perform a referential check on URLs and resource IDs in the description. This </w:t>
      </w:r>
      <w:r w:rsidR="008B1A08">
        <w:t>ensures</w:t>
      </w:r>
      <w:r>
        <w:t xml:space="preserve"> that a resource </w:t>
      </w:r>
      <w:r w:rsidR="008B1A08">
        <w:t>description is complete and accurate.</w:t>
      </w:r>
    </w:p>
    <w:p w:rsidR="008B1A08" w:rsidRDefault="008B1A08" w:rsidP="00F91DF8">
      <w:r>
        <w:t>On-line Tools</w:t>
      </w:r>
    </w:p>
    <w:p w:rsidR="008B1A08" w:rsidRDefault="008B1A08" w:rsidP="008B1A08">
      <w:pPr>
        <w:ind w:left="720"/>
      </w:pPr>
      <w:r>
        <w:t>The SPASE Resource Tools package contains a set of command-line applications which can be used to generate, validate, referentially check, use and organize resource descriptions written in SPASE XML.</w:t>
      </w:r>
    </w:p>
    <w:p w:rsidR="008B1A08" w:rsidRDefault="008B1A08" w:rsidP="008B1A08">
      <w:pPr>
        <w:ind w:left="720"/>
      </w:pPr>
      <w:r>
        <w:t>The SPASE Resource Tools is written Node.js and should run on any system with a Node installed.</w:t>
      </w:r>
    </w:p>
    <w:p w:rsidR="008B1A08" w:rsidRDefault="008B1A08" w:rsidP="008B1A08">
      <w:pPr>
        <w:ind w:left="720"/>
      </w:pPr>
      <w:r>
        <w:t>Installation</w:t>
      </w:r>
    </w:p>
    <w:p w:rsidR="008B1A08" w:rsidRDefault="008B1A08" w:rsidP="008B1A08">
      <w:pPr>
        <w:ind w:left="720" w:firstLine="720"/>
      </w:pPr>
      <w:proofErr w:type="spellStart"/>
      <w:proofErr w:type="gramStart"/>
      <w:r>
        <w:t>npm</w:t>
      </w:r>
      <w:proofErr w:type="spellEnd"/>
      <w:proofErr w:type="gramEnd"/>
      <w:r>
        <w:t xml:space="preserve"> install </w:t>
      </w:r>
      <w:proofErr w:type="spellStart"/>
      <w:r>
        <w:t>spase</w:t>
      </w:r>
      <w:proofErr w:type="spellEnd"/>
      <w:r>
        <w:t>-resource-tools -g</w:t>
      </w:r>
    </w:p>
    <w:p w:rsidR="008B1A08" w:rsidRDefault="008B1A08" w:rsidP="008B1A08">
      <w:pPr>
        <w:ind w:left="720"/>
      </w:pPr>
      <w:r>
        <w:t>After installation the tools will be available at the command line. Each tool has a "</w:t>
      </w:r>
      <w:proofErr w:type="spellStart"/>
      <w:r>
        <w:t>spase</w:t>
      </w:r>
      <w:proofErr w:type="spellEnd"/>
      <w:r>
        <w:t>-" prefix to distinguish it from any other similar tools. Available tools are:</w:t>
      </w:r>
    </w:p>
    <w:p w:rsidR="008B1A08" w:rsidRDefault="008B1A08" w:rsidP="008B1A08">
      <w:pPr>
        <w:ind w:left="1440"/>
      </w:pPr>
      <w:proofErr w:type="spellStart"/>
      <w:proofErr w:type="gramStart"/>
      <w:r w:rsidRPr="008B1A08">
        <w:rPr>
          <w:b/>
        </w:rPr>
        <w:t>spase</w:t>
      </w:r>
      <w:proofErr w:type="spellEnd"/>
      <w:r w:rsidRPr="008B1A08">
        <w:rPr>
          <w:b/>
        </w:rPr>
        <w:t>-</w:t>
      </w:r>
      <w:proofErr w:type="gramEnd"/>
      <w:r w:rsidRPr="008B1A08">
        <w:rPr>
          <w:b/>
        </w:rPr>
        <w:t>collate</w:t>
      </w:r>
      <w:r>
        <w:t>: Separate each SPASE resource description in a file into a separate file stored in a folder tree according to the Resource ID.</w:t>
      </w:r>
    </w:p>
    <w:p w:rsidR="008B1A08" w:rsidRDefault="008B1A08" w:rsidP="008B1A08">
      <w:pPr>
        <w:ind w:left="1440"/>
      </w:pPr>
      <w:proofErr w:type="spellStart"/>
      <w:proofErr w:type="gramStart"/>
      <w:r w:rsidRPr="008B1A08">
        <w:rPr>
          <w:b/>
        </w:rPr>
        <w:t>spase-refcheck</w:t>
      </w:r>
      <w:proofErr w:type="spellEnd"/>
      <w:proofErr w:type="gramEnd"/>
      <w:r>
        <w:t>: Check resource identifiers and URLs for referential integrity.</w:t>
      </w:r>
    </w:p>
    <w:p w:rsidR="008B1A08" w:rsidRDefault="008B1A08" w:rsidP="008B1A08">
      <w:pPr>
        <w:ind w:left="1440"/>
      </w:pPr>
      <w:proofErr w:type="spellStart"/>
      <w:proofErr w:type="gramStart"/>
      <w:r w:rsidRPr="008B1A08">
        <w:rPr>
          <w:b/>
        </w:rPr>
        <w:t>spase</w:t>
      </w:r>
      <w:proofErr w:type="spellEnd"/>
      <w:r w:rsidRPr="008B1A08">
        <w:rPr>
          <w:b/>
        </w:rPr>
        <w:t>-</w:t>
      </w:r>
      <w:proofErr w:type="gramEnd"/>
      <w:r w:rsidRPr="008B1A08">
        <w:rPr>
          <w:b/>
        </w:rPr>
        <w:t>validate</w:t>
      </w:r>
      <w:r>
        <w:t>: Validate a SPASE resource description using a specified version of the data dictionary (XML schema).</w:t>
      </w:r>
    </w:p>
    <w:p w:rsidR="008B1A08" w:rsidRDefault="008B1A08" w:rsidP="008B1A08">
      <w:pPr>
        <w:ind w:left="1440"/>
      </w:pPr>
      <w:proofErr w:type="spellStart"/>
      <w:proofErr w:type="gramStart"/>
      <w:r w:rsidRPr="008B1A08">
        <w:rPr>
          <w:b/>
        </w:rPr>
        <w:t>spase</w:t>
      </w:r>
      <w:proofErr w:type="spellEnd"/>
      <w:r w:rsidRPr="008B1A08">
        <w:rPr>
          <w:b/>
        </w:rPr>
        <w:t>-tree</w:t>
      </w:r>
      <w:proofErr w:type="gramEnd"/>
      <w:r>
        <w:t>: List the file tree. Optionally list only files with a given extension.</w:t>
      </w:r>
    </w:p>
    <w:p w:rsidR="008B1A08" w:rsidRDefault="008B1A08" w:rsidP="008B1A08">
      <w:pPr>
        <w:ind w:left="1440"/>
      </w:pPr>
      <w:proofErr w:type="spellStart"/>
      <w:proofErr w:type="gramStart"/>
      <w:r w:rsidRPr="008B1A08">
        <w:rPr>
          <w:b/>
        </w:rPr>
        <w:t>spase</w:t>
      </w:r>
      <w:proofErr w:type="spellEnd"/>
      <w:r w:rsidRPr="008B1A08">
        <w:rPr>
          <w:b/>
        </w:rPr>
        <w:t>-update-authority</w:t>
      </w:r>
      <w:proofErr w:type="gramEnd"/>
      <w:r>
        <w:tab/>
        <w:t xml:space="preserve">: Change the control authority in the </w:t>
      </w:r>
      <w:proofErr w:type="spellStart"/>
      <w:r>
        <w:t>ResourceID</w:t>
      </w:r>
      <w:proofErr w:type="spellEnd"/>
      <w:r>
        <w:t xml:space="preserve">, add a </w:t>
      </w:r>
      <w:proofErr w:type="spellStart"/>
      <w:r>
        <w:t>PriorID</w:t>
      </w:r>
      <w:proofErr w:type="spellEnd"/>
      <w:r>
        <w:t xml:space="preserve"> and update </w:t>
      </w:r>
      <w:proofErr w:type="spellStart"/>
      <w:r>
        <w:t>ReleaseDate</w:t>
      </w:r>
      <w:proofErr w:type="spellEnd"/>
      <w:r>
        <w:t>.</w:t>
      </w:r>
    </w:p>
    <w:p w:rsidR="008B1A08" w:rsidRDefault="008B1A08" w:rsidP="008B1A08">
      <w:pPr>
        <w:ind w:left="1440"/>
      </w:pPr>
      <w:proofErr w:type="spellStart"/>
      <w:proofErr w:type="gramStart"/>
      <w:r w:rsidRPr="008B1A08">
        <w:rPr>
          <w:b/>
        </w:rPr>
        <w:t>spase</w:t>
      </w:r>
      <w:proofErr w:type="spellEnd"/>
      <w:r w:rsidRPr="008B1A08">
        <w:rPr>
          <w:b/>
        </w:rPr>
        <w:t>-</w:t>
      </w:r>
      <w:proofErr w:type="spellStart"/>
      <w:r w:rsidRPr="008B1A08">
        <w:rPr>
          <w:b/>
        </w:rPr>
        <w:t>doi</w:t>
      </w:r>
      <w:proofErr w:type="spellEnd"/>
      <w:r w:rsidRPr="008B1A08">
        <w:rPr>
          <w:b/>
        </w:rPr>
        <w:t>-ref</w:t>
      </w:r>
      <w:proofErr w:type="gramEnd"/>
      <w:r>
        <w:t>: Extract reference information in CSV format from a SPASE resource description.</w:t>
      </w:r>
    </w:p>
    <w:p w:rsidR="008B1A08" w:rsidRDefault="008B1A08" w:rsidP="008B1A08">
      <w:pPr>
        <w:ind w:left="1440"/>
      </w:pPr>
      <w:proofErr w:type="spellStart"/>
      <w:proofErr w:type="gramStart"/>
      <w:r w:rsidRPr="008B1A08">
        <w:rPr>
          <w:b/>
        </w:rPr>
        <w:t>spase</w:t>
      </w:r>
      <w:proofErr w:type="spellEnd"/>
      <w:r w:rsidRPr="008B1A08">
        <w:rPr>
          <w:b/>
        </w:rPr>
        <w:t>-</w:t>
      </w:r>
      <w:proofErr w:type="spellStart"/>
      <w:r w:rsidRPr="008B1A08">
        <w:rPr>
          <w:b/>
        </w:rPr>
        <w:t>doi</w:t>
      </w:r>
      <w:proofErr w:type="spellEnd"/>
      <w:r w:rsidRPr="008B1A08">
        <w:rPr>
          <w:b/>
        </w:rPr>
        <w:t>-request</w:t>
      </w:r>
      <w:proofErr w:type="gramEnd"/>
      <w:r>
        <w:t xml:space="preserve">: Extract information from a SPASE resource description and generate a </w:t>
      </w:r>
      <w:proofErr w:type="spellStart"/>
      <w:r>
        <w:t>DataCite</w:t>
      </w:r>
      <w:proofErr w:type="spellEnd"/>
      <w:r>
        <w:t xml:space="preserve"> </w:t>
      </w:r>
      <w:proofErr w:type="spellStart"/>
      <w:r>
        <w:t>formated</w:t>
      </w:r>
      <w:proofErr w:type="spellEnd"/>
      <w:r>
        <w:t xml:space="preserve"> DOI request that can be submitted through EZID web service API.</w:t>
      </w:r>
    </w:p>
    <w:p w:rsidR="008B1A08" w:rsidRDefault="008B1A08" w:rsidP="008B1A08">
      <w:pPr>
        <w:ind w:left="1440"/>
      </w:pPr>
      <w:proofErr w:type="spellStart"/>
      <w:proofErr w:type="gramStart"/>
      <w:r w:rsidRPr="008B1A08">
        <w:rPr>
          <w:b/>
        </w:rPr>
        <w:lastRenderedPageBreak/>
        <w:t>spase</w:t>
      </w:r>
      <w:proofErr w:type="spellEnd"/>
      <w:r w:rsidRPr="008B1A08">
        <w:rPr>
          <w:b/>
        </w:rPr>
        <w:t>-list-</w:t>
      </w:r>
      <w:proofErr w:type="spellStart"/>
      <w:r w:rsidRPr="008B1A08">
        <w:rPr>
          <w:b/>
        </w:rPr>
        <w:t>elem</w:t>
      </w:r>
      <w:proofErr w:type="spellEnd"/>
      <w:proofErr w:type="gramEnd"/>
      <w:r>
        <w:t>: List an element value in an XML document.</w:t>
      </w:r>
    </w:p>
    <w:p w:rsidR="008B1A08" w:rsidRDefault="008B1A08" w:rsidP="008B1A08">
      <w:pPr>
        <w:ind w:left="1440"/>
      </w:pPr>
      <w:proofErr w:type="spellStart"/>
      <w:proofErr w:type="gramStart"/>
      <w:r w:rsidRPr="008B1A08">
        <w:rPr>
          <w:b/>
        </w:rPr>
        <w:t>spase-restamp</w:t>
      </w:r>
      <w:proofErr w:type="spellEnd"/>
      <w:proofErr w:type="gramEnd"/>
      <w:r>
        <w:t>: Update the to the current data and time.</w:t>
      </w:r>
    </w:p>
    <w:p w:rsidR="008B1A08" w:rsidRDefault="008B1A08" w:rsidP="008B1A08">
      <w:pPr>
        <w:ind w:left="1440"/>
      </w:pPr>
      <w:proofErr w:type="spellStart"/>
      <w:proofErr w:type="gramStart"/>
      <w:r w:rsidRPr="008B1A08">
        <w:rPr>
          <w:b/>
        </w:rPr>
        <w:t>spase</w:t>
      </w:r>
      <w:proofErr w:type="spellEnd"/>
      <w:r w:rsidRPr="008B1A08">
        <w:rPr>
          <w:b/>
        </w:rPr>
        <w:t>-pretty</w:t>
      </w:r>
      <w:proofErr w:type="gramEnd"/>
      <w:r>
        <w:t xml:space="preserve">: Make a pretty XML file by </w:t>
      </w:r>
      <w:r w:rsidR="00121D18">
        <w:t>formatting</w:t>
      </w:r>
      <w:r>
        <w:t xml:space="preserve"> the XML file with indentation and wrapping.</w:t>
      </w:r>
    </w:p>
    <w:p w:rsidR="00EA3AEA" w:rsidRPr="00F91DF8" w:rsidRDefault="00EA3AEA" w:rsidP="008B1A08">
      <w:pPr>
        <w:ind w:left="1440"/>
      </w:pPr>
      <w:proofErr w:type="spellStart"/>
      <w:r w:rsidRPr="00EA3AEA">
        <w:rPr>
          <w:b/>
        </w:rPr>
        <w:t>spase</w:t>
      </w:r>
      <w:proofErr w:type="spellEnd"/>
      <w:r w:rsidRPr="00EA3AEA">
        <w:rPr>
          <w:b/>
        </w:rPr>
        <w:t>-</w:t>
      </w:r>
      <w:proofErr w:type="gramStart"/>
      <w:r w:rsidRPr="00EA3AEA">
        <w:rPr>
          <w:b/>
        </w:rPr>
        <w:t>transform</w:t>
      </w:r>
      <w:r w:rsidRPr="00EA3AEA">
        <w:t xml:space="preserve"> :</w:t>
      </w:r>
      <w:proofErr w:type="gramEnd"/>
      <w:r w:rsidRPr="00EA3AEA">
        <w:t xml:space="preserve"> Transform a SPASE description in XML using an XML Stylesheet.</w:t>
      </w:r>
    </w:p>
    <w:p w:rsidR="00F91DF8" w:rsidRDefault="00F91DF8" w:rsidP="00F91DF8">
      <w:pPr>
        <w:pStyle w:val="Heading2"/>
      </w:pPr>
      <w:bookmarkStart w:id="6" w:name="_Toc67586889"/>
      <w:r>
        <w:t>Specifications</w:t>
      </w:r>
      <w:bookmarkEnd w:id="6"/>
    </w:p>
    <w:p w:rsidR="00F91DF8" w:rsidRDefault="00F91DF8" w:rsidP="00F91DF8">
      <w:r>
        <w:t>The SPASE community manages the SPASE Information Model and makes versioned releases. The specification for each version of the Information Model can be found at:</w:t>
      </w:r>
    </w:p>
    <w:p w:rsidR="00F91DF8" w:rsidRDefault="008B0E06" w:rsidP="00F91DF8">
      <w:pPr>
        <w:ind w:firstLine="720"/>
      </w:pPr>
      <w:hyperlink r:id="rId9" w:history="1">
        <w:r w:rsidR="00F91DF8" w:rsidRPr="008826A1">
          <w:rPr>
            <w:rStyle w:val="Hyperlink"/>
          </w:rPr>
          <w:t>https://spase-group.org/data/model</w:t>
        </w:r>
      </w:hyperlink>
    </w:p>
    <w:p w:rsidR="00F91DF8" w:rsidRDefault="00F91DF8" w:rsidP="00F91DF8">
      <w:r>
        <w:t xml:space="preserve">This instance is referred to as the "Base Model". Extensions to the base model are defined for specialized forms of data. There is </w:t>
      </w:r>
      <w:proofErr w:type="spellStart"/>
      <w:proofErr w:type="gramStart"/>
      <w:r>
        <w:t>a</w:t>
      </w:r>
      <w:proofErr w:type="spellEnd"/>
      <w:proofErr w:type="gramEnd"/>
      <w:r>
        <w:t xml:space="preserve"> extension for describing simulations, simulation runs and the data output from the runs. This can be found at:</w:t>
      </w:r>
    </w:p>
    <w:p w:rsidR="00F91DF8" w:rsidRDefault="008B0E06" w:rsidP="00F91DF8">
      <w:pPr>
        <w:ind w:firstLine="720"/>
      </w:pPr>
      <w:hyperlink r:id="rId10" w:history="1">
        <w:r w:rsidR="00F91DF8" w:rsidRPr="008826A1">
          <w:rPr>
            <w:rStyle w:val="Hyperlink"/>
          </w:rPr>
          <w:t>https://spase-group.org/data/simulation/</w:t>
        </w:r>
      </w:hyperlink>
    </w:p>
    <w:p w:rsidR="00F91DF8" w:rsidRPr="005858D9" w:rsidRDefault="008B1A08" w:rsidP="00F91DF8">
      <w:pPr>
        <w:pStyle w:val="Heading2"/>
      </w:pPr>
      <w:bookmarkStart w:id="7" w:name="_Toc67586890"/>
      <w:r>
        <w:t>Conventions</w:t>
      </w:r>
      <w:bookmarkEnd w:id="7"/>
    </w:p>
    <w:p w:rsidR="00D030BB" w:rsidRDefault="008B1A08">
      <w:r>
        <w:t>The SPASE community has defined a set of conventions which are best practices for creating quality resource descriptions. The conventions can be found at:</w:t>
      </w:r>
    </w:p>
    <w:p w:rsidR="008B1A08" w:rsidRDefault="008B0E06" w:rsidP="008B1A08">
      <w:pPr>
        <w:ind w:left="720"/>
      </w:pPr>
      <w:hyperlink r:id="rId11" w:history="1">
        <w:r w:rsidR="008B1A08" w:rsidRPr="008826A1">
          <w:rPr>
            <w:rStyle w:val="Hyperlink"/>
          </w:rPr>
          <w:t>https://spase-group.org/docs/conventions/</w:t>
        </w:r>
      </w:hyperlink>
    </w:p>
    <w:p w:rsidR="00616339" w:rsidRDefault="00616339" w:rsidP="00616339">
      <w:pPr>
        <w:pStyle w:val="Heading1"/>
      </w:pPr>
      <w:bookmarkStart w:id="8" w:name="_Toc67586891"/>
      <w:r>
        <w:t>Creating Descriptions</w:t>
      </w:r>
      <w:bookmarkEnd w:id="8"/>
    </w:p>
    <w:p w:rsidR="00A12583" w:rsidRDefault="00A12583" w:rsidP="00A12583">
      <w:r>
        <w:t>A SPASE description</w:t>
      </w:r>
      <w:r w:rsidR="00F71FB7">
        <w:t>s</w:t>
      </w:r>
      <w:r>
        <w:t xml:space="preserve"> is an XML document that conforms to the SPASE Information Model specification. You can create a SPASE resource description with any suitable editor. Some options are to use the SPASE on-line editor (</w:t>
      </w:r>
      <w:hyperlink r:id="rId12" w:history="1">
        <w:r w:rsidRPr="008826A1">
          <w:rPr>
            <w:rStyle w:val="Hyperlink"/>
          </w:rPr>
          <w:t>http://xmleditor.spase-group.org/</w:t>
        </w:r>
      </w:hyperlink>
      <w:r>
        <w:t>), a plain text editor like Notepad++ (</w:t>
      </w:r>
      <w:hyperlink r:id="rId13" w:history="1">
        <w:r w:rsidRPr="0027500D">
          <w:rPr>
            <w:rStyle w:val="Hyperlink"/>
          </w:rPr>
          <w:t>https://notepad-plus-plus.org/</w:t>
        </w:r>
      </w:hyperlink>
      <w:r>
        <w:t>) or a commercial XML editor like Oxygen (</w:t>
      </w:r>
      <w:hyperlink r:id="rId14" w:history="1">
        <w:r w:rsidRPr="0027500D">
          <w:rPr>
            <w:rStyle w:val="Hyperlink"/>
          </w:rPr>
          <w:t>https://www.oxygenxml.com/</w:t>
        </w:r>
      </w:hyperlink>
      <w:r>
        <w:t xml:space="preserve">). </w:t>
      </w:r>
      <w:r w:rsidR="00F71FB7">
        <w:t xml:space="preserve">Both the SPASE on-line editor and Oxygen are schema driven editors, that is, an XML schema is used to aid in constructing a conforming XML document. For the SPASE on-line editor the schema is automatically loaded. For Oxygen you will need to down the XML schema from </w:t>
      </w:r>
      <w:hyperlink r:id="rId15" w:history="1">
        <w:r w:rsidR="00F71FB7" w:rsidRPr="0027500D">
          <w:rPr>
            <w:rStyle w:val="Hyperlink"/>
          </w:rPr>
          <w:t>https://spase-group.org/data/model</w:t>
        </w:r>
      </w:hyperlink>
      <w:r w:rsidR="00F71FB7" w:rsidRPr="00F71FB7">
        <w:t>.</w:t>
      </w:r>
      <w:r w:rsidR="00F71FB7">
        <w:t xml:space="preserve"> For Notepad++ adding the "XML Tools" plugin is very useful. </w:t>
      </w:r>
    </w:p>
    <w:p w:rsidR="00F71FB7" w:rsidRDefault="00F71FB7" w:rsidP="00A12583">
      <w:r>
        <w:t xml:space="preserve">It can be very instructive to look at existing SPASE descriptions to get familiar with the contents of a typical XML document. A good source is the HPDE landing pages located at </w:t>
      </w:r>
      <w:hyperlink r:id="rId16" w:history="1">
        <w:r w:rsidRPr="0027500D">
          <w:rPr>
            <w:rStyle w:val="Hyperlink"/>
          </w:rPr>
          <w:t>https://hpde.io</w:t>
        </w:r>
      </w:hyperlink>
      <w:r>
        <w:t xml:space="preserve"> At this site you can navigate to a SPASE description similar to what you plan create and then download the XML version.</w:t>
      </w:r>
      <w:r w:rsidR="00654CBD">
        <w:t xml:space="preserve"> An example is show in Figure 1 which shows the references in a typical Instrument description.</w:t>
      </w:r>
    </w:p>
    <w:p w:rsidR="00654CBD" w:rsidRDefault="00654CBD">
      <w:r>
        <w:br w:type="page"/>
      </w:r>
    </w:p>
    <w:p w:rsidR="00654CBD" w:rsidRDefault="0022269C" w:rsidP="00A12583">
      <w:r>
        <w:rPr>
          <w:noProof/>
        </w:rPr>
        <w:lastRenderedPageBreak/>
        <mc:AlternateContent>
          <mc:Choice Requires="wps">
            <w:drawing>
              <wp:anchor distT="0" distB="0" distL="114300" distR="114300" simplePos="0" relativeHeight="251659263" behindDoc="0" locked="0" layoutInCell="1" allowOverlap="1" wp14:anchorId="5C7FA3E6" wp14:editId="27BF980E">
                <wp:simplePos x="0" y="0"/>
                <wp:positionH relativeFrom="column">
                  <wp:posOffset>1200962</wp:posOffset>
                </wp:positionH>
                <wp:positionV relativeFrom="paragraph">
                  <wp:posOffset>-637540</wp:posOffset>
                </wp:positionV>
                <wp:extent cx="1913757" cy="297711"/>
                <wp:effectExtent l="0" t="0" r="10795" b="26670"/>
                <wp:wrapNone/>
                <wp:docPr id="12" name="Rounded Rectangle 12"/>
                <wp:cNvGraphicFramePr/>
                <a:graphic xmlns:a="http://schemas.openxmlformats.org/drawingml/2006/main">
                  <a:graphicData uri="http://schemas.microsoft.com/office/word/2010/wordprocessingShape">
                    <wps:wsp>
                      <wps:cNvSpPr/>
                      <wps:spPr>
                        <a:xfrm>
                          <a:off x="0" y="0"/>
                          <a:ext cx="1913757" cy="297711"/>
                        </a:xfrm>
                        <a:prstGeom prst="round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0E06" w:rsidRDefault="008B0E06" w:rsidP="0022269C">
                            <w:pPr>
                              <w:jc w:val="center"/>
                            </w:pPr>
                            <w:r w:rsidRPr="001C6CBA">
                              <w:rPr>
                                <w:rFonts w:ascii="Courier New" w:hAnsi="Courier New" w:cs="Courier New"/>
                                <w:sz w:val="20"/>
                                <w:szCs w:val="20"/>
                              </w:rPr>
                              <w:t>David.J.Southwood</w:t>
                            </w:r>
                            <w:r>
                              <w:rPr>
                                <w:rFonts w:ascii="Courier New" w:hAnsi="Courier New" w:cs="Courier New"/>
                                <w:sz w:val="20"/>
                                <w:szCs w:val="20"/>
                              </w:rPr>
                              <w:t>.xml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7FA3E6" id="Rounded Rectangle 12" o:spid="_x0000_s1026" style="position:absolute;margin-left:94.55pt;margin-top:-50.2pt;width:150.7pt;height:23.4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mNqwIAANwFAAAOAAAAZHJzL2Uyb0RvYy54bWysVN1P2zAQf5+0/8Hy+0hSKF0rUlSBmCYx&#10;qICJZ9ex2wjb59luk+6v39lJP2C8MO0lOft+9/Xz3V1ctlqRjXC+BlPS4iSnRBgOVW2WJf35dPPl&#10;KyU+MFMxBUaUdCs8vZx+/nTR2IkYwApUJRxBJ8ZPGlvSVQh2kmWer4Rm/gSsMKiU4DQLeHTLrHKs&#10;Qe9aZYM8P88acJV1wIX3eHvdKek0+ZdS8HAvpReBqJJibiF9Xfou4jebXrDJ0jG7qnmfBvuHLDSr&#10;DQbdu7pmgZG1q/9ypWvuwIMMJxx0BlLWXKQasJoif1PN44pZkWpBcrzd0+T/n1t+t5k7Ulf4dgNK&#10;DNP4Rg+wNpWoyAOyx8xSCYI6JKqxfoL4Rzt3/cmjGKtupdPxj/WQNpG73ZMr2kA4Xhbj4nQ0HFHC&#10;UTcYj0ZFEZ1mB2vrfPgmQJMolNTFNGIOiVi2ufWhw+9wMaIHVVc3tVLpELtGXClHNgzfe7Eskqla&#10;6x9QdXfjYZ6nV8e4qckiPGXxypMypCnp+ekwTx5e6WL4QwzF+EtfxxEKvSsTUxKpB/vUI4EdZUkK&#10;WyUiRpkHIfENEnPv1ME4Fybs2EroiJJY9UcMe/whq48Yd3WgRYoMJuyNdW3AdSy9pr962aUsOzzS&#10;fFR3FEO7aPtWWkC1xU500I2ot/ymRqJvmQ9z5nAmcXpxz4R7/EgF+DrQS5SswP1+7z7icVRQS0mD&#10;M15S/2vNnKBEfTc4ROPi7CwuhXQ4G44GeHDHmsWxxqz1FWBbFbjRLE9ixAe1E6UD/YzraBajoooZ&#10;jrFLGnbiVeg2D64zLmazBMI1YFm4NY+WR9eR3thgT+0zc7afhIAzdAe7bcAmb2ahw0ZLA7N1AFmn&#10;QYkEd6z2xOMKSZ3er7u4o47PCXVYytM/AAAA//8DAFBLAwQUAAYACAAAACEAyfBRKeAAAAAMAQAA&#10;DwAAAGRycy9kb3ducmV2LnhtbEyPwU7DMAyG70i8Q2QkbltSWNFamk4IBBy3DhDXrPHaisapmmzr&#10;eHrMCY6//en352I1uV4ccQydJw3JXIFAqr3tqNHw/vY8W4II0ZA1vSfUcMYAq/LyojC59Seq8LiN&#10;jeASCrnR0MY45FKGukVnwtwPSLzb+9GZyHFspB3NictdL2+UupPOdMQXWjPgY4v11/bgNHx8n6f9&#10;05peN5/yZRjXlU3SKtP6+mp6uAcRcYp/MPzqszqU7LTzB7JB9JyXWcKohlmi1AIEI4tMpSB2PEpv&#10;U5BlIf8/Uf4AAAD//wMAUEsBAi0AFAAGAAgAAAAhALaDOJL+AAAA4QEAABMAAAAAAAAAAAAAAAAA&#10;AAAAAFtDb250ZW50X1R5cGVzXS54bWxQSwECLQAUAAYACAAAACEAOP0h/9YAAACUAQAACwAAAAAA&#10;AAAAAAAAAAAvAQAAX3JlbHMvLnJlbHNQSwECLQAUAAYACAAAACEAbCUpjasCAADcBQAADgAAAAAA&#10;AAAAAAAAAAAuAgAAZHJzL2Uyb0RvYy54bWxQSwECLQAUAAYACAAAACEAyfBRKeAAAAAMAQAADwAA&#10;AAAAAAAAAAAAAAAFBQAAZHJzL2Rvd25yZXYueG1sUEsFBgAAAAAEAAQA8wAAABIGAAAAAA==&#10;" fillcolor="#f2f2f2 [3052]" strokeweight=".5pt">
                <v:textbox>
                  <w:txbxContent>
                    <w:p w:rsidR="008B0E06" w:rsidRDefault="008B0E06" w:rsidP="0022269C">
                      <w:pPr>
                        <w:jc w:val="center"/>
                      </w:pPr>
                      <w:r w:rsidRPr="001C6CBA">
                        <w:rPr>
                          <w:rFonts w:ascii="Courier New" w:hAnsi="Courier New" w:cs="Courier New"/>
                          <w:sz w:val="20"/>
                          <w:szCs w:val="20"/>
                        </w:rPr>
                        <w:t>David.J.Southwood</w:t>
                      </w:r>
                      <w:r>
                        <w:rPr>
                          <w:rFonts w:ascii="Courier New" w:hAnsi="Courier New" w:cs="Courier New"/>
                          <w:sz w:val="20"/>
                          <w:szCs w:val="20"/>
                        </w:rPr>
                        <w:t>.xml</w:t>
                      </w:r>
                    </w:p>
                  </w:txbxContent>
                </v:textbox>
              </v:roundrect>
            </w:pict>
          </mc:Fallback>
        </mc:AlternateContent>
      </w:r>
      <w:r w:rsidR="001C6CBA">
        <w:rPr>
          <w:noProof/>
        </w:rPr>
        <mc:AlternateContent>
          <mc:Choice Requires="wps">
            <w:drawing>
              <wp:anchor distT="0" distB="0" distL="114300" distR="114300" simplePos="0" relativeHeight="251660288" behindDoc="0" locked="0" layoutInCell="1" allowOverlap="1" wp14:anchorId="7C392155" wp14:editId="36C0A853">
                <wp:simplePos x="0" y="0"/>
                <wp:positionH relativeFrom="column">
                  <wp:posOffset>1201080</wp:posOffset>
                </wp:positionH>
                <wp:positionV relativeFrom="paragraph">
                  <wp:posOffset>-403624</wp:posOffset>
                </wp:positionV>
                <wp:extent cx="5336658" cy="2860158"/>
                <wp:effectExtent l="38100" t="38100" r="111760" b="111760"/>
                <wp:wrapNone/>
                <wp:docPr id="2" name="Text Box 2"/>
                <wp:cNvGraphicFramePr/>
                <a:graphic xmlns:a="http://schemas.openxmlformats.org/drawingml/2006/main">
                  <a:graphicData uri="http://schemas.microsoft.com/office/word/2010/wordprocessingShape">
                    <wps:wsp>
                      <wps:cNvSpPr txBox="1"/>
                      <wps:spPr>
                        <a:xfrm>
                          <a:off x="0" y="0"/>
                          <a:ext cx="5336658" cy="2860158"/>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8B0E06" w:rsidRPr="001C6CBA" w:rsidRDefault="008B0E06" w:rsidP="001C6CBA">
                            <w:pPr>
                              <w:spacing w:after="0" w:line="240" w:lineRule="auto"/>
                              <w:rPr>
                                <w:rFonts w:ascii="Courier New" w:hAnsi="Courier New" w:cs="Courier New"/>
                                <w:sz w:val="20"/>
                                <w:szCs w:val="20"/>
                              </w:rPr>
                            </w:pPr>
                            <w:proofErr w:type="gramStart"/>
                            <w:r w:rsidRPr="001C6CBA">
                              <w:rPr>
                                <w:rFonts w:ascii="Courier New" w:hAnsi="Courier New" w:cs="Courier New"/>
                                <w:sz w:val="20"/>
                                <w:szCs w:val="20"/>
                              </w:rPr>
                              <w:t>&lt;?xml</w:t>
                            </w:r>
                            <w:proofErr w:type="gramEnd"/>
                            <w:r w:rsidRPr="001C6CBA">
                              <w:rPr>
                                <w:rFonts w:ascii="Courier New" w:hAnsi="Courier New" w:cs="Courier New"/>
                                <w:sz w:val="20"/>
                                <w:szCs w:val="20"/>
                              </w:rPr>
                              <w:t xml:space="preserve"> version="1.0" encoding="UTF-8"?&gt;</w:t>
                            </w:r>
                          </w:p>
                          <w:p w:rsidR="008B0E06"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&lt;</w:t>
                            </w:r>
                            <w:proofErr w:type="spellStart"/>
                            <w:r w:rsidRPr="001C6CBA">
                              <w:rPr>
                                <w:rFonts w:ascii="Courier New" w:hAnsi="Courier New" w:cs="Courier New"/>
                                <w:sz w:val="20"/>
                                <w:szCs w:val="20"/>
                              </w:rPr>
                              <w:t>Spase</w:t>
                            </w:r>
                            <w:proofErr w:type="spellEnd"/>
                            <w:r w:rsidRPr="001C6CBA">
                              <w:rPr>
                                <w:rFonts w:ascii="Courier New" w:hAnsi="Courier New" w:cs="Courier New"/>
                                <w:sz w:val="20"/>
                                <w:szCs w:val="20"/>
                              </w:rPr>
                              <w:t xml:space="preserve"> </w:t>
                            </w:r>
                            <w:proofErr w:type="spellStart"/>
                            <w:r w:rsidRPr="001C6CBA">
                              <w:rPr>
                                <w:rFonts w:ascii="Courier New" w:hAnsi="Courier New" w:cs="Courier New"/>
                                <w:sz w:val="20"/>
                                <w:szCs w:val="20"/>
                              </w:rPr>
                              <w:t>xmlns</w:t>
                            </w:r>
                            <w:proofErr w:type="gramStart"/>
                            <w:r w:rsidRPr="001C6CBA">
                              <w:rPr>
                                <w:rFonts w:ascii="Courier New" w:hAnsi="Courier New" w:cs="Courier New"/>
                                <w:sz w:val="20"/>
                                <w:szCs w:val="20"/>
                              </w:rPr>
                              <w:t>:xsi</w:t>
                            </w:r>
                            <w:proofErr w:type="spellEnd"/>
                            <w:proofErr w:type="gramEnd"/>
                            <w:r w:rsidRPr="001C6CBA">
                              <w:rPr>
                                <w:rFonts w:ascii="Courier New" w:hAnsi="Courier New" w:cs="Courier New"/>
                                <w:sz w:val="20"/>
                                <w:szCs w:val="20"/>
                              </w:rPr>
                              <w:t>=</w:t>
                            </w:r>
                            <w:hyperlink r:id="rId17" w:history="1">
                              <w:r w:rsidRPr="0027500D">
                                <w:rPr>
                                  <w:rStyle w:val="Hyperlink"/>
                                  <w:rFonts w:ascii="Courier New" w:hAnsi="Courier New" w:cs="Courier New"/>
                                  <w:sz w:val="20"/>
                                  <w:szCs w:val="20"/>
                                </w:rPr>
                                <w:t>http://www.w3.org/2001/XMLSchema-instance</w:t>
                              </w:r>
                            </w:hyperlink>
                          </w:p>
                          <w:p w:rsidR="008B0E06" w:rsidRDefault="008B0E06" w:rsidP="001C6CBA">
                            <w:pPr>
                              <w:spacing w:after="0" w:line="240" w:lineRule="auto"/>
                              <w:rPr>
                                <w:rFonts w:ascii="Courier New" w:hAnsi="Courier New" w:cs="Courier New"/>
                                <w:sz w:val="20"/>
                                <w:szCs w:val="20"/>
                              </w:rPr>
                            </w:pPr>
                            <w:r>
                              <w:rPr>
                                <w:rFonts w:ascii="Courier New" w:hAnsi="Courier New" w:cs="Courier New"/>
                                <w:sz w:val="20"/>
                                <w:szCs w:val="20"/>
                              </w:rPr>
                              <w:t xml:space="preserve">      </w:t>
                            </w:r>
                            <w:r w:rsidRPr="001C6CBA">
                              <w:rPr>
                                <w:rFonts w:ascii="Courier New" w:hAnsi="Courier New" w:cs="Courier New"/>
                                <w:sz w:val="20"/>
                                <w:szCs w:val="20"/>
                              </w:rPr>
                              <w:t xml:space="preserve"> </w:t>
                            </w:r>
                            <w:proofErr w:type="gramStart"/>
                            <w:r w:rsidRPr="001C6CBA">
                              <w:rPr>
                                <w:rFonts w:ascii="Courier New" w:hAnsi="Courier New" w:cs="Courier New"/>
                                <w:sz w:val="20"/>
                                <w:szCs w:val="20"/>
                              </w:rPr>
                              <w:t>xmlns</w:t>
                            </w:r>
                            <w:proofErr w:type="gramEnd"/>
                            <w:r w:rsidRPr="001C6CBA">
                              <w:rPr>
                                <w:rFonts w:ascii="Courier New" w:hAnsi="Courier New" w:cs="Courier New"/>
                                <w:sz w:val="20"/>
                                <w:szCs w:val="20"/>
                              </w:rPr>
                              <w:t>=</w:t>
                            </w:r>
                            <w:hyperlink r:id="rId18" w:history="1">
                              <w:r w:rsidRPr="0027500D">
                                <w:rPr>
                                  <w:rStyle w:val="Hyperlink"/>
                                  <w:rFonts w:ascii="Courier New" w:hAnsi="Courier New" w:cs="Courier New"/>
                                  <w:sz w:val="20"/>
                                  <w:szCs w:val="20"/>
                                </w:rPr>
                                <w:t>http://www.spase-group.org/data/schema</w:t>
                              </w:r>
                            </w:hyperlink>
                          </w:p>
                          <w:p w:rsidR="008B0E06" w:rsidRDefault="008B0E06" w:rsidP="001C6CB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sidRPr="001C6CBA">
                              <w:rPr>
                                <w:rFonts w:ascii="Courier New" w:hAnsi="Courier New" w:cs="Courier New"/>
                                <w:sz w:val="20"/>
                                <w:szCs w:val="20"/>
                              </w:rPr>
                              <w:t>xsi:schemaLocation</w:t>
                            </w:r>
                            <w:proofErr w:type="spellEnd"/>
                            <w:r w:rsidRPr="001C6CBA">
                              <w:rPr>
                                <w:rFonts w:ascii="Courier New" w:hAnsi="Courier New" w:cs="Courier New"/>
                                <w:sz w:val="20"/>
                                <w:szCs w:val="20"/>
                              </w:rPr>
                              <w:t xml:space="preserve">="http://www.spase-group.org/data/schema </w:t>
                            </w:r>
                          </w:p>
                          <w:p w:rsidR="008B0E06" w:rsidRPr="001C6CBA" w:rsidRDefault="008B0E06" w:rsidP="001C6CBA">
                            <w:pPr>
                              <w:spacing w:after="0" w:line="240" w:lineRule="auto"/>
                              <w:rPr>
                                <w:rFonts w:ascii="Courier New" w:hAnsi="Courier New" w:cs="Courier New"/>
                                <w:sz w:val="20"/>
                                <w:szCs w:val="20"/>
                              </w:rPr>
                            </w:pPr>
                            <w:r>
                              <w:rPr>
                                <w:rFonts w:ascii="Courier New" w:hAnsi="Courier New" w:cs="Courier New"/>
                                <w:sz w:val="20"/>
                                <w:szCs w:val="20"/>
                              </w:rPr>
                              <w:t xml:space="preserve">           </w:t>
                            </w:r>
                            <w:r w:rsidRPr="001C6CBA">
                              <w:rPr>
                                <w:rFonts w:ascii="Courier New" w:hAnsi="Courier New" w:cs="Courier New"/>
                                <w:sz w:val="20"/>
                                <w:szCs w:val="20"/>
                              </w:rPr>
                              <w:t>http://www.spase-group.org/data/schema/spase-2_2_0.xsd"&gt;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&lt;Version&gt;2.2.0&lt;/Version&gt;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&lt;Person&gt;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w:t>
                            </w:r>
                            <w:r>
                              <w:rPr>
                                <w:rFonts w:ascii="Courier New" w:hAnsi="Courier New" w:cs="Courier New"/>
                                <w:sz w:val="20"/>
                                <w:szCs w:val="20"/>
                              </w:rPr>
                              <w:t xml:space="preserve"> </w:t>
                            </w:r>
                            <w:r w:rsidRPr="001C6CBA">
                              <w:rPr>
                                <w:rFonts w:ascii="Courier New" w:hAnsi="Courier New" w:cs="Courier New"/>
                                <w:sz w:val="20"/>
                                <w:szCs w:val="20"/>
                              </w:rPr>
                              <w:t>&lt;</w:t>
                            </w:r>
                            <w:proofErr w:type="spellStart"/>
                            <w:r w:rsidRPr="001C6CBA">
                              <w:rPr>
                                <w:rFonts w:ascii="Courier New" w:hAnsi="Courier New" w:cs="Courier New"/>
                                <w:sz w:val="20"/>
                                <w:szCs w:val="20"/>
                              </w:rPr>
                              <w:t>ResourceID</w:t>
                            </w:r>
                            <w:proofErr w:type="spellEnd"/>
                            <w:r w:rsidRPr="001C6CBA">
                              <w:rPr>
                                <w:rFonts w:ascii="Courier New" w:hAnsi="Courier New" w:cs="Courier New"/>
                                <w:sz w:val="20"/>
                                <w:szCs w:val="20"/>
                              </w:rPr>
                              <w:t>&gt;spase://SMWG/Person/David.J.Southwood&lt;/ResourceID&gt;</w:t>
                            </w:r>
                          </w:p>
                          <w:p w:rsidR="008B0E06" w:rsidRPr="001C6CBA" w:rsidRDefault="008B0E06" w:rsidP="001C6CBA">
                            <w:pPr>
                              <w:spacing w:after="0" w:line="240" w:lineRule="auto"/>
                              <w:rPr>
                                <w:rFonts w:ascii="Courier New" w:hAnsi="Courier New" w:cs="Courier New"/>
                                <w:sz w:val="20"/>
                                <w:szCs w:val="20"/>
                              </w:rPr>
                            </w:pPr>
                            <w:r>
                              <w:rPr>
                                <w:rFonts w:ascii="Courier New" w:hAnsi="Courier New" w:cs="Courier New"/>
                                <w:sz w:val="20"/>
                                <w:szCs w:val="20"/>
                              </w:rPr>
                              <w:t xml:space="preserve"> </w:t>
                            </w:r>
                            <w:r w:rsidRPr="001C6CBA">
                              <w:rPr>
                                <w:rFonts w:ascii="Courier New" w:hAnsi="Courier New" w:cs="Courier New"/>
                                <w:sz w:val="20"/>
                                <w:szCs w:val="20"/>
                              </w:rPr>
                              <w:t xml:space="preserve">    &lt;</w:t>
                            </w:r>
                            <w:proofErr w:type="spellStart"/>
                            <w:r w:rsidRPr="001C6CBA">
                              <w:rPr>
                                <w:rFonts w:ascii="Courier New" w:hAnsi="Courier New" w:cs="Courier New"/>
                                <w:sz w:val="20"/>
                                <w:szCs w:val="20"/>
                              </w:rPr>
                              <w:t>ReleaseDate</w:t>
                            </w:r>
                            <w:proofErr w:type="spellEnd"/>
                            <w:r w:rsidRPr="001C6CBA">
                              <w:rPr>
                                <w:rFonts w:ascii="Courier New" w:hAnsi="Courier New" w:cs="Courier New"/>
                                <w:sz w:val="20"/>
                                <w:szCs w:val="20"/>
                              </w:rPr>
                              <w:t>&gt;2010-08-05T17:35:46Z&lt;/</w:t>
                            </w:r>
                            <w:proofErr w:type="spellStart"/>
                            <w:r w:rsidRPr="001C6CBA">
                              <w:rPr>
                                <w:rFonts w:ascii="Courier New" w:hAnsi="Courier New" w:cs="Courier New"/>
                                <w:sz w:val="20"/>
                                <w:szCs w:val="20"/>
                              </w:rPr>
                              <w:t>ReleaseDate</w:t>
                            </w:r>
                            <w:proofErr w:type="spellEnd"/>
                            <w:r w:rsidRPr="001C6CBA">
                              <w:rPr>
                                <w:rFonts w:ascii="Courier New" w:hAnsi="Courier New" w:cs="Courier New"/>
                                <w:sz w:val="20"/>
                                <w:szCs w:val="20"/>
                              </w:rPr>
                              <w:t>&gt;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w:t>
                            </w:r>
                            <w:r>
                              <w:rPr>
                                <w:rFonts w:ascii="Courier New" w:hAnsi="Courier New" w:cs="Courier New"/>
                                <w:sz w:val="20"/>
                                <w:szCs w:val="20"/>
                              </w:rPr>
                              <w:t xml:space="preserve"> </w:t>
                            </w:r>
                            <w:r w:rsidRPr="001C6CBA">
                              <w:rPr>
                                <w:rFonts w:ascii="Courier New" w:hAnsi="Courier New" w:cs="Courier New"/>
                                <w:sz w:val="20"/>
                                <w:szCs w:val="20"/>
                              </w:rPr>
                              <w:t xml:space="preserve">   &lt;</w:t>
                            </w:r>
                            <w:proofErr w:type="spellStart"/>
                            <w:r w:rsidRPr="001C6CBA">
                              <w:rPr>
                                <w:rFonts w:ascii="Courier New" w:hAnsi="Courier New" w:cs="Courier New"/>
                                <w:sz w:val="20"/>
                                <w:szCs w:val="20"/>
                              </w:rPr>
                              <w:t>PersonName</w:t>
                            </w:r>
                            <w:proofErr w:type="spellEnd"/>
                            <w:r w:rsidRPr="001C6CBA">
                              <w:rPr>
                                <w:rFonts w:ascii="Courier New" w:hAnsi="Courier New" w:cs="Courier New"/>
                                <w:sz w:val="20"/>
                                <w:szCs w:val="20"/>
                              </w:rPr>
                              <w:t>&gt;Dr. David J. Southwood&lt;/</w:t>
                            </w:r>
                            <w:proofErr w:type="spellStart"/>
                            <w:r w:rsidRPr="001C6CBA">
                              <w:rPr>
                                <w:rFonts w:ascii="Courier New" w:hAnsi="Courier New" w:cs="Courier New"/>
                                <w:sz w:val="20"/>
                                <w:szCs w:val="20"/>
                              </w:rPr>
                              <w:t>PersonName</w:t>
                            </w:r>
                            <w:proofErr w:type="spellEnd"/>
                            <w:r w:rsidRPr="001C6CBA">
                              <w:rPr>
                                <w:rFonts w:ascii="Courier New" w:hAnsi="Courier New" w:cs="Courier New"/>
                                <w:sz w:val="20"/>
                                <w:szCs w:val="20"/>
                              </w:rPr>
                              <w:t>&gt;</w:t>
                            </w:r>
                          </w:p>
                          <w:p w:rsidR="008B0E06"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w:t>
                            </w:r>
                            <w:r>
                              <w:rPr>
                                <w:rFonts w:ascii="Courier New" w:hAnsi="Courier New" w:cs="Courier New"/>
                                <w:sz w:val="20"/>
                                <w:szCs w:val="20"/>
                              </w:rPr>
                              <w:t xml:space="preserve"> </w:t>
                            </w:r>
                            <w:r w:rsidRPr="001C6CBA">
                              <w:rPr>
                                <w:rFonts w:ascii="Courier New" w:hAnsi="Courier New" w:cs="Courier New"/>
                                <w:sz w:val="20"/>
                                <w:szCs w:val="20"/>
                              </w:rPr>
                              <w:t xml:space="preserve">  &lt;</w:t>
                            </w:r>
                            <w:proofErr w:type="spellStart"/>
                            <w:r w:rsidRPr="001C6CBA">
                              <w:rPr>
                                <w:rFonts w:ascii="Courier New" w:hAnsi="Courier New" w:cs="Courier New"/>
                                <w:sz w:val="20"/>
                                <w:szCs w:val="20"/>
                              </w:rPr>
                              <w:t>OrganizationName</w:t>
                            </w:r>
                            <w:proofErr w:type="spellEnd"/>
                            <w:r w:rsidRPr="001C6CBA">
                              <w:rPr>
                                <w:rFonts w:ascii="Courier New" w:hAnsi="Courier New" w:cs="Courier New"/>
                                <w:sz w:val="20"/>
                                <w:szCs w:val="20"/>
                              </w:rPr>
                              <w:t xml:space="preserve">&gt;Imperial College of Science, Technology </w:t>
                            </w:r>
                          </w:p>
                          <w:p w:rsidR="008B0E06" w:rsidRPr="001C6CBA" w:rsidRDefault="008B0E06" w:rsidP="001C6CB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1C6CBA">
                              <w:rPr>
                                <w:rFonts w:ascii="Courier New" w:hAnsi="Courier New" w:cs="Courier New"/>
                                <w:sz w:val="20"/>
                                <w:szCs w:val="20"/>
                              </w:rPr>
                              <w:t>and</w:t>
                            </w:r>
                            <w:proofErr w:type="gramEnd"/>
                            <w:r w:rsidRPr="001C6CBA">
                              <w:rPr>
                                <w:rFonts w:ascii="Courier New" w:hAnsi="Courier New" w:cs="Courier New"/>
                                <w:sz w:val="20"/>
                                <w:szCs w:val="20"/>
                              </w:rPr>
                              <w:t xml:space="preserve"> Medicine&lt;/</w:t>
                            </w:r>
                            <w:proofErr w:type="spellStart"/>
                            <w:r w:rsidRPr="001C6CBA">
                              <w:rPr>
                                <w:rFonts w:ascii="Courier New" w:hAnsi="Courier New" w:cs="Courier New"/>
                                <w:sz w:val="20"/>
                                <w:szCs w:val="20"/>
                              </w:rPr>
                              <w:t>OrganizationName</w:t>
                            </w:r>
                            <w:proofErr w:type="spellEnd"/>
                            <w:r w:rsidRPr="001C6CBA">
                              <w:rPr>
                                <w:rFonts w:ascii="Courier New" w:hAnsi="Courier New" w:cs="Courier New"/>
                                <w:sz w:val="20"/>
                                <w:szCs w:val="20"/>
                              </w:rPr>
                              <w:t>&gt;</w:t>
                            </w:r>
                          </w:p>
                          <w:p w:rsidR="008B0E06"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w:t>
                            </w:r>
                            <w:r>
                              <w:rPr>
                                <w:rFonts w:ascii="Courier New" w:hAnsi="Courier New" w:cs="Courier New"/>
                                <w:sz w:val="20"/>
                                <w:szCs w:val="20"/>
                              </w:rPr>
                              <w:t xml:space="preserve"> </w:t>
                            </w:r>
                            <w:r w:rsidRPr="001C6CBA">
                              <w:rPr>
                                <w:rFonts w:ascii="Courier New" w:hAnsi="Courier New" w:cs="Courier New"/>
                                <w:sz w:val="20"/>
                                <w:szCs w:val="20"/>
                              </w:rPr>
                              <w:t>&lt;Address&gt;Blackett Laboratory, Space and Atmospheric Physics</w:t>
                            </w:r>
                          </w:p>
                          <w:p w:rsidR="008B0E06" w:rsidRDefault="008B0E06" w:rsidP="001C6CBA">
                            <w:pPr>
                              <w:spacing w:after="0" w:line="240" w:lineRule="auto"/>
                              <w:rPr>
                                <w:rFonts w:ascii="Courier New" w:hAnsi="Courier New" w:cs="Courier New"/>
                                <w:sz w:val="20"/>
                                <w:szCs w:val="20"/>
                              </w:rPr>
                            </w:pPr>
                            <w:r>
                              <w:rPr>
                                <w:rFonts w:ascii="Courier New" w:hAnsi="Courier New" w:cs="Courier New"/>
                                <w:sz w:val="20"/>
                                <w:szCs w:val="20"/>
                              </w:rPr>
                              <w:t xml:space="preserve">          </w:t>
                            </w:r>
                            <w:r w:rsidRPr="001C6CBA">
                              <w:rPr>
                                <w:rFonts w:ascii="Courier New" w:hAnsi="Courier New" w:cs="Courier New"/>
                                <w:sz w:val="20"/>
                                <w:szCs w:val="20"/>
                              </w:rPr>
                              <w:t>Imperial College of Science, Technology, and Medicine</w:t>
                            </w:r>
                          </w:p>
                          <w:p w:rsidR="008B0E06" w:rsidRDefault="008B0E06" w:rsidP="001C6CBA">
                            <w:pPr>
                              <w:spacing w:after="0" w:line="240" w:lineRule="auto"/>
                              <w:rPr>
                                <w:rFonts w:ascii="Courier New" w:hAnsi="Courier New" w:cs="Courier New"/>
                                <w:sz w:val="20"/>
                                <w:szCs w:val="20"/>
                              </w:rPr>
                            </w:pPr>
                            <w:r>
                              <w:rPr>
                                <w:rFonts w:ascii="Courier New" w:hAnsi="Courier New" w:cs="Courier New"/>
                                <w:sz w:val="20"/>
                                <w:szCs w:val="20"/>
                              </w:rPr>
                              <w:t xml:space="preserve">          </w:t>
                            </w:r>
                            <w:r w:rsidRPr="001C6CBA">
                              <w:rPr>
                                <w:rFonts w:ascii="Courier New" w:hAnsi="Courier New" w:cs="Courier New"/>
                                <w:sz w:val="20"/>
                                <w:szCs w:val="20"/>
                              </w:rPr>
                              <w:t xml:space="preserve">Prince Consort Rd, South Kensington, </w:t>
                            </w:r>
                          </w:p>
                          <w:p w:rsidR="008B0E06" w:rsidRPr="001C6CBA" w:rsidRDefault="008B0E06" w:rsidP="001C6CBA">
                            <w:pPr>
                              <w:spacing w:after="0" w:line="240" w:lineRule="auto"/>
                              <w:rPr>
                                <w:rFonts w:ascii="Courier New" w:hAnsi="Courier New" w:cs="Courier New"/>
                                <w:sz w:val="20"/>
                                <w:szCs w:val="20"/>
                              </w:rPr>
                            </w:pPr>
                            <w:r>
                              <w:rPr>
                                <w:rFonts w:ascii="Courier New" w:hAnsi="Courier New" w:cs="Courier New"/>
                                <w:sz w:val="20"/>
                                <w:szCs w:val="20"/>
                              </w:rPr>
                              <w:t xml:space="preserve">          </w:t>
                            </w:r>
                            <w:r w:rsidRPr="001C6CBA">
                              <w:rPr>
                                <w:rFonts w:ascii="Courier New" w:hAnsi="Courier New" w:cs="Courier New"/>
                                <w:sz w:val="20"/>
                                <w:szCs w:val="20"/>
                              </w:rPr>
                              <w:t>London SW7 2BZ, UK&lt;/Address&gt;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w:t>
                            </w:r>
                            <w:r>
                              <w:rPr>
                                <w:rFonts w:ascii="Courier New" w:hAnsi="Courier New" w:cs="Courier New"/>
                                <w:sz w:val="20"/>
                                <w:szCs w:val="20"/>
                              </w:rPr>
                              <w:t xml:space="preserve"> </w:t>
                            </w:r>
                            <w:r w:rsidRPr="001C6CBA">
                              <w:rPr>
                                <w:rFonts w:ascii="Courier New" w:hAnsi="Courier New" w:cs="Courier New"/>
                                <w:sz w:val="20"/>
                                <w:szCs w:val="20"/>
                              </w:rPr>
                              <w:t>&lt;Email&gt;d.southwood@ic.ac.uk&lt;/Email&gt;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&lt;/Person&gt;</w:t>
                            </w:r>
                          </w:p>
                          <w:p w:rsidR="008B0E06" w:rsidRDefault="008B0E06" w:rsidP="001C6CBA">
                            <w:pPr>
                              <w:spacing w:after="0" w:line="240" w:lineRule="auto"/>
                            </w:pPr>
                            <w:r w:rsidRPr="001C6CBA">
                              <w:rPr>
                                <w:rFonts w:ascii="Courier New" w:hAnsi="Courier New" w:cs="Courier New"/>
                                <w:sz w:val="20"/>
                                <w:szCs w:val="20"/>
                              </w:rPr>
                              <w:t>&lt;/</w:t>
                            </w:r>
                            <w:proofErr w:type="spellStart"/>
                            <w:r w:rsidRPr="001C6CBA">
                              <w:rPr>
                                <w:rFonts w:ascii="Courier New" w:hAnsi="Courier New" w:cs="Courier New"/>
                                <w:sz w:val="20"/>
                                <w:szCs w:val="20"/>
                              </w:rPr>
                              <w:t>Spase</w:t>
                            </w:r>
                            <w:proofErr w:type="spellEnd"/>
                            <w:r w:rsidRPr="001C6CBA">
                              <w:rPr>
                                <w:rFonts w:ascii="Courier New" w:hAnsi="Courier New" w:cs="Courier New"/>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392155" id="_x0000_t202" coordsize="21600,21600" o:spt="202" path="m,l,21600r21600,l21600,xe">
                <v:stroke joinstyle="miter"/>
                <v:path gradientshapeok="t" o:connecttype="rect"/>
              </v:shapetype>
              <v:shape id="Text Box 2" o:spid="_x0000_s1027" type="#_x0000_t202" style="position:absolute;margin-left:94.55pt;margin-top:-31.8pt;width:420.2pt;height:2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9nY6wIAAGEGAAAOAAAAZHJzL2Uyb0RvYy54bWysVctu2zAQvBfoPxC8N5KfdY3IgZsgRYEg&#10;CeIUOdMUZQmhSJakbblf3yFly3abS4rmoJDc5XB3dnZ9edXUkmyEdZVWGe1dpJQIxXVeqVVGfzzf&#10;fppQ4jxTOZNaiYzuhKNXs48fLrdmKvq61DIXlgBEuenWZLT03kyTxPFS1MxdaCMUjIW2NfPY2lWS&#10;W7YFei2TfpqOk622ubGaC+dwetMa6SziF4Xg/qEonPBEZhSx+fi18bsM32R2yaYry0xZ8X0Y7B+i&#10;qFml8GgHdcM8I2tb/QVVV9xqpwt/wXWd6KKouIg5IJte+kc2i5IZEXMBOc50NLn/B8vvN4+WVHlG&#10;+5QoVqNEz6Lx5KtuSD+wszVuCqeFgZtvcIwqH84dDkPSTWHr8B/pENjB867jNoBxHI4Gg/F4BDVw&#10;2PqTcdrDBvjJ8bqxzn8TuiZhkVGL4kVO2ebO+db14BJec1pW+W0lZdwEwYhracmGodTSxyABfuYl&#10;FdlmdDwYpRH4zBagu/tLyfjrPrwTL+BJFZ4TUVoIK6a99sIuynxLlnJtnxjIHKWTFDTkVUhkMOm1&#10;G+iu/zkNf5QwuULDeEmJ1f6l8mUsdqAtQL4RTDhm0pSszXAYYY6sIPRIpj4EE3cncSahkm3F4srv&#10;pAiYUj2JAgqIhQsHsfeOVDLOherojN7BqwDx77m49w9X26Dec7m7EV/WyneX60pp2xbzXAH560EB&#10;ResPPk7yDkvfLJso/U7QS53voHNUJKrYGX5bQRZ3zPlHZjEYUDgMO/+ATyE1tKT3K0pKbX+9dR78&#10;0a+wUrLFoMmo+7lmVlAivyt08pfecAhYHzfD0ec+NvbUsjy1qHV9rSHwHsaq4XEZ/L08LAur6xfM&#10;xHl4FSamON6G0g7La9+OP8xULubz6IRZZJi/UwvDA3RgOSjwuXlh1uzb0aOT7/VhJEGL513Z+oab&#10;Ss/XXhdVbNnAc8vqnn/MsajM/cwNg/J0H72Ovwyz3wAAAP//AwBQSwMEFAAGAAgAAAAhANKV0mfh&#10;AAAADAEAAA8AAABkcnMvZG93bnJldi54bWxMjzFPwzAQhXck/oN1SCyotZuKKA1xKgTtxgCBod2c&#10;+BpHxOcodtrw73EnGJ/u03vfFdvZ9uyMo+8cSVgtBTCkxumOWglfn/tFBswHRVr1jlDCD3rYlrc3&#10;hcq1u9AHnqvQslhCPlcSTAhDzrlvDFrll25AireTG60KMY4t16O6xHLb80SIlFvVUVwwasAXg813&#10;NVkJthVTtd858/5W69fkcJx2pweU8v5ufn4CFnAOfzBc9aM6lNGpdhNpz/qYs80qohIW6ToFdiVE&#10;snkEVktYZ2kGvCz4/yfKXwAAAP//AwBQSwECLQAUAAYACAAAACEAtoM4kv4AAADhAQAAEwAAAAAA&#10;AAAAAAAAAAAAAAAAW0NvbnRlbnRfVHlwZXNdLnhtbFBLAQItABQABgAIAAAAIQA4/SH/1gAAAJQB&#10;AAALAAAAAAAAAAAAAAAAAC8BAABfcmVscy8ucmVsc1BLAQItABQABgAIAAAAIQCnC9nY6wIAAGEG&#10;AAAOAAAAAAAAAAAAAAAAAC4CAABkcnMvZTJvRG9jLnhtbFBLAQItABQABgAIAAAAIQDSldJn4QAA&#10;AAwBAAAPAAAAAAAAAAAAAAAAAEUFAABkcnMvZG93bnJldi54bWxQSwUGAAAAAAQABADzAAAAUwYA&#10;AAAA&#10;" fillcolor="white [3201]" strokeweight=".5pt">
                <v:shadow on="t" color="black" opacity="26214f" origin="-.5,-.5" offset=".74836mm,.74836mm"/>
                <v:textbox>
                  <w:txbxContent>
                    <w:p w:rsidR="008B0E06" w:rsidRPr="001C6CBA" w:rsidRDefault="008B0E06" w:rsidP="001C6CBA">
                      <w:pPr>
                        <w:spacing w:after="0" w:line="240" w:lineRule="auto"/>
                        <w:rPr>
                          <w:rFonts w:ascii="Courier New" w:hAnsi="Courier New" w:cs="Courier New"/>
                          <w:sz w:val="20"/>
                          <w:szCs w:val="20"/>
                        </w:rPr>
                      </w:pPr>
                      <w:proofErr w:type="gramStart"/>
                      <w:r w:rsidRPr="001C6CBA">
                        <w:rPr>
                          <w:rFonts w:ascii="Courier New" w:hAnsi="Courier New" w:cs="Courier New"/>
                          <w:sz w:val="20"/>
                          <w:szCs w:val="20"/>
                        </w:rPr>
                        <w:t>&lt;?xml</w:t>
                      </w:r>
                      <w:proofErr w:type="gramEnd"/>
                      <w:r w:rsidRPr="001C6CBA">
                        <w:rPr>
                          <w:rFonts w:ascii="Courier New" w:hAnsi="Courier New" w:cs="Courier New"/>
                          <w:sz w:val="20"/>
                          <w:szCs w:val="20"/>
                        </w:rPr>
                        <w:t xml:space="preserve"> version="1.0" encoding="UTF-8"?&gt;</w:t>
                      </w:r>
                    </w:p>
                    <w:p w:rsidR="008B0E06"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&lt;</w:t>
                      </w:r>
                      <w:proofErr w:type="spellStart"/>
                      <w:r w:rsidRPr="001C6CBA">
                        <w:rPr>
                          <w:rFonts w:ascii="Courier New" w:hAnsi="Courier New" w:cs="Courier New"/>
                          <w:sz w:val="20"/>
                          <w:szCs w:val="20"/>
                        </w:rPr>
                        <w:t>Spase</w:t>
                      </w:r>
                      <w:proofErr w:type="spellEnd"/>
                      <w:r w:rsidRPr="001C6CBA">
                        <w:rPr>
                          <w:rFonts w:ascii="Courier New" w:hAnsi="Courier New" w:cs="Courier New"/>
                          <w:sz w:val="20"/>
                          <w:szCs w:val="20"/>
                        </w:rPr>
                        <w:t xml:space="preserve"> </w:t>
                      </w:r>
                      <w:proofErr w:type="spellStart"/>
                      <w:r w:rsidRPr="001C6CBA">
                        <w:rPr>
                          <w:rFonts w:ascii="Courier New" w:hAnsi="Courier New" w:cs="Courier New"/>
                          <w:sz w:val="20"/>
                          <w:szCs w:val="20"/>
                        </w:rPr>
                        <w:t>xmlns</w:t>
                      </w:r>
                      <w:proofErr w:type="gramStart"/>
                      <w:r w:rsidRPr="001C6CBA">
                        <w:rPr>
                          <w:rFonts w:ascii="Courier New" w:hAnsi="Courier New" w:cs="Courier New"/>
                          <w:sz w:val="20"/>
                          <w:szCs w:val="20"/>
                        </w:rPr>
                        <w:t>:xsi</w:t>
                      </w:r>
                      <w:proofErr w:type="spellEnd"/>
                      <w:proofErr w:type="gramEnd"/>
                      <w:r w:rsidRPr="001C6CBA">
                        <w:rPr>
                          <w:rFonts w:ascii="Courier New" w:hAnsi="Courier New" w:cs="Courier New"/>
                          <w:sz w:val="20"/>
                          <w:szCs w:val="20"/>
                        </w:rPr>
                        <w:t>=</w:t>
                      </w:r>
                      <w:hyperlink r:id="rId19" w:history="1">
                        <w:r w:rsidRPr="0027500D">
                          <w:rPr>
                            <w:rStyle w:val="Hyperlink"/>
                            <w:rFonts w:ascii="Courier New" w:hAnsi="Courier New" w:cs="Courier New"/>
                            <w:sz w:val="20"/>
                            <w:szCs w:val="20"/>
                          </w:rPr>
                          <w:t>http://www.w3.org/2001/XMLSchema-instance</w:t>
                        </w:r>
                      </w:hyperlink>
                    </w:p>
                    <w:p w:rsidR="008B0E06" w:rsidRDefault="008B0E06" w:rsidP="001C6CBA">
                      <w:pPr>
                        <w:spacing w:after="0" w:line="240" w:lineRule="auto"/>
                        <w:rPr>
                          <w:rFonts w:ascii="Courier New" w:hAnsi="Courier New" w:cs="Courier New"/>
                          <w:sz w:val="20"/>
                          <w:szCs w:val="20"/>
                        </w:rPr>
                      </w:pPr>
                      <w:r>
                        <w:rPr>
                          <w:rFonts w:ascii="Courier New" w:hAnsi="Courier New" w:cs="Courier New"/>
                          <w:sz w:val="20"/>
                          <w:szCs w:val="20"/>
                        </w:rPr>
                        <w:t xml:space="preserve">      </w:t>
                      </w:r>
                      <w:r w:rsidRPr="001C6CBA">
                        <w:rPr>
                          <w:rFonts w:ascii="Courier New" w:hAnsi="Courier New" w:cs="Courier New"/>
                          <w:sz w:val="20"/>
                          <w:szCs w:val="20"/>
                        </w:rPr>
                        <w:t xml:space="preserve"> </w:t>
                      </w:r>
                      <w:proofErr w:type="gramStart"/>
                      <w:r w:rsidRPr="001C6CBA">
                        <w:rPr>
                          <w:rFonts w:ascii="Courier New" w:hAnsi="Courier New" w:cs="Courier New"/>
                          <w:sz w:val="20"/>
                          <w:szCs w:val="20"/>
                        </w:rPr>
                        <w:t>xmlns</w:t>
                      </w:r>
                      <w:proofErr w:type="gramEnd"/>
                      <w:r w:rsidRPr="001C6CBA">
                        <w:rPr>
                          <w:rFonts w:ascii="Courier New" w:hAnsi="Courier New" w:cs="Courier New"/>
                          <w:sz w:val="20"/>
                          <w:szCs w:val="20"/>
                        </w:rPr>
                        <w:t>=</w:t>
                      </w:r>
                      <w:hyperlink r:id="rId20" w:history="1">
                        <w:r w:rsidRPr="0027500D">
                          <w:rPr>
                            <w:rStyle w:val="Hyperlink"/>
                            <w:rFonts w:ascii="Courier New" w:hAnsi="Courier New" w:cs="Courier New"/>
                            <w:sz w:val="20"/>
                            <w:szCs w:val="20"/>
                          </w:rPr>
                          <w:t>http://www.spase-group.org/data/schema</w:t>
                        </w:r>
                      </w:hyperlink>
                    </w:p>
                    <w:p w:rsidR="008B0E06" w:rsidRDefault="008B0E06" w:rsidP="001C6CB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sidRPr="001C6CBA">
                        <w:rPr>
                          <w:rFonts w:ascii="Courier New" w:hAnsi="Courier New" w:cs="Courier New"/>
                          <w:sz w:val="20"/>
                          <w:szCs w:val="20"/>
                        </w:rPr>
                        <w:t>xsi:schemaLocation</w:t>
                      </w:r>
                      <w:proofErr w:type="spellEnd"/>
                      <w:r w:rsidRPr="001C6CBA">
                        <w:rPr>
                          <w:rFonts w:ascii="Courier New" w:hAnsi="Courier New" w:cs="Courier New"/>
                          <w:sz w:val="20"/>
                          <w:szCs w:val="20"/>
                        </w:rPr>
                        <w:t xml:space="preserve">="http://www.spase-group.org/data/schema </w:t>
                      </w:r>
                    </w:p>
                    <w:p w:rsidR="008B0E06" w:rsidRPr="001C6CBA" w:rsidRDefault="008B0E06" w:rsidP="001C6CBA">
                      <w:pPr>
                        <w:spacing w:after="0" w:line="240" w:lineRule="auto"/>
                        <w:rPr>
                          <w:rFonts w:ascii="Courier New" w:hAnsi="Courier New" w:cs="Courier New"/>
                          <w:sz w:val="20"/>
                          <w:szCs w:val="20"/>
                        </w:rPr>
                      </w:pPr>
                      <w:r>
                        <w:rPr>
                          <w:rFonts w:ascii="Courier New" w:hAnsi="Courier New" w:cs="Courier New"/>
                          <w:sz w:val="20"/>
                          <w:szCs w:val="20"/>
                        </w:rPr>
                        <w:t xml:space="preserve">           </w:t>
                      </w:r>
                      <w:r w:rsidRPr="001C6CBA">
                        <w:rPr>
                          <w:rFonts w:ascii="Courier New" w:hAnsi="Courier New" w:cs="Courier New"/>
                          <w:sz w:val="20"/>
                          <w:szCs w:val="20"/>
                        </w:rPr>
                        <w:t>http://www.spase-group.org/data/schema/spase-2_2_0.xsd"&gt;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&lt;Version&gt;2.2.0&lt;/Version&gt;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&lt;Person&gt;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w:t>
                      </w:r>
                      <w:r>
                        <w:rPr>
                          <w:rFonts w:ascii="Courier New" w:hAnsi="Courier New" w:cs="Courier New"/>
                          <w:sz w:val="20"/>
                          <w:szCs w:val="20"/>
                        </w:rPr>
                        <w:t xml:space="preserve"> </w:t>
                      </w:r>
                      <w:r w:rsidRPr="001C6CBA">
                        <w:rPr>
                          <w:rFonts w:ascii="Courier New" w:hAnsi="Courier New" w:cs="Courier New"/>
                          <w:sz w:val="20"/>
                          <w:szCs w:val="20"/>
                        </w:rPr>
                        <w:t>&lt;</w:t>
                      </w:r>
                      <w:proofErr w:type="spellStart"/>
                      <w:r w:rsidRPr="001C6CBA">
                        <w:rPr>
                          <w:rFonts w:ascii="Courier New" w:hAnsi="Courier New" w:cs="Courier New"/>
                          <w:sz w:val="20"/>
                          <w:szCs w:val="20"/>
                        </w:rPr>
                        <w:t>ResourceID</w:t>
                      </w:r>
                      <w:proofErr w:type="spellEnd"/>
                      <w:r w:rsidRPr="001C6CBA">
                        <w:rPr>
                          <w:rFonts w:ascii="Courier New" w:hAnsi="Courier New" w:cs="Courier New"/>
                          <w:sz w:val="20"/>
                          <w:szCs w:val="20"/>
                        </w:rPr>
                        <w:t>&gt;spase://SMWG/Person/David.J.Southwood&lt;/ResourceID&gt;</w:t>
                      </w:r>
                    </w:p>
                    <w:p w:rsidR="008B0E06" w:rsidRPr="001C6CBA" w:rsidRDefault="008B0E06" w:rsidP="001C6CBA">
                      <w:pPr>
                        <w:spacing w:after="0" w:line="240" w:lineRule="auto"/>
                        <w:rPr>
                          <w:rFonts w:ascii="Courier New" w:hAnsi="Courier New" w:cs="Courier New"/>
                          <w:sz w:val="20"/>
                          <w:szCs w:val="20"/>
                        </w:rPr>
                      </w:pPr>
                      <w:r>
                        <w:rPr>
                          <w:rFonts w:ascii="Courier New" w:hAnsi="Courier New" w:cs="Courier New"/>
                          <w:sz w:val="20"/>
                          <w:szCs w:val="20"/>
                        </w:rPr>
                        <w:t xml:space="preserve"> </w:t>
                      </w:r>
                      <w:r w:rsidRPr="001C6CBA">
                        <w:rPr>
                          <w:rFonts w:ascii="Courier New" w:hAnsi="Courier New" w:cs="Courier New"/>
                          <w:sz w:val="20"/>
                          <w:szCs w:val="20"/>
                        </w:rPr>
                        <w:t xml:space="preserve">    &lt;</w:t>
                      </w:r>
                      <w:proofErr w:type="spellStart"/>
                      <w:r w:rsidRPr="001C6CBA">
                        <w:rPr>
                          <w:rFonts w:ascii="Courier New" w:hAnsi="Courier New" w:cs="Courier New"/>
                          <w:sz w:val="20"/>
                          <w:szCs w:val="20"/>
                        </w:rPr>
                        <w:t>ReleaseDate</w:t>
                      </w:r>
                      <w:proofErr w:type="spellEnd"/>
                      <w:r w:rsidRPr="001C6CBA">
                        <w:rPr>
                          <w:rFonts w:ascii="Courier New" w:hAnsi="Courier New" w:cs="Courier New"/>
                          <w:sz w:val="20"/>
                          <w:szCs w:val="20"/>
                        </w:rPr>
                        <w:t>&gt;2010-08-05T17:35:46Z&lt;/</w:t>
                      </w:r>
                      <w:proofErr w:type="spellStart"/>
                      <w:r w:rsidRPr="001C6CBA">
                        <w:rPr>
                          <w:rFonts w:ascii="Courier New" w:hAnsi="Courier New" w:cs="Courier New"/>
                          <w:sz w:val="20"/>
                          <w:szCs w:val="20"/>
                        </w:rPr>
                        <w:t>ReleaseDate</w:t>
                      </w:r>
                      <w:proofErr w:type="spellEnd"/>
                      <w:r w:rsidRPr="001C6CBA">
                        <w:rPr>
                          <w:rFonts w:ascii="Courier New" w:hAnsi="Courier New" w:cs="Courier New"/>
                          <w:sz w:val="20"/>
                          <w:szCs w:val="20"/>
                        </w:rPr>
                        <w:t>&gt;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w:t>
                      </w:r>
                      <w:r>
                        <w:rPr>
                          <w:rFonts w:ascii="Courier New" w:hAnsi="Courier New" w:cs="Courier New"/>
                          <w:sz w:val="20"/>
                          <w:szCs w:val="20"/>
                        </w:rPr>
                        <w:t xml:space="preserve"> </w:t>
                      </w:r>
                      <w:r w:rsidRPr="001C6CBA">
                        <w:rPr>
                          <w:rFonts w:ascii="Courier New" w:hAnsi="Courier New" w:cs="Courier New"/>
                          <w:sz w:val="20"/>
                          <w:szCs w:val="20"/>
                        </w:rPr>
                        <w:t xml:space="preserve">   &lt;</w:t>
                      </w:r>
                      <w:proofErr w:type="spellStart"/>
                      <w:r w:rsidRPr="001C6CBA">
                        <w:rPr>
                          <w:rFonts w:ascii="Courier New" w:hAnsi="Courier New" w:cs="Courier New"/>
                          <w:sz w:val="20"/>
                          <w:szCs w:val="20"/>
                        </w:rPr>
                        <w:t>PersonName</w:t>
                      </w:r>
                      <w:proofErr w:type="spellEnd"/>
                      <w:r w:rsidRPr="001C6CBA">
                        <w:rPr>
                          <w:rFonts w:ascii="Courier New" w:hAnsi="Courier New" w:cs="Courier New"/>
                          <w:sz w:val="20"/>
                          <w:szCs w:val="20"/>
                        </w:rPr>
                        <w:t>&gt;Dr. David J. Southwood&lt;/</w:t>
                      </w:r>
                      <w:proofErr w:type="spellStart"/>
                      <w:r w:rsidRPr="001C6CBA">
                        <w:rPr>
                          <w:rFonts w:ascii="Courier New" w:hAnsi="Courier New" w:cs="Courier New"/>
                          <w:sz w:val="20"/>
                          <w:szCs w:val="20"/>
                        </w:rPr>
                        <w:t>PersonName</w:t>
                      </w:r>
                      <w:proofErr w:type="spellEnd"/>
                      <w:r w:rsidRPr="001C6CBA">
                        <w:rPr>
                          <w:rFonts w:ascii="Courier New" w:hAnsi="Courier New" w:cs="Courier New"/>
                          <w:sz w:val="20"/>
                          <w:szCs w:val="20"/>
                        </w:rPr>
                        <w:t>&gt;</w:t>
                      </w:r>
                    </w:p>
                    <w:p w:rsidR="008B0E06"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w:t>
                      </w:r>
                      <w:r>
                        <w:rPr>
                          <w:rFonts w:ascii="Courier New" w:hAnsi="Courier New" w:cs="Courier New"/>
                          <w:sz w:val="20"/>
                          <w:szCs w:val="20"/>
                        </w:rPr>
                        <w:t xml:space="preserve"> </w:t>
                      </w:r>
                      <w:r w:rsidRPr="001C6CBA">
                        <w:rPr>
                          <w:rFonts w:ascii="Courier New" w:hAnsi="Courier New" w:cs="Courier New"/>
                          <w:sz w:val="20"/>
                          <w:szCs w:val="20"/>
                        </w:rPr>
                        <w:t xml:space="preserve">  &lt;</w:t>
                      </w:r>
                      <w:proofErr w:type="spellStart"/>
                      <w:r w:rsidRPr="001C6CBA">
                        <w:rPr>
                          <w:rFonts w:ascii="Courier New" w:hAnsi="Courier New" w:cs="Courier New"/>
                          <w:sz w:val="20"/>
                          <w:szCs w:val="20"/>
                        </w:rPr>
                        <w:t>OrganizationName</w:t>
                      </w:r>
                      <w:proofErr w:type="spellEnd"/>
                      <w:r w:rsidRPr="001C6CBA">
                        <w:rPr>
                          <w:rFonts w:ascii="Courier New" w:hAnsi="Courier New" w:cs="Courier New"/>
                          <w:sz w:val="20"/>
                          <w:szCs w:val="20"/>
                        </w:rPr>
                        <w:t xml:space="preserve">&gt;Imperial College of Science, Technology </w:t>
                      </w:r>
                    </w:p>
                    <w:p w:rsidR="008B0E06" w:rsidRPr="001C6CBA" w:rsidRDefault="008B0E06" w:rsidP="001C6CBA">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1C6CBA">
                        <w:rPr>
                          <w:rFonts w:ascii="Courier New" w:hAnsi="Courier New" w:cs="Courier New"/>
                          <w:sz w:val="20"/>
                          <w:szCs w:val="20"/>
                        </w:rPr>
                        <w:t>and</w:t>
                      </w:r>
                      <w:proofErr w:type="gramEnd"/>
                      <w:r w:rsidRPr="001C6CBA">
                        <w:rPr>
                          <w:rFonts w:ascii="Courier New" w:hAnsi="Courier New" w:cs="Courier New"/>
                          <w:sz w:val="20"/>
                          <w:szCs w:val="20"/>
                        </w:rPr>
                        <w:t xml:space="preserve"> Medicine&lt;/</w:t>
                      </w:r>
                      <w:proofErr w:type="spellStart"/>
                      <w:r w:rsidRPr="001C6CBA">
                        <w:rPr>
                          <w:rFonts w:ascii="Courier New" w:hAnsi="Courier New" w:cs="Courier New"/>
                          <w:sz w:val="20"/>
                          <w:szCs w:val="20"/>
                        </w:rPr>
                        <w:t>OrganizationName</w:t>
                      </w:r>
                      <w:proofErr w:type="spellEnd"/>
                      <w:r w:rsidRPr="001C6CBA">
                        <w:rPr>
                          <w:rFonts w:ascii="Courier New" w:hAnsi="Courier New" w:cs="Courier New"/>
                          <w:sz w:val="20"/>
                          <w:szCs w:val="20"/>
                        </w:rPr>
                        <w:t>&gt;</w:t>
                      </w:r>
                    </w:p>
                    <w:p w:rsidR="008B0E06"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w:t>
                      </w:r>
                      <w:r>
                        <w:rPr>
                          <w:rFonts w:ascii="Courier New" w:hAnsi="Courier New" w:cs="Courier New"/>
                          <w:sz w:val="20"/>
                          <w:szCs w:val="20"/>
                        </w:rPr>
                        <w:t xml:space="preserve"> </w:t>
                      </w:r>
                      <w:r w:rsidRPr="001C6CBA">
                        <w:rPr>
                          <w:rFonts w:ascii="Courier New" w:hAnsi="Courier New" w:cs="Courier New"/>
                          <w:sz w:val="20"/>
                          <w:szCs w:val="20"/>
                        </w:rPr>
                        <w:t>&lt;Address&gt;Blackett Laboratory, Space and Atmospheric Physics</w:t>
                      </w:r>
                    </w:p>
                    <w:p w:rsidR="008B0E06" w:rsidRDefault="008B0E06" w:rsidP="001C6CBA">
                      <w:pPr>
                        <w:spacing w:after="0" w:line="240" w:lineRule="auto"/>
                        <w:rPr>
                          <w:rFonts w:ascii="Courier New" w:hAnsi="Courier New" w:cs="Courier New"/>
                          <w:sz w:val="20"/>
                          <w:szCs w:val="20"/>
                        </w:rPr>
                      </w:pPr>
                      <w:r>
                        <w:rPr>
                          <w:rFonts w:ascii="Courier New" w:hAnsi="Courier New" w:cs="Courier New"/>
                          <w:sz w:val="20"/>
                          <w:szCs w:val="20"/>
                        </w:rPr>
                        <w:t xml:space="preserve">          </w:t>
                      </w:r>
                      <w:r w:rsidRPr="001C6CBA">
                        <w:rPr>
                          <w:rFonts w:ascii="Courier New" w:hAnsi="Courier New" w:cs="Courier New"/>
                          <w:sz w:val="20"/>
                          <w:szCs w:val="20"/>
                        </w:rPr>
                        <w:t>Imperial College of Science, Technology, and Medicine</w:t>
                      </w:r>
                    </w:p>
                    <w:p w:rsidR="008B0E06" w:rsidRDefault="008B0E06" w:rsidP="001C6CBA">
                      <w:pPr>
                        <w:spacing w:after="0" w:line="240" w:lineRule="auto"/>
                        <w:rPr>
                          <w:rFonts w:ascii="Courier New" w:hAnsi="Courier New" w:cs="Courier New"/>
                          <w:sz w:val="20"/>
                          <w:szCs w:val="20"/>
                        </w:rPr>
                      </w:pPr>
                      <w:r>
                        <w:rPr>
                          <w:rFonts w:ascii="Courier New" w:hAnsi="Courier New" w:cs="Courier New"/>
                          <w:sz w:val="20"/>
                          <w:szCs w:val="20"/>
                        </w:rPr>
                        <w:t xml:space="preserve">          </w:t>
                      </w:r>
                      <w:r w:rsidRPr="001C6CBA">
                        <w:rPr>
                          <w:rFonts w:ascii="Courier New" w:hAnsi="Courier New" w:cs="Courier New"/>
                          <w:sz w:val="20"/>
                          <w:szCs w:val="20"/>
                        </w:rPr>
                        <w:t xml:space="preserve">Prince Consort Rd, South Kensington, </w:t>
                      </w:r>
                    </w:p>
                    <w:p w:rsidR="008B0E06" w:rsidRPr="001C6CBA" w:rsidRDefault="008B0E06" w:rsidP="001C6CBA">
                      <w:pPr>
                        <w:spacing w:after="0" w:line="240" w:lineRule="auto"/>
                        <w:rPr>
                          <w:rFonts w:ascii="Courier New" w:hAnsi="Courier New" w:cs="Courier New"/>
                          <w:sz w:val="20"/>
                          <w:szCs w:val="20"/>
                        </w:rPr>
                      </w:pPr>
                      <w:r>
                        <w:rPr>
                          <w:rFonts w:ascii="Courier New" w:hAnsi="Courier New" w:cs="Courier New"/>
                          <w:sz w:val="20"/>
                          <w:szCs w:val="20"/>
                        </w:rPr>
                        <w:t xml:space="preserve">          </w:t>
                      </w:r>
                      <w:r w:rsidRPr="001C6CBA">
                        <w:rPr>
                          <w:rFonts w:ascii="Courier New" w:hAnsi="Courier New" w:cs="Courier New"/>
                          <w:sz w:val="20"/>
                          <w:szCs w:val="20"/>
                        </w:rPr>
                        <w:t>London SW7 2BZ, UK&lt;/Address&gt;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w:t>
                      </w:r>
                      <w:r>
                        <w:rPr>
                          <w:rFonts w:ascii="Courier New" w:hAnsi="Courier New" w:cs="Courier New"/>
                          <w:sz w:val="20"/>
                          <w:szCs w:val="20"/>
                        </w:rPr>
                        <w:t xml:space="preserve"> </w:t>
                      </w:r>
                      <w:r w:rsidRPr="001C6CBA">
                        <w:rPr>
                          <w:rFonts w:ascii="Courier New" w:hAnsi="Courier New" w:cs="Courier New"/>
                          <w:sz w:val="20"/>
                          <w:szCs w:val="20"/>
                        </w:rPr>
                        <w:t>&lt;Email&gt;d.southwood@ic.ac.uk&lt;/Email&gt;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&lt;/Person&gt;</w:t>
                      </w:r>
                    </w:p>
                    <w:p w:rsidR="008B0E06" w:rsidRDefault="008B0E06" w:rsidP="001C6CBA">
                      <w:pPr>
                        <w:spacing w:after="0" w:line="240" w:lineRule="auto"/>
                      </w:pPr>
                      <w:r w:rsidRPr="001C6CBA">
                        <w:rPr>
                          <w:rFonts w:ascii="Courier New" w:hAnsi="Courier New" w:cs="Courier New"/>
                          <w:sz w:val="20"/>
                          <w:szCs w:val="20"/>
                        </w:rPr>
                        <w:t>&lt;/</w:t>
                      </w:r>
                      <w:proofErr w:type="spellStart"/>
                      <w:r w:rsidRPr="001C6CBA">
                        <w:rPr>
                          <w:rFonts w:ascii="Courier New" w:hAnsi="Courier New" w:cs="Courier New"/>
                          <w:sz w:val="20"/>
                          <w:szCs w:val="20"/>
                        </w:rPr>
                        <w:t>Spase</w:t>
                      </w:r>
                      <w:proofErr w:type="spellEnd"/>
                      <w:r w:rsidRPr="001C6CBA">
                        <w:rPr>
                          <w:rFonts w:ascii="Courier New" w:hAnsi="Courier New" w:cs="Courier New"/>
                          <w:sz w:val="20"/>
                          <w:szCs w:val="20"/>
                        </w:rPr>
                        <w:t>&gt;</w:t>
                      </w:r>
                    </w:p>
                  </w:txbxContent>
                </v:textbox>
              </v:shape>
            </w:pict>
          </mc:Fallback>
        </mc:AlternateContent>
      </w:r>
    </w:p>
    <w:p w:rsidR="00654CBD" w:rsidRPr="00A12583" w:rsidRDefault="0095643D" w:rsidP="00A12583">
      <w:r>
        <w:rPr>
          <w:noProof/>
        </w:rPr>
        <mc:AlternateContent>
          <mc:Choice Requires="wps">
            <w:drawing>
              <wp:anchor distT="0" distB="0" distL="114300" distR="114300" simplePos="0" relativeHeight="251666432" behindDoc="0" locked="0" layoutInCell="1" allowOverlap="1" wp14:anchorId="4BA3DB63" wp14:editId="68244CBD">
                <wp:simplePos x="0" y="0"/>
                <wp:positionH relativeFrom="column">
                  <wp:posOffset>-180340</wp:posOffset>
                </wp:positionH>
                <wp:positionV relativeFrom="paragraph">
                  <wp:posOffset>92075</wp:posOffset>
                </wp:positionV>
                <wp:extent cx="998855" cy="254635"/>
                <wp:effectExtent l="0" t="0" r="10795" b="12065"/>
                <wp:wrapNone/>
                <wp:docPr id="6" name="Text Box 6"/>
                <wp:cNvGraphicFramePr/>
                <a:graphic xmlns:a="http://schemas.openxmlformats.org/drawingml/2006/main">
                  <a:graphicData uri="http://schemas.microsoft.com/office/word/2010/wordprocessingShape">
                    <wps:wsp>
                      <wps:cNvSpPr txBox="1"/>
                      <wps:spPr>
                        <a:xfrm>
                          <a:off x="0" y="0"/>
                          <a:ext cx="998855" cy="254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0E06" w:rsidRDefault="008B0E06">
                            <w:r>
                              <w:t>Reference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3DB63" id="Text Box 6" o:spid="_x0000_s1028" type="#_x0000_t202" style="position:absolute;margin-left:-14.2pt;margin-top:7.25pt;width:78.65pt;height:2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IYplgIAALgFAAAOAAAAZHJzL2Uyb0RvYy54bWysVE1PGzEQvVfqf7B8L5uEJA0RG5SCqCoh&#10;QIWKs+O1iYXtcW0nu+mvZ+zdDYFyoepld+x58/U8M6dnjdFkK3xQYEs6PBpQIiyHStnHkv66v/wy&#10;oyREZiumwYqS7kSgZ4vPn05rNxcjWIOuhCfoxIZ57Uq6jtHNiyLwtTAsHIETFpUSvGERj/6xqDyr&#10;0bvRxWgwmBY1+Mp54CIEvL1olXSR/UspeLyRMohIdEkxt5i/Pn9X6VssTtn80TO3VrxLg/1DFoYp&#10;i0H3ri5YZGTj1V+ujOIeAsh4xMEUIKXiIteA1QwHb6q5WzMnci1ITnB7msL/c8uvt7eeqKqkU0os&#10;M/hE96KJ5Bs0ZJrYqV2YI+jOISw2eI2v3N8HvExFN9Kb9MdyCOqR592e2+SM4+XJyWw2mVDCUTWa&#10;jKfHk+SleDF2PsTvAgxJQkk9Pl1mlG2vQmyhPSTFCqBVdam0zofULuJce7Jl+NA65hTR+SuUtqTG&#10;Oo8ng+z4lS653tuvNONPXXoHKPSnbQoncmN1aSWCWiKyFHdaJIy2P4VEYjMf7+TIOBd2n2dGJ5TE&#10;ij5i2OFfsvqIcVsHWuTIYOPe2CgLvmXpNbXVU0+tbPH4hgd1JzE2qyZ31KjvkxVUO2wfD+34Bccv&#10;FfJ9xUK8ZR7nDTsGd0i8wY/UgI8EnUTJGvyf9+4THscAtZTUOL8lDb83zAtK9A+LA3IyHI/TwOfD&#10;ePJ1hAd/qFkdauzGnAN2zhC3leNZTPioe1F6MA+4apYpKqqY5Ri7pLEXz2O7VXBVcbFcZhCOuGPx&#10;yt45nlwnllOf3TcPzLuuzyMOyDX0k87mb9q9xSZLC8tNBKnyLCSeW1Y7/nE95GnqVlnaP4fnjHpZ&#10;uItnAAAA//8DAFBLAwQUAAYACAAAACEA7IMl4NwAAAAJAQAADwAAAGRycy9kb3ducmV2LnhtbEyP&#10;wU7DMBBE70j8g7VI3FqHKK3cEKcCVLhwokWct7FrW8TrKHbT8Pe4Jziu5mnmbbOdfc8mPUYXSMLD&#10;sgCmqQvKkZHweXhdCGAxISnsA2kJPzrCtr29abBW4UIfetonw3IJxRol2JSGmvPYWe0xLsOgKWen&#10;MHpM+RwNVyNecrnveVkUa+7RUV6wOOgXq7vv/dlL2D2bjekEjnYnlHPT/HV6N29S3t/NT4/Akp7T&#10;HwxX/awObXY6hjOpyHoJi1JUGc1BtQJ2BUqxAXaUsKrWwNuG//+g/QUAAP//AwBQSwECLQAUAAYA&#10;CAAAACEAtoM4kv4AAADhAQAAEwAAAAAAAAAAAAAAAAAAAAAAW0NvbnRlbnRfVHlwZXNdLnhtbFBL&#10;AQItABQABgAIAAAAIQA4/SH/1gAAAJQBAAALAAAAAAAAAAAAAAAAAC8BAABfcmVscy8ucmVsc1BL&#10;AQItABQABgAIAAAAIQCIwIYplgIAALgFAAAOAAAAAAAAAAAAAAAAAC4CAABkcnMvZTJvRG9jLnht&#10;bFBLAQItABQABgAIAAAAIQDsgyXg3AAAAAkBAAAPAAAAAAAAAAAAAAAAAPAEAABkcnMvZG93bnJl&#10;di54bWxQSwUGAAAAAAQABADzAAAA+QUAAAAA&#10;" fillcolor="white [3201]" strokeweight=".5pt">
                <v:textbox>
                  <w:txbxContent>
                    <w:p w:rsidR="008B0E06" w:rsidRDefault="008B0E06">
                      <w:r>
                        <w:t>Reference To</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3A0DE74" wp14:editId="5D82E247">
                <wp:simplePos x="0" y="0"/>
                <wp:positionH relativeFrom="column">
                  <wp:posOffset>-80010</wp:posOffset>
                </wp:positionH>
                <wp:positionV relativeFrom="paragraph">
                  <wp:posOffset>6263005</wp:posOffset>
                </wp:positionV>
                <wp:extent cx="998855" cy="254635"/>
                <wp:effectExtent l="0" t="0" r="10795" b="12065"/>
                <wp:wrapNone/>
                <wp:docPr id="8" name="Text Box 8"/>
                <wp:cNvGraphicFramePr/>
                <a:graphic xmlns:a="http://schemas.openxmlformats.org/drawingml/2006/main">
                  <a:graphicData uri="http://schemas.microsoft.com/office/word/2010/wordprocessingShape">
                    <wps:wsp>
                      <wps:cNvSpPr txBox="1"/>
                      <wps:spPr>
                        <a:xfrm>
                          <a:off x="0" y="0"/>
                          <a:ext cx="998855" cy="254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0E06" w:rsidRDefault="008B0E06" w:rsidP="0095643D">
                            <w:r>
                              <w:t>Reference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0DE74" id="Text Box 8" o:spid="_x0000_s1029" type="#_x0000_t202" style="position:absolute;margin-left:-6.3pt;margin-top:493.15pt;width:78.65pt;height:2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tElAIAALgFAAAOAAAAZHJzL2Uyb0RvYy54bWysVEtPGzEQvlfqf7B8L5uEhCYRG5SCqCoh&#10;QIWKs+O1iYXtcW0nu+mvZ+zdDYFyoepl1/Z88/rmcXrWGE22wgcFtqTDowElwnKolH0s6a/7yy9T&#10;SkJktmIarCjpTgR6tvj86bR2czGCNehKeIJGbJjXrqTrGN28KAJfC8PCEThhUSjBGxbx6h+LyrMa&#10;rRtdjAaDk6IGXzkPXISArxetkC6yfSkFjzdSBhGJLinGFvPX5+8qfYvFKZs/eubWindhsH+IwjBl&#10;0ene1AWLjGy8+suUUdxDABmPOJgCpFRc5Bwwm+HgTTZ3a+ZEzgXJCW5PU/h/Zvn19tYTVZUUC2WZ&#10;wRLdiyaSb9CQaWKndmGOoDuHsNjgM1a5fw/4mJJupDfpj+kQlCPPuz23yRjHx9lsOp1MKOEoGk3G&#10;J8eTZKV4UXY+xO8CDEmHknosXWaUba9CbKE9JPkKoFV1qbTOl9Qu4lx7smVYaB1ziGj8FUpbUpcU&#10;PQ+y4VeyZHqvv9KMP3XhHaDQnrbJnciN1YWVCGqJyKe40yJhtP0pJBKb+XgnRsa5sPs4MzqhJGb0&#10;EcUO/xLVR5TbPFAjewYb98pGWfAtS6+prZ56amWLxxoe5J2OsVk1uaOO+z5ZQbXD9vHQjl9w/FIh&#10;31csxFvmcd6wY3CHxBv8SA1YJOhOlKzB/3nvPeFxDFBKSY3zW9Lwe8O8oET/sDggs+F4nAY+X8aT&#10;ryO8+EPJ6lBiN+YcsHOGuK0cz8eEj7o/Sg/mAVfNMnlFEbMcfZc09sfz2G4VXFVcLJcZhCPuWLyy&#10;d44n04nl1Gf3zQPzruvziANyDf2ks/mbdm+xSdPCchNBqjwLieeW1Y5/XA95mrpVlvbP4T2jXhbu&#10;4hkAAP//AwBQSwMEFAAGAAgAAAAhAKCTmrnfAAAADAEAAA8AAABkcnMvZG93bnJldi54bWxMj8FO&#10;wzAMhu9IvENkJG5bulKVrms6ARpcODHQzl6TJRGNUzVZV96e7AQ3W/70+/ub7ex6NqkxWE8CVssM&#10;mKLOS0tawNfn66ICFiKSxN6TEvCjAmzb25sGa+kv9KGmfdQshVCoUYCJcag5D51RDsPSD4rS7eRH&#10;hzGto+ZyxEsKdz3Ps6zkDi2lDwYH9WJU970/OwG7Z73WXYWj2VXS2mk+nN71mxD3d/PTBlhUc/yD&#10;4aqf1KFNTkd/JhlYL2CxysuEClhX5QOwK1EUj8COacjysgDeNvx/ifYXAAD//wMAUEsBAi0AFAAG&#10;AAgAAAAhALaDOJL+AAAA4QEAABMAAAAAAAAAAAAAAAAAAAAAAFtDb250ZW50X1R5cGVzXS54bWxQ&#10;SwECLQAUAAYACAAAACEAOP0h/9YAAACUAQAACwAAAAAAAAAAAAAAAAAvAQAAX3JlbHMvLnJlbHNQ&#10;SwECLQAUAAYACAAAACEAmnX7RJQCAAC4BQAADgAAAAAAAAAAAAAAAAAuAgAAZHJzL2Uyb0RvYy54&#10;bWxQSwECLQAUAAYACAAAACEAoJOaud8AAAAMAQAADwAAAAAAAAAAAAAAAADuBAAAZHJzL2Rvd25y&#10;ZXYueG1sUEsFBgAAAAAEAAQA8wAAAPoFAAAAAA==&#10;" fillcolor="white [3201]" strokeweight=".5pt">
                <v:textbox>
                  <w:txbxContent>
                    <w:p w:rsidR="008B0E06" w:rsidRDefault="008B0E06" w:rsidP="0095643D">
                      <w:r>
                        <w:t>Reference To</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2FAB58" wp14:editId="1CCCF183">
                <wp:simplePos x="0" y="0"/>
                <wp:positionH relativeFrom="column">
                  <wp:posOffset>52705</wp:posOffset>
                </wp:positionH>
                <wp:positionV relativeFrom="paragraph">
                  <wp:posOffset>1219835</wp:posOffset>
                </wp:positionV>
                <wp:extent cx="6145530" cy="4507865"/>
                <wp:effectExtent l="38100" t="38100" r="121920" b="121285"/>
                <wp:wrapNone/>
                <wp:docPr id="1" name="Text Box 1"/>
                <wp:cNvGraphicFramePr/>
                <a:graphic xmlns:a="http://schemas.openxmlformats.org/drawingml/2006/main">
                  <a:graphicData uri="http://schemas.microsoft.com/office/word/2010/wordprocessingShape">
                    <wps:wsp>
                      <wps:cNvSpPr txBox="1"/>
                      <wps:spPr>
                        <a:xfrm>
                          <a:off x="0" y="0"/>
                          <a:ext cx="6145530" cy="450786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8B0E06" w:rsidRPr="00654CBD" w:rsidRDefault="008B0E06" w:rsidP="00654CBD">
                            <w:pPr>
                              <w:spacing w:after="0" w:line="240" w:lineRule="auto"/>
                              <w:rPr>
                                <w:rFonts w:ascii="Courier New" w:hAnsi="Courier New" w:cs="Courier New"/>
                                <w:sz w:val="20"/>
                                <w:szCs w:val="20"/>
                              </w:rPr>
                            </w:pPr>
                            <w:proofErr w:type="gramStart"/>
                            <w:r w:rsidRPr="00654CBD">
                              <w:rPr>
                                <w:rFonts w:ascii="Courier New" w:hAnsi="Courier New" w:cs="Courier New"/>
                                <w:sz w:val="20"/>
                                <w:szCs w:val="20"/>
                              </w:rPr>
                              <w:t>&lt;?xml</w:t>
                            </w:r>
                            <w:proofErr w:type="gramEnd"/>
                            <w:r w:rsidRPr="00654CBD">
                              <w:rPr>
                                <w:rFonts w:ascii="Courier New" w:hAnsi="Courier New" w:cs="Courier New"/>
                                <w:sz w:val="20"/>
                                <w:szCs w:val="20"/>
                              </w:rPr>
                              <w:t xml:space="preserve"> version="1.0" encoding="UTF-8"?&gt;</w:t>
                            </w:r>
                          </w:p>
                          <w:p w:rsidR="008B0E06"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&lt;</w:t>
                            </w:r>
                            <w:proofErr w:type="spellStart"/>
                            <w:r w:rsidRPr="00654CBD">
                              <w:rPr>
                                <w:rFonts w:ascii="Courier New" w:hAnsi="Courier New" w:cs="Courier New"/>
                                <w:sz w:val="20"/>
                                <w:szCs w:val="20"/>
                              </w:rPr>
                              <w:t>Spase</w:t>
                            </w:r>
                            <w:proofErr w:type="spellEnd"/>
                            <w:r w:rsidRPr="00654CBD">
                              <w:rPr>
                                <w:rFonts w:ascii="Courier New" w:hAnsi="Courier New" w:cs="Courier New"/>
                                <w:sz w:val="20"/>
                                <w:szCs w:val="20"/>
                              </w:rPr>
                              <w:t xml:space="preserve"> </w:t>
                            </w:r>
                            <w:proofErr w:type="spellStart"/>
                            <w:r w:rsidRPr="00654CBD">
                              <w:rPr>
                                <w:rFonts w:ascii="Courier New" w:hAnsi="Courier New" w:cs="Courier New"/>
                                <w:sz w:val="20"/>
                                <w:szCs w:val="20"/>
                              </w:rPr>
                              <w:t>xmlns</w:t>
                            </w:r>
                            <w:proofErr w:type="gramStart"/>
                            <w:r w:rsidRPr="00654CBD">
                              <w:rPr>
                                <w:rFonts w:ascii="Courier New" w:hAnsi="Courier New" w:cs="Courier New"/>
                                <w:sz w:val="20"/>
                                <w:szCs w:val="20"/>
                              </w:rPr>
                              <w:t>:xsi</w:t>
                            </w:r>
                            <w:proofErr w:type="spellEnd"/>
                            <w:proofErr w:type="gramEnd"/>
                            <w:r w:rsidRPr="00654CBD">
                              <w:rPr>
                                <w:rFonts w:ascii="Courier New" w:hAnsi="Courier New" w:cs="Courier New"/>
                                <w:sz w:val="20"/>
                                <w:szCs w:val="20"/>
                              </w:rPr>
                              <w:t>=</w:t>
                            </w:r>
                            <w:hyperlink r:id="rId21" w:history="1">
                              <w:r w:rsidRPr="0027500D">
                                <w:rPr>
                                  <w:rStyle w:val="Hyperlink"/>
                                  <w:rFonts w:ascii="Courier New" w:hAnsi="Courier New" w:cs="Courier New"/>
                                  <w:sz w:val="20"/>
                                  <w:szCs w:val="20"/>
                                </w:rPr>
                                <w:t>http://www.w3.org/2001/XMLSchema-instance</w:t>
                              </w:r>
                            </w:hyperlink>
                          </w:p>
                          <w:p w:rsidR="008B0E06"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 xml:space="preserve"> </w:t>
                            </w:r>
                            <w:proofErr w:type="spellStart"/>
                            <w:proofErr w:type="gramStart"/>
                            <w:r w:rsidRPr="00654CBD">
                              <w:rPr>
                                <w:rFonts w:ascii="Courier New" w:hAnsi="Courier New" w:cs="Courier New"/>
                                <w:sz w:val="20"/>
                                <w:szCs w:val="20"/>
                              </w:rPr>
                              <w:t>xmlns</w:t>
                            </w:r>
                            <w:proofErr w:type="spellEnd"/>
                            <w:proofErr w:type="gramEnd"/>
                            <w:r w:rsidRPr="00654CBD">
                              <w:rPr>
                                <w:rFonts w:ascii="Courier New" w:hAnsi="Courier New" w:cs="Courier New"/>
                                <w:sz w:val="20"/>
                                <w:szCs w:val="20"/>
                              </w:rPr>
                              <w:t>=</w:t>
                            </w:r>
                            <w:hyperlink r:id="rId22" w:history="1">
                              <w:r w:rsidRPr="0027500D">
                                <w:rPr>
                                  <w:rStyle w:val="Hyperlink"/>
                                  <w:rFonts w:ascii="Courier New" w:hAnsi="Courier New" w:cs="Courier New"/>
                                  <w:sz w:val="20"/>
                                  <w:szCs w:val="20"/>
                                </w:rPr>
                                <w:t>http://www.spase-group.org/data/schema</w:t>
                              </w:r>
                            </w:hyperlink>
                          </w:p>
                          <w:p w:rsidR="008B0E06"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 xml:space="preserve"> </w:t>
                            </w:r>
                            <w:proofErr w:type="spellStart"/>
                            <w:r w:rsidRPr="00654CBD">
                              <w:rPr>
                                <w:rFonts w:ascii="Courier New" w:hAnsi="Courier New" w:cs="Courier New"/>
                                <w:sz w:val="20"/>
                                <w:szCs w:val="20"/>
                              </w:rPr>
                              <w:t>xsi:schemaLocation</w:t>
                            </w:r>
                            <w:proofErr w:type="spellEnd"/>
                            <w:r w:rsidRPr="00654CBD">
                              <w:rPr>
                                <w:rFonts w:ascii="Courier New" w:hAnsi="Courier New" w:cs="Courier New"/>
                                <w:sz w:val="20"/>
                                <w:szCs w:val="20"/>
                              </w:rPr>
                              <w:t>="http://www.spase-group.org/data/schema</w:t>
                            </w:r>
                          </w:p>
                          <w:p w:rsidR="008B0E06" w:rsidRPr="00654CBD"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http://www.spase-group.org/data/schema/spase-2_0_0.xsd"&gt;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&lt;Version&gt;2.0.0&lt;/Version&gt;</w:t>
                            </w:r>
                          </w:p>
                          <w:p w:rsidR="008B0E06"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&lt;Instrument&gt;</w:t>
                            </w:r>
                          </w:p>
                          <w:p w:rsidR="008B0E06" w:rsidRPr="00654CBD"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ResourceID</w:t>
                            </w:r>
                            <w:proofErr w:type="spellEnd"/>
                            <w:r w:rsidRPr="00654CBD">
                              <w:rPr>
                                <w:rFonts w:ascii="Courier New" w:hAnsi="Courier New" w:cs="Courier New"/>
                                <w:sz w:val="20"/>
                                <w:szCs w:val="20"/>
                              </w:rPr>
                              <w:t>&gt;spase</w:t>
                            </w:r>
                            <w:proofErr w:type="gramStart"/>
                            <w:r w:rsidRPr="00654CBD">
                              <w:rPr>
                                <w:rFonts w:ascii="Courier New" w:hAnsi="Courier New" w:cs="Courier New"/>
                                <w:sz w:val="20"/>
                                <w:szCs w:val="20"/>
                              </w:rPr>
                              <w:t>:/</w:t>
                            </w:r>
                            <w:proofErr w:type="gramEnd"/>
                            <w:r w:rsidRPr="00654CBD">
                              <w:rPr>
                                <w:rFonts w:ascii="Courier New" w:hAnsi="Courier New" w:cs="Courier New"/>
                                <w:sz w:val="20"/>
                                <w:szCs w:val="20"/>
                              </w:rPr>
                              <w:t>/SMWG/Instrument/Cassini/MAG&lt;/ResourceID&gt;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&lt;</w:t>
                            </w:r>
                            <w:proofErr w:type="spellStart"/>
                            <w:r w:rsidRPr="00654CBD">
                              <w:rPr>
                                <w:rFonts w:ascii="Courier New" w:hAnsi="Courier New" w:cs="Courier New"/>
                                <w:sz w:val="20"/>
                                <w:szCs w:val="20"/>
                              </w:rPr>
                              <w:t>ResourceHeader</w:t>
                            </w:r>
                            <w:proofErr w:type="spellEnd"/>
                            <w:r w:rsidRPr="00654CBD">
                              <w:rPr>
                                <w:rFonts w:ascii="Courier New" w:hAnsi="Courier New" w:cs="Courier New"/>
                                <w:sz w:val="20"/>
                                <w:szCs w:val="20"/>
                              </w:rPr>
                              <w: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 xml:space="preserve"> &lt;</w:t>
                            </w:r>
                            <w:proofErr w:type="spellStart"/>
                            <w:r w:rsidRPr="00654CBD">
                              <w:rPr>
                                <w:rFonts w:ascii="Courier New" w:hAnsi="Courier New" w:cs="Courier New"/>
                                <w:sz w:val="20"/>
                                <w:szCs w:val="20"/>
                              </w:rPr>
                              <w:t>ResourceName</w:t>
                            </w:r>
                            <w:proofErr w:type="spellEnd"/>
                            <w:r w:rsidRPr="00654CBD">
                              <w:rPr>
                                <w:rFonts w:ascii="Courier New" w:hAnsi="Courier New" w:cs="Courier New"/>
                                <w:sz w:val="20"/>
                                <w:szCs w:val="20"/>
                              </w:rPr>
                              <w:t>&gt;Cassini Magnetometer&lt;/</w:t>
                            </w:r>
                            <w:proofErr w:type="spellStart"/>
                            <w:r w:rsidRPr="00654CBD">
                              <w:rPr>
                                <w:rFonts w:ascii="Courier New" w:hAnsi="Courier New" w:cs="Courier New"/>
                                <w:sz w:val="20"/>
                                <w:szCs w:val="20"/>
                              </w:rPr>
                              <w:t>ResourceName</w:t>
                            </w:r>
                            <w:proofErr w:type="spellEnd"/>
                            <w:r w:rsidRPr="00654CBD">
                              <w:rPr>
                                <w:rFonts w:ascii="Courier New" w:hAnsi="Courier New" w:cs="Courier New"/>
                                <w:sz w:val="20"/>
                                <w:szCs w:val="20"/>
                              </w:rPr>
                              <w: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ReleaseDate</w:t>
                            </w:r>
                            <w:proofErr w:type="spellEnd"/>
                            <w:r w:rsidRPr="00654CBD">
                              <w:rPr>
                                <w:rFonts w:ascii="Courier New" w:hAnsi="Courier New" w:cs="Courier New"/>
                                <w:sz w:val="20"/>
                                <w:szCs w:val="20"/>
                              </w:rPr>
                              <w:t>&gt;2019-05-05T12:34:56Z&lt;/</w:t>
                            </w:r>
                            <w:proofErr w:type="spellStart"/>
                            <w:r w:rsidRPr="00654CBD">
                              <w:rPr>
                                <w:rFonts w:ascii="Courier New" w:hAnsi="Courier New" w:cs="Courier New"/>
                                <w:sz w:val="20"/>
                                <w:szCs w:val="20"/>
                              </w:rPr>
                              <w:t>ReleaseDate</w:t>
                            </w:r>
                            <w:proofErr w:type="spellEnd"/>
                            <w:r w:rsidRPr="00654CBD">
                              <w:rPr>
                                <w:rFonts w:ascii="Courier New" w:hAnsi="Courier New" w:cs="Courier New"/>
                                <w:sz w:val="20"/>
                                <w:szCs w:val="20"/>
                              </w:rPr>
                              <w: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&lt;Description&gt;MAG include</w:t>
                            </w:r>
                            <w:r>
                              <w:rPr>
                                <w:rFonts w:ascii="Courier New" w:hAnsi="Courier New" w:cs="Courier New"/>
                                <w:sz w:val="20"/>
                                <w:szCs w:val="20"/>
                              </w:rPr>
                              <w:t>s both a flux gate</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 </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Cassini orbiter's spacecraft body</w:t>
                            </w:r>
                            <w:proofErr w:type="gramStart"/>
                            <w:r w:rsidRPr="00654CBD">
                              <w:rPr>
                                <w:rFonts w:ascii="Courier New" w:hAnsi="Courier New" w:cs="Courier New"/>
                                <w:sz w:val="20"/>
                                <w:szCs w:val="20"/>
                              </w:rPr>
                              <w:t>.&lt;</w:t>
                            </w:r>
                            <w:proofErr w:type="gramEnd"/>
                            <w:r w:rsidRPr="00654CBD">
                              <w:rPr>
                                <w:rFonts w:ascii="Courier New" w:hAnsi="Courier New" w:cs="Courier New"/>
                                <w:sz w:val="20"/>
                                <w:szCs w:val="20"/>
                              </w:rPr>
                              <w:t>/Description&gt;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&lt;Acknowledgement/&gt;</w:t>
                            </w:r>
                          </w:p>
                          <w:p w:rsidR="008B0E06"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&lt;Contact&gt;</w:t>
                            </w:r>
                          </w:p>
                          <w:p w:rsidR="008B0E06" w:rsidRPr="00654CBD"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PersonID</w:t>
                            </w:r>
                            <w:proofErr w:type="spellEnd"/>
                            <w:r w:rsidRPr="00654CBD">
                              <w:rPr>
                                <w:rFonts w:ascii="Courier New" w:hAnsi="Courier New" w:cs="Courier New"/>
                                <w:sz w:val="20"/>
                                <w:szCs w:val="20"/>
                              </w:rPr>
                              <w:t>&gt;spase://SMWG/Person/David.J.Southwood&lt;/PersonID&gt;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 xml:space="preserve"> &lt;Role&gt;</w:t>
                            </w:r>
                            <w:proofErr w:type="spellStart"/>
                            <w:r w:rsidRPr="00654CBD">
                              <w:rPr>
                                <w:rFonts w:ascii="Courier New" w:hAnsi="Courier New" w:cs="Courier New"/>
                                <w:sz w:val="20"/>
                                <w:szCs w:val="20"/>
                              </w:rPr>
                              <w:t>PrincipalInvestigator</w:t>
                            </w:r>
                            <w:proofErr w:type="spellEnd"/>
                            <w:r w:rsidRPr="00654CBD">
                              <w:rPr>
                                <w:rFonts w:ascii="Courier New" w:hAnsi="Courier New" w:cs="Courier New"/>
                                <w:sz w:val="20"/>
                                <w:szCs w:val="20"/>
                              </w:rPr>
                              <w:t>&lt;/Role&gt;</w:t>
                            </w:r>
                          </w:p>
                          <w:p w:rsidR="008B0E06" w:rsidRPr="00654CBD"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&lt;/Contact&gt;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InformationURL</w:t>
                            </w:r>
                            <w:proofErr w:type="spellEnd"/>
                            <w:r w:rsidRPr="00654CBD">
                              <w:rPr>
                                <w:rFonts w:ascii="Courier New" w:hAnsi="Courier New" w:cs="Courier New"/>
                                <w:sz w:val="20"/>
                                <w:szCs w:val="20"/>
                              </w:rPr>
                              <w: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 xml:space="preserve"> &lt;Name&gt;Instrument home page at Imperial College, UK&lt;/Name&gt;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 xml:space="preserve"> &lt;URL&gt;http://www.imperial.ac.uk/space-and-atmospheric-physics&lt;/URL&gt;</w:t>
                            </w:r>
                          </w:p>
                          <w:p w:rsidR="008B0E06" w:rsidRPr="00654CBD"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InformationURL</w:t>
                            </w:r>
                            <w:proofErr w:type="spellEnd"/>
                            <w:r w:rsidRPr="00654CBD">
                              <w:rPr>
                                <w:rFonts w:ascii="Courier New" w:hAnsi="Courier New" w:cs="Courier New"/>
                                <w:sz w:val="20"/>
                                <w:szCs w:val="20"/>
                              </w:rPr>
                              <w: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PriorID</w:t>
                            </w:r>
                            <w:proofErr w:type="spellEnd"/>
                            <w:r w:rsidRPr="00654CBD">
                              <w:rPr>
                                <w:rFonts w:ascii="Courier New" w:hAnsi="Courier New" w:cs="Courier New"/>
                                <w:sz w:val="20"/>
                                <w:szCs w:val="20"/>
                              </w:rPr>
                              <w:t>&gt;spase</w:t>
                            </w:r>
                            <w:proofErr w:type="gramStart"/>
                            <w:r w:rsidRPr="00654CBD">
                              <w:rPr>
                                <w:rFonts w:ascii="Courier New" w:hAnsi="Courier New" w:cs="Courier New"/>
                                <w:sz w:val="20"/>
                                <w:szCs w:val="20"/>
                              </w:rPr>
                              <w:t>:/</w:t>
                            </w:r>
                            <w:proofErr w:type="gramEnd"/>
                            <w:r w:rsidRPr="00654CBD">
                              <w:rPr>
                                <w:rFonts w:ascii="Courier New" w:hAnsi="Courier New" w:cs="Courier New"/>
                                <w:sz w:val="20"/>
                                <w:szCs w:val="20"/>
                              </w:rPr>
                              <w:t>/nssdc/instrument/1997-061A-11&lt;/PriorID&gt;</w:t>
                            </w:r>
                          </w:p>
                          <w:p w:rsidR="008B0E06" w:rsidRPr="00654CBD"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ResourceHeader</w:t>
                            </w:r>
                            <w:proofErr w:type="spellEnd"/>
                            <w:r w:rsidRPr="00654CBD">
                              <w:rPr>
                                <w:rFonts w:ascii="Courier New" w:hAnsi="Courier New" w:cs="Courier New"/>
                                <w:sz w:val="20"/>
                                <w:szCs w:val="20"/>
                              </w:rPr>
                              <w: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InstrumentType</w:t>
                            </w:r>
                            <w:proofErr w:type="spellEnd"/>
                            <w:r w:rsidRPr="00654CBD">
                              <w:rPr>
                                <w:rFonts w:ascii="Courier New" w:hAnsi="Courier New" w:cs="Courier New"/>
                                <w:sz w:val="20"/>
                                <w:szCs w:val="20"/>
                              </w:rPr>
                              <w:t>&gt;Magnetometer&lt;/</w:t>
                            </w:r>
                            <w:proofErr w:type="spellStart"/>
                            <w:r w:rsidRPr="00654CBD">
                              <w:rPr>
                                <w:rFonts w:ascii="Courier New" w:hAnsi="Courier New" w:cs="Courier New"/>
                                <w:sz w:val="20"/>
                                <w:szCs w:val="20"/>
                              </w:rPr>
                              <w:t>InstrumentType</w:t>
                            </w:r>
                            <w:proofErr w:type="spellEnd"/>
                            <w:r w:rsidRPr="00654CBD">
                              <w:rPr>
                                <w:rFonts w:ascii="Courier New" w:hAnsi="Courier New" w:cs="Courier New"/>
                                <w:sz w:val="20"/>
                                <w:szCs w:val="20"/>
                              </w:rPr>
                              <w: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InvestigationName</w:t>
                            </w:r>
                            <w:proofErr w:type="spellEnd"/>
                            <w:r w:rsidRPr="00654CBD">
                              <w:rPr>
                                <w:rFonts w:ascii="Courier New" w:hAnsi="Courier New" w:cs="Courier New"/>
                                <w:sz w:val="20"/>
                                <w:szCs w:val="20"/>
                              </w:rPr>
                              <w:t>&gt;Dual Technique Magnetometer&lt;/</w:t>
                            </w:r>
                            <w:proofErr w:type="spellStart"/>
                            <w:r w:rsidRPr="00654CBD">
                              <w:rPr>
                                <w:rFonts w:ascii="Courier New" w:hAnsi="Courier New" w:cs="Courier New"/>
                                <w:sz w:val="20"/>
                                <w:szCs w:val="20"/>
                              </w:rPr>
                              <w:t>InvestigationName</w:t>
                            </w:r>
                            <w:proofErr w:type="spellEnd"/>
                            <w:r w:rsidRPr="00654CBD">
                              <w:rPr>
                                <w:rFonts w:ascii="Courier New" w:hAnsi="Courier New" w:cs="Courier New"/>
                                <w:sz w:val="20"/>
                                <w:szCs w:val="20"/>
                              </w:rPr>
                              <w: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ObservatoryID</w:t>
                            </w:r>
                            <w:proofErr w:type="spellEnd"/>
                            <w:r w:rsidRPr="00654CBD">
                              <w:rPr>
                                <w:rFonts w:ascii="Courier New" w:hAnsi="Courier New" w:cs="Courier New"/>
                                <w:sz w:val="20"/>
                                <w:szCs w:val="20"/>
                              </w:rPr>
                              <w:t>&gt;spase</w:t>
                            </w:r>
                            <w:proofErr w:type="gramStart"/>
                            <w:r w:rsidRPr="00654CBD">
                              <w:rPr>
                                <w:rFonts w:ascii="Courier New" w:hAnsi="Courier New" w:cs="Courier New"/>
                                <w:sz w:val="20"/>
                                <w:szCs w:val="20"/>
                              </w:rPr>
                              <w:t>:/</w:t>
                            </w:r>
                            <w:proofErr w:type="gramEnd"/>
                            <w:r w:rsidRPr="00654CBD">
                              <w:rPr>
                                <w:rFonts w:ascii="Courier New" w:hAnsi="Courier New" w:cs="Courier New"/>
                                <w:sz w:val="20"/>
                                <w:szCs w:val="20"/>
                              </w:rPr>
                              <w:t>/SMWG/Observatory/Cassini&lt;/ObservatoryID&gt;</w:t>
                            </w:r>
                          </w:p>
                          <w:p w:rsidR="008B0E06" w:rsidRPr="00654CBD"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&lt;/Instrument&gt;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&lt;/</w:t>
                            </w:r>
                            <w:proofErr w:type="spellStart"/>
                            <w:r w:rsidRPr="00654CBD">
                              <w:rPr>
                                <w:rFonts w:ascii="Courier New" w:hAnsi="Courier New" w:cs="Courier New"/>
                                <w:sz w:val="20"/>
                                <w:szCs w:val="20"/>
                              </w:rPr>
                              <w:t>Spase</w:t>
                            </w:r>
                            <w:proofErr w:type="spellEnd"/>
                            <w:r w:rsidRPr="00654CBD">
                              <w:rPr>
                                <w:rFonts w:ascii="Courier New" w:hAnsi="Courier New" w:cs="Courier New"/>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FAB58" id="Text Box 1" o:spid="_x0000_s1030" type="#_x0000_t202" style="position:absolute;margin-left:4.15pt;margin-top:96.05pt;width:483.9pt;height:35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o36gIAAGEGAAAOAAAAZHJzL2Uyb0RvYy54bWysVU1v2zAMvQ/YfxB0X+2kSZsFTYqsRYcB&#10;xVo0HXpWZCkWKkuapMTOfv1I2c7H1kuH9eBKIvVEPj4yV9dNpclW+KCsmdHBWU6JMNwWyqxn9Mfz&#10;3acJJSEyUzBtjZjRnQj0ev7xw1XtpmJoS6sL4QmAmDCt3YyWMbpplgVeioqFM+uEAaO0vmIRtn6d&#10;FZ7VgF7pbJjnF1ltfeG85SIEOL1tjXSe8KUUPD5IGUQkekYhtpi+Pn1X+M3mV2y69syVindhsH+I&#10;omLKwKN7qFsWGdl49RdUpbi3wcp4xm2VWSkVFykHyGaQ/5HNsmROpFyAnOD2NIX/B8u/bx89UQXU&#10;jhLDKijRs2gi+WIbMkB2ahem4LR04BYbOEbP7jzAISbdSF/hf0iHgB143u25RTAOhxeD0Xh8DiYO&#10;ttE4v5xcjBEnO1x3PsSvwlYEFzPqoXiJU7a9D7F17V3wtWC1Ku6U1mmDghE32pMtg1LrmIIE8BMv&#10;bUgNoZyP8wR8YkPo/f2VZvy1C+/IC/C0wedEkhaEldLeROGXZVGTld74JwZkjvNJDrkWChM5nwza&#10;DehueJnjHyVMr6FhoqbE2/iiYpmKjbQh5BvB4DHTrmRthqMEc2AFQk9k2j6YtDuKM8NKthVLq7jT&#10;AjG1eRISFJAKhwep9w5UMs6F2dOZvNFLAvHvudj549U2qPdc3t9IL1sT95crZaxvi3mqgOK1V4Bs&#10;/YGPo7xxGZtVk6Q/6gW9ssUOdA4VSSoOjt8pkMU9C/GReRgMUDgYdvEBPlJb0JLtVpSU1v966xz9&#10;oV/BSkkNg2ZGw88N84IS/c1AJ38ejEYAG9NmNL4cwsYfW1bHFrOpbiwIHLoVoktL9I+6X0pvqxeY&#10;iQt8FUzMcHgblNYvb2I7/mCmcrFYJCeYRY7Fe7N0HKGRZVTgc/PCvOvaMUInf7f9SAItnnZl64s3&#10;jV1sopUqtSzy3LLa8Q9zLCmzm7k4KI/3yevwyzD/DQAA//8DAFBLAwQUAAYACAAAACEAHLIWrd4A&#10;AAAJAQAADwAAAGRycy9kb3ducmV2LnhtbEyPMU/DMBCFdyT+g3VILIjaDVJpQ5wKQbsx0MAAmxNf&#10;44j4HMVOG/49xwTbu3tP774rtrPvxQnH2AXSsFwoEEhNsB21Gt7f9rdrEDEZsqYPhBq+McK2vLwo&#10;TG7DmQ54qlIruIRibjS4lIZcytg49CYuwoDE3jGM3iQex1ba0Zy53PcyU2olvemILzgz4JPD5qua&#10;vAbfqqna74J7fantc/bxOe2ON6j19dX8+AAi4Zz+wvCLz+hQMlMdJrJR9BrWdxzk9SZbgmB/c79i&#10;UbNQmQJZFvL/B+UPAAAA//8DAFBLAQItABQABgAIAAAAIQC2gziS/gAAAOEBAAATAAAAAAAAAAAA&#10;AAAAAAAAAABbQ29udGVudF9UeXBlc10ueG1sUEsBAi0AFAAGAAgAAAAhADj9If/WAAAAlAEAAAsA&#10;AAAAAAAAAAAAAAAALwEAAF9yZWxzLy5yZWxzUEsBAi0AFAAGAAgAAAAhAC4yyjfqAgAAYQYAAA4A&#10;AAAAAAAAAAAAAAAALgIAAGRycy9lMm9Eb2MueG1sUEsBAi0AFAAGAAgAAAAhAByyFq3eAAAACQEA&#10;AA8AAAAAAAAAAAAAAAAARAUAAGRycy9kb3ducmV2LnhtbFBLBQYAAAAABAAEAPMAAABPBgAAAAA=&#10;" fillcolor="white [3201]" strokeweight=".5pt">
                <v:shadow on="t" color="black" opacity="26214f" origin="-.5,-.5" offset=".74836mm,.74836mm"/>
                <v:textbox>
                  <w:txbxContent>
                    <w:p w:rsidR="008B0E06" w:rsidRPr="00654CBD" w:rsidRDefault="008B0E06" w:rsidP="00654CBD">
                      <w:pPr>
                        <w:spacing w:after="0" w:line="240" w:lineRule="auto"/>
                        <w:rPr>
                          <w:rFonts w:ascii="Courier New" w:hAnsi="Courier New" w:cs="Courier New"/>
                          <w:sz w:val="20"/>
                          <w:szCs w:val="20"/>
                        </w:rPr>
                      </w:pPr>
                      <w:proofErr w:type="gramStart"/>
                      <w:r w:rsidRPr="00654CBD">
                        <w:rPr>
                          <w:rFonts w:ascii="Courier New" w:hAnsi="Courier New" w:cs="Courier New"/>
                          <w:sz w:val="20"/>
                          <w:szCs w:val="20"/>
                        </w:rPr>
                        <w:t>&lt;?xml</w:t>
                      </w:r>
                      <w:proofErr w:type="gramEnd"/>
                      <w:r w:rsidRPr="00654CBD">
                        <w:rPr>
                          <w:rFonts w:ascii="Courier New" w:hAnsi="Courier New" w:cs="Courier New"/>
                          <w:sz w:val="20"/>
                          <w:szCs w:val="20"/>
                        </w:rPr>
                        <w:t xml:space="preserve"> version="1.0" encoding="UTF-8"?&gt;</w:t>
                      </w:r>
                    </w:p>
                    <w:p w:rsidR="008B0E06"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&lt;</w:t>
                      </w:r>
                      <w:proofErr w:type="spellStart"/>
                      <w:r w:rsidRPr="00654CBD">
                        <w:rPr>
                          <w:rFonts w:ascii="Courier New" w:hAnsi="Courier New" w:cs="Courier New"/>
                          <w:sz w:val="20"/>
                          <w:szCs w:val="20"/>
                        </w:rPr>
                        <w:t>Spase</w:t>
                      </w:r>
                      <w:proofErr w:type="spellEnd"/>
                      <w:r w:rsidRPr="00654CBD">
                        <w:rPr>
                          <w:rFonts w:ascii="Courier New" w:hAnsi="Courier New" w:cs="Courier New"/>
                          <w:sz w:val="20"/>
                          <w:szCs w:val="20"/>
                        </w:rPr>
                        <w:t xml:space="preserve"> </w:t>
                      </w:r>
                      <w:proofErr w:type="spellStart"/>
                      <w:r w:rsidRPr="00654CBD">
                        <w:rPr>
                          <w:rFonts w:ascii="Courier New" w:hAnsi="Courier New" w:cs="Courier New"/>
                          <w:sz w:val="20"/>
                          <w:szCs w:val="20"/>
                        </w:rPr>
                        <w:t>xmlns</w:t>
                      </w:r>
                      <w:proofErr w:type="gramStart"/>
                      <w:r w:rsidRPr="00654CBD">
                        <w:rPr>
                          <w:rFonts w:ascii="Courier New" w:hAnsi="Courier New" w:cs="Courier New"/>
                          <w:sz w:val="20"/>
                          <w:szCs w:val="20"/>
                        </w:rPr>
                        <w:t>:xsi</w:t>
                      </w:r>
                      <w:proofErr w:type="spellEnd"/>
                      <w:proofErr w:type="gramEnd"/>
                      <w:r w:rsidRPr="00654CBD">
                        <w:rPr>
                          <w:rFonts w:ascii="Courier New" w:hAnsi="Courier New" w:cs="Courier New"/>
                          <w:sz w:val="20"/>
                          <w:szCs w:val="20"/>
                        </w:rPr>
                        <w:t>=</w:t>
                      </w:r>
                      <w:hyperlink r:id="rId23" w:history="1">
                        <w:r w:rsidRPr="0027500D">
                          <w:rPr>
                            <w:rStyle w:val="Hyperlink"/>
                            <w:rFonts w:ascii="Courier New" w:hAnsi="Courier New" w:cs="Courier New"/>
                            <w:sz w:val="20"/>
                            <w:szCs w:val="20"/>
                          </w:rPr>
                          <w:t>http://www.w3.org/2001/XMLSchema-instance</w:t>
                        </w:r>
                      </w:hyperlink>
                    </w:p>
                    <w:p w:rsidR="008B0E06"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 xml:space="preserve"> </w:t>
                      </w:r>
                      <w:proofErr w:type="spellStart"/>
                      <w:proofErr w:type="gramStart"/>
                      <w:r w:rsidRPr="00654CBD">
                        <w:rPr>
                          <w:rFonts w:ascii="Courier New" w:hAnsi="Courier New" w:cs="Courier New"/>
                          <w:sz w:val="20"/>
                          <w:szCs w:val="20"/>
                        </w:rPr>
                        <w:t>xmlns</w:t>
                      </w:r>
                      <w:proofErr w:type="spellEnd"/>
                      <w:proofErr w:type="gramEnd"/>
                      <w:r w:rsidRPr="00654CBD">
                        <w:rPr>
                          <w:rFonts w:ascii="Courier New" w:hAnsi="Courier New" w:cs="Courier New"/>
                          <w:sz w:val="20"/>
                          <w:szCs w:val="20"/>
                        </w:rPr>
                        <w:t>=</w:t>
                      </w:r>
                      <w:hyperlink r:id="rId24" w:history="1">
                        <w:r w:rsidRPr="0027500D">
                          <w:rPr>
                            <w:rStyle w:val="Hyperlink"/>
                            <w:rFonts w:ascii="Courier New" w:hAnsi="Courier New" w:cs="Courier New"/>
                            <w:sz w:val="20"/>
                            <w:szCs w:val="20"/>
                          </w:rPr>
                          <w:t>http://www.spase-group.org/data/schema</w:t>
                        </w:r>
                      </w:hyperlink>
                    </w:p>
                    <w:p w:rsidR="008B0E06"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 xml:space="preserve"> </w:t>
                      </w:r>
                      <w:proofErr w:type="spellStart"/>
                      <w:r w:rsidRPr="00654CBD">
                        <w:rPr>
                          <w:rFonts w:ascii="Courier New" w:hAnsi="Courier New" w:cs="Courier New"/>
                          <w:sz w:val="20"/>
                          <w:szCs w:val="20"/>
                        </w:rPr>
                        <w:t>xsi:schemaLocation</w:t>
                      </w:r>
                      <w:proofErr w:type="spellEnd"/>
                      <w:r w:rsidRPr="00654CBD">
                        <w:rPr>
                          <w:rFonts w:ascii="Courier New" w:hAnsi="Courier New" w:cs="Courier New"/>
                          <w:sz w:val="20"/>
                          <w:szCs w:val="20"/>
                        </w:rPr>
                        <w:t>="http://www.spase-group.org/data/schema</w:t>
                      </w:r>
                    </w:p>
                    <w:p w:rsidR="008B0E06" w:rsidRPr="00654CBD"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http://www.spase-group.org/data/schema/spase-2_0_0.xsd"&gt;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&lt;Version&gt;2.0.0&lt;/Version&gt;</w:t>
                      </w:r>
                    </w:p>
                    <w:p w:rsidR="008B0E06"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&lt;Instrument&gt;</w:t>
                      </w:r>
                    </w:p>
                    <w:p w:rsidR="008B0E06" w:rsidRPr="00654CBD"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ResourceID</w:t>
                      </w:r>
                      <w:proofErr w:type="spellEnd"/>
                      <w:r w:rsidRPr="00654CBD">
                        <w:rPr>
                          <w:rFonts w:ascii="Courier New" w:hAnsi="Courier New" w:cs="Courier New"/>
                          <w:sz w:val="20"/>
                          <w:szCs w:val="20"/>
                        </w:rPr>
                        <w:t>&gt;spase</w:t>
                      </w:r>
                      <w:proofErr w:type="gramStart"/>
                      <w:r w:rsidRPr="00654CBD">
                        <w:rPr>
                          <w:rFonts w:ascii="Courier New" w:hAnsi="Courier New" w:cs="Courier New"/>
                          <w:sz w:val="20"/>
                          <w:szCs w:val="20"/>
                        </w:rPr>
                        <w:t>:/</w:t>
                      </w:r>
                      <w:proofErr w:type="gramEnd"/>
                      <w:r w:rsidRPr="00654CBD">
                        <w:rPr>
                          <w:rFonts w:ascii="Courier New" w:hAnsi="Courier New" w:cs="Courier New"/>
                          <w:sz w:val="20"/>
                          <w:szCs w:val="20"/>
                        </w:rPr>
                        <w:t>/SMWG/Instrument/Cassini/MAG&lt;/ResourceID&gt;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&lt;</w:t>
                      </w:r>
                      <w:proofErr w:type="spellStart"/>
                      <w:r w:rsidRPr="00654CBD">
                        <w:rPr>
                          <w:rFonts w:ascii="Courier New" w:hAnsi="Courier New" w:cs="Courier New"/>
                          <w:sz w:val="20"/>
                          <w:szCs w:val="20"/>
                        </w:rPr>
                        <w:t>ResourceHeader</w:t>
                      </w:r>
                      <w:proofErr w:type="spellEnd"/>
                      <w:r w:rsidRPr="00654CBD">
                        <w:rPr>
                          <w:rFonts w:ascii="Courier New" w:hAnsi="Courier New" w:cs="Courier New"/>
                          <w:sz w:val="20"/>
                          <w:szCs w:val="20"/>
                        </w:rPr>
                        <w: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 xml:space="preserve"> &lt;</w:t>
                      </w:r>
                      <w:proofErr w:type="spellStart"/>
                      <w:r w:rsidRPr="00654CBD">
                        <w:rPr>
                          <w:rFonts w:ascii="Courier New" w:hAnsi="Courier New" w:cs="Courier New"/>
                          <w:sz w:val="20"/>
                          <w:szCs w:val="20"/>
                        </w:rPr>
                        <w:t>ResourceName</w:t>
                      </w:r>
                      <w:proofErr w:type="spellEnd"/>
                      <w:r w:rsidRPr="00654CBD">
                        <w:rPr>
                          <w:rFonts w:ascii="Courier New" w:hAnsi="Courier New" w:cs="Courier New"/>
                          <w:sz w:val="20"/>
                          <w:szCs w:val="20"/>
                        </w:rPr>
                        <w:t>&gt;Cassini Magnetometer&lt;/</w:t>
                      </w:r>
                      <w:proofErr w:type="spellStart"/>
                      <w:r w:rsidRPr="00654CBD">
                        <w:rPr>
                          <w:rFonts w:ascii="Courier New" w:hAnsi="Courier New" w:cs="Courier New"/>
                          <w:sz w:val="20"/>
                          <w:szCs w:val="20"/>
                        </w:rPr>
                        <w:t>ResourceName</w:t>
                      </w:r>
                      <w:proofErr w:type="spellEnd"/>
                      <w:r w:rsidRPr="00654CBD">
                        <w:rPr>
                          <w:rFonts w:ascii="Courier New" w:hAnsi="Courier New" w:cs="Courier New"/>
                          <w:sz w:val="20"/>
                          <w:szCs w:val="20"/>
                        </w:rPr>
                        <w: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ReleaseDate</w:t>
                      </w:r>
                      <w:proofErr w:type="spellEnd"/>
                      <w:r w:rsidRPr="00654CBD">
                        <w:rPr>
                          <w:rFonts w:ascii="Courier New" w:hAnsi="Courier New" w:cs="Courier New"/>
                          <w:sz w:val="20"/>
                          <w:szCs w:val="20"/>
                        </w:rPr>
                        <w:t>&gt;2019-05-05T12:34:56Z&lt;/</w:t>
                      </w:r>
                      <w:proofErr w:type="spellStart"/>
                      <w:r w:rsidRPr="00654CBD">
                        <w:rPr>
                          <w:rFonts w:ascii="Courier New" w:hAnsi="Courier New" w:cs="Courier New"/>
                          <w:sz w:val="20"/>
                          <w:szCs w:val="20"/>
                        </w:rPr>
                        <w:t>ReleaseDate</w:t>
                      </w:r>
                      <w:proofErr w:type="spellEnd"/>
                      <w:r w:rsidRPr="00654CBD">
                        <w:rPr>
                          <w:rFonts w:ascii="Courier New" w:hAnsi="Courier New" w:cs="Courier New"/>
                          <w:sz w:val="20"/>
                          <w:szCs w:val="20"/>
                        </w:rPr>
                        <w: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&lt;Description&gt;MAG include</w:t>
                      </w:r>
                      <w:r>
                        <w:rPr>
                          <w:rFonts w:ascii="Courier New" w:hAnsi="Courier New" w:cs="Courier New"/>
                          <w:sz w:val="20"/>
                          <w:szCs w:val="20"/>
                        </w:rPr>
                        <w:t>s both a flux gate</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 </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Cassini orbiter's spacecraft body</w:t>
                      </w:r>
                      <w:proofErr w:type="gramStart"/>
                      <w:r w:rsidRPr="00654CBD">
                        <w:rPr>
                          <w:rFonts w:ascii="Courier New" w:hAnsi="Courier New" w:cs="Courier New"/>
                          <w:sz w:val="20"/>
                          <w:szCs w:val="20"/>
                        </w:rPr>
                        <w:t>.&lt;</w:t>
                      </w:r>
                      <w:proofErr w:type="gramEnd"/>
                      <w:r w:rsidRPr="00654CBD">
                        <w:rPr>
                          <w:rFonts w:ascii="Courier New" w:hAnsi="Courier New" w:cs="Courier New"/>
                          <w:sz w:val="20"/>
                          <w:szCs w:val="20"/>
                        </w:rPr>
                        <w:t>/Description&gt;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&lt;Acknowledgement/&gt;</w:t>
                      </w:r>
                    </w:p>
                    <w:p w:rsidR="008B0E06"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&lt;Contact&gt;</w:t>
                      </w:r>
                    </w:p>
                    <w:p w:rsidR="008B0E06" w:rsidRPr="00654CBD"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PersonID</w:t>
                      </w:r>
                      <w:proofErr w:type="spellEnd"/>
                      <w:r w:rsidRPr="00654CBD">
                        <w:rPr>
                          <w:rFonts w:ascii="Courier New" w:hAnsi="Courier New" w:cs="Courier New"/>
                          <w:sz w:val="20"/>
                          <w:szCs w:val="20"/>
                        </w:rPr>
                        <w:t>&gt;spase://SMWG/Person/David.J.Southwood&lt;/PersonID&gt;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 xml:space="preserve"> &lt;Role&gt;</w:t>
                      </w:r>
                      <w:proofErr w:type="spellStart"/>
                      <w:r w:rsidRPr="00654CBD">
                        <w:rPr>
                          <w:rFonts w:ascii="Courier New" w:hAnsi="Courier New" w:cs="Courier New"/>
                          <w:sz w:val="20"/>
                          <w:szCs w:val="20"/>
                        </w:rPr>
                        <w:t>PrincipalInvestigator</w:t>
                      </w:r>
                      <w:proofErr w:type="spellEnd"/>
                      <w:r w:rsidRPr="00654CBD">
                        <w:rPr>
                          <w:rFonts w:ascii="Courier New" w:hAnsi="Courier New" w:cs="Courier New"/>
                          <w:sz w:val="20"/>
                          <w:szCs w:val="20"/>
                        </w:rPr>
                        <w:t>&lt;/Role&gt;</w:t>
                      </w:r>
                    </w:p>
                    <w:p w:rsidR="008B0E06" w:rsidRPr="00654CBD"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&lt;/Contact&gt;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InformationURL</w:t>
                      </w:r>
                      <w:proofErr w:type="spellEnd"/>
                      <w:r w:rsidRPr="00654CBD">
                        <w:rPr>
                          <w:rFonts w:ascii="Courier New" w:hAnsi="Courier New" w:cs="Courier New"/>
                          <w:sz w:val="20"/>
                          <w:szCs w:val="20"/>
                        </w:rPr>
                        <w: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 xml:space="preserve"> &lt;Name&gt;Instrument home page at Imperial College, UK&lt;/Name&gt;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 xml:space="preserve"> &lt;URL&gt;http://www.imperial.ac.uk/space-and-atmospheric-physics&lt;/URL&gt;</w:t>
                      </w:r>
                    </w:p>
                    <w:p w:rsidR="008B0E06" w:rsidRPr="00654CBD"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InformationURL</w:t>
                      </w:r>
                      <w:proofErr w:type="spellEnd"/>
                      <w:r w:rsidRPr="00654CBD">
                        <w:rPr>
                          <w:rFonts w:ascii="Courier New" w:hAnsi="Courier New" w:cs="Courier New"/>
                          <w:sz w:val="20"/>
                          <w:szCs w:val="20"/>
                        </w:rPr>
                        <w: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PriorID</w:t>
                      </w:r>
                      <w:proofErr w:type="spellEnd"/>
                      <w:r w:rsidRPr="00654CBD">
                        <w:rPr>
                          <w:rFonts w:ascii="Courier New" w:hAnsi="Courier New" w:cs="Courier New"/>
                          <w:sz w:val="20"/>
                          <w:szCs w:val="20"/>
                        </w:rPr>
                        <w:t>&gt;spase</w:t>
                      </w:r>
                      <w:proofErr w:type="gramStart"/>
                      <w:r w:rsidRPr="00654CBD">
                        <w:rPr>
                          <w:rFonts w:ascii="Courier New" w:hAnsi="Courier New" w:cs="Courier New"/>
                          <w:sz w:val="20"/>
                          <w:szCs w:val="20"/>
                        </w:rPr>
                        <w:t>:/</w:t>
                      </w:r>
                      <w:proofErr w:type="gramEnd"/>
                      <w:r w:rsidRPr="00654CBD">
                        <w:rPr>
                          <w:rFonts w:ascii="Courier New" w:hAnsi="Courier New" w:cs="Courier New"/>
                          <w:sz w:val="20"/>
                          <w:szCs w:val="20"/>
                        </w:rPr>
                        <w:t>/nssdc/instrument/1997-061A-11&lt;/PriorID&gt;</w:t>
                      </w:r>
                    </w:p>
                    <w:p w:rsidR="008B0E06" w:rsidRPr="00654CBD"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ResourceHeader</w:t>
                      </w:r>
                      <w:proofErr w:type="spellEnd"/>
                      <w:r w:rsidRPr="00654CBD">
                        <w:rPr>
                          <w:rFonts w:ascii="Courier New" w:hAnsi="Courier New" w:cs="Courier New"/>
                          <w:sz w:val="20"/>
                          <w:szCs w:val="20"/>
                        </w:rPr>
                        <w: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InstrumentType</w:t>
                      </w:r>
                      <w:proofErr w:type="spellEnd"/>
                      <w:r w:rsidRPr="00654CBD">
                        <w:rPr>
                          <w:rFonts w:ascii="Courier New" w:hAnsi="Courier New" w:cs="Courier New"/>
                          <w:sz w:val="20"/>
                          <w:szCs w:val="20"/>
                        </w:rPr>
                        <w:t>&gt;Magnetometer&lt;/</w:t>
                      </w:r>
                      <w:proofErr w:type="spellStart"/>
                      <w:r w:rsidRPr="00654CBD">
                        <w:rPr>
                          <w:rFonts w:ascii="Courier New" w:hAnsi="Courier New" w:cs="Courier New"/>
                          <w:sz w:val="20"/>
                          <w:szCs w:val="20"/>
                        </w:rPr>
                        <w:t>InstrumentType</w:t>
                      </w:r>
                      <w:proofErr w:type="spellEnd"/>
                      <w:r w:rsidRPr="00654CBD">
                        <w:rPr>
                          <w:rFonts w:ascii="Courier New" w:hAnsi="Courier New" w:cs="Courier New"/>
                          <w:sz w:val="20"/>
                          <w:szCs w:val="20"/>
                        </w:rPr>
                        <w: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InvestigationName</w:t>
                      </w:r>
                      <w:proofErr w:type="spellEnd"/>
                      <w:r w:rsidRPr="00654CBD">
                        <w:rPr>
                          <w:rFonts w:ascii="Courier New" w:hAnsi="Courier New" w:cs="Courier New"/>
                          <w:sz w:val="20"/>
                          <w:szCs w:val="20"/>
                        </w:rPr>
                        <w:t>&gt;Dual Technique Magnetometer&lt;/</w:t>
                      </w:r>
                      <w:proofErr w:type="spellStart"/>
                      <w:r w:rsidRPr="00654CBD">
                        <w:rPr>
                          <w:rFonts w:ascii="Courier New" w:hAnsi="Courier New" w:cs="Courier New"/>
                          <w:sz w:val="20"/>
                          <w:szCs w:val="20"/>
                        </w:rPr>
                        <w:t>InvestigationName</w:t>
                      </w:r>
                      <w:proofErr w:type="spellEnd"/>
                      <w:r w:rsidRPr="00654CBD">
                        <w:rPr>
                          <w:rFonts w:ascii="Courier New" w:hAnsi="Courier New" w:cs="Courier New"/>
                          <w:sz w:val="20"/>
                          <w:szCs w:val="20"/>
                        </w:rPr>
                        <w: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 xml:space="preserve">   </w:t>
                      </w:r>
                      <w:r>
                        <w:rPr>
                          <w:rFonts w:ascii="Courier New" w:hAnsi="Courier New" w:cs="Courier New"/>
                          <w:sz w:val="20"/>
                          <w:szCs w:val="20"/>
                        </w:rPr>
                        <w:t xml:space="preserve"> </w:t>
                      </w:r>
                      <w:r w:rsidRPr="00654CBD">
                        <w:rPr>
                          <w:rFonts w:ascii="Courier New" w:hAnsi="Courier New" w:cs="Courier New"/>
                          <w:sz w:val="20"/>
                          <w:szCs w:val="20"/>
                        </w:rPr>
                        <w:t>&lt;</w:t>
                      </w:r>
                      <w:proofErr w:type="spellStart"/>
                      <w:r w:rsidRPr="00654CBD">
                        <w:rPr>
                          <w:rFonts w:ascii="Courier New" w:hAnsi="Courier New" w:cs="Courier New"/>
                          <w:sz w:val="20"/>
                          <w:szCs w:val="20"/>
                        </w:rPr>
                        <w:t>ObservatoryID</w:t>
                      </w:r>
                      <w:proofErr w:type="spellEnd"/>
                      <w:r w:rsidRPr="00654CBD">
                        <w:rPr>
                          <w:rFonts w:ascii="Courier New" w:hAnsi="Courier New" w:cs="Courier New"/>
                          <w:sz w:val="20"/>
                          <w:szCs w:val="20"/>
                        </w:rPr>
                        <w:t>&gt;spase</w:t>
                      </w:r>
                      <w:proofErr w:type="gramStart"/>
                      <w:r w:rsidRPr="00654CBD">
                        <w:rPr>
                          <w:rFonts w:ascii="Courier New" w:hAnsi="Courier New" w:cs="Courier New"/>
                          <w:sz w:val="20"/>
                          <w:szCs w:val="20"/>
                        </w:rPr>
                        <w:t>:/</w:t>
                      </w:r>
                      <w:proofErr w:type="gramEnd"/>
                      <w:r w:rsidRPr="00654CBD">
                        <w:rPr>
                          <w:rFonts w:ascii="Courier New" w:hAnsi="Courier New" w:cs="Courier New"/>
                          <w:sz w:val="20"/>
                          <w:szCs w:val="20"/>
                        </w:rPr>
                        <w:t>/SMWG/Observatory/Cassini&lt;/ObservatoryID&gt;</w:t>
                      </w:r>
                    </w:p>
                    <w:p w:rsidR="008B0E06" w:rsidRPr="00654CBD" w:rsidRDefault="008B0E06" w:rsidP="00654CBD">
                      <w:pPr>
                        <w:spacing w:after="0" w:line="240" w:lineRule="auto"/>
                        <w:rPr>
                          <w:rFonts w:ascii="Courier New" w:hAnsi="Courier New" w:cs="Courier New"/>
                          <w:sz w:val="20"/>
                          <w:szCs w:val="20"/>
                        </w:rPr>
                      </w:pPr>
                      <w:r>
                        <w:rPr>
                          <w:rFonts w:ascii="Courier New" w:hAnsi="Courier New" w:cs="Courier New"/>
                          <w:sz w:val="20"/>
                          <w:szCs w:val="20"/>
                        </w:rPr>
                        <w:t xml:space="preserve">  </w:t>
                      </w:r>
                      <w:r w:rsidRPr="00654CBD">
                        <w:rPr>
                          <w:rFonts w:ascii="Courier New" w:hAnsi="Courier New" w:cs="Courier New"/>
                          <w:sz w:val="20"/>
                          <w:szCs w:val="20"/>
                        </w:rPr>
                        <w:t>&lt;/Instrument&gt;</w:t>
                      </w:r>
                    </w:p>
                    <w:p w:rsidR="008B0E06" w:rsidRPr="00654CBD" w:rsidRDefault="008B0E06" w:rsidP="00654CBD">
                      <w:pPr>
                        <w:spacing w:after="0" w:line="240" w:lineRule="auto"/>
                        <w:rPr>
                          <w:rFonts w:ascii="Courier New" w:hAnsi="Courier New" w:cs="Courier New"/>
                          <w:sz w:val="20"/>
                          <w:szCs w:val="20"/>
                        </w:rPr>
                      </w:pPr>
                      <w:r w:rsidRPr="00654CBD">
                        <w:rPr>
                          <w:rFonts w:ascii="Courier New" w:hAnsi="Courier New" w:cs="Courier New"/>
                          <w:sz w:val="20"/>
                          <w:szCs w:val="20"/>
                        </w:rPr>
                        <w:t>&lt;/</w:t>
                      </w:r>
                      <w:proofErr w:type="spellStart"/>
                      <w:r w:rsidRPr="00654CBD">
                        <w:rPr>
                          <w:rFonts w:ascii="Courier New" w:hAnsi="Courier New" w:cs="Courier New"/>
                          <w:sz w:val="20"/>
                          <w:szCs w:val="20"/>
                        </w:rPr>
                        <w:t>Spase</w:t>
                      </w:r>
                      <w:proofErr w:type="spellEnd"/>
                      <w:r w:rsidRPr="00654CBD">
                        <w:rPr>
                          <w:rFonts w:ascii="Courier New" w:hAnsi="Courier New" w:cs="Courier New"/>
                          <w:sz w:val="20"/>
                          <w:szCs w:val="20"/>
                        </w:rPr>
                        <w:t>&gt;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D59FE50" wp14:editId="007E3299">
                <wp:simplePos x="0" y="0"/>
                <wp:positionH relativeFrom="column">
                  <wp:posOffset>817880</wp:posOffset>
                </wp:positionH>
                <wp:positionV relativeFrom="paragraph">
                  <wp:posOffset>209712</wp:posOffset>
                </wp:positionV>
                <wp:extent cx="287020" cy="3412490"/>
                <wp:effectExtent l="1181100" t="95250" r="0" b="35560"/>
                <wp:wrapNone/>
                <wp:docPr id="5" name="Elbow Connector 5"/>
                <wp:cNvGraphicFramePr/>
                <a:graphic xmlns:a="http://schemas.openxmlformats.org/drawingml/2006/main">
                  <a:graphicData uri="http://schemas.microsoft.com/office/word/2010/wordprocessingShape">
                    <wps:wsp>
                      <wps:cNvCnPr/>
                      <wps:spPr>
                        <a:xfrm flipV="1">
                          <a:off x="0" y="0"/>
                          <a:ext cx="287020" cy="3412490"/>
                        </a:xfrm>
                        <a:prstGeom prst="bentConnector3">
                          <a:avLst>
                            <a:gd name="adj1" fmla="val -398497"/>
                          </a:avLst>
                        </a:prstGeom>
                        <a:ln w="28575">
                          <a:solidFill>
                            <a:schemeClr val="bg1">
                              <a:lumMod val="50000"/>
                            </a:schemeClr>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DA226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64.4pt;margin-top:16.5pt;width:22.6pt;height:268.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ABQHgIAAIYEAAAOAAAAZHJzL2Uyb0RvYy54bWysVMeO2zAQvQfIPxC8ryW5xAWW9+DdzSXF&#10;SLvTLDYTNpBcy/77DCmZTkMOQXQgWGbevPeG1Pr+rBU6cR+kNS1uRjVG3FDLpDm0+POnp7sFRiES&#10;w4iyhrf4wgO+37x8se7cio/t0SrGPQIQE1ada/ExRreqqkCPXJMwso4bOBTWaxJh6Q8V86QDdK2q&#10;cV2/qjrrmfOW8hBg96E/xJuMLwSn8b0QgUekWgzcYh59HvdprDZrsjp44o6SDjTIP7DQRBooWqAe&#10;SCTo2cvfoLSk3gYr4ohaXVkhJOVZA6hp6l/UfDwSx7MWMCe4YlP4f7D03WnnkWQtnmFkiIYWPaq9&#10;7dDWGgPuWY9myaTOhRXEbs3OD6vgdj4pPguvkVDSfYH+Zw9AFTpniy/FYn6OiMLmeDGvx9AICkeT&#10;aTOeLnMPqh4n4Tkf4mtuNUqTFu+5iYXLJOOT05sQs9lsoEzY1wYjoRX07kQUupssF9PlPBEH5CEe&#10;ZlfslKwM6hKf2XyWUYNVkj1JpdJhvn98qzwCOCBx6JWpZ/3Wsn5vVsM3VCjhud5PSJFI9WgYihcH&#10;3kYviTkoPuQpAwnJ2t7MPIsXxXt+H7iAziTTeoLpTdw4sW9NQYHIlCKAfUmq/540xKY0nt9JSeyl&#10;Fkm92lu1Ep0rWhNLopbG+j9VjecrVdHHX1X3WpPsvWWXfLWyHXDZs5PDw0yv6cd1Tr/9PjbfAQAA&#10;//8DAFBLAwQUAAYACAAAACEAiLfxvt0AAAAKAQAADwAAAGRycy9kb3ducmV2LnhtbEyPwU7DMBBE&#10;70j8g7VI3KhDGmgV4lRVJYq4IFH6AZt4SSLidRS7Tfr3bE9w29GOZt4Um9n16kxj6DwbeFwkoIhr&#10;bztuDBy/Xh/WoEJEtth7JgMXCrApb28KzK2f+JPOh9goCeGQo4E2xiHXOtQtOQwLPxDL79uPDqPI&#10;sdF2xEnCXa/TJHnWDjuWhhYH2rVU/xxOzkDKNR0n//FeZbR769Lt/jLbvTH3d/P2BVSkOf6Z4Yov&#10;6FAKU+VPbIPqRadrQY8GlkvZdDWsMjkqA0+rJANdFvr/hPIXAAD//wMAUEsBAi0AFAAGAAgAAAAh&#10;ALaDOJL+AAAA4QEAABMAAAAAAAAAAAAAAAAAAAAAAFtDb250ZW50X1R5cGVzXS54bWxQSwECLQAU&#10;AAYACAAAACEAOP0h/9YAAACUAQAACwAAAAAAAAAAAAAAAAAvAQAAX3JlbHMvLnJlbHNQSwECLQAU&#10;AAYACAAAACEA+TAAUB4CAACGBAAADgAAAAAAAAAAAAAAAAAuAgAAZHJzL2Uyb0RvYy54bWxQSwEC&#10;LQAUAAYACAAAACEAiLfxvt0AAAAKAQAADwAAAAAAAAAAAAAAAAB4BAAAZHJzL2Rvd25yZXYueG1s&#10;UEsFBgAAAAAEAAQA8wAAAIIFAAAAAA==&#10;" adj="-86075" strokecolor="#7f7f7f [1612]" strokeweight="2.25pt">
                <v:stroke endarrow="block"/>
              </v:shape>
            </w:pict>
          </mc:Fallback>
        </mc:AlternateContent>
      </w:r>
    </w:p>
    <w:p w:rsidR="00654CBD" w:rsidRDefault="0022269C">
      <w:pPr>
        <w:rPr>
          <w:rFonts w:asciiTheme="majorHAnsi" w:eastAsiaTheme="majorEastAsia" w:hAnsiTheme="majorHAnsi" w:cstheme="majorBidi"/>
          <w:color w:val="2E74B5" w:themeColor="accent1" w:themeShade="BF"/>
          <w:sz w:val="26"/>
          <w:szCs w:val="26"/>
        </w:rPr>
      </w:pPr>
      <w:r>
        <w:rPr>
          <w:noProof/>
        </w:rPr>
        <mc:AlternateContent>
          <mc:Choice Requires="wps">
            <w:drawing>
              <wp:anchor distT="0" distB="0" distL="114300" distR="114300" simplePos="0" relativeHeight="251674624" behindDoc="0" locked="0" layoutInCell="1" allowOverlap="1" wp14:anchorId="6C868E2B" wp14:editId="0108FFCF">
                <wp:simplePos x="0" y="0"/>
                <wp:positionH relativeFrom="column">
                  <wp:posOffset>1201480</wp:posOffset>
                </wp:positionH>
                <wp:positionV relativeFrom="paragraph">
                  <wp:posOffset>5138184</wp:posOffset>
                </wp:positionV>
                <wp:extent cx="1095154" cy="297180"/>
                <wp:effectExtent l="0" t="0" r="10160" b="26670"/>
                <wp:wrapNone/>
                <wp:docPr id="14" name="Rounded Rectangle 14"/>
                <wp:cNvGraphicFramePr/>
                <a:graphic xmlns:a="http://schemas.openxmlformats.org/drawingml/2006/main">
                  <a:graphicData uri="http://schemas.microsoft.com/office/word/2010/wordprocessingShape">
                    <wps:wsp>
                      <wps:cNvSpPr/>
                      <wps:spPr>
                        <a:xfrm>
                          <a:off x="0" y="0"/>
                          <a:ext cx="1095154" cy="297180"/>
                        </a:xfrm>
                        <a:prstGeom prst="round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0E06" w:rsidRDefault="008B0E06" w:rsidP="0022269C">
                            <w:pPr>
                              <w:jc w:val="center"/>
                            </w:pPr>
                            <w:r>
                              <w:rPr>
                                <w:rFonts w:ascii="Courier New" w:hAnsi="Courier New" w:cs="Courier New"/>
                                <w:sz w:val="20"/>
                                <w:szCs w:val="20"/>
                              </w:rPr>
                              <w:t>Cassini.xml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868E2B" id="Rounded Rectangle 14" o:spid="_x0000_s1031" style="position:absolute;margin-left:94.6pt;margin-top:404.6pt;width:86.25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Oc3rgIAAOMFAAAOAAAAZHJzL2Uyb0RvYy54bWysVN9P2zAQfp+0/8Hy+0jStUArUlSBmCYx&#10;qICJZ9ex2wjb59lu0+6v39lJ2sJ4YdpLcvZ99+vz3V1cbrUiG+F8DaakxUlOiTAcqtosS/rz6ebL&#10;OSU+MFMxBUaUdCc8vZx+/nTR2IkYwApUJRxBJ8ZPGlvSVQh2kmWer4Rm/gSsMKiU4DQLeHTLrHKs&#10;Qe9aZYM8P80acJV1wIX3eHvdKuk0+ZdS8HAvpReBqJJibiF9Xfou4jebXrDJ0jG7qnmXBvuHLDSr&#10;DQbdu7pmgZG1q/9ypWvuwIMMJxx0BlLWXKQasJoif1PN44pZkWpBcrzd0+T/n1t+t5k7Ulf4dkNK&#10;DNP4Rg+wNpWoyAOyx8xSCYI6JKqxfoL4Rzt33cmjGKveSqfjH+sh20Tubk+u2AbC8bLIx6NihEE4&#10;6gbjs+I8sZ8drK3z4ZsATaJQUhfTiDkkYtnm1gcMi/geFyN6UHV1UyuVDrFrxJVyZMPwvRfLIpmq&#10;tf4BVXs3HuV5Hzc1WYQnr688KUOakp5+HeXJwytdDH+IoRh/ieRgXkcoPCkTUxKpB7vUI4EtZUkK&#10;OyUiRpkHIfENEnPv1ME4FyYUXZSEjiiJVX/EsMMfsvqIcVsHWqTIYMLeWNcGXMvSa/qrlz5l2eKR&#10;pKO6oxi2i21qvlHfXwuodtiQDtpJ9Zbf1Mj3LfNhzhyOJg4xrptwjx+pAB8JOomSFbjf791HPE4M&#10;ailpcNRL6n+tmROUqO8GZ2lcDIdxN6TDcHQ2wIM71iyONWatrwC7q8DFZnkSIz6oXpQO9DNupVmM&#10;iipmOMYuaejFq9AuINxqXMxmCYTbwLJwax4tj64jy7HPnrbPzNluIAKO0h30S4FN3oxEi42WBmbr&#10;ALJO8xJ5blnt+MdNktq123pxVR2fE+qwm6d/AAAA//8DAFBLAwQUAAYACAAAACEA7e+H3d8AAAAL&#10;AQAADwAAAGRycy9kb3ducmV2LnhtbEyPQU/DMAyF70j8h8hI3FjSoZWuNJ0QCDiODhDXrPHaisap&#10;mmzr+PV4J7j52U/P3ytWk+vFAcfQedKQzBQIpNrbjhoNH+/PNxmIEA1Z03tCDScMsCovLwqTW3+k&#10;Cg+b2AgOoZAbDW2MQy5lqFt0Jsz8gMS3nR+diSzHRtrRHDnc9XKuVCqd6Yg/tGbAxxbr783eafj8&#10;OU27pzW9vn3Jl2FcVzZZVEutr6+mh3sQEaf4Z4YzPqNDyUxbvycbRM86W87ZqiFT54Edt2lyB2LL&#10;m0WqQJaF/N+h/AUAAP//AwBQSwECLQAUAAYACAAAACEAtoM4kv4AAADhAQAAEwAAAAAAAAAAAAAA&#10;AAAAAAAAW0NvbnRlbnRfVHlwZXNdLnhtbFBLAQItABQABgAIAAAAIQA4/SH/1gAAAJQBAAALAAAA&#10;AAAAAAAAAAAAAC8BAABfcmVscy8ucmVsc1BLAQItABQABgAIAAAAIQC76Oc3rgIAAOMFAAAOAAAA&#10;AAAAAAAAAAAAAC4CAABkcnMvZTJvRG9jLnhtbFBLAQItABQABgAIAAAAIQDt74fd3wAAAAsBAAAP&#10;AAAAAAAAAAAAAAAAAAgFAABkcnMvZG93bnJldi54bWxQSwUGAAAAAAQABADzAAAAFAYAAAAA&#10;" fillcolor="#f2f2f2 [3052]" strokeweight=".5pt">
                <v:textbox>
                  <w:txbxContent>
                    <w:p w:rsidR="008B0E06" w:rsidRDefault="008B0E06" w:rsidP="0022269C">
                      <w:pPr>
                        <w:jc w:val="center"/>
                      </w:pPr>
                      <w:r>
                        <w:rPr>
                          <w:rFonts w:ascii="Courier New" w:hAnsi="Courier New" w:cs="Courier New"/>
                          <w:sz w:val="20"/>
                          <w:szCs w:val="20"/>
                        </w:rPr>
                        <w:t>Cassini.xml</w:t>
                      </w:r>
                    </w:p>
                  </w:txbxContent>
                </v:textbox>
              </v:roundrect>
            </w:pict>
          </mc:Fallback>
        </mc:AlternateContent>
      </w:r>
      <w:r>
        <w:rPr>
          <w:noProof/>
        </w:rPr>
        <mc:AlternateContent>
          <mc:Choice Requires="wps">
            <w:drawing>
              <wp:anchor distT="0" distB="0" distL="114300" distR="114300" simplePos="0" relativeHeight="251658238" behindDoc="0" locked="0" layoutInCell="1" allowOverlap="1" wp14:anchorId="6E50D06E" wp14:editId="2D590AD1">
                <wp:simplePos x="0" y="0"/>
                <wp:positionH relativeFrom="column">
                  <wp:posOffset>53164</wp:posOffset>
                </wp:positionH>
                <wp:positionV relativeFrom="paragraph">
                  <wp:posOffset>704407</wp:posOffset>
                </wp:positionV>
                <wp:extent cx="860632" cy="297180"/>
                <wp:effectExtent l="0" t="0" r="15875" b="26670"/>
                <wp:wrapNone/>
                <wp:docPr id="13" name="Rounded Rectangle 13"/>
                <wp:cNvGraphicFramePr/>
                <a:graphic xmlns:a="http://schemas.openxmlformats.org/drawingml/2006/main">
                  <a:graphicData uri="http://schemas.microsoft.com/office/word/2010/wordprocessingShape">
                    <wps:wsp>
                      <wps:cNvSpPr/>
                      <wps:spPr>
                        <a:xfrm>
                          <a:off x="0" y="0"/>
                          <a:ext cx="860632" cy="297180"/>
                        </a:xfrm>
                        <a:prstGeom prst="round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0E06" w:rsidRDefault="008B0E06" w:rsidP="0022269C">
                            <w:pPr>
                              <w:jc w:val="center"/>
                            </w:pPr>
                            <w:r>
                              <w:rPr>
                                <w:rFonts w:ascii="Courier New" w:hAnsi="Courier New" w:cs="Courier New"/>
                                <w:sz w:val="20"/>
                                <w:szCs w:val="20"/>
                              </w:rPr>
                              <w:t>MAG.xml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50D06E" id="Rounded Rectangle 13" o:spid="_x0000_s1032" style="position:absolute;margin-left:4.2pt;margin-top:55.45pt;width:67.75pt;height:23.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bN7rgIAAOIFAAAOAAAAZHJzL2Uyb0RvYy54bWysVN9P2zAQfp+0/8Hy+0hSoEBFiioQ0yQG&#10;CJh4dh27jbB9nu026f56zk7SFsYL016Ss++7X5/v7vyi1YqshfM1mJIWBzklwnCoarMo6a+n62+n&#10;lPjATMUUGFHSjfD0Yvr1y3ljJ2IES1CVcASdGD9pbEmXIdhJlnm+FJr5A7DCoFKC0yzg0S2yyrEG&#10;vWuVjfJ8nDXgKuuAC+/x9qpT0mnyL6Xg4U5KLwJRJcXcQvq69J3HbzY9Z5OFY3ZZ8z4N9g9ZaFYb&#10;DLp1dcUCIytX/+VK19yBBxkOOOgMpKy5SDVgNUX+rprHJbMi1YLkeLulyf8/t/x2fe9IXeHbHVJi&#10;mMY3eoCVqURFHpA9ZhZKENQhUY31E8Q/2nvXnzyKsepWOh3/WA9pE7mbLbmiDYTj5ek4Hx+OKOGo&#10;Gp2dFKeJ/GxnbJ0P3wVoEoWSuphFTCHxytY3PmBUxA+4GNCDqqvrWql0iE0jLpUja4bPPV8UyVSt&#10;9E+ouruz4zwf4qYei/Dk9Y0nZUhT0vHhcZ48vNHF8LsYivGXyA3mtYfCkzIxJZFasE898tcxlqSw&#10;USJilHkQEp8gEfdBHYxzYULRR0noiJJY9WcMe/wuq88Yd3WgRYoMJmyNdW3AdSy9pb96GVKWHR5J&#10;2qs7iqGdt6n3xkN7zaHaYD866AbVW35dI983zId75nAycYZx24Q7/EgF+EjQS5Qswf356D7icWBQ&#10;S0mDk15S/3vFnKBE/TA4SmfF0VFcDelwdHwywoPb18z3NWalLwG7q8C9ZnkSIz6oQZQO9DMupVmM&#10;iipmOMYuaRjEy9DtH1xqXMxmCYTLwLJwYx4tj64jy7HPntpn5mw/EAEn6RaGncAm70aiw0ZLA7NV&#10;AFmneYk8d6z2/OMiSe3aL724qfbPCbVbzdNXAAAA//8DAFBLAwQUAAYACAAAACEASikULN4AAAAJ&#10;AQAADwAAAGRycy9kb3ducmV2LnhtbEyPQU/CQBCF7yb+h82YeJNtFQRqt8Ro1CMWIV6X7tA2dmeb&#10;3QWKv57hpLc3817efJMvBtuJA/rQOlKQjhIQSJUzLdUK1l9vdzMQIWoyunOECk4YYFFcX+U6M+5I&#10;JR5WsRZcQiHTCpoY+0zKUDVodRi5Hom9nfNWRx59LY3XRy63nbxPkkdpdUt8odE9vjRY/az2VsHm&#10;9zTsXpf08fkt33u/LE06KedK3d4Mz08gIg7xLwwXfEaHgpm2bk8miE7BbMxBXqfJHMTFHz+w2LKY&#10;TKcgi1z+/6A4AwAA//8DAFBLAQItABQABgAIAAAAIQC2gziS/gAAAOEBAAATAAAAAAAAAAAAAAAA&#10;AAAAAABbQ29udGVudF9UeXBlc10ueG1sUEsBAi0AFAAGAAgAAAAhADj9If/WAAAAlAEAAAsAAAAA&#10;AAAAAAAAAAAALwEAAF9yZWxzLy5yZWxzUEsBAi0AFAAGAAgAAAAhACvps3uuAgAA4gUAAA4AAAAA&#10;AAAAAAAAAAAALgIAAGRycy9lMm9Eb2MueG1sUEsBAi0AFAAGAAgAAAAhAEopFCzeAAAACQEAAA8A&#10;AAAAAAAAAAAAAAAACAUAAGRycy9kb3ducmV2LnhtbFBLBQYAAAAABAAEAPMAAAATBgAAAAA=&#10;" fillcolor="#f2f2f2 [3052]" strokeweight=".5pt">
                <v:textbox>
                  <w:txbxContent>
                    <w:p w:rsidR="008B0E06" w:rsidRDefault="008B0E06" w:rsidP="0022269C">
                      <w:pPr>
                        <w:jc w:val="center"/>
                      </w:pPr>
                      <w:r>
                        <w:rPr>
                          <w:rFonts w:ascii="Courier New" w:hAnsi="Courier New" w:cs="Courier New"/>
                          <w:sz w:val="20"/>
                          <w:szCs w:val="20"/>
                        </w:rPr>
                        <w:t>MAG.xml</w:t>
                      </w:r>
                    </w:p>
                  </w:txbxContent>
                </v:textbox>
              </v:roundrect>
            </w:pict>
          </mc:Fallback>
        </mc:AlternateContent>
      </w:r>
      <w:r w:rsidR="0095643D">
        <w:rPr>
          <w:noProof/>
        </w:rPr>
        <mc:AlternateContent>
          <mc:Choice Requires="wps">
            <w:drawing>
              <wp:anchor distT="0" distB="0" distL="114300" distR="114300" simplePos="0" relativeHeight="251668480" behindDoc="0" locked="0" layoutInCell="1" allowOverlap="1" wp14:anchorId="0467C644" wp14:editId="1C2DD867">
                <wp:simplePos x="0" y="0"/>
                <wp:positionH relativeFrom="column">
                  <wp:posOffset>350520</wp:posOffset>
                </wp:positionH>
                <wp:positionV relativeFrom="paragraph">
                  <wp:posOffset>4931572</wp:posOffset>
                </wp:positionV>
                <wp:extent cx="850265" cy="1179830"/>
                <wp:effectExtent l="704850" t="19050" r="6985" b="96520"/>
                <wp:wrapNone/>
                <wp:docPr id="7" name="Elbow Connector 7"/>
                <wp:cNvGraphicFramePr/>
                <a:graphic xmlns:a="http://schemas.openxmlformats.org/drawingml/2006/main">
                  <a:graphicData uri="http://schemas.microsoft.com/office/word/2010/wordprocessingShape">
                    <wps:wsp>
                      <wps:cNvCnPr/>
                      <wps:spPr>
                        <a:xfrm>
                          <a:off x="0" y="0"/>
                          <a:ext cx="850265" cy="1179830"/>
                        </a:xfrm>
                        <a:prstGeom prst="bentConnector3">
                          <a:avLst>
                            <a:gd name="adj1" fmla="val -79143"/>
                          </a:avLst>
                        </a:prstGeom>
                        <a:ln w="28575">
                          <a:solidFill>
                            <a:schemeClr val="bg1">
                              <a:lumMod val="50000"/>
                            </a:schemeClr>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61AD8" id="Elbow Connector 7" o:spid="_x0000_s1026" type="#_x0000_t34" style="position:absolute;margin-left:27.6pt;margin-top:388.3pt;width:66.95pt;height:9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feGQIAAHsEAAAOAAAAZHJzL2Uyb0RvYy54bWysVMmS2jAUvKcq/6DSfbANYWAozByYmVyy&#10;UJPkA4QWo0RbSRoMf58n2YhslUMqHISW163uluT1/UkrdOQ+SGta3ExqjLihlknTtfjL56ebJUYh&#10;EsOIsoa3+MwDvt+8frXu3YpP7cEqxj0CEhNWvWvxIUa3qqpAD1yTMLGOG1gU1msSYei7innSA7tW&#10;1bSub6veeua8pTwEmH0YFvEm8wvBafwoROARqRaDtphbn9t9aqvNmqw6T9xB0lEG+QcVmkgDmxaq&#10;BxIJevHyNyotqbfBijihVldWCEl59gBumvoXN58OxPHsBcIJrsQU/h8t/XDceSRZixcYGaLhiB7V&#10;3vZoa42B9KxHixRS78IKardm58dRcDufHJ+E1+kfvKBTDvZcguWniChMLuf19HaOEYWlplncLWc5&#10;+eqKdj7Et9xqlDot3nMTi4JZTpYc34WYI2ajUMK+NhgJreDEjkShm8Vd82aW1ALxWA69C3XCKoP6&#10;Fk+X88U8kwarJHuSSqXFfOn4VnkEbKCha3KNetHvLRvm5jX8xh1Ked7vJ6ZIpHo0DMWzg0Cjl8R0&#10;io84ZQCQ8hwSzL14VnzQ98wFHAdkNh0Epodw1cS+NYUFKhNEgPoCqv8OGmsTjOfHUYCD1WJpcHvd&#10;rVTnHa2JBailsf5Pu8bTRaoY6i+uB6/J9t6yc75POQ644TnJ8TWmJ/TjOMOv34zNdwAAAP//AwBQ&#10;SwMEFAAGAAgAAAAhAJQgFvrgAAAACgEAAA8AAABkcnMvZG93bnJldi54bWxMj8tOwzAQRfdI/IM1&#10;SOyok4i6SYhTVQjEmkIl2Lnx5KHE4yh22pSvx13BcnSP7j1TbBczsBNOrrMkIV5FwJAqqztqJHx+&#10;vD6kwJxXpNVgCSVc0MG2vL0pVK7tmd7xtPcNCyXkciWh9X7MOXdVi0a5lR2RQlbbySgfzqnhelLn&#10;UG4GnkSR4EZ1FBZaNeJzi1W/n42EPn7J+noWKV5+dl9vNB7a+vsg5f3dsnsC5nHxfzBc9YM6lMHp&#10;aGfSjg0S1uskkBI2GyGAXYE0i4EdJWQieQReFvz/C+UvAAAA//8DAFBLAQItABQABgAIAAAAIQC2&#10;gziS/gAAAOEBAAATAAAAAAAAAAAAAAAAAAAAAABbQ29udGVudF9UeXBlc10ueG1sUEsBAi0AFAAG&#10;AAgAAAAhADj9If/WAAAAlAEAAAsAAAAAAAAAAAAAAAAALwEAAF9yZWxzLy5yZWxzUEsBAi0AFAAG&#10;AAgAAAAhAMxyd94ZAgAAewQAAA4AAAAAAAAAAAAAAAAALgIAAGRycy9lMm9Eb2MueG1sUEsBAi0A&#10;FAAGAAgAAAAhAJQgFvrgAAAACgEAAA8AAAAAAAAAAAAAAAAAcwQAAGRycy9kb3ducmV2LnhtbFBL&#10;BQYAAAAABAAEAPMAAACABQAAAAA=&#10;" adj="-17095" strokecolor="#7f7f7f [1612]" strokeweight="2.25pt">
                <v:stroke endarrow="block"/>
              </v:shape>
            </w:pict>
          </mc:Fallback>
        </mc:AlternateContent>
      </w:r>
      <w:r w:rsidR="0095643D">
        <w:rPr>
          <w:noProof/>
        </w:rPr>
        <mc:AlternateContent>
          <mc:Choice Requires="wps">
            <w:drawing>
              <wp:anchor distT="0" distB="0" distL="114300" distR="114300" simplePos="0" relativeHeight="251675648" behindDoc="0" locked="0" layoutInCell="1" allowOverlap="1" wp14:anchorId="25D3A126" wp14:editId="42D9EC0F">
                <wp:simplePos x="0" y="0"/>
                <wp:positionH relativeFrom="column">
                  <wp:posOffset>1201420</wp:posOffset>
                </wp:positionH>
                <wp:positionV relativeFrom="paragraph">
                  <wp:posOffset>5350805</wp:posOffset>
                </wp:positionV>
                <wp:extent cx="5336658" cy="2402294"/>
                <wp:effectExtent l="38100" t="38100" r="111760" b="112395"/>
                <wp:wrapNone/>
                <wp:docPr id="3" name="Text Box 3"/>
                <wp:cNvGraphicFramePr/>
                <a:graphic xmlns:a="http://schemas.openxmlformats.org/drawingml/2006/main">
                  <a:graphicData uri="http://schemas.microsoft.com/office/word/2010/wordprocessingShape">
                    <wps:wsp>
                      <wps:cNvSpPr txBox="1"/>
                      <wps:spPr>
                        <a:xfrm>
                          <a:off x="0" y="0"/>
                          <a:ext cx="5336658" cy="2402294"/>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8B0E06" w:rsidRPr="001C6CBA" w:rsidRDefault="008B0E06" w:rsidP="001C6CBA">
                            <w:pPr>
                              <w:spacing w:after="0" w:line="240" w:lineRule="auto"/>
                              <w:rPr>
                                <w:rFonts w:ascii="Courier New" w:hAnsi="Courier New" w:cs="Courier New"/>
                                <w:sz w:val="20"/>
                                <w:szCs w:val="20"/>
                              </w:rPr>
                            </w:pPr>
                            <w:proofErr w:type="gramStart"/>
                            <w:r w:rsidRPr="001C6CBA">
                              <w:rPr>
                                <w:rFonts w:ascii="Courier New" w:hAnsi="Courier New" w:cs="Courier New"/>
                                <w:sz w:val="20"/>
                                <w:szCs w:val="20"/>
                              </w:rPr>
                              <w:t>&lt;?xml</w:t>
                            </w:r>
                            <w:proofErr w:type="gramEnd"/>
                            <w:r w:rsidRPr="001C6CBA">
                              <w:rPr>
                                <w:rFonts w:ascii="Courier New" w:hAnsi="Courier New" w:cs="Courier New"/>
                                <w:sz w:val="20"/>
                                <w:szCs w:val="20"/>
                              </w:rPr>
                              <w:t xml:space="preserve"> version="1.0" encoding="UTF-8" standalone="yes"?&gt;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&lt;</w:t>
                            </w:r>
                            <w:proofErr w:type="spellStart"/>
                            <w:r w:rsidRPr="001C6CBA">
                              <w:rPr>
                                <w:rFonts w:ascii="Courier New" w:hAnsi="Courier New" w:cs="Courier New"/>
                                <w:sz w:val="20"/>
                                <w:szCs w:val="20"/>
                              </w:rPr>
                              <w:t>Spase</w:t>
                            </w:r>
                            <w:proofErr w:type="spellEnd"/>
                            <w:r w:rsidRPr="001C6CBA">
                              <w:rPr>
                                <w:rFonts w:ascii="Courier New" w:hAnsi="Courier New" w:cs="Courier New"/>
                                <w:sz w:val="20"/>
                                <w:szCs w:val="20"/>
                              </w:rPr>
                              <w:t xml:space="preserve"> </w:t>
                            </w:r>
                            <w:proofErr w:type="spellStart"/>
                            <w:r w:rsidRPr="001C6CBA">
                              <w:rPr>
                                <w:rFonts w:ascii="Courier New" w:hAnsi="Courier New" w:cs="Courier New"/>
                                <w:sz w:val="20"/>
                                <w:szCs w:val="20"/>
                              </w:rPr>
                              <w:t>xmlns:xsi</w:t>
                            </w:r>
                            <w:proofErr w:type="spellEnd"/>
                            <w:r w:rsidRPr="001C6CBA">
                              <w:rPr>
                                <w:rFonts w:ascii="Courier New" w:hAnsi="Courier New" w:cs="Courier New"/>
                                <w:sz w:val="20"/>
                                <w:szCs w:val="20"/>
                              </w:rPr>
                              <w:t xml:space="preserve">="http://www.w3.org/2001/XMLSchema-instance" </w:t>
                            </w:r>
                            <w:proofErr w:type="spellStart"/>
                            <w:r w:rsidRPr="001C6CBA">
                              <w:rPr>
                                <w:rFonts w:ascii="Courier New" w:hAnsi="Courier New" w:cs="Courier New"/>
                                <w:sz w:val="20"/>
                                <w:szCs w:val="20"/>
                              </w:rPr>
                              <w:t>xmlns</w:t>
                            </w:r>
                            <w:proofErr w:type="spellEnd"/>
                            <w:r w:rsidRPr="001C6CBA">
                              <w:rPr>
                                <w:rFonts w:ascii="Courier New" w:hAnsi="Courier New" w:cs="Courier New"/>
                                <w:sz w:val="20"/>
                                <w:szCs w:val="20"/>
                              </w:rPr>
                              <w:t xml:space="preserve">="http://www.spase-group.org/data/schema" </w:t>
                            </w:r>
                            <w:proofErr w:type="spellStart"/>
                            <w:r w:rsidRPr="001C6CBA">
                              <w:rPr>
                                <w:rFonts w:ascii="Courier New" w:hAnsi="Courier New" w:cs="Courier New"/>
                                <w:sz w:val="20"/>
                                <w:szCs w:val="20"/>
                              </w:rPr>
                              <w:t>xsi:schemaLocation</w:t>
                            </w:r>
                            <w:proofErr w:type="spellEnd"/>
                            <w:r w:rsidRPr="001C6CBA">
                              <w:rPr>
                                <w:rFonts w:ascii="Courier New" w:hAnsi="Courier New" w:cs="Courier New"/>
                                <w:sz w:val="20"/>
                                <w:szCs w:val="20"/>
                              </w:rPr>
                              <w:t xml:space="preserve">="http://www.spase-group.org/data/schema http://www.spase-group.org/data/schema/spase-2_3_1.xsd" </w:t>
                            </w:r>
                            <w:proofErr w:type="spellStart"/>
                            <w:proofErr w:type="gramStart"/>
                            <w:r w:rsidRPr="001C6CBA">
                              <w:rPr>
                                <w:rFonts w:ascii="Courier New" w:hAnsi="Courier New" w:cs="Courier New"/>
                                <w:sz w:val="20"/>
                                <w:szCs w:val="20"/>
                              </w:rPr>
                              <w:t>lang</w:t>
                            </w:r>
                            <w:proofErr w:type="spellEnd"/>
                            <w:proofErr w:type="gramEnd"/>
                            <w:r w:rsidRPr="001C6CBA">
                              <w:rPr>
                                <w:rFonts w:ascii="Courier New" w:hAnsi="Courier New" w:cs="Courier New"/>
                                <w:sz w:val="20"/>
                                <w:szCs w:val="20"/>
                              </w:rPr>
                              <w:t>="</w:t>
                            </w:r>
                            <w:proofErr w:type="spellStart"/>
                            <w:r w:rsidRPr="001C6CBA">
                              <w:rPr>
                                <w:rFonts w:ascii="Courier New" w:hAnsi="Courier New" w:cs="Courier New"/>
                                <w:sz w:val="20"/>
                                <w:szCs w:val="20"/>
                              </w:rPr>
                              <w:t>en</w:t>
                            </w:r>
                            <w:proofErr w:type="spellEnd"/>
                            <w:r w:rsidRPr="001C6CBA">
                              <w:rPr>
                                <w:rFonts w:ascii="Courier New" w:hAnsi="Courier New" w:cs="Courier New"/>
                                <w:sz w:val="20"/>
                                <w:szCs w:val="20"/>
                              </w:rPr>
                              <w:t>"&gt;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&lt;Version&gt;2.3.1&lt;/Version&gt;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&lt;Observatory&gt;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w:t>
                            </w:r>
                            <w:proofErr w:type="spellStart"/>
                            <w:r w:rsidRPr="001C6CBA">
                              <w:rPr>
                                <w:rFonts w:ascii="Courier New" w:hAnsi="Courier New" w:cs="Courier New"/>
                                <w:sz w:val="20"/>
                                <w:szCs w:val="20"/>
                              </w:rPr>
                              <w:t>ResourceID</w:t>
                            </w:r>
                            <w:proofErr w:type="spellEnd"/>
                            <w:r w:rsidRPr="001C6CBA">
                              <w:rPr>
                                <w:rFonts w:ascii="Courier New" w:hAnsi="Courier New" w:cs="Courier New"/>
                                <w:sz w:val="20"/>
                                <w:szCs w:val="20"/>
                              </w:rPr>
                              <w:t>&gt;spase</w:t>
                            </w:r>
                            <w:proofErr w:type="gramStart"/>
                            <w:r w:rsidRPr="001C6CBA">
                              <w:rPr>
                                <w:rFonts w:ascii="Courier New" w:hAnsi="Courier New" w:cs="Courier New"/>
                                <w:sz w:val="20"/>
                                <w:szCs w:val="20"/>
                              </w:rPr>
                              <w:t>:/</w:t>
                            </w:r>
                            <w:proofErr w:type="gramEnd"/>
                            <w:r w:rsidRPr="001C6CBA">
                              <w:rPr>
                                <w:rFonts w:ascii="Courier New" w:hAnsi="Courier New" w:cs="Courier New"/>
                                <w:sz w:val="20"/>
                                <w:szCs w:val="20"/>
                              </w:rPr>
                              <w:t>/SMWG/Observatory/Cassini&lt;/ResourceID&gt;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w:t>
                            </w:r>
                            <w:proofErr w:type="spellStart"/>
                            <w:r w:rsidRPr="001C6CBA">
                              <w:rPr>
                                <w:rFonts w:ascii="Courier New" w:hAnsi="Courier New" w:cs="Courier New"/>
                                <w:sz w:val="20"/>
                                <w:szCs w:val="20"/>
                              </w:rPr>
                              <w:t>ResourceHeader</w:t>
                            </w:r>
                            <w:proofErr w:type="spellEnd"/>
                            <w:r w:rsidRPr="001C6CBA">
                              <w:rPr>
                                <w:rFonts w:ascii="Courier New" w:hAnsi="Courier New" w:cs="Courier New"/>
                                <w:sz w:val="20"/>
                                <w:szCs w:val="20"/>
                              </w:rPr>
                              <w:t>&gt;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w:t>
                            </w:r>
                            <w:proofErr w:type="spellStart"/>
                            <w:r w:rsidRPr="001C6CBA">
                              <w:rPr>
                                <w:rFonts w:ascii="Courier New" w:hAnsi="Courier New" w:cs="Courier New"/>
                                <w:sz w:val="20"/>
                                <w:szCs w:val="20"/>
                              </w:rPr>
                              <w:t>ResourceName</w:t>
                            </w:r>
                            <w:proofErr w:type="spellEnd"/>
                            <w:r w:rsidRPr="001C6CBA">
                              <w:rPr>
                                <w:rFonts w:ascii="Courier New" w:hAnsi="Courier New" w:cs="Courier New"/>
                                <w:sz w:val="20"/>
                                <w:szCs w:val="20"/>
                              </w:rPr>
                              <w:t>&gt;Cassini&lt;/</w:t>
                            </w:r>
                            <w:proofErr w:type="spellStart"/>
                            <w:r w:rsidRPr="001C6CBA">
                              <w:rPr>
                                <w:rFonts w:ascii="Courier New" w:hAnsi="Courier New" w:cs="Courier New"/>
                                <w:sz w:val="20"/>
                                <w:szCs w:val="20"/>
                              </w:rPr>
                              <w:t>ResourceName</w:t>
                            </w:r>
                            <w:proofErr w:type="spellEnd"/>
                            <w:r w:rsidRPr="001C6CBA">
                              <w:rPr>
                                <w:rFonts w:ascii="Courier New" w:hAnsi="Courier New" w:cs="Courier New"/>
                                <w:sz w:val="20"/>
                                <w:szCs w:val="20"/>
                              </w:rPr>
                              <w:t>&gt;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w:t>
                            </w:r>
                            <w:proofErr w:type="spellStart"/>
                            <w:r w:rsidRPr="001C6CBA">
                              <w:rPr>
                                <w:rFonts w:ascii="Courier New" w:hAnsi="Courier New" w:cs="Courier New"/>
                                <w:sz w:val="20"/>
                                <w:szCs w:val="20"/>
                              </w:rPr>
                              <w:t>AlternateName</w:t>
                            </w:r>
                            <w:proofErr w:type="spellEnd"/>
                            <w:r w:rsidRPr="001C6CBA">
                              <w:rPr>
                                <w:rFonts w:ascii="Courier New" w:hAnsi="Courier New" w:cs="Courier New"/>
                                <w:sz w:val="20"/>
                                <w:szCs w:val="20"/>
                              </w:rPr>
                              <w:t>&gt;Cassini Orbiter&lt;/</w:t>
                            </w:r>
                            <w:proofErr w:type="spellStart"/>
                            <w:r w:rsidRPr="001C6CBA">
                              <w:rPr>
                                <w:rFonts w:ascii="Courier New" w:hAnsi="Courier New" w:cs="Courier New"/>
                                <w:sz w:val="20"/>
                                <w:szCs w:val="20"/>
                              </w:rPr>
                              <w:t>AlternateName</w:t>
                            </w:r>
                            <w:proofErr w:type="spellEnd"/>
                            <w:r w:rsidRPr="001C6CBA">
                              <w:rPr>
                                <w:rFonts w:ascii="Courier New" w:hAnsi="Courier New" w:cs="Courier New"/>
                                <w:sz w:val="20"/>
                                <w:szCs w:val="20"/>
                              </w:rPr>
                              <w:t>&gt;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w:t>
                            </w:r>
                            <w:proofErr w:type="spellStart"/>
                            <w:r w:rsidRPr="001C6CBA">
                              <w:rPr>
                                <w:rFonts w:ascii="Courier New" w:hAnsi="Courier New" w:cs="Courier New"/>
                                <w:sz w:val="20"/>
                                <w:szCs w:val="20"/>
                              </w:rPr>
                              <w:t>ReleaseDate</w:t>
                            </w:r>
                            <w:proofErr w:type="spellEnd"/>
                            <w:r w:rsidRPr="001C6CBA">
                              <w:rPr>
                                <w:rFonts w:ascii="Courier New" w:hAnsi="Courier New" w:cs="Courier New"/>
                                <w:sz w:val="20"/>
                                <w:szCs w:val="20"/>
                              </w:rPr>
                              <w:t>&gt;2020-04-05T12:34:56.789Z&lt;/</w:t>
                            </w:r>
                            <w:proofErr w:type="spellStart"/>
                            <w:r w:rsidRPr="001C6CBA">
                              <w:rPr>
                                <w:rFonts w:ascii="Courier New" w:hAnsi="Courier New" w:cs="Courier New"/>
                                <w:sz w:val="20"/>
                                <w:szCs w:val="20"/>
                              </w:rPr>
                              <w:t>ReleaseDate</w:t>
                            </w:r>
                            <w:proofErr w:type="spellEnd"/>
                            <w:r w:rsidRPr="001C6CBA">
                              <w:rPr>
                                <w:rFonts w:ascii="Courier New" w:hAnsi="Courier New" w:cs="Courier New"/>
                                <w:sz w:val="20"/>
                                <w:szCs w:val="20"/>
                              </w:rPr>
                              <w:t>&gt;</w:t>
                            </w:r>
                          </w:p>
                          <w:p w:rsidR="008B0E06"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&lt;Description&gt;The Cassini Orbiter mission</w:t>
                            </w:r>
                            <w:r>
                              <w:rPr>
                                <w:rFonts w:ascii="Courier New" w:hAnsi="Courier New" w:cs="Courier New"/>
                                <w:sz w:val="20"/>
                                <w:szCs w:val="20"/>
                              </w:rPr>
                              <w:t xml:space="preserve"> ...&lt;/Description&gt;</w:t>
                            </w:r>
                          </w:p>
                          <w:p w:rsidR="008B0E06" w:rsidRPr="001C6CBA" w:rsidRDefault="008B0E06" w:rsidP="001C6CBA">
                            <w:pPr>
                              <w:spacing w:after="0" w:line="240" w:lineRule="auto"/>
                              <w:jc w:val="center"/>
                              <w:rPr>
                                <w:sz w:val="48"/>
                                <w:szCs w:val="48"/>
                              </w:rPr>
                            </w:pPr>
                            <w:r w:rsidRPr="001C6CBA">
                              <w:rPr>
                                <w:rFonts w:ascii="Courier New" w:hAnsi="Courier New" w:cs="Courier New"/>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3A126" id="Text Box 3" o:spid="_x0000_s1033" type="#_x0000_t202" style="position:absolute;margin-left:94.6pt;margin-top:421.3pt;width:420.2pt;height:18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jBS7AIAAGEGAAAOAAAAZHJzL2Uyb0RvYy54bWysVd9P2zAQfp+0/8Hy+0j6E6hIUQdimoQA&#10;USaeXcdpLBzbs90m3V+/O6dJ240XpvEQbN/58913312vrptKka1wXhqd0cFZSonQ3ORSrzP64+Xu&#10;ywUlPjCdM2W0yOhOeHo9//zpqrYzMTSlUblwBEC0n9U2o2UIdpYknpeiYv7MWKHBWBhXsQBbt05y&#10;x2pAr1QyTNNpUhuXW2e48B5Ob1sjnUf8ohA8PBaFF4GojEJsIX5d/K7wm8yv2GztmC0l34fB/iGK&#10;ikkNj/ZQtywwsnHyL6hKcme8KcIZN1ViikJyEXOAbAbpH9ksS2ZFzAXI8banyf8/WP6wfXJE5hkd&#10;UaJZBSV6EU0gX01DRshObf0MnJYW3EIDx1Dl7tzDISbdFK7C/5AOATvwvOu5RTAOh5PRaDqdgBo4&#10;2IbjdDi8HCNOcrhunQ/fhKkILjLqoHiRU7a996F17VzwNW+UzO+kUnGDghE3ypEtg1KrEIME8BMv&#10;pUmd0elokkbgExtC9/dXivG3fXhHXoCnND4norQgrJj2Jgi3LPOarNTGPTMgc5JepEBDLjGR0cWg&#10;3YDuhucp/lHC1BoaJihKnAmvMpSx2EgbQr4TDB4zZUvWZjiOMAdWIPRIpumCibujOBOsZFuxuAo7&#10;JRBT6WdRgAJi4fAg9t6BSsa50D2d0Ru9CiD+Ixf3/ni1Deojl/sb8WWjQ3+5ktq4tpinCsjfOgUU&#10;rT/wcZQ3LkOzaqL0zztBr0y+A51DRaKKveV3EmRxz3x4Yg4GAxQOhl14hE+hDGjJ7FeUlMb9eu8c&#10;/aFfwUpJDYMmo/7nhjlBifquoZMvB+MxwIa4GU/Oh7Bxx5bVsUVvqhsDAh/AWLU8LtE/qG5ZOFO9&#10;wkxc4KtgYprD26C0bnkT2vEHM5WLxSI6wSyyLNzrpeUIjSyjAl+aV+bsvh0DdPKD6UYSaPG0K1tf&#10;vKnNYhNMIWPLIs8tq3v+YY5FZe5nLg7K4330OvwyzH8DAAD//wMAUEsDBBQABgAIAAAAIQDl/7tH&#10;3wAAAA0BAAAPAAAAZHJzL2Rvd25yZXYueG1sTI/BTsMwEETvSPyDtUhcUGtjoSoJcSoE7Y0DBA70&#10;5sTbOCK2o9hpw9+zPcFtRvs0O1NuFzewE06xD17B/VoAQ98G0/tOwefHfpUBi0l7o4fgUcEPRthW&#10;11elLkw4+3c81aljFOJjoRXYlMaC89hadDquw4iebscwOZ3ITh03kz5TuBu4FGLDne49fbB6xGeL&#10;7Xc9OwWuE3O93wX79tqYF/l1mHfHO1Tq9mZ5egSWcEl/MFzqU3WoqFMTZm8iG8hnuSRUQfYgN8Au&#10;hJA5qYaUlCIHXpX8/4rqFwAA//8DAFBLAQItABQABgAIAAAAIQC2gziS/gAAAOEBAAATAAAAAAAA&#10;AAAAAAAAAAAAAABbQ29udGVudF9UeXBlc10ueG1sUEsBAi0AFAAGAAgAAAAhADj9If/WAAAAlAEA&#10;AAsAAAAAAAAAAAAAAAAALwEAAF9yZWxzLy5yZWxzUEsBAi0AFAAGAAgAAAAhAIZaMFLsAgAAYQYA&#10;AA4AAAAAAAAAAAAAAAAALgIAAGRycy9lMm9Eb2MueG1sUEsBAi0AFAAGAAgAAAAhAOX/u0ffAAAA&#10;DQEAAA8AAAAAAAAAAAAAAAAARgUAAGRycy9kb3ducmV2LnhtbFBLBQYAAAAABAAEAPMAAABSBgAA&#10;AAA=&#10;" fillcolor="white [3201]" strokeweight=".5pt">
                <v:shadow on="t" color="black" opacity="26214f" origin="-.5,-.5" offset=".74836mm,.74836mm"/>
                <v:textbox>
                  <w:txbxContent>
                    <w:p w:rsidR="008B0E06" w:rsidRPr="001C6CBA" w:rsidRDefault="008B0E06" w:rsidP="001C6CBA">
                      <w:pPr>
                        <w:spacing w:after="0" w:line="240" w:lineRule="auto"/>
                        <w:rPr>
                          <w:rFonts w:ascii="Courier New" w:hAnsi="Courier New" w:cs="Courier New"/>
                          <w:sz w:val="20"/>
                          <w:szCs w:val="20"/>
                        </w:rPr>
                      </w:pPr>
                      <w:proofErr w:type="gramStart"/>
                      <w:r w:rsidRPr="001C6CBA">
                        <w:rPr>
                          <w:rFonts w:ascii="Courier New" w:hAnsi="Courier New" w:cs="Courier New"/>
                          <w:sz w:val="20"/>
                          <w:szCs w:val="20"/>
                        </w:rPr>
                        <w:t>&lt;?xml</w:t>
                      </w:r>
                      <w:proofErr w:type="gramEnd"/>
                      <w:r w:rsidRPr="001C6CBA">
                        <w:rPr>
                          <w:rFonts w:ascii="Courier New" w:hAnsi="Courier New" w:cs="Courier New"/>
                          <w:sz w:val="20"/>
                          <w:szCs w:val="20"/>
                        </w:rPr>
                        <w:t xml:space="preserve"> version="1.0" encoding="UTF-8" standalone="yes"?&gt;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&lt;</w:t>
                      </w:r>
                      <w:proofErr w:type="spellStart"/>
                      <w:r w:rsidRPr="001C6CBA">
                        <w:rPr>
                          <w:rFonts w:ascii="Courier New" w:hAnsi="Courier New" w:cs="Courier New"/>
                          <w:sz w:val="20"/>
                          <w:szCs w:val="20"/>
                        </w:rPr>
                        <w:t>Spase</w:t>
                      </w:r>
                      <w:proofErr w:type="spellEnd"/>
                      <w:r w:rsidRPr="001C6CBA">
                        <w:rPr>
                          <w:rFonts w:ascii="Courier New" w:hAnsi="Courier New" w:cs="Courier New"/>
                          <w:sz w:val="20"/>
                          <w:szCs w:val="20"/>
                        </w:rPr>
                        <w:t xml:space="preserve"> </w:t>
                      </w:r>
                      <w:proofErr w:type="spellStart"/>
                      <w:r w:rsidRPr="001C6CBA">
                        <w:rPr>
                          <w:rFonts w:ascii="Courier New" w:hAnsi="Courier New" w:cs="Courier New"/>
                          <w:sz w:val="20"/>
                          <w:szCs w:val="20"/>
                        </w:rPr>
                        <w:t>xmlns:xsi</w:t>
                      </w:r>
                      <w:proofErr w:type="spellEnd"/>
                      <w:r w:rsidRPr="001C6CBA">
                        <w:rPr>
                          <w:rFonts w:ascii="Courier New" w:hAnsi="Courier New" w:cs="Courier New"/>
                          <w:sz w:val="20"/>
                          <w:szCs w:val="20"/>
                        </w:rPr>
                        <w:t xml:space="preserve">="http://www.w3.org/2001/XMLSchema-instance" </w:t>
                      </w:r>
                      <w:proofErr w:type="spellStart"/>
                      <w:r w:rsidRPr="001C6CBA">
                        <w:rPr>
                          <w:rFonts w:ascii="Courier New" w:hAnsi="Courier New" w:cs="Courier New"/>
                          <w:sz w:val="20"/>
                          <w:szCs w:val="20"/>
                        </w:rPr>
                        <w:t>xmlns</w:t>
                      </w:r>
                      <w:proofErr w:type="spellEnd"/>
                      <w:r w:rsidRPr="001C6CBA">
                        <w:rPr>
                          <w:rFonts w:ascii="Courier New" w:hAnsi="Courier New" w:cs="Courier New"/>
                          <w:sz w:val="20"/>
                          <w:szCs w:val="20"/>
                        </w:rPr>
                        <w:t xml:space="preserve">="http://www.spase-group.org/data/schema" </w:t>
                      </w:r>
                      <w:proofErr w:type="spellStart"/>
                      <w:r w:rsidRPr="001C6CBA">
                        <w:rPr>
                          <w:rFonts w:ascii="Courier New" w:hAnsi="Courier New" w:cs="Courier New"/>
                          <w:sz w:val="20"/>
                          <w:szCs w:val="20"/>
                        </w:rPr>
                        <w:t>xsi:schemaLocation</w:t>
                      </w:r>
                      <w:proofErr w:type="spellEnd"/>
                      <w:r w:rsidRPr="001C6CBA">
                        <w:rPr>
                          <w:rFonts w:ascii="Courier New" w:hAnsi="Courier New" w:cs="Courier New"/>
                          <w:sz w:val="20"/>
                          <w:szCs w:val="20"/>
                        </w:rPr>
                        <w:t xml:space="preserve">="http://www.spase-group.org/data/schema http://www.spase-group.org/data/schema/spase-2_3_1.xsd" </w:t>
                      </w:r>
                      <w:proofErr w:type="spellStart"/>
                      <w:proofErr w:type="gramStart"/>
                      <w:r w:rsidRPr="001C6CBA">
                        <w:rPr>
                          <w:rFonts w:ascii="Courier New" w:hAnsi="Courier New" w:cs="Courier New"/>
                          <w:sz w:val="20"/>
                          <w:szCs w:val="20"/>
                        </w:rPr>
                        <w:t>lang</w:t>
                      </w:r>
                      <w:proofErr w:type="spellEnd"/>
                      <w:proofErr w:type="gramEnd"/>
                      <w:r w:rsidRPr="001C6CBA">
                        <w:rPr>
                          <w:rFonts w:ascii="Courier New" w:hAnsi="Courier New" w:cs="Courier New"/>
                          <w:sz w:val="20"/>
                          <w:szCs w:val="20"/>
                        </w:rPr>
                        <w:t>="</w:t>
                      </w:r>
                      <w:proofErr w:type="spellStart"/>
                      <w:r w:rsidRPr="001C6CBA">
                        <w:rPr>
                          <w:rFonts w:ascii="Courier New" w:hAnsi="Courier New" w:cs="Courier New"/>
                          <w:sz w:val="20"/>
                          <w:szCs w:val="20"/>
                        </w:rPr>
                        <w:t>en</w:t>
                      </w:r>
                      <w:proofErr w:type="spellEnd"/>
                      <w:r w:rsidRPr="001C6CBA">
                        <w:rPr>
                          <w:rFonts w:ascii="Courier New" w:hAnsi="Courier New" w:cs="Courier New"/>
                          <w:sz w:val="20"/>
                          <w:szCs w:val="20"/>
                        </w:rPr>
                        <w:t>"&gt;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&lt;Version&gt;2.3.1&lt;/Version&gt;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&lt;Observatory&gt;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w:t>
                      </w:r>
                      <w:proofErr w:type="spellStart"/>
                      <w:r w:rsidRPr="001C6CBA">
                        <w:rPr>
                          <w:rFonts w:ascii="Courier New" w:hAnsi="Courier New" w:cs="Courier New"/>
                          <w:sz w:val="20"/>
                          <w:szCs w:val="20"/>
                        </w:rPr>
                        <w:t>ResourceID</w:t>
                      </w:r>
                      <w:proofErr w:type="spellEnd"/>
                      <w:r w:rsidRPr="001C6CBA">
                        <w:rPr>
                          <w:rFonts w:ascii="Courier New" w:hAnsi="Courier New" w:cs="Courier New"/>
                          <w:sz w:val="20"/>
                          <w:szCs w:val="20"/>
                        </w:rPr>
                        <w:t>&gt;spase</w:t>
                      </w:r>
                      <w:proofErr w:type="gramStart"/>
                      <w:r w:rsidRPr="001C6CBA">
                        <w:rPr>
                          <w:rFonts w:ascii="Courier New" w:hAnsi="Courier New" w:cs="Courier New"/>
                          <w:sz w:val="20"/>
                          <w:szCs w:val="20"/>
                        </w:rPr>
                        <w:t>:/</w:t>
                      </w:r>
                      <w:proofErr w:type="gramEnd"/>
                      <w:r w:rsidRPr="001C6CBA">
                        <w:rPr>
                          <w:rFonts w:ascii="Courier New" w:hAnsi="Courier New" w:cs="Courier New"/>
                          <w:sz w:val="20"/>
                          <w:szCs w:val="20"/>
                        </w:rPr>
                        <w:t>/SMWG/Observatory/Cassini&lt;/ResourceID&gt;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w:t>
                      </w:r>
                      <w:proofErr w:type="spellStart"/>
                      <w:r w:rsidRPr="001C6CBA">
                        <w:rPr>
                          <w:rFonts w:ascii="Courier New" w:hAnsi="Courier New" w:cs="Courier New"/>
                          <w:sz w:val="20"/>
                          <w:szCs w:val="20"/>
                        </w:rPr>
                        <w:t>ResourceHeader</w:t>
                      </w:r>
                      <w:proofErr w:type="spellEnd"/>
                      <w:r w:rsidRPr="001C6CBA">
                        <w:rPr>
                          <w:rFonts w:ascii="Courier New" w:hAnsi="Courier New" w:cs="Courier New"/>
                          <w:sz w:val="20"/>
                          <w:szCs w:val="20"/>
                        </w:rPr>
                        <w:t>&gt;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w:t>
                      </w:r>
                      <w:proofErr w:type="spellStart"/>
                      <w:r w:rsidRPr="001C6CBA">
                        <w:rPr>
                          <w:rFonts w:ascii="Courier New" w:hAnsi="Courier New" w:cs="Courier New"/>
                          <w:sz w:val="20"/>
                          <w:szCs w:val="20"/>
                        </w:rPr>
                        <w:t>ResourceName</w:t>
                      </w:r>
                      <w:proofErr w:type="spellEnd"/>
                      <w:r w:rsidRPr="001C6CBA">
                        <w:rPr>
                          <w:rFonts w:ascii="Courier New" w:hAnsi="Courier New" w:cs="Courier New"/>
                          <w:sz w:val="20"/>
                          <w:szCs w:val="20"/>
                        </w:rPr>
                        <w:t>&gt;Cassini&lt;/</w:t>
                      </w:r>
                      <w:proofErr w:type="spellStart"/>
                      <w:r w:rsidRPr="001C6CBA">
                        <w:rPr>
                          <w:rFonts w:ascii="Courier New" w:hAnsi="Courier New" w:cs="Courier New"/>
                          <w:sz w:val="20"/>
                          <w:szCs w:val="20"/>
                        </w:rPr>
                        <w:t>ResourceName</w:t>
                      </w:r>
                      <w:proofErr w:type="spellEnd"/>
                      <w:r w:rsidRPr="001C6CBA">
                        <w:rPr>
                          <w:rFonts w:ascii="Courier New" w:hAnsi="Courier New" w:cs="Courier New"/>
                          <w:sz w:val="20"/>
                          <w:szCs w:val="20"/>
                        </w:rPr>
                        <w:t>&gt;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w:t>
                      </w:r>
                      <w:proofErr w:type="spellStart"/>
                      <w:r w:rsidRPr="001C6CBA">
                        <w:rPr>
                          <w:rFonts w:ascii="Courier New" w:hAnsi="Courier New" w:cs="Courier New"/>
                          <w:sz w:val="20"/>
                          <w:szCs w:val="20"/>
                        </w:rPr>
                        <w:t>AlternateName</w:t>
                      </w:r>
                      <w:proofErr w:type="spellEnd"/>
                      <w:r w:rsidRPr="001C6CBA">
                        <w:rPr>
                          <w:rFonts w:ascii="Courier New" w:hAnsi="Courier New" w:cs="Courier New"/>
                          <w:sz w:val="20"/>
                          <w:szCs w:val="20"/>
                        </w:rPr>
                        <w:t>&gt;Cassini Orbiter&lt;/</w:t>
                      </w:r>
                      <w:proofErr w:type="spellStart"/>
                      <w:r w:rsidRPr="001C6CBA">
                        <w:rPr>
                          <w:rFonts w:ascii="Courier New" w:hAnsi="Courier New" w:cs="Courier New"/>
                          <w:sz w:val="20"/>
                          <w:szCs w:val="20"/>
                        </w:rPr>
                        <w:t>AlternateName</w:t>
                      </w:r>
                      <w:proofErr w:type="spellEnd"/>
                      <w:r w:rsidRPr="001C6CBA">
                        <w:rPr>
                          <w:rFonts w:ascii="Courier New" w:hAnsi="Courier New" w:cs="Courier New"/>
                          <w:sz w:val="20"/>
                          <w:szCs w:val="20"/>
                        </w:rPr>
                        <w:t>&gt;</w:t>
                      </w:r>
                    </w:p>
                    <w:p w:rsidR="008B0E06" w:rsidRPr="001C6CBA"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w:t>
                      </w:r>
                      <w:proofErr w:type="spellStart"/>
                      <w:r w:rsidRPr="001C6CBA">
                        <w:rPr>
                          <w:rFonts w:ascii="Courier New" w:hAnsi="Courier New" w:cs="Courier New"/>
                          <w:sz w:val="20"/>
                          <w:szCs w:val="20"/>
                        </w:rPr>
                        <w:t>ReleaseDate</w:t>
                      </w:r>
                      <w:proofErr w:type="spellEnd"/>
                      <w:r w:rsidRPr="001C6CBA">
                        <w:rPr>
                          <w:rFonts w:ascii="Courier New" w:hAnsi="Courier New" w:cs="Courier New"/>
                          <w:sz w:val="20"/>
                          <w:szCs w:val="20"/>
                        </w:rPr>
                        <w:t>&gt;2020-04-05T12:34:56.789Z&lt;/</w:t>
                      </w:r>
                      <w:proofErr w:type="spellStart"/>
                      <w:r w:rsidRPr="001C6CBA">
                        <w:rPr>
                          <w:rFonts w:ascii="Courier New" w:hAnsi="Courier New" w:cs="Courier New"/>
                          <w:sz w:val="20"/>
                          <w:szCs w:val="20"/>
                        </w:rPr>
                        <w:t>ReleaseDate</w:t>
                      </w:r>
                      <w:proofErr w:type="spellEnd"/>
                      <w:r w:rsidRPr="001C6CBA">
                        <w:rPr>
                          <w:rFonts w:ascii="Courier New" w:hAnsi="Courier New" w:cs="Courier New"/>
                          <w:sz w:val="20"/>
                          <w:szCs w:val="20"/>
                        </w:rPr>
                        <w:t>&gt;</w:t>
                      </w:r>
                    </w:p>
                    <w:p w:rsidR="008B0E06" w:rsidRDefault="008B0E06" w:rsidP="001C6CBA">
                      <w:pPr>
                        <w:spacing w:after="0" w:line="240" w:lineRule="auto"/>
                        <w:rPr>
                          <w:rFonts w:ascii="Courier New" w:hAnsi="Courier New" w:cs="Courier New"/>
                          <w:sz w:val="20"/>
                          <w:szCs w:val="20"/>
                        </w:rPr>
                      </w:pPr>
                      <w:r w:rsidRPr="001C6CBA">
                        <w:rPr>
                          <w:rFonts w:ascii="Courier New" w:hAnsi="Courier New" w:cs="Courier New"/>
                          <w:sz w:val="20"/>
                          <w:szCs w:val="20"/>
                        </w:rPr>
                        <w:t xml:space="preserve">         &lt;Description&gt;The Cassini Orbiter mission</w:t>
                      </w:r>
                      <w:r>
                        <w:rPr>
                          <w:rFonts w:ascii="Courier New" w:hAnsi="Courier New" w:cs="Courier New"/>
                          <w:sz w:val="20"/>
                          <w:szCs w:val="20"/>
                        </w:rPr>
                        <w:t xml:space="preserve"> ...&lt;/Description&gt;</w:t>
                      </w:r>
                    </w:p>
                    <w:p w:rsidR="008B0E06" w:rsidRPr="001C6CBA" w:rsidRDefault="008B0E06" w:rsidP="001C6CBA">
                      <w:pPr>
                        <w:spacing w:after="0" w:line="240" w:lineRule="auto"/>
                        <w:jc w:val="center"/>
                        <w:rPr>
                          <w:sz w:val="48"/>
                          <w:szCs w:val="48"/>
                        </w:rPr>
                      </w:pPr>
                      <w:r w:rsidRPr="001C6CBA">
                        <w:rPr>
                          <w:rFonts w:ascii="Courier New" w:hAnsi="Courier New" w:cs="Courier New"/>
                          <w:sz w:val="48"/>
                          <w:szCs w:val="48"/>
                        </w:rPr>
                        <w:t>···</w:t>
                      </w:r>
                    </w:p>
                  </w:txbxContent>
                </v:textbox>
              </v:shape>
            </w:pict>
          </mc:Fallback>
        </mc:AlternateContent>
      </w:r>
      <w:r w:rsidR="001C6CBA">
        <w:rPr>
          <w:noProof/>
        </w:rPr>
        <mc:AlternateContent>
          <mc:Choice Requires="wps">
            <w:drawing>
              <wp:anchor distT="0" distB="0" distL="114300" distR="114300" simplePos="0" relativeHeight="251664384" behindDoc="0" locked="0" layoutInCell="1" allowOverlap="1" wp14:anchorId="3D41D4F4" wp14:editId="21935A2D">
                <wp:simplePos x="0" y="0"/>
                <wp:positionH relativeFrom="column">
                  <wp:posOffset>-116958</wp:posOffset>
                </wp:positionH>
                <wp:positionV relativeFrom="paragraph">
                  <wp:posOffset>7838853</wp:posOffset>
                </wp:positionV>
                <wp:extent cx="6654977" cy="489098"/>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6654977" cy="489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0E06" w:rsidRDefault="008B0E06">
                            <w:r>
                              <w:t>Figure 1: Instrument description with referenced Observatory and Person descriptions. Text in &lt;Description&gt; elements and the Observatory description is abridged for illustration purposes.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41D4F4" id="Text Box 4" o:spid="_x0000_s1034" type="#_x0000_t202" style="position:absolute;margin-left:-9.2pt;margin-top:617.25pt;width:524pt;height:3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GGfiwIAAJEFAAAOAAAAZHJzL2Uyb0RvYy54bWysVEtPGzEQvlfqf7B8L5ukCyRRNigFUVVC&#10;gAoVZ8drE6u2x7Wd7Ka/nrF38yjlQtXL7njmm/djdtEaTTbCBwW2osOTASXCcqiVfa7oj8frT2NK&#10;QmS2ZhqsqOhWBHox//hh1ripGMEKdC08QSM2TBtX0VWMbloUga+EYeEEnLAolOANi/j0z0XtWYPW&#10;jS5Gg8FZ0YCvnQcuQkDuVSek82xfSsHjnZRBRKIrirHF/PX5u0zfYj5j02fP3ErxPgz2D1EYpiw6&#10;3Zu6YpGRtVd/mTKKewgg4wkHU4CUioucA2YzHLzK5mHFnMi5YHGC25cp/D+z/HZz74mqK1pSYpnB&#10;Fj2KNpIv0JIyVadxYYqgB4ew2CIbu7zjB2SmpFvpTfpjOgTlWOftvrbJGEfm2dlpOTk/p4SjrBxP&#10;BpNxMlMctJ0P8asAQxJRUY+9yyVlm5sQO+gOkpwF0Kq+VlrnR5oXcak92TDstI45RjT+B0pb0mAk&#10;n08H2bCFpN5Z1jaZEXliencp8y7DTMWtFgmj7XchsWI50Td8M86F3fvP6ISS6Oo9ij3+ENV7lLs8&#10;UCN7Bhv3ykZZ8Dn7vGKHktU/dyWTHR57c5R3ImO7bPOo5M4lzhLqLc6Fh26vguPXCpt3w0K8Zx4X&#10;CUcBj0O8w4/UgMWHnqJkBf73W/yEx/lGKSUNLmZFw68184IS/c3i5E+GZZk2OT/K0/MRPvyxZHks&#10;sWtzCTgRQzxDjmcy4aPekdKDecIbskheUcQsR98VjTvyMnbnAm8QF4tFBuHuOhZv7IPjyXSqchrN&#10;x/aJedfPb8TJv4XdCrPpqzHusEnTwmIdQao844eq9vXHvc9b0t+odFiO3xl1uKTzFwAAAP//AwBQ&#10;SwMEFAAGAAgAAAAhABItjS3lAAAADgEAAA8AAABkcnMvZG93bnJldi54bWxMj8tOwzAQRfdI/IM1&#10;ldig1nk0pU3jVAgBldjR8BA7N3aTiHgcxW4S/p7pCnYzukd3zmS7ybRs0L1rLAoIFwEwjaVVDVYC&#10;3oqn+RqY8xKVbC1qAT/awS6/vspkquyIr3o4+IpRCbpUCqi971LOXVlrI93CdhopO9neSE9rX3HV&#10;y5HKTcujIFhxIxukC7Xs9EOty+/D2Qj4uq0+X9z0/D7GSdw97ofi7kMVQtzMpvstMK8n/wfDRZ/U&#10;ISenoz2jcqwVMA/XS0IpiOJlAuyCBNFmBexIUxyGCfA84//fyH8BAAD//wMAUEsBAi0AFAAGAAgA&#10;AAAhALaDOJL+AAAA4QEAABMAAAAAAAAAAAAAAAAAAAAAAFtDb250ZW50X1R5cGVzXS54bWxQSwEC&#10;LQAUAAYACAAAACEAOP0h/9YAAACUAQAACwAAAAAAAAAAAAAAAAAvAQAAX3JlbHMvLnJlbHNQSwEC&#10;LQAUAAYACAAAACEA+yxhn4sCAACRBQAADgAAAAAAAAAAAAAAAAAuAgAAZHJzL2Uyb0RvYy54bWxQ&#10;SwECLQAUAAYACAAAACEAEi2NLeUAAAAOAQAADwAAAAAAAAAAAAAAAADlBAAAZHJzL2Rvd25yZXYu&#10;eG1sUEsFBgAAAAAEAAQA8wAAAPcFAAAAAA==&#10;" fillcolor="white [3201]" stroked="f" strokeweight=".5pt">
                <v:textbox>
                  <w:txbxContent>
                    <w:p w:rsidR="008B0E06" w:rsidRDefault="008B0E06">
                      <w:r>
                        <w:t>Figure 1: Instrument description with referenced Observatory and Person descriptions. Text in &lt;Description&gt; elements and the Observatory description is abridged for illustration purposes.</w:t>
                      </w:r>
                    </w:p>
                  </w:txbxContent>
                </v:textbox>
              </v:shape>
            </w:pict>
          </mc:Fallback>
        </mc:AlternateContent>
      </w:r>
      <w:r w:rsidR="00654CBD">
        <w:br w:type="page"/>
      </w:r>
    </w:p>
    <w:p w:rsidR="00F71FB7" w:rsidRDefault="00F71FB7" w:rsidP="00F71FB7">
      <w:pPr>
        <w:pStyle w:val="Heading2"/>
      </w:pPr>
      <w:bookmarkStart w:id="9" w:name="_Toc67586892"/>
      <w:r>
        <w:lastRenderedPageBreak/>
        <w:t>Preliminary Check</w:t>
      </w:r>
      <w:r w:rsidR="00F4370D">
        <w:t>s</w:t>
      </w:r>
      <w:bookmarkEnd w:id="9"/>
    </w:p>
    <w:p w:rsidR="00F71FB7" w:rsidRDefault="00F71FB7" w:rsidP="00F71FB7">
      <w:r>
        <w:t xml:space="preserve">Depending on the type of resource you are creating there may be some additional SPASE descriptions you need to create. The reason for this is that a SPASE description may reference a resource description of a different type. </w:t>
      </w:r>
      <w:r w:rsidR="00F4370D">
        <w:t xml:space="preserve">References are made using the resource ID associated with the resource, so a resource descriptions needs to exist before it can referenced. One example of using references </w:t>
      </w:r>
      <w:r>
        <w:t xml:space="preserve">is a SPASE description of an instrument. An instrument description </w:t>
      </w:r>
      <w:r w:rsidR="00F4370D">
        <w:t xml:space="preserve">will typically identify who the Principal Investigator (PI) is for the instrument. This is done by referencing a Person description. You can check at </w:t>
      </w:r>
      <w:hyperlink r:id="rId25" w:history="1">
        <w:r w:rsidR="00F4370D" w:rsidRPr="0027500D">
          <w:rPr>
            <w:rStyle w:val="Hyperlink"/>
          </w:rPr>
          <w:t>https://hpde.io</w:t>
        </w:r>
      </w:hyperlink>
      <w:r w:rsidR="00F4370D">
        <w:t xml:space="preserve"> for the required Person description, but if one does not exist you will need to create one. An instrument description may also reference the observatory it is associated with. An observatory can be a lab, facility, a ground station or spacecraft. Again, you can check at </w:t>
      </w:r>
      <w:hyperlink r:id="rId26" w:history="1">
        <w:r w:rsidR="00F4370D" w:rsidRPr="0027500D">
          <w:rPr>
            <w:rStyle w:val="Hyperlink"/>
          </w:rPr>
          <w:t>https://hpde.io</w:t>
        </w:r>
      </w:hyperlink>
      <w:r w:rsidR="00F4370D">
        <w:t xml:space="preserve"> for the required Person description, but if one does not exist you will need to create one. </w:t>
      </w:r>
    </w:p>
    <w:p w:rsidR="00F4370D" w:rsidRDefault="00F4370D" w:rsidP="00F4370D">
      <w:pPr>
        <w:pStyle w:val="Heading2"/>
      </w:pPr>
      <w:bookmarkStart w:id="10" w:name="_Toc67586893"/>
      <w:r>
        <w:t>Repository Organization</w:t>
      </w:r>
      <w:bookmarkEnd w:id="10"/>
    </w:p>
    <w:p w:rsidR="007C4E64" w:rsidRDefault="007C4E64" w:rsidP="007C4E64">
      <w:r>
        <w:t xml:space="preserve">The organization of a repository follows the hierarchy of the </w:t>
      </w:r>
      <w:proofErr w:type="spellStart"/>
      <w:r>
        <w:t>ResourceIDs</w:t>
      </w:r>
      <w:proofErr w:type="spellEnd"/>
      <w:r>
        <w:t xml:space="preserve"> assigned in the SPASE description. This means that a repository has a root folder which matches the naming authority. In this folder are folders with the name that matches the resource type. Depending on the type resource there may be XML files containing SPASE descriptions are there may be folders which match the observatory name.  For example, a Person resource type would contain XML files with Person descriptions. A </w:t>
      </w:r>
      <w:proofErr w:type="spellStart"/>
      <w:r>
        <w:t>NumericalData</w:t>
      </w:r>
      <w:proofErr w:type="spellEnd"/>
      <w:r>
        <w:t xml:space="preserve"> resource type would contain folders with observatory names.</w:t>
      </w:r>
    </w:p>
    <w:p w:rsidR="007C4E64" w:rsidRDefault="007C4E64" w:rsidP="007C4E64">
      <w:r>
        <w:t xml:space="preserve"> The organization of a typical repository looks something like:</w:t>
      </w:r>
    </w:p>
    <w:p w:rsidR="007C4E64" w:rsidRDefault="007C4E64" w:rsidP="006F4F1F">
      <w:pPr>
        <w:spacing w:after="0" w:line="240" w:lineRule="auto"/>
        <w:ind w:left="720"/>
      </w:pPr>
      <w:r>
        <w:t>NASA</w:t>
      </w:r>
      <w:r w:rsidR="006F4F1F">
        <w:t xml:space="preserve"> --</w:t>
      </w:r>
      <w:r w:rsidR="006F4F1F">
        <w:tab/>
      </w:r>
      <w:r>
        <w:rPr>
          <w:rFonts w:cstheme="minorHAnsi"/>
        </w:rPr>
        <w:t xml:space="preserve">┌ </w:t>
      </w:r>
      <w:proofErr w:type="spellStart"/>
      <w:r>
        <w:t>DisplayData</w:t>
      </w:r>
      <w:proofErr w:type="spellEnd"/>
    </w:p>
    <w:p w:rsidR="007C4E64" w:rsidRDefault="007C4E64" w:rsidP="006F4F1F">
      <w:pPr>
        <w:spacing w:after="0" w:line="240" w:lineRule="auto"/>
        <w:ind w:left="720" w:firstLine="720"/>
      </w:pPr>
      <w:r>
        <w:rPr>
          <w:rFonts w:cstheme="minorHAnsi"/>
        </w:rPr>
        <w:t>Ⱶ</w:t>
      </w:r>
      <w:r>
        <w:t xml:space="preserve"> </w:t>
      </w:r>
      <w:proofErr w:type="spellStart"/>
      <w:r>
        <w:t>NumericalData</w:t>
      </w:r>
      <w:proofErr w:type="spellEnd"/>
    </w:p>
    <w:p w:rsidR="007C4E64" w:rsidRDefault="007C4E64" w:rsidP="006F4F1F">
      <w:pPr>
        <w:spacing w:after="0" w:line="240" w:lineRule="auto"/>
        <w:ind w:left="720" w:firstLine="720"/>
      </w:pPr>
      <w:r>
        <w:rPr>
          <w:rFonts w:cstheme="minorHAnsi"/>
        </w:rPr>
        <w:t>Ⱶ</w:t>
      </w:r>
      <w:r>
        <w:t xml:space="preserve"> Instrument</w:t>
      </w:r>
    </w:p>
    <w:p w:rsidR="007C4E64" w:rsidRDefault="007C4E64" w:rsidP="006F4F1F">
      <w:pPr>
        <w:spacing w:after="0" w:line="240" w:lineRule="auto"/>
        <w:ind w:left="720" w:firstLine="720"/>
      </w:pPr>
      <w:proofErr w:type="gramStart"/>
      <w:r>
        <w:rPr>
          <w:rFonts w:cstheme="minorHAnsi"/>
        </w:rPr>
        <w:t>Ⱶ</w:t>
      </w:r>
      <w:r>
        <w:t xml:space="preserve">  Observatory</w:t>
      </w:r>
      <w:proofErr w:type="gramEnd"/>
    </w:p>
    <w:p w:rsidR="007C4E64" w:rsidRPr="007C4E64" w:rsidRDefault="007C4E64" w:rsidP="006F4F1F">
      <w:pPr>
        <w:spacing w:after="0" w:line="240" w:lineRule="auto"/>
        <w:ind w:left="720" w:firstLine="720"/>
      </w:pPr>
      <w:r>
        <w:rPr>
          <w:rFonts w:cstheme="minorHAnsi"/>
        </w:rPr>
        <w:t>└</w:t>
      </w:r>
      <w:r>
        <w:t xml:space="preserve"> Person</w:t>
      </w:r>
    </w:p>
    <w:p w:rsidR="006F4F1F" w:rsidRDefault="006F4F1F" w:rsidP="006F4F1F"/>
    <w:p w:rsidR="006F4F1F" w:rsidRDefault="006F4F1F" w:rsidP="006F4F1F">
      <w:r>
        <w:t>There is a tool class "</w:t>
      </w:r>
      <w:proofErr w:type="spellStart"/>
      <w:r>
        <w:t>spase</w:t>
      </w:r>
      <w:proofErr w:type="spellEnd"/>
      <w:r>
        <w:t xml:space="preserve">-collate" in the SPASE Resource Tools package to help organize SPASE descriptions based on the </w:t>
      </w:r>
      <w:proofErr w:type="spellStart"/>
      <w:r>
        <w:t>ResourceID</w:t>
      </w:r>
      <w:proofErr w:type="spellEnd"/>
      <w:r>
        <w:t>. Running "</w:t>
      </w:r>
      <w:proofErr w:type="spellStart"/>
      <w:r>
        <w:t>spase</w:t>
      </w:r>
      <w:proofErr w:type="spellEnd"/>
      <w:r>
        <w:t>-collate" on a SPASE description will place it in the proper folder. For example, suppose you have SPASE descriptions is a folder called "draft" and want to collate and place them the folder "release". Use the following command in parent folder of "draft":</w:t>
      </w:r>
    </w:p>
    <w:p w:rsidR="006F4F1F" w:rsidRPr="00052B23" w:rsidRDefault="006F4F1F" w:rsidP="006F4F1F">
      <w:pPr>
        <w:ind w:left="720"/>
        <w:rPr>
          <w:rFonts w:ascii="Courier New" w:hAnsi="Courier New" w:cs="Courier New"/>
        </w:rPr>
      </w:pPr>
      <w:proofErr w:type="spellStart"/>
      <w:proofErr w:type="gramStart"/>
      <w:r>
        <w:rPr>
          <w:rFonts w:ascii="Courier New" w:hAnsi="Courier New" w:cs="Courier New"/>
        </w:rPr>
        <w:t>spase</w:t>
      </w:r>
      <w:proofErr w:type="spellEnd"/>
      <w:r>
        <w:rPr>
          <w:rFonts w:ascii="Courier New" w:hAnsi="Courier New" w:cs="Courier New"/>
        </w:rPr>
        <w:t>-</w:t>
      </w:r>
      <w:proofErr w:type="gramEnd"/>
      <w:r>
        <w:rPr>
          <w:rFonts w:ascii="Courier New" w:hAnsi="Courier New" w:cs="Courier New"/>
        </w:rPr>
        <w:t>collate -b release -r draft</w:t>
      </w:r>
    </w:p>
    <w:p w:rsidR="006F4F1F" w:rsidRDefault="001878E7" w:rsidP="006F4F1F">
      <w:r>
        <w:t xml:space="preserve">Regardless of the organization of the files in "draft", the files in "release" will be organized in a proper </w:t>
      </w:r>
      <w:r w:rsidR="00B31C3B">
        <w:t>hierarchy</w:t>
      </w:r>
      <w:r>
        <w:t>.</w:t>
      </w:r>
    </w:p>
    <w:p w:rsidR="00B31C3B" w:rsidRDefault="00B31C3B" w:rsidP="00B31C3B">
      <w:pPr>
        <w:pStyle w:val="Heading2"/>
      </w:pPr>
      <w:bookmarkStart w:id="11" w:name="_Toc67586894"/>
      <w:r w:rsidRPr="00B31C3B">
        <w:t>XML Special Character</w:t>
      </w:r>
      <w:bookmarkEnd w:id="11"/>
    </w:p>
    <w:p w:rsidR="00D048EE" w:rsidRDefault="00D048EE" w:rsidP="00B31C3B">
      <w:r>
        <w:t xml:space="preserve">One XML schema that most developers are familiar with is HTML. SPASE descriptions are also based on an XML schema.  There is often a tendency to try to use HTML tags to represent special characters in the text of a SPASE description. This will not work because </w:t>
      </w:r>
      <w:r w:rsidR="002401B8">
        <w:t xml:space="preserve">in </w:t>
      </w:r>
      <w:r>
        <w:t xml:space="preserve">XML </w:t>
      </w:r>
      <w:r w:rsidR="002401B8">
        <w:t>t</w:t>
      </w:r>
      <w:r w:rsidRPr="00D048EE">
        <w:t>he characters "&lt;" and "&amp;" are key syntax markers</w:t>
      </w:r>
      <w:r>
        <w:t xml:space="preserve">. </w:t>
      </w:r>
      <w:r w:rsidR="00867948">
        <w:t xml:space="preserve">However special characters can be included in text using XML entities. </w:t>
      </w:r>
      <w:r w:rsidR="00B31C3B">
        <w:t>The XML specification includes five pre-declared entities to represent so-called special characters</w:t>
      </w:r>
      <w:r>
        <w:t>:</w:t>
      </w:r>
    </w:p>
    <w:tbl>
      <w:tblPr>
        <w:tblStyle w:val="ListTable3-Accent3"/>
        <w:tblW w:w="0" w:type="auto"/>
        <w:tblInd w:w="1165" w:type="dxa"/>
        <w:tblLook w:val="04A0" w:firstRow="1" w:lastRow="0" w:firstColumn="1" w:lastColumn="0" w:noHBand="0" w:noVBand="1"/>
      </w:tblPr>
      <w:tblGrid>
        <w:gridCol w:w="3600"/>
        <w:gridCol w:w="990"/>
        <w:gridCol w:w="1890"/>
      </w:tblGrid>
      <w:tr w:rsidR="002876A5" w:rsidTr="008719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00" w:type="dxa"/>
          </w:tcPr>
          <w:p w:rsidR="002876A5" w:rsidRDefault="002876A5" w:rsidP="00B31C3B">
            <w:r>
              <w:t>Symbol Name</w:t>
            </w:r>
          </w:p>
        </w:tc>
        <w:tc>
          <w:tcPr>
            <w:tcW w:w="990" w:type="dxa"/>
          </w:tcPr>
          <w:p w:rsidR="002876A5" w:rsidRDefault="002876A5" w:rsidP="00871956">
            <w:pPr>
              <w:jc w:val="center"/>
              <w:cnfStyle w:val="100000000000" w:firstRow="1" w:lastRow="0" w:firstColumn="0" w:lastColumn="0" w:oddVBand="0" w:evenVBand="0" w:oddHBand="0" w:evenHBand="0" w:firstRowFirstColumn="0" w:firstRowLastColumn="0" w:lastRowFirstColumn="0" w:lastRowLastColumn="0"/>
            </w:pPr>
            <w:r>
              <w:t>Symbol</w:t>
            </w:r>
          </w:p>
        </w:tc>
        <w:tc>
          <w:tcPr>
            <w:tcW w:w="1890" w:type="dxa"/>
          </w:tcPr>
          <w:p w:rsidR="002876A5" w:rsidRDefault="002876A5" w:rsidP="00B31C3B">
            <w:pPr>
              <w:cnfStyle w:val="100000000000" w:firstRow="1" w:lastRow="0" w:firstColumn="0" w:lastColumn="0" w:oddVBand="0" w:evenVBand="0" w:oddHBand="0" w:evenHBand="0" w:firstRowFirstColumn="0" w:firstRowLastColumn="0" w:lastRowFirstColumn="0" w:lastRowLastColumn="0"/>
            </w:pPr>
            <w:r>
              <w:t>Entity</w:t>
            </w:r>
          </w:p>
        </w:tc>
      </w:tr>
      <w:tr w:rsidR="002876A5" w:rsidTr="0087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rsidR="002876A5" w:rsidRDefault="002876A5" w:rsidP="00B31C3B">
            <w:r>
              <w:t>Ampersand</w:t>
            </w:r>
          </w:p>
        </w:tc>
        <w:tc>
          <w:tcPr>
            <w:tcW w:w="990" w:type="dxa"/>
          </w:tcPr>
          <w:p w:rsidR="002876A5" w:rsidRDefault="002876A5" w:rsidP="00871956">
            <w:pPr>
              <w:jc w:val="center"/>
              <w:cnfStyle w:val="000000100000" w:firstRow="0" w:lastRow="0" w:firstColumn="0" w:lastColumn="0" w:oddVBand="0" w:evenVBand="0" w:oddHBand="1" w:evenHBand="0" w:firstRowFirstColumn="0" w:firstRowLastColumn="0" w:lastRowFirstColumn="0" w:lastRowLastColumn="0"/>
            </w:pPr>
            <w:r>
              <w:t>&amp;</w:t>
            </w:r>
          </w:p>
        </w:tc>
        <w:tc>
          <w:tcPr>
            <w:tcW w:w="1890" w:type="dxa"/>
          </w:tcPr>
          <w:p w:rsidR="002876A5" w:rsidRDefault="002876A5" w:rsidP="00B31C3B">
            <w:pPr>
              <w:cnfStyle w:val="000000100000" w:firstRow="0" w:lastRow="0" w:firstColumn="0" w:lastColumn="0" w:oddVBand="0" w:evenVBand="0" w:oddHBand="1" w:evenHBand="0" w:firstRowFirstColumn="0" w:firstRowLastColumn="0" w:lastRowFirstColumn="0" w:lastRowLastColumn="0"/>
            </w:pPr>
            <w:r>
              <w:t>&amp;amp;</w:t>
            </w:r>
          </w:p>
        </w:tc>
      </w:tr>
      <w:tr w:rsidR="002876A5" w:rsidTr="00871956">
        <w:tc>
          <w:tcPr>
            <w:cnfStyle w:val="001000000000" w:firstRow="0" w:lastRow="0" w:firstColumn="1" w:lastColumn="0" w:oddVBand="0" w:evenVBand="0" w:oddHBand="0" w:evenHBand="0" w:firstRowFirstColumn="0" w:firstRowLastColumn="0" w:lastRowFirstColumn="0" w:lastRowLastColumn="0"/>
            <w:tcW w:w="3600" w:type="dxa"/>
          </w:tcPr>
          <w:p w:rsidR="002876A5" w:rsidRDefault="002876A5" w:rsidP="00B31C3B">
            <w:r>
              <w:lastRenderedPageBreak/>
              <w:t>Less than</w:t>
            </w:r>
          </w:p>
        </w:tc>
        <w:tc>
          <w:tcPr>
            <w:tcW w:w="990" w:type="dxa"/>
          </w:tcPr>
          <w:p w:rsidR="002876A5" w:rsidRDefault="002876A5" w:rsidP="00871956">
            <w:pPr>
              <w:jc w:val="center"/>
              <w:cnfStyle w:val="000000000000" w:firstRow="0" w:lastRow="0" w:firstColumn="0" w:lastColumn="0" w:oddVBand="0" w:evenVBand="0" w:oddHBand="0" w:evenHBand="0" w:firstRowFirstColumn="0" w:firstRowLastColumn="0" w:lastRowFirstColumn="0" w:lastRowLastColumn="0"/>
            </w:pPr>
            <w:r>
              <w:t>&lt;</w:t>
            </w:r>
          </w:p>
        </w:tc>
        <w:tc>
          <w:tcPr>
            <w:tcW w:w="1890" w:type="dxa"/>
          </w:tcPr>
          <w:p w:rsidR="002876A5" w:rsidRDefault="002876A5" w:rsidP="00B31C3B">
            <w:pPr>
              <w:cnfStyle w:val="000000000000" w:firstRow="0" w:lastRow="0" w:firstColumn="0" w:lastColumn="0" w:oddVBand="0" w:evenVBand="0" w:oddHBand="0" w:evenHBand="0" w:firstRowFirstColumn="0" w:firstRowLastColumn="0" w:lastRowFirstColumn="0" w:lastRowLastColumn="0"/>
            </w:pPr>
            <w:r>
              <w:t>&amp;</w:t>
            </w:r>
            <w:proofErr w:type="spellStart"/>
            <w:r>
              <w:t>lt</w:t>
            </w:r>
            <w:proofErr w:type="spellEnd"/>
            <w:r>
              <w:t>;</w:t>
            </w:r>
          </w:p>
        </w:tc>
      </w:tr>
      <w:tr w:rsidR="002876A5" w:rsidTr="0087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rsidR="002876A5" w:rsidRDefault="002876A5" w:rsidP="00B31C3B">
            <w:r>
              <w:t>Greater than</w:t>
            </w:r>
          </w:p>
        </w:tc>
        <w:tc>
          <w:tcPr>
            <w:tcW w:w="990" w:type="dxa"/>
          </w:tcPr>
          <w:p w:rsidR="002876A5" w:rsidRDefault="002876A5" w:rsidP="00871956">
            <w:pPr>
              <w:jc w:val="center"/>
              <w:cnfStyle w:val="000000100000" w:firstRow="0" w:lastRow="0" w:firstColumn="0" w:lastColumn="0" w:oddVBand="0" w:evenVBand="0" w:oddHBand="1" w:evenHBand="0" w:firstRowFirstColumn="0" w:firstRowLastColumn="0" w:lastRowFirstColumn="0" w:lastRowLastColumn="0"/>
            </w:pPr>
            <w:r>
              <w:t>&gt;</w:t>
            </w:r>
          </w:p>
        </w:tc>
        <w:tc>
          <w:tcPr>
            <w:tcW w:w="1890" w:type="dxa"/>
          </w:tcPr>
          <w:p w:rsidR="002876A5" w:rsidRDefault="002876A5" w:rsidP="00B31C3B">
            <w:pPr>
              <w:cnfStyle w:val="000000100000" w:firstRow="0" w:lastRow="0" w:firstColumn="0" w:lastColumn="0" w:oddVBand="0" w:evenVBand="0" w:oddHBand="1" w:evenHBand="0" w:firstRowFirstColumn="0" w:firstRowLastColumn="0" w:lastRowFirstColumn="0" w:lastRowLastColumn="0"/>
            </w:pPr>
            <w:r>
              <w:t>&amp;</w:t>
            </w:r>
            <w:proofErr w:type="spellStart"/>
            <w:r>
              <w:t>gt</w:t>
            </w:r>
            <w:proofErr w:type="spellEnd"/>
            <w:r>
              <w:t>;</w:t>
            </w:r>
          </w:p>
        </w:tc>
      </w:tr>
      <w:tr w:rsidR="002876A5" w:rsidTr="00871956">
        <w:tc>
          <w:tcPr>
            <w:cnfStyle w:val="001000000000" w:firstRow="0" w:lastRow="0" w:firstColumn="1" w:lastColumn="0" w:oddVBand="0" w:evenVBand="0" w:oddHBand="0" w:evenHBand="0" w:firstRowFirstColumn="0" w:firstRowLastColumn="0" w:lastRowFirstColumn="0" w:lastRowLastColumn="0"/>
            <w:tcW w:w="3600" w:type="dxa"/>
          </w:tcPr>
          <w:p w:rsidR="002876A5" w:rsidRDefault="002876A5" w:rsidP="00B31C3B">
            <w:r w:rsidRPr="002876A5">
              <w:t>Apostrophe</w:t>
            </w:r>
          </w:p>
        </w:tc>
        <w:tc>
          <w:tcPr>
            <w:tcW w:w="990" w:type="dxa"/>
          </w:tcPr>
          <w:p w:rsidR="002876A5" w:rsidRDefault="002876A5" w:rsidP="00871956">
            <w:pPr>
              <w:jc w:val="center"/>
              <w:cnfStyle w:val="000000000000" w:firstRow="0" w:lastRow="0" w:firstColumn="0" w:lastColumn="0" w:oddVBand="0" w:evenVBand="0" w:oddHBand="0" w:evenHBand="0" w:firstRowFirstColumn="0" w:firstRowLastColumn="0" w:lastRowFirstColumn="0" w:lastRowLastColumn="0"/>
            </w:pPr>
            <w:r>
              <w:t>'</w:t>
            </w:r>
          </w:p>
        </w:tc>
        <w:tc>
          <w:tcPr>
            <w:tcW w:w="1890" w:type="dxa"/>
          </w:tcPr>
          <w:p w:rsidR="002876A5" w:rsidRDefault="002876A5" w:rsidP="00B31C3B">
            <w:pPr>
              <w:cnfStyle w:val="000000000000" w:firstRow="0" w:lastRow="0" w:firstColumn="0" w:lastColumn="0" w:oddVBand="0" w:evenVBand="0" w:oddHBand="0" w:evenHBand="0" w:firstRowFirstColumn="0" w:firstRowLastColumn="0" w:lastRowFirstColumn="0" w:lastRowLastColumn="0"/>
            </w:pPr>
            <w:r>
              <w:t>&amp;</w:t>
            </w:r>
            <w:proofErr w:type="spellStart"/>
            <w:r>
              <w:t>apos</w:t>
            </w:r>
            <w:proofErr w:type="spellEnd"/>
            <w:r>
              <w:t>;</w:t>
            </w:r>
          </w:p>
        </w:tc>
      </w:tr>
      <w:tr w:rsidR="002876A5" w:rsidTr="0087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rsidR="002876A5" w:rsidRDefault="002876A5" w:rsidP="00B31C3B">
            <w:r>
              <w:t>Quote</w:t>
            </w:r>
          </w:p>
        </w:tc>
        <w:tc>
          <w:tcPr>
            <w:tcW w:w="990" w:type="dxa"/>
          </w:tcPr>
          <w:p w:rsidR="002876A5" w:rsidRDefault="002876A5" w:rsidP="00871956">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rsidR="002876A5" w:rsidRDefault="002876A5" w:rsidP="00B31C3B">
            <w:pPr>
              <w:cnfStyle w:val="000000100000" w:firstRow="0" w:lastRow="0" w:firstColumn="0" w:lastColumn="0" w:oddVBand="0" w:evenVBand="0" w:oddHBand="1" w:evenHBand="0" w:firstRowFirstColumn="0" w:firstRowLastColumn="0" w:lastRowFirstColumn="0" w:lastRowLastColumn="0"/>
            </w:pPr>
            <w:r>
              <w:t>&amp;</w:t>
            </w:r>
            <w:proofErr w:type="spellStart"/>
            <w:r>
              <w:t>quot</w:t>
            </w:r>
            <w:proofErr w:type="spellEnd"/>
            <w:r>
              <w:t>;</w:t>
            </w:r>
          </w:p>
        </w:tc>
      </w:tr>
    </w:tbl>
    <w:p w:rsidR="002876A5" w:rsidRDefault="002876A5" w:rsidP="00B31C3B"/>
    <w:p w:rsidR="00867948" w:rsidRDefault="00867948" w:rsidP="00B31C3B">
      <w:r>
        <w:t>Other special characters are available in the UTF-8 character set. To use</w:t>
      </w:r>
      <w:r w:rsidR="005A0EB8">
        <w:t xml:space="preserve"> these characters you need to a numeric character reference which has the format &amp;#</w:t>
      </w:r>
      <w:proofErr w:type="spellStart"/>
      <w:r w:rsidR="005A0EB8">
        <w:t>nnnn</w:t>
      </w:r>
      <w:proofErr w:type="spellEnd"/>
      <w:proofErr w:type="gramStart"/>
      <w:r w:rsidR="005A0EB8">
        <w:t>;.</w:t>
      </w:r>
      <w:proofErr w:type="gramEnd"/>
      <w:r w:rsidR="005A0EB8">
        <w:t xml:space="preserve"> Commonly used mathematical characters are:</w:t>
      </w:r>
    </w:p>
    <w:tbl>
      <w:tblPr>
        <w:tblStyle w:val="ListTable3-Accent3"/>
        <w:tblW w:w="0" w:type="auto"/>
        <w:tblInd w:w="985" w:type="dxa"/>
        <w:tblLook w:val="04A0" w:firstRow="1" w:lastRow="0" w:firstColumn="1" w:lastColumn="0" w:noHBand="0" w:noVBand="1"/>
      </w:tblPr>
      <w:tblGrid>
        <w:gridCol w:w="3780"/>
        <w:gridCol w:w="990"/>
        <w:gridCol w:w="1890"/>
      </w:tblGrid>
      <w:tr w:rsidR="005A0EB8" w:rsidRPr="005A0EB8" w:rsidTr="008719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80" w:type="dxa"/>
          </w:tcPr>
          <w:p w:rsidR="005A0EB8" w:rsidRDefault="005A0EB8" w:rsidP="00B31C3B">
            <w:r>
              <w:t>Symbol Name</w:t>
            </w:r>
          </w:p>
        </w:tc>
        <w:tc>
          <w:tcPr>
            <w:tcW w:w="990" w:type="dxa"/>
          </w:tcPr>
          <w:p w:rsidR="005A0EB8" w:rsidRDefault="005A0EB8" w:rsidP="00871956">
            <w:pPr>
              <w:jc w:val="center"/>
              <w:cnfStyle w:val="100000000000" w:firstRow="1" w:lastRow="0" w:firstColumn="0" w:lastColumn="0" w:oddVBand="0" w:evenVBand="0" w:oddHBand="0" w:evenHBand="0" w:firstRowFirstColumn="0" w:firstRowLastColumn="0" w:lastRowFirstColumn="0" w:lastRowLastColumn="0"/>
            </w:pPr>
            <w:r>
              <w:t>Symbol</w:t>
            </w:r>
          </w:p>
        </w:tc>
        <w:tc>
          <w:tcPr>
            <w:tcW w:w="1890" w:type="dxa"/>
          </w:tcPr>
          <w:p w:rsidR="005A0EB8" w:rsidRDefault="005A0EB8" w:rsidP="00B31C3B">
            <w:pPr>
              <w:cnfStyle w:val="100000000000" w:firstRow="1" w:lastRow="0" w:firstColumn="0" w:lastColumn="0" w:oddVBand="0" w:evenVBand="0" w:oddHBand="0" w:evenHBand="0" w:firstRowFirstColumn="0" w:firstRowLastColumn="0" w:lastRowFirstColumn="0" w:lastRowLastColumn="0"/>
            </w:pPr>
            <w:r>
              <w:t>Entity</w:t>
            </w:r>
          </w:p>
        </w:tc>
      </w:tr>
      <w:tr w:rsidR="005A0EB8" w:rsidRPr="005A0EB8" w:rsidTr="0087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5A0EB8" w:rsidRDefault="005A0EB8" w:rsidP="005A0EB8">
            <w:r w:rsidRPr="005A0EB8">
              <w:t>Degree symbol</w:t>
            </w:r>
          </w:p>
        </w:tc>
        <w:tc>
          <w:tcPr>
            <w:tcW w:w="990" w:type="dxa"/>
          </w:tcPr>
          <w:p w:rsidR="005A0EB8" w:rsidRDefault="005A0EB8" w:rsidP="00871956">
            <w:pPr>
              <w:jc w:val="center"/>
              <w:cnfStyle w:val="000000100000" w:firstRow="0" w:lastRow="0" w:firstColumn="0" w:lastColumn="0" w:oddVBand="0" w:evenVBand="0" w:oddHBand="1" w:evenHBand="0" w:firstRowFirstColumn="0" w:firstRowLastColumn="0" w:lastRowFirstColumn="0" w:lastRowLastColumn="0"/>
            </w:pPr>
            <w:r w:rsidRPr="005A0EB8">
              <w:t>°</w:t>
            </w:r>
          </w:p>
        </w:tc>
        <w:tc>
          <w:tcPr>
            <w:tcW w:w="1890" w:type="dxa"/>
          </w:tcPr>
          <w:p w:rsidR="005A0EB8" w:rsidRDefault="005A0EB8" w:rsidP="00B31C3B">
            <w:pPr>
              <w:cnfStyle w:val="000000100000" w:firstRow="0" w:lastRow="0" w:firstColumn="0" w:lastColumn="0" w:oddVBand="0" w:evenVBand="0" w:oddHBand="1" w:evenHBand="0" w:firstRowFirstColumn="0" w:firstRowLastColumn="0" w:lastRowFirstColumn="0" w:lastRowLastColumn="0"/>
            </w:pPr>
            <w:r w:rsidRPr="005A0EB8">
              <w:t>&amp;#176;</w:t>
            </w:r>
          </w:p>
        </w:tc>
      </w:tr>
      <w:tr w:rsidR="005A0EB8" w:rsidRPr="005A0EB8" w:rsidTr="00871956">
        <w:tc>
          <w:tcPr>
            <w:cnfStyle w:val="001000000000" w:firstRow="0" w:lastRow="0" w:firstColumn="1" w:lastColumn="0" w:oddVBand="0" w:evenVBand="0" w:oddHBand="0" w:evenHBand="0" w:firstRowFirstColumn="0" w:firstRowLastColumn="0" w:lastRowFirstColumn="0" w:lastRowLastColumn="0"/>
            <w:tcW w:w="3780" w:type="dxa"/>
          </w:tcPr>
          <w:p w:rsidR="005A0EB8" w:rsidRDefault="005A0EB8" w:rsidP="005A0EB8">
            <w:r>
              <w:t>Plus-minus symbol</w:t>
            </w:r>
          </w:p>
        </w:tc>
        <w:tc>
          <w:tcPr>
            <w:tcW w:w="990" w:type="dxa"/>
          </w:tcPr>
          <w:p w:rsidR="005A0EB8" w:rsidRDefault="005A0EB8" w:rsidP="00871956">
            <w:pPr>
              <w:jc w:val="center"/>
              <w:cnfStyle w:val="000000000000" w:firstRow="0" w:lastRow="0" w:firstColumn="0" w:lastColumn="0" w:oddVBand="0" w:evenVBand="0" w:oddHBand="0" w:evenHBand="0" w:firstRowFirstColumn="0" w:firstRowLastColumn="0" w:lastRowFirstColumn="0" w:lastRowLastColumn="0"/>
            </w:pPr>
            <w:r w:rsidRPr="005A0EB8">
              <w:t>±</w:t>
            </w:r>
          </w:p>
        </w:tc>
        <w:tc>
          <w:tcPr>
            <w:tcW w:w="1890" w:type="dxa"/>
          </w:tcPr>
          <w:p w:rsidR="005A0EB8" w:rsidRDefault="005A0EB8" w:rsidP="00B31C3B">
            <w:pPr>
              <w:cnfStyle w:val="000000000000" w:firstRow="0" w:lastRow="0" w:firstColumn="0" w:lastColumn="0" w:oddVBand="0" w:evenVBand="0" w:oddHBand="0" w:evenHBand="0" w:firstRowFirstColumn="0" w:firstRowLastColumn="0" w:lastRowFirstColumn="0" w:lastRowLastColumn="0"/>
            </w:pPr>
            <w:r w:rsidRPr="005A0EB8">
              <w:t>&amp;#177;</w:t>
            </w:r>
          </w:p>
        </w:tc>
      </w:tr>
      <w:tr w:rsidR="005A0EB8" w:rsidRPr="005A0EB8" w:rsidTr="0087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5A0EB8" w:rsidRDefault="005A0EB8" w:rsidP="005A0EB8">
            <w:r>
              <w:t>Multiplication symbol</w:t>
            </w:r>
          </w:p>
        </w:tc>
        <w:tc>
          <w:tcPr>
            <w:tcW w:w="990" w:type="dxa"/>
          </w:tcPr>
          <w:p w:rsidR="005A0EB8" w:rsidRPr="005A0EB8" w:rsidRDefault="005A0EB8" w:rsidP="00871956">
            <w:pPr>
              <w:jc w:val="center"/>
              <w:cnfStyle w:val="000000100000" w:firstRow="0" w:lastRow="0" w:firstColumn="0" w:lastColumn="0" w:oddVBand="0" w:evenVBand="0" w:oddHBand="1" w:evenHBand="0" w:firstRowFirstColumn="0" w:firstRowLastColumn="0" w:lastRowFirstColumn="0" w:lastRowLastColumn="0"/>
            </w:pPr>
            <w:r w:rsidRPr="005A0EB8">
              <w:t>×</w:t>
            </w:r>
          </w:p>
        </w:tc>
        <w:tc>
          <w:tcPr>
            <w:tcW w:w="1890" w:type="dxa"/>
          </w:tcPr>
          <w:p w:rsidR="005A0EB8" w:rsidRPr="005A0EB8" w:rsidRDefault="005A0EB8" w:rsidP="00B31C3B">
            <w:pPr>
              <w:cnfStyle w:val="000000100000" w:firstRow="0" w:lastRow="0" w:firstColumn="0" w:lastColumn="0" w:oddVBand="0" w:evenVBand="0" w:oddHBand="1" w:evenHBand="0" w:firstRowFirstColumn="0" w:firstRowLastColumn="0" w:lastRowFirstColumn="0" w:lastRowLastColumn="0"/>
            </w:pPr>
            <w:r w:rsidRPr="005A0EB8">
              <w:t>&amp;#215;</w:t>
            </w:r>
          </w:p>
        </w:tc>
      </w:tr>
      <w:tr w:rsidR="005A0EB8" w:rsidRPr="005A0EB8" w:rsidTr="00871956">
        <w:tc>
          <w:tcPr>
            <w:cnfStyle w:val="001000000000" w:firstRow="0" w:lastRow="0" w:firstColumn="1" w:lastColumn="0" w:oddVBand="0" w:evenVBand="0" w:oddHBand="0" w:evenHBand="0" w:firstRowFirstColumn="0" w:firstRowLastColumn="0" w:lastRowFirstColumn="0" w:lastRowLastColumn="0"/>
            <w:tcW w:w="3780" w:type="dxa"/>
          </w:tcPr>
          <w:p w:rsidR="005A0EB8" w:rsidRDefault="005A0EB8" w:rsidP="005A0EB8">
            <w:r w:rsidRPr="005A0EB8">
              <w:t>Tilde operator</w:t>
            </w:r>
          </w:p>
        </w:tc>
        <w:tc>
          <w:tcPr>
            <w:tcW w:w="990" w:type="dxa"/>
          </w:tcPr>
          <w:p w:rsidR="005A0EB8" w:rsidRPr="005A0EB8" w:rsidRDefault="005A0EB8" w:rsidP="00871956">
            <w:pPr>
              <w:jc w:val="center"/>
              <w:cnfStyle w:val="000000000000" w:firstRow="0" w:lastRow="0" w:firstColumn="0" w:lastColumn="0" w:oddVBand="0" w:evenVBand="0" w:oddHBand="0" w:evenHBand="0" w:firstRowFirstColumn="0" w:firstRowLastColumn="0" w:lastRowFirstColumn="0" w:lastRowLastColumn="0"/>
            </w:pPr>
            <w:r w:rsidRPr="005A0EB8">
              <w:rPr>
                <w:rFonts w:ascii="Cambria Math" w:hAnsi="Cambria Math" w:cs="Cambria Math"/>
              </w:rPr>
              <w:t>∼</w:t>
            </w:r>
          </w:p>
        </w:tc>
        <w:tc>
          <w:tcPr>
            <w:tcW w:w="1890" w:type="dxa"/>
          </w:tcPr>
          <w:p w:rsidR="005A0EB8" w:rsidRPr="005A0EB8" w:rsidRDefault="005A0EB8" w:rsidP="00B31C3B">
            <w:pPr>
              <w:cnfStyle w:val="000000000000" w:firstRow="0" w:lastRow="0" w:firstColumn="0" w:lastColumn="0" w:oddVBand="0" w:evenVBand="0" w:oddHBand="0" w:evenHBand="0" w:firstRowFirstColumn="0" w:firstRowLastColumn="0" w:lastRowFirstColumn="0" w:lastRowLastColumn="0"/>
            </w:pPr>
            <w:r w:rsidRPr="005A0EB8">
              <w:t>&amp;#8764;</w:t>
            </w:r>
          </w:p>
        </w:tc>
      </w:tr>
      <w:tr w:rsidR="005A0EB8" w:rsidRPr="005A0EB8" w:rsidTr="0087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5A0EB8" w:rsidRPr="005A0EB8" w:rsidRDefault="005A0EB8" w:rsidP="005A0EB8">
            <w:r>
              <w:t>Less than or equal to symbol</w:t>
            </w:r>
          </w:p>
        </w:tc>
        <w:tc>
          <w:tcPr>
            <w:tcW w:w="990" w:type="dxa"/>
          </w:tcPr>
          <w:p w:rsidR="005A0EB8" w:rsidRPr="005A0EB8" w:rsidRDefault="005A0EB8" w:rsidP="00871956">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rsidRPr="005A0EB8">
              <w:rPr>
                <w:rFonts w:ascii="Cambria Math" w:hAnsi="Cambria Math" w:cs="Cambria Math"/>
              </w:rPr>
              <w:t>≤</w:t>
            </w:r>
          </w:p>
        </w:tc>
        <w:tc>
          <w:tcPr>
            <w:tcW w:w="1890" w:type="dxa"/>
          </w:tcPr>
          <w:p w:rsidR="005A0EB8" w:rsidRPr="005A0EB8" w:rsidRDefault="005A0EB8" w:rsidP="00B31C3B">
            <w:pPr>
              <w:cnfStyle w:val="000000100000" w:firstRow="0" w:lastRow="0" w:firstColumn="0" w:lastColumn="0" w:oddVBand="0" w:evenVBand="0" w:oddHBand="1" w:evenHBand="0" w:firstRowFirstColumn="0" w:firstRowLastColumn="0" w:lastRowFirstColumn="0" w:lastRowLastColumn="0"/>
            </w:pPr>
            <w:r w:rsidRPr="005A0EB8">
              <w:t>&amp;#8804;</w:t>
            </w:r>
          </w:p>
        </w:tc>
      </w:tr>
    </w:tbl>
    <w:p w:rsidR="005A0EB8" w:rsidRDefault="005A0EB8" w:rsidP="00B31C3B"/>
    <w:p w:rsidR="005A0EB8" w:rsidRDefault="00871956" w:rsidP="00B31C3B">
      <w:r>
        <w:t>And commonly used Greek letters are:</w:t>
      </w:r>
    </w:p>
    <w:tbl>
      <w:tblPr>
        <w:tblStyle w:val="ListTable3-Accent3"/>
        <w:tblW w:w="0" w:type="auto"/>
        <w:tblInd w:w="985" w:type="dxa"/>
        <w:tblLook w:val="04A0" w:firstRow="1" w:lastRow="0" w:firstColumn="1" w:lastColumn="0" w:noHBand="0" w:noVBand="1"/>
      </w:tblPr>
      <w:tblGrid>
        <w:gridCol w:w="3780"/>
        <w:gridCol w:w="990"/>
        <w:gridCol w:w="1890"/>
      </w:tblGrid>
      <w:tr w:rsidR="00871956" w:rsidRPr="00871956" w:rsidTr="008719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80" w:type="dxa"/>
          </w:tcPr>
          <w:p w:rsidR="00871956" w:rsidRPr="00871956" w:rsidRDefault="00871956" w:rsidP="008B0E06">
            <w:r>
              <w:t>Symbol Name</w:t>
            </w:r>
          </w:p>
        </w:tc>
        <w:tc>
          <w:tcPr>
            <w:tcW w:w="990" w:type="dxa"/>
          </w:tcPr>
          <w:p w:rsidR="00871956" w:rsidRPr="00871956" w:rsidRDefault="00871956" w:rsidP="00871956">
            <w:pPr>
              <w:jc w:val="center"/>
              <w:cnfStyle w:val="100000000000" w:firstRow="1" w:lastRow="0" w:firstColumn="0" w:lastColumn="0" w:oddVBand="0" w:evenVBand="0" w:oddHBand="0" w:evenHBand="0" w:firstRowFirstColumn="0" w:firstRowLastColumn="0" w:lastRowFirstColumn="0" w:lastRowLastColumn="0"/>
            </w:pPr>
            <w:r>
              <w:t>Symbol</w:t>
            </w:r>
          </w:p>
        </w:tc>
        <w:tc>
          <w:tcPr>
            <w:tcW w:w="1890" w:type="dxa"/>
          </w:tcPr>
          <w:p w:rsidR="00871956" w:rsidRPr="00871956" w:rsidRDefault="00871956" w:rsidP="008B0E06">
            <w:pPr>
              <w:cnfStyle w:val="100000000000" w:firstRow="1" w:lastRow="0" w:firstColumn="0" w:lastColumn="0" w:oddVBand="0" w:evenVBand="0" w:oddHBand="0" w:evenHBand="0" w:firstRowFirstColumn="0" w:firstRowLastColumn="0" w:lastRowFirstColumn="0" w:lastRowLastColumn="0"/>
            </w:pPr>
            <w:r>
              <w:t>Entity</w:t>
            </w:r>
          </w:p>
        </w:tc>
      </w:tr>
      <w:tr w:rsidR="00871956" w:rsidRPr="00871956" w:rsidTr="0087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Cedilla</w:t>
            </w:r>
          </w:p>
        </w:tc>
        <w:tc>
          <w:tcPr>
            <w:tcW w:w="990" w:type="dxa"/>
          </w:tcPr>
          <w:p w:rsidR="00871956" w:rsidRPr="00871956" w:rsidRDefault="00871956" w:rsidP="00871956">
            <w:pPr>
              <w:jc w:val="center"/>
              <w:cnfStyle w:val="000000100000" w:firstRow="0" w:lastRow="0" w:firstColumn="0" w:lastColumn="0" w:oddVBand="0" w:evenVBand="0" w:oddHBand="1" w:evenHBand="0" w:firstRowFirstColumn="0" w:firstRowLastColumn="0" w:lastRowFirstColumn="0" w:lastRowLastColumn="0"/>
            </w:pPr>
            <w:r w:rsidRPr="00871956">
              <w:t>¸</w:t>
            </w:r>
          </w:p>
        </w:tc>
        <w:tc>
          <w:tcPr>
            <w:tcW w:w="1890" w:type="dxa"/>
          </w:tcPr>
          <w:p w:rsidR="00871956" w:rsidRPr="00871956" w:rsidRDefault="00871956" w:rsidP="008B0E06">
            <w:pPr>
              <w:cnfStyle w:val="000000100000" w:firstRow="0" w:lastRow="0" w:firstColumn="0" w:lastColumn="0" w:oddVBand="0" w:evenVBand="0" w:oddHBand="1" w:evenHBand="0" w:firstRowFirstColumn="0" w:firstRowLastColumn="0" w:lastRowFirstColumn="0" w:lastRowLastColumn="0"/>
            </w:pPr>
            <w:r w:rsidRPr="00871956">
              <w:t>&amp;#184</w:t>
            </w:r>
          </w:p>
        </w:tc>
      </w:tr>
      <w:tr w:rsidR="00871956" w:rsidRPr="00871956" w:rsidTr="00871956">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Angstrom symbol</w:t>
            </w:r>
          </w:p>
        </w:tc>
        <w:tc>
          <w:tcPr>
            <w:tcW w:w="990" w:type="dxa"/>
          </w:tcPr>
          <w:p w:rsidR="00871956" w:rsidRPr="00871956" w:rsidRDefault="00871956" w:rsidP="00871956">
            <w:pPr>
              <w:jc w:val="center"/>
              <w:cnfStyle w:val="000000000000" w:firstRow="0" w:lastRow="0" w:firstColumn="0" w:lastColumn="0" w:oddVBand="0" w:evenVBand="0" w:oddHBand="0" w:evenHBand="0" w:firstRowFirstColumn="0" w:firstRowLastColumn="0" w:lastRowFirstColumn="0" w:lastRowLastColumn="0"/>
            </w:pPr>
            <w:r w:rsidRPr="00871956">
              <w:rPr>
                <w:rFonts w:ascii="Cambria Math" w:hAnsi="Cambria Math" w:cs="Cambria Math"/>
              </w:rPr>
              <w:t>Å</w:t>
            </w:r>
          </w:p>
        </w:tc>
        <w:tc>
          <w:tcPr>
            <w:tcW w:w="1890" w:type="dxa"/>
          </w:tcPr>
          <w:p w:rsidR="00871956" w:rsidRPr="00871956" w:rsidRDefault="00871956" w:rsidP="008B0E06">
            <w:pPr>
              <w:cnfStyle w:val="000000000000" w:firstRow="0" w:lastRow="0" w:firstColumn="0" w:lastColumn="0" w:oddVBand="0" w:evenVBand="0" w:oddHBand="0" w:evenHBand="0" w:firstRowFirstColumn="0" w:firstRowLastColumn="0" w:lastRowFirstColumn="0" w:lastRowLastColumn="0"/>
            </w:pPr>
            <w:r w:rsidRPr="00871956">
              <w:t>&amp;#8491;</w:t>
            </w:r>
          </w:p>
        </w:tc>
      </w:tr>
      <w:tr w:rsidR="00871956" w:rsidRPr="00871956" w:rsidTr="0087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Latin capital letter A with ring above</w:t>
            </w:r>
          </w:p>
        </w:tc>
        <w:tc>
          <w:tcPr>
            <w:tcW w:w="990" w:type="dxa"/>
          </w:tcPr>
          <w:p w:rsidR="00871956" w:rsidRPr="00871956" w:rsidRDefault="00871956" w:rsidP="00871956">
            <w:pPr>
              <w:jc w:val="center"/>
              <w:cnfStyle w:val="000000100000" w:firstRow="0" w:lastRow="0" w:firstColumn="0" w:lastColumn="0" w:oddVBand="0" w:evenVBand="0" w:oddHBand="1" w:evenHBand="0" w:firstRowFirstColumn="0" w:firstRowLastColumn="0" w:lastRowFirstColumn="0" w:lastRowLastColumn="0"/>
            </w:pPr>
            <w:r w:rsidRPr="00871956">
              <w:t>Å</w:t>
            </w:r>
          </w:p>
        </w:tc>
        <w:tc>
          <w:tcPr>
            <w:tcW w:w="1890" w:type="dxa"/>
          </w:tcPr>
          <w:p w:rsidR="00871956" w:rsidRPr="00871956" w:rsidRDefault="00871956" w:rsidP="008B0E06">
            <w:pPr>
              <w:cnfStyle w:val="000000100000" w:firstRow="0" w:lastRow="0" w:firstColumn="0" w:lastColumn="0" w:oddVBand="0" w:evenVBand="0" w:oddHBand="1" w:evenHBand="0" w:firstRowFirstColumn="0" w:firstRowLastColumn="0" w:lastRowFirstColumn="0" w:lastRowLastColumn="0"/>
            </w:pPr>
            <w:r w:rsidRPr="00871956">
              <w:t>&amp;#197;</w:t>
            </w:r>
          </w:p>
        </w:tc>
      </w:tr>
      <w:tr w:rsidR="00871956" w:rsidRPr="00871956" w:rsidTr="00871956">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 xml:space="preserve">Latin capital letter O with </w:t>
            </w:r>
            <w:proofErr w:type="spellStart"/>
            <w:r w:rsidRPr="00871956">
              <w:t>diaeresis</w:t>
            </w:r>
            <w:proofErr w:type="spellEnd"/>
          </w:p>
        </w:tc>
        <w:tc>
          <w:tcPr>
            <w:tcW w:w="990" w:type="dxa"/>
          </w:tcPr>
          <w:p w:rsidR="00871956" w:rsidRPr="00871956" w:rsidRDefault="00871956" w:rsidP="00871956">
            <w:pPr>
              <w:jc w:val="center"/>
              <w:cnfStyle w:val="000000000000" w:firstRow="0" w:lastRow="0" w:firstColumn="0" w:lastColumn="0" w:oddVBand="0" w:evenVBand="0" w:oddHBand="0" w:evenHBand="0" w:firstRowFirstColumn="0" w:firstRowLastColumn="0" w:lastRowFirstColumn="0" w:lastRowLastColumn="0"/>
            </w:pPr>
            <w:r w:rsidRPr="00871956">
              <w:t>Ö</w:t>
            </w:r>
          </w:p>
        </w:tc>
        <w:tc>
          <w:tcPr>
            <w:tcW w:w="1890" w:type="dxa"/>
          </w:tcPr>
          <w:p w:rsidR="00871956" w:rsidRPr="00871956" w:rsidRDefault="00871956" w:rsidP="008B0E06">
            <w:pPr>
              <w:cnfStyle w:val="000000000000" w:firstRow="0" w:lastRow="0" w:firstColumn="0" w:lastColumn="0" w:oddVBand="0" w:evenVBand="0" w:oddHBand="0" w:evenHBand="0" w:firstRowFirstColumn="0" w:firstRowLastColumn="0" w:lastRowFirstColumn="0" w:lastRowLastColumn="0"/>
            </w:pPr>
            <w:r w:rsidRPr="00871956">
              <w:t>&amp;#214;</w:t>
            </w:r>
          </w:p>
        </w:tc>
      </w:tr>
      <w:tr w:rsidR="00871956" w:rsidRPr="00871956" w:rsidTr="0087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Latin capital letter O with stroke</w:t>
            </w:r>
          </w:p>
        </w:tc>
        <w:tc>
          <w:tcPr>
            <w:tcW w:w="990" w:type="dxa"/>
          </w:tcPr>
          <w:p w:rsidR="00871956" w:rsidRPr="00871956" w:rsidRDefault="00871956" w:rsidP="00871956">
            <w:pPr>
              <w:jc w:val="center"/>
              <w:cnfStyle w:val="000000100000" w:firstRow="0" w:lastRow="0" w:firstColumn="0" w:lastColumn="0" w:oddVBand="0" w:evenVBand="0" w:oddHBand="1" w:evenHBand="0" w:firstRowFirstColumn="0" w:firstRowLastColumn="0" w:lastRowFirstColumn="0" w:lastRowLastColumn="0"/>
            </w:pPr>
            <w:r w:rsidRPr="00871956">
              <w:t>Ø</w:t>
            </w:r>
          </w:p>
        </w:tc>
        <w:tc>
          <w:tcPr>
            <w:tcW w:w="1890" w:type="dxa"/>
          </w:tcPr>
          <w:p w:rsidR="00871956" w:rsidRPr="00871956" w:rsidRDefault="00871956" w:rsidP="008B0E06">
            <w:pPr>
              <w:cnfStyle w:val="000000100000" w:firstRow="0" w:lastRow="0" w:firstColumn="0" w:lastColumn="0" w:oddVBand="0" w:evenVBand="0" w:oddHBand="1" w:evenHBand="0" w:firstRowFirstColumn="0" w:firstRowLastColumn="0" w:lastRowFirstColumn="0" w:lastRowLastColumn="0"/>
            </w:pPr>
            <w:r w:rsidRPr="00871956">
              <w:t>&amp;#216;</w:t>
            </w:r>
          </w:p>
        </w:tc>
      </w:tr>
      <w:tr w:rsidR="00871956" w:rsidRPr="00871956" w:rsidTr="00871956">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Latin small letter e with acute</w:t>
            </w:r>
          </w:p>
        </w:tc>
        <w:tc>
          <w:tcPr>
            <w:tcW w:w="990" w:type="dxa"/>
          </w:tcPr>
          <w:p w:rsidR="00871956" w:rsidRPr="00871956" w:rsidRDefault="00871956" w:rsidP="00871956">
            <w:pPr>
              <w:jc w:val="center"/>
              <w:cnfStyle w:val="000000000000" w:firstRow="0" w:lastRow="0" w:firstColumn="0" w:lastColumn="0" w:oddVBand="0" w:evenVBand="0" w:oddHBand="0" w:evenHBand="0" w:firstRowFirstColumn="0" w:firstRowLastColumn="0" w:lastRowFirstColumn="0" w:lastRowLastColumn="0"/>
            </w:pPr>
            <w:r w:rsidRPr="00871956">
              <w:t>é</w:t>
            </w:r>
          </w:p>
        </w:tc>
        <w:tc>
          <w:tcPr>
            <w:tcW w:w="1890" w:type="dxa"/>
          </w:tcPr>
          <w:p w:rsidR="00871956" w:rsidRPr="00871956" w:rsidRDefault="00871956" w:rsidP="008B0E06">
            <w:pPr>
              <w:cnfStyle w:val="000000000000" w:firstRow="0" w:lastRow="0" w:firstColumn="0" w:lastColumn="0" w:oddVBand="0" w:evenVBand="0" w:oddHBand="0" w:evenHBand="0" w:firstRowFirstColumn="0" w:firstRowLastColumn="0" w:lastRowFirstColumn="0" w:lastRowLastColumn="0"/>
            </w:pPr>
            <w:r w:rsidRPr="00871956">
              <w:t>&amp;#233;</w:t>
            </w:r>
          </w:p>
        </w:tc>
      </w:tr>
      <w:tr w:rsidR="00871956" w:rsidRPr="00871956" w:rsidTr="0087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Latin small letter e with circumflex</w:t>
            </w:r>
          </w:p>
        </w:tc>
        <w:tc>
          <w:tcPr>
            <w:tcW w:w="990" w:type="dxa"/>
          </w:tcPr>
          <w:p w:rsidR="00871956" w:rsidRPr="00871956" w:rsidRDefault="00871956" w:rsidP="00871956">
            <w:pPr>
              <w:jc w:val="center"/>
              <w:cnfStyle w:val="000000100000" w:firstRow="0" w:lastRow="0" w:firstColumn="0" w:lastColumn="0" w:oddVBand="0" w:evenVBand="0" w:oddHBand="1" w:evenHBand="0" w:firstRowFirstColumn="0" w:firstRowLastColumn="0" w:lastRowFirstColumn="0" w:lastRowLastColumn="0"/>
            </w:pPr>
            <w:r w:rsidRPr="00871956">
              <w:t>ê</w:t>
            </w:r>
          </w:p>
        </w:tc>
        <w:tc>
          <w:tcPr>
            <w:tcW w:w="1890" w:type="dxa"/>
          </w:tcPr>
          <w:p w:rsidR="00871956" w:rsidRPr="00871956" w:rsidRDefault="00871956" w:rsidP="008B0E06">
            <w:pPr>
              <w:cnfStyle w:val="000000100000" w:firstRow="0" w:lastRow="0" w:firstColumn="0" w:lastColumn="0" w:oddVBand="0" w:evenVBand="0" w:oddHBand="1" w:evenHBand="0" w:firstRowFirstColumn="0" w:firstRowLastColumn="0" w:lastRowFirstColumn="0" w:lastRowLastColumn="0"/>
            </w:pPr>
            <w:r w:rsidRPr="00871956">
              <w:t>&amp;#234;</w:t>
            </w:r>
          </w:p>
        </w:tc>
      </w:tr>
      <w:tr w:rsidR="00871956" w:rsidRPr="00871956" w:rsidTr="00871956">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Latin small letter n with tilde</w:t>
            </w:r>
          </w:p>
        </w:tc>
        <w:tc>
          <w:tcPr>
            <w:tcW w:w="990" w:type="dxa"/>
          </w:tcPr>
          <w:p w:rsidR="00871956" w:rsidRPr="00871956" w:rsidRDefault="00871956" w:rsidP="00871956">
            <w:pPr>
              <w:jc w:val="center"/>
              <w:cnfStyle w:val="000000000000" w:firstRow="0" w:lastRow="0" w:firstColumn="0" w:lastColumn="0" w:oddVBand="0" w:evenVBand="0" w:oddHBand="0" w:evenHBand="0" w:firstRowFirstColumn="0" w:firstRowLastColumn="0" w:lastRowFirstColumn="0" w:lastRowLastColumn="0"/>
            </w:pPr>
            <w:r w:rsidRPr="00871956">
              <w:t>ñ</w:t>
            </w:r>
          </w:p>
        </w:tc>
        <w:tc>
          <w:tcPr>
            <w:tcW w:w="1890" w:type="dxa"/>
          </w:tcPr>
          <w:p w:rsidR="00871956" w:rsidRPr="00871956" w:rsidRDefault="00871956" w:rsidP="008B0E06">
            <w:pPr>
              <w:cnfStyle w:val="000000000000" w:firstRow="0" w:lastRow="0" w:firstColumn="0" w:lastColumn="0" w:oddVBand="0" w:evenVBand="0" w:oddHBand="0" w:evenHBand="0" w:firstRowFirstColumn="0" w:firstRowLastColumn="0" w:lastRowFirstColumn="0" w:lastRowLastColumn="0"/>
            </w:pPr>
            <w:r w:rsidRPr="00871956">
              <w:t>&amp;#241;</w:t>
            </w:r>
          </w:p>
        </w:tc>
      </w:tr>
      <w:tr w:rsidR="00871956" w:rsidRPr="00871956" w:rsidTr="0087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Latin small letter o with stroke</w:t>
            </w:r>
          </w:p>
        </w:tc>
        <w:tc>
          <w:tcPr>
            <w:tcW w:w="990" w:type="dxa"/>
          </w:tcPr>
          <w:p w:rsidR="00871956" w:rsidRPr="00871956" w:rsidRDefault="00871956" w:rsidP="00871956">
            <w:pPr>
              <w:jc w:val="center"/>
              <w:cnfStyle w:val="000000100000" w:firstRow="0" w:lastRow="0" w:firstColumn="0" w:lastColumn="0" w:oddVBand="0" w:evenVBand="0" w:oddHBand="1" w:evenHBand="0" w:firstRowFirstColumn="0" w:firstRowLastColumn="0" w:lastRowFirstColumn="0" w:lastRowLastColumn="0"/>
            </w:pPr>
            <w:r w:rsidRPr="00871956">
              <w:t>ø</w:t>
            </w:r>
          </w:p>
        </w:tc>
        <w:tc>
          <w:tcPr>
            <w:tcW w:w="1890" w:type="dxa"/>
          </w:tcPr>
          <w:p w:rsidR="00871956" w:rsidRPr="00871956" w:rsidRDefault="00871956" w:rsidP="008B0E06">
            <w:pPr>
              <w:cnfStyle w:val="000000100000" w:firstRow="0" w:lastRow="0" w:firstColumn="0" w:lastColumn="0" w:oddVBand="0" w:evenVBand="0" w:oddHBand="1" w:evenHBand="0" w:firstRowFirstColumn="0" w:firstRowLastColumn="0" w:lastRowFirstColumn="0" w:lastRowLastColumn="0"/>
            </w:pPr>
            <w:r w:rsidRPr="00871956">
              <w:t>&amp;#248;</w:t>
            </w:r>
          </w:p>
        </w:tc>
      </w:tr>
      <w:tr w:rsidR="00871956" w:rsidRPr="00871956" w:rsidTr="00871956">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 xml:space="preserve">Latin small letter u with </w:t>
            </w:r>
            <w:proofErr w:type="spellStart"/>
            <w:r w:rsidRPr="00871956">
              <w:t>diaeresis</w:t>
            </w:r>
            <w:proofErr w:type="spellEnd"/>
          </w:p>
        </w:tc>
        <w:tc>
          <w:tcPr>
            <w:tcW w:w="990" w:type="dxa"/>
          </w:tcPr>
          <w:p w:rsidR="00871956" w:rsidRPr="00871956" w:rsidRDefault="00871956" w:rsidP="00871956">
            <w:pPr>
              <w:jc w:val="center"/>
              <w:cnfStyle w:val="000000000000" w:firstRow="0" w:lastRow="0" w:firstColumn="0" w:lastColumn="0" w:oddVBand="0" w:evenVBand="0" w:oddHBand="0" w:evenHBand="0" w:firstRowFirstColumn="0" w:firstRowLastColumn="0" w:lastRowFirstColumn="0" w:lastRowLastColumn="0"/>
            </w:pPr>
            <w:r w:rsidRPr="00871956">
              <w:t>ü</w:t>
            </w:r>
          </w:p>
        </w:tc>
        <w:tc>
          <w:tcPr>
            <w:tcW w:w="1890" w:type="dxa"/>
          </w:tcPr>
          <w:p w:rsidR="00871956" w:rsidRPr="00871956" w:rsidRDefault="00871956" w:rsidP="008B0E06">
            <w:pPr>
              <w:cnfStyle w:val="000000000000" w:firstRow="0" w:lastRow="0" w:firstColumn="0" w:lastColumn="0" w:oddVBand="0" w:evenVBand="0" w:oddHBand="0" w:evenHBand="0" w:firstRowFirstColumn="0" w:firstRowLastColumn="0" w:lastRowFirstColumn="0" w:lastRowLastColumn="0"/>
            </w:pPr>
            <w:r w:rsidRPr="00871956">
              <w:t>&amp;#252;</w:t>
            </w:r>
          </w:p>
        </w:tc>
      </w:tr>
      <w:tr w:rsidR="00871956" w:rsidRPr="00871956" w:rsidTr="0087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Greek capital letter delta</w:t>
            </w:r>
          </w:p>
        </w:tc>
        <w:tc>
          <w:tcPr>
            <w:tcW w:w="990" w:type="dxa"/>
          </w:tcPr>
          <w:p w:rsidR="00871956" w:rsidRPr="00871956" w:rsidRDefault="00871956" w:rsidP="00871956">
            <w:pPr>
              <w:jc w:val="center"/>
              <w:cnfStyle w:val="000000100000" w:firstRow="0" w:lastRow="0" w:firstColumn="0" w:lastColumn="0" w:oddVBand="0" w:evenVBand="0" w:oddHBand="1" w:evenHBand="0" w:firstRowFirstColumn="0" w:firstRowLastColumn="0" w:lastRowFirstColumn="0" w:lastRowLastColumn="0"/>
            </w:pPr>
            <w:r w:rsidRPr="00871956">
              <w:t>Δ</w:t>
            </w:r>
          </w:p>
        </w:tc>
        <w:tc>
          <w:tcPr>
            <w:tcW w:w="1890" w:type="dxa"/>
          </w:tcPr>
          <w:p w:rsidR="00871956" w:rsidRPr="00871956" w:rsidRDefault="00871956" w:rsidP="008B0E06">
            <w:pPr>
              <w:cnfStyle w:val="000000100000" w:firstRow="0" w:lastRow="0" w:firstColumn="0" w:lastColumn="0" w:oddVBand="0" w:evenVBand="0" w:oddHBand="1" w:evenHBand="0" w:firstRowFirstColumn="0" w:firstRowLastColumn="0" w:lastRowFirstColumn="0" w:lastRowLastColumn="0"/>
            </w:pPr>
            <w:r w:rsidRPr="00871956">
              <w:t>&amp;#916;</w:t>
            </w:r>
          </w:p>
        </w:tc>
      </w:tr>
      <w:tr w:rsidR="00871956" w:rsidRPr="00871956" w:rsidTr="00871956">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Greek capital letter sigma</w:t>
            </w:r>
          </w:p>
        </w:tc>
        <w:tc>
          <w:tcPr>
            <w:tcW w:w="990" w:type="dxa"/>
          </w:tcPr>
          <w:p w:rsidR="00871956" w:rsidRPr="00871956" w:rsidRDefault="00871956" w:rsidP="00871956">
            <w:pPr>
              <w:jc w:val="center"/>
              <w:cnfStyle w:val="000000000000" w:firstRow="0" w:lastRow="0" w:firstColumn="0" w:lastColumn="0" w:oddVBand="0" w:evenVBand="0" w:oddHBand="0" w:evenHBand="0" w:firstRowFirstColumn="0" w:firstRowLastColumn="0" w:lastRowFirstColumn="0" w:lastRowLastColumn="0"/>
            </w:pPr>
            <w:r w:rsidRPr="00871956">
              <w:t>Σ</w:t>
            </w:r>
          </w:p>
        </w:tc>
        <w:tc>
          <w:tcPr>
            <w:tcW w:w="1890" w:type="dxa"/>
          </w:tcPr>
          <w:p w:rsidR="00871956" w:rsidRPr="00871956" w:rsidRDefault="00871956" w:rsidP="008B0E06">
            <w:pPr>
              <w:cnfStyle w:val="000000000000" w:firstRow="0" w:lastRow="0" w:firstColumn="0" w:lastColumn="0" w:oddVBand="0" w:evenVBand="0" w:oddHBand="0" w:evenHBand="0" w:firstRowFirstColumn="0" w:firstRowLastColumn="0" w:lastRowFirstColumn="0" w:lastRowLastColumn="0"/>
            </w:pPr>
            <w:r w:rsidRPr="00871956">
              <w:t>&amp;#931;</w:t>
            </w:r>
          </w:p>
        </w:tc>
      </w:tr>
      <w:tr w:rsidR="00871956" w:rsidRPr="00871956" w:rsidTr="0087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Greek capital letter phi</w:t>
            </w:r>
          </w:p>
        </w:tc>
        <w:tc>
          <w:tcPr>
            <w:tcW w:w="990" w:type="dxa"/>
          </w:tcPr>
          <w:p w:rsidR="00871956" w:rsidRPr="00871956" w:rsidRDefault="00871956" w:rsidP="00871956">
            <w:pPr>
              <w:jc w:val="center"/>
              <w:cnfStyle w:val="000000100000" w:firstRow="0" w:lastRow="0" w:firstColumn="0" w:lastColumn="0" w:oddVBand="0" w:evenVBand="0" w:oddHBand="1" w:evenHBand="0" w:firstRowFirstColumn="0" w:firstRowLastColumn="0" w:lastRowFirstColumn="0" w:lastRowLastColumn="0"/>
            </w:pPr>
            <w:r w:rsidRPr="00871956">
              <w:t>Φ</w:t>
            </w:r>
          </w:p>
        </w:tc>
        <w:tc>
          <w:tcPr>
            <w:tcW w:w="1890" w:type="dxa"/>
          </w:tcPr>
          <w:p w:rsidR="00871956" w:rsidRPr="00871956" w:rsidRDefault="00871956" w:rsidP="008B0E06">
            <w:pPr>
              <w:cnfStyle w:val="000000100000" w:firstRow="0" w:lastRow="0" w:firstColumn="0" w:lastColumn="0" w:oddVBand="0" w:evenVBand="0" w:oddHBand="1" w:evenHBand="0" w:firstRowFirstColumn="0" w:firstRowLastColumn="0" w:lastRowFirstColumn="0" w:lastRowLastColumn="0"/>
            </w:pPr>
            <w:r w:rsidRPr="00871956">
              <w:t>&amp;#981;</w:t>
            </w:r>
          </w:p>
        </w:tc>
      </w:tr>
      <w:tr w:rsidR="00871956" w:rsidRPr="00871956" w:rsidTr="00871956">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Greek small letter beta</w:t>
            </w:r>
          </w:p>
        </w:tc>
        <w:tc>
          <w:tcPr>
            <w:tcW w:w="990" w:type="dxa"/>
          </w:tcPr>
          <w:p w:rsidR="00871956" w:rsidRPr="00871956" w:rsidRDefault="00871956" w:rsidP="00871956">
            <w:pPr>
              <w:jc w:val="center"/>
              <w:cnfStyle w:val="000000000000" w:firstRow="0" w:lastRow="0" w:firstColumn="0" w:lastColumn="0" w:oddVBand="0" w:evenVBand="0" w:oddHBand="0" w:evenHBand="0" w:firstRowFirstColumn="0" w:firstRowLastColumn="0" w:lastRowFirstColumn="0" w:lastRowLastColumn="0"/>
            </w:pPr>
            <w:r w:rsidRPr="00871956">
              <w:t>β</w:t>
            </w:r>
          </w:p>
        </w:tc>
        <w:tc>
          <w:tcPr>
            <w:tcW w:w="1890" w:type="dxa"/>
          </w:tcPr>
          <w:p w:rsidR="00871956" w:rsidRPr="00871956" w:rsidRDefault="00871956" w:rsidP="008B0E06">
            <w:pPr>
              <w:cnfStyle w:val="000000000000" w:firstRow="0" w:lastRow="0" w:firstColumn="0" w:lastColumn="0" w:oddVBand="0" w:evenVBand="0" w:oddHBand="0" w:evenHBand="0" w:firstRowFirstColumn="0" w:firstRowLastColumn="0" w:lastRowFirstColumn="0" w:lastRowLastColumn="0"/>
            </w:pPr>
            <w:r w:rsidRPr="00871956">
              <w:t>&amp;#946;</w:t>
            </w:r>
          </w:p>
        </w:tc>
      </w:tr>
      <w:tr w:rsidR="00871956" w:rsidRPr="00871956" w:rsidTr="0087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Greek small letter theta</w:t>
            </w:r>
          </w:p>
        </w:tc>
        <w:tc>
          <w:tcPr>
            <w:tcW w:w="990" w:type="dxa"/>
          </w:tcPr>
          <w:p w:rsidR="00871956" w:rsidRPr="00871956" w:rsidRDefault="00871956" w:rsidP="00871956">
            <w:pPr>
              <w:jc w:val="center"/>
              <w:cnfStyle w:val="000000100000" w:firstRow="0" w:lastRow="0" w:firstColumn="0" w:lastColumn="0" w:oddVBand="0" w:evenVBand="0" w:oddHBand="1" w:evenHBand="0" w:firstRowFirstColumn="0" w:firstRowLastColumn="0" w:lastRowFirstColumn="0" w:lastRowLastColumn="0"/>
            </w:pPr>
            <w:r w:rsidRPr="00871956">
              <w:t>θ</w:t>
            </w:r>
          </w:p>
        </w:tc>
        <w:tc>
          <w:tcPr>
            <w:tcW w:w="1890" w:type="dxa"/>
          </w:tcPr>
          <w:p w:rsidR="00871956" w:rsidRPr="00871956" w:rsidRDefault="00871956" w:rsidP="008B0E06">
            <w:pPr>
              <w:cnfStyle w:val="000000100000" w:firstRow="0" w:lastRow="0" w:firstColumn="0" w:lastColumn="0" w:oddVBand="0" w:evenVBand="0" w:oddHBand="1" w:evenHBand="0" w:firstRowFirstColumn="0" w:firstRowLastColumn="0" w:lastRowFirstColumn="0" w:lastRowLastColumn="0"/>
            </w:pPr>
            <w:r w:rsidRPr="00871956">
              <w:t>&amp;#952;</w:t>
            </w:r>
          </w:p>
        </w:tc>
      </w:tr>
      <w:tr w:rsidR="00871956" w:rsidRPr="00871956" w:rsidTr="00871956">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Greek small letter pi</w:t>
            </w:r>
          </w:p>
        </w:tc>
        <w:tc>
          <w:tcPr>
            <w:tcW w:w="990" w:type="dxa"/>
          </w:tcPr>
          <w:p w:rsidR="00871956" w:rsidRPr="00871956" w:rsidRDefault="00871956" w:rsidP="00871956">
            <w:pPr>
              <w:jc w:val="center"/>
              <w:cnfStyle w:val="000000000000" w:firstRow="0" w:lastRow="0" w:firstColumn="0" w:lastColumn="0" w:oddVBand="0" w:evenVBand="0" w:oddHBand="0" w:evenHBand="0" w:firstRowFirstColumn="0" w:firstRowLastColumn="0" w:lastRowFirstColumn="0" w:lastRowLastColumn="0"/>
            </w:pPr>
            <w:r w:rsidRPr="00871956">
              <w:t>π</w:t>
            </w:r>
          </w:p>
        </w:tc>
        <w:tc>
          <w:tcPr>
            <w:tcW w:w="1890" w:type="dxa"/>
          </w:tcPr>
          <w:p w:rsidR="00871956" w:rsidRPr="00871956" w:rsidRDefault="00871956" w:rsidP="008B0E06">
            <w:pPr>
              <w:cnfStyle w:val="000000000000" w:firstRow="0" w:lastRow="0" w:firstColumn="0" w:lastColumn="0" w:oddVBand="0" w:evenVBand="0" w:oddHBand="0" w:evenHBand="0" w:firstRowFirstColumn="0" w:firstRowLastColumn="0" w:lastRowFirstColumn="0" w:lastRowLastColumn="0"/>
            </w:pPr>
            <w:r w:rsidRPr="00871956">
              <w:t>&amp;#960;</w:t>
            </w:r>
          </w:p>
        </w:tc>
      </w:tr>
      <w:tr w:rsidR="00871956" w:rsidRPr="00871956" w:rsidTr="0087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Greek small letter sigma</w:t>
            </w:r>
          </w:p>
        </w:tc>
        <w:tc>
          <w:tcPr>
            <w:tcW w:w="990" w:type="dxa"/>
          </w:tcPr>
          <w:p w:rsidR="00871956" w:rsidRPr="00871956" w:rsidRDefault="00871956" w:rsidP="00871956">
            <w:pPr>
              <w:jc w:val="center"/>
              <w:cnfStyle w:val="000000100000" w:firstRow="0" w:lastRow="0" w:firstColumn="0" w:lastColumn="0" w:oddVBand="0" w:evenVBand="0" w:oddHBand="1" w:evenHBand="0" w:firstRowFirstColumn="0" w:firstRowLastColumn="0" w:lastRowFirstColumn="0" w:lastRowLastColumn="0"/>
            </w:pPr>
            <w:r w:rsidRPr="00871956">
              <w:t>σ</w:t>
            </w:r>
          </w:p>
        </w:tc>
        <w:tc>
          <w:tcPr>
            <w:tcW w:w="1890" w:type="dxa"/>
          </w:tcPr>
          <w:p w:rsidR="00871956" w:rsidRPr="00871956" w:rsidRDefault="00871956" w:rsidP="008B0E06">
            <w:pPr>
              <w:cnfStyle w:val="000000100000" w:firstRow="0" w:lastRow="0" w:firstColumn="0" w:lastColumn="0" w:oddVBand="0" w:evenVBand="0" w:oddHBand="1" w:evenHBand="0" w:firstRowFirstColumn="0" w:firstRowLastColumn="0" w:lastRowFirstColumn="0" w:lastRowLastColumn="0"/>
            </w:pPr>
            <w:r w:rsidRPr="00871956">
              <w:t>&amp;#963;</w:t>
            </w:r>
          </w:p>
        </w:tc>
      </w:tr>
      <w:tr w:rsidR="00871956" w:rsidRPr="00871956" w:rsidTr="00871956">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Greek small letter mu</w:t>
            </w:r>
          </w:p>
        </w:tc>
        <w:tc>
          <w:tcPr>
            <w:tcW w:w="990" w:type="dxa"/>
          </w:tcPr>
          <w:p w:rsidR="00871956" w:rsidRPr="00871956" w:rsidRDefault="00871956" w:rsidP="00871956">
            <w:pPr>
              <w:jc w:val="center"/>
              <w:cnfStyle w:val="000000000000" w:firstRow="0" w:lastRow="0" w:firstColumn="0" w:lastColumn="0" w:oddVBand="0" w:evenVBand="0" w:oddHBand="0" w:evenHBand="0" w:firstRowFirstColumn="0" w:firstRowLastColumn="0" w:lastRowFirstColumn="0" w:lastRowLastColumn="0"/>
            </w:pPr>
            <w:r w:rsidRPr="00871956">
              <w:t>μ</w:t>
            </w:r>
          </w:p>
        </w:tc>
        <w:tc>
          <w:tcPr>
            <w:tcW w:w="1890" w:type="dxa"/>
          </w:tcPr>
          <w:p w:rsidR="00871956" w:rsidRPr="00871956" w:rsidRDefault="00871956" w:rsidP="008B0E06">
            <w:pPr>
              <w:cnfStyle w:val="000000000000" w:firstRow="0" w:lastRow="0" w:firstColumn="0" w:lastColumn="0" w:oddVBand="0" w:evenVBand="0" w:oddHBand="0" w:evenHBand="0" w:firstRowFirstColumn="0" w:firstRowLastColumn="0" w:lastRowFirstColumn="0" w:lastRowLastColumn="0"/>
            </w:pPr>
            <w:r w:rsidRPr="00871956">
              <w:t>&amp;#956;</w:t>
            </w:r>
          </w:p>
        </w:tc>
      </w:tr>
      <w:tr w:rsidR="00871956" w:rsidRPr="00871956" w:rsidTr="0087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871956" w:rsidRPr="00871956" w:rsidRDefault="00871956" w:rsidP="008B0E06">
            <w:r w:rsidRPr="00871956">
              <w:t>Micro symbol</w:t>
            </w:r>
          </w:p>
        </w:tc>
        <w:tc>
          <w:tcPr>
            <w:tcW w:w="990" w:type="dxa"/>
          </w:tcPr>
          <w:p w:rsidR="00871956" w:rsidRPr="00871956" w:rsidRDefault="00871956" w:rsidP="00871956">
            <w:pPr>
              <w:jc w:val="center"/>
              <w:cnfStyle w:val="000000100000" w:firstRow="0" w:lastRow="0" w:firstColumn="0" w:lastColumn="0" w:oddVBand="0" w:evenVBand="0" w:oddHBand="1" w:evenHBand="0" w:firstRowFirstColumn="0" w:firstRowLastColumn="0" w:lastRowFirstColumn="0" w:lastRowLastColumn="0"/>
            </w:pPr>
            <w:r w:rsidRPr="00871956">
              <w:t>µ</w:t>
            </w:r>
          </w:p>
        </w:tc>
        <w:tc>
          <w:tcPr>
            <w:tcW w:w="1890" w:type="dxa"/>
          </w:tcPr>
          <w:p w:rsidR="00871956" w:rsidRPr="00871956" w:rsidRDefault="00871956" w:rsidP="008B0E06">
            <w:pPr>
              <w:cnfStyle w:val="000000100000" w:firstRow="0" w:lastRow="0" w:firstColumn="0" w:lastColumn="0" w:oddVBand="0" w:evenVBand="0" w:oddHBand="1" w:evenHBand="0" w:firstRowFirstColumn="0" w:firstRowLastColumn="0" w:lastRowFirstColumn="0" w:lastRowLastColumn="0"/>
            </w:pPr>
            <w:r w:rsidRPr="00871956">
              <w:t>&amp;#181;</w:t>
            </w:r>
          </w:p>
        </w:tc>
      </w:tr>
    </w:tbl>
    <w:p w:rsidR="00867948" w:rsidRDefault="00867948" w:rsidP="00B31C3B"/>
    <w:p w:rsidR="002401B8" w:rsidRDefault="002401B8" w:rsidP="002401B8">
      <w:pPr>
        <w:pStyle w:val="Heading2"/>
      </w:pPr>
      <w:bookmarkStart w:id="12" w:name="_Toc67586895"/>
      <w:r>
        <w:t>Formatted Text</w:t>
      </w:r>
      <w:bookmarkEnd w:id="12"/>
    </w:p>
    <w:p w:rsidR="002401B8" w:rsidRDefault="00867948" w:rsidP="002401B8">
      <w:r>
        <w:t xml:space="preserve">Even though HTML cannot be used to format text, </w:t>
      </w:r>
      <w:r w:rsidR="002401B8">
        <w:t xml:space="preserve">SPASE </w:t>
      </w:r>
      <w:r>
        <w:t>does</w:t>
      </w:r>
      <w:r w:rsidR="002401B8">
        <w:t xml:space="preserve"> allow for free form text </w:t>
      </w:r>
      <w:r>
        <w:t>to be written using</w:t>
      </w:r>
      <w:r w:rsidR="002401B8">
        <w:t xml:space="preserve"> GitHub Flavored Markdown (GFM) (</w:t>
      </w:r>
      <w:hyperlink r:id="rId27" w:history="1">
        <w:r w:rsidR="002401B8" w:rsidRPr="002741A9">
          <w:rPr>
            <w:rStyle w:val="Hyperlink"/>
          </w:rPr>
          <w:t>https://github.github.com/gfm/</w:t>
        </w:r>
      </w:hyperlink>
      <w:r w:rsidR="002401B8">
        <w:t>). This is most commonly used in &lt;Description&gt; tags. Tools that render the contents of a SPASE description should format the text when displayed.</w:t>
      </w:r>
    </w:p>
    <w:p w:rsidR="004E4D7E" w:rsidRDefault="004E4D7E" w:rsidP="004E4D7E">
      <w:pPr>
        <w:pStyle w:val="Heading2"/>
      </w:pPr>
      <w:bookmarkStart w:id="13" w:name="_Toc67586896"/>
      <w:r>
        <w:lastRenderedPageBreak/>
        <w:t>Making Description Look Good</w:t>
      </w:r>
      <w:bookmarkEnd w:id="13"/>
    </w:p>
    <w:p w:rsidR="004E4D7E" w:rsidRDefault="004E4D7E" w:rsidP="002401B8">
      <w:r>
        <w:t xml:space="preserve">Many XML editors will make your SPASE descriptions look good by indenting elements and wrapping text. Formatting XML documents in this way makes it easier for humans, but is not necessary for computers. </w:t>
      </w:r>
      <w:r w:rsidR="00FD0A9C">
        <w:t>If you have generated SPASE descriptions that you'd like to make pretty you can use the tool "</w:t>
      </w:r>
      <w:proofErr w:type="spellStart"/>
      <w:r w:rsidR="00FD0A9C">
        <w:t>spase</w:t>
      </w:r>
      <w:proofErr w:type="spellEnd"/>
      <w:r w:rsidR="00FD0A9C">
        <w:t>-pretty".  Here are some examples:</w:t>
      </w:r>
    </w:p>
    <w:p w:rsidR="00FD0A9C" w:rsidRDefault="00FD0A9C" w:rsidP="00FD0A9C">
      <w:r>
        <w:t xml:space="preserve"> Format the XML in "example.xml" and write output to the display:</w:t>
      </w:r>
    </w:p>
    <w:p w:rsidR="00FD0A9C" w:rsidRPr="00FD0A9C" w:rsidRDefault="00FD0A9C" w:rsidP="00FD0A9C">
      <w:pPr>
        <w:ind w:left="720"/>
        <w:rPr>
          <w:rFonts w:ascii="Courier New" w:hAnsi="Courier New" w:cs="Courier New"/>
        </w:rPr>
      </w:pPr>
      <w:proofErr w:type="spellStart"/>
      <w:proofErr w:type="gramStart"/>
      <w:r w:rsidRPr="00FD0A9C">
        <w:rPr>
          <w:rFonts w:ascii="Courier New" w:hAnsi="Courier New" w:cs="Courier New"/>
        </w:rPr>
        <w:t>spase</w:t>
      </w:r>
      <w:proofErr w:type="spellEnd"/>
      <w:r w:rsidRPr="00FD0A9C">
        <w:rPr>
          <w:rFonts w:ascii="Courier New" w:hAnsi="Courier New" w:cs="Courier New"/>
        </w:rPr>
        <w:t>-pretty</w:t>
      </w:r>
      <w:proofErr w:type="gramEnd"/>
      <w:r>
        <w:rPr>
          <w:rFonts w:ascii="Courier New" w:hAnsi="Courier New" w:cs="Courier New"/>
        </w:rPr>
        <w:t xml:space="preserve"> </w:t>
      </w:r>
      <w:r w:rsidRPr="00FD0A9C">
        <w:rPr>
          <w:rFonts w:ascii="Courier New" w:hAnsi="Courier New" w:cs="Courier New"/>
        </w:rPr>
        <w:t>example.xml</w:t>
      </w:r>
    </w:p>
    <w:p w:rsidR="00FD0A9C" w:rsidRPr="00FD0A9C" w:rsidRDefault="00FD0A9C" w:rsidP="00FD0A9C">
      <w:r>
        <w:t>F</w:t>
      </w:r>
      <w:r w:rsidRPr="00FD0A9C">
        <w:t>ormat the XML in "example.xml" and write output to</w:t>
      </w:r>
      <w:r>
        <w:t xml:space="preserve"> original file:</w:t>
      </w:r>
    </w:p>
    <w:p w:rsidR="00FD0A9C" w:rsidRPr="00FD0A9C" w:rsidRDefault="00FD0A9C" w:rsidP="00FD0A9C">
      <w:pPr>
        <w:ind w:left="720"/>
        <w:rPr>
          <w:rFonts w:ascii="Courier New" w:hAnsi="Courier New" w:cs="Courier New"/>
        </w:rPr>
      </w:pPr>
      <w:proofErr w:type="spellStart"/>
      <w:proofErr w:type="gramStart"/>
      <w:r>
        <w:rPr>
          <w:rFonts w:ascii="Courier New" w:hAnsi="Courier New" w:cs="Courier New"/>
        </w:rPr>
        <w:t>spase</w:t>
      </w:r>
      <w:proofErr w:type="spellEnd"/>
      <w:r>
        <w:rPr>
          <w:rFonts w:ascii="Courier New" w:hAnsi="Courier New" w:cs="Courier New"/>
        </w:rPr>
        <w:t>-</w:t>
      </w:r>
      <w:r w:rsidRPr="00FD0A9C">
        <w:rPr>
          <w:rFonts w:ascii="Courier New" w:hAnsi="Courier New" w:cs="Courier New"/>
        </w:rPr>
        <w:t>pretty</w:t>
      </w:r>
      <w:proofErr w:type="gramEnd"/>
      <w:r w:rsidRPr="00FD0A9C">
        <w:rPr>
          <w:rFonts w:ascii="Courier New" w:hAnsi="Courier New" w:cs="Courier New"/>
        </w:rPr>
        <w:t xml:space="preserve"> -w example.xml</w:t>
      </w:r>
    </w:p>
    <w:p w:rsidR="00FD0A9C" w:rsidRDefault="00FD0A9C" w:rsidP="00FD0A9C">
      <w:r>
        <w:t>F</w:t>
      </w:r>
      <w:r w:rsidRPr="00FD0A9C">
        <w:t xml:space="preserve">ormat the </w:t>
      </w:r>
      <w:r>
        <w:t xml:space="preserve">all the </w:t>
      </w:r>
      <w:r w:rsidRPr="00FD0A9C">
        <w:t xml:space="preserve">XML </w:t>
      </w:r>
      <w:r>
        <w:t>files in the current folder and below:</w:t>
      </w:r>
    </w:p>
    <w:p w:rsidR="00FD0A9C" w:rsidRPr="00FD0A9C" w:rsidRDefault="00FD0A9C" w:rsidP="00FD0A9C">
      <w:pPr>
        <w:ind w:left="720"/>
        <w:rPr>
          <w:rFonts w:ascii="Courier New" w:hAnsi="Courier New" w:cs="Courier New"/>
        </w:rPr>
      </w:pPr>
      <w:proofErr w:type="spellStart"/>
      <w:proofErr w:type="gramStart"/>
      <w:r>
        <w:rPr>
          <w:rFonts w:ascii="Courier New" w:hAnsi="Courier New" w:cs="Courier New"/>
        </w:rPr>
        <w:t>spase</w:t>
      </w:r>
      <w:proofErr w:type="spellEnd"/>
      <w:r>
        <w:rPr>
          <w:rFonts w:ascii="Courier New" w:hAnsi="Courier New" w:cs="Courier New"/>
        </w:rPr>
        <w:t>-</w:t>
      </w:r>
      <w:r w:rsidRPr="00FD0A9C">
        <w:rPr>
          <w:rFonts w:ascii="Courier New" w:hAnsi="Courier New" w:cs="Courier New"/>
        </w:rPr>
        <w:t>pretty</w:t>
      </w:r>
      <w:proofErr w:type="gramEnd"/>
      <w:r>
        <w:rPr>
          <w:rFonts w:ascii="Courier New" w:hAnsi="Courier New" w:cs="Courier New"/>
        </w:rPr>
        <w:t xml:space="preserve"> -r .</w:t>
      </w:r>
    </w:p>
    <w:p w:rsidR="008B0E06" w:rsidRDefault="008B0E06" w:rsidP="00616339">
      <w:pPr>
        <w:pStyle w:val="Heading1"/>
      </w:pPr>
      <w:bookmarkStart w:id="14" w:name="_Toc67586897"/>
      <w:r>
        <w:t>Versioning</w:t>
      </w:r>
      <w:bookmarkEnd w:id="14"/>
    </w:p>
    <w:p w:rsidR="008B0E06" w:rsidRDefault="008B0E06" w:rsidP="008B0E06">
      <w:r>
        <w:t>In a SPASE description there is a &lt;Version&gt; element. This element is for the version of the information model used for the generation of the SPASE description. This allows for easier validation of the SPASE description. The "version" of the description is indicated by the &lt;</w:t>
      </w:r>
      <w:proofErr w:type="spellStart"/>
      <w:r>
        <w:t>ReleaseDate</w:t>
      </w:r>
      <w:proofErr w:type="spellEnd"/>
      <w:r>
        <w:t>&gt; in &lt;</w:t>
      </w:r>
      <w:proofErr w:type="spellStart"/>
      <w:r>
        <w:t>ResourceHeader</w:t>
      </w:r>
      <w:proofErr w:type="spellEnd"/>
      <w:r>
        <w:t>&gt;. This should the date and time of the last update of the SPASE description. The tool "</w:t>
      </w:r>
      <w:proofErr w:type="spellStart"/>
      <w:r>
        <w:t>spase-restamp</w:t>
      </w:r>
      <w:proofErr w:type="spellEnd"/>
      <w:r>
        <w:t>" can be used to set the &lt;</w:t>
      </w:r>
      <w:proofErr w:type="spellStart"/>
      <w:r>
        <w:t>ReleaseDate</w:t>
      </w:r>
      <w:proofErr w:type="spellEnd"/>
      <w:r>
        <w:t>&gt; to the current date and time. For example,</w:t>
      </w:r>
    </w:p>
    <w:p w:rsidR="008B0E06" w:rsidRPr="00FD0A9C" w:rsidRDefault="008B0E06" w:rsidP="008B0E06">
      <w:pPr>
        <w:ind w:left="720"/>
        <w:rPr>
          <w:rFonts w:ascii="Courier New" w:hAnsi="Courier New" w:cs="Courier New"/>
        </w:rPr>
      </w:pPr>
      <w:proofErr w:type="spellStart"/>
      <w:proofErr w:type="gramStart"/>
      <w:r>
        <w:rPr>
          <w:rFonts w:ascii="Courier New" w:hAnsi="Courier New" w:cs="Courier New"/>
        </w:rPr>
        <w:t>spase-restamp</w:t>
      </w:r>
      <w:proofErr w:type="spellEnd"/>
      <w:proofErr w:type="gramEnd"/>
      <w:r w:rsidRPr="00FD0A9C">
        <w:rPr>
          <w:rFonts w:ascii="Courier New" w:hAnsi="Courier New" w:cs="Courier New"/>
        </w:rPr>
        <w:t xml:space="preserve"> -w example.xml</w:t>
      </w:r>
    </w:p>
    <w:p w:rsidR="008B0E06" w:rsidRPr="008B0E06" w:rsidRDefault="008B0E06" w:rsidP="008B0E06">
      <w:r>
        <w:t xml:space="preserve"> </w:t>
      </w:r>
      <w:proofErr w:type="gramStart"/>
      <w:r>
        <w:t>will</w:t>
      </w:r>
      <w:proofErr w:type="gramEnd"/>
      <w:r>
        <w:t xml:space="preserve"> change the &lt;</w:t>
      </w:r>
      <w:proofErr w:type="spellStart"/>
      <w:r>
        <w:t>ReleaseDate</w:t>
      </w:r>
      <w:proofErr w:type="spellEnd"/>
      <w:r>
        <w:t>&gt; in "example.xml" to the current date and time.</w:t>
      </w:r>
    </w:p>
    <w:p w:rsidR="00616339" w:rsidRDefault="00616339" w:rsidP="00616339">
      <w:pPr>
        <w:pStyle w:val="Heading1"/>
      </w:pPr>
      <w:bookmarkStart w:id="15" w:name="_Toc67586898"/>
      <w:r>
        <w:t>Validation and Referential Checks</w:t>
      </w:r>
      <w:bookmarkEnd w:id="15"/>
    </w:p>
    <w:p w:rsidR="00AA6F8B" w:rsidRDefault="001878E7" w:rsidP="001878E7">
      <w:r>
        <w:t>Quality assurance is an important part of data environment, especially with a distributed organization like is true for the Heliophysics Data Environment.</w:t>
      </w:r>
      <w:r w:rsidR="00AA6F8B">
        <w:t xml:space="preserve"> There are two parts to automated validation. The first is the syntactic validation of checking if a SPASE description conforms to the appropriate version of the SPASE information model. The second is a referential check that validates that all references made to other resources can be resolved to a SPASE resource description and that all URLs resolve to a web page (or service). SPASE has tools to perform both types of checks. On is the on-line validator (</w:t>
      </w:r>
      <w:hyperlink r:id="rId28" w:history="1">
        <w:r w:rsidR="00AA6F8B" w:rsidRPr="008826A1">
          <w:rPr>
            <w:rStyle w:val="Hyperlink"/>
          </w:rPr>
          <w:t>http://validator.spase-group.org/</w:t>
        </w:r>
      </w:hyperlink>
      <w:r w:rsidR="00AA6F8B">
        <w:t xml:space="preserve">) and the other are the command-line tools </w:t>
      </w:r>
      <w:proofErr w:type="spellStart"/>
      <w:r w:rsidR="00AA6F8B">
        <w:t>spase</w:t>
      </w:r>
      <w:proofErr w:type="spellEnd"/>
      <w:r w:rsidR="00AA6F8B">
        <w:t xml:space="preserve">-validate and </w:t>
      </w:r>
      <w:proofErr w:type="spellStart"/>
      <w:r w:rsidR="00AA6F8B">
        <w:t>spase-refcheck</w:t>
      </w:r>
      <w:proofErr w:type="spellEnd"/>
      <w:r w:rsidR="00AA6F8B">
        <w:t>.</w:t>
      </w:r>
    </w:p>
    <w:p w:rsidR="00616339" w:rsidRDefault="00AA6F8B" w:rsidP="00AA6F8B">
      <w:pPr>
        <w:pStyle w:val="Heading2"/>
      </w:pPr>
      <w:r>
        <w:t xml:space="preserve"> </w:t>
      </w:r>
      <w:bookmarkStart w:id="16" w:name="_Toc67586899"/>
      <w:r w:rsidR="00616339">
        <w:t>Single</w:t>
      </w:r>
      <w:r>
        <w:t xml:space="preserve"> Description</w:t>
      </w:r>
      <w:bookmarkEnd w:id="16"/>
    </w:p>
    <w:p w:rsidR="00AA6F8B" w:rsidRDefault="00AA6F8B" w:rsidP="00AA6F8B">
      <w:r>
        <w:t>When validating a single SPASE description the on-line validator is a good option. You can upload the file, perform validate and get detailed information on any errors. The on-line validator can also perform referential checks. The command-line tools can also validate and perform a referential check on a single file. The command to perform a validation</w:t>
      </w:r>
      <w:r w:rsidR="0045314D">
        <w:t xml:space="preserve"> on the file "description.xml" </w:t>
      </w:r>
      <w:r>
        <w:t xml:space="preserve">is: </w:t>
      </w:r>
    </w:p>
    <w:p w:rsidR="00AA6F8B" w:rsidRDefault="00AA6F8B" w:rsidP="00AA6F8B">
      <w:pPr>
        <w:ind w:left="720"/>
        <w:rPr>
          <w:rFonts w:ascii="Courier New" w:hAnsi="Courier New" w:cs="Courier New"/>
        </w:rPr>
      </w:pPr>
      <w:proofErr w:type="spellStart"/>
      <w:proofErr w:type="gramStart"/>
      <w:r>
        <w:rPr>
          <w:rFonts w:ascii="Courier New" w:hAnsi="Courier New" w:cs="Courier New"/>
        </w:rPr>
        <w:t>spase</w:t>
      </w:r>
      <w:proofErr w:type="spellEnd"/>
      <w:r>
        <w:rPr>
          <w:rFonts w:ascii="Courier New" w:hAnsi="Courier New" w:cs="Courier New"/>
        </w:rPr>
        <w:t>-</w:t>
      </w:r>
      <w:proofErr w:type="gramEnd"/>
      <w:r>
        <w:rPr>
          <w:rFonts w:ascii="Courier New" w:hAnsi="Courier New" w:cs="Courier New"/>
        </w:rPr>
        <w:t>validate description.xml</w:t>
      </w:r>
    </w:p>
    <w:p w:rsidR="00AA6F8B" w:rsidRPr="0045314D" w:rsidRDefault="0045314D" w:rsidP="0045314D">
      <w:r w:rsidRPr="0045314D">
        <w:t>To perform a referential check on the same file the command is:</w:t>
      </w:r>
    </w:p>
    <w:p w:rsidR="00AA6F8B" w:rsidRPr="00052B23" w:rsidRDefault="00AA6F8B" w:rsidP="00AA6F8B">
      <w:pPr>
        <w:ind w:left="720"/>
        <w:rPr>
          <w:rFonts w:ascii="Courier New" w:hAnsi="Courier New" w:cs="Courier New"/>
        </w:rPr>
      </w:pPr>
      <w:proofErr w:type="spellStart"/>
      <w:proofErr w:type="gramStart"/>
      <w:r>
        <w:rPr>
          <w:rFonts w:ascii="Courier New" w:hAnsi="Courier New" w:cs="Courier New"/>
        </w:rPr>
        <w:lastRenderedPageBreak/>
        <w:t>spase-refcheck</w:t>
      </w:r>
      <w:proofErr w:type="spellEnd"/>
      <w:proofErr w:type="gramEnd"/>
      <w:r>
        <w:rPr>
          <w:rFonts w:ascii="Courier New" w:hAnsi="Courier New" w:cs="Courier New"/>
        </w:rPr>
        <w:t xml:space="preserve"> -</w:t>
      </w:r>
      <w:proofErr w:type="spellStart"/>
      <w:r w:rsidR="0045314D">
        <w:rPr>
          <w:rFonts w:ascii="Courier New" w:hAnsi="Courier New" w:cs="Courier New"/>
        </w:rPr>
        <w:t>i</w:t>
      </w:r>
      <w:proofErr w:type="spellEnd"/>
      <w:r>
        <w:rPr>
          <w:rFonts w:ascii="Courier New" w:hAnsi="Courier New" w:cs="Courier New"/>
        </w:rPr>
        <w:t xml:space="preserve"> -u description.xml</w:t>
      </w:r>
    </w:p>
    <w:p w:rsidR="00AA6F8B" w:rsidRPr="00AA6F8B" w:rsidRDefault="0045314D" w:rsidP="00AA6F8B">
      <w:r>
        <w:t>The "-</w:t>
      </w:r>
      <w:proofErr w:type="spellStart"/>
      <w:r>
        <w:t>i</w:t>
      </w:r>
      <w:proofErr w:type="spellEnd"/>
      <w:r>
        <w:t>" option is to perform a referential check on SPASE resource IDs and the "-u" option is to perform checks on URLs.</w:t>
      </w:r>
    </w:p>
    <w:p w:rsidR="00616339" w:rsidRDefault="00616339" w:rsidP="00616339">
      <w:pPr>
        <w:pStyle w:val="Heading2"/>
      </w:pPr>
      <w:bookmarkStart w:id="17" w:name="_Toc67586900"/>
      <w:r>
        <w:t>L</w:t>
      </w:r>
      <w:r w:rsidR="0045314D">
        <w:t>arge C</w:t>
      </w:r>
      <w:r>
        <w:t>ollections</w:t>
      </w:r>
      <w:r w:rsidR="0045314D">
        <w:t xml:space="preserve"> of </w:t>
      </w:r>
      <w:r w:rsidR="002134DE">
        <w:t>Descriptions</w:t>
      </w:r>
      <w:bookmarkEnd w:id="17"/>
    </w:p>
    <w:p w:rsidR="0045314D" w:rsidRDefault="0045314D" w:rsidP="0045314D">
      <w:r>
        <w:t>With large collections of SPASE description, such as would likely be the case for all the data from an instrument on a space mission, using the on-line validator could be tedious since you need to upload each file one-by-one. With large collections it is better to use the command-line tools because they can recursively scan a folder and check every resource description. To recursively san a folder add "-r" option to the command. To validate all the SPASE description in the folder "mission" use the command:</w:t>
      </w:r>
    </w:p>
    <w:p w:rsidR="0045314D" w:rsidRDefault="0045314D" w:rsidP="0045314D">
      <w:pPr>
        <w:ind w:left="720"/>
        <w:rPr>
          <w:rFonts w:ascii="Courier New" w:hAnsi="Courier New" w:cs="Courier New"/>
        </w:rPr>
      </w:pPr>
      <w:proofErr w:type="spellStart"/>
      <w:proofErr w:type="gramStart"/>
      <w:r>
        <w:rPr>
          <w:rFonts w:ascii="Courier New" w:hAnsi="Courier New" w:cs="Courier New"/>
        </w:rPr>
        <w:t>spase</w:t>
      </w:r>
      <w:proofErr w:type="spellEnd"/>
      <w:r>
        <w:rPr>
          <w:rFonts w:ascii="Courier New" w:hAnsi="Courier New" w:cs="Courier New"/>
        </w:rPr>
        <w:t>-</w:t>
      </w:r>
      <w:proofErr w:type="gramEnd"/>
      <w:r>
        <w:rPr>
          <w:rFonts w:ascii="Courier New" w:hAnsi="Courier New" w:cs="Courier New"/>
        </w:rPr>
        <w:t>validate -r mission</w:t>
      </w:r>
    </w:p>
    <w:p w:rsidR="0045314D" w:rsidRPr="0045314D" w:rsidRDefault="0045314D" w:rsidP="0045314D">
      <w:r w:rsidRPr="0045314D">
        <w:t>To perform a referential check on the same file the command is:</w:t>
      </w:r>
    </w:p>
    <w:p w:rsidR="0045314D" w:rsidRPr="00052B23" w:rsidRDefault="0045314D" w:rsidP="0045314D">
      <w:pPr>
        <w:ind w:left="720"/>
        <w:rPr>
          <w:rFonts w:ascii="Courier New" w:hAnsi="Courier New" w:cs="Courier New"/>
        </w:rPr>
      </w:pPr>
      <w:proofErr w:type="spellStart"/>
      <w:proofErr w:type="gramStart"/>
      <w:r>
        <w:rPr>
          <w:rFonts w:ascii="Courier New" w:hAnsi="Courier New" w:cs="Courier New"/>
        </w:rPr>
        <w:t>spase-refcheck</w:t>
      </w:r>
      <w:proofErr w:type="spellEnd"/>
      <w:proofErr w:type="gramEnd"/>
      <w:r>
        <w:rPr>
          <w:rFonts w:ascii="Courier New" w:hAnsi="Courier New" w:cs="Courier New"/>
        </w:rPr>
        <w:t xml:space="preserve"> -r -</w:t>
      </w:r>
      <w:proofErr w:type="spellStart"/>
      <w:r>
        <w:rPr>
          <w:rFonts w:ascii="Courier New" w:hAnsi="Courier New" w:cs="Courier New"/>
        </w:rPr>
        <w:t>i</w:t>
      </w:r>
      <w:proofErr w:type="spellEnd"/>
      <w:r>
        <w:rPr>
          <w:rFonts w:ascii="Courier New" w:hAnsi="Courier New" w:cs="Courier New"/>
        </w:rPr>
        <w:t xml:space="preserve"> -u mission</w:t>
      </w:r>
    </w:p>
    <w:p w:rsidR="00616339" w:rsidRDefault="00616339" w:rsidP="00616339">
      <w:pPr>
        <w:pStyle w:val="Heading1"/>
      </w:pPr>
      <w:bookmarkStart w:id="18" w:name="_Toc67586901"/>
      <w:r>
        <w:t>Sharing</w:t>
      </w:r>
      <w:bookmarkEnd w:id="18"/>
    </w:p>
    <w:p w:rsidR="00940B5B" w:rsidRDefault="00940B5B" w:rsidP="00940B5B">
      <w:r>
        <w:t>One of the main goals of the SPASE community is to openly share metadata. The SPASE community currently uses GitHub (</w:t>
      </w:r>
      <w:hyperlink r:id="rId29" w:history="1">
        <w:r w:rsidRPr="004C0F66">
          <w:rPr>
            <w:rStyle w:val="Hyperlink"/>
          </w:rPr>
          <w:t>https://github.com</w:t>
        </w:r>
      </w:hyperlink>
      <w:r>
        <w:t>) to manage and share metadata. On the GitHub platform files are stored in a repository and repositories can be grouped under an organization. The SPASE has created a</w:t>
      </w:r>
      <w:r w:rsidR="00B80EA1">
        <w:t>n</w:t>
      </w:r>
      <w:r>
        <w:t xml:space="preserve"> "</w:t>
      </w:r>
      <w:proofErr w:type="spellStart"/>
      <w:r>
        <w:t>hpde</w:t>
      </w:r>
      <w:proofErr w:type="spellEnd"/>
      <w:r>
        <w:t>" organization for the Heliophysics Data Environment (HPDE</w:t>
      </w:r>
      <w:r w:rsidR="00B80EA1">
        <w:t>) and</w:t>
      </w:r>
      <w:r>
        <w:t xml:space="preserve"> each naming authority registered with the SPASE Group (</w:t>
      </w:r>
      <w:hyperlink r:id="rId30" w:history="1">
        <w:r w:rsidRPr="004C0F66">
          <w:rPr>
            <w:rStyle w:val="Hyperlink"/>
          </w:rPr>
          <w:t>https://spase-group.org/services/naming-authority.html</w:t>
        </w:r>
      </w:hyperlink>
      <w:r>
        <w:t xml:space="preserve">) has a corresponding repository. These repositories are public and anyone can download a copy (with </w:t>
      </w:r>
      <w:proofErr w:type="spellStart"/>
      <w:r>
        <w:t>git</w:t>
      </w:r>
      <w:proofErr w:type="spellEnd"/>
      <w:r>
        <w:t xml:space="preserve"> this is called a "clone"). To create a read-only clone use a command like:</w:t>
      </w:r>
    </w:p>
    <w:p w:rsidR="00940B5B" w:rsidRPr="00052B23" w:rsidRDefault="00940B5B" w:rsidP="00CD536B">
      <w:pPr>
        <w:ind w:left="720"/>
        <w:rPr>
          <w:rFonts w:ascii="Courier New" w:hAnsi="Courier New" w:cs="Courier New"/>
        </w:rPr>
      </w:pPr>
      <w:proofErr w:type="spellStart"/>
      <w:proofErr w:type="gramStart"/>
      <w:r w:rsidRPr="00052B23">
        <w:rPr>
          <w:rFonts w:ascii="Courier New" w:hAnsi="Courier New" w:cs="Courier New"/>
        </w:rPr>
        <w:t>git</w:t>
      </w:r>
      <w:proofErr w:type="spellEnd"/>
      <w:proofErr w:type="gramEnd"/>
      <w:r w:rsidRPr="00052B23">
        <w:rPr>
          <w:rFonts w:ascii="Courier New" w:hAnsi="Courier New" w:cs="Courier New"/>
        </w:rPr>
        <w:t xml:space="preserve"> clone </w:t>
      </w:r>
      <w:r w:rsidR="00EC11B2" w:rsidRPr="00052B23">
        <w:rPr>
          <w:rFonts w:ascii="Courier New" w:hAnsi="Courier New" w:cs="Courier New"/>
        </w:rPr>
        <w:t>https://github.com/hpde/{Naming Authority}.</w:t>
      </w:r>
      <w:proofErr w:type="spellStart"/>
      <w:r w:rsidR="00EC11B2" w:rsidRPr="00052B23">
        <w:rPr>
          <w:rFonts w:ascii="Courier New" w:hAnsi="Courier New" w:cs="Courier New"/>
        </w:rPr>
        <w:t>git</w:t>
      </w:r>
      <w:proofErr w:type="spellEnd"/>
    </w:p>
    <w:p w:rsidR="00EC11B2" w:rsidRDefault="00EC11B2" w:rsidP="00940B5B">
      <w:proofErr w:type="gramStart"/>
      <w:r>
        <w:t>where</w:t>
      </w:r>
      <w:proofErr w:type="gramEnd"/>
      <w:r>
        <w:t xml:space="preserve"> {Naming Authority} is replaced with the tag for the naming authority. For example, "NASA".</w:t>
      </w:r>
    </w:p>
    <w:p w:rsidR="00EC11B2" w:rsidRDefault="00752A45" w:rsidP="00940B5B">
      <w:r>
        <w:t xml:space="preserve">If you are a metadata provider you will need to have a GitHub account and be added as a contributor the repository. </w:t>
      </w:r>
      <w:r w:rsidR="00052B23">
        <w:t>A contributor can write (push updates) to the repository. To be able to push to the repository you need to clone the repository with the SSH method and the command will look like:</w:t>
      </w:r>
    </w:p>
    <w:p w:rsidR="00052B23" w:rsidRPr="00052B23" w:rsidRDefault="00052B23" w:rsidP="00052B23">
      <w:pPr>
        <w:ind w:left="720"/>
        <w:rPr>
          <w:rFonts w:ascii="Courier New" w:hAnsi="Courier New" w:cs="Courier New"/>
        </w:rPr>
      </w:pPr>
      <w:proofErr w:type="spellStart"/>
      <w:proofErr w:type="gramStart"/>
      <w:r w:rsidRPr="00052B23">
        <w:rPr>
          <w:rFonts w:ascii="Courier New" w:hAnsi="Courier New" w:cs="Courier New"/>
        </w:rPr>
        <w:t>git</w:t>
      </w:r>
      <w:proofErr w:type="spellEnd"/>
      <w:proofErr w:type="gramEnd"/>
      <w:r w:rsidRPr="00052B23">
        <w:rPr>
          <w:rFonts w:ascii="Courier New" w:hAnsi="Courier New" w:cs="Courier New"/>
        </w:rPr>
        <w:t xml:space="preserve"> clone </w:t>
      </w:r>
      <w:proofErr w:type="spellStart"/>
      <w:r>
        <w:rPr>
          <w:rFonts w:ascii="Courier New" w:hAnsi="Courier New" w:cs="Courier New"/>
        </w:rPr>
        <w:t>git@github.com:</w:t>
      </w:r>
      <w:r w:rsidRPr="00052B23">
        <w:rPr>
          <w:rFonts w:ascii="Courier New" w:hAnsi="Courier New" w:cs="Courier New"/>
        </w:rPr>
        <w:t>hpde</w:t>
      </w:r>
      <w:proofErr w:type="spellEnd"/>
      <w:r w:rsidRPr="00052B23">
        <w:rPr>
          <w:rFonts w:ascii="Courier New" w:hAnsi="Courier New" w:cs="Courier New"/>
        </w:rPr>
        <w:t>/{Naming Authority}.</w:t>
      </w:r>
      <w:proofErr w:type="spellStart"/>
      <w:r w:rsidRPr="00052B23">
        <w:rPr>
          <w:rFonts w:ascii="Courier New" w:hAnsi="Courier New" w:cs="Courier New"/>
        </w:rPr>
        <w:t>git</w:t>
      </w:r>
      <w:proofErr w:type="spellEnd"/>
    </w:p>
    <w:p w:rsidR="00052B23" w:rsidRDefault="00052B23" w:rsidP="00052B23">
      <w:proofErr w:type="gramStart"/>
      <w:r>
        <w:t>where</w:t>
      </w:r>
      <w:proofErr w:type="gramEnd"/>
      <w:r>
        <w:t xml:space="preserve"> {Naming Authority} is replaced with the tag for the naming authority. For example, "NASA".</w:t>
      </w:r>
    </w:p>
    <w:p w:rsidR="00940B5B" w:rsidRDefault="00052B23" w:rsidP="00940B5B">
      <w:r>
        <w:t>When cloning a repository with the example commands the copy is placed in the current directory in a folder with the name of the {Naming Authority}. You can then edit or add files in</w:t>
      </w:r>
      <w:r w:rsidR="003D3A52">
        <w:t xml:space="preserve"> the</w:t>
      </w:r>
      <w:r>
        <w:t xml:space="preserve"> folder. </w:t>
      </w:r>
    </w:p>
    <w:p w:rsidR="003D3A52" w:rsidRDefault="003D3A52" w:rsidP="00940B5B">
      <w:r>
        <w:t>To push any changes back to the GitHub repository first you must add any new files placed in the folder to the staging area of the repository. The command to use (inside the repository folder) is:</w:t>
      </w:r>
    </w:p>
    <w:p w:rsidR="003D3A52" w:rsidRDefault="003D3A52" w:rsidP="003D3A52">
      <w:pPr>
        <w:ind w:left="720"/>
        <w:rPr>
          <w:rFonts w:ascii="Courier New" w:hAnsi="Courier New" w:cs="Courier New"/>
        </w:rPr>
      </w:pPr>
      <w:proofErr w:type="spellStart"/>
      <w:proofErr w:type="gramStart"/>
      <w:r w:rsidRPr="003D3A52">
        <w:rPr>
          <w:rFonts w:ascii="Courier New" w:hAnsi="Courier New" w:cs="Courier New"/>
        </w:rPr>
        <w:t>git</w:t>
      </w:r>
      <w:proofErr w:type="spellEnd"/>
      <w:proofErr w:type="gramEnd"/>
      <w:r w:rsidRPr="003D3A52">
        <w:rPr>
          <w:rFonts w:ascii="Courier New" w:hAnsi="Courier New" w:cs="Courier New"/>
        </w:rPr>
        <w:t xml:space="preserve"> add .</w:t>
      </w:r>
    </w:p>
    <w:p w:rsidR="003D3A52" w:rsidRDefault="003D3A52" w:rsidP="003D3A52">
      <w:r>
        <w:t>Then, t</w:t>
      </w:r>
      <w:r w:rsidRPr="003D3A52">
        <w:t>o</w:t>
      </w:r>
      <w:r>
        <w:t xml:space="preserve"> add any changed files to the staging area and create a snapshot of all the changes use the command (inside the repository folder):</w:t>
      </w:r>
    </w:p>
    <w:p w:rsidR="003D3A52" w:rsidRDefault="003D3A52" w:rsidP="003D3A52">
      <w:pPr>
        <w:ind w:left="720"/>
        <w:rPr>
          <w:rFonts w:ascii="Courier New" w:hAnsi="Courier New" w:cs="Courier New"/>
        </w:rPr>
      </w:pPr>
      <w:proofErr w:type="spellStart"/>
      <w:proofErr w:type="gramStart"/>
      <w:r w:rsidRPr="003D3A52">
        <w:rPr>
          <w:rFonts w:ascii="Courier New" w:hAnsi="Courier New" w:cs="Courier New"/>
        </w:rPr>
        <w:t>git</w:t>
      </w:r>
      <w:proofErr w:type="spellEnd"/>
      <w:proofErr w:type="gramEnd"/>
      <w:r w:rsidRPr="003D3A52">
        <w:rPr>
          <w:rFonts w:ascii="Courier New" w:hAnsi="Courier New" w:cs="Courier New"/>
        </w:rPr>
        <w:t xml:space="preserve"> </w:t>
      </w:r>
      <w:r>
        <w:rPr>
          <w:rFonts w:ascii="Courier New" w:hAnsi="Courier New" w:cs="Courier New"/>
        </w:rPr>
        <w:t>commit -a -m</w:t>
      </w:r>
      <w:r w:rsidRPr="003D3A52">
        <w:rPr>
          <w:rFonts w:ascii="Courier New" w:hAnsi="Courier New" w:cs="Courier New"/>
        </w:rPr>
        <w:t xml:space="preserve"> </w:t>
      </w:r>
      <w:r>
        <w:rPr>
          <w:rFonts w:ascii="Courier New" w:hAnsi="Courier New" w:cs="Courier New"/>
        </w:rPr>
        <w:t>"Brief message describing changes."</w:t>
      </w:r>
    </w:p>
    <w:p w:rsidR="003D3A52" w:rsidRDefault="003D3A52" w:rsidP="003D3A52">
      <w:r>
        <w:lastRenderedPageBreak/>
        <w:t>Now you are ready to share the changes by placing them on the GitHub repository. This is performed with a push. The command is:</w:t>
      </w:r>
    </w:p>
    <w:p w:rsidR="003D3A52" w:rsidRDefault="003D3A52" w:rsidP="003D3A52">
      <w:pPr>
        <w:ind w:left="720"/>
        <w:rPr>
          <w:rFonts w:ascii="Courier New" w:hAnsi="Courier New" w:cs="Courier New"/>
        </w:rPr>
      </w:pPr>
      <w:proofErr w:type="spellStart"/>
      <w:proofErr w:type="gramStart"/>
      <w:r w:rsidRPr="003D3A52">
        <w:rPr>
          <w:rFonts w:ascii="Courier New" w:hAnsi="Courier New" w:cs="Courier New"/>
        </w:rPr>
        <w:t>git</w:t>
      </w:r>
      <w:proofErr w:type="spellEnd"/>
      <w:proofErr w:type="gramEnd"/>
      <w:r w:rsidRPr="003D3A52">
        <w:rPr>
          <w:rFonts w:ascii="Courier New" w:hAnsi="Courier New" w:cs="Courier New"/>
        </w:rPr>
        <w:t xml:space="preserve"> </w:t>
      </w:r>
      <w:r>
        <w:rPr>
          <w:rFonts w:ascii="Courier New" w:hAnsi="Courier New" w:cs="Courier New"/>
        </w:rPr>
        <w:t>push</w:t>
      </w:r>
    </w:p>
    <w:p w:rsidR="003D3A52" w:rsidRDefault="003D3A52" w:rsidP="003D3A52">
      <w:r>
        <w:t>After the push is complete anyone can get the updates with either a clone, or if you already have a clone, using a pull request to update your local copy. The command to do a pull is:</w:t>
      </w:r>
    </w:p>
    <w:p w:rsidR="003D3A52" w:rsidRDefault="003D3A52" w:rsidP="003D3A52">
      <w:pPr>
        <w:ind w:left="720"/>
        <w:rPr>
          <w:rFonts w:ascii="Courier New" w:hAnsi="Courier New" w:cs="Courier New"/>
        </w:rPr>
      </w:pPr>
      <w:proofErr w:type="spellStart"/>
      <w:proofErr w:type="gramStart"/>
      <w:r w:rsidRPr="003D3A52">
        <w:rPr>
          <w:rFonts w:ascii="Courier New" w:hAnsi="Courier New" w:cs="Courier New"/>
        </w:rPr>
        <w:t>git</w:t>
      </w:r>
      <w:proofErr w:type="spellEnd"/>
      <w:proofErr w:type="gramEnd"/>
      <w:r w:rsidRPr="003D3A52">
        <w:rPr>
          <w:rFonts w:ascii="Courier New" w:hAnsi="Courier New" w:cs="Courier New"/>
        </w:rPr>
        <w:t xml:space="preserve"> </w:t>
      </w:r>
      <w:r>
        <w:rPr>
          <w:rFonts w:ascii="Courier New" w:hAnsi="Courier New" w:cs="Courier New"/>
        </w:rPr>
        <w:t>pu</w:t>
      </w:r>
      <w:r w:rsidR="00B80EA1">
        <w:rPr>
          <w:rFonts w:ascii="Courier New" w:hAnsi="Courier New" w:cs="Courier New"/>
        </w:rPr>
        <w:t>ll</w:t>
      </w:r>
    </w:p>
    <w:p w:rsidR="003D3A52" w:rsidRPr="003D3A52" w:rsidRDefault="00B80EA1" w:rsidP="003D3A52">
      <w:r>
        <w:t>When collaborating with others on a repository it is allows best to perform a "</w:t>
      </w:r>
      <w:proofErr w:type="spellStart"/>
      <w:r>
        <w:t>git</w:t>
      </w:r>
      <w:proofErr w:type="spellEnd"/>
      <w:r>
        <w:t xml:space="preserve"> pull" prior to make changes to local copy. This will make your local copy match the current contents of the GitHub repository. </w:t>
      </w:r>
    </w:p>
    <w:p w:rsidR="00616339" w:rsidRDefault="00616339" w:rsidP="00616339">
      <w:pPr>
        <w:pStyle w:val="Heading2"/>
      </w:pPr>
      <w:bookmarkStart w:id="19" w:name="_Toc67586902"/>
      <w:r>
        <w:t>Landing Pages</w:t>
      </w:r>
      <w:bookmarkEnd w:id="19"/>
    </w:p>
    <w:p w:rsidR="00616339" w:rsidRDefault="00B80EA1" w:rsidP="00616339">
      <w:r>
        <w:t xml:space="preserve">One service provided to the community are "landing pages". These are web pages which are a formatted version of the SPASE descriptions in the GitHub repositories. In addition to the web page are XML and JSON versions of the SPASE descriptions. The landing pages can be accessed at "https:// </w:t>
      </w:r>
      <w:r w:rsidR="00616339">
        <w:t>hpde.io</w:t>
      </w:r>
      <w:r>
        <w:t xml:space="preserve">". These pages are generated on a regular schedule and can be used as the landing page for a DOI created for the resource. </w:t>
      </w:r>
    </w:p>
    <w:p w:rsidR="00B80EA1" w:rsidRDefault="00B80EA1" w:rsidP="00616339">
      <w:pPr>
        <w:pStyle w:val="Heading1"/>
      </w:pPr>
      <w:bookmarkStart w:id="20" w:name="_Toc67586903"/>
      <w:r>
        <w:t>DOI Minting</w:t>
      </w:r>
      <w:bookmarkEnd w:id="20"/>
    </w:p>
    <w:p w:rsidR="0045314D" w:rsidRPr="0045314D" w:rsidRDefault="004A437B" w:rsidP="0045314D">
      <w:r>
        <w:t>Publications typically require a DOI (Digital Object Identifier) when referencing data or documents in paper or article. A DOI along with essential publication information may be included in a SPASE description. The SPASE group has the ability to mint (create) a DOI if you do not already have one for the resource. Whether you mint the DOI or have the SPASE group mint one for you there is a tool in the SPASE Resource Toolkit which can create a DOI generation request. The tool is "</w:t>
      </w:r>
      <w:proofErr w:type="spellStart"/>
      <w:r>
        <w:t>spase</w:t>
      </w:r>
      <w:proofErr w:type="spellEnd"/>
      <w:r>
        <w:t>-</w:t>
      </w:r>
      <w:proofErr w:type="spellStart"/>
      <w:r>
        <w:t>doi</w:t>
      </w:r>
      <w:proofErr w:type="spellEnd"/>
      <w:r>
        <w:t xml:space="preserve">-request". If the </w:t>
      </w:r>
      <w:proofErr w:type="spellStart"/>
      <w:r>
        <w:t>PublicationInfo</w:t>
      </w:r>
      <w:proofErr w:type="spellEnd"/>
      <w:r>
        <w:t xml:space="preserve"> element of a SPASE description is populate, then you will </w:t>
      </w:r>
      <w:r w:rsidR="00F55F8E">
        <w:t xml:space="preserve">have a fully formed DOI request. </w:t>
      </w:r>
      <w:r>
        <w:t xml:space="preserve">This request is in the XML form that </w:t>
      </w:r>
      <w:proofErr w:type="spellStart"/>
      <w:r>
        <w:t>DataCite</w:t>
      </w:r>
      <w:proofErr w:type="spellEnd"/>
      <w:r>
        <w:t xml:space="preserve"> uses so if you have minting ability you can submit it under your own account. Contact the SPASE group for more details.</w:t>
      </w:r>
    </w:p>
    <w:p w:rsidR="00616339" w:rsidRDefault="00616339" w:rsidP="00616339">
      <w:pPr>
        <w:pStyle w:val="Heading1"/>
      </w:pPr>
      <w:bookmarkStart w:id="21" w:name="_Toc67586904"/>
      <w:r>
        <w:t>Harvesting</w:t>
      </w:r>
      <w:bookmarkEnd w:id="21"/>
    </w:p>
    <w:p w:rsidR="008B1A08" w:rsidRDefault="00D63E62" w:rsidP="008B1A08">
      <w:r>
        <w:t>Harvesting is the process of extracting information from SPASE descriptions for use in other systems. For SPASE descriptions shared openly though GitHub you can acquire copies of SPASE descriptions with a "</w:t>
      </w:r>
      <w:proofErr w:type="spellStart"/>
      <w:r>
        <w:t>git</w:t>
      </w:r>
      <w:proofErr w:type="spellEnd"/>
      <w:r>
        <w:t xml:space="preserve"> clone" command.</w:t>
      </w:r>
      <w:r w:rsidR="004E4D7E">
        <w:t xml:space="preserve"> To get a copy of the current set of descriptions use the command</w:t>
      </w:r>
    </w:p>
    <w:p w:rsidR="004E4D7E" w:rsidRDefault="004E4D7E" w:rsidP="004E4D7E">
      <w:pPr>
        <w:ind w:firstLine="720"/>
        <w:rPr>
          <w:rFonts w:ascii="Courier New" w:hAnsi="Courier New" w:cs="Courier New"/>
        </w:rPr>
      </w:pPr>
      <w:proofErr w:type="spellStart"/>
      <w:proofErr w:type="gramStart"/>
      <w:r w:rsidRPr="00052B23">
        <w:rPr>
          <w:rFonts w:ascii="Courier New" w:hAnsi="Courier New" w:cs="Courier New"/>
        </w:rPr>
        <w:t>git</w:t>
      </w:r>
      <w:proofErr w:type="spellEnd"/>
      <w:proofErr w:type="gramEnd"/>
      <w:r w:rsidRPr="00052B23">
        <w:rPr>
          <w:rFonts w:ascii="Courier New" w:hAnsi="Courier New" w:cs="Courier New"/>
        </w:rPr>
        <w:t xml:space="preserve"> clone </w:t>
      </w:r>
      <w:r w:rsidRPr="004E4D7E">
        <w:rPr>
          <w:rFonts w:ascii="Courier New" w:hAnsi="Courier New" w:cs="Courier New"/>
        </w:rPr>
        <w:t xml:space="preserve">--single-branch --depth=1 </w:t>
      </w:r>
      <w:r>
        <w:rPr>
          <w:rFonts w:ascii="Courier New" w:hAnsi="Courier New" w:cs="Courier New"/>
        </w:rPr>
        <w:t>\</w:t>
      </w:r>
    </w:p>
    <w:p w:rsidR="004E4D7E" w:rsidRDefault="004E4D7E" w:rsidP="004E4D7E">
      <w:pPr>
        <w:ind w:firstLine="720"/>
      </w:pPr>
      <w:r>
        <w:rPr>
          <w:rFonts w:ascii="Courier New" w:hAnsi="Courier New" w:cs="Courier New"/>
        </w:rPr>
        <w:t>h</w:t>
      </w:r>
      <w:r w:rsidRPr="00052B23">
        <w:rPr>
          <w:rFonts w:ascii="Courier New" w:hAnsi="Courier New" w:cs="Courier New"/>
        </w:rPr>
        <w:t>ttps://github.com/hpde/{Naming Authority}.</w:t>
      </w:r>
      <w:proofErr w:type="spellStart"/>
      <w:r w:rsidRPr="00052B23">
        <w:rPr>
          <w:rFonts w:ascii="Courier New" w:hAnsi="Courier New" w:cs="Courier New"/>
        </w:rPr>
        <w:t>git</w:t>
      </w:r>
      <w:proofErr w:type="spellEnd"/>
      <w:r>
        <w:t xml:space="preserve"> </w:t>
      </w:r>
    </w:p>
    <w:p w:rsidR="00D63E62" w:rsidRDefault="004E4D7E" w:rsidP="008B1A08">
      <w:r>
        <w:t>Where {Naming Authority} is one of the repositories found on the list at:</w:t>
      </w:r>
    </w:p>
    <w:p w:rsidR="004E4D7E" w:rsidRDefault="004E4D7E" w:rsidP="008B1A08">
      <w:r>
        <w:tab/>
      </w:r>
      <w:hyperlink r:id="rId31" w:history="1">
        <w:r w:rsidRPr="002741A9">
          <w:rPr>
            <w:rStyle w:val="Hyperlink"/>
          </w:rPr>
          <w:t>https://github.com/hpde</w:t>
        </w:r>
      </w:hyperlink>
    </w:p>
    <w:p w:rsidR="004E4D7E" w:rsidRDefault="004E4D7E" w:rsidP="008B1A08">
      <w:r>
        <w:t>This will clone (create a copy) of the default branch of the repository and only include the most recent files. To refresh your copy issue the command:</w:t>
      </w:r>
    </w:p>
    <w:p w:rsidR="004E4D7E" w:rsidRPr="004E4D7E" w:rsidRDefault="004E4D7E" w:rsidP="004E4D7E">
      <w:pPr>
        <w:ind w:firstLine="720"/>
        <w:rPr>
          <w:rFonts w:ascii="Courier New" w:hAnsi="Courier New" w:cs="Courier New"/>
        </w:rPr>
      </w:pPr>
      <w:proofErr w:type="spellStart"/>
      <w:proofErr w:type="gramStart"/>
      <w:r>
        <w:rPr>
          <w:rFonts w:ascii="Courier New" w:hAnsi="Courier New" w:cs="Courier New"/>
        </w:rPr>
        <w:t>g</w:t>
      </w:r>
      <w:r w:rsidRPr="004E4D7E">
        <w:rPr>
          <w:rFonts w:ascii="Courier New" w:hAnsi="Courier New" w:cs="Courier New"/>
        </w:rPr>
        <w:t>it</w:t>
      </w:r>
      <w:proofErr w:type="spellEnd"/>
      <w:proofErr w:type="gramEnd"/>
      <w:r w:rsidRPr="004E4D7E">
        <w:rPr>
          <w:rFonts w:ascii="Courier New" w:hAnsi="Courier New" w:cs="Courier New"/>
        </w:rPr>
        <w:t xml:space="preserve"> pull</w:t>
      </w:r>
    </w:p>
    <w:p w:rsidR="004E4D7E" w:rsidRDefault="004E4D7E" w:rsidP="008B1A08">
      <w:proofErr w:type="gramStart"/>
      <w:r>
        <w:lastRenderedPageBreak/>
        <w:t>from</w:t>
      </w:r>
      <w:proofErr w:type="gramEnd"/>
      <w:r>
        <w:t xml:space="preserve"> inside the clone.</w:t>
      </w:r>
    </w:p>
    <w:p w:rsidR="004E4D7E" w:rsidRDefault="00EA3AEA" w:rsidP="008B1A08">
      <w:r>
        <w:t>One example of harvesting information from the SPASE description is creating a request to generate a DOI. Simple run the command:</w:t>
      </w:r>
    </w:p>
    <w:p w:rsidR="00EA3AEA" w:rsidRDefault="00EA3AEA" w:rsidP="00EA3AEA">
      <w:pPr>
        <w:ind w:firstLine="720"/>
        <w:rPr>
          <w:rFonts w:ascii="Courier New" w:hAnsi="Courier New" w:cs="Courier New"/>
        </w:rPr>
      </w:pPr>
      <w:proofErr w:type="spellStart"/>
      <w:proofErr w:type="gramStart"/>
      <w:r>
        <w:rPr>
          <w:rFonts w:ascii="Courier New" w:hAnsi="Courier New" w:cs="Courier New"/>
        </w:rPr>
        <w:t>spase</w:t>
      </w:r>
      <w:proofErr w:type="spellEnd"/>
      <w:r>
        <w:rPr>
          <w:rFonts w:ascii="Courier New" w:hAnsi="Courier New" w:cs="Courier New"/>
        </w:rPr>
        <w:t>-</w:t>
      </w:r>
      <w:proofErr w:type="spellStart"/>
      <w:r>
        <w:rPr>
          <w:rFonts w:ascii="Courier New" w:hAnsi="Courier New" w:cs="Courier New"/>
        </w:rPr>
        <w:t>doi</w:t>
      </w:r>
      <w:proofErr w:type="spellEnd"/>
      <w:r>
        <w:rPr>
          <w:rFonts w:ascii="Courier New" w:hAnsi="Courier New" w:cs="Courier New"/>
        </w:rPr>
        <w:t>-request</w:t>
      </w:r>
      <w:proofErr w:type="gramEnd"/>
      <w:r>
        <w:rPr>
          <w:rFonts w:ascii="Courier New" w:hAnsi="Courier New" w:cs="Courier New"/>
        </w:rPr>
        <w:t xml:space="preserve"> {file.xml}</w:t>
      </w:r>
    </w:p>
    <w:p w:rsidR="00EA3AEA" w:rsidRPr="00EA3AEA" w:rsidRDefault="00EA3AEA" w:rsidP="00EA3AEA">
      <w:r>
        <w:t>If you SPASE description contain a completed &lt;</w:t>
      </w:r>
      <w:proofErr w:type="spellStart"/>
      <w:r>
        <w:t>PublicationInfo</w:t>
      </w:r>
      <w:proofErr w:type="spellEnd"/>
      <w:r>
        <w:t xml:space="preserve">&gt; then the tool will output a DOI request file which can be submitted to a </w:t>
      </w:r>
      <w:proofErr w:type="spellStart"/>
      <w:r>
        <w:t>DataCite</w:t>
      </w:r>
      <w:proofErr w:type="spellEnd"/>
      <w:r>
        <w:t xml:space="preserve"> compliant minting service. There are options that can be supplied to the "</w:t>
      </w:r>
      <w:proofErr w:type="spellStart"/>
      <w:r>
        <w:t>spase</w:t>
      </w:r>
      <w:proofErr w:type="spellEnd"/>
      <w:r>
        <w:t>-</w:t>
      </w:r>
      <w:proofErr w:type="spellStart"/>
      <w:r>
        <w:t>doi</w:t>
      </w:r>
      <w:proofErr w:type="spellEnd"/>
      <w:r>
        <w:t>-request" tool that can specify any missing information.</w:t>
      </w:r>
    </w:p>
    <w:p w:rsidR="00EA3AEA" w:rsidRPr="004E4D7E" w:rsidRDefault="00EA3AEA" w:rsidP="00EA3AEA">
      <w:pPr>
        <w:ind w:firstLine="720"/>
        <w:rPr>
          <w:rFonts w:ascii="Courier New" w:hAnsi="Courier New" w:cs="Courier New"/>
        </w:rPr>
      </w:pPr>
      <w:r>
        <w:rPr>
          <w:rFonts w:ascii="Courier New" w:hAnsi="Courier New" w:cs="Courier New"/>
        </w:rPr>
        <w:t xml:space="preserve"> </w:t>
      </w:r>
    </w:p>
    <w:p w:rsidR="00616339" w:rsidRDefault="00616339" w:rsidP="00616339">
      <w:pPr>
        <w:pStyle w:val="Heading1"/>
      </w:pPr>
      <w:bookmarkStart w:id="22" w:name="_Toc67586905"/>
      <w:r>
        <w:t>Tips and Tricks</w:t>
      </w:r>
      <w:bookmarkEnd w:id="22"/>
    </w:p>
    <w:p w:rsidR="008A4FEF" w:rsidRPr="008A4FEF" w:rsidRDefault="008A4FEF" w:rsidP="008A4FEF">
      <w:pPr>
        <w:spacing w:after="0"/>
        <w:rPr>
          <w:b/>
        </w:rPr>
      </w:pPr>
      <w:r w:rsidRPr="008A4FEF">
        <w:rPr>
          <w:b/>
        </w:rPr>
        <w:t>Follow Conventions</w:t>
      </w:r>
    </w:p>
    <w:p w:rsidR="008A4FEF" w:rsidRDefault="008A4FEF" w:rsidP="008A4FEF">
      <w:pPr>
        <w:ind w:left="720"/>
      </w:pPr>
      <w:r>
        <w:t>Following the repository organization and file naming conventions makes finding resources easier and several tools (and some services) are designed to work best with these conventions.</w:t>
      </w:r>
    </w:p>
    <w:p w:rsidR="008B0E06" w:rsidRPr="008B0E06" w:rsidRDefault="008B0E06" w:rsidP="008B0E06">
      <w:pPr>
        <w:spacing w:after="0"/>
        <w:rPr>
          <w:b/>
        </w:rPr>
      </w:pPr>
      <w:r w:rsidRPr="008B0E06">
        <w:rPr>
          <w:b/>
        </w:rPr>
        <w:t>Do Validations and Referential Checks before Push</w:t>
      </w:r>
    </w:p>
    <w:p w:rsidR="008B0E06" w:rsidRDefault="008B0E06" w:rsidP="008A4FEF">
      <w:pPr>
        <w:ind w:left="720"/>
      </w:pPr>
      <w:r>
        <w:t>Repositories are managed and updated in four steps. First you create a clone</w:t>
      </w:r>
      <w:r w:rsidR="00FA22CF">
        <w:t>.</w:t>
      </w:r>
      <w:r>
        <w:t xml:space="preserve"> Second, make changes, additions or perform an updates on the clone. Third, perform validation and referential checks (using </w:t>
      </w:r>
      <w:proofErr w:type="spellStart"/>
      <w:r>
        <w:t>spase</w:t>
      </w:r>
      <w:proofErr w:type="spellEnd"/>
      <w:r>
        <w:t xml:space="preserve">-validate and </w:t>
      </w:r>
      <w:proofErr w:type="spellStart"/>
      <w:r>
        <w:t>spase-refcheck</w:t>
      </w:r>
      <w:proofErr w:type="spellEnd"/>
      <w:r>
        <w:t>) on the clone. Forth, commit and push changes to the repository. Following these step allow you to catch errors before the files are shared.</w:t>
      </w:r>
    </w:p>
    <w:p w:rsidR="001A57E0" w:rsidRPr="001A57E0" w:rsidRDefault="008B0E06" w:rsidP="001A57E0">
      <w:pPr>
        <w:spacing w:after="0"/>
        <w:rPr>
          <w:b/>
        </w:rPr>
      </w:pPr>
      <w:r w:rsidRPr="001A57E0">
        <w:rPr>
          <w:b/>
        </w:rPr>
        <w:t xml:space="preserve">Change </w:t>
      </w:r>
      <w:r w:rsidR="001A57E0">
        <w:rPr>
          <w:b/>
        </w:rPr>
        <w:t>&lt;</w:t>
      </w:r>
      <w:proofErr w:type="spellStart"/>
      <w:r w:rsidRPr="001A57E0">
        <w:rPr>
          <w:b/>
        </w:rPr>
        <w:t>ReleaseDate</w:t>
      </w:r>
      <w:proofErr w:type="spellEnd"/>
      <w:r w:rsidR="001A57E0">
        <w:rPr>
          <w:b/>
        </w:rPr>
        <w:t>&gt;</w:t>
      </w:r>
      <w:r w:rsidRPr="001A57E0">
        <w:rPr>
          <w:b/>
        </w:rPr>
        <w:t xml:space="preserve"> </w:t>
      </w:r>
      <w:r w:rsidR="001A57E0" w:rsidRPr="001A57E0">
        <w:rPr>
          <w:b/>
        </w:rPr>
        <w:t>After Updates</w:t>
      </w:r>
    </w:p>
    <w:p w:rsidR="00FA22CF" w:rsidRPr="008A4FEF" w:rsidRDefault="008B0E06" w:rsidP="00FA22CF">
      <w:pPr>
        <w:ind w:left="720"/>
      </w:pPr>
      <w:r>
        <w:t xml:space="preserve"> </w:t>
      </w:r>
      <w:r w:rsidR="001A57E0">
        <w:t>The &lt;</w:t>
      </w:r>
      <w:proofErr w:type="spellStart"/>
      <w:r w:rsidR="001A57E0">
        <w:t>ReleaseDate</w:t>
      </w:r>
      <w:proofErr w:type="spellEnd"/>
      <w:r w:rsidR="001A57E0">
        <w:t>&gt; indicates the date of the most recent change of a SPASE description. It acts like a version number for the description. When making scripted changes to many descriptions, the "space-</w:t>
      </w:r>
      <w:proofErr w:type="spellStart"/>
      <w:r w:rsidR="001A57E0">
        <w:t>restamp</w:t>
      </w:r>
      <w:proofErr w:type="spellEnd"/>
      <w:r w:rsidR="001A57E0">
        <w:t>" can be used to set the &lt;</w:t>
      </w:r>
      <w:proofErr w:type="spellStart"/>
      <w:r w:rsidR="001A57E0">
        <w:t>ReleaseDate</w:t>
      </w:r>
      <w:proofErr w:type="spellEnd"/>
      <w:r w:rsidR="001A57E0">
        <w:t xml:space="preserve">&gt;. It has a recursive option so it can change multiple files with one command. </w:t>
      </w:r>
    </w:p>
    <w:p w:rsidR="00616339" w:rsidRDefault="00616339" w:rsidP="00616339">
      <w:pPr>
        <w:pStyle w:val="Heading1"/>
      </w:pPr>
      <w:bookmarkStart w:id="23" w:name="_Toc67586906"/>
      <w:r>
        <w:t>Final Thoughts</w:t>
      </w:r>
      <w:bookmarkEnd w:id="23"/>
    </w:p>
    <w:p w:rsidR="00FA22CF" w:rsidRPr="00FA22CF" w:rsidRDefault="00FA22CF" w:rsidP="00FA22CF">
      <w:r>
        <w:t>There are a lot of tools and a lot of existing SPASE descriptions. There are also a variety of services which harvest SPASE description to create search engines, provide uniform access to data and manage a project's collections. It can seem like a lot to take in when starting to use SPASE, which is because it forms a distributed data environment which was built through an accumulation of a lot of smaller efforts. You can contribute to this data environment by creating and sharing SPASE descriptions for the things you are most familiar with. Even a single SPASE description for one data collection, shared through public repositories, will enhance the data environment and enable better research. Start small and become a part of something bigger.</w:t>
      </w:r>
    </w:p>
    <w:sectPr w:rsidR="00FA22CF" w:rsidRPr="00FA2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6E12C3"/>
    <w:multiLevelType w:val="hybridMultilevel"/>
    <w:tmpl w:val="0406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C39"/>
    <w:rsid w:val="000101AE"/>
    <w:rsid w:val="00052B23"/>
    <w:rsid w:val="00121D18"/>
    <w:rsid w:val="001878E7"/>
    <w:rsid w:val="001A57E0"/>
    <w:rsid w:val="001C6CBA"/>
    <w:rsid w:val="002134DE"/>
    <w:rsid w:val="0022269C"/>
    <w:rsid w:val="002401B8"/>
    <w:rsid w:val="002876A5"/>
    <w:rsid w:val="003C35BA"/>
    <w:rsid w:val="003D3A52"/>
    <w:rsid w:val="0045314D"/>
    <w:rsid w:val="004A437B"/>
    <w:rsid w:val="004E4D7E"/>
    <w:rsid w:val="005858D9"/>
    <w:rsid w:val="005A0EB8"/>
    <w:rsid w:val="005A600B"/>
    <w:rsid w:val="005B0C28"/>
    <w:rsid w:val="00616339"/>
    <w:rsid w:val="00654CBD"/>
    <w:rsid w:val="006F4F1F"/>
    <w:rsid w:val="00752A45"/>
    <w:rsid w:val="007A381D"/>
    <w:rsid w:val="007B7C39"/>
    <w:rsid w:val="007C4E64"/>
    <w:rsid w:val="00867948"/>
    <w:rsid w:val="00871956"/>
    <w:rsid w:val="008A4FEF"/>
    <w:rsid w:val="008B0E06"/>
    <w:rsid w:val="008B1A08"/>
    <w:rsid w:val="00940B5B"/>
    <w:rsid w:val="0095643D"/>
    <w:rsid w:val="00991D03"/>
    <w:rsid w:val="00A12583"/>
    <w:rsid w:val="00AA6F8B"/>
    <w:rsid w:val="00B31C3B"/>
    <w:rsid w:val="00B80EA1"/>
    <w:rsid w:val="00CB5D26"/>
    <w:rsid w:val="00CD536B"/>
    <w:rsid w:val="00D030BB"/>
    <w:rsid w:val="00D048EE"/>
    <w:rsid w:val="00D35AF9"/>
    <w:rsid w:val="00D63E62"/>
    <w:rsid w:val="00EA3AEA"/>
    <w:rsid w:val="00EC11B2"/>
    <w:rsid w:val="00EF3745"/>
    <w:rsid w:val="00F4370D"/>
    <w:rsid w:val="00F55F8E"/>
    <w:rsid w:val="00F71FB7"/>
    <w:rsid w:val="00F91DF8"/>
    <w:rsid w:val="00FA22CF"/>
    <w:rsid w:val="00FD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A798E-BABB-4285-99C8-EA21C6AF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7C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63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1A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C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7C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58D9"/>
    <w:pPr>
      <w:ind w:left="720"/>
      <w:contextualSpacing/>
    </w:pPr>
  </w:style>
  <w:style w:type="character" w:customStyle="1" w:styleId="Heading2Char">
    <w:name w:val="Heading 2 Char"/>
    <w:basedOn w:val="DefaultParagraphFont"/>
    <w:link w:val="Heading2"/>
    <w:uiPriority w:val="9"/>
    <w:rsid w:val="0061633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91DF8"/>
    <w:rPr>
      <w:color w:val="0563C1" w:themeColor="hyperlink"/>
      <w:u w:val="single"/>
    </w:rPr>
  </w:style>
  <w:style w:type="character" w:customStyle="1" w:styleId="Heading3Char">
    <w:name w:val="Heading 3 Char"/>
    <w:basedOn w:val="DefaultParagraphFont"/>
    <w:link w:val="Heading3"/>
    <w:uiPriority w:val="9"/>
    <w:rsid w:val="008B1A0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91D03"/>
    <w:pPr>
      <w:outlineLvl w:val="9"/>
    </w:pPr>
  </w:style>
  <w:style w:type="paragraph" w:styleId="TOC2">
    <w:name w:val="toc 2"/>
    <w:basedOn w:val="Normal"/>
    <w:next w:val="Normal"/>
    <w:autoRedefine/>
    <w:uiPriority w:val="39"/>
    <w:unhideWhenUsed/>
    <w:rsid w:val="00991D03"/>
    <w:pPr>
      <w:spacing w:after="100"/>
      <w:ind w:left="220"/>
    </w:pPr>
    <w:rPr>
      <w:rFonts w:eastAsiaTheme="minorEastAsia" w:cs="Times New Roman"/>
    </w:rPr>
  </w:style>
  <w:style w:type="paragraph" w:styleId="TOC1">
    <w:name w:val="toc 1"/>
    <w:basedOn w:val="Normal"/>
    <w:next w:val="Normal"/>
    <w:autoRedefine/>
    <w:uiPriority w:val="39"/>
    <w:unhideWhenUsed/>
    <w:rsid w:val="00991D03"/>
    <w:pPr>
      <w:spacing w:after="100"/>
    </w:pPr>
    <w:rPr>
      <w:rFonts w:eastAsiaTheme="minorEastAsia" w:cs="Times New Roman"/>
    </w:rPr>
  </w:style>
  <w:style w:type="paragraph" w:styleId="TOC3">
    <w:name w:val="toc 3"/>
    <w:basedOn w:val="Normal"/>
    <w:next w:val="Normal"/>
    <w:autoRedefine/>
    <w:uiPriority w:val="39"/>
    <w:unhideWhenUsed/>
    <w:rsid w:val="00991D03"/>
    <w:pPr>
      <w:spacing w:after="100"/>
      <w:ind w:left="440"/>
    </w:pPr>
    <w:rPr>
      <w:rFonts w:eastAsiaTheme="minorEastAsia" w:cs="Times New Roman"/>
    </w:rPr>
  </w:style>
  <w:style w:type="table" w:styleId="TableGrid">
    <w:name w:val="Table Grid"/>
    <w:basedOn w:val="TableNormal"/>
    <w:uiPriority w:val="39"/>
    <w:rsid w:val="00287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876A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112182">
      <w:bodyDiv w:val="1"/>
      <w:marLeft w:val="0"/>
      <w:marRight w:val="0"/>
      <w:marTop w:val="0"/>
      <w:marBottom w:val="0"/>
      <w:divBdr>
        <w:top w:val="none" w:sz="0" w:space="0" w:color="auto"/>
        <w:left w:val="none" w:sz="0" w:space="0" w:color="auto"/>
        <w:bottom w:val="none" w:sz="0" w:space="0" w:color="auto"/>
        <w:right w:val="none" w:sz="0" w:space="0" w:color="auto"/>
      </w:divBdr>
    </w:div>
    <w:div w:id="20236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spase-group.org/" TargetMode="External"/><Relationship Id="rId13" Type="http://schemas.openxmlformats.org/officeDocument/2006/relationships/hyperlink" Target="https://notepad-plus-plus.org/" TargetMode="External"/><Relationship Id="rId18" Type="http://schemas.openxmlformats.org/officeDocument/2006/relationships/hyperlink" Target="http://www.spase-group.org/data/schema" TargetMode="External"/><Relationship Id="rId26" Type="http://schemas.openxmlformats.org/officeDocument/2006/relationships/hyperlink" Target="https://hpde.io" TargetMode="External"/><Relationship Id="rId3" Type="http://schemas.openxmlformats.org/officeDocument/2006/relationships/styles" Target="styles.xml"/><Relationship Id="rId21" Type="http://schemas.openxmlformats.org/officeDocument/2006/relationships/hyperlink" Target="http://www.w3.org/2001/XMLSchema-instance" TargetMode="External"/><Relationship Id="rId7" Type="http://schemas.openxmlformats.org/officeDocument/2006/relationships/hyperlink" Target="http://xmleditor.spase-group.org/" TargetMode="External"/><Relationship Id="rId12" Type="http://schemas.openxmlformats.org/officeDocument/2006/relationships/hyperlink" Target="http://xmleditor.spase-group.org/" TargetMode="External"/><Relationship Id="rId17" Type="http://schemas.openxmlformats.org/officeDocument/2006/relationships/hyperlink" Target="http://www.w3.org/2001/XMLSchema-instance" TargetMode="External"/><Relationship Id="rId25" Type="http://schemas.openxmlformats.org/officeDocument/2006/relationships/hyperlink" Target="https://hpde.i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pde.io" TargetMode="External"/><Relationship Id="rId20" Type="http://schemas.openxmlformats.org/officeDocument/2006/relationships/hyperlink" Target="http://www.spase-group.org/data/schema" TargetMode="External"/><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hyperlink" Target="https://spase-group.org/" TargetMode="External"/><Relationship Id="rId11" Type="http://schemas.openxmlformats.org/officeDocument/2006/relationships/hyperlink" Target="https://spase-group.org/docs/conventions/" TargetMode="External"/><Relationship Id="rId24" Type="http://schemas.openxmlformats.org/officeDocument/2006/relationships/hyperlink" Target="http://www.spase-group.org/data/schem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pase-group.org/data/model" TargetMode="External"/><Relationship Id="rId23" Type="http://schemas.openxmlformats.org/officeDocument/2006/relationships/hyperlink" Target="http://www.w3.org/2001/XMLSchema-instance" TargetMode="External"/><Relationship Id="rId28" Type="http://schemas.openxmlformats.org/officeDocument/2006/relationships/hyperlink" Target="http://validator.spase-group.org/" TargetMode="External"/><Relationship Id="rId10" Type="http://schemas.openxmlformats.org/officeDocument/2006/relationships/hyperlink" Target="https://spase-group.org/data/simulation/" TargetMode="External"/><Relationship Id="rId19" Type="http://schemas.openxmlformats.org/officeDocument/2006/relationships/hyperlink" Target="http://www.w3.org/2001/XMLSchema-instance" TargetMode="External"/><Relationship Id="rId31" Type="http://schemas.openxmlformats.org/officeDocument/2006/relationships/hyperlink" Target="https://github.com/hpde" TargetMode="External"/><Relationship Id="rId4" Type="http://schemas.openxmlformats.org/officeDocument/2006/relationships/settings" Target="settings.xml"/><Relationship Id="rId9" Type="http://schemas.openxmlformats.org/officeDocument/2006/relationships/hyperlink" Target="https://spase-group.org/data/model" TargetMode="External"/><Relationship Id="rId14" Type="http://schemas.openxmlformats.org/officeDocument/2006/relationships/hyperlink" Target="https://www.oxygenxml.com/" TargetMode="External"/><Relationship Id="rId22" Type="http://schemas.openxmlformats.org/officeDocument/2006/relationships/hyperlink" Target="http://www.spase-group.org/data/schema" TargetMode="External"/><Relationship Id="rId27" Type="http://schemas.openxmlformats.org/officeDocument/2006/relationships/hyperlink" Target="https://github.github.com/gfm/" TargetMode="External"/><Relationship Id="rId30" Type="http://schemas.openxmlformats.org/officeDocument/2006/relationships/hyperlink" Target="https://spase-group.org/services/naming-autho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ECA9C-7A5A-4E51-9AB5-B1FDFABDB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9708</TotalTime>
  <Pages>1</Pages>
  <Words>3654</Words>
  <Characters>20830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c:creator>
  <cp:keywords/>
  <dc:description/>
  <cp:lastModifiedBy>Todd</cp:lastModifiedBy>
  <cp:revision>19</cp:revision>
  <cp:lastPrinted>2021-03-26T00:48:00Z</cp:lastPrinted>
  <dcterms:created xsi:type="dcterms:W3CDTF">2021-03-01T22:53:00Z</dcterms:created>
  <dcterms:modified xsi:type="dcterms:W3CDTF">2021-03-26T00:52:00Z</dcterms:modified>
</cp:coreProperties>
</file>