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140" w:rsidRPr="009012C2" w:rsidRDefault="00687140" w:rsidP="00687140">
      <w:pPr>
        <w:pStyle w:val="a4"/>
        <w:jc w:val="center"/>
        <w:rPr>
          <w:rFonts w:ascii="Times New Roman" w:eastAsia="宋体" w:hAnsi="Times New Roman"/>
        </w:rPr>
      </w:pPr>
      <w:r w:rsidRPr="009012C2">
        <w:rPr>
          <w:rFonts w:ascii="Times New Roman" w:eastAsia="宋体" w:hAnsi="Times New Roman" w:hint="eastAsia"/>
        </w:rPr>
        <w:t>暗物质</w:t>
      </w:r>
      <w:r w:rsidR="00C97EA3">
        <w:rPr>
          <w:rFonts w:ascii="Times New Roman" w:eastAsia="宋体" w:hAnsi="Times New Roman" w:hint="eastAsia"/>
        </w:rPr>
        <w:t>粒子探测</w:t>
      </w:r>
      <w:r w:rsidR="006D1338" w:rsidRPr="009012C2">
        <w:rPr>
          <w:rFonts w:ascii="Times New Roman" w:eastAsia="宋体" w:hAnsi="Times New Roman" w:hint="eastAsia"/>
        </w:rPr>
        <w:t>卫星</w:t>
      </w:r>
      <w:r w:rsidRPr="009012C2">
        <w:rPr>
          <w:rFonts w:ascii="Times New Roman" w:eastAsia="宋体" w:hAnsi="Times New Roman" w:hint="eastAsia"/>
        </w:rPr>
        <w:t>BGO</w:t>
      </w:r>
      <w:r w:rsidRPr="009012C2">
        <w:rPr>
          <w:rFonts w:ascii="Times New Roman" w:eastAsia="宋体" w:hAnsi="Times New Roman" w:hint="eastAsia"/>
        </w:rPr>
        <w:t>量能器</w:t>
      </w:r>
    </w:p>
    <w:p w:rsidR="00C65783" w:rsidRPr="009012C2" w:rsidRDefault="00C97EA3" w:rsidP="00687140">
      <w:pPr>
        <w:pStyle w:val="a4"/>
        <w:jc w:val="center"/>
        <w:rPr>
          <w:rFonts w:ascii="Times New Roman" w:eastAsia="宋体" w:hAnsi="Times New Roman"/>
        </w:rPr>
      </w:pPr>
      <w:r>
        <w:rPr>
          <w:rFonts w:ascii="Times New Roman" w:eastAsia="宋体" w:hAnsi="Times New Roman" w:hint="eastAsia"/>
        </w:rPr>
        <w:t>地面</w:t>
      </w:r>
      <w:r w:rsidR="00A11965">
        <w:rPr>
          <w:rFonts w:ascii="Times New Roman" w:eastAsia="宋体" w:hAnsi="Times New Roman" w:hint="eastAsia"/>
        </w:rPr>
        <w:t>测试软件</w:t>
      </w:r>
      <w:r w:rsidR="00687140" w:rsidRPr="009012C2">
        <w:rPr>
          <w:rFonts w:ascii="Times New Roman" w:eastAsia="宋体" w:hAnsi="Times New Roman" w:hint="eastAsia"/>
        </w:rPr>
        <w:t>的设计</w:t>
      </w:r>
    </w:p>
    <w:p w:rsidR="001630C1" w:rsidRPr="009012C2" w:rsidRDefault="00243BF0" w:rsidP="00243BF0">
      <w:pPr>
        <w:pStyle w:val="1"/>
      </w:pPr>
      <w:r>
        <w:rPr>
          <w:rFonts w:hint="eastAsia"/>
        </w:rPr>
        <w:t>1.</w:t>
      </w:r>
      <w:r w:rsidR="00D74570">
        <w:rPr>
          <w:rFonts w:hint="eastAsia"/>
        </w:rPr>
        <w:t>引言</w:t>
      </w:r>
    </w:p>
    <w:p w:rsidR="00D4060C" w:rsidRDefault="00C97EA3" w:rsidP="007062FB">
      <w:pPr>
        <w:widowControl w:val="0"/>
        <w:spacing w:after="0" w:line="360" w:lineRule="auto"/>
        <w:ind w:left="66"/>
        <w:jc w:val="both"/>
        <w:textAlignment w:val="center"/>
        <w:rPr>
          <w:rFonts w:ascii="Times New Roman" w:eastAsia="宋体" w:hAnsi="Times New Roman" w:cs="Times New Roman"/>
          <w:color w:val="000000"/>
          <w:kern w:val="2"/>
          <w:sz w:val="24"/>
          <w:szCs w:val="21"/>
          <w:lang w:val="x-none"/>
        </w:rPr>
      </w:pPr>
      <w:proofErr w:type="spellStart"/>
      <w:r>
        <w:rPr>
          <w:rFonts w:ascii="Times New Roman" w:eastAsia="宋体" w:hAnsi="Times New Roman" w:cs="Times New Roman" w:hint="eastAsia"/>
          <w:color w:val="000000"/>
          <w:kern w:val="2"/>
          <w:sz w:val="24"/>
          <w:szCs w:val="21"/>
          <w:lang w:val="x-none" w:eastAsia="x-none"/>
        </w:rPr>
        <w:t>暗物质粒子探测卫星</w:t>
      </w:r>
      <w:proofErr w:type="spellEnd"/>
      <w:r w:rsidR="00D74570">
        <w:rPr>
          <w:rFonts w:ascii="Times New Roman" w:eastAsia="宋体" w:hAnsi="Times New Roman" w:cs="Times New Roman" w:hint="eastAsia"/>
          <w:color w:val="000000"/>
          <w:kern w:val="2"/>
          <w:sz w:val="24"/>
          <w:szCs w:val="21"/>
          <w:lang w:val="x-none"/>
        </w:rPr>
        <w:t>（</w:t>
      </w:r>
      <w:r w:rsidR="00D74570">
        <w:rPr>
          <w:rFonts w:ascii="Times New Roman" w:eastAsia="宋体" w:hAnsi="Times New Roman" w:cs="Times New Roman" w:hint="eastAsia"/>
          <w:color w:val="000000"/>
          <w:kern w:val="2"/>
          <w:sz w:val="24"/>
          <w:szCs w:val="21"/>
          <w:lang w:val="x-none"/>
        </w:rPr>
        <w:t>DAMPE</w:t>
      </w:r>
      <w:r w:rsidR="00D74570">
        <w:rPr>
          <w:rFonts w:ascii="Times New Roman" w:eastAsia="宋体" w:hAnsi="Times New Roman" w:cs="Times New Roman" w:hint="eastAsia"/>
          <w:color w:val="000000"/>
          <w:kern w:val="2"/>
          <w:sz w:val="24"/>
          <w:szCs w:val="21"/>
          <w:lang w:val="x-none"/>
        </w:rPr>
        <w:t>）</w:t>
      </w:r>
      <w:proofErr w:type="spellStart"/>
      <w:r w:rsidR="00D74570">
        <w:rPr>
          <w:rFonts w:ascii="Times New Roman" w:eastAsia="宋体" w:hAnsi="Times New Roman" w:cs="Times New Roman" w:hint="eastAsia"/>
          <w:color w:val="000000"/>
          <w:kern w:val="2"/>
          <w:sz w:val="24"/>
          <w:szCs w:val="21"/>
          <w:lang w:val="x-none" w:eastAsia="x-none"/>
        </w:rPr>
        <w:t>是</w:t>
      </w:r>
      <w:r w:rsidR="00D74570">
        <w:rPr>
          <w:rFonts w:ascii="Times New Roman" w:eastAsia="宋体" w:hAnsi="Times New Roman" w:cs="Times New Roman" w:hint="eastAsia"/>
          <w:color w:val="000000"/>
          <w:kern w:val="2"/>
          <w:sz w:val="24"/>
          <w:szCs w:val="21"/>
          <w:lang w:val="x-none"/>
        </w:rPr>
        <w:t>中国科学院</w:t>
      </w:r>
      <w:r w:rsidR="005C24C1" w:rsidRPr="009012C2">
        <w:rPr>
          <w:rFonts w:ascii="Times New Roman" w:eastAsia="宋体" w:hAnsi="Times New Roman" w:cs="Times New Roman" w:hint="eastAsia"/>
          <w:color w:val="000000"/>
          <w:kern w:val="2"/>
          <w:sz w:val="24"/>
          <w:szCs w:val="21"/>
          <w:lang w:val="x-none" w:eastAsia="x-none"/>
        </w:rPr>
        <w:t>空间科学先导专项</w:t>
      </w:r>
      <w:r>
        <w:rPr>
          <w:rFonts w:ascii="Times New Roman" w:eastAsia="宋体" w:hAnsi="Times New Roman" w:cs="Times New Roman" w:hint="eastAsia"/>
          <w:color w:val="000000"/>
          <w:kern w:val="2"/>
          <w:sz w:val="24"/>
          <w:szCs w:val="21"/>
          <w:lang w:val="x-none"/>
        </w:rPr>
        <w:t>的</w:t>
      </w:r>
      <w:r w:rsidR="00D74570">
        <w:rPr>
          <w:rFonts w:ascii="Times New Roman" w:eastAsia="宋体" w:hAnsi="Times New Roman" w:cs="Times New Roman" w:hint="eastAsia"/>
          <w:color w:val="000000"/>
          <w:kern w:val="2"/>
          <w:sz w:val="24"/>
          <w:szCs w:val="21"/>
          <w:lang w:val="x-none"/>
        </w:rPr>
        <w:t>首批</w:t>
      </w:r>
      <w:r w:rsidR="005C24C1" w:rsidRPr="009012C2">
        <w:rPr>
          <w:rFonts w:ascii="Times New Roman" w:eastAsia="宋体" w:hAnsi="Times New Roman" w:cs="Times New Roman" w:hint="eastAsia"/>
          <w:color w:val="000000"/>
          <w:kern w:val="2"/>
          <w:sz w:val="24"/>
          <w:szCs w:val="21"/>
          <w:lang w:val="x-none" w:eastAsia="x-none"/>
        </w:rPr>
        <w:t>卫星之一</w:t>
      </w:r>
      <w:r w:rsidR="00494352">
        <w:rPr>
          <w:rFonts w:ascii="Times New Roman" w:eastAsia="宋体" w:hAnsi="Times New Roman" w:cs="Times New Roman" w:hint="eastAsia"/>
          <w:color w:val="000000"/>
          <w:kern w:val="2"/>
          <w:sz w:val="24"/>
          <w:szCs w:val="21"/>
          <w:lang w:val="x-none"/>
        </w:rPr>
        <w:t>，</w:t>
      </w:r>
      <w:r w:rsidR="00D74570">
        <w:rPr>
          <w:rFonts w:ascii="Times New Roman" w:eastAsia="宋体" w:hAnsi="Times New Roman" w:cs="Times New Roman" w:hint="eastAsia"/>
          <w:color w:val="000000"/>
          <w:kern w:val="2"/>
          <w:sz w:val="24"/>
          <w:szCs w:val="21"/>
          <w:lang w:val="x-none"/>
        </w:rPr>
        <w:t>其主要科学目标是</w:t>
      </w:r>
      <w:r w:rsidR="00494352">
        <w:rPr>
          <w:rFonts w:ascii="Times New Roman" w:eastAsia="宋体" w:hAnsi="Times New Roman" w:cs="Times New Roman" w:hint="eastAsia"/>
          <w:color w:val="000000"/>
          <w:kern w:val="2"/>
          <w:sz w:val="24"/>
          <w:szCs w:val="21"/>
          <w:lang w:val="x-none"/>
        </w:rPr>
        <w:t>通过观测高能电子和伽马射线来</w:t>
      </w:r>
      <w:r w:rsidR="00D74570">
        <w:rPr>
          <w:rFonts w:ascii="Times New Roman" w:eastAsia="宋体" w:hAnsi="Times New Roman" w:cs="Times New Roman" w:hint="eastAsia"/>
          <w:color w:val="000000"/>
          <w:kern w:val="2"/>
          <w:sz w:val="24"/>
          <w:szCs w:val="21"/>
          <w:lang w:val="x-none"/>
        </w:rPr>
        <w:t>间接</w:t>
      </w:r>
      <w:r w:rsidR="00494352">
        <w:rPr>
          <w:rFonts w:ascii="Times New Roman" w:eastAsia="宋体" w:hAnsi="Times New Roman" w:cs="Times New Roman" w:hint="eastAsia"/>
          <w:color w:val="000000"/>
          <w:kern w:val="2"/>
          <w:sz w:val="24"/>
          <w:szCs w:val="21"/>
          <w:lang w:val="x-none"/>
        </w:rPr>
        <w:t>寻找暗物质粒子</w:t>
      </w:r>
      <w:r w:rsidR="005C24C1">
        <w:rPr>
          <w:rFonts w:ascii="Times New Roman" w:eastAsia="宋体" w:hAnsi="Times New Roman" w:cs="Times New Roman" w:hint="eastAsia"/>
          <w:color w:val="000000"/>
          <w:kern w:val="2"/>
          <w:sz w:val="24"/>
          <w:szCs w:val="21"/>
          <w:lang w:val="x-none"/>
        </w:rPr>
        <w:t>。</w:t>
      </w:r>
      <w:r w:rsidR="00D74570">
        <w:rPr>
          <w:rFonts w:ascii="Times New Roman" w:eastAsia="宋体" w:hAnsi="Times New Roman" w:cs="Times New Roman" w:hint="eastAsia"/>
          <w:color w:val="000000"/>
          <w:kern w:val="2"/>
          <w:sz w:val="24"/>
          <w:szCs w:val="21"/>
          <w:lang w:val="x-none"/>
        </w:rPr>
        <w:t>作为</w:t>
      </w:r>
      <w:r w:rsidR="00D74570">
        <w:rPr>
          <w:rFonts w:ascii="Times New Roman" w:eastAsia="宋体" w:hAnsi="Times New Roman" w:cs="Times New Roman" w:hint="eastAsia"/>
          <w:color w:val="000000"/>
          <w:kern w:val="2"/>
          <w:sz w:val="24"/>
          <w:szCs w:val="21"/>
          <w:lang w:val="x-none"/>
        </w:rPr>
        <w:t>DAMPE</w:t>
      </w:r>
      <w:r w:rsidR="00D74570">
        <w:rPr>
          <w:rFonts w:ascii="Times New Roman" w:eastAsia="宋体" w:hAnsi="Times New Roman" w:cs="Times New Roman" w:hint="eastAsia"/>
          <w:color w:val="000000"/>
          <w:kern w:val="2"/>
          <w:sz w:val="24"/>
          <w:szCs w:val="21"/>
          <w:lang w:val="x-none"/>
        </w:rPr>
        <w:t>的关键</w:t>
      </w:r>
      <w:r>
        <w:rPr>
          <w:rFonts w:ascii="Times New Roman" w:eastAsia="宋体" w:hAnsi="Times New Roman" w:cs="Times New Roman" w:hint="eastAsia"/>
          <w:color w:val="000000"/>
          <w:kern w:val="2"/>
          <w:sz w:val="24"/>
          <w:szCs w:val="21"/>
          <w:lang w:val="x-none" w:eastAsia="x-none"/>
        </w:rPr>
        <w:t>探测器</w:t>
      </w:r>
      <w:r w:rsidR="005C24C1" w:rsidRPr="009012C2">
        <w:rPr>
          <w:rFonts w:ascii="Times New Roman" w:eastAsia="宋体" w:hAnsi="Times New Roman" w:cs="Times New Roman" w:hint="eastAsia"/>
          <w:color w:val="000000"/>
          <w:kern w:val="2"/>
          <w:sz w:val="24"/>
          <w:szCs w:val="21"/>
          <w:lang w:val="x-none" w:eastAsia="x-none"/>
        </w:rPr>
        <w:t>，</w:t>
      </w:r>
      <w:r w:rsidR="00D74570">
        <w:rPr>
          <w:rFonts w:ascii="Times New Roman" w:eastAsia="宋体" w:hAnsi="Times New Roman" w:cs="Times New Roman" w:hint="eastAsia"/>
          <w:color w:val="000000"/>
          <w:kern w:val="2"/>
          <w:sz w:val="24"/>
          <w:szCs w:val="21"/>
          <w:lang w:val="x-none"/>
        </w:rPr>
        <w:t>BGO</w:t>
      </w:r>
      <w:r w:rsidR="00D74570">
        <w:rPr>
          <w:rFonts w:ascii="Times New Roman" w:eastAsia="宋体" w:hAnsi="Times New Roman" w:cs="Times New Roman" w:hint="eastAsia"/>
          <w:color w:val="000000"/>
          <w:kern w:val="2"/>
          <w:sz w:val="24"/>
          <w:szCs w:val="21"/>
          <w:lang w:val="x-none"/>
        </w:rPr>
        <w:t>量能器</w:t>
      </w:r>
      <w:r w:rsidR="00494352">
        <w:rPr>
          <w:rFonts w:ascii="Times New Roman" w:eastAsia="宋体" w:hAnsi="Times New Roman" w:cs="Times New Roman" w:hint="eastAsia"/>
          <w:color w:val="000000"/>
          <w:kern w:val="2"/>
          <w:sz w:val="24"/>
          <w:szCs w:val="21"/>
          <w:lang w:val="x-none"/>
        </w:rPr>
        <w:t>用来测量入射粒子和射线的能量</w:t>
      </w:r>
      <w:r w:rsidR="005C24C1">
        <w:rPr>
          <w:rFonts w:ascii="Times New Roman" w:eastAsia="宋体" w:hAnsi="Times New Roman" w:cs="Times New Roman" w:hint="eastAsia"/>
          <w:color w:val="000000"/>
          <w:kern w:val="2"/>
          <w:sz w:val="24"/>
          <w:szCs w:val="21"/>
          <w:lang w:val="x-none"/>
        </w:rPr>
        <w:t>。</w:t>
      </w:r>
      <w:proofErr w:type="gramStart"/>
      <w:r w:rsidR="00494352">
        <w:rPr>
          <w:rFonts w:ascii="Times New Roman" w:eastAsia="宋体" w:hAnsi="Times New Roman" w:cs="Times New Roman" w:hint="eastAsia"/>
          <w:color w:val="000000"/>
          <w:kern w:val="2"/>
          <w:sz w:val="24"/>
          <w:szCs w:val="21"/>
          <w:lang w:val="x-none"/>
        </w:rPr>
        <w:t>量能器</w:t>
      </w:r>
      <w:r w:rsidR="007062FB" w:rsidRPr="009012C2">
        <w:rPr>
          <w:rFonts w:ascii="Times New Roman" w:eastAsia="宋体" w:hAnsi="Times New Roman" w:cs="Times New Roman" w:hint="eastAsia"/>
          <w:color w:val="000000"/>
          <w:kern w:val="2"/>
          <w:sz w:val="24"/>
          <w:szCs w:val="21"/>
          <w:lang w:val="x-none"/>
        </w:rPr>
        <w:t>由</w:t>
      </w:r>
      <w:proofErr w:type="gramEnd"/>
      <w:r w:rsidR="007062FB" w:rsidRPr="009012C2">
        <w:rPr>
          <w:rFonts w:ascii="Times New Roman" w:eastAsia="宋体" w:hAnsi="Times New Roman" w:cs="Times New Roman" w:hint="eastAsia"/>
          <w:color w:val="000000"/>
          <w:kern w:val="2"/>
          <w:sz w:val="24"/>
          <w:szCs w:val="21"/>
          <w:lang w:val="x-none"/>
        </w:rPr>
        <w:t>BGO</w:t>
      </w:r>
      <w:r w:rsidR="007062FB" w:rsidRPr="009012C2">
        <w:rPr>
          <w:rFonts w:ascii="Times New Roman" w:eastAsia="宋体" w:hAnsi="Times New Roman" w:cs="Times New Roman" w:hint="eastAsia"/>
          <w:color w:val="000000"/>
          <w:kern w:val="2"/>
          <w:sz w:val="24"/>
          <w:szCs w:val="21"/>
          <w:lang w:val="x-none"/>
        </w:rPr>
        <w:t>探测器和相应的读出电子学两部分组成</w:t>
      </w:r>
      <w:proofErr w:type="spellEnd"/>
      <w:r w:rsidR="00135A0A" w:rsidRPr="009012C2">
        <w:rPr>
          <w:rFonts w:ascii="Times New Roman" w:eastAsia="宋体" w:hAnsi="Times New Roman" w:cs="Times New Roman" w:hint="eastAsia"/>
          <w:color w:val="000000"/>
          <w:kern w:val="2"/>
          <w:sz w:val="24"/>
          <w:szCs w:val="21"/>
          <w:lang w:val="x-none"/>
        </w:rPr>
        <w:t>。</w:t>
      </w:r>
      <w:proofErr w:type="spellStart"/>
      <w:r w:rsidR="00135A0A" w:rsidRPr="009012C2">
        <w:rPr>
          <w:rFonts w:ascii="Times New Roman" w:eastAsia="宋体" w:hAnsi="Times New Roman" w:cs="Times New Roman" w:hint="eastAsia"/>
          <w:color w:val="000000"/>
          <w:kern w:val="2"/>
          <w:sz w:val="24"/>
          <w:szCs w:val="21"/>
          <w:lang w:val="x-none"/>
        </w:rPr>
        <w:t>BGO</w:t>
      </w:r>
      <w:r w:rsidR="00135A0A" w:rsidRPr="009012C2">
        <w:rPr>
          <w:rFonts w:ascii="Times New Roman" w:eastAsia="宋体" w:hAnsi="Times New Roman" w:cs="Times New Roman" w:hint="eastAsia"/>
          <w:color w:val="000000"/>
          <w:kern w:val="2"/>
          <w:sz w:val="24"/>
          <w:szCs w:val="21"/>
          <w:lang w:val="x-none"/>
        </w:rPr>
        <w:t>探测器共有</w:t>
      </w:r>
      <w:proofErr w:type="spellEnd"/>
      <w:r w:rsidR="00135A0A" w:rsidRPr="009012C2">
        <w:rPr>
          <w:rFonts w:ascii="Times New Roman" w:eastAsia="宋体" w:hAnsi="Times New Roman" w:cs="Times New Roman" w:hint="eastAsia"/>
          <w:color w:val="000000"/>
          <w:kern w:val="2"/>
          <w:sz w:val="24"/>
          <w:szCs w:val="21"/>
          <w:lang w:val="x-none"/>
        </w:rPr>
        <w:t>14</w:t>
      </w:r>
      <w:r w:rsidR="00135A0A" w:rsidRPr="009012C2">
        <w:rPr>
          <w:rFonts w:ascii="Times New Roman" w:eastAsia="宋体" w:hAnsi="Times New Roman" w:cs="Times New Roman" w:hint="eastAsia"/>
          <w:color w:val="000000"/>
          <w:kern w:val="2"/>
          <w:sz w:val="24"/>
          <w:szCs w:val="21"/>
          <w:lang w:val="x-none"/>
        </w:rPr>
        <w:t>层，</w:t>
      </w:r>
      <w:r w:rsidR="009012C2" w:rsidRPr="009012C2">
        <w:rPr>
          <w:rFonts w:ascii="Times New Roman" w:eastAsia="宋体" w:hAnsi="Times New Roman" w:cs="Times New Roman" w:hint="eastAsia"/>
          <w:color w:val="000000"/>
          <w:kern w:val="2"/>
          <w:sz w:val="24"/>
          <w:szCs w:val="21"/>
          <w:lang w:val="x-none"/>
        </w:rPr>
        <w:t>共</w:t>
      </w:r>
      <w:r w:rsidR="009012C2" w:rsidRPr="009012C2">
        <w:rPr>
          <w:rFonts w:ascii="Times New Roman" w:eastAsia="宋体" w:hAnsi="Times New Roman" w:cs="Times New Roman" w:hint="eastAsia"/>
          <w:color w:val="000000"/>
          <w:kern w:val="2"/>
          <w:sz w:val="24"/>
          <w:szCs w:val="21"/>
          <w:lang w:val="x-none"/>
        </w:rPr>
        <w:t>308</w:t>
      </w:r>
      <w:r w:rsidR="009012C2" w:rsidRPr="009012C2">
        <w:rPr>
          <w:rFonts w:ascii="Times New Roman" w:eastAsia="宋体" w:hAnsi="Times New Roman" w:cs="Times New Roman" w:hint="eastAsia"/>
          <w:color w:val="000000"/>
          <w:kern w:val="2"/>
          <w:sz w:val="24"/>
          <w:szCs w:val="21"/>
          <w:lang w:val="x-none"/>
        </w:rPr>
        <w:t>根</w:t>
      </w:r>
      <w:proofErr w:type="spellStart"/>
      <w:r w:rsidR="009012C2" w:rsidRPr="009012C2">
        <w:rPr>
          <w:rFonts w:ascii="Times New Roman" w:eastAsia="宋体" w:hAnsi="Times New Roman" w:cs="Times New Roman" w:hint="eastAsia"/>
          <w:color w:val="000000"/>
          <w:kern w:val="2"/>
          <w:sz w:val="24"/>
          <w:szCs w:val="21"/>
          <w:lang w:val="x-none"/>
        </w:rPr>
        <w:t>BGO</w:t>
      </w:r>
      <w:r w:rsidR="009012C2" w:rsidRPr="009012C2">
        <w:rPr>
          <w:rFonts w:ascii="Times New Roman" w:eastAsia="宋体" w:hAnsi="Times New Roman" w:cs="Times New Roman" w:hint="eastAsia"/>
          <w:color w:val="000000"/>
          <w:kern w:val="2"/>
          <w:sz w:val="24"/>
          <w:szCs w:val="21"/>
          <w:lang w:val="x-none"/>
        </w:rPr>
        <w:t>晶体</w:t>
      </w:r>
      <w:r w:rsidR="00A11965">
        <w:rPr>
          <w:rFonts w:ascii="Times New Roman" w:eastAsia="宋体" w:hAnsi="Times New Roman" w:cs="Times New Roman" w:hint="eastAsia"/>
          <w:color w:val="000000"/>
          <w:kern w:val="2"/>
          <w:sz w:val="24"/>
          <w:szCs w:val="21"/>
          <w:lang w:val="x-none"/>
        </w:rPr>
        <w:t>，每根</w:t>
      </w:r>
      <w:r w:rsidR="00A11965">
        <w:rPr>
          <w:rFonts w:ascii="Times New Roman" w:eastAsia="宋体" w:hAnsi="Times New Roman" w:cs="Times New Roman" w:hint="eastAsia"/>
          <w:color w:val="000000"/>
          <w:kern w:val="2"/>
          <w:sz w:val="24"/>
          <w:szCs w:val="21"/>
          <w:lang w:val="x-none"/>
        </w:rPr>
        <w:t>BGO</w:t>
      </w:r>
      <w:r w:rsidR="00494352">
        <w:rPr>
          <w:rFonts w:ascii="Times New Roman" w:eastAsia="宋体" w:hAnsi="Times New Roman" w:cs="Times New Roman" w:hint="eastAsia"/>
          <w:color w:val="000000"/>
          <w:kern w:val="2"/>
          <w:sz w:val="24"/>
          <w:szCs w:val="21"/>
          <w:lang w:val="x-none"/>
        </w:rPr>
        <w:t>晶体的动态范围达到</w:t>
      </w:r>
      <w:proofErr w:type="spellEnd"/>
      <w:r w:rsidR="00A11965">
        <w:rPr>
          <w:rFonts w:ascii="Times New Roman" w:eastAsia="宋体" w:hAnsi="Times New Roman" w:cs="Times New Roman" w:hint="eastAsia"/>
          <w:color w:val="000000"/>
          <w:kern w:val="2"/>
          <w:sz w:val="24"/>
          <w:szCs w:val="21"/>
          <w:lang w:val="x-none"/>
        </w:rPr>
        <w:t>1.8</w:t>
      </w:r>
      <w:r w:rsidR="00A11965" w:rsidRPr="00A11965">
        <w:rPr>
          <w:rFonts w:ascii="Times New Roman" w:eastAsia="宋体" w:hAnsi="Times New Roman" w:cs="Times New Roman" w:hint="eastAsia"/>
          <w:color w:val="000000"/>
          <w:kern w:val="2"/>
          <w:sz w:val="24"/>
          <w:szCs w:val="21"/>
          <w:lang w:val="x-none"/>
        </w:rPr>
        <w:t>×</w:t>
      </w:r>
      <w:r w:rsidR="00A11965">
        <w:rPr>
          <w:rFonts w:ascii="Times New Roman" w:eastAsia="宋体" w:hAnsi="Times New Roman" w:cs="Times New Roman" w:hint="eastAsia"/>
          <w:color w:val="000000"/>
          <w:kern w:val="2"/>
          <w:sz w:val="24"/>
          <w:szCs w:val="21"/>
          <w:lang w:val="x-none"/>
        </w:rPr>
        <w:t>10</w:t>
      </w:r>
      <w:r w:rsidR="00A11965">
        <w:rPr>
          <w:rFonts w:ascii="Times New Roman" w:eastAsia="宋体" w:hAnsi="Times New Roman" w:cs="Times New Roman" w:hint="eastAsia"/>
          <w:color w:val="000000"/>
          <w:kern w:val="2"/>
          <w:sz w:val="24"/>
          <w:szCs w:val="21"/>
          <w:vertAlign w:val="superscript"/>
          <w:lang w:val="x-none"/>
        </w:rPr>
        <w:t>5</w:t>
      </w:r>
      <w:r w:rsidR="00A11965">
        <w:rPr>
          <w:rFonts w:ascii="Times New Roman" w:eastAsia="宋体" w:hAnsi="Times New Roman" w:cs="Times New Roman" w:hint="eastAsia"/>
          <w:color w:val="000000"/>
          <w:kern w:val="2"/>
          <w:sz w:val="24"/>
          <w:szCs w:val="21"/>
          <w:lang w:val="x-none"/>
        </w:rPr>
        <w:t>倍。</w:t>
      </w:r>
      <w:r w:rsidR="009012C2" w:rsidRPr="009012C2">
        <w:rPr>
          <w:rFonts w:ascii="Times New Roman" w:eastAsia="宋体" w:hAnsi="Times New Roman" w:cs="Times New Roman" w:hint="eastAsia"/>
          <w:color w:val="000000"/>
          <w:kern w:val="2"/>
          <w:sz w:val="24"/>
          <w:szCs w:val="21"/>
          <w:lang w:val="x-none"/>
        </w:rPr>
        <w:t>晶体两端各配合一个光电倍增管（</w:t>
      </w:r>
      <w:r w:rsidR="009012C2" w:rsidRPr="009012C2">
        <w:rPr>
          <w:rFonts w:ascii="Times New Roman" w:eastAsia="宋体" w:hAnsi="Times New Roman" w:cs="Times New Roman" w:hint="eastAsia"/>
          <w:color w:val="000000"/>
          <w:kern w:val="2"/>
          <w:sz w:val="24"/>
          <w:szCs w:val="21"/>
          <w:lang w:val="x-none"/>
        </w:rPr>
        <w:t>PMT</w:t>
      </w:r>
      <w:r w:rsidR="009012C2" w:rsidRPr="009012C2">
        <w:rPr>
          <w:rFonts w:ascii="Times New Roman" w:eastAsia="宋体" w:hAnsi="Times New Roman" w:cs="Times New Roman" w:hint="eastAsia"/>
          <w:color w:val="000000"/>
          <w:kern w:val="2"/>
          <w:sz w:val="24"/>
          <w:szCs w:val="21"/>
          <w:lang w:val="x-none"/>
        </w:rPr>
        <w:t>）</w:t>
      </w:r>
      <w:r w:rsidR="009012C2">
        <w:rPr>
          <w:rFonts w:ascii="Times New Roman" w:eastAsia="宋体" w:hAnsi="Times New Roman" w:cs="Times New Roman" w:hint="eastAsia"/>
          <w:color w:val="000000"/>
          <w:kern w:val="2"/>
          <w:sz w:val="24"/>
          <w:szCs w:val="21"/>
          <w:lang w:val="x-none"/>
        </w:rPr>
        <w:t>进行信号输出，</w:t>
      </w:r>
      <w:r w:rsidR="00A11965">
        <w:rPr>
          <w:rFonts w:ascii="Times New Roman" w:eastAsia="宋体" w:hAnsi="Times New Roman" w:cs="Times New Roman" w:hint="eastAsia"/>
          <w:color w:val="000000"/>
          <w:kern w:val="2"/>
          <w:sz w:val="24"/>
          <w:szCs w:val="21"/>
          <w:lang w:val="x-none"/>
        </w:rPr>
        <w:t>为了实现极宽动态范围的能量测量，</w:t>
      </w:r>
      <w:proofErr w:type="spellStart"/>
      <w:r w:rsidR="00A11965">
        <w:rPr>
          <w:rFonts w:ascii="Times New Roman" w:eastAsia="宋体" w:hAnsi="Times New Roman" w:cs="Times New Roman" w:hint="eastAsia"/>
          <w:color w:val="000000"/>
          <w:kern w:val="2"/>
          <w:sz w:val="24"/>
          <w:szCs w:val="21"/>
          <w:lang w:val="x-none"/>
        </w:rPr>
        <w:t>PMT</w:t>
      </w:r>
      <w:r w:rsidR="00A11965">
        <w:rPr>
          <w:rFonts w:ascii="Times New Roman" w:eastAsia="宋体" w:hAnsi="Times New Roman" w:cs="Times New Roman" w:hint="eastAsia"/>
          <w:color w:val="000000"/>
          <w:kern w:val="2"/>
          <w:sz w:val="24"/>
          <w:szCs w:val="21"/>
          <w:lang w:val="x-none"/>
        </w:rPr>
        <w:t>采用了</w:t>
      </w:r>
      <w:proofErr w:type="gramStart"/>
      <w:r w:rsidR="00A11965">
        <w:rPr>
          <w:rFonts w:ascii="Times New Roman" w:eastAsia="宋体" w:hAnsi="Times New Roman" w:cs="Times New Roman" w:hint="eastAsia"/>
          <w:color w:val="000000"/>
          <w:kern w:val="2"/>
          <w:sz w:val="24"/>
          <w:szCs w:val="21"/>
          <w:lang w:val="x-none"/>
        </w:rPr>
        <w:t>多打拿极读出</w:t>
      </w:r>
      <w:proofErr w:type="gramEnd"/>
      <w:r w:rsidR="00A11965">
        <w:rPr>
          <w:rFonts w:ascii="Times New Roman" w:eastAsia="宋体" w:hAnsi="Times New Roman" w:cs="Times New Roman" w:hint="eastAsia"/>
          <w:color w:val="000000"/>
          <w:kern w:val="2"/>
          <w:sz w:val="24"/>
          <w:szCs w:val="21"/>
          <w:lang w:val="x-none"/>
        </w:rPr>
        <w:t>方案，</w:t>
      </w:r>
      <w:r w:rsidR="009012C2">
        <w:rPr>
          <w:rFonts w:ascii="Times New Roman" w:eastAsia="宋体" w:hAnsi="Times New Roman" w:cs="Times New Roman" w:hint="eastAsia"/>
          <w:color w:val="000000"/>
          <w:kern w:val="2"/>
          <w:sz w:val="24"/>
          <w:szCs w:val="21"/>
          <w:lang w:val="x-none"/>
        </w:rPr>
        <w:t>每个</w:t>
      </w:r>
      <w:r w:rsidR="009012C2">
        <w:rPr>
          <w:rFonts w:ascii="Times New Roman" w:eastAsia="宋体" w:hAnsi="Times New Roman" w:cs="Times New Roman" w:hint="eastAsia"/>
          <w:color w:val="000000"/>
          <w:kern w:val="2"/>
          <w:sz w:val="24"/>
          <w:szCs w:val="21"/>
          <w:lang w:val="x-none"/>
        </w:rPr>
        <w:t>PMT</w:t>
      </w:r>
      <w:r w:rsidR="009012C2">
        <w:rPr>
          <w:rFonts w:ascii="Times New Roman" w:eastAsia="宋体" w:hAnsi="Times New Roman" w:cs="Times New Roman" w:hint="eastAsia"/>
          <w:color w:val="000000"/>
          <w:kern w:val="2"/>
          <w:sz w:val="24"/>
          <w:szCs w:val="21"/>
          <w:lang w:val="x-none"/>
        </w:rPr>
        <w:t>输出</w:t>
      </w:r>
      <w:proofErr w:type="spellEnd"/>
      <w:r w:rsidR="009012C2">
        <w:rPr>
          <w:rFonts w:ascii="Times New Roman" w:eastAsia="宋体" w:hAnsi="Times New Roman" w:cs="Times New Roman" w:hint="eastAsia"/>
          <w:color w:val="000000"/>
          <w:kern w:val="2"/>
          <w:sz w:val="24"/>
          <w:szCs w:val="21"/>
          <w:lang w:val="x-none"/>
        </w:rPr>
        <w:t>2</w:t>
      </w:r>
      <w:r w:rsidR="009012C2">
        <w:rPr>
          <w:rFonts w:ascii="Times New Roman" w:eastAsia="宋体" w:hAnsi="Times New Roman" w:cs="Times New Roman" w:hint="eastAsia"/>
          <w:color w:val="000000"/>
          <w:kern w:val="2"/>
          <w:sz w:val="24"/>
          <w:szCs w:val="21"/>
          <w:lang w:val="x-none"/>
        </w:rPr>
        <w:t>、</w:t>
      </w:r>
      <w:r w:rsidR="009012C2">
        <w:rPr>
          <w:rFonts w:ascii="Times New Roman" w:eastAsia="宋体" w:hAnsi="Times New Roman" w:cs="Times New Roman" w:hint="eastAsia"/>
          <w:color w:val="000000"/>
          <w:kern w:val="2"/>
          <w:sz w:val="24"/>
          <w:szCs w:val="21"/>
          <w:lang w:val="x-none"/>
        </w:rPr>
        <w:t>5</w:t>
      </w:r>
      <w:r w:rsidR="009012C2">
        <w:rPr>
          <w:rFonts w:ascii="Times New Roman" w:eastAsia="宋体" w:hAnsi="Times New Roman" w:cs="Times New Roman" w:hint="eastAsia"/>
          <w:color w:val="000000"/>
          <w:kern w:val="2"/>
          <w:sz w:val="24"/>
          <w:szCs w:val="21"/>
          <w:lang w:val="x-none"/>
        </w:rPr>
        <w:t>、</w:t>
      </w:r>
      <w:r w:rsidR="009012C2">
        <w:rPr>
          <w:rFonts w:ascii="Times New Roman" w:eastAsia="宋体" w:hAnsi="Times New Roman" w:cs="Times New Roman" w:hint="eastAsia"/>
          <w:color w:val="000000"/>
          <w:kern w:val="2"/>
          <w:sz w:val="24"/>
          <w:szCs w:val="21"/>
          <w:lang w:val="x-none"/>
        </w:rPr>
        <w:t>8</w:t>
      </w:r>
      <w:proofErr w:type="gramStart"/>
      <w:r w:rsidR="009012C2">
        <w:rPr>
          <w:rFonts w:ascii="Times New Roman" w:eastAsia="宋体" w:hAnsi="Times New Roman" w:cs="Times New Roman" w:hint="eastAsia"/>
          <w:color w:val="000000"/>
          <w:kern w:val="2"/>
          <w:sz w:val="24"/>
          <w:szCs w:val="21"/>
          <w:lang w:val="x-none"/>
        </w:rPr>
        <w:t>三</w:t>
      </w:r>
      <w:proofErr w:type="gramEnd"/>
      <w:r w:rsidR="009012C2">
        <w:rPr>
          <w:rFonts w:ascii="Times New Roman" w:eastAsia="宋体" w:hAnsi="Times New Roman" w:cs="Times New Roman" w:hint="eastAsia"/>
          <w:color w:val="000000"/>
          <w:kern w:val="2"/>
          <w:sz w:val="24"/>
          <w:szCs w:val="21"/>
          <w:lang w:val="x-none"/>
        </w:rPr>
        <w:t>路打拿</w:t>
      </w:r>
      <w:proofErr w:type="gramStart"/>
      <w:r w:rsidR="009012C2">
        <w:rPr>
          <w:rFonts w:ascii="Times New Roman" w:eastAsia="宋体" w:hAnsi="Times New Roman" w:cs="Times New Roman" w:hint="eastAsia"/>
          <w:color w:val="000000"/>
          <w:kern w:val="2"/>
          <w:sz w:val="24"/>
          <w:szCs w:val="21"/>
          <w:lang w:val="x-none"/>
        </w:rPr>
        <w:t>极</w:t>
      </w:r>
      <w:proofErr w:type="gramEnd"/>
      <w:r w:rsidR="009012C2">
        <w:rPr>
          <w:rFonts w:ascii="Times New Roman" w:eastAsia="宋体" w:hAnsi="Times New Roman" w:cs="Times New Roman" w:hint="eastAsia"/>
          <w:color w:val="000000"/>
          <w:kern w:val="2"/>
          <w:sz w:val="24"/>
          <w:szCs w:val="21"/>
          <w:lang w:val="x-none"/>
        </w:rPr>
        <w:t>信号，</w:t>
      </w:r>
      <w:r w:rsidR="00D74570">
        <w:rPr>
          <w:rFonts w:ascii="Times New Roman" w:eastAsia="宋体" w:hAnsi="Times New Roman" w:cs="Times New Roman" w:hint="eastAsia"/>
          <w:color w:val="000000"/>
          <w:kern w:val="2"/>
          <w:sz w:val="24"/>
          <w:szCs w:val="21"/>
          <w:lang w:val="x-none"/>
        </w:rPr>
        <w:t>因此</w:t>
      </w:r>
      <w:r w:rsidR="009012C2">
        <w:rPr>
          <w:rFonts w:ascii="Times New Roman" w:eastAsia="宋体" w:hAnsi="Times New Roman" w:cs="Times New Roman" w:hint="eastAsia"/>
          <w:color w:val="000000"/>
          <w:kern w:val="2"/>
          <w:sz w:val="24"/>
          <w:szCs w:val="21"/>
          <w:lang w:val="x-none"/>
        </w:rPr>
        <w:t>共</w:t>
      </w:r>
      <w:r w:rsidR="0067274F">
        <w:rPr>
          <w:rFonts w:ascii="Times New Roman" w:eastAsia="宋体" w:hAnsi="Times New Roman" w:cs="Times New Roman" w:hint="eastAsia"/>
          <w:color w:val="000000"/>
          <w:kern w:val="2"/>
          <w:sz w:val="24"/>
          <w:szCs w:val="21"/>
          <w:lang w:val="x-none"/>
        </w:rPr>
        <w:t>1848</w:t>
      </w:r>
      <w:r w:rsidR="0067274F">
        <w:rPr>
          <w:rFonts w:ascii="Times New Roman" w:eastAsia="宋体" w:hAnsi="Times New Roman" w:cs="Times New Roman" w:hint="eastAsia"/>
          <w:color w:val="000000"/>
          <w:kern w:val="2"/>
          <w:sz w:val="24"/>
          <w:szCs w:val="21"/>
          <w:lang w:val="x-none"/>
        </w:rPr>
        <w:t>路电子学信号。</w:t>
      </w:r>
    </w:p>
    <w:p w:rsidR="00D4060C" w:rsidRDefault="00D4060C" w:rsidP="007062FB">
      <w:pPr>
        <w:widowControl w:val="0"/>
        <w:spacing w:after="0" w:line="360" w:lineRule="auto"/>
        <w:ind w:left="66"/>
        <w:jc w:val="both"/>
        <w:textAlignment w:val="center"/>
        <w:rPr>
          <w:rFonts w:ascii="Times New Roman" w:eastAsia="宋体" w:hAnsi="Times New Roman" w:cs="Times New Roman"/>
          <w:color w:val="000000"/>
          <w:kern w:val="2"/>
          <w:sz w:val="24"/>
          <w:szCs w:val="21"/>
          <w:lang w:val="x-none"/>
        </w:rPr>
      </w:pPr>
      <w:r>
        <w:rPr>
          <w:rFonts w:ascii="Times New Roman"/>
          <w:noProof/>
          <w:color w:val="000000"/>
          <w:sz w:val="24"/>
          <w:szCs w:val="24"/>
        </w:rPr>
        <w:drawing>
          <wp:inline distT="0" distB="0" distL="0" distR="0">
            <wp:extent cx="4349115" cy="3013710"/>
            <wp:effectExtent l="0" t="0" r="0" b="0"/>
            <wp:docPr id="1" name="图片 1" descr="说明: E:\项目-暗物质卫星\Design\DM-design-14\PIC\Z-detector-B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E:\项目-暗物质卫星\Design\DM-design-14\PIC\Z-detector-BGO-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9115" cy="3013710"/>
                    </a:xfrm>
                    <a:prstGeom prst="rect">
                      <a:avLst/>
                    </a:prstGeom>
                    <a:noFill/>
                    <a:ln>
                      <a:noFill/>
                    </a:ln>
                  </pic:spPr>
                </pic:pic>
              </a:graphicData>
            </a:graphic>
          </wp:inline>
        </w:drawing>
      </w:r>
    </w:p>
    <w:p w:rsidR="00243BF0" w:rsidRDefault="009012C2" w:rsidP="00243BF0">
      <w:pPr>
        <w:widowControl w:val="0"/>
        <w:spacing w:after="0" w:line="360" w:lineRule="auto"/>
        <w:ind w:left="66"/>
        <w:jc w:val="both"/>
        <w:textAlignment w:val="center"/>
        <w:rPr>
          <w:rFonts w:ascii="Times New Roman" w:eastAsia="宋体" w:hAnsi="Times New Roman" w:cs="Times New Roman"/>
          <w:color w:val="000000"/>
          <w:kern w:val="2"/>
          <w:sz w:val="24"/>
          <w:szCs w:val="21"/>
          <w:lang w:val="x-none"/>
        </w:rPr>
      </w:pPr>
      <w:r w:rsidRPr="009012C2">
        <w:rPr>
          <w:rFonts w:ascii="Times New Roman" w:eastAsia="宋体" w:hAnsi="Times New Roman" w:cs="Times New Roman" w:hint="eastAsia"/>
          <w:color w:val="000000"/>
          <w:kern w:val="2"/>
          <w:sz w:val="24"/>
          <w:szCs w:val="21"/>
          <w:lang w:val="x-none"/>
        </w:rPr>
        <w:t>读出电子学由</w:t>
      </w:r>
      <w:r w:rsidRPr="009012C2">
        <w:rPr>
          <w:rFonts w:ascii="Times New Roman" w:eastAsia="宋体" w:hAnsi="Times New Roman" w:cs="Times New Roman" w:hint="eastAsia"/>
          <w:color w:val="000000"/>
          <w:kern w:val="2"/>
          <w:sz w:val="24"/>
          <w:szCs w:val="21"/>
          <w:lang w:val="x-none"/>
        </w:rPr>
        <w:t>16</w:t>
      </w:r>
      <w:r w:rsidRPr="009012C2">
        <w:rPr>
          <w:rFonts w:ascii="Times New Roman" w:eastAsia="宋体" w:hAnsi="Times New Roman" w:cs="Times New Roman" w:hint="eastAsia"/>
          <w:color w:val="000000"/>
          <w:kern w:val="2"/>
          <w:sz w:val="24"/>
          <w:szCs w:val="21"/>
          <w:lang w:val="x-none"/>
        </w:rPr>
        <w:t>个前端电子学板（</w:t>
      </w:r>
      <w:r w:rsidRPr="009012C2">
        <w:rPr>
          <w:rFonts w:ascii="Times New Roman" w:eastAsia="宋体" w:hAnsi="Times New Roman" w:cs="Times New Roman" w:hint="eastAsia"/>
          <w:color w:val="000000"/>
          <w:kern w:val="2"/>
          <w:sz w:val="24"/>
          <w:szCs w:val="21"/>
          <w:lang w:val="x-none"/>
        </w:rPr>
        <w:t>FEE</w:t>
      </w:r>
      <w:r w:rsidRPr="009012C2">
        <w:rPr>
          <w:rFonts w:ascii="Times New Roman" w:eastAsia="宋体" w:hAnsi="Times New Roman" w:cs="Times New Roman" w:hint="eastAsia"/>
          <w:color w:val="000000"/>
          <w:kern w:val="2"/>
          <w:sz w:val="24"/>
          <w:szCs w:val="21"/>
          <w:lang w:val="x-none"/>
        </w:rPr>
        <w:t>）</w:t>
      </w:r>
      <w:r w:rsidR="00BD3835">
        <w:rPr>
          <w:rFonts w:ascii="Times New Roman" w:eastAsia="宋体" w:hAnsi="Times New Roman" w:cs="Times New Roman" w:hint="eastAsia"/>
          <w:color w:val="000000"/>
          <w:kern w:val="2"/>
          <w:sz w:val="24"/>
          <w:szCs w:val="21"/>
          <w:lang w:val="x-none"/>
        </w:rPr>
        <w:t>组成，</w:t>
      </w:r>
      <w:r w:rsidR="00953D8F">
        <w:rPr>
          <w:rFonts w:ascii="Times New Roman" w:eastAsia="宋体" w:hAnsi="Times New Roman" w:cs="Times New Roman" w:hint="eastAsia"/>
          <w:color w:val="000000"/>
          <w:kern w:val="2"/>
          <w:sz w:val="24"/>
          <w:szCs w:val="21"/>
          <w:lang w:val="x-none"/>
        </w:rPr>
        <w:t>用以读出</w:t>
      </w:r>
      <w:proofErr w:type="spellStart"/>
      <w:r w:rsidR="00135A0A" w:rsidRPr="009012C2">
        <w:rPr>
          <w:rFonts w:ascii="Times New Roman" w:eastAsia="宋体" w:hAnsi="Times New Roman" w:cs="Times New Roman" w:hint="eastAsia"/>
          <w:color w:val="000000"/>
          <w:kern w:val="2"/>
          <w:sz w:val="24"/>
          <w:szCs w:val="21"/>
          <w:lang w:val="x-none"/>
        </w:rPr>
        <w:t>BGO</w:t>
      </w:r>
      <w:r w:rsidR="00135A0A" w:rsidRPr="009012C2">
        <w:rPr>
          <w:rFonts w:ascii="Times New Roman" w:eastAsia="宋体" w:hAnsi="Times New Roman" w:cs="Times New Roman" w:hint="eastAsia"/>
          <w:color w:val="000000"/>
          <w:kern w:val="2"/>
          <w:sz w:val="24"/>
          <w:szCs w:val="21"/>
          <w:lang w:val="x-none"/>
        </w:rPr>
        <w:t>探测器</w:t>
      </w:r>
      <w:r w:rsidR="00953D8F">
        <w:rPr>
          <w:rFonts w:ascii="Times New Roman" w:eastAsia="宋体" w:hAnsi="Times New Roman" w:cs="Times New Roman" w:hint="eastAsia"/>
          <w:color w:val="000000"/>
          <w:kern w:val="2"/>
          <w:sz w:val="24"/>
          <w:szCs w:val="21"/>
          <w:lang w:val="x-none"/>
        </w:rPr>
        <w:t>中</w:t>
      </w:r>
      <w:r w:rsidR="00953D8F">
        <w:rPr>
          <w:rFonts w:ascii="Times New Roman" w:eastAsia="宋体" w:hAnsi="Times New Roman" w:cs="Times New Roman" w:hint="eastAsia"/>
          <w:color w:val="000000"/>
          <w:kern w:val="2"/>
          <w:sz w:val="24"/>
          <w:szCs w:val="21"/>
          <w:lang w:val="x-none"/>
        </w:rPr>
        <w:t>PMT</w:t>
      </w:r>
      <w:r w:rsidR="00953D8F">
        <w:rPr>
          <w:rFonts w:ascii="Times New Roman" w:eastAsia="宋体" w:hAnsi="Times New Roman" w:cs="Times New Roman" w:hint="eastAsia"/>
          <w:color w:val="000000"/>
          <w:kern w:val="2"/>
          <w:sz w:val="24"/>
          <w:szCs w:val="21"/>
          <w:lang w:val="x-none"/>
        </w:rPr>
        <w:t>输出的信号</w:t>
      </w:r>
      <w:r w:rsidR="00135A0A" w:rsidRPr="009012C2">
        <w:rPr>
          <w:rFonts w:ascii="Times New Roman" w:eastAsia="宋体" w:hAnsi="Times New Roman" w:cs="Times New Roman" w:hint="eastAsia"/>
          <w:color w:val="000000"/>
          <w:kern w:val="2"/>
          <w:sz w:val="24"/>
          <w:szCs w:val="21"/>
          <w:lang w:val="x-none"/>
        </w:rPr>
        <w:t>。</w:t>
      </w:r>
      <w:r w:rsidR="00D74570">
        <w:rPr>
          <w:rFonts w:ascii="Times New Roman" w:eastAsia="宋体" w:hAnsi="Times New Roman" w:cs="Times New Roman" w:hint="eastAsia"/>
          <w:color w:val="000000"/>
          <w:kern w:val="2"/>
          <w:sz w:val="24"/>
          <w:szCs w:val="21"/>
          <w:lang w:val="x-none"/>
        </w:rPr>
        <w:t>按照探测器的输出信号的需求</w:t>
      </w:r>
      <w:proofErr w:type="spellEnd"/>
      <w:r w:rsidR="00BD3835">
        <w:rPr>
          <w:rFonts w:ascii="Times New Roman" w:eastAsia="宋体" w:hAnsi="Times New Roman" w:cs="Times New Roman" w:hint="eastAsia"/>
          <w:color w:val="000000"/>
          <w:kern w:val="2"/>
          <w:sz w:val="24"/>
          <w:szCs w:val="21"/>
          <w:lang w:val="x-none"/>
        </w:rPr>
        <w:t>，</w:t>
      </w:r>
      <w:proofErr w:type="spellStart"/>
      <w:r w:rsidR="00BD3835">
        <w:rPr>
          <w:rFonts w:ascii="Times New Roman" w:eastAsia="宋体" w:hAnsi="Times New Roman" w:cs="Times New Roman" w:hint="eastAsia"/>
          <w:color w:val="000000"/>
          <w:kern w:val="2"/>
          <w:sz w:val="24"/>
          <w:szCs w:val="21"/>
          <w:lang w:val="x-none"/>
        </w:rPr>
        <w:t>FEE</w:t>
      </w:r>
      <w:proofErr w:type="gramStart"/>
      <w:r w:rsidR="00BD3835">
        <w:rPr>
          <w:rFonts w:ascii="Times New Roman" w:eastAsia="宋体" w:hAnsi="Times New Roman" w:cs="Times New Roman" w:hint="eastAsia"/>
          <w:color w:val="000000"/>
          <w:kern w:val="2"/>
          <w:sz w:val="24"/>
          <w:szCs w:val="21"/>
          <w:lang w:val="x-none"/>
        </w:rPr>
        <w:t>板分为</w:t>
      </w:r>
      <w:proofErr w:type="gramEnd"/>
      <w:r w:rsidR="00BD3835">
        <w:rPr>
          <w:rFonts w:ascii="Times New Roman" w:eastAsia="宋体" w:hAnsi="Times New Roman" w:cs="Times New Roman" w:hint="eastAsia"/>
          <w:color w:val="000000"/>
          <w:kern w:val="2"/>
          <w:sz w:val="24"/>
          <w:szCs w:val="21"/>
          <w:lang w:val="x-none"/>
        </w:rPr>
        <w:t>三种型号，分别命名为</w:t>
      </w:r>
      <w:proofErr w:type="spellEnd"/>
      <w:r w:rsidR="00BD3835">
        <w:rPr>
          <w:rFonts w:ascii="Times New Roman" w:eastAsia="宋体" w:hAnsi="Times New Roman" w:cs="Times New Roman" w:hint="eastAsia"/>
          <w:color w:val="000000"/>
          <w:kern w:val="2"/>
          <w:sz w:val="24"/>
          <w:szCs w:val="21"/>
          <w:lang w:val="x-none"/>
        </w:rPr>
        <w:t>A</w:t>
      </w:r>
      <w:r w:rsidR="00BD3835">
        <w:rPr>
          <w:rFonts w:ascii="Times New Roman" w:eastAsia="宋体" w:hAnsi="Times New Roman" w:cs="Times New Roman" w:hint="eastAsia"/>
          <w:color w:val="000000"/>
          <w:kern w:val="2"/>
          <w:sz w:val="24"/>
          <w:szCs w:val="21"/>
          <w:lang w:val="x-none"/>
        </w:rPr>
        <w:t>、</w:t>
      </w:r>
      <w:r w:rsidR="00BD3835">
        <w:rPr>
          <w:rFonts w:ascii="Times New Roman" w:eastAsia="宋体" w:hAnsi="Times New Roman" w:cs="Times New Roman" w:hint="eastAsia"/>
          <w:color w:val="000000"/>
          <w:kern w:val="2"/>
          <w:sz w:val="24"/>
          <w:szCs w:val="21"/>
          <w:lang w:val="x-none"/>
        </w:rPr>
        <w:t>B</w:t>
      </w:r>
      <w:r w:rsidR="00BD3835">
        <w:rPr>
          <w:rFonts w:ascii="Times New Roman" w:eastAsia="宋体" w:hAnsi="Times New Roman" w:cs="Times New Roman" w:hint="eastAsia"/>
          <w:color w:val="000000"/>
          <w:kern w:val="2"/>
          <w:sz w:val="24"/>
          <w:szCs w:val="21"/>
          <w:lang w:val="x-none"/>
        </w:rPr>
        <w:t>、</w:t>
      </w:r>
      <w:r w:rsidR="00BD3835">
        <w:rPr>
          <w:rFonts w:ascii="Times New Roman" w:eastAsia="宋体" w:hAnsi="Times New Roman" w:cs="Times New Roman" w:hint="eastAsia"/>
          <w:color w:val="000000"/>
          <w:kern w:val="2"/>
          <w:sz w:val="24"/>
          <w:szCs w:val="21"/>
          <w:lang w:val="x-none"/>
        </w:rPr>
        <w:t>C</w:t>
      </w:r>
      <w:r w:rsidR="0029223A">
        <w:rPr>
          <w:rFonts w:ascii="Times New Roman" w:eastAsia="宋体" w:hAnsi="Times New Roman" w:cs="Times New Roman" w:hint="eastAsia"/>
          <w:color w:val="000000"/>
          <w:kern w:val="2"/>
          <w:sz w:val="24"/>
          <w:szCs w:val="21"/>
          <w:lang w:val="x-none"/>
        </w:rPr>
        <w:t>。</w:t>
      </w:r>
    </w:p>
    <w:p w:rsidR="00C21CCF" w:rsidRPr="00C21CCF" w:rsidRDefault="00243BF0" w:rsidP="00BD3835">
      <w:pPr>
        <w:widowControl w:val="0"/>
        <w:autoSpaceDE w:val="0"/>
        <w:autoSpaceDN w:val="0"/>
        <w:adjustRightInd w:val="0"/>
        <w:spacing w:after="0" w:line="240" w:lineRule="auto"/>
        <w:rPr>
          <w:rFonts w:asciiTheme="majorHAnsi" w:eastAsiaTheme="majorEastAsia" w:hAnsiTheme="majorHAnsi" w:cstheme="majorBidi"/>
          <w:b/>
          <w:bCs/>
          <w:color w:val="365F91" w:themeColor="accent1" w:themeShade="BF"/>
          <w:sz w:val="28"/>
          <w:szCs w:val="28"/>
        </w:rPr>
      </w:pPr>
      <w:r w:rsidRPr="00243BF0">
        <w:rPr>
          <w:rStyle w:val="1Char"/>
          <w:rFonts w:hint="eastAsia"/>
        </w:rPr>
        <w:t>2.BGO</w:t>
      </w:r>
      <w:proofErr w:type="gramStart"/>
      <w:r w:rsidR="00FC6ECE">
        <w:rPr>
          <w:rStyle w:val="1Char"/>
          <w:rFonts w:hint="eastAsia"/>
        </w:rPr>
        <w:t>量能器测试</w:t>
      </w:r>
      <w:proofErr w:type="gramEnd"/>
      <w:r w:rsidR="00FC6ECE">
        <w:rPr>
          <w:rStyle w:val="1Char"/>
          <w:rFonts w:hint="eastAsia"/>
        </w:rPr>
        <w:t>的软件</w:t>
      </w:r>
      <w:r w:rsidRPr="00243BF0">
        <w:rPr>
          <w:rStyle w:val="1Char"/>
          <w:rFonts w:hint="eastAsia"/>
        </w:rPr>
        <w:t>需求</w:t>
      </w:r>
    </w:p>
    <w:p w:rsidR="00C21CCF" w:rsidRDefault="00C21CCF" w:rsidP="00846491">
      <w:pPr>
        <w:pStyle w:val="2"/>
      </w:pPr>
      <w:r>
        <w:rPr>
          <w:rFonts w:hint="eastAsia"/>
        </w:rPr>
        <w:lastRenderedPageBreak/>
        <w:t>2.1  FEE</w:t>
      </w:r>
      <w:r w:rsidR="00953D8F">
        <w:rPr>
          <w:rFonts w:hint="eastAsia"/>
        </w:rPr>
        <w:t>的</w:t>
      </w:r>
      <w:r w:rsidR="0080548A">
        <w:rPr>
          <w:rFonts w:hint="eastAsia"/>
        </w:rPr>
        <w:t>工程化生产</w:t>
      </w:r>
    </w:p>
    <w:p w:rsidR="00953D8F" w:rsidRPr="00CC7C40" w:rsidRDefault="00953D8F" w:rsidP="00CC7C40">
      <w:pPr>
        <w:spacing w:line="360" w:lineRule="auto"/>
        <w:rPr>
          <w:rFonts w:ascii="Times New Roman" w:eastAsia="宋体" w:hAnsi="Times New Roman" w:cs="Times New Roman"/>
          <w:color w:val="000000"/>
          <w:kern w:val="2"/>
          <w:sz w:val="24"/>
          <w:szCs w:val="21"/>
          <w:lang w:val="x-none" w:eastAsia="x-none"/>
        </w:rPr>
      </w:pPr>
      <w:r w:rsidRPr="00CC7C40">
        <w:rPr>
          <w:rFonts w:ascii="Times New Roman" w:eastAsia="宋体" w:hAnsi="Times New Roman" w:cs="Times New Roman" w:hint="eastAsia"/>
          <w:color w:val="000000"/>
          <w:kern w:val="2"/>
          <w:sz w:val="24"/>
          <w:szCs w:val="21"/>
          <w:lang w:val="x-none" w:eastAsia="x-none"/>
        </w:rPr>
        <w:t>FEE-A</w:t>
      </w:r>
      <w:r w:rsidRPr="00CC7C40">
        <w:rPr>
          <w:rFonts w:ascii="Times New Roman" w:eastAsia="宋体" w:hAnsi="Times New Roman" w:cs="Times New Roman" w:hint="eastAsia"/>
          <w:color w:val="000000"/>
          <w:kern w:val="2"/>
          <w:sz w:val="24"/>
          <w:szCs w:val="21"/>
          <w:lang w:val="x-none" w:eastAsia="x-none"/>
        </w:rPr>
        <w:t>、</w:t>
      </w:r>
      <w:r w:rsidRPr="00CC7C40">
        <w:rPr>
          <w:rFonts w:ascii="Times New Roman" w:eastAsia="宋体" w:hAnsi="Times New Roman" w:cs="Times New Roman" w:hint="eastAsia"/>
          <w:color w:val="000000"/>
          <w:kern w:val="2"/>
          <w:sz w:val="24"/>
          <w:szCs w:val="21"/>
          <w:lang w:val="x-none" w:eastAsia="x-none"/>
        </w:rPr>
        <w:t>FEE-B</w:t>
      </w:r>
      <w:r w:rsidRPr="00CC7C40">
        <w:rPr>
          <w:rFonts w:ascii="Times New Roman" w:eastAsia="宋体" w:hAnsi="Times New Roman" w:cs="Times New Roman" w:hint="eastAsia"/>
          <w:color w:val="000000"/>
          <w:kern w:val="2"/>
          <w:sz w:val="24"/>
          <w:szCs w:val="21"/>
          <w:lang w:val="x-none" w:eastAsia="x-none"/>
        </w:rPr>
        <w:t>分别有</w:t>
      </w:r>
      <w:r w:rsidRPr="00CC7C40">
        <w:rPr>
          <w:rFonts w:ascii="Times New Roman" w:eastAsia="宋体" w:hAnsi="Times New Roman" w:cs="Times New Roman" w:hint="eastAsia"/>
          <w:color w:val="000000"/>
          <w:kern w:val="2"/>
          <w:sz w:val="24"/>
          <w:szCs w:val="21"/>
          <w:lang w:val="x-none" w:eastAsia="x-none"/>
        </w:rPr>
        <w:t>144</w:t>
      </w:r>
      <w:r w:rsidRPr="00CC7C40">
        <w:rPr>
          <w:rFonts w:ascii="Times New Roman" w:eastAsia="宋体" w:hAnsi="Times New Roman" w:cs="Times New Roman" w:hint="eastAsia"/>
          <w:color w:val="000000"/>
          <w:kern w:val="2"/>
          <w:sz w:val="24"/>
          <w:szCs w:val="21"/>
          <w:lang w:val="x-none" w:eastAsia="x-none"/>
        </w:rPr>
        <w:t>路，</w:t>
      </w:r>
      <w:r w:rsidRPr="00CC7C40">
        <w:rPr>
          <w:rFonts w:ascii="Times New Roman" w:eastAsia="宋体" w:hAnsi="Times New Roman" w:cs="Times New Roman" w:hint="eastAsia"/>
          <w:color w:val="000000"/>
          <w:kern w:val="2"/>
          <w:sz w:val="24"/>
          <w:szCs w:val="21"/>
          <w:lang w:val="x-none" w:eastAsia="x-none"/>
        </w:rPr>
        <w:t>FEE-C</w:t>
      </w:r>
      <w:r w:rsidRPr="00CC7C40">
        <w:rPr>
          <w:rFonts w:ascii="Times New Roman" w:eastAsia="宋体" w:hAnsi="Times New Roman" w:cs="Times New Roman" w:hint="eastAsia"/>
          <w:color w:val="000000"/>
          <w:kern w:val="2"/>
          <w:sz w:val="24"/>
          <w:szCs w:val="21"/>
          <w:lang w:val="x-none" w:eastAsia="x-none"/>
        </w:rPr>
        <w:t>有</w:t>
      </w:r>
      <w:r w:rsidRPr="00CC7C40">
        <w:rPr>
          <w:rFonts w:ascii="Times New Roman" w:eastAsia="宋体" w:hAnsi="Times New Roman" w:cs="Times New Roman" w:hint="eastAsia"/>
          <w:color w:val="000000"/>
          <w:kern w:val="2"/>
          <w:sz w:val="24"/>
          <w:szCs w:val="21"/>
          <w:lang w:val="x-none" w:eastAsia="x-none"/>
        </w:rPr>
        <w:t>72</w:t>
      </w:r>
      <w:r w:rsidRPr="00CC7C40">
        <w:rPr>
          <w:rFonts w:ascii="Times New Roman" w:eastAsia="宋体" w:hAnsi="Times New Roman" w:cs="Times New Roman" w:hint="eastAsia"/>
          <w:color w:val="000000"/>
          <w:kern w:val="2"/>
          <w:sz w:val="24"/>
          <w:szCs w:val="21"/>
          <w:lang w:val="x-none" w:eastAsia="x-none"/>
        </w:rPr>
        <w:t>路信号输入通道，初样和正样一共需要调试</w:t>
      </w:r>
      <w:r w:rsidR="0080548A" w:rsidRPr="00CC7C40">
        <w:rPr>
          <w:rFonts w:ascii="Times New Roman" w:eastAsia="宋体" w:hAnsi="Times New Roman" w:cs="Times New Roman" w:hint="eastAsia"/>
          <w:color w:val="000000"/>
          <w:kern w:val="2"/>
          <w:sz w:val="24"/>
          <w:szCs w:val="21"/>
          <w:lang w:val="x-none" w:eastAsia="x-none"/>
        </w:rPr>
        <w:t>20</w:t>
      </w:r>
      <w:r w:rsidR="0080548A" w:rsidRPr="00CC7C40">
        <w:rPr>
          <w:rFonts w:ascii="Times New Roman" w:eastAsia="宋体" w:hAnsi="Times New Roman" w:cs="Times New Roman" w:hint="eastAsia"/>
          <w:color w:val="000000"/>
          <w:kern w:val="2"/>
          <w:sz w:val="24"/>
          <w:szCs w:val="21"/>
          <w:lang w:val="x-none" w:eastAsia="x-none"/>
        </w:rPr>
        <w:t>块</w:t>
      </w:r>
      <w:r w:rsidR="0080548A" w:rsidRPr="00CC7C40">
        <w:rPr>
          <w:rFonts w:ascii="Times New Roman" w:eastAsia="宋体" w:hAnsi="Times New Roman" w:cs="Times New Roman" w:hint="eastAsia"/>
          <w:color w:val="000000"/>
          <w:kern w:val="2"/>
          <w:sz w:val="24"/>
          <w:szCs w:val="21"/>
          <w:lang w:val="x-none" w:eastAsia="x-none"/>
        </w:rPr>
        <w:t>A</w:t>
      </w:r>
      <w:r w:rsidR="0080548A" w:rsidRPr="00CC7C40">
        <w:rPr>
          <w:rFonts w:ascii="Times New Roman" w:eastAsia="宋体" w:hAnsi="Times New Roman" w:cs="Times New Roman" w:hint="eastAsia"/>
          <w:color w:val="000000"/>
          <w:kern w:val="2"/>
          <w:sz w:val="24"/>
          <w:szCs w:val="21"/>
          <w:lang w:val="x-none" w:eastAsia="x-none"/>
        </w:rPr>
        <w:t>型板、</w:t>
      </w:r>
      <w:r w:rsidR="0080548A" w:rsidRPr="00CC7C40">
        <w:rPr>
          <w:rFonts w:ascii="Times New Roman" w:eastAsia="宋体" w:hAnsi="Times New Roman" w:cs="Times New Roman" w:hint="eastAsia"/>
          <w:color w:val="000000"/>
          <w:kern w:val="2"/>
          <w:sz w:val="24"/>
          <w:szCs w:val="21"/>
          <w:lang w:val="x-none" w:eastAsia="x-none"/>
        </w:rPr>
        <w:t>10</w:t>
      </w:r>
      <w:r w:rsidR="0080548A" w:rsidRPr="00CC7C40">
        <w:rPr>
          <w:rFonts w:ascii="Times New Roman" w:eastAsia="宋体" w:hAnsi="Times New Roman" w:cs="Times New Roman" w:hint="eastAsia"/>
          <w:color w:val="000000"/>
          <w:kern w:val="2"/>
          <w:sz w:val="24"/>
          <w:szCs w:val="21"/>
          <w:lang w:val="x-none" w:eastAsia="x-none"/>
        </w:rPr>
        <w:t>块</w:t>
      </w:r>
      <w:r w:rsidR="0080548A" w:rsidRPr="00CC7C40">
        <w:rPr>
          <w:rFonts w:ascii="Times New Roman" w:eastAsia="宋体" w:hAnsi="Times New Roman" w:cs="Times New Roman" w:hint="eastAsia"/>
          <w:color w:val="000000"/>
          <w:kern w:val="2"/>
          <w:sz w:val="24"/>
          <w:szCs w:val="21"/>
          <w:lang w:val="x-none" w:eastAsia="x-none"/>
        </w:rPr>
        <w:t>B</w:t>
      </w:r>
      <w:r w:rsidR="0080548A" w:rsidRPr="00CC7C40">
        <w:rPr>
          <w:rFonts w:ascii="Times New Roman" w:eastAsia="宋体" w:hAnsi="Times New Roman" w:cs="Times New Roman" w:hint="eastAsia"/>
          <w:color w:val="000000"/>
          <w:kern w:val="2"/>
          <w:sz w:val="24"/>
          <w:szCs w:val="21"/>
          <w:lang w:val="x-none" w:eastAsia="x-none"/>
        </w:rPr>
        <w:t>型板和</w:t>
      </w:r>
      <w:r w:rsidR="0080548A" w:rsidRPr="00CC7C40">
        <w:rPr>
          <w:rFonts w:ascii="Times New Roman" w:eastAsia="宋体" w:hAnsi="Times New Roman" w:cs="Times New Roman" w:hint="eastAsia"/>
          <w:color w:val="000000"/>
          <w:kern w:val="2"/>
          <w:sz w:val="24"/>
          <w:szCs w:val="21"/>
          <w:lang w:val="x-none" w:eastAsia="x-none"/>
        </w:rPr>
        <w:t>10</w:t>
      </w:r>
      <w:r w:rsidR="0080548A" w:rsidRPr="00CC7C40">
        <w:rPr>
          <w:rFonts w:ascii="Times New Roman" w:eastAsia="宋体" w:hAnsi="Times New Roman" w:cs="Times New Roman" w:hint="eastAsia"/>
          <w:color w:val="000000"/>
          <w:kern w:val="2"/>
          <w:sz w:val="24"/>
          <w:szCs w:val="21"/>
          <w:lang w:val="x-none" w:eastAsia="x-none"/>
        </w:rPr>
        <w:t>块</w:t>
      </w:r>
      <w:r w:rsidR="0080548A" w:rsidRPr="00CC7C40">
        <w:rPr>
          <w:rFonts w:ascii="Times New Roman" w:eastAsia="宋体" w:hAnsi="Times New Roman" w:cs="Times New Roman" w:hint="eastAsia"/>
          <w:color w:val="000000"/>
          <w:kern w:val="2"/>
          <w:sz w:val="24"/>
          <w:szCs w:val="21"/>
          <w:lang w:val="x-none" w:eastAsia="x-none"/>
        </w:rPr>
        <w:t>C</w:t>
      </w:r>
      <w:r w:rsidR="0080548A" w:rsidRPr="00CC7C40">
        <w:rPr>
          <w:rFonts w:ascii="Times New Roman" w:eastAsia="宋体" w:hAnsi="Times New Roman" w:cs="Times New Roman" w:hint="eastAsia"/>
          <w:color w:val="000000"/>
          <w:kern w:val="2"/>
          <w:sz w:val="24"/>
          <w:szCs w:val="21"/>
          <w:lang w:val="x-none" w:eastAsia="x-none"/>
        </w:rPr>
        <w:t>型板，共</w:t>
      </w:r>
      <w:r w:rsidR="0080548A" w:rsidRPr="00CC7C40">
        <w:rPr>
          <w:rFonts w:ascii="Times New Roman" w:eastAsia="宋体" w:hAnsi="Times New Roman" w:cs="Times New Roman" w:hint="eastAsia"/>
          <w:color w:val="000000"/>
          <w:kern w:val="2"/>
          <w:sz w:val="24"/>
          <w:szCs w:val="21"/>
          <w:lang w:val="x-none" w:eastAsia="x-none"/>
        </w:rPr>
        <w:t>5040</w:t>
      </w:r>
      <w:r w:rsidR="0080548A" w:rsidRPr="00CC7C40">
        <w:rPr>
          <w:rFonts w:ascii="Times New Roman" w:eastAsia="宋体" w:hAnsi="Times New Roman" w:cs="Times New Roman" w:hint="eastAsia"/>
          <w:color w:val="000000"/>
          <w:kern w:val="2"/>
          <w:sz w:val="24"/>
          <w:szCs w:val="21"/>
          <w:lang w:val="x-none" w:eastAsia="x-none"/>
        </w:rPr>
        <w:t>路通道，每一路通道都需要进行刻度扫描测试和信号源扫描测试</w:t>
      </w:r>
      <w:r w:rsidR="00CC0DC6" w:rsidRPr="00CC7C40">
        <w:rPr>
          <w:rFonts w:ascii="Times New Roman" w:eastAsia="宋体" w:hAnsi="Times New Roman" w:cs="Times New Roman" w:hint="eastAsia"/>
          <w:color w:val="000000"/>
          <w:kern w:val="2"/>
          <w:sz w:val="24"/>
          <w:szCs w:val="21"/>
          <w:lang w:val="x-none" w:eastAsia="x-none"/>
        </w:rPr>
        <w:t>，以确定每路通道的线性</w:t>
      </w:r>
      <w:r w:rsidR="0080548A" w:rsidRPr="00CC7C40">
        <w:rPr>
          <w:rFonts w:ascii="Times New Roman" w:eastAsia="宋体" w:hAnsi="Times New Roman" w:cs="Times New Roman" w:hint="eastAsia"/>
          <w:color w:val="000000"/>
          <w:kern w:val="2"/>
          <w:sz w:val="24"/>
          <w:szCs w:val="21"/>
          <w:lang w:val="x-none" w:eastAsia="x-none"/>
        </w:rPr>
        <w:t>。若每个通道需要扫描</w:t>
      </w:r>
      <w:r w:rsidR="0080548A" w:rsidRPr="00CC7C40">
        <w:rPr>
          <w:rFonts w:ascii="Times New Roman" w:eastAsia="宋体" w:hAnsi="Times New Roman" w:cs="Times New Roman" w:hint="eastAsia"/>
          <w:color w:val="000000"/>
          <w:kern w:val="2"/>
          <w:sz w:val="24"/>
          <w:szCs w:val="21"/>
          <w:lang w:val="x-none" w:eastAsia="x-none"/>
        </w:rPr>
        <w:t>80</w:t>
      </w:r>
      <w:r w:rsidR="0080548A" w:rsidRPr="00CC7C40">
        <w:rPr>
          <w:rFonts w:ascii="Times New Roman" w:eastAsia="宋体" w:hAnsi="Times New Roman" w:cs="Times New Roman" w:hint="eastAsia"/>
          <w:color w:val="000000"/>
          <w:kern w:val="2"/>
          <w:sz w:val="24"/>
          <w:szCs w:val="21"/>
          <w:lang w:val="x-none" w:eastAsia="x-none"/>
        </w:rPr>
        <w:t>个测试点，则共需要</w:t>
      </w:r>
      <w:r w:rsidR="0080548A" w:rsidRPr="00CC7C40">
        <w:rPr>
          <w:rFonts w:ascii="Times New Roman" w:eastAsia="宋体" w:hAnsi="Times New Roman" w:cs="Times New Roman" w:hint="eastAsia"/>
          <w:color w:val="000000"/>
          <w:kern w:val="2"/>
          <w:sz w:val="24"/>
          <w:szCs w:val="21"/>
          <w:lang w:val="x-none" w:eastAsia="x-none"/>
        </w:rPr>
        <w:t>403200</w:t>
      </w:r>
      <w:r w:rsidR="00CC0DC6" w:rsidRPr="00CC7C40">
        <w:rPr>
          <w:rFonts w:ascii="Times New Roman" w:eastAsia="宋体" w:hAnsi="Times New Roman" w:cs="Times New Roman" w:hint="eastAsia"/>
          <w:color w:val="000000"/>
          <w:kern w:val="2"/>
          <w:sz w:val="24"/>
          <w:szCs w:val="21"/>
          <w:lang w:val="x-none" w:eastAsia="x-none"/>
        </w:rPr>
        <w:t>个测试点。由于</w:t>
      </w:r>
      <w:r w:rsidR="00CC0DC6" w:rsidRPr="00CC7C40">
        <w:rPr>
          <w:rFonts w:ascii="Times New Roman" w:eastAsia="宋体" w:hAnsi="Times New Roman" w:cs="Times New Roman" w:hint="eastAsia"/>
          <w:color w:val="000000"/>
          <w:kern w:val="2"/>
          <w:sz w:val="24"/>
          <w:szCs w:val="21"/>
          <w:lang w:val="x-none" w:eastAsia="x-none"/>
        </w:rPr>
        <w:t>FEE-A</w:t>
      </w:r>
      <w:r w:rsidR="00CC0DC6" w:rsidRPr="00CC7C40">
        <w:rPr>
          <w:rFonts w:ascii="Times New Roman" w:eastAsia="宋体" w:hAnsi="Times New Roman" w:cs="Times New Roman" w:hint="eastAsia"/>
          <w:color w:val="000000"/>
          <w:kern w:val="2"/>
          <w:sz w:val="24"/>
          <w:szCs w:val="21"/>
          <w:lang w:val="x-none" w:eastAsia="x-none"/>
        </w:rPr>
        <w:t>还需要输出击中信号，有</w:t>
      </w:r>
      <w:r w:rsidR="00CC0DC6" w:rsidRPr="00CC7C40">
        <w:rPr>
          <w:rFonts w:ascii="Times New Roman" w:eastAsia="宋体" w:hAnsi="Times New Roman" w:cs="Times New Roman" w:hint="eastAsia"/>
          <w:color w:val="000000"/>
          <w:kern w:val="2"/>
          <w:sz w:val="24"/>
          <w:szCs w:val="21"/>
          <w:lang w:val="x-none" w:eastAsia="x-none"/>
        </w:rPr>
        <w:t>96</w:t>
      </w:r>
      <w:r w:rsidR="00CC0DC6" w:rsidRPr="00CC7C40">
        <w:rPr>
          <w:rFonts w:ascii="Times New Roman" w:eastAsia="宋体" w:hAnsi="Times New Roman" w:cs="Times New Roman" w:hint="eastAsia"/>
          <w:color w:val="000000"/>
          <w:kern w:val="2"/>
          <w:sz w:val="24"/>
          <w:szCs w:val="21"/>
          <w:lang w:val="x-none" w:eastAsia="x-none"/>
        </w:rPr>
        <w:t>路通道需要参与判选，因此需要对每一路的阈值功能进行测试，共需要进行</w:t>
      </w:r>
      <w:r w:rsidR="00CC0DC6" w:rsidRPr="00CC7C40">
        <w:rPr>
          <w:rFonts w:ascii="Times New Roman" w:eastAsia="宋体" w:hAnsi="Times New Roman" w:cs="Times New Roman" w:hint="eastAsia"/>
          <w:color w:val="000000"/>
          <w:kern w:val="2"/>
          <w:sz w:val="24"/>
          <w:szCs w:val="21"/>
          <w:lang w:val="x-none" w:eastAsia="x-none"/>
        </w:rPr>
        <w:t>1920</w:t>
      </w:r>
      <w:r w:rsidR="00CC0DC6" w:rsidRPr="00CC7C40">
        <w:rPr>
          <w:rFonts w:ascii="Times New Roman" w:eastAsia="宋体" w:hAnsi="Times New Roman" w:cs="Times New Roman" w:hint="eastAsia"/>
          <w:color w:val="000000"/>
          <w:kern w:val="2"/>
          <w:sz w:val="24"/>
          <w:szCs w:val="21"/>
          <w:lang w:val="x-none" w:eastAsia="x-none"/>
        </w:rPr>
        <w:t>次测试。这些工作如果由手工完成将耗费大量人力，为快速测得所有</w:t>
      </w:r>
      <w:r w:rsidR="00CC0DC6" w:rsidRPr="00CC7C40">
        <w:rPr>
          <w:rFonts w:ascii="Times New Roman" w:eastAsia="宋体" w:hAnsi="Times New Roman" w:cs="Times New Roman" w:hint="eastAsia"/>
          <w:color w:val="000000"/>
          <w:kern w:val="2"/>
          <w:sz w:val="24"/>
          <w:szCs w:val="21"/>
          <w:lang w:val="x-none" w:eastAsia="x-none"/>
        </w:rPr>
        <w:t>FEE</w:t>
      </w:r>
      <w:r w:rsidR="00CC0DC6" w:rsidRPr="00CC7C40">
        <w:rPr>
          <w:rFonts w:ascii="Times New Roman" w:eastAsia="宋体" w:hAnsi="Times New Roman" w:cs="Times New Roman" w:hint="eastAsia"/>
          <w:color w:val="000000"/>
          <w:kern w:val="2"/>
          <w:sz w:val="24"/>
          <w:szCs w:val="21"/>
          <w:lang w:val="x-none" w:eastAsia="x-none"/>
        </w:rPr>
        <w:t>通道的性</w:t>
      </w:r>
      <w:r w:rsidR="00DA6643" w:rsidRPr="00CC7C40">
        <w:rPr>
          <w:rFonts w:ascii="Times New Roman" w:eastAsia="宋体" w:hAnsi="Times New Roman" w:cs="Times New Roman" w:hint="eastAsia"/>
          <w:color w:val="000000"/>
          <w:kern w:val="2"/>
          <w:sz w:val="24"/>
          <w:szCs w:val="21"/>
          <w:lang w:val="x-none" w:eastAsia="x-none"/>
        </w:rPr>
        <w:t>能指标，亟待设计一个自动测试软件</w:t>
      </w:r>
      <w:r w:rsidR="00CC0DC6" w:rsidRPr="00CC7C40">
        <w:rPr>
          <w:rFonts w:ascii="Times New Roman" w:eastAsia="宋体" w:hAnsi="Times New Roman" w:cs="Times New Roman" w:hint="eastAsia"/>
          <w:color w:val="000000"/>
          <w:kern w:val="2"/>
          <w:sz w:val="24"/>
          <w:szCs w:val="21"/>
          <w:lang w:val="x-none" w:eastAsia="x-none"/>
        </w:rPr>
        <w:t>。</w:t>
      </w:r>
    </w:p>
    <w:p w:rsidR="00846491" w:rsidRDefault="00846491" w:rsidP="00846491">
      <w:pPr>
        <w:pStyle w:val="2"/>
      </w:pPr>
      <w:r>
        <w:rPr>
          <w:rFonts w:hint="eastAsia"/>
        </w:rPr>
        <w:t>2.2 PMT</w:t>
      </w:r>
      <w:r w:rsidR="00D74570">
        <w:rPr>
          <w:rFonts w:hint="eastAsia"/>
        </w:rPr>
        <w:t>批量</w:t>
      </w:r>
      <w:r>
        <w:rPr>
          <w:rFonts w:hint="eastAsia"/>
        </w:rPr>
        <w:t>测试</w:t>
      </w:r>
    </w:p>
    <w:p w:rsidR="00F40511" w:rsidRDefault="00846491" w:rsidP="00051995">
      <w:pPr>
        <w:widowControl w:val="0"/>
        <w:spacing w:after="0" w:line="360" w:lineRule="auto"/>
        <w:jc w:val="both"/>
        <w:textAlignment w:val="center"/>
        <w:rPr>
          <w:rFonts w:ascii="Times New Roman" w:eastAsia="宋体" w:hAnsi="Times New Roman" w:cs="Times New Roman"/>
          <w:color w:val="000000"/>
          <w:kern w:val="2"/>
          <w:sz w:val="24"/>
          <w:szCs w:val="21"/>
          <w:lang w:val="x-none"/>
        </w:rPr>
      </w:pPr>
      <w:r w:rsidRPr="00051995">
        <w:rPr>
          <w:rFonts w:ascii="Times New Roman" w:eastAsia="宋体" w:hAnsi="Times New Roman" w:cs="Times New Roman" w:hint="eastAsia"/>
          <w:color w:val="000000"/>
          <w:kern w:val="2"/>
          <w:sz w:val="24"/>
          <w:szCs w:val="21"/>
          <w:lang w:val="x-none"/>
        </w:rPr>
        <w:t>探测器使用了</w:t>
      </w:r>
      <w:proofErr w:type="spellStart"/>
      <w:r w:rsidRPr="00051995">
        <w:rPr>
          <w:rFonts w:ascii="Times New Roman" w:eastAsia="宋体" w:hAnsi="Times New Roman" w:cs="Times New Roman" w:hint="eastAsia"/>
          <w:color w:val="000000"/>
          <w:kern w:val="2"/>
          <w:sz w:val="24"/>
          <w:szCs w:val="21"/>
          <w:lang w:val="x-none"/>
        </w:rPr>
        <w:t>PMT</w:t>
      </w:r>
      <w:r w:rsidR="00A11965">
        <w:rPr>
          <w:rFonts w:ascii="Times New Roman" w:eastAsia="宋体" w:hAnsi="Times New Roman" w:cs="Times New Roman" w:hint="eastAsia"/>
          <w:color w:val="000000"/>
          <w:kern w:val="2"/>
          <w:sz w:val="24"/>
          <w:szCs w:val="21"/>
          <w:lang w:val="x-none"/>
        </w:rPr>
        <w:t>进行</w:t>
      </w:r>
      <w:proofErr w:type="gramStart"/>
      <w:r w:rsidR="00A11965">
        <w:rPr>
          <w:rFonts w:ascii="Times New Roman" w:eastAsia="宋体" w:hAnsi="Times New Roman" w:cs="Times New Roman" w:hint="eastAsia"/>
          <w:color w:val="000000"/>
          <w:kern w:val="2"/>
          <w:sz w:val="24"/>
          <w:szCs w:val="21"/>
          <w:lang w:val="x-none"/>
        </w:rPr>
        <w:t>多打拿极读出</w:t>
      </w:r>
      <w:proofErr w:type="gramEnd"/>
      <w:r w:rsidRPr="00051995">
        <w:rPr>
          <w:rFonts w:ascii="Times New Roman" w:eastAsia="宋体" w:hAnsi="Times New Roman" w:cs="Times New Roman" w:hint="eastAsia"/>
          <w:color w:val="000000"/>
          <w:kern w:val="2"/>
          <w:sz w:val="24"/>
          <w:szCs w:val="21"/>
          <w:lang w:val="x-none"/>
        </w:rPr>
        <w:t>，</w:t>
      </w:r>
      <w:r w:rsidR="00DA6643">
        <w:rPr>
          <w:rFonts w:ascii="Times New Roman" w:eastAsia="宋体" w:hAnsi="Times New Roman" w:cs="Times New Roman" w:hint="eastAsia"/>
          <w:color w:val="000000"/>
          <w:kern w:val="2"/>
          <w:sz w:val="24"/>
          <w:szCs w:val="21"/>
          <w:lang w:val="x-none"/>
        </w:rPr>
        <w:t>初样正样中一共需要对</w:t>
      </w:r>
      <w:proofErr w:type="spellEnd"/>
      <w:r w:rsidR="00DA6643">
        <w:rPr>
          <w:rFonts w:ascii="Times New Roman" w:eastAsia="宋体" w:hAnsi="Times New Roman" w:cs="Times New Roman" w:hint="eastAsia"/>
          <w:color w:val="000000"/>
          <w:kern w:val="2"/>
          <w:sz w:val="24"/>
          <w:szCs w:val="21"/>
          <w:lang w:val="x-none"/>
        </w:rPr>
        <w:t>1600</w:t>
      </w:r>
      <w:r w:rsidR="00DA6643">
        <w:rPr>
          <w:rFonts w:ascii="Times New Roman" w:eastAsia="宋体" w:hAnsi="Times New Roman" w:cs="Times New Roman" w:hint="eastAsia"/>
          <w:color w:val="000000"/>
          <w:kern w:val="2"/>
          <w:sz w:val="24"/>
          <w:szCs w:val="21"/>
          <w:lang w:val="x-none"/>
        </w:rPr>
        <w:t>个</w:t>
      </w:r>
      <w:proofErr w:type="spellStart"/>
      <w:r w:rsidR="00F40511">
        <w:rPr>
          <w:rFonts w:ascii="Times New Roman" w:eastAsia="宋体" w:hAnsi="Times New Roman" w:cs="Times New Roman" w:hint="eastAsia"/>
          <w:color w:val="000000"/>
          <w:kern w:val="2"/>
          <w:sz w:val="24"/>
          <w:szCs w:val="21"/>
          <w:lang w:val="x-none"/>
        </w:rPr>
        <w:t>PMT</w:t>
      </w:r>
      <w:r w:rsidR="00F40511">
        <w:rPr>
          <w:rFonts w:ascii="Times New Roman" w:eastAsia="宋体" w:hAnsi="Times New Roman" w:cs="Times New Roman" w:hint="eastAsia"/>
          <w:color w:val="000000"/>
          <w:kern w:val="2"/>
          <w:sz w:val="24"/>
          <w:szCs w:val="21"/>
          <w:lang w:val="x-none"/>
        </w:rPr>
        <w:t>的性能进行检测并标定其动态范围。为此闪烁晶体荧光模拟器被设计出来用于</w:t>
      </w:r>
      <w:r w:rsidR="00F40511">
        <w:rPr>
          <w:rFonts w:ascii="Times New Roman" w:eastAsia="宋体" w:hAnsi="Times New Roman" w:cs="Times New Roman" w:hint="eastAsia"/>
          <w:color w:val="000000"/>
          <w:kern w:val="2"/>
          <w:sz w:val="24"/>
          <w:szCs w:val="21"/>
          <w:lang w:val="x-none"/>
        </w:rPr>
        <w:t>PMT</w:t>
      </w:r>
      <w:r w:rsidR="00F40511">
        <w:rPr>
          <w:rFonts w:ascii="Times New Roman" w:eastAsia="宋体" w:hAnsi="Times New Roman" w:cs="Times New Roman" w:hint="eastAsia"/>
          <w:color w:val="000000"/>
          <w:kern w:val="2"/>
          <w:sz w:val="24"/>
          <w:szCs w:val="21"/>
          <w:lang w:val="x-none"/>
        </w:rPr>
        <w:t>的测试，</w:t>
      </w:r>
      <w:r w:rsidR="00DA6643">
        <w:rPr>
          <w:rFonts w:ascii="Times New Roman" w:eastAsia="宋体" w:hAnsi="Times New Roman" w:cs="Times New Roman" w:hint="eastAsia"/>
          <w:color w:val="000000"/>
          <w:kern w:val="2"/>
          <w:sz w:val="24"/>
          <w:szCs w:val="21"/>
          <w:lang w:val="x-none"/>
        </w:rPr>
        <w:t>需要设计自动化的</w:t>
      </w:r>
      <w:r w:rsidR="00F40511">
        <w:rPr>
          <w:rFonts w:ascii="Times New Roman" w:eastAsia="宋体" w:hAnsi="Times New Roman" w:cs="Times New Roman" w:hint="eastAsia"/>
          <w:color w:val="000000"/>
          <w:kern w:val="2"/>
          <w:sz w:val="24"/>
          <w:szCs w:val="21"/>
          <w:lang w:val="x-none"/>
        </w:rPr>
        <w:t>软件来完成测试工作</w:t>
      </w:r>
      <w:proofErr w:type="spellEnd"/>
      <w:r w:rsidR="00F40511">
        <w:rPr>
          <w:rFonts w:ascii="Times New Roman" w:eastAsia="宋体" w:hAnsi="Times New Roman" w:cs="Times New Roman" w:hint="eastAsia"/>
          <w:color w:val="000000"/>
          <w:kern w:val="2"/>
          <w:sz w:val="24"/>
          <w:szCs w:val="21"/>
          <w:lang w:val="x-none"/>
        </w:rPr>
        <w:t>。</w:t>
      </w:r>
    </w:p>
    <w:p w:rsidR="00F40511" w:rsidRDefault="00F40511" w:rsidP="00051995">
      <w:pPr>
        <w:widowControl w:val="0"/>
        <w:spacing w:after="0" w:line="360" w:lineRule="auto"/>
        <w:jc w:val="both"/>
        <w:textAlignment w:val="center"/>
        <w:rPr>
          <w:rFonts w:ascii="Times New Roman" w:eastAsia="宋体" w:hAnsi="Times New Roman" w:cs="Times New Roman"/>
          <w:color w:val="000000"/>
          <w:kern w:val="2"/>
          <w:sz w:val="24"/>
          <w:szCs w:val="21"/>
          <w:lang w:val="x-none"/>
        </w:rPr>
      </w:pPr>
      <w:r>
        <w:rPr>
          <w:rFonts w:ascii="Times New Roman" w:eastAsia="宋体" w:hAnsi="Times New Roman" w:cs="Times New Roman" w:hint="eastAsia"/>
          <w:noProof/>
          <w:color w:val="000000"/>
          <w:kern w:val="2"/>
          <w:sz w:val="24"/>
          <w:szCs w:val="21"/>
        </w:rPr>
        <w:drawing>
          <wp:inline distT="0" distB="0" distL="0" distR="0">
            <wp:extent cx="5274310" cy="3321731"/>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321731"/>
                    </a:xfrm>
                    <a:prstGeom prst="rect">
                      <a:avLst/>
                    </a:prstGeom>
                    <a:noFill/>
                    <a:ln>
                      <a:noFill/>
                    </a:ln>
                  </pic:spPr>
                </pic:pic>
              </a:graphicData>
            </a:graphic>
          </wp:inline>
        </w:drawing>
      </w:r>
    </w:p>
    <w:p w:rsidR="00F40511" w:rsidRDefault="00FC6ECE" w:rsidP="00FC6ECE">
      <w:pPr>
        <w:pStyle w:val="2"/>
      </w:pPr>
      <w:r>
        <w:rPr>
          <w:rFonts w:hint="eastAsia"/>
        </w:rPr>
        <w:t>2.3</w:t>
      </w:r>
      <w:r w:rsidR="00036329">
        <w:rPr>
          <w:rFonts w:hint="eastAsia"/>
        </w:rPr>
        <w:t xml:space="preserve"> BGO</w:t>
      </w:r>
      <w:proofErr w:type="gramStart"/>
      <w:r w:rsidR="00036329">
        <w:rPr>
          <w:rFonts w:hint="eastAsia"/>
        </w:rPr>
        <w:t>量能器</w:t>
      </w:r>
      <w:r w:rsidR="00DA6643">
        <w:rPr>
          <w:rFonts w:hint="eastAsia"/>
        </w:rPr>
        <w:t>地面</w:t>
      </w:r>
      <w:r w:rsidR="008026DF">
        <w:rPr>
          <w:rFonts w:hint="eastAsia"/>
        </w:rPr>
        <w:t>环境</w:t>
      </w:r>
      <w:proofErr w:type="gramEnd"/>
      <w:r w:rsidR="00DA6643">
        <w:rPr>
          <w:rFonts w:hint="eastAsia"/>
        </w:rPr>
        <w:t>模拟</w:t>
      </w:r>
      <w:r w:rsidR="008026DF">
        <w:rPr>
          <w:rFonts w:hint="eastAsia"/>
        </w:rPr>
        <w:t>试验</w:t>
      </w:r>
    </w:p>
    <w:p w:rsidR="006417AE" w:rsidRDefault="00FC6ECE" w:rsidP="00DA6643">
      <w:pPr>
        <w:widowControl w:val="0"/>
        <w:spacing w:after="0" w:line="360" w:lineRule="auto"/>
        <w:jc w:val="both"/>
        <w:textAlignment w:val="center"/>
        <w:rPr>
          <w:rFonts w:ascii="Times New Roman" w:eastAsia="宋体" w:hAnsi="Times New Roman" w:cs="Times New Roman"/>
          <w:color w:val="000000"/>
          <w:kern w:val="2"/>
          <w:sz w:val="24"/>
          <w:szCs w:val="21"/>
          <w:lang w:val="x-none"/>
        </w:rPr>
      </w:pPr>
      <w:r w:rsidRPr="00FC6ECE">
        <w:rPr>
          <w:rFonts w:ascii="Times New Roman" w:eastAsia="宋体" w:hAnsi="Times New Roman" w:cs="Times New Roman" w:hint="eastAsia"/>
          <w:color w:val="000000"/>
          <w:kern w:val="2"/>
          <w:sz w:val="24"/>
          <w:szCs w:val="21"/>
          <w:lang w:val="x-none"/>
        </w:rPr>
        <w:t>由于</w:t>
      </w:r>
      <w:r w:rsidRPr="00FC6ECE">
        <w:rPr>
          <w:rFonts w:ascii="Times New Roman" w:eastAsia="宋体" w:hAnsi="Times New Roman" w:cs="Times New Roman" w:hint="eastAsia"/>
          <w:color w:val="000000"/>
          <w:kern w:val="2"/>
          <w:sz w:val="24"/>
          <w:szCs w:val="21"/>
          <w:lang w:val="x-none"/>
        </w:rPr>
        <w:t>BGO</w:t>
      </w:r>
      <w:proofErr w:type="gramStart"/>
      <w:r w:rsidRPr="00FC6ECE">
        <w:rPr>
          <w:rFonts w:ascii="Times New Roman" w:eastAsia="宋体" w:hAnsi="Times New Roman" w:cs="Times New Roman" w:hint="eastAsia"/>
          <w:color w:val="000000"/>
          <w:kern w:val="2"/>
          <w:sz w:val="24"/>
          <w:szCs w:val="21"/>
          <w:lang w:val="x-none"/>
        </w:rPr>
        <w:t>量能器在</w:t>
      </w:r>
      <w:proofErr w:type="gramEnd"/>
      <w:r w:rsidRPr="00FC6ECE">
        <w:rPr>
          <w:rFonts w:ascii="Times New Roman" w:eastAsia="宋体" w:hAnsi="Times New Roman" w:cs="Times New Roman" w:hint="eastAsia"/>
          <w:color w:val="000000"/>
          <w:kern w:val="2"/>
          <w:sz w:val="24"/>
          <w:szCs w:val="21"/>
          <w:lang w:val="x-none"/>
        </w:rPr>
        <w:t>运行期间需要承受宇宙中的极端环境，因此在正式交付前需要进行</w:t>
      </w:r>
      <w:r w:rsidR="00036329">
        <w:rPr>
          <w:rFonts w:ascii="Times New Roman" w:eastAsia="宋体" w:hAnsi="Times New Roman" w:cs="Times New Roman" w:hint="eastAsia"/>
          <w:color w:val="000000"/>
          <w:kern w:val="2"/>
          <w:sz w:val="24"/>
          <w:szCs w:val="21"/>
          <w:lang w:val="x-none"/>
        </w:rPr>
        <w:t>单机</w:t>
      </w:r>
      <w:r w:rsidRPr="00FC6ECE">
        <w:rPr>
          <w:rFonts w:ascii="Times New Roman" w:eastAsia="宋体" w:hAnsi="Times New Roman" w:cs="Times New Roman" w:hint="eastAsia"/>
          <w:color w:val="000000"/>
          <w:kern w:val="2"/>
          <w:sz w:val="24"/>
          <w:szCs w:val="21"/>
          <w:lang w:val="x-none"/>
        </w:rPr>
        <w:t>环境测试，主要包括温度循环试验</w:t>
      </w:r>
      <w:r w:rsidR="00036329">
        <w:rPr>
          <w:rFonts w:ascii="Times New Roman" w:eastAsia="宋体" w:hAnsi="Times New Roman" w:cs="Times New Roman" w:hint="eastAsia"/>
          <w:color w:val="000000"/>
          <w:kern w:val="2"/>
          <w:sz w:val="24"/>
          <w:szCs w:val="21"/>
          <w:lang w:val="x-none"/>
        </w:rPr>
        <w:t>、</w:t>
      </w:r>
      <w:proofErr w:type="gramStart"/>
      <w:r w:rsidR="00036329">
        <w:rPr>
          <w:rFonts w:ascii="Times New Roman" w:eastAsia="宋体" w:hAnsi="Times New Roman" w:cs="Times New Roman" w:hint="eastAsia"/>
          <w:color w:val="000000"/>
          <w:kern w:val="2"/>
          <w:sz w:val="24"/>
          <w:szCs w:val="21"/>
          <w:lang w:val="x-none"/>
        </w:rPr>
        <w:t>老炼</w:t>
      </w:r>
      <w:proofErr w:type="gramEnd"/>
      <w:r w:rsidR="00036329">
        <w:rPr>
          <w:rFonts w:ascii="Times New Roman" w:eastAsia="宋体" w:hAnsi="Times New Roman" w:cs="Times New Roman" w:hint="eastAsia"/>
          <w:color w:val="000000"/>
          <w:kern w:val="2"/>
          <w:sz w:val="24"/>
          <w:szCs w:val="21"/>
          <w:lang w:val="x-none"/>
        </w:rPr>
        <w:t>试验</w:t>
      </w:r>
      <w:r w:rsidRPr="00FC6ECE">
        <w:rPr>
          <w:rFonts w:ascii="Times New Roman" w:eastAsia="宋体" w:hAnsi="Times New Roman" w:cs="Times New Roman" w:hint="eastAsia"/>
          <w:color w:val="000000"/>
          <w:kern w:val="2"/>
          <w:sz w:val="24"/>
          <w:szCs w:val="21"/>
          <w:lang w:val="x-none"/>
        </w:rPr>
        <w:t>和热真空</w:t>
      </w:r>
      <w:r>
        <w:rPr>
          <w:rFonts w:ascii="Times New Roman" w:eastAsia="宋体" w:hAnsi="Times New Roman" w:cs="Times New Roman" w:hint="eastAsia"/>
          <w:color w:val="000000"/>
          <w:kern w:val="2"/>
          <w:sz w:val="24"/>
          <w:szCs w:val="21"/>
          <w:lang w:val="x-none"/>
        </w:rPr>
        <w:t>试验。</w:t>
      </w:r>
      <w:r w:rsidR="00DA6643">
        <w:rPr>
          <w:rFonts w:ascii="Times New Roman" w:eastAsia="宋体" w:hAnsi="Times New Roman" w:cs="Times New Roman" w:hint="eastAsia"/>
          <w:color w:val="000000"/>
          <w:kern w:val="2"/>
          <w:sz w:val="24"/>
          <w:szCs w:val="21"/>
          <w:lang w:val="x-none"/>
        </w:rPr>
        <w:t>温度循环实验需要持续</w:t>
      </w:r>
      <w:r w:rsidR="00DA6643">
        <w:rPr>
          <w:rFonts w:ascii="Times New Roman" w:eastAsia="宋体" w:hAnsi="Times New Roman" w:cs="Times New Roman" w:hint="eastAsia"/>
          <w:color w:val="000000"/>
          <w:kern w:val="2"/>
          <w:sz w:val="24"/>
          <w:szCs w:val="21"/>
          <w:lang w:val="x-none"/>
        </w:rPr>
        <w:t>10</w:t>
      </w:r>
      <w:r w:rsidR="00DA6643">
        <w:rPr>
          <w:rFonts w:ascii="Times New Roman" w:eastAsia="宋体" w:hAnsi="Times New Roman" w:cs="Times New Roman" w:hint="eastAsia"/>
          <w:color w:val="000000"/>
          <w:kern w:val="2"/>
          <w:sz w:val="24"/>
          <w:szCs w:val="21"/>
          <w:lang w:val="x-none"/>
        </w:rPr>
        <w:t>天，</w:t>
      </w:r>
      <w:r w:rsidR="00036329">
        <w:rPr>
          <w:rFonts w:ascii="Times New Roman" w:eastAsia="宋体" w:hAnsi="Times New Roman" w:cs="Times New Roman" w:hint="eastAsia"/>
          <w:color w:val="000000"/>
          <w:kern w:val="2"/>
          <w:sz w:val="24"/>
          <w:szCs w:val="21"/>
          <w:lang w:val="x-none"/>
        </w:rPr>
        <w:t>老炼试验需要持续</w:t>
      </w:r>
      <w:r w:rsidR="00036329">
        <w:rPr>
          <w:rFonts w:ascii="Times New Roman" w:eastAsia="宋体" w:hAnsi="Times New Roman" w:cs="Times New Roman" w:hint="eastAsia"/>
          <w:color w:val="000000"/>
          <w:kern w:val="2"/>
          <w:sz w:val="24"/>
          <w:szCs w:val="21"/>
          <w:lang w:val="x-none"/>
        </w:rPr>
        <w:t>10</w:t>
      </w:r>
      <w:r w:rsidR="00036329">
        <w:rPr>
          <w:rFonts w:ascii="Times New Roman" w:eastAsia="宋体" w:hAnsi="Times New Roman" w:cs="Times New Roman" w:hint="eastAsia"/>
          <w:color w:val="000000"/>
          <w:kern w:val="2"/>
          <w:sz w:val="24"/>
          <w:szCs w:val="21"/>
          <w:lang w:val="x-none"/>
        </w:rPr>
        <w:t>天，</w:t>
      </w:r>
      <w:r w:rsidR="00DA6643">
        <w:rPr>
          <w:rFonts w:ascii="Times New Roman" w:eastAsia="宋体" w:hAnsi="Times New Roman" w:cs="Times New Roman" w:hint="eastAsia"/>
          <w:color w:val="000000"/>
          <w:kern w:val="2"/>
          <w:sz w:val="24"/>
          <w:szCs w:val="21"/>
          <w:lang w:val="x-none"/>
        </w:rPr>
        <w:t>热真空实验需要持续</w:t>
      </w:r>
      <w:r w:rsidR="00DA6643">
        <w:rPr>
          <w:rFonts w:ascii="Times New Roman" w:eastAsia="宋体" w:hAnsi="Times New Roman" w:cs="Times New Roman" w:hint="eastAsia"/>
          <w:color w:val="000000"/>
          <w:kern w:val="2"/>
          <w:sz w:val="24"/>
          <w:szCs w:val="21"/>
          <w:lang w:val="x-none"/>
        </w:rPr>
        <w:t>15</w:t>
      </w:r>
      <w:r w:rsidR="00DA6643">
        <w:rPr>
          <w:rFonts w:ascii="Times New Roman" w:eastAsia="宋体" w:hAnsi="Times New Roman" w:cs="Times New Roman" w:hint="eastAsia"/>
          <w:color w:val="000000"/>
          <w:kern w:val="2"/>
          <w:sz w:val="24"/>
          <w:szCs w:val="21"/>
          <w:lang w:val="x-none"/>
        </w:rPr>
        <w:t>天，</w:t>
      </w:r>
      <w:r w:rsidR="00DA6643">
        <w:rPr>
          <w:rFonts w:ascii="Times New Roman" w:eastAsia="宋体" w:hAnsi="Times New Roman" w:cs="Times New Roman" w:hint="eastAsia"/>
          <w:color w:val="000000"/>
          <w:kern w:val="2"/>
          <w:sz w:val="24"/>
          <w:szCs w:val="21"/>
          <w:lang w:val="x-none"/>
        </w:rPr>
        <w:lastRenderedPageBreak/>
        <w:t>测试过程中</w:t>
      </w:r>
      <w:r w:rsidR="00036329">
        <w:rPr>
          <w:rFonts w:ascii="Times New Roman" w:eastAsia="宋体" w:hAnsi="Times New Roman" w:cs="Times New Roman" w:hint="eastAsia"/>
          <w:color w:val="000000"/>
          <w:kern w:val="2"/>
          <w:sz w:val="24"/>
          <w:szCs w:val="21"/>
          <w:lang w:val="x-none"/>
        </w:rPr>
        <w:t>BGO</w:t>
      </w:r>
      <w:r w:rsidR="00F87FFB">
        <w:rPr>
          <w:rFonts w:ascii="Times New Roman" w:eastAsia="宋体" w:hAnsi="Times New Roman" w:cs="Times New Roman" w:hint="eastAsia"/>
          <w:color w:val="000000"/>
          <w:kern w:val="2"/>
          <w:sz w:val="24"/>
          <w:szCs w:val="21"/>
          <w:lang w:val="x-none"/>
        </w:rPr>
        <w:t>量能器</w:t>
      </w:r>
      <w:r w:rsidR="00DA6643">
        <w:rPr>
          <w:rFonts w:ascii="Times New Roman" w:eastAsia="宋体" w:hAnsi="Times New Roman" w:cs="Times New Roman" w:hint="eastAsia"/>
          <w:color w:val="000000"/>
          <w:kern w:val="2"/>
          <w:sz w:val="24"/>
          <w:szCs w:val="21"/>
          <w:lang w:val="x-none"/>
        </w:rPr>
        <w:t>需要持续工作，因此对于软件的</w:t>
      </w:r>
      <w:r w:rsidR="00F87FFB">
        <w:rPr>
          <w:rFonts w:ascii="Times New Roman" w:eastAsia="宋体" w:hAnsi="Times New Roman" w:cs="Times New Roman" w:hint="eastAsia"/>
          <w:color w:val="000000"/>
          <w:kern w:val="2"/>
          <w:sz w:val="24"/>
          <w:szCs w:val="21"/>
          <w:lang w:val="x-none"/>
        </w:rPr>
        <w:t>稳定性有</w:t>
      </w:r>
      <w:r w:rsidR="00036329">
        <w:rPr>
          <w:rFonts w:ascii="Times New Roman" w:eastAsia="宋体" w:hAnsi="Times New Roman" w:cs="Times New Roman" w:hint="eastAsia"/>
          <w:color w:val="000000"/>
          <w:kern w:val="2"/>
          <w:sz w:val="24"/>
          <w:szCs w:val="21"/>
          <w:lang w:val="x-none"/>
        </w:rPr>
        <w:t>严格</w:t>
      </w:r>
      <w:r w:rsidR="00F87FFB">
        <w:rPr>
          <w:rFonts w:ascii="Times New Roman" w:eastAsia="宋体" w:hAnsi="Times New Roman" w:cs="Times New Roman" w:hint="eastAsia"/>
          <w:color w:val="000000"/>
          <w:kern w:val="2"/>
          <w:sz w:val="24"/>
          <w:szCs w:val="21"/>
          <w:lang w:val="x-none"/>
        </w:rPr>
        <w:t>要求。且由于过程中需要定期提醒值班人员记录</w:t>
      </w:r>
      <w:r w:rsidR="00036329">
        <w:rPr>
          <w:rFonts w:ascii="Times New Roman" w:eastAsia="宋体" w:hAnsi="Times New Roman" w:cs="Times New Roman" w:hint="eastAsia"/>
          <w:color w:val="000000"/>
          <w:kern w:val="2"/>
          <w:sz w:val="24"/>
          <w:szCs w:val="21"/>
          <w:lang w:val="x-none"/>
        </w:rPr>
        <w:t>供电模块参数等</w:t>
      </w:r>
      <w:r w:rsidR="00F87FFB">
        <w:rPr>
          <w:rFonts w:ascii="Times New Roman" w:eastAsia="宋体" w:hAnsi="Times New Roman" w:cs="Times New Roman" w:hint="eastAsia"/>
          <w:color w:val="000000"/>
          <w:kern w:val="2"/>
          <w:sz w:val="24"/>
          <w:szCs w:val="21"/>
          <w:lang w:val="x-none"/>
        </w:rPr>
        <w:t>状态信息，因此软件需要具备定期提醒功能和报警功能。</w:t>
      </w:r>
    </w:p>
    <w:p w:rsidR="006417AE" w:rsidRDefault="006417AE" w:rsidP="00E755D4">
      <w:pPr>
        <w:pStyle w:val="1"/>
      </w:pPr>
      <w:r>
        <w:rPr>
          <w:rFonts w:hint="eastAsia"/>
        </w:rPr>
        <w:t>3.</w:t>
      </w:r>
      <w:r>
        <w:rPr>
          <w:rFonts w:hint="eastAsia"/>
        </w:rPr>
        <w:t>框架设计</w:t>
      </w:r>
    </w:p>
    <w:p w:rsidR="00627946" w:rsidRPr="00627946" w:rsidRDefault="00627946" w:rsidP="00627946">
      <w:pPr>
        <w:pStyle w:val="2"/>
      </w:pPr>
      <w:r>
        <w:rPr>
          <w:rFonts w:hint="eastAsia"/>
        </w:rPr>
        <w:t>3.1</w:t>
      </w:r>
      <w:r>
        <w:rPr>
          <w:rFonts w:hint="eastAsia"/>
        </w:rPr>
        <w:t>硬件框架</w:t>
      </w:r>
    </w:p>
    <w:p w:rsidR="00E755D4" w:rsidRDefault="00E755D4" w:rsidP="00091206">
      <w:pPr>
        <w:spacing w:line="360" w:lineRule="auto"/>
        <w:rPr>
          <w:rFonts w:ascii="Times New Roman" w:eastAsia="宋体" w:hAnsi="Times New Roman" w:cs="Times New Roman"/>
          <w:color w:val="000000"/>
          <w:kern w:val="2"/>
          <w:sz w:val="24"/>
          <w:szCs w:val="21"/>
          <w:lang w:val="x-none"/>
        </w:rPr>
      </w:pPr>
      <w:r>
        <w:rPr>
          <w:rFonts w:ascii="Times New Roman" w:eastAsia="宋体" w:hAnsi="Times New Roman" w:cs="Times New Roman" w:hint="eastAsia"/>
          <w:color w:val="000000"/>
          <w:kern w:val="2"/>
          <w:sz w:val="24"/>
          <w:szCs w:val="21"/>
          <w:lang w:val="x-none"/>
        </w:rPr>
        <w:t>为模拟数管对量能器的控制，在</w:t>
      </w:r>
      <w:r>
        <w:rPr>
          <w:rFonts w:ascii="Times New Roman" w:eastAsia="宋体" w:hAnsi="Times New Roman" w:cs="Times New Roman" w:hint="eastAsia"/>
          <w:color w:val="000000"/>
          <w:kern w:val="2"/>
          <w:sz w:val="24"/>
          <w:szCs w:val="21"/>
          <w:lang w:val="x-none"/>
        </w:rPr>
        <w:t>FEE</w:t>
      </w:r>
      <w:r>
        <w:rPr>
          <w:rFonts w:ascii="Times New Roman" w:eastAsia="宋体" w:hAnsi="Times New Roman" w:cs="Times New Roman" w:hint="eastAsia"/>
          <w:color w:val="000000"/>
          <w:kern w:val="2"/>
          <w:sz w:val="24"/>
          <w:szCs w:val="21"/>
          <w:lang w:val="x-none"/>
        </w:rPr>
        <w:t>调试和</w:t>
      </w:r>
      <w:r w:rsidR="00F87FFB">
        <w:rPr>
          <w:rFonts w:ascii="Times New Roman" w:eastAsia="宋体" w:hAnsi="Times New Roman" w:cs="Times New Roman" w:hint="eastAsia"/>
          <w:color w:val="000000"/>
          <w:kern w:val="2"/>
          <w:sz w:val="24"/>
          <w:szCs w:val="21"/>
          <w:lang w:val="x-none"/>
        </w:rPr>
        <w:t>地面环境模拟试验</w:t>
      </w:r>
      <w:r>
        <w:rPr>
          <w:rFonts w:ascii="Times New Roman" w:eastAsia="宋体" w:hAnsi="Times New Roman" w:cs="Times New Roman" w:hint="eastAsia"/>
          <w:color w:val="000000"/>
          <w:kern w:val="2"/>
          <w:sz w:val="24"/>
          <w:szCs w:val="21"/>
          <w:lang w:val="x-none"/>
        </w:rPr>
        <w:t>中</w:t>
      </w:r>
      <w:r w:rsidR="00091206">
        <w:rPr>
          <w:rFonts w:ascii="Times New Roman" w:eastAsia="宋体" w:hAnsi="Times New Roman" w:cs="Times New Roman" w:hint="eastAsia"/>
          <w:color w:val="000000"/>
          <w:kern w:val="2"/>
          <w:sz w:val="24"/>
          <w:szCs w:val="21"/>
          <w:lang w:val="x-none"/>
        </w:rPr>
        <w:t>采用了由上位机控制的数据获取电路板</w:t>
      </w:r>
      <w:r w:rsidR="00091206">
        <w:rPr>
          <w:rFonts w:ascii="Times New Roman" w:eastAsia="宋体" w:hAnsi="Times New Roman" w:cs="Times New Roman" w:hint="eastAsia"/>
          <w:color w:val="000000"/>
          <w:kern w:val="2"/>
          <w:sz w:val="24"/>
          <w:szCs w:val="21"/>
          <w:lang w:val="x-none"/>
        </w:rPr>
        <w:t>(DAQ)</w:t>
      </w:r>
      <w:r w:rsidR="00091206">
        <w:rPr>
          <w:rFonts w:ascii="Times New Roman" w:eastAsia="宋体" w:hAnsi="Times New Roman" w:cs="Times New Roman" w:hint="eastAsia"/>
          <w:color w:val="000000"/>
          <w:kern w:val="2"/>
          <w:sz w:val="24"/>
          <w:szCs w:val="21"/>
          <w:lang w:val="x-none"/>
        </w:rPr>
        <w:t>来收发指令和采集科学数据，</w:t>
      </w:r>
      <w:r w:rsidR="00091206">
        <w:rPr>
          <w:rFonts w:ascii="Times New Roman" w:eastAsia="宋体" w:hAnsi="Times New Roman" w:cs="Times New Roman" w:hint="eastAsia"/>
          <w:color w:val="000000"/>
          <w:kern w:val="2"/>
          <w:sz w:val="24"/>
          <w:szCs w:val="21"/>
          <w:lang w:val="x-none"/>
        </w:rPr>
        <w:t>DAQ</w:t>
      </w:r>
      <w:r w:rsidR="00091206">
        <w:rPr>
          <w:rFonts w:ascii="Times New Roman" w:eastAsia="宋体" w:hAnsi="Times New Roman" w:cs="Times New Roman" w:hint="eastAsia"/>
          <w:color w:val="000000"/>
          <w:kern w:val="2"/>
          <w:sz w:val="24"/>
          <w:szCs w:val="21"/>
          <w:lang w:val="x-none"/>
        </w:rPr>
        <w:t>负责汇总量能器的</w:t>
      </w:r>
      <w:r w:rsidR="00091206">
        <w:rPr>
          <w:rFonts w:ascii="Times New Roman" w:eastAsia="宋体" w:hAnsi="Times New Roman" w:cs="Times New Roman" w:hint="eastAsia"/>
          <w:color w:val="000000"/>
          <w:kern w:val="2"/>
          <w:sz w:val="24"/>
          <w:szCs w:val="21"/>
          <w:lang w:val="x-none"/>
        </w:rPr>
        <w:t>16</w:t>
      </w:r>
      <w:r w:rsidR="00091206">
        <w:rPr>
          <w:rFonts w:ascii="Times New Roman" w:eastAsia="宋体" w:hAnsi="Times New Roman" w:cs="Times New Roman" w:hint="eastAsia"/>
          <w:color w:val="000000"/>
          <w:kern w:val="2"/>
          <w:sz w:val="24"/>
          <w:szCs w:val="21"/>
          <w:lang w:val="x-none"/>
        </w:rPr>
        <w:t>个</w:t>
      </w:r>
      <w:r w:rsidR="00091206">
        <w:rPr>
          <w:rFonts w:ascii="Times New Roman" w:eastAsia="宋体" w:hAnsi="Times New Roman" w:cs="Times New Roman" w:hint="eastAsia"/>
          <w:color w:val="000000"/>
          <w:kern w:val="2"/>
          <w:sz w:val="24"/>
          <w:szCs w:val="21"/>
          <w:lang w:val="x-none"/>
        </w:rPr>
        <w:t>FEE</w:t>
      </w:r>
      <w:r w:rsidR="00091206">
        <w:rPr>
          <w:rFonts w:ascii="Times New Roman" w:eastAsia="宋体" w:hAnsi="Times New Roman" w:cs="Times New Roman" w:hint="eastAsia"/>
          <w:color w:val="000000"/>
          <w:kern w:val="2"/>
          <w:sz w:val="24"/>
          <w:szCs w:val="21"/>
          <w:lang w:val="x-none"/>
        </w:rPr>
        <w:t>的电荷测量数据以及其中</w:t>
      </w:r>
      <w:r w:rsidR="00091206">
        <w:rPr>
          <w:rFonts w:ascii="Times New Roman" w:eastAsia="宋体" w:hAnsi="Times New Roman" w:cs="Times New Roman" w:hint="eastAsia"/>
          <w:color w:val="000000"/>
          <w:kern w:val="2"/>
          <w:sz w:val="24"/>
          <w:szCs w:val="21"/>
          <w:lang w:val="x-none"/>
        </w:rPr>
        <w:t>8</w:t>
      </w:r>
      <w:r w:rsidR="00091206">
        <w:rPr>
          <w:rFonts w:ascii="Times New Roman" w:eastAsia="宋体" w:hAnsi="Times New Roman" w:cs="Times New Roman" w:hint="eastAsia"/>
          <w:color w:val="000000"/>
          <w:kern w:val="2"/>
          <w:sz w:val="24"/>
          <w:szCs w:val="21"/>
          <w:lang w:val="x-none"/>
        </w:rPr>
        <w:t>块</w:t>
      </w:r>
      <w:r w:rsidR="00036329">
        <w:rPr>
          <w:rFonts w:ascii="Times New Roman" w:eastAsia="宋体" w:hAnsi="Times New Roman" w:cs="Times New Roman" w:hint="eastAsia"/>
          <w:color w:val="000000"/>
          <w:kern w:val="2"/>
          <w:sz w:val="24"/>
          <w:szCs w:val="21"/>
          <w:lang w:val="x-none"/>
        </w:rPr>
        <w:t>FEE-</w:t>
      </w:r>
      <w:r w:rsidR="00091206">
        <w:rPr>
          <w:rFonts w:ascii="Times New Roman" w:eastAsia="宋体" w:hAnsi="Times New Roman" w:cs="Times New Roman" w:hint="eastAsia"/>
          <w:color w:val="000000"/>
          <w:kern w:val="2"/>
          <w:sz w:val="24"/>
          <w:szCs w:val="21"/>
          <w:lang w:val="x-none"/>
        </w:rPr>
        <w:t>A</w:t>
      </w:r>
      <w:r w:rsidR="00091206">
        <w:rPr>
          <w:rFonts w:ascii="Times New Roman" w:eastAsia="宋体" w:hAnsi="Times New Roman" w:cs="Times New Roman" w:hint="eastAsia"/>
          <w:color w:val="000000"/>
          <w:kern w:val="2"/>
          <w:sz w:val="24"/>
          <w:szCs w:val="21"/>
          <w:lang w:val="x-none"/>
        </w:rPr>
        <w:t>的击中信号，并产生触发信号给</w:t>
      </w:r>
      <w:r w:rsidR="00091206">
        <w:rPr>
          <w:rFonts w:ascii="Times New Roman" w:eastAsia="宋体" w:hAnsi="Times New Roman" w:cs="Times New Roman" w:hint="eastAsia"/>
          <w:color w:val="000000"/>
          <w:kern w:val="2"/>
          <w:sz w:val="24"/>
          <w:szCs w:val="21"/>
          <w:lang w:val="x-none"/>
        </w:rPr>
        <w:t>FEE</w:t>
      </w:r>
      <w:r w:rsidR="00091206">
        <w:rPr>
          <w:rFonts w:ascii="Times New Roman" w:eastAsia="宋体" w:hAnsi="Times New Roman" w:cs="Times New Roman" w:hint="eastAsia"/>
          <w:color w:val="000000"/>
          <w:kern w:val="2"/>
          <w:sz w:val="24"/>
          <w:szCs w:val="21"/>
          <w:lang w:val="x-none"/>
        </w:rPr>
        <w:t>以控制其采集数据。</w:t>
      </w:r>
      <w:r w:rsidR="00091206">
        <w:rPr>
          <w:rFonts w:ascii="Times New Roman" w:eastAsia="宋体" w:hAnsi="Times New Roman" w:cs="Times New Roman" w:hint="eastAsia"/>
          <w:color w:val="000000"/>
          <w:kern w:val="2"/>
          <w:sz w:val="24"/>
          <w:szCs w:val="21"/>
          <w:lang w:val="x-none"/>
        </w:rPr>
        <w:t>DAQ</w:t>
      </w:r>
      <w:r w:rsidR="00091206">
        <w:rPr>
          <w:rFonts w:ascii="Times New Roman" w:eastAsia="宋体" w:hAnsi="Times New Roman" w:cs="Times New Roman" w:hint="eastAsia"/>
          <w:color w:val="000000"/>
          <w:kern w:val="2"/>
          <w:sz w:val="24"/>
          <w:szCs w:val="21"/>
          <w:lang w:val="x-none"/>
        </w:rPr>
        <w:t>通过</w:t>
      </w:r>
      <w:r w:rsidR="00091206">
        <w:rPr>
          <w:rFonts w:ascii="Times New Roman" w:eastAsia="宋体" w:hAnsi="Times New Roman" w:cs="Times New Roman" w:hint="eastAsia"/>
          <w:color w:val="000000"/>
          <w:kern w:val="2"/>
          <w:sz w:val="24"/>
          <w:szCs w:val="21"/>
          <w:lang w:val="x-none"/>
        </w:rPr>
        <w:t>USB</w:t>
      </w:r>
      <w:r w:rsidR="00091206">
        <w:rPr>
          <w:rFonts w:ascii="Times New Roman" w:eastAsia="宋体" w:hAnsi="Times New Roman" w:cs="Times New Roman" w:hint="eastAsia"/>
          <w:color w:val="000000"/>
          <w:kern w:val="2"/>
          <w:sz w:val="24"/>
          <w:szCs w:val="21"/>
          <w:lang w:val="x-none"/>
        </w:rPr>
        <w:t>总线和</w:t>
      </w:r>
      <w:r w:rsidR="00091206">
        <w:rPr>
          <w:rFonts w:ascii="Times New Roman" w:eastAsia="宋体" w:hAnsi="Times New Roman" w:cs="Times New Roman" w:hint="eastAsia"/>
          <w:color w:val="000000"/>
          <w:kern w:val="2"/>
          <w:sz w:val="24"/>
          <w:szCs w:val="21"/>
          <w:lang w:val="x-none"/>
        </w:rPr>
        <w:t>RS422</w:t>
      </w:r>
      <w:r w:rsidR="00091206">
        <w:rPr>
          <w:rFonts w:ascii="Times New Roman" w:eastAsia="宋体" w:hAnsi="Times New Roman" w:cs="Times New Roman" w:hint="eastAsia"/>
          <w:color w:val="000000"/>
          <w:kern w:val="2"/>
          <w:sz w:val="24"/>
          <w:szCs w:val="21"/>
          <w:lang w:val="x-none"/>
        </w:rPr>
        <w:t>总线和上位机相连，具体结构如下图所示：</w:t>
      </w:r>
    </w:p>
    <w:p w:rsidR="00091206" w:rsidRDefault="00F87FFB" w:rsidP="00F356B1">
      <w:pPr>
        <w:spacing w:line="360" w:lineRule="auto"/>
        <w:jc w:val="center"/>
      </w:pPr>
      <w:r>
        <w:object w:dxaOrig="11059" w:dyaOrig="36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138pt" o:ole="">
            <v:imagedata r:id="rId10" o:title=""/>
          </v:shape>
          <o:OLEObject Type="Embed" ProgID="Visio.Drawing.11" ShapeID="_x0000_i1025" DrawAspect="Content" ObjectID="_1496649778" r:id="rId11"/>
        </w:object>
      </w:r>
    </w:p>
    <w:p w:rsidR="00627946" w:rsidRPr="00627946" w:rsidRDefault="00627946" w:rsidP="00627946">
      <w:pPr>
        <w:pStyle w:val="2"/>
      </w:pPr>
      <w:r>
        <w:rPr>
          <w:rFonts w:hint="eastAsia"/>
        </w:rPr>
        <w:t xml:space="preserve">3.2 </w:t>
      </w:r>
      <w:r>
        <w:rPr>
          <w:rFonts w:hint="eastAsia"/>
        </w:rPr>
        <w:t>软件框架</w:t>
      </w:r>
    </w:p>
    <w:p w:rsidR="00FC6ECE" w:rsidRDefault="00761240" w:rsidP="00627946">
      <w:pPr>
        <w:widowControl w:val="0"/>
        <w:spacing w:after="0" w:line="360" w:lineRule="auto"/>
        <w:jc w:val="both"/>
        <w:textAlignment w:val="center"/>
        <w:rPr>
          <w:rFonts w:ascii="Times New Roman" w:eastAsia="宋体" w:hAnsi="Times New Roman" w:cs="Times New Roman"/>
          <w:color w:val="000000"/>
          <w:kern w:val="2"/>
          <w:sz w:val="24"/>
          <w:szCs w:val="21"/>
          <w:lang w:val="x-none"/>
        </w:rPr>
      </w:pPr>
      <w:r>
        <w:rPr>
          <w:rFonts w:ascii="Times New Roman" w:eastAsia="宋体" w:hAnsi="Times New Roman" w:cs="Times New Roman" w:hint="eastAsia"/>
          <w:color w:val="000000"/>
          <w:kern w:val="2"/>
          <w:sz w:val="24"/>
          <w:szCs w:val="21"/>
          <w:lang w:val="x-none"/>
        </w:rPr>
        <w:t>LabWindows/CVI</w:t>
      </w:r>
      <w:r>
        <w:rPr>
          <w:rFonts w:ascii="Times New Roman" w:eastAsia="宋体" w:hAnsi="Times New Roman" w:cs="Times New Roman" w:hint="eastAsia"/>
          <w:color w:val="000000"/>
          <w:kern w:val="2"/>
          <w:sz w:val="24"/>
          <w:szCs w:val="21"/>
          <w:lang w:val="x-none"/>
        </w:rPr>
        <w:t>是美国</w:t>
      </w:r>
      <w:r>
        <w:rPr>
          <w:rFonts w:ascii="Times New Roman" w:eastAsia="宋体" w:hAnsi="Times New Roman" w:cs="Times New Roman" w:hint="eastAsia"/>
          <w:color w:val="000000"/>
          <w:kern w:val="2"/>
          <w:sz w:val="24"/>
          <w:szCs w:val="21"/>
          <w:lang w:val="x-none"/>
        </w:rPr>
        <w:t>NI</w:t>
      </w:r>
      <w:r>
        <w:rPr>
          <w:rFonts w:ascii="Times New Roman" w:eastAsia="宋体" w:hAnsi="Times New Roman" w:cs="Times New Roman" w:hint="eastAsia"/>
          <w:color w:val="000000"/>
          <w:kern w:val="2"/>
          <w:sz w:val="24"/>
          <w:szCs w:val="21"/>
          <w:lang w:val="x-none"/>
        </w:rPr>
        <w:t>（</w:t>
      </w:r>
      <w:r>
        <w:rPr>
          <w:rFonts w:ascii="Times New Roman" w:eastAsia="宋体" w:hAnsi="Times New Roman" w:cs="Times New Roman" w:hint="eastAsia"/>
          <w:color w:val="000000"/>
          <w:kern w:val="2"/>
          <w:sz w:val="24"/>
          <w:szCs w:val="21"/>
          <w:lang w:val="x-none"/>
        </w:rPr>
        <w:t>National Instruments</w:t>
      </w:r>
      <w:r>
        <w:rPr>
          <w:rFonts w:ascii="Times New Roman" w:eastAsia="宋体" w:hAnsi="Times New Roman" w:cs="Times New Roman" w:hint="eastAsia"/>
          <w:color w:val="000000"/>
          <w:kern w:val="2"/>
          <w:sz w:val="24"/>
          <w:szCs w:val="21"/>
          <w:lang w:val="x-none"/>
        </w:rPr>
        <w:t>）公司利用虚拟仪器技术</w:t>
      </w:r>
      <w:r w:rsidR="000F3E8F">
        <w:rPr>
          <w:rFonts w:ascii="Times New Roman" w:eastAsia="宋体" w:hAnsi="Times New Roman" w:cs="Times New Roman" w:hint="eastAsia"/>
          <w:color w:val="000000"/>
          <w:kern w:val="2"/>
          <w:sz w:val="24"/>
          <w:szCs w:val="21"/>
          <w:lang w:val="x-none"/>
        </w:rPr>
        <w:t>开发的面向计算机测控领域的软件开发平台，越来越广泛地应用于各种测控仪器仪表的开发。它是一个</w:t>
      </w:r>
      <w:r w:rsidR="000F3E8F">
        <w:rPr>
          <w:rFonts w:ascii="Times New Roman" w:eastAsia="宋体" w:hAnsi="Times New Roman" w:cs="Times New Roman" w:hint="eastAsia"/>
          <w:color w:val="000000"/>
          <w:kern w:val="2"/>
          <w:sz w:val="24"/>
          <w:szCs w:val="21"/>
          <w:lang w:val="x-none"/>
        </w:rPr>
        <w:t>ANSC C</w:t>
      </w:r>
      <w:r w:rsidR="000F3E8F">
        <w:rPr>
          <w:rFonts w:ascii="Times New Roman" w:eastAsia="宋体" w:hAnsi="Times New Roman" w:cs="Times New Roman" w:hint="eastAsia"/>
          <w:color w:val="000000"/>
          <w:kern w:val="2"/>
          <w:sz w:val="24"/>
          <w:szCs w:val="21"/>
          <w:lang w:val="x-none"/>
        </w:rPr>
        <w:t>的集成开发环境，将使用灵活的</w:t>
      </w:r>
      <w:r w:rsidR="000F3E8F">
        <w:rPr>
          <w:rFonts w:ascii="Times New Roman" w:eastAsia="宋体" w:hAnsi="Times New Roman" w:cs="Times New Roman" w:hint="eastAsia"/>
          <w:color w:val="000000"/>
          <w:kern w:val="2"/>
          <w:sz w:val="24"/>
          <w:szCs w:val="21"/>
          <w:lang w:val="x-none"/>
        </w:rPr>
        <w:t>C</w:t>
      </w:r>
      <w:r w:rsidR="00627946">
        <w:rPr>
          <w:rFonts w:ascii="Times New Roman" w:eastAsia="宋体" w:hAnsi="Times New Roman" w:cs="Times New Roman" w:hint="eastAsia"/>
          <w:color w:val="000000"/>
          <w:kern w:val="2"/>
          <w:sz w:val="24"/>
          <w:szCs w:val="21"/>
          <w:lang w:val="x-none"/>
        </w:rPr>
        <w:t>语言平台与用于数据采集、分析和表达的测控专业工具有机地结合起来。利用其集成化开发环境、交互式编程方法、函数面板和丰富的函数库</w:t>
      </w:r>
      <w:r w:rsidR="00087254">
        <w:rPr>
          <w:rFonts w:ascii="Times New Roman" w:eastAsia="宋体" w:hAnsi="Times New Roman" w:cs="Times New Roman" w:hint="eastAsia"/>
          <w:color w:val="000000"/>
          <w:kern w:val="2"/>
          <w:sz w:val="24"/>
          <w:szCs w:val="21"/>
          <w:lang w:val="x-none"/>
        </w:rPr>
        <w:t>，</w:t>
      </w:r>
      <w:r w:rsidR="00627946">
        <w:rPr>
          <w:rFonts w:ascii="Times New Roman" w:eastAsia="宋体" w:hAnsi="Times New Roman" w:cs="Times New Roman" w:hint="eastAsia"/>
          <w:color w:val="000000"/>
          <w:kern w:val="2"/>
          <w:sz w:val="24"/>
          <w:szCs w:val="21"/>
          <w:lang w:val="x-none"/>
        </w:rPr>
        <w:t>大大增强了</w:t>
      </w:r>
      <w:r w:rsidR="00627946">
        <w:rPr>
          <w:rFonts w:ascii="Times New Roman" w:eastAsia="宋体" w:hAnsi="Times New Roman" w:cs="Times New Roman" w:hint="eastAsia"/>
          <w:color w:val="000000"/>
          <w:kern w:val="2"/>
          <w:sz w:val="24"/>
          <w:szCs w:val="21"/>
          <w:lang w:val="x-none"/>
        </w:rPr>
        <w:t>C</w:t>
      </w:r>
      <w:r w:rsidR="00627946">
        <w:rPr>
          <w:rFonts w:ascii="Times New Roman" w:eastAsia="宋体" w:hAnsi="Times New Roman" w:cs="Times New Roman" w:hint="eastAsia"/>
          <w:color w:val="000000"/>
          <w:kern w:val="2"/>
          <w:sz w:val="24"/>
          <w:szCs w:val="21"/>
          <w:lang w:val="x-none"/>
        </w:rPr>
        <w:t>语言的功能，</w:t>
      </w:r>
      <w:r w:rsidR="00AD1B00">
        <w:rPr>
          <w:rFonts w:ascii="Times New Roman" w:eastAsia="宋体" w:hAnsi="Times New Roman" w:cs="Times New Roman" w:hint="eastAsia"/>
          <w:color w:val="000000"/>
          <w:kern w:val="2"/>
          <w:sz w:val="24"/>
          <w:szCs w:val="21"/>
          <w:lang w:val="x-none"/>
        </w:rPr>
        <w:t>并结成了</w:t>
      </w:r>
      <w:r w:rsidR="00AD1B00">
        <w:rPr>
          <w:rFonts w:ascii="Times New Roman" w:eastAsia="宋体" w:hAnsi="Times New Roman" w:cs="Times New Roman" w:hint="eastAsia"/>
          <w:color w:val="000000"/>
          <w:kern w:val="2"/>
          <w:sz w:val="24"/>
          <w:szCs w:val="21"/>
          <w:lang w:val="x-none"/>
        </w:rPr>
        <w:t>GPIB</w:t>
      </w:r>
      <w:r w:rsidR="00AD1B00">
        <w:rPr>
          <w:rFonts w:ascii="Times New Roman" w:eastAsia="宋体" w:hAnsi="Times New Roman" w:cs="Times New Roman" w:hint="eastAsia"/>
          <w:color w:val="000000"/>
          <w:kern w:val="2"/>
          <w:sz w:val="24"/>
          <w:szCs w:val="21"/>
          <w:lang w:val="x-none"/>
        </w:rPr>
        <w:t>、</w:t>
      </w:r>
      <w:r w:rsidR="00AD1B00">
        <w:rPr>
          <w:rFonts w:ascii="Times New Roman" w:eastAsia="宋体" w:hAnsi="Times New Roman" w:cs="Times New Roman" w:hint="eastAsia"/>
          <w:color w:val="000000"/>
          <w:kern w:val="2"/>
          <w:sz w:val="24"/>
          <w:szCs w:val="21"/>
          <w:lang w:val="x-none"/>
        </w:rPr>
        <w:t>VX</w:t>
      </w:r>
      <w:r w:rsidR="00AD1B00">
        <w:rPr>
          <w:rFonts w:ascii="Times New Roman" w:eastAsia="宋体" w:hAnsi="Times New Roman" w:cs="Times New Roman" w:hint="eastAsia"/>
          <w:color w:val="000000"/>
          <w:kern w:val="2"/>
          <w:sz w:val="24"/>
          <w:szCs w:val="21"/>
          <w:lang w:val="x-none"/>
        </w:rPr>
        <w:t>、</w:t>
      </w:r>
      <w:r w:rsidR="00AD1B00">
        <w:rPr>
          <w:rFonts w:ascii="Times New Roman" w:eastAsia="宋体" w:hAnsi="Times New Roman" w:cs="Times New Roman" w:hint="eastAsia"/>
          <w:color w:val="000000"/>
          <w:kern w:val="2"/>
          <w:sz w:val="24"/>
          <w:szCs w:val="21"/>
          <w:lang w:val="x-none"/>
        </w:rPr>
        <w:t>VISA</w:t>
      </w:r>
      <w:r w:rsidR="00AD1B00">
        <w:rPr>
          <w:rFonts w:ascii="Times New Roman" w:eastAsia="宋体" w:hAnsi="Times New Roman" w:cs="Times New Roman" w:hint="eastAsia"/>
          <w:color w:val="000000"/>
          <w:kern w:val="2"/>
          <w:sz w:val="24"/>
          <w:szCs w:val="21"/>
          <w:lang w:val="x-none"/>
        </w:rPr>
        <w:t>、</w:t>
      </w:r>
      <w:r w:rsidR="00AD1B00">
        <w:rPr>
          <w:rFonts w:ascii="Times New Roman" w:eastAsia="宋体" w:hAnsi="Times New Roman" w:cs="Times New Roman" w:hint="eastAsia"/>
          <w:color w:val="000000"/>
          <w:kern w:val="2"/>
          <w:sz w:val="24"/>
          <w:szCs w:val="21"/>
          <w:lang w:val="x-none"/>
        </w:rPr>
        <w:t>TCP</w:t>
      </w:r>
      <w:r w:rsidR="00AD1B00">
        <w:rPr>
          <w:rFonts w:ascii="Times New Roman" w:eastAsia="宋体" w:hAnsi="Times New Roman" w:cs="Times New Roman" w:hint="eastAsia"/>
          <w:color w:val="000000"/>
          <w:kern w:val="2"/>
          <w:sz w:val="24"/>
          <w:szCs w:val="21"/>
          <w:lang w:val="x-none"/>
        </w:rPr>
        <w:t>等函数库，</w:t>
      </w:r>
      <w:r w:rsidR="00627946">
        <w:rPr>
          <w:rFonts w:ascii="Times New Roman" w:eastAsia="宋体" w:hAnsi="Times New Roman" w:cs="Times New Roman" w:hint="eastAsia"/>
          <w:color w:val="000000"/>
          <w:kern w:val="2"/>
          <w:sz w:val="24"/>
          <w:szCs w:val="21"/>
          <w:lang w:val="x-none"/>
        </w:rPr>
        <w:t>为编写自动测试环境、数据采集系统，过程监控系统等应用软件提供了一个理想的开发环境。</w:t>
      </w:r>
    </w:p>
    <w:p w:rsidR="00627946" w:rsidRDefault="00627946" w:rsidP="00627946">
      <w:pPr>
        <w:widowControl w:val="0"/>
        <w:spacing w:after="0" w:line="360" w:lineRule="auto"/>
        <w:jc w:val="both"/>
        <w:textAlignment w:val="center"/>
        <w:rPr>
          <w:rFonts w:ascii="Times New Roman" w:eastAsia="宋体" w:hAnsi="Times New Roman" w:cs="Times New Roman"/>
          <w:color w:val="000000"/>
          <w:kern w:val="2"/>
          <w:sz w:val="24"/>
          <w:szCs w:val="21"/>
          <w:lang w:val="x-none"/>
        </w:rPr>
      </w:pPr>
      <w:r>
        <w:rPr>
          <w:rFonts w:ascii="Times New Roman" w:eastAsia="宋体" w:hAnsi="Times New Roman" w:cs="Times New Roman" w:hint="eastAsia"/>
          <w:color w:val="000000"/>
          <w:kern w:val="2"/>
          <w:sz w:val="24"/>
          <w:szCs w:val="21"/>
          <w:lang w:val="x-none"/>
        </w:rPr>
        <w:t>本软件基于</w:t>
      </w:r>
      <w:r>
        <w:rPr>
          <w:rFonts w:ascii="Times New Roman" w:eastAsia="宋体" w:hAnsi="Times New Roman" w:cs="Times New Roman" w:hint="eastAsia"/>
          <w:color w:val="000000"/>
          <w:kern w:val="2"/>
          <w:sz w:val="24"/>
          <w:szCs w:val="21"/>
          <w:lang w:val="x-none"/>
        </w:rPr>
        <w:t>LabWindows/CVI</w:t>
      </w:r>
      <w:r>
        <w:rPr>
          <w:rFonts w:ascii="Times New Roman" w:eastAsia="宋体" w:hAnsi="Times New Roman" w:cs="Times New Roman" w:hint="eastAsia"/>
          <w:color w:val="000000"/>
          <w:kern w:val="2"/>
          <w:sz w:val="24"/>
          <w:szCs w:val="21"/>
          <w:lang w:val="x-none"/>
        </w:rPr>
        <w:t>平台开发，采用了模块化的结构，仔细考虑了接口需求和测试需求，</w:t>
      </w:r>
      <w:r w:rsidR="00042C25">
        <w:rPr>
          <w:rFonts w:ascii="Times New Roman" w:eastAsia="宋体" w:hAnsi="Times New Roman" w:cs="Times New Roman" w:hint="eastAsia"/>
          <w:color w:val="000000"/>
          <w:kern w:val="2"/>
          <w:sz w:val="24"/>
          <w:szCs w:val="21"/>
          <w:lang w:val="x-none"/>
        </w:rPr>
        <w:t>设计了命令收发、数据获取</w:t>
      </w:r>
      <w:r w:rsidR="004A1782">
        <w:rPr>
          <w:rFonts w:ascii="Times New Roman" w:eastAsia="宋体" w:hAnsi="Times New Roman" w:cs="Times New Roman" w:hint="eastAsia"/>
          <w:color w:val="000000"/>
          <w:kern w:val="2"/>
          <w:sz w:val="24"/>
          <w:szCs w:val="21"/>
          <w:lang w:val="x-none"/>
        </w:rPr>
        <w:t>等模块</w:t>
      </w:r>
      <w:r w:rsidR="00042C25">
        <w:rPr>
          <w:rFonts w:ascii="Times New Roman" w:eastAsia="宋体" w:hAnsi="Times New Roman" w:cs="Times New Roman" w:hint="eastAsia"/>
          <w:color w:val="000000"/>
          <w:kern w:val="2"/>
          <w:sz w:val="24"/>
          <w:szCs w:val="21"/>
          <w:lang w:val="x-none"/>
        </w:rPr>
        <w:t>，基本软件框图如下：</w:t>
      </w:r>
    </w:p>
    <w:p w:rsidR="00042C25" w:rsidRPr="00042C25" w:rsidRDefault="00657FCB" w:rsidP="00F356B1">
      <w:pPr>
        <w:widowControl w:val="0"/>
        <w:spacing w:after="0" w:line="360" w:lineRule="auto"/>
        <w:jc w:val="center"/>
        <w:textAlignment w:val="center"/>
        <w:rPr>
          <w:rFonts w:ascii="Times New Roman" w:eastAsia="宋体" w:hAnsi="Times New Roman" w:cs="Times New Roman"/>
          <w:color w:val="000000"/>
          <w:kern w:val="2"/>
          <w:sz w:val="24"/>
          <w:szCs w:val="21"/>
          <w:lang w:val="x-none"/>
        </w:rPr>
      </w:pPr>
      <w:r>
        <w:object w:dxaOrig="7756" w:dyaOrig="5971">
          <v:shape id="_x0000_i1026" type="#_x0000_t75" style="width:387.75pt;height:298.5pt" o:ole="">
            <v:imagedata r:id="rId12" o:title=""/>
          </v:shape>
          <o:OLEObject Type="Embed" ProgID="Visio.Drawing.11" ShapeID="_x0000_i1026" DrawAspect="Content" ObjectID="_1496649779" r:id="rId13"/>
        </w:object>
      </w:r>
    </w:p>
    <w:p w:rsidR="00627946" w:rsidRDefault="00D630F1" w:rsidP="00087254">
      <w:pPr>
        <w:spacing w:line="360" w:lineRule="auto"/>
        <w:rPr>
          <w:rFonts w:ascii="Times New Roman" w:eastAsia="宋体" w:hAnsi="Times New Roman" w:cs="Times New Roman"/>
          <w:color w:val="000000"/>
          <w:kern w:val="2"/>
          <w:sz w:val="24"/>
          <w:szCs w:val="21"/>
          <w:lang w:val="x-none"/>
        </w:rPr>
      </w:pPr>
      <w:r w:rsidRPr="00D630F1">
        <w:rPr>
          <w:rFonts w:ascii="Times New Roman" w:eastAsia="宋体" w:hAnsi="Times New Roman" w:cs="Times New Roman" w:hint="eastAsia"/>
          <w:color w:val="000000"/>
          <w:kern w:val="2"/>
          <w:sz w:val="24"/>
          <w:szCs w:val="21"/>
          <w:lang w:val="x-none"/>
        </w:rPr>
        <w:t>命令控制模块通过</w:t>
      </w:r>
      <w:r w:rsidRPr="00D630F1">
        <w:rPr>
          <w:rFonts w:ascii="Times New Roman" w:eastAsia="宋体" w:hAnsi="Times New Roman" w:cs="Times New Roman" w:hint="eastAsia"/>
          <w:color w:val="000000"/>
          <w:kern w:val="2"/>
          <w:sz w:val="24"/>
          <w:szCs w:val="21"/>
          <w:lang w:val="x-none"/>
        </w:rPr>
        <w:t>RS-422</w:t>
      </w:r>
      <w:r w:rsidR="00E0403A">
        <w:rPr>
          <w:rFonts w:ascii="Times New Roman" w:eastAsia="宋体" w:hAnsi="Times New Roman" w:cs="Times New Roman" w:hint="eastAsia"/>
          <w:color w:val="000000"/>
          <w:kern w:val="2"/>
          <w:sz w:val="24"/>
          <w:szCs w:val="21"/>
          <w:lang w:val="x-none"/>
        </w:rPr>
        <w:t>接口</w:t>
      </w:r>
      <w:r w:rsidRPr="00D630F1">
        <w:rPr>
          <w:rFonts w:ascii="Times New Roman" w:eastAsia="宋体" w:hAnsi="Times New Roman" w:cs="Times New Roman" w:hint="eastAsia"/>
          <w:color w:val="000000"/>
          <w:kern w:val="2"/>
          <w:sz w:val="24"/>
          <w:szCs w:val="21"/>
          <w:lang w:val="x-none"/>
        </w:rPr>
        <w:t>连接</w:t>
      </w:r>
      <w:r w:rsidRPr="00D630F1">
        <w:rPr>
          <w:rFonts w:ascii="Times New Roman" w:eastAsia="宋体" w:hAnsi="Times New Roman" w:cs="Times New Roman" w:hint="eastAsia"/>
          <w:color w:val="000000"/>
          <w:kern w:val="2"/>
          <w:sz w:val="24"/>
          <w:szCs w:val="21"/>
          <w:lang w:val="x-none"/>
        </w:rPr>
        <w:t>DAQ</w:t>
      </w:r>
      <w:r w:rsidRPr="00D630F1">
        <w:rPr>
          <w:rFonts w:ascii="Times New Roman" w:eastAsia="宋体" w:hAnsi="Times New Roman" w:cs="Times New Roman" w:hint="eastAsia"/>
          <w:color w:val="000000"/>
          <w:kern w:val="2"/>
          <w:sz w:val="24"/>
          <w:szCs w:val="21"/>
          <w:lang w:val="x-none"/>
        </w:rPr>
        <w:t>，负责对</w:t>
      </w:r>
      <w:r w:rsidRPr="00D630F1">
        <w:rPr>
          <w:rFonts w:ascii="Times New Roman" w:eastAsia="宋体" w:hAnsi="Times New Roman" w:cs="Times New Roman" w:hint="eastAsia"/>
          <w:color w:val="000000"/>
          <w:kern w:val="2"/>
          <w:sz w:val="24"/>
          <w:szCs w:val="21"/>
          <w:lang w:val="x-none"/>
        </w:rPr>
        <w:t>FEE</w:t>
      </w:r>
      <w:r w:rsidRPr="00D630F1">
        <w:rPr>
          <w:rFonts w:ascii="Times New Roman" w:eastAsia="宋体" w:hAnsi="Times New Roman" w:cs="Times New Roman" w:hint="eastAsia"/>
          <w:color w:val="000000"/>
          <w:kern w:val="2"/>
          <w:sz w:val="24"/>
          <w:szCs w:val="21"/>
          <w:lang w:val="x-none"/>
        </w:rPr>
        <w:t>发送指令，控制</w:t>
      </w:r>
      <w:r w:rsidRPr="00D630F1">
        <w:rPr>
          <w:rFonts w:ascii="Times New Roman" w:eastAsia="宋体" w:hAnsi="Times New Roman" w:cs="Times New Roman" w:hint="eastAsia"/>
          <w:color w:val="000000"/>
          <w:kern w:val="2"/>
          <w:sz w:val="24"/>
          <w:szCs w:val="21"/>
          <w:lang w:val="x-none"/>
        </w:rPr>
        <w:t>FEE</w:t>
      </w:r>
      <w:r w:rsidR="005B7E50">
        <w:rPr>
          <w:rFonts w:ascii="Times New Roman" w:eastAsia="宋体" w:hAnsi="Times New Roman" w:cs="Times New Roman" w:hint="eastAsia"/>
          <w:color w:val="000000"/>
          <w:kern w:val="2"/>
          <w:sz w:val="24"/>
          <w:szCs w:val="21"/>
          <w:lang w:val="x-none"/>
        </w:rPr>
        <w:t>的</w:t>
      </w:r>
      <w:r w:rsidRPr="00D630F1">
        <w:rPr>
          <w:rFonts w:ascii="Times New Roman" w:eastAsia="宋体" w:hAnsi="Times New Roman" w:cs="Times New Roman" w:hint="eastAsia"/>
          <w:color w:val="000000"/>
          <w:kern w:val="2"/>
          <w:sz w:val="24"/>
          <w:szCs w:val="21"/>
          <w:lang w:val="x-none"/>
        </w:rPr>
        <w:t>工作状态</w:t>
      </w:r>
      <w:r w:rsidR="00E0403A">
        <w:rPr>
          <w:rFonts w:ascii="Times New Roman" w:eastAsia="宋体" w:hAnsi="Times New Roman" w:cs="Times New Roman" w:hint="eastAsia"/>
          <w:color w:val="000000"/>
          <w:kern w:val="2"/>
          <w:sz w:val="24"/>
          <w:szCs w:val="21"/>
          <w:lang w:val="x-none"/>
        </w:rPr>
        <w:t>，同时将返回参数写入日志文件并将遥测状态显示于</w:t>
      </w:r>
      <w:r w:rsidR="005B7E50">
        <w:rPr>
          <w:rFonts w:ascii="Times New Roman" w:eastAsia="宋体" w:hAnsi="Times New Roman" w:cs="Times New Roman" w:hint="eastAsia"/>
          <w:color w:val="000000"/>
          <w:kern w:val="2"/>
          <w:sz w:val="24"/>
          <w:szCs w:val="21"/>
          <w:lang w:val="x-none"/>
        </w:rPr>
        <w:t>用户</w:t>
      </w:r>
      <w:r w:rsidR="00E0403A">
        <w:rPr>
          <w:rFonts w:ascii="Times New Roman" w:eastAsia="宋体" w:hAnsi="Times New Roman" w:cs="Times New Roman" w:hint="eastAsia"/>
          <w:color w:val="000000"/>
          <w:kern w:val="2"/>
          <w:sz w:val="24"/>
          <w:szCs w:val="21"/>
          <w:lang w:val="x-none"/>
        </w:rPr>
        <w:t>界面</w:t>
      </w:r>
      <w:r>
        <w:rPr>
          <w:rFonts w:ascii="Times New Roman" w:eastAsia="宋体" w:hAnsi="Times New Roman" w:cs="Times New Roman" w:hint="eastAsia"/>
          <w:color w:val="000000"/>
          <w:kern w:val="2"/>
          <w:sz w:val="24"/>
          <w:szCs w:val="21"/>
          <w:lang w:val="x-none"/>
        </w:rPr>
        <w:t>；</w:t>
      </w:r>
      <w:r w:rsidRPr="00D630F1">
        <w:rPr>
          <w:rFonts w:ascii="Times New Roman" w:eastAsia="宋体" w:hAnsi="Times New Roman" w:cs="Times New Roman" w:hint="eastAsia"/>
          <w:color w:val="000000"/>
          <w:kern w:val="2"/>
          <w:sz w:val="24"/>
          <w:szCs w:val="21"/>
          <w:lang w:val="x-none"/>
        </w:rPr>
        <w:t>数据获取模块</w:t>
      </w:r>
      <w:r w:rsidR="00E0403A">
        <w:rPr>
          <w:rFonts w:ascii="Times New Roman" w:eastAsia="宋体" w:hAnsi="Times New Roman" w:cs="Times New Roman" w:hint="eastAsia"/>
          <w:color w:val="000000"/>
          <w:kern w:val="2"/>
          <w:sz w:val="24"/>
          <w:szCs w:val="21"/>
          <w:lang w:val="x-none"/>
        </w:rPr>
        <w:t>由</w:t>
      </w:r>
      <w:r w:rsidR="005B7E50">
        <w:rPr>
          <w:rFonts w:ascii="Times New Roman" w:eastAsia="宋体" w:hAnsi="Times New Roman" w:cs="Times New Roman" w:hint="eastAsia"/>
          <w:color w:val="000000"/>
          <w:kern w:val="2"/>
          <w:sz w:val="24"/>
          <w:szCs w:val="21"/>
          <w:lang w:val="x-none"/>
        </w:rPr>
        <w:t>用户界面</w:t>
      </w:r>
      <w:r w:rsidR="00E0403A">
        <w:rPr>
          <w:rFonts w:ascii="Times New Roman" w:eastAsia="宋体" w:hAnsi="Times New Roman" w:cs="Times New Roman" w:hint="eastAsia"/>
          <w:color w:val="000000"/>
          <w:kern w:val="2"/>
          <w:sz w:val="24"/>
          <w:szCs w:val="21"/>
          <w:lang w:val="x-none"/>
        </w:rPr>
        <w:t>控制，</w:t>
      </w:r>
      <w:r w:rsidRPr="00D630F1">
        <w:rPr>
          <w:rFonts w:ascii="Times New Roman" w:eastAsia="宋体" w:hAnsi="Times New Roman" w:cs="Times New Roman" w:hint="eastAsia"/>
          <w:color w:val="000000"/>
          <w:kern w:val="2"/>
          <w:sz w:val="24"/>
          <w:szCs w:val="21"/>
          <w:lang w:val="x-none"/>
        </w:rPr>
        <w:t>通过</w:t>
      </w:r>
      <w:r w:rsidRPr="00D630F1">
        <w:rPr>
          <w:rFonts w:ascii="Times New Roman" w:eastAsia="宋体" w:hAnsi="Times New Roman" w:cs="Times New Roman" w:hint="eastAsia"/>
          <w:color w:val="000000"/>
          <w:kern w:val="2"/>
          <w:sz w:val="24"/>
          <w:szCs w:val="21"/>
          <w:lang w:val="x-none"/>
        </w:rPr>
        <w:t>USB</w:t>
      </w:r>
      <w:r w:rsidR="005B7E50">
        <w:rPr>
          <w:rFonts w:ascii="Times New Roman" w:eastAsia="宋体" w:hAnsi="Times New Roman" w:cs="Times New Roman" w:hint="eastAsia"/>
          <w:color w:val="000000"/>
          <w:kern w:val="2"/>
          <w:sz w:val="24"/>
          <w:szCs w:val="21"/>
          <w:lang w:val="x-none"/>
        </w:rPr>
        <w:t>接口</w:t>
      </w:r>
      <w:r w:rsidRPr="00D630F1">
        <w:rPr>
          <w:rFonts w:ascii="Times New Roman" w:eastAsia="宋体" w:hAnsi="Times New Roman" w:cs="Times New Roman" w:hint="eastAsia"/>
          <w:color w:val="000000"/>
          <w:kern w:val="2"/>
          <w:sz w:val="24"/>
          <w:szCs w:val="21"/>
          <w:lang w:val="x-none"/>
        </w:rPr>
        <w:t>从</w:t>
      </w:r>
      <w:r w:rsidRPr="00D630F1">
        <w:rPr>
          <w:rFonts w:ascii="Times New Roman" w:eastAsia="宋体" w:hAnsi="Times New Roman" w:cs="Times New Roman" w:hint="eastAsia"/>
          <w:color w:val="000000"/>
          <w:kern w:val="2"/>
          <w:sz w:val="24"/>
          <w:szCs w:val="21"/>
          <w:lang w:val="x-none"/>
        </w:rPr>
        <w:t>DAQ</w:t>
      </w:r>
      <w:r w:rsidR="004A1782">
        <w:rPr>
          <w:rFonts w:ascii="Times New Roman" w:eastAsia="宋体" w:hAnsi="Times New Roman" w:cs="Times New Roman" w:hint="eastAsia"/>
          <w:color w:val="000000"/>
          <w:kern w:val="2"/>
          <w:sz w:val="24"/>
          <w:szCs w:val="21"/>
          <w:lang w:val="x-none"/>
        </w:rPr>
        <w:t>获取采集到的科学数据</w:t>
      </w:r>
      <w:r w:rsidR="00E0403A">
        <w:rPr>
          <w:rFonts w:ascii="Times New Roman" w:eastAsia="宋体" w:hAnsi="Times New Roman" w:cs="Times New Roman" w:hint="eastAsia"/>
          <w:color w:val="000000"/>
          <w:kern w:val="2"/>
          <w:sz w:val="24"/>
          <w:szCs w:val="21"/>
          <w:lang w:val="x-none"/>
        </w:rPr>
        <w:t>，存入指定文件</w:t>
      </w:r>
      <w:r>
        <w:rPr>
          <w:rFonts w:ascii="Times New Roman" w:eastAsia="宋体" w:hAnsi="Times New Roman" w:cs="Times New Roman" w:hint="eastAsia"/>
          <w:color w:val="000000"/>
          <w:kern w:val="2"/>
          <w:sz w:val="24"/>
          <w:szCs w:val="21"/>
          <w:lang w:val="x-none"/>
        </w:rPr>
        <w:t>；</w:t>
      </w:r>
      <w:r w:rsidR="005B7E50">
        <w:rPr>
          <w:rFonts w:ascii="Times New Roman" w:eastAsia="宋体" w:hAnsi="Times New Roman" w:cs="Times New Roman" w:hint="eastAsia"/>
          <w:color w:val="000000"/>
          <w:kern w:val="2"/>
          <w:sz w:val="24"/>
          <w:szCs w:val="21"/>
          <w:lang w:val="x-none"/>
        </w:rPr>
        <w:t>信号发生器模块被用户界面的</w:t>
      </w:r>
      <w:r w:rsidR="005B7E50">
        <w:rPr>
          <w:rFonts w:ascii="Times New Roman" w:eastAsia="宋体" w:hAnsi="Times New Roman" w:cs="Times New Roman" w:hint="eastAsia"/>
          <w:color w:val="000000"/>
          <w:kern w:val="2"/>
          <w:sz w:val="24"/>
          <w:szCs w:val="21"/>
          <w:lang w:val="x-none"/>
        </w:rPr>
        <w:t>TA</w:t>
      </w:r>
      <w:r w:rsidR="005B7E50">
        <w:rPr>
          <w:rFonts w:ascii="Times New Roman" w:eastAsia="宋体" w:hAnsi="Times New Roman" w:cs="Times New Roman" w:hint="eastAsia"/>
          <w:color w:val="000000"/>
          <w:kern w:val="2"/>
          <w:sz w:val="24"/>
          <w:szCs w:val="21"/>
          <w:lang w:val="x-none"/>
        </w:rPr>
        <w:t>自检、信号源扫描和</w:t>
      </w:r>
      <w:r w:rsidR="005B7E50">
        <w:rPr>
          <w:rFonts w:ascii="Times New Roman" w:eastAsia="宋体" w:hAnsi="Times New Roman" w:cs="Times New Roman" w:hint="eastAsia"/>
          <w:color w:val="000000"/>
          <w:kern w:val="2"/>
          <w:sz w:val="24"/>
          <w:szCs w:val="21"/>
          <w:lang w:val="x-none"/>
        </w:rPr>
        <w:t>PMT</w:t>
      </w:r>
      <w:r w:rsidR="005B7E50">
        <w:rPr>
          <w:rFonts w:ascii="Times New Roman" w:eastAsia="宋体" w:hAnsi="Times New Roman" w:cs="Times New Roman" w:hint="eastAsia"/>
          <w:color w:val="000000"/>
          <w:kern w:val="2"/>
          <w:sz w:val="24"/>
          <w:szCs w:val="21"/>
          <w:lang w:val="x-none"/>
        </w:rPr>
        <w:t>测试等子模块控制，通过</w:t>
      </w:r>
      <w:r w:rsidR="005B7E50">
        <w:rPr>
          <w:rFonts w:ascii="Times New Roman" w:eastAsia="宋体" w:hAnsi="Times New Roman" w:cs="Times New Roman" w:hint="eastAsia"/>
          <w:color w:val="000000"/>
          <w:kern w:val="2"/>
          <w:sz w:val="24"/>
          <w:szCs w:val="21"/>
          <w:lang w:val="x-none"/>
        </w:rPr>
        <w:t>USB</w:t>
      </w:r>
      <w:r w:rsidR="005B7E50">
        <w:rPr>
          <w:rFonts w:ascii="Times New Roman" w:eastAsia="宋体" w:hAnsi="Times New Roman" w:cs="Times New Roman" w:hint="eastAsia"/>
          <w:color w:val="000000"/>
          <w:kern w:val="2"/>
          <w:sz w:val="24"/>
          <w:szCs w:val="21"/>
          <w:lang w:val="x-none"/>
        </w:rPr>
        <w:t>接口连接信号发生器和</w:t>
      </w:r>
      <w:r w:rsidR="005B7E50">
        <w:rPr>
          <w:rFonts w:ascii="Times New Roman" w:eastAsia="宋体" w:hAnsi="Times New Roman" w:cs="Times New Roman" w:hint="eastAsia"/>
          <w:color w:val="000000"/>
          <w:kern w:val="2"/>
          <w:sz w:val="24"/>
          <w:szCs w:val="21"/>
          <w:lang w:val="x-none"/>
        </w:rPr>
        <w:t>DAQ</w:t>
      </w:r>
      <w:r w:rsidR="005B7E50">
        <w:rPr>
          <w:rFonts w:ascii="Times New Roman" w:eastAsia="宋体" w:hAnsi="Times New Roman" w:cs="Times New Roman" w:hint="eastAsia"/>
          <w:color w:val="000000"/>
          <w:kern w:val="2"/>
          <w:sz w:val="24"/>
          <w:szCs w:val="21"/>
          <w:lang w:val="x-none"/>
        </w:rPr>
        <w:t>，完成功能测试</w:t>
      </w:r>
      <w:r>
        <w:rPr>
          <w:rFonts w:ascii="Times New Roman" w:eastAsia="宋体" w:hAnsi="Times New Roman" w:cs="Times New Roman" w:hint="eastAsia"/>
          <w:color w:val="000000"/>
          <w:kern w:val="2"/>
          <w:sz w:val="24"/>
          <w:szCs w:val="21"/>
          <w:lang w:val="x-none"/>
        </w:rPr>
        <w:t>。</w:t>
      </w:r>
    </w:p>
    <w:p w:rsidR="0082204A" w:rsidRDefault="0082204A" w:rsidP="0082204A">
      <w:pPr>
        <w:pStyle w:val="1"/>
      </w:pPr>
      <w:r>
        <w:rPr>
          <w:rFonts w:hint="eastAsia"/>
        </w:rPr>
        <w:t>4.</w:t>
      </w:r>
      <w:r>
        <w:rPr>
          <w:rFonts w:hint="eastAsia"/>
        </w:rPr>
        <w:t>软件功能实现</w:t>
      </w:r>
    </w:p>
    <w:p w:rsidR="0082204A" w:rsidRDefault="00E855DB" w:rsidP="005E1981">
      <w:pPr>
        <w:pStyle w:val="2"/>
      </w:pPr>
      <w:r w:rsidRPr="00E855DB">
        <w:rPr>
          <w:rFonts w:hint="eastAsia"/>
        </w:rPr>
        <w:t>4.1</w:t>
      </w:r>
      <w:r w:rsidRPr="00E855DB">
        <w:rPr>
          <w:rFonts w:hint="eastAsia"/>
        </w:rPr>
        <w:t>接口部分</w:t>
      </w:r>
    </w:p>
    <w:p w:rsidR="003407F5" w:rsidRDefault="00087254" w:rsidP="00087254">
      <w:pPr>
        <w:spacing w:line="360" w:lineRule="auto"/>
        <w:rPr>
          <w:rFonts w:ascii="Times New Roman" w:eastAsia="宋体" w:hAnsi="Times New Roman" w:cs="Times New Roman"/>
          <w:color w:val="000000"/>
          <w:kern w:val="2"/>
          <w:sz w:val="24"/>
          <w:szCs w:val="21"/>
          <w:lang w:val="x-none"/>
        </w:rPr>
      </w:pPr>
      <w:r w:rsidRPr="00087254">
        <w:rPr>
          <w:rFonts w:ascii="Times New Roman" w:eastAsia="宋体" w:hAnsi="Times New Roman" w:cs="Times New Roman" w:hint="eastAsia"/>
          <w:color w:val="000000"/>
          <w:kern w:val="2"/>
          <w:sz w:val="24"/>
          <w:szCs w:val="21"/>
          <w:lang w:val="x-none"/>
        </w:rPr>
        <w:t>本软件通过</w:t>
      </w:r>
      <w:proofErr w:type="spellStart"/>
      <w:r w:rsidRPr="00087254">
        <w:rPr>
          <w:rFonts w:ascii="Times New Roman" w:eastAsia="宋体" w:hAnsi="Times New Roman" w:cs="Times New Roman" w:hint="eastAsia"/>
          <w:color w:val="000000"/>
          <w:kern w:val="2"/>
          <w:sz w:val="24"/>
          <w:szCs w:val="21"/>
          <w:lang w:val="x-none"/>
        </w:rPr>
        <w:t>USB</w:t>
      </w:r>
      <w:r w:rsidRPr="00087254">
        <w:rPr>
          <w:rFonts w:ascii="Times New Roman" w:eastAsia="宋体" w:hAnsi="Times New Roman" w:cs="Times New Roman" w:hint="eastAsia"/>
          <w:color w:val="000000"/>
          <w:kern w:val="2"/>
          <w:sz w:val="24"/>
          <w:szCs w:val="21"/>
          <w:lang w:val="x-none"/>
        </w:rPr>
        <w:t>接口和</w:t>
      </w:r>
      <w:proofErr w:type="spellEnd"/>
      <w:r w:rsidRPr="00087254">
        <w:rPr>
          <w:rFonts w:ascii="Times New Roman" w:eastAsia="宋体" w:hAnsi="Times New Roman" w:cs="Times New Roman" w:hint="eastAsia"/>
          <w:color w:val="000000"/>
          <w:kern w:val="2"/>
          <w:sz w:val="24"/>
          <w:szCs w:val="21"/>
          <w:lang w:val="x-none"/>
        </w:rPr>
        <w:t>RS-422</w:t>
      </w:r>
      <w:r w:rsidRPr="00087254">
        <w:rPr>
          <w:rFonts w:ascii="Times New Roman" w:eastAsia="宋体" w:hAnsi="Times New Roman" w:cs="Times New Roman" w:hint="eastAsia"/>
          <w:color w:val="000000"/>
          <w:kern w:val="2"/>
          <w:sz w:val="24"/>
          <w:szCs w:val="21"/>
          <w:lang w:val="x-none"/>
        </w:rPr>
        <w:t>接口连接硬件。</w:t>
      </w:r>
    </w:p>
    <w:p w:rsidR="00E855DB" w:rsidRDefault="0067637F" w:rsidP="00087254">
      <w:pPr>
        <w:spacing w:line="360" w:lineRule="auto"/>
        <w:rPr>
          <w:rFonts w:ascii="Times New Roman" w:eastAsia="宋体" w:hAnsi="Times New Roman" w:cs="Times New Roman"/>
          <w:color w:val="000000"/>
          <w:kern w:val="2"/>
          <w:sz w:val="24"/>
          <w:szCs w:val="21"/>
          <w:lang w:val="x-none"/>
        </w:rPr>
      </w:pPr>
      <w:proofErr w:type="spellStart"/>
      <w:r>
        <w:rPr>
          <w:rFonts w:ascii="Times New Roman" w:eastAsia="宋体" w:hAnsi="Times New Roman" w:cs="Times New Roman" w:hint="eastAsia"/>
          <w:color w:val="000000"/>
          <w:kern w:val="2"/>
          <w:sz w:val="24"/>
          <w:szCs w:val="21"/>
          <w:lang w:val="x-none"/>
        </w:rPr>
        <w:t>USB</w:t>
      </w:r>
      <w:r>
        <w:rPr>
          <w:rFonts w:ascii="Times New Roman" w:eastAsia="宋体" w:hAnsi="Times New Roman" w:cs="Times New Roman" w:hint="eastAsia"/>
          <w:color w:val="000000"/>
          <w:kern w:val="2"/>
          <w:sz w:val="24"/>
          <w:szCs w:val="21"/>
          <w:lang w:val="x-none"/>
        </w:rPr>
        <w:t>接口由</w:t>
      </w:r>
      <w:r>
        <w:rPr>
          <w:rFonts w:ascii="Times New Roman" w:eastAsia="宋体" w:hAnsi="Times New Roman" w:cs="Times New Roman" w:hint="eastAsia"/>
          <w:color w:val="000000"/>
          <w:kern w:val="2"/>
          <w:sz w:val="24"/>
          <w:szCs w:val="21"/>
          <w:lang w:val="x-none"/>
        </w:rPr>
        <w:t>DAQ</w:t>
      </w:r>
      <w:r>
        <w:rPr>
          <w:rFonts w:ascii="Times New Roman" w:eastAsia="宋体" w:hAnsi="Times New Roman" w:cs="Times New Roman" w:hint="eastAsia"/>
          <w:color w:val="000000"/>
          <w:kern w:val="2"/>
          <w:sz w:val="24"/>
          <w:szCs w:val="21"/>
          <w:lang w:val="x-none"/>
        </w:rPr>
        <w:t>上的芯片</w:t>
      </w:r>
      <w:proofErr w:type="spellEnd"/>
      <w:r>
        <w:rPr>
          <w:rFonts w:ascii="Times New Roman" w:eastAsia="宋体" w:hAnsi="Times New Roman" w:cs="Times New Roman" w:hint="eastAsia"/>
          <w:color w:val="000000"/>
          <w:kern w:val="2"/>
          <w:sz w:val="24"/>
          <w:szCs w:val="21"/>
          <w:lang w:val="x-none"/>
        </w:rPr>
        <w:t>CY68013</w:t>
      </w:r>
      <w:r>
        <w:rPr>
          <w:rFonts w:ascii="Times New Roman" w:eastAsia="宋体" w:hAnsi="Times New Roman" w:cs="Times New Roman" w:hint="eastAsia"/>
          <w:color w:val="000000"/>
          <w:kern w:val="2"/>
          <w:sz w:val="24"/>
          <w:szCs w:val="21"/>
          <w:lang w:val="x-none"/>
        </w:rPr>
        <w:t>驱动，实现与上位机的硬件连接，负责把科学数据由</w:t>
      </w:r>
      <w:proofErr w:type="spellStart"/>
      <w:r>
        <w:rPr>
          <w:rFonts w:ascii="Times New Roman" w:eastAsia="宋体" w:hAnsi="Times New Roman" w:cs="Times New Roman" w:hint="eastAsia"/>
          <w:color w:val="000000"/>
          <w:kern w:val="2"/>
          <w:sz w:val="24"/>
          <w:szCs w:val="21"/>
          <w:lang w:val="x-none"/>
        </w:rPr>
        <w:t>DAQ</w:t>
      </w:r>
      <w:r w:rsidR="00087254">
        <w:rPr>
          <w:rFonts w:ascii="Times New Roman" w:eastAsia="宋体" w:hAnsi="Times New Roman" w:cs="Times New Roman" w:hint="eastAsia"/>
          <w:color w:val="000000"/>
          <w:kern w:val="2"/>
          <w:sz w:val="24"/>
          <w:szCs w:val="21"/>
          <w:lang w:val="x-none"/>
        </w:rPr>
        <w:t>传输</w:t>
      </w:r>
      <w:r>
        <w:rPr>
          <w:rFonts w:ascii="Times New Roman" w:eastAsia="宋体" w:hAnsi="Times New Roman" w:cs="Times New Roman" w:hint="eastAsia"/>
          <w:color w:val="000000"/>
          <w:kern w:val="2"/>
          <w:sz w:val="24"/>
          <w:szCs w:val="21"/>
          <w:lang w:val="x-none"/>
        </w:rPr>
        <w:t>给上位机</w:t>
      </w:r>
      <w:r w:rsidR="00087254">
        <w:rPr>
          <w:rFonts w:ascii="Times New Roman" w:eastAsia="宋体" w:hAnsi="Times New Roman" w:cs="Times New Roman" w:hint="eastAsia"/>
          <w:color w:val="000000"/>
          <w:kern w:val="2"/>
          <w:sz w:val="24"/>
          <w:szCs w:val="21"/>
          <w:lang w:val="x-none"/>
        </w:rPr>
        <w:t>，并将上位机对</w:t>
      </w:r>
      <w:r>
        <w:rPr>
          <w:rFonts w:ascii="Times New Roman" w:eastAsia="宋体" w:hAnsi="Times New Roman" w:cs="Times New Roman" w:hint="eastAsia"/>
          <w:color w:val="000000"/>
          <w:kern w:val="2"/>
          <w:sz w:val="24"/>
          <w:szCs w:val="21"/>
          <w:lang w:val="x-none"/>
        </w:rPr>
        <w:t>DAQ</w:t>
      </w:r>
      <w:r>
        <w:rPr>
          <w:rFonts w:ascii="Times New Roman" w:eastAsia="宋体" w:hAnsi="Times New Roman" w:cs="Times New Roman" w:hint="eastAsia"/>
          <w:color w:val="000000"/>
          <w:kern w:val="2"/>
          <w:sz w:val="24"/>
          <w:szCs w:val="21"/>
          <w:lang w:val="x-none"/>
        </w:rPr>
        <w:t>的控制命令</w:t>
      </w:r>
      <w:r w:rsidR="00087254">
        <w:rPr>
          <w:rFonts w:ascii="Times New Roman" w:eastAsia="宋体" w:hAnsi="Times New Roman" w:cs="Times New Roman" w:hint="eastAsia"/>
          <w:color w:val="000000"/>
          <w:kern w:val="2"/>
          <w:sz w:val="24"/>
          <w:szCs w:val="21"/>
          <w:lang w:val="x-none"/>
        </w:rPr>
        <w:t>传输</w:t>
      </w:r>
      <w:r>
        <w:rPr>
          <w:rFonts w:ascii="Times New Roman" w:eastAsia="宋体" w:hAnsi="Times New Roman" w:cs="Times New Roman" w:hint="eastAsia"/>
          <w:color w:val="000000"/>
          <w:kern w:val="2"/>
          <w:sz w:val="24"/>
          <w:szCs w:val="21"/>
          <w:lang w:val="x-none"/>
        </w:rPr>
        <w:t>给</w:t>
      </w:r>
      <w:r>
        <w:rPr>
          <w:rFonts w:ascii="Times New Roman" w:eastAsia="宋体" w:hAnsi="Times New Roman" w:cs="Times New Roman" w:hint="eastAsia"/>
          <w:color w:val="000000"/>
          <w:kern w:val="2"/>
          <w:sz w:val="24"/>
          <w:szCs w:val="21"/>
          <w:lang w:val="x-none"/>
        </w:rPr>
        <w:t>DAQ</w:t>
      </w:r>
      <w:r>
        <w:rPr>
          <w:rFonts w:ascii="Times New Roman" w:eastAsia="宋体" w:hAnsi="Times New Roman" w:cs="Times New Roman" w:hint="eastAsia"/>
          <w:color w:val="000000"/>
          <w:kern w:val="2"/>
          <w:sz w:val="24"/>
          <w:szCs w:val="21"/>
          <w:lang w:val="x-none"/>
        </w:rPr>
        <w:t>。传输方式在</w:t>
      </w:r>
      <w:proofErr w:type="spellEnd"/>
      <w:r>
        <w:rPr>
          <w:rFonts w:ascii="Times New Roman" w:eastAsia="宋体" w:hAnsi="Times New Roman" w:cs="Times New Roman" w:hint="eastAsia"/>
          <w:color w:val="000000"/>
          <w:kern w:val="2"/>
          <w:sz w:val="24"/>
          <w:szCs w:val="21"/>
          <w:lang w:val="x-none"/>
        </w:rPr>
        <w:t>CY68013</w:t>
      </w:r>
      <w:r>
        <w:rPr>
          <w:rFonts w:ascii="Times New Roman" w:eastAsia="宋体" w:hAnsi="Times New Roman" w:cs="Times New Roman" w:hint="eastAsia"/>
          <w:color w:val="000000"/>
          <w:kern w:val="2"/>
          <w:sz w:val="24"/>
          <w:szCs w:val="21"/>
          <w:lang w:val="x-none"/>
        </w:rPr>
        <w:t>的固件中设置为批量（</w:t>
      </w:r>
      <w:r>
        <w:rPr>
          <w:rFonts w:ascii="Times New Roman" w:eastAsia="宋体" w:hAnsi="Times New Roman" w:cs="Times New Roman" w:hint="eastAsia"/>
          <w:color w:val="000000"/>
          <w:kern w:val="2"/>
          <w:sz w:val="24"/>
          <w:szCs w:val="21"/>
          <w:lang w:val="x-none"/>
        </w:rPr>
        <w:t>BULK</w:t>
      </w:r>
      <w:r>
        <w:rPr>
          <w:rFonts w:ascii="Times New Roman" w:eastAsia="宋体" w:hAnsi="Times New Roman" w:cs="Times New Roman" w:hint="eastAsia"/>
          <w:color w:val="000000"/>
          <w:kern w:val="2"/>
          <w:sz w:val="24"/>
          <w:szCs w:val="21"/>
          <w:lang w:val="x-none"/>
        </w:rPr>
        <w:t>）传输模式</w:t>
      </w:r>
      <w:r w:rsidR="00AD6B33">
        <w:rPr>
          <w:rFonts w:ascii="Times New Roman" w:eastAsia="宋体" w:hAnsi="Times New Roman" w:cs="Times New Roman" w:hint="eastAsia"/>
          <w:color w:val="000000"/>
          <w:kern w:val="2"/>
          <w:sz w:val="24"/>
          <w:szCs w:val="21"/>
          <w:lang w:val="x-none"/>
        </w:rPr>
        <w:t>，并采用</w:t>
      </w:r>
      <w:r w:rsidR="00AD6B33">
        <w:rPr>
          <w:rFonts w:ascii="Times New Roman" w:eastAsia="宋体" w:hAnsi="Times New Roman" w:cs="Times New Roman" w:hint="eastAsia"/>
          <w:color w:val="000000"/>
          <w:kern w:val="2"/>
          <w:sz w:val="24"/>
          <w:szCs w:val="21"/>
          <w:lang w:val="x-none"/>
        </w:rPr>
        <w:t xml:space="preserve">SLAVE </w:t>
      </w:r>
      <w:proofErr w:type="spellStart"/>
      <w:r w:rsidR="00AD6B33">
        <w:rPr>
          <w:rFonts w:ascii="Times New Roman" w:eastAsia="宋体" w:hAnsi="Times New Roman" w:cs="Times New Roman" w:hint="eastAsia"/>
          <w:color w:val="000000"/>
          <w:kern w:val="2"/>
          <w:sz w:val="24"/>
          <w:szCs w:val="21"/>
          <w:lang w:val="x-none"/>
        </w:rPr>
        <w:t>FIFO</w:t>
      </w:r>
      <w:r w:rsidR="00AD6B33">
        <w:rPr>
          <w:rFonts w:ascii="Times New Roman" w:eastAsia="宋体" w:hAnsi="Times New Roman" w:cs="Times New Roman" w:hint="eastAsia"/>
          <w:color w:val="000000"/>
          <w:kern w:val="2"/>
          <w:sz w:val="24"/>
          <w:szCs w:val="21"/>
          <w:lang w:val="x-none"/>
        </w:rPr>
        <w:t>的方式，保证了数据传输高速可靠。同时</w:t>
      </w:r>
      <w:r w:rsidR="00087254">
        <w:rPr>
          <w:rFonts w:ascii="Times New Roman" w:eastAsia="宋体" w:hAnsi="Times New Roman" w:cs="Times New Roman" w:hint="eastAsia"/>
          <w:color w:val="000000"/>
          <w:kern w:val="2"/>
          <w:sz w:val="24"/>
          <w:szCs w:val="21"/>
          <w:lang w:val="x-none"/>
        </w:rPr>
        <w:t>，</w:t>
      </w:r>
      <w:r w:rsidR="00AD6B33">
        <w:rPr>
          <w:rFonts w:ascii="Times New Roman" w:eastAsia="宋体" w:hAnsi="Times New Roman" w:cs="Times New Roman" w:hint="eastAsia"/>
          <w:color w:val="000000"/>
          <w:kern w:val="2"/>
          <w:sz w:val="24"/>
          <w:szCs w:val="21"/>
          <w:lang w:val="x-none"/>
        </w:rPr>
        <w:t>在信号源扫描测试和</w:t>
      </w:r>
      <w:r w:rsidR="00AD6B33">
        <w:rPr>
          <w:rFonts w:ascii="Times New Roman" w:eastAsia="宋体" w:hAnsi="Times New Roman" w:cs="Times New Roman" w:hint="eastAsia"/>
          <w:color w:val="000000"/>
          <w:kern w:val="2"/>
          <w:sz w:val="24"/>
          <w:szCs w:val="21"/>
          <w:lang w:val="x-none"/>
        </w:rPr>
        <w:t>PMT</w:t>
      </w:r>
      <w:r w:rsidR="00AD6B33">
        <w:rPr>
          <w:rFonts w:ascii="Times New Roman" w:eastAsia="宋体" w:hAnsi="Times New Roman" w:cs="Times New Roman" w:hint="eastAsia"/>
          <w:color w:val="000000"/>
          <w:kern w:val="2"/>
          <w:sz w:val="24"/>
          <w:szCs w:val="21"/>
          <w:lang w:val="x-none"/>
        </w:rPr>
        <w:t>测试中需要上位机通过</w:t>
      </w:r>
      <w:r w:rsidR="00AD6B33">
        <w:rPr>
          <w:rFonts w:ascii="Times New Roman" w:eastAsia="宋体" w:hAnsi="Times New Roman" w:cs="Times New Roman" w:hint="eastAsia"/>
          <w:color w:val="000000"/>
          <w:kern w:val="2"/>
          <w:sz w:val="24"/>
          <w:szCs w:val="21"/>
          <w:lang w:val="x-none"/>
        </w:rPr>
        <w:t>USB</w:t>
      </w:r>
      <w:r w:rsidR="00AD6B33">
        <w:rPr>
          <w:rFonts w:ascii="Times New Roman" w:eastAsia="宋体" w:hAnsi="Times New Roman" w:cs="Times New Roman" w:hint="eastAsia"/>
          <w:color w:val="000000"/>
          <w:kern w:val="2"/>
          <w:sz w:val="24"/>
          <w:szCs w:val="21"/>
          <w:lang w:val="x-none"/>
        </w:rPr>
        <w:t>接口对</w:t>
      </w:r>
      <w:proofErr w:type="spellEnd"/>
      <w:r w:rsidR="00AD6B33">
        <w:rPr>
          <w:rFonts w:ascii="Times New Roman" w:eastAsia="宋体" w:hAnsi="Times New Roman" w:cs="Times New Roman" w:hint="eastAsia"/>
          <w:color w:val="000000"/>
          <w:kern w:val="2"/>
          <w:sz w:val="24"/>
          <w:szCs w:val="21"/>
          <w:lang w:val="x-none"/>
        </w:rPr>
        <w:t>Tektronix AFG325</w:t>
      </w:r>
      <w:r w:rsidR="00F356B1">
        <w:rPr>
          <w:rFonts w:ascii="Times New Roman" w:eastAsia="宋体" w:hAnsi="Times New Roman" w:cs="Times New Roman" w:hint="eastAsia"/>
          <w:color w:val="000000"/>
          <w:kern w:val="2"/>
          <w:sz w:val="24"/>
          <w:szCs w:val="21"/>
          <w:lang w:val="x-none"/>
        </w:rPr>
        <w:t>2</w:t>
      </w:r>
      <w:r w:rsidR="00AD6B33">
        <w:rPr>
          <w:rFonts w:ascii="Times New Roman" w:eastAsia="宋体" w:hAnsi="Times New Roman" w:cs="Times New Roman" w:hint="eastAsia"/>
          <w:color w:val="000000"/>
          <w:kern w:val="2"/>
          <w:sz w:val="24"/>
          <w:szCs w:val="21"/>
          <w:lang w:val="x-none"/>
        </w:rPr>
        <w:t>信号</w:t>
      </w:r>
      <w:r w:rsidR="003407F5">
        <w:rPr>
          <w:rFonts w:ascii="Times New Roman" w:eastAsia="宋体" w:hAnsi="Times New Roman" w:cs="Times New Roman" w:hint="eastAsia"/>
          <w:color w:val="000000"/>
          <w:kern w:val="2"/>
          <w:sz w:val="24"/>
          <w:szCs w:val="21"/>
          <w:lang w:val="x-none"/>
        </w:rPr>
        <w:t>发生器</w:t>
      </w:r>
      <w:r w:rsidR="00F356B1">
        <w:rPr>
          <w:rFonts w:ascii="Times New Roman" w:eastAsia="宋体" w:hAnsi="Times New Roman" w:cs="Times New Roman" w:hint="eastAsia"/>
          <w:color w:val="000000"/>
          <w:kern w:val="2"/>
          <w:sz w:val="24"/>
          <w:szCs w:val="21"/>
          <w:lang w:val="x-none"/>
        </w:rPr>
        <w:t>进行控制。上位机通过虚拟仪器软件架构（</w:t>
      </w:r>
      <w:r w:rsidR="00F356B1">
        <w:rPr>
          <w:rFonts w:ascii="Times New Roman" w:eastAsia="宋体" w:hAnsi="Times New Roman" w:cs="Times New Roman" w:hint="eastAsia"/>
          <w:color w:val="000000"/>
          <w:kern w:val="2"/>
          <w:sz w:val="24"/>
          <w:szCs w:val="21"/>
          <w:lang w:val="x-none"/>
        </w:rPr>
        <w:t>Virtual instrument software architecture, VISA</w:t>
      </w:r>
      <w:r w:rsidR="00F356B1">
        <w:rPr>
          <w:rFonts w:ascii="Times New Roman" w:eastAsia="宋体" w:hAnsi="Times New Roman" w:cs="Times New Roman" w:hint="eastAsia"/>
          <w:color w:val="000000"/>
          <w:kern w:val="2"/>
          <w:sz w:val="24"/>
          <w:szCs w:val="21"/>
          <w:lang w:val="x-none"/>
        </w:rPr>
        <w:t>）来连接</w:t>
      </w:r>
      <w:proofErr w:type="spellStart"/>
      <w:r w:rsidR="00F356B1">
        <w:rPr>
          <w:rFonts w:ascii="Times New Roman" w:eastAsia="宋体" w:hAnsi="Times New Roman" w:cs="Times New Roman" w:hint="eastAsia"/>
          <w:color w:val="000000"/>
          <w:kern w:val="2"/>
          <w:sz w:val="24"/>
          <w:szCs w:val="21"/>
          <w:lang w:val="x-none"/>
        </w:rPr>
        <w:lastRenderedPageBreak/>
        <w:t>USB</w:t>
      </w:r>
      <w:r w:rsidR="00F356B1">
        <w:rPr>
          <w:rFonts w:ascii="Times New Roman" w:eastAsia="宋体" w:hAnsi="Times New Roman" w:cs="Times New Roman" w:hint="eastAsia"/>
          <w:color w:val="000000"/>
          <w:kern w:val="2"/>
          <w:sz w:val="24"/>
          <w:szCs w:val="21"/>
          <w:lang w:val="x-none"/>
        </w:rPr>
        <w:t>接口并控制</w:t>
      </w:r>
      <w:r w:rsidR="00F356B1">
        <w:rPr>
          <w:rFonts w:ascii="Times New Roman" w:eastAsia="宋体" w:hAnsi="Times New Roman" w:cs="Times New Roman" w:hint="eastAsia"/>
          <w:color w:val="000000"/>
          <w:kern w:val="2"/>
          <w:sz w:val="24"/>
          <w:szCs w:val="21"/>
          <w:lang w:val="x-none"/>
        </w:rPr>
        <w:t>DAQ</w:t>
      </w:r>
      <w:r w:rsidR="00F356B1">
        <w:rPr>
          <w:rFonts w:ascii="Times New Roman" w:eastAsia="宋体" w:hAnsi="Times New Roman" w:cs="Times New Roman" w:hint="eastAsia"/>
          <w:color w:val="000000"/>
          <w:kern w:val="2"/>
          <w:sz w:val="24"/>
          <w:szCs w:val="21"/>
          <w:lang w:val="x-none"/>
        </w:rPr>
        <w:t>和信号源，所有相关控制函数都采用</w:t>
      </w:r>
      <w:r w:rsidR="00F356B1">
        <w:rPr>
          <w:rFonts w:ascii="Times New Roman" w:eastAsia="宋体" w:hAnsi="Times New Roman" w:cs="Times New Roman" w:hint="eastAsia"/>
          <w:color w:val="000000"/>
          <w:kern w:val="2"/>
          <w:sz w:val="24"/>
          <w:szCs w:val="21"/>
          <w:lang w:val="x-none"/>
        </w:rPr>
        <w:t>VISA</w:t>
      </w:r>
      <w:r w:rsidR="00F356B1">
        <w:rPr>
          <w:rFonts w:ascii="Times New Roman" w:eastAsia="宋体" w:hAnsi="Times New Roman" w:cs="Times New Roman" w:hint="eastAsia"/>
          <w:color w:val="000000"/>
          <w:kern w:val="2"/>
          <w:sz w:val="24"/>
          <w:szCs w:val="21"/>
          <w:lang w:val="x-none"/>
        </w:rPr>
        <w:t>所提供的函数进行处理</w:t>
      </w:r>
      <w:proofErr w:type="spellEnd"/>
      <w:r w:rsidR="00F356B1">
        <w:rPr>
          <w:rFonts w:ascii="Times New Roman" w:eastAsia="宋体" w:hAnsi="Times New Roman" w:cs="Times New Roman" w:hint="eastAsia"/>
          <w:color w:val="000000"/>
          <w:kern w:val="2"/>
          <w:sz w:val="24"/>
          <w:szCs w:val="21"/>
          <w:lang w:val="x-none"/>
        </w:rPr>
        <w:t>。</w:t>
      </w:r>
    </w:p>
    <w:p w:rsidR="005E1981" w:rsidRDefault="005E1981" w:rsidP="0082204A">
      <w:pPr>
        <w:rPr>
          <w:rFonts w:ascii="Times New Roman" w:eastAsia="宋体" w:hAnsi="Times New Roman" w:cs="Times New Roman"/>
          <w:color w:val="000000"/>
          <w:kern w:val="2"/>
          <w:sz w:val="24"/>
          <w:szCs w:val="21"/>
          <w:lang w:val="x-none"/>
        </w:rPr>
      </w:pPr>
      <w:r>
        <w:rPr>
          <w:rFonts w:ascii="Times New Roman" w:eastAsia="宋体" w:hAnsi="Times New Roman" w:cs="Times New Roman" w:hint="eastAsia"/>
          <w:color w:val="000000"/>
          <w:kern w:val="2"/>
          <w:sz w:val="24"/>
          <w:szCs w:val="21"/>
          <w:lang w:val="x-none"/>
        </w:rPr>
        <w:t>RS-422</w:t>
      </w:r>
      <w:r>
        <w:rPr>
          <w:rFonts w:ascii="Times New Roman" w:eastAsia="宋体" w:hAnsi="Times New Roman" w:cs="Times New Roman" w:hint="eastAsia"/>
          <w:color w:val="000000"/>
          <w:kern w:val="2"/>
          <w:sz w:val="24"/>
          <w:szCs w:val="21"/>
          <w:lang w:val="x-none"/>
        </w:rPr>
        <w:t>接口在</w:t>
      </w:r>
      <w:proofErr w:type="spellStart"/>
      <w:r>
        <w:rPr>
          <w:rFonts w:ascii="Times New Roman" w:eastAsia="宋体" w:hAnsi="Times New Roman" w:cs="Times New Roman" w:hint="eastAsia"/>
          <w:color w:val="000000"/>
          <w:kern w:val="2"/>
          <w:sz w:val="24"/>
          <w:szCs w:val="21"/>
          <w:lang w:val="x-none"/>
        </w:rPr>
        <w:t>DAQ</w:t>
      </w:r>
      <w:r>
        <w:rPr>
          <w:rFonts w:ascii="Times New Roman" w:eastAsia="宋体" w:hAnsi="Times New Roman" w:cs="Times New Roman" w:hint="eastAsia"/>
          <w:color w:val="000000"/>
          <w:kern w:val="2"/>
          <w:sz w:val="24"/>
          <w:szCs w:val="21"/>
          <w:lang w:val="x-none"/>
        </w:rPr>
        <w:t>上由</w:t>
      </w:r>
      <w:proofErr w:type="spellEnd"/>
      <w:r>
        <w:rPr>
          <w:rFonts w:ascii="Times New Roman" w:eastAsia="宋体" w:hAnsi="Times New Roman" w:cs="Times New Roman" w:hint="eastAsia"/>
          <w:color w:val="000000"/>
          <w:kern w:val="2"/>
          <w:sz w:val="24"/>
          <w:szCs w:val="21"/>
          <w:lang w:val="x-none"/>
        </w:rPr>
        <w:t>FT230X</w:t>
      </w:r>
      <w:r>
        <w:rPr>
          <w:rFonts w:ascii="Times New Roman" w:eastAsia="宋体" w:hAnsi="Times New Roman" w:cs="Times New Roman" w:hint="eastAsia"/>
          <w:color w:val="000000"/>
          <w:kern w:val="2"/>
          <w:sz w:val="24"/>
          <w:szCs w:val="21"/>
          <w:lang w:val="x-none"/>
        </w:rPr>
        <w:t>芯片转换为</w:t>
      </w:r>
      <w:proofErr w:type="spellStart"/>
      <w:r>
        <w:rPr>
          <w:rFonts w:ascii="Times New Roman" w:eastAsia="宋体" w:hAnsi="Times New Roman" w:cs="Times New Roman" w:hint="eastAsia"/>
          <w:color w:val="000000"/>
          <w:kern w:val="2"/>
          <w:sz w:val="24"/>
          <w:szCs w:val="21"/>
          <w:lang w:val="x-none"/>
        </w:rPr>
        <w:t>USB</w:t>
      </w:r>
      <w:r>
        <w:rPr>
          <w:rFonts w:ascii="Times New Roman" w:eastAsia="宋体" w:hAnsi="Times New Roman" w:cs="Times New Roman" w:hint="eastAsia"/>
          <w:color w:val="000000"/>
          <w:kern w:val="2"/>
          <w:sz w:val="24"/>
          <w:szCs w:val="21"/>
          <w:lang w:val="x-none"/>
        </w:rPr>
        <w:t>接口，实现与上位机的硬件连接。在上位机软件里通过</w:t>
      </w:r>
      <w:r>
        <w:rPr>
          <w:rFonts w:ascii="Times New Roman" w:eastAsia="宋体" w:hAnsi="Times New Roman" w:cs="Times New Roman" w:hint="eastAsia"/>
          <w:color w:val="000000"/>
          <w:kern w:val="2"/>
          <w:sz w:val="24"/>
          <w:szCs w:val="21"/>
          <w:lang w:val="x-none"/>
        </w:rPr>
        <w:t>LabWindows</w:t>
      </w:r>
      <w:proofErr w:type="spellEnd"/>
      <w:r>
        <w:rPr>
          <w:rFonts w:ascii="Times New Roman" w:eastAsia="宋体" w:hAnsi="Times New Roman" w:cs="Times New Roman" w:hint="eastAsia"/>
          <w:color w:val="000000"/>
          <w:kern w:val="2"/>
          <w:sz w:val="24"/>
          <w:szCs w:val="21"/>
          <w:lang w:val="x-none"/>
        </w:rPr>
        <w:t>/</w:t>
      </w:r>
      <w:proofErr w:type="spellStart"/>
      <w:r>
        <w:rPr>
          <w:rFonts w:ascii="Times New Roman" w:eastAsia="宋体" w:hAnsi="Times New Roman" w:cs="Times New Roman" w:hint="eastAsia"/>
          <w:color w:val="000000"/>
          <w:kern w:val="2"/>
          <w:sz w:val="24"/>
          <w:szCs w:val="21"/>
          <w:lang w:val="x-none"/>
        </w:rPr>
        <w:t>CVI</w:t>
      </w:r>
      <w:r>
        <w:rPr>
          <w:rFonts w:ascii="Times New Roman" w:eastAsia="宋体" w:hAnsi="Times New Roman" w:cs="Times New Roman" w:hint="eastAsia"/>
          <w:color w:val="000000"/>
          <w:kern w:val="2"/>
          <w:sz w:val="24"/>
          <w:szCs w:val="21"/>
          <w:lang w:val="x-none"/>
        </w:rPr>
        <w:t>自带函数</w:t>
      </w:r>
      <w:r w:rsidRPr="005E1981">
        <w:rPr>
          <w:rFonts w:ascii="Times New Roman" w:eastAsia="宋体" w:hAnsi="Times New Roman" w:cs="Times New Roman"/>
          <w:color w:val="000000"/>
          <w:kern w:val="2"/>
          <w:sz w:val="24"/>
          <w:szCs w:val="21"/>
          <w:lang w:val="x-none"/>
        </w:rPr>
        <w:t>OpenComConfig</w:t>
      </w:r>
      <w:proofErr w:type="spellEnd"/>
      <w:r>
        <w:rPr>
          <w:rFonts w:ascii="Times New Roman" w:eastAsia="宋体" w:hAnsi="Times New Roman" w:cs="Times New Roman" w:hint="eastAsia"/>
          <w:color w:val="000000"/>
          <w:kern w:val="2"/>
          <w:sz w:val="24"/>
          <w:szCs w:val="21"/>
          <w:lang w:val="x-none"/>
        </w:rPr>
        <w:t>()</w:t>
      </w:r>
      <w:proofErr w:type="spellStart"/>
      <w:r>
        <w:rPr>
          <w:rFonts w:ascii="Times New Roman" w:eastAsia="宋体" w:hAnsi="Times New Roman" w:cs="Times New Roman" w:hint="eastAsia"/>
          <w:color w:val="000000"/>
          <w:kern w:val="2"/>
          <w:sz w:val="24"/>
          <w:szCs w:val="21"/>
          <w:lang w:val="x-none"/>
        </w:rPr>
        <w:t>来连接该接口，实现命令的发送和状态字的接收</w:t>
      </w:r>
      <w:proofErr w:type="spellEnd"/>
      <w:r>
        <w:rPr>
          <w:rFonts w:ascii="Times New Roman" w:eastAsia="宋体" w:hAnsi="Times New Roman" w:cs="Times New Roman" w:hint="eastAsia"/>
          <w:color w:val="000000"/>
          <w:kern w:val="2"/>
          <w:sz w:val="24"/>
          <w:szCs w:val="21"/>
          <w:lang w:val="x-none"/>
        </w:rPr>
        <w:t>。</w:t>
      </w:r>
    </w:p>
    <w:p w:rsidR="005E1981" w:rsidRDefault="009C5459" w:rsidP="0082204A">
      <w:pPr>
        <w:rPr>
          <w:rFonts w:ascii="Times New Roman" w:eastAsia="宋体" w:hAnsi="Times New Roman" w:cs="Times New Roman"/>
          <w:color w:val="000000"/>
          <w:kern w:val="2"/>
          <w:sz w:val="24"/>
          <w:szCs w:val="21"/>
          <w:lang w:val="x-none"/>
        </w:rPr>
      </w:pPr>
      <w:r>
        <w:rPr>
          <w:rFonts w:ascii="Times New Roman" w:eastAsia="宋体" w:hAnsi="Times New Roman" w:cs="Times New Roman" w:hint="eastAsia"/>
          <w:color w:val="000000"/>
          <w:kern w:val="2"/>
          <w:sz w:val="24"/>
          <w:szCs w:val="21"/>
          <w:lang w:val="x-none"/>
        </w:rPr>
        <w:t xml:space="preserve">4.2 </w:t>
      </w:r>
      <w:proofErr w:type="spellStart"/>
      <w:r>
        <w:rPr>
          <w:rFonts w:ascii="Times New Roman" w:eastAsia="宋体" w:hAnsi="Times New Roman" w:cs="Times New Roman" w:hint="eastAsia"/>
          <w:color w:val="000000"/>
          <w:kern w:val="2"/>
          <w:sz w:val="24"/>
          <w:szCs w:val="21"/>
          <w:lang w:val="x-none"/>
        </w:rPr>
        <w:t>FEE</w:t>
      </w:r>
      <w:r w:rsidR="003407F5">
        <w:rPr>
          <w:rFonts w:ascii="Times New Roman" w:eastAsia="宋体" w:hAnsi="Times New Roman" w:cs="Times New Roman" w:hint="eastAsia"/>
          <w:color w:val="000000"/>
          <w:kern w:val="2"/>
          <w:sz w:val="24"/>
          <w:szCs w:val="21"/>
          <w:lang w:val="x-none"/>
        </w:rPr>
        <w:t>工程化生产</w:t>
      </w:r>
      <w:proofErr w:type="spellEnd"/>
    </w:p>
    <w:p w:rsidR="00D13F64" w:rsidRPr="003407F5" w:rsidRDefault="009C5459" w:rsidP="00D13F64">
      <w:pPr>
        <w:rPr>
          <w:rFonts w:ascii="Times New Roman" w:eastAsia="宋体" w:hAnsi="Times New Roman" w:cs="Times New Roman"/>
          <w:color w:val="000000"/>
          <w:kern w:val="2"/>
          <w:sz w:val="24"/>
          <w:szCs w:val="21"/>
          <w:lang w:val="x-none"/>
        </w:rPr>
      </w:pPr>
      <w:proofErr w:type="spellStart"/>
      <w:r>
        <w:rPr>
          <w:rFonts w:ascii="Times New Roman" w:eastAsia="宋体" w:hAnsi="Times New Roman" w:cs="Times New Roman" w:hint="eastAsia"/>
          <w:color w:val="000000"/>
          <w:kern w:val="2"/>
          <w:sz w:val="24"/>
          <w:szCs w:val="21"/>
          <w:lang w:val="x-none"/>
        </w:rPr>
        <w:t>FEE</w:t>
      </w:r>
      <w:r w:rsidR="003407F5">
        <w:rPr>
          <w:rFonts w:ascii="Times New Roman" w:eastAsia="宋体" w:hAnsi="Times New Roman" w:cs="Times New Roman" w:hint="eastAsia"/>
          <w:color w:val="000000"/>
          <w:kern w:val="2"/>
          <w:sz w:val="24"/>
          <w:szCs w:val="21"/>
          <w:lang w:val="x-none"/>
        </w:rPr>
        <w:t>的工程化生产需要对其进行多种功能测试，</w:t>
      </w:r>
      <w:r w:rsidR="00E91163">
        <w:rPr>
          <w:rFonts w:ascii="Times New Roman" w:eastAsia="宋体" w:hAnsi="Times New Roman" w:cs="Times New Roman" w:hint="eastAsia"/>
          <w:color w:val="000000"/>
          <w:kern w:val="2"/>
          <w:sz w:val="24"/>
          <w:szCs w:val="21"/>
          <w:lang w:val="x-none"/>
        </w:rPr>
        <w:t>主要包括刻度扫描</w:t>
      </w:r>
      <w:r>
        <w:rPr>
          <w:rFonts w:ascii="Times New Roman" w:eastAsia="宋体" w:hAnsi="Times New Roman" w:cs="Times New Roman" w:hint="eastAsia"/>
          <w:color w:val="000000"/>
          <w:kern w:val="2"/>
          <w:sz w:val="24"/>
          <w:szCs w:val="21"/>
          <w:lang w:val="x-none"/>
        </w:rPr>
        <w:t>测试、信号源扫描测试和</w:t>
      </w:r>
      <w:r>
        <w:rPr>
          <w:rFonts w:ascii="Times New Roman" w:eastAsia="宋体" w:hAnsi="Times New Roman" w:cs="Times New Roman" w:hint="eastAsia"/>
          <w:color w:val="000000"/>
          <w:kern w:val="2"/>
          <w:sz w:val="24"/>
          <w:szCs w:val="21"/>
          <w:lang w:val="x-none"/>
        </w:rPr>
        <w:t>TA</w:t>
      </w:r>
      <w:r>
        <w:rPr>
          <w:rFonts w:ascii="Times New Roman" w:eastAsia="宋体" w:hAnsi="Times New Roman" w:cs="Times New Roman" w:hint="eastAsia"/>
          <w:color w:val="000000"/>
          <w:kern w:val="2"/>
          <w:sz w:val="24"/>
          <w:szCs w:val="21"/>
          <w:lang w:val="x-none"/>
        </w:rPr>
        <w:t>自检测试</w:t>
      </w:r>
      <w:proofErr w:type="spellEnd"/>
      <w:r>
        <w:rPr>
          <w:rFonts w:ascii="Times New Roman" w:eastAsia="宋体" w:hAnsi="Times New Roman" w:cs="Times New Roman" w:hint="eastAsia"/>
          <w:color w:val="000000"/>
          <w:kern w:val="2"/>
          <w:sz w:val="24"/>
          <w:szCs w:val="21"/>
          <w:lang w:val="x-none"/>
        </w:rPr>
        <w:t>。</w:t>
      </w:r>
      <w:r>
        <w:rPr>
          <w:rFonts w:ascii="Times New Roman" w:eastAsia="宋体" w:hAnsi="Times New Roman" w:cs="Times New Roman" w:hint="eastAsia"/>
          <w:color w:val="000000"/>
          <w:kern w:val="2"/>
          <w:sz w:val="24"/>
          <w:szCs w:val="21"/>
          <w:lang w:val="x-none"/>
        </w:rPr>
        <w:t xml:space="preserve"> </w:t>
      </w:r>
    </w:p>
    <w:p w:rsidR="009C5459" w:rsidRPr="00D13F64" w:rsidRDefault="00D13F64" w:rsidP="00D13F64">
      <w:pPr>
        <w:rPr>
          <w:rFonts w:ascii="Times New Roman" w:eastAsia="宋体" w:hAnsi="Times New Roman" w:cs="Times New Roman"/>
          <w:color w:val="000000"/>
          <w:kern w:val="2"/>
          <w:sz w:val="24"/>
          <w:szCs w:val="21"/>
          <w:lang w:val="x-none"/>
        </w:rPr>
      </w:pPr>
      <w:r>
        <w:rPr>
          <w:rFonts w:ascii="Times New Roman" w:eastAsia="宋体" w:hAnsi="Times New Roman" w:cs="Times New Roman" w:hint="eastAsia"/>
          <w:color w:val="000000"/>
          <w:kern w:val="2"/>
          <w:sz w:val="24"/>
          <w:szCs w:val="21"/>
          <w:lang w:val="x-none"/>
        </w:rPr>
        <w:t>（</w:t>
      </w:r>
      <w:r w:rsidR="003407F5">
        <w:rPr>
          <w:rFonts w:ascii="Times New Roman" w:eastAsia="宋体" w:hAnsi="Times New Roman" w:cs="Times New Roman" w:hint="eastAsia"/>
          <w:color w:val="000000"/>
          <w:kern w:val="2"/>
          <w:sz w:val="24"/>
          <w:szCs w:val="21"/>
          <w:lang w:val="x-none"/>
        </w:rPr>
        <w:t>1</w:t>
      </w:r>
      <w:r>
        <w:rPr>
          <w:rFonts w:ascii="Times New Roman" w:eastAsia="宋体" w:hAnsi="Times New Roman" w:cs="Times New Roman" w:hint="eastAsia"/>
          <w:color w:val="000000"/>
          <w:kern w:val="2"/>
          <w:sz w:val="24"/>
          <w:szCs w:val="21"/>
          <w:lang w:val="x-none"/>
        </w:rPr>
        <w:t>）</w:t>
      </w:r>
      <w:r w:rsidR="009C5459" w:rsidRPr="00D13F64">
        <w:rPr>
          <w:rFonts w:ascii="Times New Roman" w:eastAsia="宋体" w:hAnsi="Times New Roman" w:cs="Times New Roman" w:hint="eastAsia"/>
          <w:color w:val="000000"/>
          <w:kern w:val="2"/>
          <w:sz w:val="24"/>
          <w:szCs w:val="21"/>
          <w:lang w:val="x-none"/>
        </w:rPr>
        <w:t>刻度</w:t>
      </w:r>
      <w:r w:rsidR="00CC7C40">
        <w:rPr>
          <w:rFonts w:ascii="Times New Roman" w:eastAsia="宋体" w:hAnsi="Times New Roman" w:cs="Times New Roman" w:hint="eastAsia"/>
          <w:color w:val="000000"/>
          <w:kern w:val="2"/>
          <w:sz w:val="24"/>
          <w:szCs w:val="21"/>
          <w:lang w:val="x-none"/>
        </w:rPr>
        <w:t>扫描</w:t>
      </w:r>
      <w:r w:rsidR="009C5459" w:rsidRPr="00D13F64">
        <w:rPr>
          <w:rFonts w:ascii="Times New Roman" w:eastAsia="宋体" w:hAnsi="Times New Roman" w:cs="Times New Roman" w:hint="eastAsia"/>
          <w:color w:val="000000"/>
          <w:kern w:val="2"/>
          <w:sz w:val="24"/>
          <w:szCs w:val="21"/>
          <w:lang w:val="x-none"/>
        </w:rPr>
        <w:t>测试</w:t>
      </w:r>
    </w:p>
    <w:p w:rsidR="00CC7C40" w:rsidRDefault="00A30590" w:rsidP="009C5459">
      <w:pPr>
        <w:rPr>
          <w:rFonts w:ascii="Times New Roman" w:eastAsia="宋体" w:hAnsi="Times New Roman" w:cs="Times New Roman" w:hint="eastAsia"/>
          <w:color w:val="000000"/>
          <w:kern w:val="2"/>
          <w:sz w:val="24"/>
          <w:szCs w:val="21"/>
          <w:lang w:val="x-none"/>
        </w:rPr>
      </w:pPr>
      <w:proofErr w:type="spellStart"/>
      <w:r>
        <w:rPr>
          <w:rFonts w:ascii="Times New Roman" w:eastAsia="宋体" w:hAnsi="Times New Roman" w:cs="Times New Roman" w:hint="eastAsia"/>
          <w:color w:val="000000"/>
          <w:kern w:val="2"/>
          <w:sz w:val="24"/>
          <w:szCs w:val="21"/>
          <w:lang w:val="x-none"/>
        </w:rPr>
        <w:t>FEE</w:t>
      </w:r>
      <w:r>
        <w:rPr>
          <w:rFonts w:ascii="Times New Roman" w:eastAsia="宋体" w:hAnsi="Times New Roman" w:cs="Times New Roman" w:hint="eastAsia"/>
          <w:color w:val="000000"/>
          <w:kern w:val="2"/>
          <w:sz w:val="24"/>
          <w:szCs w:val="21"/>
          <w:lang w:val="x-none"/>
        </w:rPr>
        <w:t>使用了集成度很高的</w:t>
      </w:r>
      <w:r>
        <w:rPr>
          <w:rFonts w:ascii="Times New Roman" w:eastAsia="宋体" w:hAnsi="Times New Roman" w:cs="Times New Roman" w:hint="eastAsia"/>
          <w:color w:val="000000"/>
          <w:kern w:val="2"/>
          <w:sz w:val="24"/>
          <w:szCs w:val="21"/>
          <w:lang w:val="x-none"/>
        </w:rPr>
        <w:t>ASIC</w:t>
      </w:r>
      <w:r>
        <w:rPr>
          <w:rFonts w:ascii="Times New Roman" w:eastAsia="宋体" w:hAnsi="Times New Roman" w:cs="Times New Roman" w:hint="eastAsia"/>
          <w:color w:val="000000"/>
          <w:kern w:val="2"/>
          <w:sz w:val="24"/>
          <w:szCs w:val="21"/>
          <w:lang w:val="x-none"/>
        </w:rPr>
        <w:t>芯片</w:t>
      </w:r>
      <w:proofErr w:type="spellEnd"/>
      <w:r>
        <w:rPr>
          <w:rFonts w:ascii="Times New Roman" w:eastAsia="宋体" w:hAnsi="Times New Roman" w:cs="Times New Roman" w:hint="eastAsia"/>
          <w:color w:val="000000"/>
          <w:kern w:val="2"/>
          <w:sz w:val="24"/>
          <w:szCs w:val="21"/>
          <w:lang w:val="x-none"/>
        </w:rPr>
        <w:t>VA160</w:t>
      </w:r>
      <w:r>
        <w:rPr>
          <w:rFonts w:ascii="Times New Roman" w:eastAsia="宋体" w:hAnsi="Times New Roman" w:cs="Times New Roman" w:hint="eastAsia"/>
          <w:color w:val="000000"/>
          <w:kern w:val="2"/>
          <w:sz w:val="24"/>
          <w:szCs w:val="21"/>
          <w:lang w:val="x-none"/>
        </w:rPr>
        <w:t>和</w:t>
      </w:r>
      <w:r>
        <w:rPr>
          <w:rFonts w:ascii="Times New Roman" w:eastAsia="宋体" w:hAnsi="Times New Roman" w:cs="Times New Roman" w:hint="eastAsia"/>
          <w:color w:val="000000"/>
          <w:kern w:val="2"/>
          <w:sz w:val="24"/>
          <w:szCs w:val="21"/>
          <w:lang w:val="x-none"/>
        </w:rPr>
        <w:t>VATA160</w:t>
      </w:r>
      <w:r>
        <w:rPr>
          <w:rFonts w:ascii="Times New Roman" w:eastAsia="宋体" w:hAnsi="Times New Roman" w:cs="Times New Roman" w:hint="eastAsia"/>
          <w:color w:val="000000"/>
          <w:kern w:val="2"/>
          <w:sz w:val="24"/>
          <w:szCs w:val="21"/>
          <w:lang w:val="x-none"/>
        </w:rPr>
        <w:t>对输入信号进行放大和采集，</w:t>
      </w:r>
      <w:r w:rsidR="009C5459">
        <w:rPr>
          <w:rFonts w:ascii="Times New Roman" w:eastAsia="宋体" w:hAnsi="Times New Roman" w:cs="Times New Roman" w:hint="eastAsia"/>
          <w:color w:val="000000"/>
          <w:kern w:val="2"/>
          <w:sz w:val="24"/>
          <w:szCs w:val="21"/>
          <w:lang w:val="x-none"/>
        </w:rPr>
        <w:t>刻度</w:t>
      </w:r>
      <w:r>
        <w:rPr>
          <w:rFonts w:ascii="Times New Roman" w:eastAsia="宋体" w:hAnsi="Times New Roman" w:cs="Times New Roman" w:hint="eastAsia"/>
          <w:color w:val="000000"/>
          <w:kern w:val="2"/>
          <w:sz w:val="24"/>
          <w:szCs w:val="21"/>
          <w:lang w:val="x-none"/>
        </w:rPr>
        <w:t>扫描</w:t>
      </w:r>
      <w:r w:rsidR="009C5459">
        <w:rPr>
          <w:rFonts w:ascii="Times New Roman" w:eastAsia="宋体" w:hAnsi="Times New Roman" w:cs="Times New Roman" w:hint="eastAsia"/>
          <w:color w:val="000000"/>
          <w:kern w:val="2"/>
          <w:sz w:val="24"/>
          <w:szCs w:val="21"/>
          <w:lang w:val="x-none"/>
        </w:rPr>
        <w:t>测试旨在对</w:t>
      </w:r>
      <w:r>
        <w:rPr>
          <w:rFonts w:ascii="Times New Roman" w:eastAsia="宋体" w:hAnsi="Times New Roman" w:cs="Times New Roman" w:hint="eastAsia"/>
          <w:color w:val="000000"/>
          <w:kern w:val="2"/>
          <w:sz w:val="24"/>
          <w:szCs w:val="21"/>
          <w:lang w:val="x-none"/>
        </w:rPr>
        <w:t>VA160</w:t>
      </w:r>
      <w:r>
        <w:rPr>
          <w:rFonts w:ascii="Times New Roman" w:eastAsia="宋体" w:hAnsi="Times New Roman" w:cs="Times New Roman" w:hint="eastAsia"/>
          <w:color w:val="000000"/>
          <w:kern w:val="2"/>
          <w:sz w:val="24"/>
          <w:szCs w:val="21"/>
          <w:lang w:val="x-none"/>
        </w:rPr>
        <w:t>及</w:t>
      </w:r>
      <w:r>
        <w:rPr>
          <w:rFonts w:ascii="Times New Roman" w:eastAsia="宋体" w:hAnsi="Times New Roman" w:cs="Times New Roman" w:hint="eastAsia"/>
          <w:color w:val="000000"/>
          <w:kern w:val="2"/>
          <w:sz w:val="24"/>
          <w:szCs w:val="21"/>
          <w:lang w:val="x-none"/>
        </w:rPr>
        <w:t>VATA160</w:t>
      </w:r>
      <w:r>
        <w:rPr>
          <w:rFonts w:ascii="Times New Roman" w:eastAsia="宋体" w:hAnsi="Times New Roman" w:cs="Times New Roman" w:hint="eastAsia"/>
          <w:color w:val="000000"/>
          <w:kern w:val="2"/>
          <w:sz w:val="24"/>
          <w:szCs w:val="21"/>
          <w:lang w:val="x-none"/>
        </w:rPr>
        <w:t>芯片内</w:t>
      </w:r>
      <w:r w:rsidR="009C5459">
        <w:rPr>
          <w:rFonts w:ascii="Times New Roman" w:eastAsia="宋体" w:hAnsi="Times New Roman" w:cs="Times New Roman" w:hint="eastAsia"/>
          <w:color w:val="000000"/>
          <w:kern w:val="2"/>
          <w:sz w:val="24"/>
          <w:szCs w:val="21"/>
          <w:lang w:val="x-none"/>
        </w:rPr>
        <w:t>的每一路通道进行标定，以测量通道的线性。在</w:t>
      </w:r>
      <w:proofErr w:type="spellStart"/>
      <w:r w:rsidR="009C5459">
        <w:rPr>
          <w:rFonts w:ascii="Times New Roman" w:eastAsia="宋体" w:hAnsi="Times New Roman" w:cs="Times New Roman" w:hint="eastAsia"/>
          <w:color w:val="000000"/>
          <w:kern w:val="2"/>
          <w:sz w:val="24"/>
          <w:szCs w:val="21"/>
          <w:lang w:val="x-none"/>
        </w:rPr>
        <w:t>FEE</w:t>
      </w:r>
      <w:r w:rsidR="009C5459">
        <w:rPr>
          <w:rFonts w:ascii="Times New Roman" w:eastAsia="宋体" w:hAnsi="Times New Roman" w:cs="Times New Roman" w:hint="eastAsia"/>
          <w:color w:val="000000"/>
          <w:kern w:val="2"/>
          <w:sz w:val="24"/>
          <w:szCs w:val="21"/>
          <w:lang w:val="x-none"/>
        </w:rPr>
        <w:t>上设计了刻度电路，可以通过自带</w:t>
      </w:r>
      <w:r w:rsidR="009C5459">
        <w:rPr>
          <w:rFonts w:ascii="Times New Roman" w:eastAsia="宋体" w:hAnsi="Times New Roman" w:cs="Times New Roman" w:hint="eastAsia"/>
          <w:color w:val="000000"/>
          <w:kern w:val="2"/>
          <w:sz w:val="24"/>
          <w:szCs w:val="21"/>
          <w:lang w:val="x-none"/>
        </w:rPr>
        <w:t>DAC</w:t>
      </w:r>
      <w:r w:rsidR="009C5459">
        <w:rPr>
          <w:rFonts w:ascii="Times New Roman" w:eastAsia="宋体" w:hAnsi="Times New Roman" w:cs="Times New Roman" w:hint="eastAsia"/>
          <w:color w:val="000000"/>
          <w:kern w:val="2"/>
          <w:sz w:val="24"/>
          <w:szCs w:val="21"/>
          <w:lang w:val="x-none"/>
        </w:rPr>
        <w:t>芯片</w:t>
      </w:r>
      <w:proofErr w:type="spellEnd"/>
      <w:r w:rsidR="003407F5">
        <w:rPr>
          <w:rFonts w:ascii="Times New Roman" w:eastAsia="宋体" w:hAnsi="Times New Roman" w:cs="Times New Roman" w:hint="eastAsia"/>
          <w:color w:val="000000"/>
          <w:kern w:val="2"/>
          <w:sz w:val="24"/>
          <w:szCs w:val="21"/>
          <w:lang w:val="x-none"/>
        </w:rPr>
        <w:t>TLV5618AM</w:t>
      </w:r>
      <w:r w:rsidR="009C5459">
        <w:rPr>
          <w:rFonts w:ascii="Times New Roman" w:eastAsia="宋体" w:hAnsi="Times New Roman" w:cs="Times New Roman" w:hint="eastAsia"/>
          <w:color w:val="000000"/>
          <w:kern w:val="2"/>
          <w:sz w:val="24"/>
          <w:szCs w:val="21"/>
          <w:lang w:val="x-none"/>
        </w:rPr>
        <w:t>和</w:t>
      </w:r>
      <w:r w:rsidR="00C80C83">
        <w:rPr>
          <w:rFonts w:ascii="Times New Roman" w:eastAsia="宋体" w:hAnsi="Times New Roman" w:cs="Times New Roman" w:hint="eastAsia"/>
          <w:color w:val="000000"/>
          <w:kern w:val="2"/>
          <w:sz w:val="24"/>
          <w:szCs w:val="21"/>
          <w:lang w:val="x-none"/>
        </w:rPr>
        <w:t>10pF</w:t>
      </w:r>
      <w:r w:rsidR="009C5459">
        <w:rPr>
          <w:rFonts w:ascii="Times New Roman" w:eastAsia="宋体" w:hAnsi="Times New Roman" w:cs="Times New Roman" w:hint="eastAsia"/>
          <w:color w:val="000000"/>
          <w:kern w:val="2"/>
          <w:sz w:val="24"/>
          <w:szCs w:val="21"/>
          <w:lang w:val="x-none"/>
        </w:rPr>
        <w:t>高精度电容向每一路通道发送电荷量已知的</w:t>
      </w:r>
      <w:r w:rsidR="00D13F64">
        <w:rPr>
          <w:rFonts w:ascii="Times New Roman" w:eastAsia="宋体" w:hAnsi="Times New Roman" w:cs="Times New Roman" w:hint="eastAsia"/>
          <w:color w:val="000000"/>
          <w:kern w:val="2"/>
          <w:sz w:val="24"/>
          <w:szCs w:val="21"/>
          <w:lang w:val="x-none"/>
        </w:rPr>
        <w:t>信号，通过</w:t>
      </w:r>
      <w:r w:rsidR="003407F5">
        <w:rPr>
          <w:rFonts w:ascii="Times New Roman" w:eastAsia="宋体" w:hAnsi="Times New Roman" w:cs="Times New Roman" w:hint="eastAsia"/>
          <w:color w:val="000000"/>
          <w:kern w:val="2"/>
          <w:sz w:val="24"/>
          <w:szCs w:val="21"/>
          <w:lang w:val="x-none"/>
        </w:rPr>
        <w:t>对</w:t>
      </w:r>
      <w:proofErr w:type="spellStart"/>
      <w:r w:rsidR="00D13F64">
        <w:rPr>
          <w:rFonts w:ascii="Times New Roman" w:eastAsia="宋体" w:hAnsi="Times New Roman" w:cs="Times New Roman" w:hint="eastAsia"/>
          <w:color w:val="000000"/>
          <w:kern w:val="2"/>
          <w:sz w:val="24"/>
          <w:szCs w:val="21"/>
          <w:lang w:val="x-none"/>
        </w:rPr>
        <w:t>FEE</w:t>
      </w:r>
      <w:r w:rsidR="00D13F64">
        <w:rPr>
          <w:rFonts w:ascii="Times New Roman" w:eastAsia="宋体" w:hAnsi="Times New Roman" w:cs="Times New Roman" w:hint="eastAsia"/>
          <w:color w:val="000000"/>
          <w:kern w:val="2"/>
          <w:sz w:val="24"/>
          <w:szCs w:val="21"/>
          <w:lang w:val="x-none"/>
        </w:rPr>
        <w:t>读出的数据</w:t>
      </w:r>
      <w:r w:rsidR="00C80C83">
        <w:rPr>
          <w:rFonts w:ascii="Times New Roman" w:eastAsia="宋体" w:hAnsi="Times New Roman" w:cs="Times New Roman" w:hint="eastAsia"/>
          <w:color w:val="000000"/>
          <w:kern w:val="2"/>
          <w:sz w:val="24"/>
          <w:szCs w:val="21"/>
          <w:lang w:val="x-none"/>
        </w:rPr>
        <w:t>进行分析和拟合得到每一路的线性增益</w:t>
      </w:r>
      <w:proofErr w:type="spellEnd"/>
      <w:r w:rsidR="00C80C83">
        <w:rPr>
          <w:rFonts w:ascii="Times New Roman" w:eastAsia="宋体" w:hAnsi="Times New Roman" w:cs="Times New Roman" w:hint="eastAsia"/>
          <w:color w:val="000000"/>
          <w:kern w:val="2"/>
          <w:sz w:val="24"/>
          <w:szCs w:val="21"/>
          <w:lang w:val="x-none"/>
        </w:rPr>
        <w:t>（即输入电荷信号和输出</w:t>
      </w:r>
      <w:proofErr w:type="spellStart"/>
      <w:r w:rsidR="00C80C83">
        <w:rPr>
          <w:rFonts w:ascii="Times New Roman" w:eastAsia="宋体" w:hAnsi="Times New Roman" w:cs="Times New Roman" w:hint="eastAsia"/>
          <w:color w:val="000000"/>
          <w:kern w:val="2"/>
          <w:sz w:val="24"/>
          <w:szCs w:val="21"/>
          <w:lang w:val="x-none"/>
        </w:rPr>
        <w:t>ADC</w:t>
      </w:r>
      <w:proofErr w:type="spellEnd"/>
      <w:r w:rsidR="00C80C83">
        <w:rPr>
          <w:rFonts w:ascii="Times New Roman" w:eastAsia="宋体" w:hAnsi="Times New Roman" w:cs="Times New Roman" w:hint="eastAsia"/>
          <w:color w:val="000000"/>
          <w:kern w:val="2"/>
          <w:sz w:val="24"/>
          <w:szCs w:val="21"/>
          <w:lang w:val="x-none"/>
        </w:rPr>
        <w:t>码的关系曲线）和非线性指标。</w:t>
      </w:r>
      <w:r w:rsidR="00595AEB">
        <w:rPr>
          <w:rFonts w:ascii="Times New Roman" w:eastAsia="宋体" w:hAnsi="Times New Roman" w:cs="Times New Roman" w:hint="eastAsia"/>
          <w:color w:val="000000"/>
          <w:kern w:val="2"/>
          <w:sz w:val="24"/>
          <w:szCs w:val="21"/>
          <w:lang w:val="x-none"/>
        </w:rPr>
        <w:t>在</w:t>
      </w:r>
      <w:r w:rsidR="00C80C83">
        <w:rPr>
          <w:rFonts w:ascii="Times New Roman" w:eastAsia="宋体" w:hAnsi="Times New Roman" w:cs="Times New Roman" w:hint="eastAsia"/>
          <w:color w:val="000000"/>
          <w:kern w:val="2"/>
          <w:sz w:val="24"/>
          <w:szCs w:val="21"/>
          <w:lang w:val="x-none"/>
        </w:rPr>
        <w:t>软件的刻度设置子模块中可以对刻度起始电压、终止电压和步长电压进行设置，设置好后点击</w:t>
      </w:r>
      <w:proofErr w:type="spellStart"/>
      <w:r w:rsidR="00C80C83">
        <w:rPr>
          <w:rFonts w:ascii="Times New Roman" w:eastAsia="宋体" w:hAnsi="Times New Roman" w:cs="Times New Roman" w:hint="eastAsia"/>
          <w:color w:val="000000"/>
          <w:kern w:val="2"/>
          <w:sz w:val="24"/>
          <w:szCs w:val="21"/>
          <w:lang w:val="x-none"/>
        </w:rPr>
        <w:t>Start_cali</w:t>
      </w:r>
      <w:r w:rsidR="00C80C83">
        <w:rPr>
          <w:rFonts w:ascii="Times New Roman" w:eastAsia="宋体" w:hAnsi="Times New Roman" w:cs="Times New Roman" w:hint="eastAsia"/>
          <w:color w:val="000000"/>
          <w:kern w:val="2"/>
          <w:sz w:val="24"/>
          <w:szCs w:val="21"/>
          <w:lang w:val="x-none"/>
        </w:rPr>
        <w:t>按钮即可开始对</w:t>
      </w:r>
      <w:proofErr w:type="spellEnd"/>
      <w:r w:rsidR="00C80C83">
        <w:rPr>
          <w:rFonts w:ascii="Times New Roman" w:eastAsia="宋体" w:hAnsi="Times New Roman" w:cs="Times New Roman" w:hint="eastAsia"/>
          <w:color w:val="000000"/>
          <w:kern w:val="2"/>
          <w:sz w:val="24"/>
          <w:szCs w:val="21"/>
          <w:lang w:val="x-none"/>
        </w:rPr>
        <w:t>16</w:t>
      </w:r>
      <w:r w:rsidR="00C80C83">
        <w:rPr>
          <w:rFonts w:ascii="Times New Roman" w:eastAsia="宋体" w:hAnsi="Times New Roman" w:cs="Times New Roman" w:hint="eastAsia"/>
          <w:color w:val="000000"/>
          <w:kern w:val="2"/>
          <w:sz w:val="24"/>
          <w:szCs w:val="21"/>
          <w:lang w:val="x-none"/>
        </w:rPr>
        <w:t>块</w:t>
      </w:r>
      <w:proofErr w:type="spellStart"/>
      <w:r w:rsidR="00C80C83">
        <w:rPr>
          <w:rFonts w:ascii="Times New Roman" w:eastAsia="宋体" w:hAnsi="Times New Roman" w:cs="Times New Roman" w:hint="eastAsia"/>
          <w:color w:val="000000"/>
          <w:kern w:val="2"/>
          <w:sz w:val="24"/>
          <w:szCs w:val="21"/>
          <w:lang w:val="x-none"/>
        </w:rPr>
        <w:t>FEE</w:t>
      </w:r>
      <w:r w:rsidR="00C80C83">
        <w:rPr>
          <w:rFonts w:ascii="Times New Roman" w:eastAsia="宋体" w:hAnsi="Times New Roman" w:cs="Times New Roman" w:hint="eastAsia"/>
          <w:color w:val="000000"/>
          <w:kern w:val="2"/>
          <w:sz w:val="24"/>
          <w:szCs w:val="21"/>
          <w:lang w:val="x-none"/>
        </w:rPr>
        <w:t>同时进行刻度测试。测试的流程图如下</w:t>
      </w:r>
      <w:proofErr w:type="spellEnd"/>
      <w:r w:rsidR="00C80C83">
        <w:rPr>
          <w:rFonts w:ascii="Times New Roman" w:eastAsia="宋体" w:hAnsi="Times New Roman" w:cs="Times New Roman" w:hint="eastAsia"/>
          <w:color w:val="000000"/>
          <w:kern w:val="2"/>
          <w:sz w:val="24"/>
          <w:szCs w:val="21"/>
          <w:lang w:val="x-none"/>
        </w:rPr>
        <w:t>：</w:t>
      </w:r>
    </w:p>
    <w:p w:rsidR="009C5459" w:rsidRDefault="00CC7C40" w:rsidP="00CC7C40">
      <w:pPr>
        <w:jc w:val="center"/>
        <w:rPr>
          <w:rFonts w:hint="eastAsia"/>
        </w:rPr>
      </w:pPr>
      <w:r>
        <w:object w:dxaOrig="4106" w:dyaOrig="4307">
          <v:shape id="_x0000_i1027" type="#_x0000_t75" style="width:205.5pt;height:215.25pt" o:ole="">
            <v:imagedata r:id="rId14" o:title=""/>
          </v:shape>
          <o:OLEObject Type="Embed" ProgID="Visio.Drawing.11" ShapeID="_x0000_i1027" DrawAspect="Content" ObjectID="_1496649780" r:id="rId15"/>
        </w:object>
      </w:r>
    </w:p>
    <w:p w:rsidR="00A30590" w:rsidRDefault="00CC7C40" w:rsidP="00CC7C40">
      <w:pPr>
        <w:rPr>
          <w:rFonts w:hint="eastAsia"/>
        </w:rPr>
      </w:pPr>
      <w:r>
        <w:rPr>
          <w:rFonts w:hint="eastAsia"/>
        </w:rPr>
        <w:t>连接硬件，</w:t>
      </w:r>
      <w:proofErr w:type="gramStart"/>
      <w:r>
        <w:rPr>
          <w:rFonts w:hint="eastAsia"/>
        </w:rPr>
        <w:t>上电并初始化</w:t>
      </w:r>
      <w:proofErr w:type="gramEnd"/>
      <w:r>
        <w:rPr>
          <w:rFonts w:hint="eastAsia"/>
        </w:rPr>
        <w:t>软件后开始刻度测试，设置刻度电压后开始刻度采集，采完一个电压点后自动开始下一个电压点的采集，全部完成后对每个通道</w:t>
      </w:r>
      <w:r w:rsidR="0072578D">
        <w:rPr>
          <w:rFonts w:hint="eastAsia"/>
        </w:rPr>
        <w:t>的电荷</w:t>
      </w:r>
      <w:r w:rsidR="0072578D">
        <w:rPr>
          <w:rFonts w:hint="eastAsia"/>
        </w:rPr>
        <w:t>-</w:t>
      </w:r>
      <w:r w:rsidR="0072578D">
        <w:rPr>
          <w:rFonts w:hint="eastAsia"/>
        </w:rPr>
        <w:t>输出</w:t>
      </w:r>
      <w:r w:rsidR="0072578D">
        <w:rPr>
          <w:rFonts w:hint="eastAsia"/>
        </w:rPr>
        <w:t>ADC</w:t>
      </w:r>
      <w:r w:rsidR="0072578D">
        <w:rPr>
          <w:rFonts w:hint="eastAsia"/>
        </w:rPr>
        <w:t>码</w:t>
      </w:r>
      <w:r>
        <w:rPr>
          <w:rFonts w:hint="eastAsia"/>
        </w:rPr>
        <w:t>进行线性拟合，得到所有通道的线性增益和非线性指标。</w:t>
      </w:r>
      <w:r w:rsidR="000B6D97">
        <w:rPr>
          <w:rFonts w:hint="eastAsia"/>
        </w:rPr>
        <w:t>图</w:t>
      </w:r>
      <w:r w:rsidR="000B6D97">
        <w:rPr>
          <w:rFonts w:hint="eastAsia"/>
        </w:rPr>
        <w:t>6</w:t>
      </w:r>
      <w:r w:rsidR="000B6D97">
        <w:rPr>
          <w:rFonts w:hint="eastAsia"/>
        </w:rPr>
        <w:t>是其中某一通道的刻度线性扫描后的测试结果，</w:t>
      </w:r>
      <w:r w:rsidR="00A30590">
        <w:rPr>
          <w:rFonts w:hint="eastAsia"/>
        </w:rPr>
        <w:t>可计算出该通道</w:t>
      </w:r>
      <w:r w:rsidR="00A30590">
        <w:rPr>
          <w:rFonts w:hint="eastAsia"/>
        </w:rPr>
        <w:t>在</w:t>
      </w:r>
      <w:r w:rsidR="00A30590">
        <w:rPr>
          <w:rFonts w:hint="eastAsia"/>
        </w:rPr>
        <w:t>12pC</w:t>
      </w:r>
      <w:r w:rsidR="00A30590">
        <w:rPr>
          <w:rFonts w:hint="eastAsia"/>
        </w:rPr>
        <w:t>以下</w:t>
      </w:r>
      <w:r w:rsidR="00A30590">
        <w:rPr>
          <w:rFonts w:hint="eastAsia"/>
        </w:rPr>
        <w:t>的线性增益为</w:t>
      </w:r>
      <w:r w:rsidR="00A30590">
        <w:rPr>
          <w:rFonts w:hint="eastAsia"/>
        </w:rPr>
        <w:t>1.03</w:t>
      </w:r>
      <w:r w:rsidR="00A30590">
        <w:rPr>
          <w:rFonts w:hint="eastAsia"/>
        </w:rPr>
        <w:t>，</w:t>
      </w:r>
      <w:r w:rsidR="000B6D97">
        <w:rPr>
          <w:rFonts w:hint="eastAsia"/>
        </w:rPr>
        <w:t>通过对比测量值曲线和最小二次拟合后的曲线，</w:t>
      </w:r>
      <w:r w:rsidR="00A30590">
        <w:rPr>
          <w:rFonts w:hint="eastAsia"/>
        </w:rPr>
        <w:t>得知积分非线性为</w:t>
      </w:r>
      <w:r w:rsidR="00A30590">
        <w:rPr>
          <w:rFonts w:hint="eastAsia"/>
        </w:rPr>
        <w:t>0.42%</w:t>
      </w:r>
      <w:r w:rsidR="00A30590">
        <w:rPr>
          <w:rFonts w:hint="eastAsia"/>
        </w:rPr>
        <w:t>。</w:t>
      </w:r>
    </w:p>
    <w:p w:rsidR="00CC7C40" w:rsidRDefault="00A30590" w:rsidP="00637245">
      <w:pPr>
        <w:jc w:val="center"/>
        <w:rPr>
          <w:rFonts w:ascii="Times New Roman" w:eastAsia="宋体" w:hAnsi="Times New Roman" w:cs="Times New Roman" w:hint="eastAsia"/>
          <w:color w:val="000000"/>
          <w:kern w:val="2"/>
          <w:sz w:val="24"/>
          <w:szCs w:val="21"/>
        </w:rPr>
      </w:pPr>
      <w:r>
        <w:rPr>
          <w:rFonts w:hint="eastAsia"/>
          <w:noProof/>
        </w:rPr>
        <w:lastRenderedPageBreak/>
        <w:drawing>
          <wp:inline distT="0" distB="0" distL="0" distR="0">
            <wp:extent cx="3943847" cy="2962398"/>
            <wp:effectExtent l="0" t="0" r="0" b="0"/>
            <wp:docPr id="3" name="图片 3" descr="I:\正样FEE调试\513\0x11\cali\2015-01-18-14-03-08_Chn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正样FEE调试\513\0x11\cali\2015-01-18-14-03-08_Chn49.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45360" cy="2963535"/>
                    </a:xfrm>
                    <a:prstGeom prst="rect">
                      <a:avLst/>
                    </a:prstGeom>
                    <a:noFill/>
                    <a:ln>
                      <a:noFill/>
                    </a:ln>
                  </pic:spPr>
                </pic:pic>
              </a:graphicData>
            </a:graphic>
          </wp:inline>
        </w:drawing>
      </w:r>
    </w:p>
    <w:p w:rsidR="00A30590" w:rsidRDefault="00A30590" w:rsidP="00CC7C40">
      <w:pPr>
        <w:rPr>
          <w:rFonts w:ascii="Times New Roman" w:eastAsia="宋体" w:hAnsi="Times New Roman" w:cs="Times New Roman" w:hint="eastAsia"/>
          <w:color w:val="000000"/>
          <w:kern w:val="2"/>
          <w:sz w:val="24"/>
          <w:szCs w:val="21"/>
        </w:rPr>
      </w:pPr>
      <w:r>
        <w:rPr>
          <w:rFonts w:ascii="Times New Roman" w:eastAsia="宋体" w:hAnsi="Times New Roman" w:cs="Times New Roman" w:hint="eastAsia"/>
          <w:color w:val="000000"/>
          <w:kern w:val="2"/>
          <w:sz w:val="24"/>
          <w:szCs w:val="21"/>
        </w:rPr>
        <w:t>（</w:t>
      </w:r>
      <w:r>
        <w:rPr>
          <w:rFonts w:ascii="Times New Roman" w:eastAsia="宋体" w:hAnsi="Times New Roman" w:cs="Times New Roman" w:hint="eastAsia"/>
          <w:color w:val="000000"/>
          <w:kern w:val="2"/>
          <w:sz w:val="24"/>
          <w:szCs w:val="21"/>
        </w:rPr>
        <w:t>2</w:t>
      </w:r>
      <w:r>
        <w:rPr>
          <w:rFonts w:ascii="Times New Roman" w:eastAsia="宋体" w:hAnsi="Times New Roman" w:cs="Times New Roman" w:hint="eastAsia"/>
          <w:color w:val="000000"/>
          <w:kern w:val="2"/>
          <w:sz w:val="24"/>
          <w:szCs w:val="21"/>
        </w:rPr>
        <w:t>）信号源扫描测试</w:t>
      </w:r>
    </w:p>
    <w:p w:rsidR="00A30590" w:rsidRDefault="00637245" w:rsidP="00CC7C40">
      <w:pPr>
        <w:rPr>
          <w:rFonts w:ascii="Times New Roman" w:eastAsia="宋体" w:hAnsi="Times New Roman" w:cs="Times New Roman" w:hint="eastAsia"/>
          <w:color w:val="000000"/>
          <w:kern w:val="2"/>
          <w:sz w:val="24"/>
          <w:szCs w:val="21"/>
          <w:lang w:val="x-none"/>
        </w:rPr>
      </w:pPr>
      <w:r>
        <w:rPr>
          <w:rFonts w:ascii="Times New Roman" w:eastAsia="宋体" w:hAnsi="Times New Roman" w:cs="Times New Roman" w:hint="eastAsia"/>
          <w:color w:val="000000"/>
          <w:kern w:val="2"/>
          <w:sz w:val="24"/>
          <w:szCs w:val="21"/>
        </w:rPr>
        <w:t>由于</w:t>
      </w:r>
      <w:r>
        <w:rPr>
          <w:rFonts w:ascii="Times New Roman" w:eastAsia="宋体" w:hAnsi="Times New Roman" w:cs="Times New Roman" w:hint="eastAsia"/>
          <w:color w:val="000000"/>
          <w:kern w:val="2"/>
          <w:sz w:val="24"/>
          <w:szCs w:val="21"/>
        </w:rPr>
        <w:t>FEE</w:t>
      </w:r>
      <w:r>
        <w:rPr>
          <w:rFonts w:ascii="Times New Roman" w:eastAsia="宋体" w:hAnsi="Times New Roman" w:cs="Times New Roman" w:hint="eastAsia"/>
          <w:color w:val="000000"/>
          <w:kern w:val="2"/>
          <w:sz w:val="24"/>
          <w:szCs w:val="21"/>
        </w:rPr>
        <w:t>的信号通道间存在串扰导致实际增益及非线性指标与刻度结果存在偏差，因此需要通过模拟探测器信号输入来测量实际</w:t>
      </w:r>
      <w:r w:rsidR="003E0FE1">
        <w:rPr>
          <w:rFonts w:ascii="Times New Roman" w:eastAsia="宋体" w:hAnsi="Times New Roman" w:cs="Times New Roman" w:hint="eastAsia"/>
          <w:color w:val="000000"/>
          <w:kern w:val="2"/>
          <w:sz w:val="24"/>
          <w:szCs w:val="21"/>
        </w:rPr>
        <w:t>的通道性能。使用信号发生器</w:t>
      </w:r>
      <w:r w:rsidR="003E0FE1">
        <w:rPr>
          <w:rFonts w:ascii="Times New Roman" w:eastAsia="宋体" w:hAnsi="Times New Roman" w:cs="Times New Roman" w:hint="eastAsia"/>
          <w:color w:val="000000"/>
          <w:kern w:val="2"/>
          <w:sz w:val="24"/>
          <w:szCs w:val="21"/>
          <w:lang w:val="x-none"/>
        </w:rPr>
        <w:t>Tektronix AFG3252</w:t>
      </w:r>
      <w:r w:rsidR="003E0FE1">
        <w:rPr>
          <w:rFonts w:ascii="Times New Roman" w:eastAsia="宋体" w:hAnsi="Times New Roman" w:cs="Times New Roman" w:hint="eastAsia"/>
          <w:color w:val="000000"/>
          <w:kern w:val="2"/>
          <w:sz w:val="24"/>
          <w:szCs w:val="21"/>
          <w:lang w:val="x-none"/>
        </w:rPr>
        <w:t>的通道</w:t>
      </w:r>
      <w:r w:rsidR="003E0FE1">
        <w:rPr>
          <w:rFonts w:ascii="Times New Roman" w:eastAsia="宋体" w:hAnsi="Times New Roman" w:cs="Times New Roman" w:hint="eastAsia"/>
          <w:color w:val="000000"/>
          <w:kern w:val="2"/>
          <w:sz w:val="24"/>
          <w:szCs w:val="21"/>
          <w:lang w:val="x-none"/>
        </w:rPr>
        <w:t>1</w:t>
      </w:r>
      <w:r w:rsidR="003E0FE1">
        <w:rPr>
          <w:rFonts w:ascii="Times New Roman" w:eastAsia="宋体" w:hAnsi="Times New Roman" w:cs="Times New Roman" w:hint="eastAsia"/>
          <w:color w:val="000000"/>
          <w:kern w:val="2"/>
          <w:sz w:val="24"/>
          <w:szCs w:val="21"/>
          <w:lang w:val="x-none"/>
        </w:rPr>
        <w:t>产生</w:t>
      </w:r>
      <w:r w:rsidR="003E0FE1">
        <w:rPr>
          <w:rFonts w:ascii="Times New Roman" w:eastAsia="宋体" w:hAnsi="Times New Roman" w:cs="Times New Roman" w:hint="eastAsia"/>
          <w:color w:val="000000"/>
          <w:kern w:val="2"/>
          <w:sz w:val="24"/>
          <w:szCs w:val="21"/>
          <w:lang w:val="x-none"/>
        </w:rPr>
        <w:t>100Hz</w:t>
      </w:r>
      <w:r w:rsidR="001261E0">
        <w:rPr>
          <w:rFonts w:ascii="Times New Roman" w:eastAsia="宋体" w:hAnsi="Times New Roman" w:cs="Times New Roman" w:hint="eastAsia"/>
          <w:color w:val="000000"/>
          <w:kern w:val="2"/>
          <w:sz w:val="24"/>
          <w:szCs w:val="21"/>
          <w:lang w:val="x-none"/>
        </w:rPr>
        <w:t>、</w:t>
      </w:r>
      <w:r w:rsidR="003E0FE1">
        <w:rPr>
          <w:rFonts w:ascii="Times New Roman" w:eastAsia="宋体" w:hAnsi="Times New Roman" w:cs="Times New Roman" w:hint="eastAsia"/>
          <w:color w:val="000000"/>
          <w:kern w:val="2"/>
          <w:sz w:val="24"/>
          <w:szCs w:val="21"/>
          <w:lang w:val="x-none"/>
        </w:rPr>
        <w:t>上升沿</w:t>
      </w:r>
      <w:r w:rsidR="001261E0">
        <w:rPr>
          <w:rFonts w:ascii="Times New Roman" w:eastAsia="宋体" w:hAnsi="Times New Roman" w:cs="Times New Roman" w:hint="eastAsia"/>
          <w:color w:val="000000"/>
          <w:kern w:val="2"/>
          <w:sz w:val="24"/>
          <w:szCs w:val="21"/>
          <w:lang w:val="x-none"/>
        </w:rPr>
        <w:t>为</w:t>
      </w:r>
      <w:r w:rsidR="001261E0">
        <w:rPr>
          <w:rFonts w:ascii="Times New Roman" w:eastAsia="宋体" w:hAnsi="Times New Roman" w:cs="Times New Roman" w:hint="eastAsia"/>
          <w:color w:val="000000"/>
          <w:kern w:val="2"/>
          <w:sz w:val="24"/>
          <w:szCs w:val="21"/>
          <w:lang w:val="x-none"/>
        </w:rPr>
        <w:t>10ns</w:t>
      </w:r>
      <w:r w:rsidR="001261E0">
        <w:rPr>
          <w:rFonts w:ascii="Times New Roman" w:eastAsia="宋体" w:hAnsi="Times New Roman" w:cs="Times New Roman" w:hint="eastAsia"/>
          <w:color w:val="000000"/>
          <w:kern w:val="2"/>
          <w:sz w:val="24"/>
          <w:szCs w:val="21"/>
          <w:lang w:val="x-none"/>
        </w:rPr>
        <w:t>、占空比</w:t>
      </w:r>
      <w:r w:rsidR="001261E0">
        <w:rPr>
          <w:rFonts w:ascii="Times New Roman" w:eastAsia="宋体" w:hAnsi="Times New Roman" w:cs="Times New Roman" w:hint="eastAsia"/>
          <w:color w:val="000000"/>
          <w:kern w:val="2"/>
          <w:sz w:val="24"/>
          <w:szCs w:val="21"/>
          <w:lang w:val="x-none"/>
        </w:rPr>
        <w:t>50%</w:t>
      </w:r>
      <w:r w:rsidR="001261E0">
        <w:rPr>
          <w:rFonts w:ascii="Times New Roman" w:eastAsia="宋体" w:hAnsi="Times New Roman" w:cs="Times New Roman" w:hint="eastAsia"/>
          <w:color w:val="000000"/>
          <w:kern w:val="2"/>
          <w:sz w:val="24"/>
          <w:szCs w:val="21"/>
          <w:lang w:val="x-none"/>
        </w:rPr>
        <w:t>的正脉冲信号，通过信号转接板上的</w:t>
      </w:r>
      <w:r w:rsidR="001261E0">
        <w:rPr>
          <w:rFonts w:ascii="Times New Roman" w:eastAsia="宋体" w:hAnsi="Times New Roman" w:cs="Times New Roman" w:hint="eastAsia"/>
          <w:color w:val="000000"/>
          <w:kern w:val="2"/>
          <w:sz w:val="24"/>
          <w:szCs w:val="21"/>
          <w:lang w:val="x-none"/>
        </w:rPr>
        <w:t>10pF</w:t>
      </w:r>
      <w:r w:rsidR="001261E0">
        <w:rPr>
          <w:rFonts w:ascii="Times New Roman" w:eastAsia="宋体" w:hAnsi="Times New Roman" w:cs="Times New Roman" w:hint="eastAsia"/>
          <w:color w:val="000000"/>
          <w:kern w:val="2"/>
          <w:sz w:val="24"/>
          <w:szCs w:val="21"/>
          <w:lang w:val="x-none"/>
        </w:rPr>
        <w:t>高精度电容转化为</w:t>
      </w:r>
      <w:r w:rsidR="001261E0">
        <w:rPr>
          <w:rFonts w:ascii="Times New Roman" w:eastAsia="宋体" w:hAnsi="Times New Roman" w:cs="Times New Roman" w:hint="eastAsia"/>
          <w:color w:val="000000"/>
          <w:kern w:val="2"/>
          <w:sz w:val="24"/>
          <w:szCs w:val="21"/>
          <w:lang w:val="x-none"/>
        </w:rPr>
        <w:t>22</w:t>
      </w:r>
      <w:r w:rsidR="001261E0">
        <w:rPr>
          <w:rFonts w:ascii="Times New Roman" w:eastAsia="宋体" w:hAnsi="Times New Roman" w:cs="Times New Roman" w:hint="eastAsia"/>
          <w:color w:val="000000"/>
          <w:kern w:val="2"/>
          <w:sz w:val="24"/>
          <w:szCs w:val="21"/>
          <w:lang w:val="x-none"/>
        </w:rPr>
        <w:t>路大小已知的电荷信号输入给</w:t>
      </w:r>
      <w:proofErr w:type="spellStart"/>
      <w:r w:rsidR="001261E0">
        <w:rPr>
          <w:rFonts w:ascii="Times New Roman" w:eastAsia="宋体" w:hAnsi="Times New Roman" w:cs="Times New Roman" w:hint="eastAsia"/>
          <w:color w:val="000000"/>
          <w:kern w:val="2"/>
          <w:sz w:val="24"/>
          <w:szCs w:val="21"/>
          <w:lang w:val="x-none"/>
        </w:rPr>
        <w:t>FEE</w:t>
      </w:r>
      <w:r w:rsidR="001261E0">
        <w:rPr>
          <w:rFonts w:ascii="Times New Roman" w:eastAsia="宋体" w:hAnsi="Times New Roman" w:cs="Times New Roman" w:hint="eastAsia"/>
          <w:color w:val="000000"/>
          <w:kern w:val="2"/>
          <w:sz w:val="24"/>
          <w:szCs w:val="21"/>
          <w:lang w:val="x-none"/>
        </w:rPr>
        <w:t>的一个</w:t>
      </w:r>
      <w:proofErr w:type="spellEnd"/>
      <w:r w:rsidR="001261E0">
        <w:rPr>
          <w:rFonts w:ascii="Times New Roman" w:eastAsia="宋体" w:hAnsi="Times New Roman" w:cs="Times New Roman" w:hint="eastAsia"/>
          <w:color w:val="000000"/>
          <w:kern w:val="2"/>
          <w:sz w:val="24"/>
          <w:szCs w:val="21"/>
          <w:lang w:val="x-none"/>
        </w:rPr>
        <w:t>VA160</w:t>
      </w:r>
      <w:r w:rsidR="001261E0">
        <w:rPr>
          <w:rFonts w:ascii="Times New Roman" w:eastAsia="宋体" w:hAnsi="Times New Roman" w:cs="Times New Roman" w:hint="eastAsia"/>
          <w:color w:val="000000"/>
          <w:kern w:val="2"/>
          <w:sz w:val="24"/>
          <w:szCs w:val="21"/>
          <w:lang w:val="x-none"/>
        </w:rPr>
        <w:t>或</w:t>
      </w:r>
      <w:r w:rsidR="001261E0">
        <w:rPr>
          <w:rFonts w:ascii="Times New Roman" w:eastAsia="宋体" w:hAnsi="Times New Roman" w:cs="Times New Roman" w:hint="eastAsia"/>
          <w:color w:val="000000"/>
          <w:kern w:val="2"/>
          <w:sz w:val="24"/>
          <w:szCs w:val="21"/>
          <w:lang w:val="x-none"/>
        </w:rPr>
        <w:t>VATA160</w:t>
      </w:r>
      <w:r w:rsidR="00E91163">
        <w:rPr>
          <w:rFonts w:ascii="Times New Roman" w:eastAsia="宋体" w:hAnsi="Times New Roman" w:cs="Times New Roman" w:hint="eastAsia"/>
          <w:color w:val="000000"/>
          <w:kern w:val="2"/>
          <w:sz w:val="24"/>
          <w:szCs w:val="21"/>
          <w:lang w:val="x-none"/>
        </w:rPr>
        <w:t>芯片；使用</w:t>
      </w:r>
      <w:r w:rsidR="00E91163">
        <w:rPr>
          <w:rFonts w:ascii="Times New Roman" w:eastAsia="宋体" w:hAnsi="Times New Roman" w:cs="Times New Roman" w:hint="eastAsia"/>
          <w:color w:val="000000"/>
          <w:kern w:val="2"/>
          <w:sz w:val="24"/>
          <w:szCs w:val="21"/>
          <w:lang w:val="x-none"/>
        </w:rPr>
        <w:t>AFG3252</w:t>
      </w:r>
      <w:r w:rsidR="00E91163">
        <w:rPr>
          <w:rFonts w:ascii="Times New Roman" w:eastAsia="宋体" w:hAnsi="Times New Roman" w:cs="Times New Roman" w:hint="eastAsia"/>
          <w:color w:val="000000"/>
          <w:kern w:val="2"/>
          <w:sz w:val="24"/>
          <w:szCs w:val="21"/>
          <w:lang w:val="x-none"/>
        </w:rPr>
        <w:t>的</w:t>
      </w:r>
      <w:r w:rsidR="001261E0">
        <w:rPr>
          <w:rFonts w:ascii="Times New Roman" w:eastAsia="宋体" w:hAnsi="Times New Roman" w:cs="Times New Roman" w:hint="eastAsia"/>
          <w:color w:val="000000"/>
          <w:kern w:val="2"/>
          <w:sz w:val="24"/>
          <w:szCs w:val="21"/>
          <w:lang w:val="x-none"/>
        </w:rPr>
        <w:t>通道</w:t>
      </w:r>
      <w:r w:rsidR="001261E0">
        <w:rPr>
          <w:rFonts w:ascii="Times New Roman" w:eastAsia="宋体" w:hAnsi="Times New Roman" w:cs="Times New Roman" w:hint="eastAsia"/>
          <w:color w:val="000000"/>
          <w:kern w:val="2"/>
          <w:sz w:val="24"/>
          <w:szCs w:val="21"/>
          <w:lang w:val="x-none"/>
        </w:rPr>
        <w:t>2</w:t>
      </w:r>
      <w:r w:rsidR="001261E0">
        <w:rPr>
          <w:rFonts w:ascii="Times New Roman" w:eastAsia="宋体" w:hAnsi="Times New Roman" w:cs="Times New Roman" w:hint="eastAsia"/>
          <w:color w:val="000000"/>
          <w:kern w:val="2"/>
          <w:sz w:val="24"/>
          <w:szCs w:val="21"/>
          <w:lang w:val="x-none"/>
        </w:rPr>
        <w:t>产生同步的触发信号输入到</w:t>
      </w:r>
      <w:r w:rsidR="001261E0">
        <w:rPr>
          <w:rFonts w:ascii="Times New Roman" w:eastAsia="宋体" w:hAnsi="Times New Roman" w:cs="Times New Roman" w:hint="eastAsia"/>
          <w:color w:val="000000"/>
          <w:kern w:val="2"/>
          <w:sz w:val="24"/>
          <w:szCs w:val="21"/>
          <w:lang w:val="x-none"/>
        </w:rPr>
        <w:t>DAQ</w:t>
      </w:r>
      <w:r w:rsidR="001261E0">
        <w:rPr>
          <w:rFonts w:ascii="Times New Roman" w:eastAsia="宋体" w:hAnsi="Times New Roman" w:cs="Times New Roman" w:hint="eastAsia"/>
          <w:color w:val="000000"/>
          <w:kern w:val="2"/>
          <w:sz w:val="24"/>
          <w:szCs w:val="21"/>
          <w:lang w:val="x-none"/>
        </w:rPr>
        <w:t>来控制其产生触发。在软件的信号源扫描模块设置起始电压</w:t>
      </w:r>
      <w:r w:rsidR="00E91163">
        <w:rPr>
          <w:rFonts w:ascii="Times New Roman" w:eastAsia="宋体" w:hAnsi="Times New Roman" w:cs="Times New Roman" w:hint="eastAsia"/>
          <w:color w:val="000000"/>
          <w:kern w:val="2"/>
          <w:sz w:val="24"/>
          <w:szCs w:val="21"/>
          <w:lang w:val="x-none"/>
        </w:rPr>
        <w:t>、终止电压和步长电压，即可开始信号源扫描测试，具体测试流程和刻度扫描类似。</w:t>
      </w:r>
    </w:p>
    <w:p w:rsidR="00E91163" w:rsidRDefault="00E91163" w:rsidP="00CC7C40">
      <w:pPr>
        <w:rPr>
          <w:rFonts w:ascii="Times New Roman" w:eastAsia="宋体" w:hAnsi="Times New Roman" w:cs="Times New Roman" w:hint="eastAsia"/>
          <w:color w:val="000000"/>
          <w:kern w:val="2"/>
          <w:sz w:val="24"/>
          <w:szCs w:val="21"/>
          <w:lang w:val="x-none"/>
        </w:rPr>
      </w:pPr>
      <w:r>
        <w:rPr>
          <w:rFonts w:ascii="Times New Roman" w:eastAsia="宋体" w:hAnsi="Times New Roman" w:cs="Times New Roman" w:hint="eastAsia"/>
          <w:color w:val="000000"/>
          <w:kern w:val="2"/>
          <w:sz w:val="24"/>
          <w:szCs w:val="21"/>
          <w:lang w:val="x-none"/>
        </w:rPr>
        <w:t>（</w:t>
      </w:r>
      <w:r>
        <w:rPr>
          <w:rFonts w:ascii="Times New Roman" w:eastAsia="宋体" w:hAnsi="Times New Roman" w:cs="Times New Roman" w:hint="eastAsia"/>
          <w:color w:val="000000"/>
          <w:kern w:val="2"/>
          <w:sz w:val="24"/>
          <w:szCs w:val="21"/>
          <w:lang w:val="x-none"/>
        </w:rPr>
        <w:t>3</w:t>
      </w:r>
      <w:r>
        <w:rPr>
          <w:rFonts w:ascii="Times New Roman" w:eastAsia="宋体" w:hAnsi="Times New Roman" w:cs="Times New Roman" w:hint="eastAsia"/>
          <w:color w:val="000000"/>
          <w:kern w:val="2"/>
          <w:sz w:val="24"/>
          <w:szCs w:val="21"/>
          <w:lang w:val="x-none"/>
        </w:rPr>
        <w:t>）</w:t>
      </w:r>
      <w:proofErr w:type="spellStart"/>
      <w:r>
        <w:rPr>
          <w:rFonts w:ascii="Times New Roman" w:eastAsia="宋体" w:hAnsi="Times New Roman" w:cs="Times New Roman" w:hint="eastAsia"/>
          <w:color w:val="000000"/>
          <w:kern w:val="2"/>
          <w:sz w:val="24"/>
          <w:szCs w:val="21"/>
          <w:lang w:val="x-none"/>
        </w:rPr>
        <w:t>TA</w:t>
      </w:r>
      <w:r>
        <w:rPr>
          <w:rFonts w:ascii="Times New Roman" w:eastAsia="宋体" w:hAnsi="Times New Roman" w:cs="Times New Roman" w:hint="eastAsia"/>
          <w:color w:val="000000"/>
          <w:kern w:val="2"/>
          <w:sz w:val="24"/>
          <w:szCs w:val="21"/>
          <w:lang w:val="x-none"/>
        </w:rPr>
        <w:t>自检测试</w:t>
      </w:r>
      <w:proofErr w:type="spellEnd"/>
    </w:p>
    <w:p w:rsidR="00E91163" w:rsidRPr="00A30590" w:rsidRDefault="00E91163" w:rsidP="00CC7C40">
      <w:pPr>
        <w:rPr>
          <w:rFonts w:ascii="Times New Roman" w:eastAsia="宋体" w:hAnsi="Times New Roman" w:cs="Times New Roman"/>
          <w:color w:val="000000"/>
          <w:kern w:val="2"/>
          <w:sz w:val="24"/>
          <w:szCs w:val="21"/>
        </w:rPr>
      </w:pPr>
      <w:r>
        <w:rPr>
          <w:rFonts w:ascii="Times New Roman" w:eastAsia="宋体" w:hAnsi="Times New Roman" w:cs="Times New Roman" w:hint="eastAsia"/>
          <w:color w:val="000000"/>
          <w:kern w:val="2"/>
          <w:sz w:val="24"/>
          <w:szCs w:val="21"/>
        </w:rPr>
        <w:t>FEE</w:t>
      </w:r>
      <w:r>
        <w:rPr>
          <w:rFonts w:ascii="Times New Roman" w:eastAsia="宋体" w:hAnsi="Times New Roman" w:cs="Times New Roman" w:hint="eastAsia"/>
          <w:color w:val="000000"/>
          <w:kern w:val="2"/>
          <w:sz w:val="24"/>
          <w:szCs w:val="21"/>
        </w:rPr>
        <w:t>的</w:t>
      </w:r>
      <w:r>
        <w:rPr>
          <w:rFonts w:ascii="Times New Roman" w:eastAsia="宋体" w:hAnsi="Times New Roman" w:cs="Times New Roman" w:hint="eastAsia"/>
          <w:color w:val="000000"/>
          <w:kern w:val="2"/>
          <w:sz w:val="24"/>
          <w:szCs w:val="21"/>
        </w:rPr>
        <w:t>VATA160</w:t>
      </w:r>
      <w:r>
        <w:rPr>
          <w:rFonts w:ascii="Times New Roman" w:eastAsia="宋体" w:hAnsi="Times New Roman" w:cs="Times New Roman" w:hint="eastAsia"/>
          <w:color w:val="000000"/>
          <w:kern w:val="2"/>
          <w:sz w:val="24"/>
          <w:szCs w:val="21"/>
        </w:rPr>
        <w:t>芯片具有产生击中信号的功能，芯片每一路通道的输入信号和设定的</w:t>
      </w:r>
      <w:r>
        <w:rPr>
          <w:rFonts w:ascii="Times New Roman" w:eastAsia="宋体" w:hAnsi="Times New Roman" w:cs="Times New Roman" w:hint="eastAsia"/>
          <w:color w:val="000000"/>
          <w:kern w:val="2"/>
          <w:sz w:val="24"/>
          <w:szCs w:val="21"/>
        </w:rPr>
        <w:t>TA</w:t>
      </w:r>
      <w:r>
        <w:rPr>
          <w:rFonts w:ascii="Times New Roman" w:eastAsia="宋体" w:hAnsi="Times New Roman" w:cs="Times New Roman" w:hint="eastAsia"/>
          <w:color w:val="000000"/>
          <w:kern w:val="2"/>
          <w:sz w:val="24"/>
          <w:szCs w:val="21"/>
        </w:rPr>
        <w:t>阈值进行比较，</w:t>
      </w:r>
      <w:r w:rsidR="005666BD">
        <w:rPr>
          <w:rFonts w:ascii="Times New Roman" w:eastAsia="宋体" w:hAnsi="Times New Roman" w:cs="Times New Roman" w:hint="eastAsia"/>
          <w:color w:val="000000"/>
          <w:kern w:val="2"/>
          <w:sz w:val="24"/>
          <w:szCs w:val="21"/>
        </w:rPr>
        <w:t>其中任意一路信号超过阈值芯片就会输出一次击中信号</w:t>
      </w:r>
      <w:r w:rsidR="003F49BF">
        <w:rPr>
          <w:rFonts w:ascii="Times New Roman" w:eastAsia="宋体" w:hAnsi="Times New Roman" w:cs="Times New Roman" w:hint="eastAsia"/>
          <w:color w:val="000000"/>
          <w:kern w:val="2"/>
          <w:sz w:val="24"/>
          <w:szCs w:val="21"/>
        </w:rPr>
        <w:t>。</w:t>
      </w:r>
      <w:bookmarkStart w:id="0" w:name="_GoBack"/>
      <w:bookmarkEnd w:id="0"/>
    </w:p>
    <w:sectPr w:rsidR="00E91163" w:rsidRPr="00A305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4818" w:rsidRDefault="007D4818" w:rsidP="00687140">
      <w:pPr>
        <w:spacing w:after="0" w:line="240" w:lineRule="auto"/>
      </w:pPr>
      <w:r>
        <w:separator/>
      </w:r>
    </w:p>
  </w:endnote>
  <w:endnote w:type="continuationSeparator" w:id="0">
    <w:p w:rsidR="007D4818" w:rsidRDefault="007D4818" w:rsidP="00687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4818" w:rsidRDefault="007D4818" w:rsidP="00687140">
      <w:pPr>
        <w:spacing w:after="0" w:line="240" w:lineRule="auto"/>
      </w:pPr>
      <w:r>
        <w:separator/>
      </w:r>
    </w:p>
  </w:footnote>
  <w:footnote w:type="continuationSeparator" w:id="0">
    <w:p w:rsidR="007D4818" w:rsidRDefault="007D4818" w:rsidP="006871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A4B4C"/>
    <w:multiLevelType w:val="hybridMultilevel"/>
    <w:tmpl w:val="A638252A"/>
    <w:lvl w:ilvl="0" w:tplc="A37A183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5F3E39"/>
    <w:multiLevelType w:val="hybridMultilevel"/>
    <w:tmpl w:val="4BD8FD68"/>
    <w:lvl w:ilvl="0" w:tplc="7FB2773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8DB6373"/>
    <w:multiLevelType w:val="hybridMultilevel"/>
    <w:tmpl w:val="F36ADE26"/>
    <w:lvl w:ilvl="0" w:tplc="AB62445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7AD0B01"/>
    <w:multiLevelType w:val="hybridMultilevel"/>
    <w:tmpl w:val="1D40AA6A"/>
    <w:lvl w:ilvl="0" w:tplc="DA36DE1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EA5356F"/>
    <w:multiLevelType w:val="hybridMultilevel"/>
    <w:tmpl w:val="6794001C"/>
    <w:lvl w:ilvl="0" w:tplc="F42A92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1D4473F"/>
    <w:multiLevelType w:val="hybridMultilevel"/>
    <w:tmpl w:val="629C702E"/>
    <w:lvl w:ilvl="0" w:tplc="478074C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5"/>
  </w:num>
  <w:num w:numId="2">
    <w:abstractNumId w:val="2"/>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FDC"/>
    <w:rsid w:val="00036329"/>
    <w:rsid w:val="00042C25"/>
    <w:rsid w:val="00051995"/>
    <w:rsid w:val="00087254"/>
    <w:rsid w:val="00091206"/>
    <w:rsid w:val="000B6D97"/>
    <w:rsid w:val="000F3E8F"/>
    <w:rsid w:val="001261E0"/>
    <w:rsid w:val="00135A0A"/>
    <w:rsid w:val="001630C1"/>
    <w:rsid w:val="00243BF0"/>
    <w:rsid w:val="00285E13"/>
    <w:rsid w:val="0029223A"/>
    <w:rsid w:val="00334727"/>
    <w:rsid w:val="003407F5"/>
    <w:rsid w:val="0035186F"/>
    <w:rsid w:val="003A6758"/>
    <w:rsid w:val="003E0FE1"/>
    <w:rsid w:val="003F49BF"/>
    <w:rsid w:val="004761D4"/>
    <w:rsid w:val="00494352"/>
    <w:rsid w:val="004A1782"/>
    <w:rsid w:val="004A42CA"/>
    <w:rsid w:val="005040E8"/>
    <w:rsid w:val="00532DFC"/>
    <w:rsid w:val="005666BD"/>
    <w:rsid w:val="00595AEB"/>
    <w:rsid w:val="005B7E50"/>
    <w:rsid w:val="005C24C1"/>
    <w:rsid w:val="005E1981"/>
    <w:rsid w:val="00627946"/>
    <w:rsid w:val="00637245"/>
    <w:rsid w:val="006417AE"/>
    <w:rsid w:val="00657FCB"/>
    <w:rsid w:val="0067274F"/>
    <w:rsid w:val="0067637F"/>
    <w:rsid w:val="00677342"/>
    <w:rsid w:val="00687140"/>
    <w:rsid w:val="006A5F06"/>
    <w:rsid w:val="006D1338"/>
    <w:rsid w:val="007062FB"/>
    <w:rsid w:val="0072578D"/>
    <w:rsid w:val="00761240"/>
    <w:rsid w:val="007853EE"/>
    <w:rsid w:val="007D4818"/>
    <w:rsid w:val="007E0095"/>
    <w:rsid w:val="008026DF"/>
    <w:rsid w:val="0080548A"/>
    <w:rsid w:val="0082204A"/>
    <w:rsid w:val="00846491"/>
    <w:rsid w:val="009012C2"/>
    <w:rsid w:val="00953D8F"/>
    <w:rsid w:val="009B65F7"/>
    <w:rsid w:val="009C5459"/>
    <w:rsid w:val="00A11965"/>
    <w:rsid w:val="00A30590"/>
    <w:rsid w:val="00AD1B00"/>
    <w:rsid w:val="00AD6B33"/>
    <w:rsid w:val="00B32FDC"/>
    <w:rsid w:val="00B87366"/>
    <w:rsid w:val="00BC5560"/>
    <w:rsid w:val="00BD3835"/>
    <w:rsid w:val="00C21CCF"/>
    <w:rsid w:val="00C65783"/>
    <w:rsid w:val="00C80C83"/>
    <w:rsid w:val="00C92340"/>
    <w:rsid w:val="00C97EA3"/>
    <w:rsid w:val="00CC0DC6"/>
    <w:rsid w:val="00CC7C40"/>
    <w:rsid w:val="00D13F64"/>
    <w:rsid w:val="00D4060C"/>
    <w:rsid w:val="00D630F1"/>
    <w:rsid w:val="00D74570"/>
    <w:rsid w:val="00DA6643"/>
    <w:rsid w:val="00DD1C96"/>
    <w:rsid w:val="00DF58A2"/>
    <w:rsid w:val="00E0403A"/>
    <w:rsid w:val="00E7411A"/>
    <w:rsid w:val="00E755D4"/>
    <w:rsid w:val="00E855DB"/>
    <w:rsid w:val="00E91163"/>
    <w:rsid w:val="00EF21E1"/>
    <w:rsid w:val="00F329FA"/>
    <w:rsid w:val="00F356B1"/>
    <w:rsid w:val="00F40511"/>
    <w:rsid w:val="00F87FFB"/>
    <w:rsid w:val="00FC6E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29FA"/>
  </w:style>
  <w:style w:type="paragraph" w:styleId="1">
    <w:name w:val="heading 1"/>
    <w:basedOn w:val="a"/>
    <w:next w:val="a"/>
    <w:link w:val="1Char"/>
    <w:uiPriority w:val="9"/>
    <w:qFormat/>
    <w:rsid w:val="00F329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F329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semiHidden/>
    <w:unhideWhenUsed/>
    <w:qFormat/>
    <w:rsid w:val="00F329FA"/>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F329FA"/>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F329FA"/>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F329F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F329F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F329F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F329F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329FA"/>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F329FA"/>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semiHidden/>
    <w:rsid w:val="00F329FA"/>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semiHidden/>
    <w:rsid w:val="00F329FA"/>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semiHidden/>
    <w:rsid w:val="00F329FA"/>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F329FA"/>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F329FA"/>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F329FA"/>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F329FA"/>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F329FA"/>
    <w:pPr>
      <w:spacing w:line="240" w:lineRule="auto"/>
    </w:pPr>
    <w:rPr>
      <w:b/>
      <w:bCs/>
      <w:color w:val="4F81BD" w:themeColor="accent1"/>
      <w:sz w:val="18"/>
      <w:szCs w:val="18"/>
    </w:rPr>
  </w:style>
  <w:style w:type="paragraph" w:styleId="a4">
    <w:name w:val="Title"/>
    <w:basedOn w:val="a"/>
    <w:next w:val="a"/>
    <w:link w:val="Char"/>
    <w:uiPriority w:val="10"/>
    <w:qFormat/>
    <w:rsid w:val="00F329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4"/>
    <w:uiPriority w:val="10"/>
    <w:rsid w:val="00F329FA"/>
    <w:rPr>
      <w:rFonts w:asciiTheme="majorHAnsi" w:eastAsiaTheme="majorEastAsia" w:hAnsiTheme="majorHAnsi" w:cstheme="majorBidi"/>
      <w:color w:val="17365D" w:themeColor="text2" w:themeShade="BF"/>
      <w:spacing w:val="5"/>
      <w:kern w:val="28"/>
      <w:sz w:val="52"/>
      <w:szCs w:val="52"/>
    </w:rPr>
  </w:style>
  <w:style w:type="paragraph" w:styleId="a5">
    <w:name w:val="Subtitle"/>
    <w:basedOn w:val="a"/>
    <w:next w:val="a"/>
    <w:link w:val="Char0"/>
    <w:uiPriority w:val="11"/>
    <w:qFormat/>
    <w:rsid w:val="00F329F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0">
    <w:name w:val="副标题 Char"/>
    <w:basedOn w:val="a0"/>
    <w:link w:val="a5"/>
    <w:uiPriority w:val="11"/>
    <w:rsid w:val="00F329FA"/>
    <w:rPr>
      <w:rFonts w:asciiTheme="majorHAnsi" w:eastAsiaTheme="majorEastAsia" w:hAnsiTheme="majorHAnsi" w:cstheme="majorBidi"/>
      <w:i/>
      <w:iCs/>
      <w:color w:val="4F81BD" w:themeColor="accent1"/>
      <w:spacing w:val="15"/>
      <w:sz w:val="24"/>
      <w:szCs w:val="24"/>
    </w:rPr>
  </w:style>
  <w:style w:type="character" w:styleId="a6">
    <w:name w:val="Strong"/>
    <w:basedOn w:val="a0"/>
    <w:uiPriority w:val="22"/>
    <w:qFormat/>
    <w:rsid w:val="00F329FA"/>
    <w:rPr>
      <w:b/>
      <w:bCs/>
    </w:rPr>
  </w:style>
  <w:style w:type="character" w:styleId="a7">
    <w:name w:val="Emphasis"/>
    <w:basedOn w:val="a0"/>
    <w:uiPriority w:val="20"/>
    <w:qFormat/>
    <w:rsid w:val="00F329FA"/>
    <w:rPr>
      <w:i/>
      <w:iCs/>
    </w:rPr>
  </w:style>
  <w:style w:type="paragraph" w:styleId="a8">
    <w:name w:val="No Spacing"/>
    <w:uiPriority w:val="1"/>
    <w:qFormat/>
    <w:rsid w:val="00F329FA"/>
    <w:pPr>
      <w:spacing w:after="0" w:line="240" w:lineRule="auto"/>
    </w:pPr>
  </w:style>
  <w:style w:type="paragraph" w:styleId="a9">
    <w:name w:val="List Paragraph"/>
    <w:basedOn w:val="a"/>
    <w:link w:val="Char1"/>
    <w:uiPriority w:val="34"/>
    <w:qFormat/>
    <w:rsid w:val="00F329FA"/>
    <w:pPr>
      <w:ind w:left="720"/>
      <w:contextualSpacing/>
    </w:pPr>
  </w:style>
  <w:style w:type="paragraph" w:styleId="aa">
    <w:name w:val="Quote"/>
    <w:basedOn w:val="a"/>
    <w:next w:val="a"/>
    <w:link w:val="Char2"/>
    <w:uiPriority w:val="29"/>
    <w:qFormat/>
    <w:rsid w:val="00F329FA"/>
    <w:rPr>
      <w:i/>
      <w:iCs/>
      <w:color w:val="000000" w:themeColor="text1"/>
    </w:rPr>
  </w:style>
  <w:style w:type="character" w:customStyle="1" w:styleId="Char2">
    <w:name w:val="引用 Char"/>
    <w:basedOn w:val="a0"/>
    <w:link w:val="aa"/>
    <w:uiPriority w:val="29"/>
    <w:rsid w:val="00F329FA"/>
    <w:rPr>
      <w:i/>
      <w:iCs/>
      <w:color w:val="000000" w:themeColor="text1"/>
    </w:rPr>
  </w:style>
  <w:style w:type="paragraph" w:styleId="ab">
    <w:name w:val="Intense Quote"/>
    <w:basedOn w:val="a"/>
    <w:next w:val="a"/>
    <w:link w:val="Char3"/>
    <w:uiPriority w:val="30"/>
    <w:qFormat/>
    <w:rsid w:val="00F329FA"/>
    <w:pPr>
      <w:pBdr>
        <w:bottom w:val="single" w:sz="4" w:space="4" w:color="4F81BD" w:themeColor="accent1"/>
      </w:pBdr>
      <w:spacing w:before="200" w:after="280"/>
      <w:ind w:left="936" w:right="936"/>
    </w:pPr>
    <w:rPr>
      <w:b/>
      <w:bCs/>
      <w:i/>
      <w:iCs/>
      <w:color w:val="4F81BD" w:themeColor="accent1"/>
    </w:rPr>
  </w:style>
  <w:style w:type="character" w:customStyle="1" w:styleId="Char3">
    <w:name w:val="明显引用 Char"/>
    <w:basedOn w:val="a0"/>
    <w:link w:val="ab"/>
    <w:uiPriority w:val="30"/>
    <w:rsid w:val="00F329FA"/>
    <w:rPr>
      <w:b/>
      <w:bCs/>
      <w:i/>
      <w:iCs/>
      <w:color w:val="4F81BD" w:themeColor="accent1"/>
    </w:rPr>
  </w:style>
  <w:style w:type="character" w:styleId="ac">
    <w:name w:val="Subtle Emphasis"/>
    <w:basedOn w:val="a0"/>
    <w:uiPriority w:val="19"/>
    <w:qFormat/>
    <w:rsid w:val="00F329FA"/>
    <w:rPr>
      <w:i/>
      <w:iCs/>
      <w:color w:val="808080" w:themeColor="text1" w:themeTint="7F"/>
    </w:rPr>
  </w:style>
  <w:style w:type="character" w:styleId="ad">
    <w:name w:val="Intense Emphasis"/>
    <w:basedOn w:val="a0"/>
    <w:uiPriority w:val="21"/>
    <w:qFormat/>
    <w:rsid w:val="00F329FA"/>
    <w:rPr>
      <w:b/>
      <w:bCs/>
      <w:i/>
      <w:iCs/>
      <w:color w:val="4F81BD" w:themeColor="accent1"/>
    </w:rPr>
  </w:style>
  <w:style w:type="character" w:styleId="ae">
    <w:name w:val="Subtle Reference"/>
    <w:basedOn w:val="a0"/>
    <w:uiPriority w:val="31"/>
    <w:qFormat/>
    <w:rsid w:val="00F329FA"/>
    <w:rPr>
      <w:smallCaps/>
      <w:color w:val="C0504D" w:themeColor="accent2"/>
      <w:u w:val="single"/>
    </w:rPr>
  </w:style>
  <w:style w:type="character" w:styleId="af">
    <w:name w:val="Intense Reference"/>
    <w:basedOn w:val="a0"/>
    <w:uiPriority w:val="32"/>
    <w:qFormat/>
    <w:rsid w:val="00F329FA"/>
    <w:rPr>
      <w:b/>
      <w:bCs/>
      <w:smallCaps/>
      <w:color w:val="C0504D" w:themeColor="accent2"/>
      <w:spacing w:val="5"/>
      <w:u w:val="single"/>
    </w:rPr>
  </w:style>
  <w:style w:type="character" w:styleId="af0">
    <w:name w:val="Book Title"/>
    <w:basedOn w:val="a0"/>
    <w:uiPriority w:val="33"/>
    <w:qFormat/>
    <w:rsid w:val="00F329FA"/>
    <w:rPr>
      <w:b/>
      <w:bCs/>
      <w:smallCaps/>
      <w:spacing w:val="5"/>
    </w:rPr>
  </w:style>
  <w:style w:type="paragraph" w:styleId="TOC">
    <w:name w:val="TOC Heading"/>
    <w:basedOn w:val="1"/>
    <w:next w:val="a"/>
    <w:uiPriority w:val="39"/>
    <w:semiHidden/>
    <w:unhideWhenUsed/>
    <w:qFormat/>
    <w:rsid w:val="00F329FA"/>
    <w:pPr>
      <w:outlineLvl w:val="9"/>
    </w:pPr>
  </w:style>
  <w:style w:type="paragraph" w:styleId="af1">
    <w:name w:val="header"/>
    <w:basedOn w:val="a"/>
    <w:link w:val="Char4"/>
    <w:uiPriority w:val="99"/>
    <w:unhideWhenUsed/>
    <w:rsid w:val="0068714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basedOn w:val="a0"/>
    <w:link w:val="af1"/>
    <w:uiPriority w:val="99"/>
    <w:rsid w:val="00687140"/>
    <w:rPr>
      <w:sz w:val="18"/>
      <w:szCs w:val="18"/>
    </w:rPr>
  </w:style>
  <w:style w:type="paragraph" w:styleId="af2">
    <w:name w:val="footer"/>
    <w:basedOn w:val="a"/>
    <w:link w:val="Char5"/>
    <w:uiPriority w:val="99"/>
    <w:unhideWhenUsed/>
    <w:rsid w:val="00687140"/>
    <w:pPr>
      <w:tabs>
        <w:tab w:val="center" w:pos="4153"/>
        <w:tab w:val="right" w:pos="8306"/>
      </w:tabs>
      <w:snapToGrid w:val="0"/>
      <w:spacing w:line="240" w:lineRule="auto"/>
    </w:pPr>
    <w:rPr>
      <w:sz w:val="18"/>
      <w:szCs w:val="18"/>
    </w:rPr>
  </w:style>
  <w:style w:type="character" w:customStyle="1" w:styleId="Char5">
    <w:name w:val="页脚 Char"/>
    <w:basedOn w:val="a0"/>
    <w:link w:val="af2"/>
    <w:uiPriority w:val="99"/>
    <w:rsid w:val="00687140"/>
    <w:rPr>
      <w:sz w:val="18"/>
      <w:szCs w:val="18"/>
    </w:rPr>
  </w:style>
  <w:style w:type="character" w:customStyle="1" w:styleId="Char1">
    <w:name w:val="列出段落 Char"/>
    <w:link w:val="a9"/>
    <w:uiPriority w:val="34"/>
    <w:rsid w:val="001630C1"/>
  </w:style>
  <w:style w:type="paragraph" w:styleId="af3">
    <w:name w:val="Balloon Text"/>
    <w:basedOn w:val="a"/>
    <w:link w:val="Char6"/>
    <w:uiPriority w:val="99"/>
    <w:semiHidden/>
    <w:unhideWhenUsed/>
    <w:rsid w:val="00D4060C"/>
    <w:pPr>
      <w:spacing w:after="0" w:line="240" w:lineRule="auto"/>
    </w:pPr>
    <w:rPr>
      <w:sz w:val="18"/>
      <w:szCs w:val="18"/>
    </w:rPr>
  </w:style>
  <w:style w:type="character" w:customStyle="1" w:styleId="Char6">
    <w:name w:val="批注框文本 Char"/>
    <w:basedOn w:val="a0"/>
    <w:link w:val="af3"/>
    <w:uiPriority w:val="99"/>
    <w:semiHidden/>
    <w:rsid w:val="00D4060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29FA"/>
  </w:style>
  <w:style w:type="paragraph" w:styleId="1">
    <w:name w:val="heading 1"/>
    <w:basedOn w:val="a"/>
    <w:next w:val="a"/>
    <w:link w:val="1Char"/>
    <w:uiPriority w:val="9"/>
    <w:qFormat/>
    <w:rsid w:val="00F329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F329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semiHidden/>
    <w:unhideWhenUsed/>
    <w:qFormat/>
    <w:rsid w:val="00F329FA"/>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F329FA"/>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F329FA"/>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F329F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F329F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F329F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F329F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329FA"/>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F329FA"/>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semiHidden/>
    <w:rsid w:val="00F329FA"/>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semiHidden/>
    <w:rsid w:val="00F329FA"/>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semiHidden/>
    <w:rsid w:val="00F329FA"/>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F329FA"/>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F329FA"/>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F329FA"/>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F329FA"/>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F329FA"/>
    <w:pPr>
      <w:spacing w:line="240" w:lineRule="auto"/>
    </w:pPr>
    <w:rPr>
      <w:b/>
      <w:bCs/>
      <w:color w:val="4F81BD" w:themeColor="accent1"/>
      <w:sz w:val="18"/>
      <w:szCs w:val="18"/>
    </w:rPr>
  </w:style>
  <w:style w:type="paragraph" w:styleId="a4">
    <w:name w:val="Title"/>
    <w:basedOn w:val="a"/>
    <w:next w:val="a"/>
    <w:link w:val="Char"/>
    <w:uiPriority w:val="10"/>
    <w:qFormat/>
    <w:rsid w:val="00F329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4"/>
    <w:uiPriority w:val="10"/>
    <w:rsid w:val="00F329FA"/>
    <w:rPr>
      <w:rFonts w:asciiTheme="majorHAnsi" w:eastAsiaTheme="majorEastAsia" w:hAnsiTheme="majorHAnsi" w:cstheme="majorBidi"/>
      <w:color w:val="17365D" w:themeColor="text2" w:themeShade="BF"/>
      <w:spacing w:val="5"/>
      <w:kern w:val="28"/>
      <w:sz w:val="52"/>
      <w:szCs w:val="52"/>
    </w:rPr>
  </w:style>
  <w:style w:type="paragraph" w:styleId="a5">
    <w:name w:val="Subtitle"/>
    <w:basedOn w:val="a"/>
    <w:next w:val="a"/>
    <w:link w:val="Char0"/>
    <w:uiPriority w:val="11"/>
    <w:qFormat/>
    <w:rsid w:val="00F329F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0">
    <w:name w:val="副标题 Char"/>
    <w:basedOn w:val="a0"/>
    <w:link w:val="a5"/>
    <w:uiPriority w:val="11"/>
    <w:rsid w:val="00F329FA"/>
    <w:rPr>
      <w:rFonts w:asciiTheme="majorHAnsi" w:eastAsiaTheme="majorEastAsia" w:hAnsiTheme="majorHAnsi" w:cstheme="majorBidi"/>
      <w:i/>
      <w:iCs/>
      <w:color w:val="4F81BD" w:themeColor="accent1"/>
      <w:spacing w:val="15"/>
      <w:sz w:val="24"/>
      <w:szCs w:val="24"/>
    </w:rPr>
  </w:style>
  <w:style w:type="character" w:styleId="a6">
    <w:name w:val="Strong"/>
    <w:basedOn w:val="a0"/>
    <w:uiPriority w:val="22"/>
    <w:qFormat/>
    <w:rsid w:val="00F329FA"/>
    <w:rPr>
      <w:b/>
      <w:bCs/>
    </w:rPr>
  </w:style>
  <w:style w:type="character" w:styleId="a7">
    <w:name w:val="Emphasis"/>
    <w:basedOn w:val="a0"/>
    <w:uiPriority w:val="20"/>
    <w:qFormat/>
    <w:rsid w:val="00F329FA"/>
    <w:rPr>
      <w:i/>
      <w:iCs/>
    </w:rPr>
  </w:style>
  <w:style w:type="paragraph" w:styleId="a8">
    <w:name w:val="No Spacing"/>
    <w:uiPriority w:val="1"/>
    <w:qFormat/>
    <w:rsid w:val="00F329FA"/>
    <w:pPr>
      <w:spacing w:after="0" w:line="240" w:lineRule="auto"/>
    </w:pPr>
  </w:style>
  <w:style w:type="paragraph" w:styleId="a9">
    <w:name w:val="List Paragraph"/>
    <w:basedOn w:val="a"/>
    <w:link w:val="Char1"/>
    <w:uiPriority w:val="34"/>
    <w:qFormat/>
    <w:rsid w:val="00F329FA"/>
    <w:pPr>
      <w:ind w:left="720"/>
      <w:contextualSpacing/>
    </w:pPr>
  </w:style>
  <w:style w:type="paragraph" w:styleId="aa">
    <w:name w:val="Quote"/>
    <w:basedOn w:val="a"/>
    <w:next w:val="a"/>
    <w:link w:val="Char2"/>
    <w:uiPriority w:val="29"/>
    <w:qFormat/>
    <w:rsid w:val="00F329FA"/>
    <w:rPr>
      <w:i/>
      <w:iCs/>
      <w:color w:val="000000" w:themeColor="text1"/>
    </w:rPr>
  </w:style>
  <w:style w:type="character" w:customStyle="1" w:styleId="Char2">
    <w:name w:val="引用 Char"/>
    <w:basedOn w:val="a0"/>
    <w:link w:val="aa"/>
    <w:uiPriority w:val="29"/>
    <w:rsid w:val="00F329FA"/>
    <w:rPr>
      <w:i/>
      <w:iCs/>
      <w:color w:val="000000" w:themeColor="text1"/>
    </w:rPr>
  </w:style>
  <w:style w:type="paragraph" w:styleId="ab">
    <w:name w:val="Intense Quote"/>
    <w:basedOn w:val="a"/>
    <w:next w:val="a"/>
    <w:link w:val="Char3"/>
    <w:uiPriority w:val="30"/>
    <w:qFormat/>
    <w:rsid w:val="00F329FA"/>
    <w:pPr>
      <w:pBdr>
        <w:bottom w:val="single" w:sz="4" w:space="4" w:color="4F81BD" w:themeColor="accent1"/>
      </w:pBdr>
      <w:spacing w:before="200" w:after="280"/>
      <w:ind w:left="936" w:right="936"/>
    </w:pPr>
    <w:rPr>
      <w:b/>
      <w:bCs/>
      <w:i/>
      <w:iCs/>
      <w:color w:val="4F81BD" w:themeColor="accent1"/>
    </w:rPr>
  </w:style>
  <w:style w:type="character" w:customStyle="1" w:styleId="Char3">
    <w:name w:val="明显引用 Char"/>
    <w:basedOn w:val="a0"/>
    <w:link w:val="ab"/>
    <w:uiPriority w:val="30"/>
    <w:rsid w:val="00F329FA"/>
    <w:rPr>
      <w:b/>
      <w:bCs/>
      <w:i/>
      <w:iCs/>
      <w:color w:val="4F81BD" w:themeColor="accent1"/>
    </w:rPr>
  </w:style>
  <w:style w:type="character" w:styleId="ac">
    <w:name w:val="Subtle Emphasis"/>
    <w:basedOn w:val="a0"/>
    <w:uiPriority w:val="19"/>
    <w:qFormat/>
    <w:rsid w:val="00F329FA"/>
    <w:rPr>
      <w:i/>
      <w:iCs/>
      <w:color w:val="808080" w:themeColor="text1" w:themeTint="7F"/>
    </w:rPr>
  </w:style>
  <w:style w:type="character" w:styleId="ad">
    <w:name w:val="Intense Emphasis"/>
    <w:basedOn w:val="a0"/>
    <w:uiPriority w:val="21"/>
    <w:qFormat/>
    <w:rsid w:val="00F329FA"/>
    <w:rPr>
      <w:b/>
      <w:bCs/>
      <w:i/>
      <w:iCs/>
      <w:color w:val="4F81BD" w:themeColor="accent1"/>
    </w:rPr>
  </w:style>
  <w:style w:type="character" w:styleId="ae">
    <w:name w:val="Subtle Reference"/>
    <w:basedOn w:val="a0"/>
    <w:uiPriority w:val="31"/>
    <w:qFormat/>
    <w:rsid w:val="00F329FA"/>
    <w:rPr>
      <w:smallCaps/>
      <w:color w:val="C0504D" w:themeColor="accent2"/>
      <w:u w:val="single"/>
    </w:rPr>
  </w:style>
  <w:style w:type="character" w:styleId="af">
    <w:name w:val="Intense Reference"/>
    <w:basedOn w:val="a0"/>
    <w:uiPriority w:val="32"/>
    <w:qFormat/>
    <w:rsid w:val="00F329FA"/>
    <w:rPr>
      <w:b/>
      <w:bCs/>
      <w:smallCaps/>
      <w:color w:val="C0504D" w:themeColor="accent2"/>
      <w:spacing w:val="5"/>
      <w:u w:val="single"/>
    </w:rPr>
  </w:style>
  <w:style w:type="character" w:styleId="af0">
    <w:name w:val="Book Title"/>
    <w:basedOn w:val="a0"/>
    <w:uiPriority w:val="33"/>
    <w:qFormat/>
    <w:rsid w:val="00F329FA"/>
    <w:rPr>
      <w:b/>
      <w:bCs/>
      <w:smallCaps/>
      <w:spacing w:val="5"/>
    </w:rPr>
  </w:style>
  <w:style w:type="paragraph" w:styleId="TOC">
    <w:name w:val="TOC Heading"/>
    <w:basedOn w:val="1"/>
    <w:next w:val="a"/>
    <w:uiPriority w:val="39"/>
    <w:semiHidden/>
    <w:unhideWhenUsed/>
    <w:qFormat/>
    <w:rsid w:val="00F329FA"/>
    <w:pPr>
      <w:outlineLvl w:val="9"/>
    </w:pPr>
  </w:style>
  <w:style w:type="paragraph" w:styleId="af1">
    <w:name w:val="header"/>
    <w:basedOn w:val="a"/>
    <w:link w:val="Char4"/>
    <w:uiPriority w:val="99"/>
    <w:unhideWhenUsed/>
    <w:rsid w:val="0068714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basedOn w:val="a0"/>
    <w:link w:val="af1"/>
    <w:uiPriority w:val="99"/>
    <w:rsid w:val="00687140"/>
    <w:rPr>
      <w:sz w:val="18"/>
      <w:szCs w:val="18"/>
    </w:rPr>
  </w:style>
  <w:style w:type="paragraph" w:styleId="af2">
    <w:name w:val="footer"/>
    <w:basedOn w:val="a"/>
    <w:link w:val="Char5"/>
    <w:uiPriority w:val="99"/>
    <w:unhideWhenUsed/>
    <w:rsid w:val="00687140"/>
    <w:pPr>
      <w:tabs>
        <w:tab w:val="center" w:pos="4153"/>
        <w:tab w:val="right" w:pos="8306"/>
      </w:tabs>
      <w:snapToGrid w:val="0"/>
      <w:spacing w:line="240" w:lineRule="auto"/>
    </w:pPr>
    <w:rPr>
      <w:sz w:val="18"/>
      <w:szCs w:val="18"/>
    </w:rPr>
  </w:style>
  <w:style w:type="character" w:customStyle="1" w:styleId="Char5">
    <w:name w:val="页脚 Char"/>
    <w:basedOn w:val="a0"/>
    <w:link w:val="af2"/>
    <w:uiPriority w:val="99"/>
    <w:rsid w:val="00687140"/>
    <w:rPr>
      <w:sz w:val="18"/>
      <w:szCs w:val="18"/>
    </w:rPr>
  </w:style>
  <w:style w:type="character" w:customStyle="1" w:styleId="Char1">
    <w:name w:val="列出段落 Char"/>
    <w:link w:val="a9"/>
    <w:uiPriority w:val="34"/>
    <w:rsid w:val="001630C1"/>
  </w:style>
  <w:style w:type="paragraph" w:styleId="af3">
    <w:name w:val="Balloon Text"/>
    <w:basedOn w:val="a"/>
    <w:link w:val="Char6"/>
    <w:uiPriority w:val="99"/>
    <w:semiHidden/>
    <w:unhideWhenUsed/>
    <w:rsid w:val="00D4060C"/>
    <w:pPr>
      <w:spacing w:after="0" w:line="240" w:lineRule="auto"/>
    </w:pPr>
    <w:rPr>
      <w:sz w:val="18"/>
      <w:szCs w:val="18"/>
    </w:rPr>
  </w:style>
  <w:style w:type="character" w:customStyle="1" w:styleId="Char6">
    <w:name w:val="批注框文本 Char"/>
    <w:basedOn w:val="a0"/>
    <w:link w:val="af3"/>
    <w:uiPriority w:val="99"/>
    <w:semiHidden/>
    <w:rsid w:val="00D4060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2.bin"/><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7843</TotalTime>
  <Pages>6</Pages>
  <Words>468</Words>
  <Characters>2671</Characters>
  <Application>Microsoft Office Word</Application>
  <DocSecurity>0</DocSecurity>
  <Lines>22</Lines>
  <Paragraphs>6</Paragraphs>
  <ScaleCrop>false</ScaleCrop>
  <Company/>
  <LinksUpToDate>false</LinksUpToDate>
  <CharactersWithSpaces>3133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10</cp:revision>
  <cp:lastPrinted>2015-06-19T10:00:00Z</cp:lastPrinted>
  <dcterms:created xsi:type="dcterms:W3CDTF">2015-06-18T03:25:00Z</dcterms:created>
  <dcterms:modified xsi:type="dcterms:W3CDTF">2015-06-24T03:16:00Z</dcterms:modified>
</cp:coreProperties>
</file>