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8BA3A">
      <w:r>
        <w:drawing>
          <wp:inline distT="0" distB="0" distL="114300" distR="114300">
            <wp:extent cx="5269865" cy="3832225"/>
            <wp:effectExtent l="0" t="0" r="63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3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CAB2B"/>
    <w:p w14:paraId="3AF37B80">
      <w:r>
        <w:drawing>
          <wp:inline distT="0" distB="0" distL="114300" distR="114300">
            <wp:extent cx="3105150" cy="3625850"/>
            <wp:effectExtent l="0" t="0" r="635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731C">
      <w:r>
        <w:drawing>
          <wp:inline distT="0" distB="0" distL="114300" distR="114300">
            <wp:extent cx="5269230" cy="3832225"/>
            <wp:effectExtent l="0" t="0" r="127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3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52D7E">
      <w:pPr>
        <w:rPr>
          <w:rFonts w:hint="default"/>
          <w:lang w:val="en-US"/>
        </w:rPr>
      </w:pPr>
      <w:r>
        <w:drawing>
          <wp:inline distT="0" distB="0" distL="114300" distR="114300">
            <wp:extent cx="5271770" cy="3736340"/>
            <wp:effectExtent l="0" t="0" r="1143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73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ab/>
      </w:r>
    </w:p>
    <w:p w14:paraId="1B168E82"/>
    <w:p w14:paraId="4689F1D9">
      <w:pPr>
        <w:rPr>
          <w:rFonts w:hint="default"/>
          <w:lang w:val="en-US"/>
        </w:rPr>
      </w:pPr>
      <w:r>
        <w:rPr>
          <w:rFonts w:hint="default"/>
          <w:lang w:val="en-US"/>
        </w:rPr>
        <w:t>ALU: 001 (AND), 101 (ADD), 111(INCREMENT 1)</w:t>
      </w:r>
    </w:p>
    <w:p w14:paraId="2A0109E1">
      <w:pPr>
        <w:rPr>
          <w:rFonts w:hint="default"/>
          <w:lang w:val="en-US"/>
        </w:rPr>
      </w:pPr>
      <w:r>
        <w:rPr>
          <w:rFonts w:hint="default"/>
          <w:lang w:val="en-US"/>
        </w:rPr>
        <w:t>SHIFT: 110 (SHIFT RIGHT)</w:t>
      </w:r>
    </w:p>
    <w:p w14:paraId="00B70F3A">
      <w:pPr>
        <w:rPr>
          <w:rFonts w:hint="default"/>
          <w:lang w:val="en-US"/>
        </w:rPr>
      </w:pPr>
    </w:p>
    <w:p w14:paraId="17C525E9">
      <w:pPr>
        <w:rPr>
          <w:rFonts w:hint="default"/>
          <w:lang w:val="en-US"/>
        </w:rPr>
      </w:pPr>
    </w:p>
    <w:p w14:paraId="089653F0">
      <w:pPr>
        <w:rPr>
          <w:rFonts w:hint="default"/>
          <w:lang w:val="en-US"/>
        </w:rPr>
      </w:pPr>
    </w:p>
    <w:p w14:paraId="65D797C0">
      <w:pPr>
        <w:rPr>
          <w:rFonts w:hint="default"/>
          <w:lang w:val="en-US"/>
        </w:rPr>
      </w:pPr>
    </w:p>
    <w:p w14:paraId="64D5673E">
      <w:pPr>
        <w:rPr>
          <w:rFonts w:hint="default"/>
          <w:lang w:val="en-US"/>
        </w:rPr>
      </w:pPr>
      <w:r>
        <w:rPr>
          <w:rFonts w:hint="default"/>
          <w:lang w:val="en-US"/>
        </w:rPr>
        <w:t>D_R = IE.Inport + IE’.Shift_Out</w:t>
      </w:r>
      <w:r>
        <w:rPr>
          <w:rFonts w:hint="default"/>
          <w:lang w:val="en-US"/>
        </w:rPr>
        <w:tab/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525FEC"/>
    <w:rsid w:val="0A0F1122"/>
    <w:rsid w:val="35525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</Words>
  <Characters>58</Characters>
  <Lines>0</Lines>
  <Paragraphs>0</Paragraphs>
  <TotalTime>284</TotalTime>
  <ScaleCrop>false</ScaleCrop>
  <LinksUpToDate>false</LinksUpToDate>
  <CharactersWithSpaces>67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2026-10-19T10:40:00Z</dcterms:created>
  <dc:creator>Ngọc Thắng</dc:creator>
  <cp:lastModifiedBy>Ngọc Thắng</cp:lastModifiedBy>
  <dcterms:modified xsi:type="dcterms:W3CDTF">2026-10-19T16:50:27Z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4B5D9A710B1B40F38C8C82F0304DF574_11</vt:lpwstr>
  </property>
  <property fmtid="{D5CDD505-2E9C-101B-9397-08002B2CF9AE}" pid="4" name="KSOTemplateDocerSaveRecord">
    <vt:lpwstr>eyJoZGlkIjoiYzQxNzI1ZGZjY2VhODE5YWFmZjUyMWQ2NjRlMGZiMjMiLCJ1c2VySWQiOiIxMzkyMTY3MTA2Nzk5In0=</vt:lpwstr>
  </property>
</Properties>
</file>