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1362A" w14:textId="7D3E1FCA" w:rsidR="004423F8" w:rsidRPr="003460BE" w:rsidRDefault="004423F8">
      <w:pPr>
        <w:rPr>
          <w:sz w:val="24"/>
          <w:szCs w:val="24"/>
          <w:highlight w:val="yellow"/>
          <w:lang w:val="ru-RU"/>
        </w:rPr>
      </w:pP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 xml:space="preserve">Назва </w:t>
      </w:r>
      <w:proofErr w:type="gramStart"/>
      <w:r w:rsidRPr="003460BE">
        <w:rPr>
          <w:sz w:val="24"/>
          <w:szCs w:val="24"/>
          <w:highlight w:val="yellow"/>
        </w:rPr>
        <w:t>компанії</w:t>
      </w:r>
      <w:r w:rsidRPr="003460BE">
        <w:rPr>
          <w:sz w:val="24"/>
          <w:szCs w:val="24"/>
          <w:highlight w:val="yellow"/>
          <w:lang w:val="ru-RU"/>
        </w:rPr>
        <w:t>}</w:t>
      </w:r>
      <w:r w:rsidRPr="003460BE">
        <w:rPr>
          <w:sz w:val="24"/>
          <w:szCs w:val="24"/>
          <w:highlight w:val="yellow"/>
        </w:rPr>
        <w:t xml:space="preserve">   </w:t>
      </w:r>
      <w:proofErr w:type="gramEnd"/>
      <w:r w:rsidRPr="003460BE">
        <w:rPr>
          <w:sz w:val="24"/>
          <w:szCs w:val="24"/>
          <w:highlight w:val="yellow"/>
        </w:rPr>
        <w:t xml:space="preserve">                                                                                                                       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>дата скачування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0D25A15F" w14:textId="53567F71" w:rsidR="008771AC" w:rsidRDefault="004423F8">
      <w:pPr>
        <w:pBdr>
          <w:bottom w:val="single" w:sz="12" w:space="1" w:color="auto"/>
        </w:pBdr>
        <w:rPr>
          <w:sz w:val="20"/>
          <w:szCs w:val="20"/>
          <w:lang w:val="ru-RU"/>
        </w:rPr>
      </w:pPr>
      <w:r w:rsidRPr="003460BE">
        <w:rPr>
          <w:sz w:val="20"/>
          <w:szCs w:val="20"/>
          <w:highlight w:val="yellow"/>
          <w:lang w:val="ru-RU"/>
        </w:rPr>
        <w:t>{</w:t>
      </w:r>
      <w:r w:rsidRPr="003460BE">
        <w:rPr>
          <w:sz w:val="20"/>
          <w:szCs w:val="20"/>
          <w:highlight w:val="yellow"/>
        </w:rPr>
        <w:t>Код компанії</w:t>
      </w:r>
      <w:r w:rsidRPr="003460BE">
        <w:rPr>
          <w:sz w:val="20"/>
          <w:szCs w:val="20"/>
          <w:highlight w:val="yellow"/>
          <w:lang w:val="ru-RU"/>
        </w:rPr>
        <w:t>}</w:t>
      </w:r>
    </w:p>
    <w:p w14:paraId="06F6943F" w14:textId="3B7D115A" w:rsidR="004423F8" w:rsidRPr="004423F8" w:rsidRDefault="004423F8">
      <w:pPr>
        <w:rPr>
          <w:sz w:val="24"/>
          <w:szCs w:val="24"/>
        </w:rPr>
      </w:pPr>
      <w:r w:rsidRPr="004423F8">
        <w:rPr>
          <w:sz w:val="24"/>
          <w:szCs w:val="24"/>
        </w:rPr>
        <w:t>Протокол проведення процедури</w:t>
      </w:r>
    </w:p>
    <w:p w14:paraId="4D4E8353" w14:textId="75391300" w:rsidR="004423F8" w:rsidRPr="004423F8" w:rsidRDefault="004423F8">
      <w:pPr>
        <w:rPr>
          <w:sz w:val="24"/>
          <w:szCs w:val="24"/>
          <w:lang w:val="ru-RU"/>
        </w:rPr>
      </w:pPr>
      <w:r w:rsidRPr="004423F8">
        <w:rPr>
          <w:sz w:val="24"/>
          <w:szCs w:val="24"/>
          <w:lang w:val="ru-RU"/>
        </w:rPr>
        <w:t xml:space="preserve">Тендер №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>номер тендера</w:t>
      </w:r>
      <w:r w:rsidRPr="003460BE">
        <w:rPr>
          <w:sz w:val="24"/>
          <w:szCs w:val="24"/>
          <w:highlight w:val="yellow"/>
          <w:lang w:val="ru-RU"/>
        </w:rPr>
        <w:t>} {</w:t>
      </w:r>
      <w:r w:rsidRPr="003460BE">
        <w:rPr>
          <w:sz w:val="24"/>
          <w:szCs w:val="24"/>
          <w:highlight w:val="yellow"/>
        </w:rPr>
        <w:t>Назва тендера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24E57BEA" w14:textId="5C76630A" w:rsidR="004423F8" w:rsidRPr="004423F8" w:rsidRDefault="004423F8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Рішення</w:t>
      </w:r>
      <w:proofErr w:type="spellEnd"/>
      <w:r w:rsidRPr="004423F8">
        <w:rPr>
          <w:sz w:val="24"/>
          <w:szCs w:val="24"/>
          <w:lang w:val="ru-RU"/>
        </w:rPr>
        <w:t xml:space="preserve">: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>Прийняте рішення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104806E0" w14:textId="77777777" w:rsidR="004423F8" w:rsidRPr="004423F8" w:rsidRDefault="004423F8">
      <w:pPr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Виконавець: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>Автор тендера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3F4E1CF4" w14:textId="7B93E240" w:rsidR="008A2E1B" w:rsidRDefault="004423F8">
      <w:pPr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Бюджет: </w:t>
      </w:r>
      <w:r w:rsidR="008A2E1B" w:rsidRPr="003460BE">
        <w:rPr>
          <w:sz w:val="24"/>
          <w:szCs w:val="24"/>
          <w:highlight w:val="yellow"/>
          <w:lang w:val="ru-RU"/>
        </w:rPr>
        <w:t>{</w:t>
      </w:r>
      <w:proofErr w:type="spellStart"/>
      <w:r w:rsidR="00705A47" w:rsidRPr="003460BE">
        <w:rPr>
          <w:sz w:val="24"/>
          <w:szCs w:val="24"/>
          <w:highlight w:val="yellow"/>
          <w:lang w:val="ru-RU"/>
        </w:rPr>
        <w:t>Сумарний</w:t>
      </w:r>
      <w:proofErr w:type="spellEnd"/>
      <w:r w:rsidR="00705A47" w:rsidRPr="003460BE">
        <w:rPr>
          <w:sz w:val="24"/>
          <w:szCs w:val="24"/>
          <w:highlight w:val="yellow"/>
          <w:lang w:val="ru-RU"/>
        </w:rPr>
        <w:t xml:space="preserve"> бюджет </w:t>
      </w:r>
      <w:proofErr w:type="spellStart"/>
      <w:r w:rsidR="00705A47" w:rsidRPr="003460BE">
        <w:rPr>
          <w:sz w:val="24"/>
          <w:szCs w:val="24"/>
          <w:highlight w:val="yellow"/>
          <w:lang w:val="ru-RU"/>
        </w:rPr>
        <w:t>закупівлі</w:t>
      </w:r>
      <w:proofErr w:type="spellEnd"/>
      <w:r w:rsidR="008A2E1B" w:rsidRPr="003460BE">
        <w:rPr>
          <w:sz w:val="24"/>
          <w:szCs w:val="24"/>
          <w:highlight w:val="yellow"/>
          <w:lang w:val="ru-RU"/>
        </w:rPr>
        <w:t>}</w:t>
      </w:r>
      <w:r w:rsidR="008A2E1B">
        <w:rPr>
          <w:sz w:val="24"/>
          <w:szCs w:val="24"/>
          <w:lang w:val="ru-RU"/>
        </w:rPr>
        <w:t xml:space="preserve">        </w:t>
      </w:r>
      <w:r w:rsidR="008A2E1B">
        <w:rPr>
          <w:sz w:val="24"/>
          <w:szCs w:val="24"/>
        </w:rPr>
        <w:t xml:space="preserve">Валюта: </w:t>
      </w:r>
      <w:r w:rsidR="008A2E1B" w:rsidRPr="003460BE">
        <w:rPr>
          <w:sz w:val="24"/>
          <w:szCs w:val="24"/>
          <w:highlight w:val="yellow"/>
          <w:lang w:val="ru-RU"/>
        </w:rPr>
        <w:t>{</w:t>
      </w:r>
      <w:r w:rsidR="00705A47" w:rsidRPr="003460BE">
        <w:rPr>
          <w:sz w:val="24"/>
          <w:szCs w:val="24"/>
          <w:highlight w:val="yellow"/>
          <w:lang w:val="ru-RU"/>
        </w:rPr>
        <w:t>Валюта тендера</w:t>
      </w:r>
      <w:r w:rsidR="008A2E1B" w:rsidRPr="003460BE">
        <w:rPr>
          <w:sz w:val="24"/>
          <w:szCs w:val="24"/>
          <w:highlight w:val="yellow"/>
          <w:lang w:val="ru-RU"/>
        </w:rPr>
        <w:t>}</w:t>
      </w:r>
    </w:p>
    <w:p w14:paraId="32B99B5A" w14:textId="2886B983" w:rsidR="008A2E1B" w:rsidRPr="008A2E1B" w:rsidRDefault="008A2E1B" w:rsidP="008A2E1B">
      <w:pPr>
        <w:rPr>
          <w:sz w:val="24"/>
          <w:szCs w:val="24"/>
        </w:rPr>
      </w:pPr>
      <w:r>
        <w:rPr>
          <w:sz w:val="24"/>
          <w:szCs w:val="24"/>
        </w:rPr>
        <w:t xml:space="preserve">Стаття бюджету: </w:t>
      </w:r>
      <w:r w:rsidRPr="003460BE">
        <w:rPr>
          <w:sz w:val="24"/>
          <w:szCs w:val="24"/>
          <w:highlight w:val="yellow"/>
          <w:lang w:val="ru-RU"/>
        </w:rPr>
        <w:t>{</w:t>
      </w:r>
      <w:proofErr w:type="spellStart"/>
      <w:r w:rsidR="00705A47" w:rsidRPr="003460BE">
        <w:rPr>
          <w:sz w:val="24"/>
          <w:szCs w:val="24"/>
          <w:highlight w:val="yellow"/>
          <w:lang w:val="ru-RU"/>
        </w:rPr>
        <w:t>Стаття</w:t>
      </w:r>
      <w:proofErr w:type="spellEnd"/>
      <w:r w:rsidR="00705A47" w:rsidRPr="003460BE">
        <w:rPr>
          <w:sz w:val="24"/>
          <w:szCs w:val="24"/>
          <w:highlight w:val="yellow"/>
          <w:lang w:val="ru-RU"/>
        </w:rPr>
        <w:t xml:space="preserve"> бюджету по тендеру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5A4A6557" w14:textId="1BE2A4DD" w:rsidR="008A2E1B" w:rsidRPr="008A2E1B" w:rsidRDefault="008A2E1B" w:rsidP="008A2E1B">
      <w:pPr>
        <w:rPr>
          <w:sz w:val="24"/>
          <w:szCs w:val="24"/>
        </w:rPr>
      </w:pPr>
      <w:r>
        <w:rPr>
          <w:sz w:val="24"/>
          <w:szCs w:val="24"/>
        </w:rPr>
        <w:t>Філіал/Департамент</w:t>
      </w:r>
      <w:r w:rsidRPr="003460BE">
        <w:rPr>
          <w:sz w:val="24"/>
          <w:szCs w:val="24"/>
          <w:highlight w:val="yellow"/>
        </w:rPr>
        <w:t xml:space="preserve">: </w:t>
      </w:r>
      <w:r w:rsidRPr="003460BE">
        <w:rPr>
          <w:sz w:val="24"/>
          <w:szCs w:val="24"/>
          <w:highlight w:val="yellow"/>
          <w:lang w:val="ru-RU"/>
        </w:rPr>
        <w:t>{</w:t>
      </w:r>
      <w:proofErr w:type="spellStart"/>
      <w:r w:rsidR="00705A47" w:rsidRPr="003460BE">
        <w:rPr>
          <w:sz w:val="24"/>
          <w:szCs w:val="24"/>
          <w:highlight w:val="yellow"/>
          <w:lang w:val="ru-RU"/>
        </w:rPr>
        <w:t>Філіал</w:t>
      </w:r>
      <w:proofErr w:type="spellEnd"/>
      <w:r w:rsidR="00705A47" w:rsidRPr="003460BE">
        <w:rPr>
          <w:sz w:val="24"/>
          <w:szCs w:val="24"/>
          <w:highlight w:val="yellow"/>
          <w:lang w:val="ru-RU"/>
        </w:rPr>
        <w:t xml:space="preserve"> по тендеру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5F4B18BF" w14:textId="7BE6C6E6" w:rsidR="008A2E1B" w:rsidRDefault="008A2E1B">
      <w:pPr>
        <w:rPr>
          <w:sz w:val="24"/>
          <w:szCs w:val="24"/>
          <w:lang w:val="ru-RU"/>
        </w:rPr>
      </w:pPr>
      <w:r>
        <w:rPr>
          <w:sz w:val="24"/>
          <w:szCs w:val="24"/>
        </w:rPr>
        <w:t>Підрозділ</w:t>
      </w:r>
      <w:r w:rsidR="003460BE">
        <w:rPr>
          <w:sz w:val="24"/>
          <w:szCs w:val="24"/>
          <w:lang w:val="en-US"/>
        </w:rPr>
        <w:t xml:space="preserve">: </w:t>
      </w:r>
      <w:r w:rsidRPr="003460BE">
        <w:rPr>
          <w:sz w:val="24"/>
          <w:szCs w:val="24"/>
          <w:highlight w:val="yellow"/>
          <w:lang w:val="ru-RU"/>
        </w:rPr>
        <w:t>{</w:t>
      </w:r>
      <w:proofErr w:type="spellStart"/>
      <w:r w:rsidR="00705A47" w:rsidRPr="003460BE">
        <w:rPr>
          <w:sz w:val="24"/>
          <w:szCs w:val="24"/>
          <w:highlight w:val="yellow"/>
          <w:lang w:val="ru-RU"/>
        </w:rPr>
        <w:t>Підрозділ</w:t>
      </w:r>
      <w:proofErr w:type="spellEnd"/>
      <w:r w:rsidR="00705A47" w:rsidRPr="003460BE">
        <w:rPr>
          <w:sz w:val="24"/>
          <w:szCs w:val="24"/>
          <w:highlight w:val="yellow"/>
          <w:lang w:val="ru-RU"/>
        </w:rPr>
        <w:t xml:space="preserve"> по тендеру</w:t>
      </w:r>
      <w:r w:rsidRPr="003460BE">
        <w:rPr>
          <w:sz w:val="24"/>
          <w:szCs w:val="24"/>
          <w:highlight w:val="yellow"/>
          <w:lang w:val="ru-RU"/>
        </w:rPr>
        <w:t>}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81"/>
        <w:gridCol w:w="2835"/>
      </w:tblGrid>
      <w:tr w:rsidR="00705A47" w14:paraId="67717EAA" w14:textId="77777777" w:rsidTr="00DF0F62">
        <w:tc>
          <w:tcPr>
            <w:tcW w:w="3681" w:type="dxa"/>
          </w:tcPr>
          <w:p w14:paraId="14174E5A" w14:textId="79B87DA9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Створення тендера</w:t>
            </w:r>
          </w:p>
        </w:tc>
        <w:tc>
          <w:tcPr>
            <w:tcW w:w="2835" w:type="dxa"/>
          </w:tcPr>
          <w:p w14:paraId="28ABF20C" w14:textId="4B7A2625" w:rsidR="00705A47" w:rsidRPr="00705A47" w:rsidRDefault="00705A47" w:rsidP="00705A47">
            <w:pPr>
              <w:rPr>
                <w:sz w:val="24"/>
                <w:szCs w:val="24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створення тендера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705A47" w14:paraId="1C076E25" w14:textId="77777777" w:rsidTr="00DF0F62">
        <w:tc>
          <w:tcPr>
            <w:tcW w:w="6516" w:type="dxa"/>
            <w:gridSpan w:val="2"/>
          </w:tcPr>
          <w:p w14:paraId="4C8817D7" w14:textId="3A7B96D7" w:rsidR="00705A47" w:rsidRPr="00DF0F62" w:rsidRDefault="00705A47" w:rsidP="00705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Тур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Номер тура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Тип проведення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4E549526" w14:textId="77777777" w:rsidTr="00DF0F62">
        <w:tc>
          <w:tcPr>
            <w:tcW w:w="3681" w:type="dxa"/>
          </w:tcPr>
          <w:p w14:paraId="08152477" w14:textId="23664D6D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Початок прийому пропозицій</w:t>
            </w:r>
          </w:p>
        </w:tc>
        <w:tc>
          <w:tcPr>
            <w:tcW w:w="2835" w:type="dxa"/>
          </w:tcPr>
          <w:p w14:paraId="2E24A181" w14:textId="4FDE85DB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початку прийому пропозицій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705A47" w14:paraId="57F26FCE" w14:textId="77777777" w:rsidTr="00DF0F62">
        <w:tc>
          <w:tcPr>
            <w:tcW w:w="3681" w:type="dxa"/>
          </w:tcPr>
          <w:p w14:paraId="189AE916" w14:textId="5303CEF7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Завершення прийому пропозицій</w:t>
            </w:r>
          </w:p>
        </w:tc>
        <w:tc>
          <w:tcPr>
            <w:tcW w:w="2835" w:type="dxa"/>
          </w:tcPr>
          <w:p w14:paraId="09ECAE96" w14:textId="4E1058FC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завершення прийому пропозицій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63D9ECE4" w14:textId="77777777" w:rsidTr="003240E2">
        <w:tc>
          <w:tcPr>
            <w:tcW w:w="6516" w:type="dxa"/>
            <w:gridSpan w:val="2"/>
          </w:tcPr>
          <w:p w14:paraId="45B5A078" w14:textId="496D3A10" w:rsidR="00705A47" w:rsidRDefault="00705A47" w:rsidP="00705A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Тур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Номер тура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Тип проведення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2AC7E95A" w14:textId="77777777" w:rsidTr="00DF0F62">
        <w:tc>
          <w:tcPr>
            <w:tcW w:w="3681" w:type="dxa"/>
          </w:tcPr>
          <w:p w14:paraId="327315E3" w14:textId="24637CF4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Початок прийому пропозицій</w:t>
            </w:r>
          </w:p>
        </w:tc>
        <w:tc>
          <w:tcPr>
            <w:tcW w:w="2835" w:type="dxa"/>
          </w:tcPr>
          <w:p w14:paraId="041B6A41" w14:textId="0534D626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початку прийому пропозицій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6D45E169" w14:textId="77777777" w:rsidTr="00DF0F62">
        <w:tc>
          <w:tcPr>
            <w:tcW w:w="3681" w:type="dxa"/>
          </w:tcPr>
          <w:p w14:paraId="3912A782" w14:textId="26087792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Зміна часу проведення</w:t>
            </w:r>
          </w:p>
        </w:tc>
        <w:tc>
          <w:tcPr>
            <w:tcW w:w="2835" w:type="dxa"/>
          </w:tcPr>
          <w:p w14:paraId="1BB0EB76" w14:textId="4E6563A3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зміни часу проведення пропозицій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7EC4B6B7" w14:textId="77777777" w:rsidTr="00DF0F62">
        <w:tc>
          <w:tcPr>
            <w:tcW w:w="3681" w:type="dxa"/>
          </w:tcPr>
          <w:p w14:paraId="0114DF5B" w14:textId="685A39F4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Завершення прийому пропозицій</w:t>
            </w:r>
          </w:p>
        </w:tc>
        <w:tc>
          <w:tcPr>
            <w:tcW w:w="2835" w:type="dxa"/>
          </w:tcPr>
          <w:p w14:paraId="18C954BE" w14:textId="6C194B87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завершення прийому пропозицій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  <w:tr w:rsidR="00705A47" w14:paraId="578C3D02" w14:textId="77777777" w:rsidTr="00DF0F62">
        <w:tc>
          <w:tcPr>
            <w:tcW w:w="3681" w:type="dxa"/>
          </w:tcPr>
          <w:p w14:paraId="2A4158AF" w14:textId="4AF4D020" w:rsidR="00705A47" w:rsidRDefault="00705A47" w:rsidP="00705A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Завершення тендера</w:t>
            </w:r>
          </w:p>
        </w:tc>
        <w:tc>
          <w:tcPr>
            <w:tcW w:w="2835" w:type="dxa"/>
          </w:tcPr>
          <w:p w14:paraId="27F405B8" w14:textId="6A11661C" w:rsidR="00705A47" w:rsidRPr="003460BE" w:rsidRDefault="00705A47" w:rsidP="00705A47">
            <w:pPr>
              <w:rPr>
                <w:sz w:val="24"/>
                <w:szCs w:val="24"/>
                <w:highlight w:val="yellow"/>
              </w:rPr>
            </w:pPr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 xml:space="preserve">Дата та час завершення тендера у форматі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дд.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>мм.рррр</w:t>
            </w:r>
            <w:proofErr w:type="spellEnd"/>
            <w:proofErr w:type="gramEnd"/>
            <w:r w:rsidRPr="003460BE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чч.хх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</w:tbl>
    <w:p w14:paraId="5D2B25C4" w14:textId="113CE2B9" w:rsidR="00E97676" w:rsidRPr="004423F8" w:rsidRDefault="00705A4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br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46"/>
      </w:tblGrid>
      <w:tr w:rsidR="00E97676" w14:paraId="19B6EF9E" w14:textId="77777777" w:rsidTr="002B037B">
        <w:tc>
          <w:tcPr>
            <w:tcW w:w="10246" w:type="dxa"/>
            <w:shd w:val="clear" w:color="auto" w:fill="D9D9D9" w:themeFill="background1" w:themeFillShade="D9"/>
          </w:tcPr>
          <w:p w14:paraId="5CCF59DA" w14:textId="4A4EC291" w:rsidR="00E97676" w:rsidRPr="00E97676" w:rsidRDefault="00E97676" w:rsidP="00E9767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bookmarkStart w:id="0" w:name="_Hlk224421973"/>
            <w:r w:rsidRPr="00E97676">
              <w:rPr>
                <w:b/>
                <w:bCs/>
                <w:sz w:val="24"/>
                <w:szCs w:val="24"/>
              </w:rPr>
              <w:t>Прийняте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E97676">
              <w:rPr>
                <w:b/>
                <w:bCs/>
                <w:sz w:val="24"/>
                <w:szCs w:val="24"/>
              </w:rPr>
              <w:t>рішення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</w:tbl>
    <w:bookmarkEnd w:id="0"/>
    <w:p w14:paraId="3EFC5636" w14:textId="7F314BF8" w:rsidR="004423F8" w:rsidRDefault="00E97676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Дата </w:t>
      </w:r>
      <w:proofErr w:type="spellStart"/>
      <w:r>
        <w:rPr>
          <w:sz w:val="24"/>
          <w:szCs w:val="24"/>
          <w:lang w:val="ru-RU"/>
        </w:rPr>
        <w:t>рішення</w:t>
      </w:r>
      <w:proofErr w:type="spellEnd"/>
      <w:r>
        <w:rPr>
          <w:sz w:val="24"/>
          <w:szCs w:val="24"/>
          <w:lang w:val="ru-RU"/>
        </w:rPr>
        <w:t xml:space="preserve">: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 xml:space="preserve">Дата та час завершення тендера у форматі </w:t>
      </w:r>
      <w:proofErr w:type="spellStart"/>
      <w:r w:rsidRPr="003460BE">
        <w:rPr>
          <w:sz w:val="24"/>
          <w:szCs w:val="24"/>
          <w:highlight w:val="yellow"/>
        </w:rPr>
        <w:t>дд.</w:t>
      </w:r>
      <w:proofErr w:type="gramStart"/>
      <w:r w:rsidRPr="003460BE">
        <w:rPr>
          <w:sz w:val="24"/>
          <w:szCs w:val="24"/>
          <w:highlight w:val="yellow"/>
        </w:rPr>
        <w:t>мм.рррр</w:t>
      </w:r>
      <w:proofErr w:type="spellEnd"/>
      <w:proofErr w:type="gramEnd"/>
      <w:r w:rsidRPr="003460BE">
        <w:rPr>
          <w:sz w:val="24"/>
          <w:szCs w:val="24"/>
          <w:highlight w:val="yellow"/>
        </w:rPr>
        <w:t xml:space="preserve"> </w:t>
      </w:r>
      <w:proofErr w:type="spellStart"/>
      <w:r w:rsidRPr="003460BE">
        <w:rPr>
          <w:sz w:val="24"/>
          <w:szCs w:val="24"/>
          <w:highlight w:val="yellow"/>
        </w:rPr>
        <w:t>чч.хх</w:t>
      </w:r>
      <w:proofErr w:type="spellEnd"/>
      <w:r w:rsidRPr="003460BE">
        <w:rPr>
          <w:sz w:val="24"/>
          <w:szCs w:val="24"/>
          <w:highlight w:val="yellow"/>
          <w:lang w:val="ru-RU"/>
        </w:rPr>
        <w:t>}</w:t>
      </w:r>
    </w:p>
    <w:p w14:paraId="70181BF4" w14:textId="07BDDF52" w:rsidR="00F5036E" w:rsidRDefault="00F5036E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Параметри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цінового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критерія</w:t>
      </w:r>
      <w:proofErr w:type="spellEnd"/>
      <w:r>
        <w:rPr>
          <w:sz w:val="24"/>
          <w:szCs w:val="24"/>
          <w:lang w:val="ru-RU"/>
        </w:rPr>
        <w:t xml:space="preserve">: </w:t>
      </w:r>
      <w:r w:rsidRPr="003460BE">
        <w:rPr>
          <w:sz w:val="24"/>
          <w:szCs w:val="24"/>
          <w:highlight w:val="yellow"/>
          <w:lang w:val="ru-RU"/>
        </w:rPr>
        <w:t>{</w:t>
      </w:r>
      <w:r w:rsidRPr="003460BE">
        <w:rPr>
          <w:sz w:val="24"/>
          <w:szCs w:val="24"/>
          <w:highlight w:val="yellow"/>
        </w:rPr>
        <w:t>Параметри цінового критерія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5882F2CE" w14:textId="77777777" w:rsidR="00F5036E" w:rsidRDefault="00F5036E">
      <w:pPr>
        <w:rPr>
          <w:sz w:val="24"/>
          <w:szCs w:val="24"/>
          <w:lang w:val="ru-RU"/>
        </w:rPr>
      </w:pPr>
    </w:p>
    <w:p w14:paraId="0594EAA5" w14:textId="49F1B393" w:rsidR="00F5036E" w:rsidRDefault="00E97676">
      <w:pPr>
        <w:rPr>
          <w:sz w:val="24"/>
          <w:szCs w:val="24"/>
          <w:lang w:val="ru-RU"/>
        </w:rPr>
      </w:pPr>
      <w:proofErr w:type="spellStart"/>
      <w:r>
        <w:rPr>
          <w:sz w:val="24"/>
          <w:szCs w:val="24"/>
          <w:lang w:val="ru-RU"/>
        </w:rPr>
        <w:t>Переможці</w:t>
      </w:r>
      <w:proofErr w:type="spellEnd"/>
      <w:r>
        <w:rPr>
          <w:sz w:val="24"/>
          <w:szCs w:val="24"/>
          <w:lang w:val="ru-RU"/>
        </w:rPr>
        <w:t>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861"/>
        <w:gridCol w:w="1125"/>
        <w:gridCol w:w="1201"/>
        <w:gridCol w:w="1333"/>
        <w:gridCol w:w="1604"/>
      </w:tblGrid>
      <w:tr w:rsidR="00E97676" w14:paraId="37354AF1" w14:textId="77777777" w:rsidTr="002B037B">
        <w:tc>
          <w:tcPr>
            <w:tcW w:w="2122" w:type="dxa"/>
          </w:tcPr>
          <w:p w14:paraId="0DEF165E" w14:textId="4E4AE5EA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Контрагент</w:t>
            </w:r>
          </w:p>
        </w:tc>
        <w:tc>
          <w:tcPr>
            <w:tcW w:w="2861" w:type="dxa"/>
          </w:tcPr>
          <w:p w14:paraId="2839BA24" w14:textId="16CA3980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Позиція</w:t>
            </w:r>
            <w:proofErr w:type="spellEnd"/>
          </w:p>
        </w:tc>
        <w:tc>
          <w:tcPr>
            <w:tcW w:w="1125" w:type="dxa"/>
          </w:tcPr>
          <w:p w14:paraId="49A6AE13" w14:textId="4C6A51E4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Одиниці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виміру</w:t>
            </w:r>
            <w:proofErr w:type="spellEnd"/>
          </w:p>
        </w:tc>
        <w:tc>
          <w:tcPr>
            <w:tcW w:w="1201" w:type="dxa"/>
          </w:tcPr>
          <w:p w14:paraId="1A70F52F" w14:textId="31AE6633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Кількість</w:t>
            </w:r>
            <w:proofErr w:type="spellEnd"/>
          </w:p>
        </w:tc>
        <w:tc>
          <w:tcPr>
            <w:tcW w:w="1333" w:type="dxa"/>
          </w:tcPr>
          <w:p w14:paraId="7A7ABD39" w14:textId="1125F3F7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Ціна</w:t>
            </w:r>
            <w:proofErr w:type="spellEnd"/>
          </w:p>
        </w:tc>
        <w:tc>
          <w:tcPr>
            <w:tcW w:w="1604" w:type="dxa"/>
          </w:tcPr>
          <w:p w14:paraId="51BA39E7" w14:textId="6D27A8C5" w:rsidR="00E97676" w:rsidRDefault="00E97676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Вартість</w:t>
            </w:r>
            <w:proofErr w:type="spellEnd"/>
          </w:p>
        </w:tc>
      </w:tr>
      <w:tr w:rsidR="00E97676" w14:paraId="7CA7B736" w14:textId="77777777" w:rsidTr="002B037B">
        <w:tc>
          <w:tcPr>
            <w:tcW w:w="2122" w:type="dxa"/>
          </w:tcPr>
          <w:p w14:paraId="1288C16A" w14:textId="54E8FCB1" w:rsidR="00E97676" w:rsidRPr="003460BE" w:rsidRDefault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Контрагент Переможець по позиції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2861" w:type="dxa"/>
          </w:tcPr>
          <w:p w14:paraId="2370CC63" w14:textId="07700677" w:rsidR="00E97676" w:rsidRPr="003460BE" w:rsidRDefault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Позицція</w:t>
            </w:r>
            <w:proofErr w:type="spellEnd"/>
            <w:r w:rsidRPr="003460BE">
              <w:rPr>
                <w:sz w:val="24"/>
                <w:szCs w:val="24"/>
                <w:highlight w:val="yellow"/>
              </w:rPr>
              <w:t xml:space="preserve"> тендера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125" w:type="dxa"/>
          </w:tcPr>
          <w:p w14:paraId="395DB361" w14:textId="59E09519" w:rsidR="00E97676" w:rsidRPr="003460BE" w:rsidRDefault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одиниці виміру позиції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201" w:type="dxa"/>
          </w:tcPr>
          <w:p w14:paraId="5AB759AB" w14:textId="4D098504" w:rsidR="00E97676" w:rsidRPr="003460BE" w:rsidRDefault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Кількість по позиції до закупівлі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333" w:type="dxa"/>
          </w:tcPr>
          <w:p w14:paraId="46F7CF42" w14:textId="20B478BA" w:rsidR="00E97676" w:rsidRPr="003460BE" w:rsidRDefault="00F5036E">
            <w:pPr>
              <w:rPr>
                <w:sz w:val="24"/>
                <w:szCs w:val="24"/>
                <w:highlight w:val="yellow"/>
                <w:lang w:val="en-US"/>
              </w:rPr>
            </w:pPr>
            <w:r w:rsidRPr="003460BE">
              <w:rPr>
                <w:sz w:val="24"/>
                <w:szCs w:val="24"/>
                <w:highlight w:val="yellow"/>
                <w:lang w:val="en-US"/>
              </w:rPr>
              <w:t>{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Ціна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контрагента по 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позиції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en-US"/>
              </w:rPr>
              <w:t>}</w:t>
            </w:r>
          </w:p>
        </w:tc>
        <w:tc>
          <w:tcPr>
            <w:tcW w:w="1604" w:type="dxa"/>
          </w:tcPr>
          <w:p w14:paraId="2BD70486" w14:textId="2B9DF0DF" w:rsidR="00E97676" w:rsidRPr="003460BE" w:rsidRDefault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en-US"/>
              </w:rPr>
              <w:t>{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 xml:space="preserve">Вартість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по</w:t>
            </w:r>
            <w:proofErr w:type="gramEnd"/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позиції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en-US"/>
              </w:rPr>
              <w:t>}</w:t>
            </w:r>
          </w:p>
        </w:tc>
      </w:tr>
      <w:tr w:rsidR="00F5036E" w14:paraId="059BF49C" w14:textId="77777777" w:rsidTr="002B037B">
        <w:tc>
          <w:tcPr>
            <w:tcW w:w="2122" w:type="dxa"/>
          </w:tcPr>
          <w:p w14:paraId="492C9D02" w14:textId="7BC1F521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Контрагент Переможець по позиції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2861" w:type="dxa"/>
          </w:tcPr>
          <w:p w14:paraId="4F904272" w14:textId="55C9ECB3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proofErr w:type="spellStart"/>
            <w:r w:rsidRPr="003460BE">
              <w:rPr>
                <w:sz w:val="24"/>
                <w:szCs w:val="24"/>
                <w:highlight w:val="yellow"/>
              </w:rPr>
              <w:t>Позицція</w:t>
            </w:r>
            <w:proofErr w:type="spellEnd"/>
            <w:r w:rsidRPr="003460BE">
              <w:rPr>
                <w:sz w:val="24"/>
                <w:szCs w:val="24"/>
                <w:highlight w:val="yellow"/>
              </w:rPr>
              <w:t xml:space="preserve"> тендера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125" w:type="dxa"/>
          </w:tcPr>
          <w:p w14:paraId="6C51FEC1" w14:textId="3E8A6891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одиниці виміру позиції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201" w:type="dxa"/>
          </w:tcPr>
          <w:p w14:paraId="20A72F2C" w14:textId="5EDA5ED6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Кількість по позиції до закупівлі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333" w:type="dxa"/>
          </w:tcPr>
          <w:p w14:paraId="48C9649B" w14:textId="7A75219D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en-US"/>
              </w:rPr>
              <w:t>{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Ціна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контрагента по 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позиції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en-US"/>
              </w:rPr>
              <w:t>}</w:t>
            </w:r>
          </w:p>
        </w:tc>
        <w:tc>
          <w:tcPr>
            <w:tcW w:w="1604" w:type="dxa"/>
          </w:tcPr>
          <w:p w14:paraId="71255BEE" w14:textId="7A97771F" w:rsidR="00F5036E" w:rsidRPr="003460BE" w:rsidRDefault="00F5036E" w:rsidP="00F5036E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en-US"/>
              </w:rPr>
              <w:t>{</w:t>
            </w:r>
            <w:proofErr w:type="gramStart"/>
            <w:r w:rsidRPr="003460BE">
              <w:rPr>
                <w:sz w:val="24"/>
                <w:szCs w:val="24"/>
                <w:highlight w:val="yellow"/>
              </w:rPr>
              <w:t xml:space="preserve">Вартість 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по</w:t>
            </w:r>
            <w:proofErr w:type="gramEnd"/>
            <w:r w:rsidRPr="003460BE">
              <w:rPr>
                <w:sz w:val="24"/>
                <w:szCs w:val="24"/>
                <w:highlight w:val="yellow"/>
                <w:lang w:val="ru-RU"/>
              </w:rPr>
              <w:t xml:space="preserve"> </w:t>
            </w:r>
            <w:proofErr w:type="spellStart"/>
            <w:r w:rsidRPr="003460BE">
              <w:rPr>
                <w:sz w:val="24"/>
                <w:szCs w:val="24"/>
                <w:highlight w:val="yellow"/>
                <w:lang w:val="ru-RU"/>
              </w:rPr>
              <w:t>позиції</w:t>
            </w:r>
            <w:proofErr w:type="spellEnd"/>
            <w:r w:rsidRPr="003460BE">
              <w:rPr>
                <w:sz w:val="24"/>
                <w:szCs w:val="24"/>
                <w:highlight w:val="yellow"/>
                <w:lang w:val="en-US"/>
              </w:rPr>
              <w:t>}</w:t>
            </w:r>
          </w:p>
        </w:tc>
      </w:tr>
      <w:tr w:rsidR="00F5036E" w14:paraId="522CDB7C" w14:textId="77777777" w:rsidTr="002B037B">
        <w:tc>
          <w:tcPr>
            <w:tcW w:w="8642" w:type="dxa"/>
            <w:gridSpan w:val="5"/>
          </w:tcPr>
          <w:p w14:paraId="0DA8FCC8" w14:textId="39285E5A" w:rsidR="00F5036E" w:rsidRPr="00F5036E" w:rsidRDefault="00F5036E" w:rsidP="00F503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Разом:</w:t>
            </w:r>
          </w:p>
        </w:tc>
        <w:tc>
          <w:tcPr>
            <w:tcW w:w="1604" w:type="dxa"/>
          </w:tcPr>
          <w:p w14:paraId="26F64E76" w14:textId="0F7EABB1" w:rsidR="00F5036E" w:rsidRPr="002B037B" w:rsidRDefault="002B037B" w:rsidP="00F5036E">
            <w:pPr>
              <w:rPr>
                <w:sz w:val="24"/>
                <w:szCs w:val="24"/>
                <w:lang w:val="en-US"/>
              </w:rPr>
            </w:pPr>
            <w:r w:rsidRPr="003460BE">
              <w:rPr>
                <w:sz w:val="24"/>
                <w:szCs w:val="24"/>
                <w:highlight w:val="yellow"/>
                <w:lang w:val="en-US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Сума по всіх вартостях</w:t>
            </w:r>
            <w:r w:rsidRPr="003460BE">
              <w:rPr>
                <w:sz w:val="24"/>
                <w:szCs w:val="24"/>
                <w:highlight w:val="yellow"/>
                <w:lang w:val="en-US"/>
              </w:rPr>
              <w:t>}</w:t>
            </w:r>
          </w:p>
        </w:tc>
      </w:tr>
    </w:tbl>
    <w:p w14:paraId="6DE55BD5" w14:textId="0DAF90AB" w:rsidR="00E97676" w:rsidRDefault="00E97676">
      <w:pPr>
        <w:rPr>
          <w:sz w:val="24"/>
          <w:szCs w:val="24"/>
          <w:lang w:val="ru-RU"/>
        </w:rPr>
      </w:pPr>
    </w:p>
    <w:p w14:paraId="234DA6D2" w14:textId="72D1083C" w:rsidR="002B037B" w:rsidRPr="002B037B" w:rsidRDefault="002B037B">
      <w:pPr>
        <w:rPr>
          <w:sz w:val="24"/>
          <w:szCs w:val="24"/>
          <w:lang w:val="en-US"/>
        </w:rPr>
      </w:pPr>
      <w:r>
        <w:rPr>
          <w:sz w:val="24"/>
          <w:szCs w:val="24"/>
        </w:rPr>
        <w:t>Економія</w:t>
      </w:r>
      <w:r w:rsidR="003460BE">
        <w:rPr>
          <w:sz w:val="24"/>
          <w:szCs w:val="24"/>
        </w:rPr>
        <w:t xml:space="preserve"> / Вигода</w:t>
      </w:r>
      <w:r>
        <w:rPr>
          <w:sz w:val="24"/>
          <w:szCs w:val="24"/>
        </w:rPr>
        <w:t xml:space="preserve">: </w:t>
      </w:r>
      <w:r w:rsidR="003460BE" w:rsidRPr="003460BE">
        <w:rPr>
          <w:sz w:val="24"/>
          <w:szCs w:val="24"/>
          <w:highlight w:val="yellow"/>
          <w:lang w:val="ru-RU"/>
        </w:rPr>
        <w:t>{</w:t>
      </w:r>
      <w:r w:rsidR="003460BE">
        <w:rPr>
          <w:sz w:val="24"/>
          <w:szCs w:val="24"/>
          <w:highlight w:val="yellow"/>
        </w:rPr>
        <w:t>Економія сумарна по тендеру якщо закупівлі / Вигода сумарна по тендеру якщо продажі</w:t>
      </w:r>
      <w:r w:rsidR="003460BE" w:rsidRPr="003460BE">
        <w:rPr>
          <w:sz w:val="24"/>
          <w:szCs w:val="24"/>
          <w:highlight w:val="yellow"/>
          <w:lang w:val="ru-RU"/>
        </w:rPr>
        <w:t>}</w:t>
      </w:r>
      <w:r>
        <w:rPr>
          <w:sz w:val="24"/>
          <w:szCs w:val="24"/>
        </w:rPr>
        <w:br/>
      </w:r>
    </w:p>
    <w:p w14:paraId="19FA0DA1" w14:textId="177D1C2F" w:rsidR="002B037B" w:rsidRDefault="002B037B">
      <w:pPr>
        <w:rPr>
          <w:sz w:val="24"/>
          <w:szCs w:val="24"/>
        </w:rPr>
      </w:pPr>
    </w:p>
    <w:p w14:paraId="083D5B7A" w14:textId="556A2129" w:rsidR="002B037B" w:rsidRPr="00E97676" w:rsidRDefault="002B037B" w:rsidP="002B037B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46"/>
      </w:tblGrid>
      <w:tr w:rsidR="002B037B" w14:paraId="00C30A2D" w14:textId="77777777" w:rsidTr="00FB4FC0">
        <w:tc>
          <w:tcPr>
            <w:tcW w:w="10246" w:type="dxa"/>
            <w:shd w:val="clear" w:color="auto" w:fill="D9D9D9" w:themeFill="background1" w:themeFillShade="D9"/>
          </w:tcPr>
          <w:p w14:paraId="14CFBE45" w14:textId="733F8A20" w:rsidR="002B037B" w:rsidRPr="00E97676" w:rsidRDefault="002B037B" w:rsidP="00FB4FC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bookmarkStart w:id="1" w:name="_Hlk224422271"/>
            <w:r>
              <w:rPr>
                <w:b/>
                <w:bCs/>
                <w:sz w:val="24"/>
                <w:szCs w:val="24"/>
              </w:rPr>
              <w:t>Критерії тендера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  <w:bookmarkEnd w:id="1"/>
    </w:tbl>
    <w:p w14:paraId="08C7B7B5" w14:textId="67A2F52B" w:rsidR="00E97676" w:rsidRDefault="00E97676">
      <w:pPr>
        <w:rPr>
          <w:sz w:val="24"/>
          <w:szCs w:val="24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1843"/>
        <w:gridCol w:w="2976"/>
        <w:gridCol w:w="2268"/>
      </w:tblGrid>
      <w:tr w:rsidR="002B037B" w14:paraId="1532D0A4" w14:textId="77777777" w:rsidTr="002B037B">
        <w:tc>
          <w:tcPr>
            <w:tcW w:w="3114" w:type="dxa"/>
          </w:tcPr>
          <w:p w14:paraId="49225A3A" w14:textId="446B2772" w:rsidR="002B037B" w:rsidRDefault="002B037B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Назва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критерія</w:t>
            </w:r>
            <w:proofErr w:type="spellEnd"/>
          </w:p>
        </w:tc>
        <w:tc>
          <w:tcPr>
            <w:tcW w:w="1843" w:type="dxa"/>
          </w:tcPr>
          <w:p w14:paraId="45EC4839" w14:textId="51BF66EA" w:rsidR="002B037B" w:rsidRDefault="002B037B" w:rsidP="003460B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Тип</w:t>
            </w:r>
          </w:p>
        </w:tc>
        <w:tc>
          <w:tcPr>
            <w:tcW w:w="2976" w:type="dxa"/>
          </w:tcPr>
          <w:p w14:paraId="149B94CB" w14:textId="62291B70" w:rsidR="002B037B" w:rsidRDefault="002B037B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Значення</w:t>
            </w:r>
            <w:proofErr w:type="spellEnd"/>
          </w:p>
        </w:tc>
        <w:tc>
          <w:tcPr>
            <w:tcW w:w="2268" w:type="dxa"/>
          </w:tcPr>
          <w:p w14:paraId="2FA7DA4F" w14:textId="4BE08727" w:rsidR="002B037B" w:rsidRDefault="002B037B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Застосування</w:t>
            </w:r>
            <w:proofErr w:type="spellEnd"/>
          </w:p>
        </w:tc>
      </w:tr>
      <w:tr w:rsidR="002B037B" w14:paraId="7F25A683" w14:textId="77777777" w:rsidTr="002B037B">
        <w:tc>
          <w:tcPr>
            <w:tcW w:w="3114" w:type="dxa"/>
          </w:tcPr>
          <w:p w14:paraId="5772FEBC" w14:textId="68FA6B48" w:rsidR="002B037B" w:rsidRPr="003460BE" w:rsidRDefault="002B037B" w:rsidP="002B037B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Критерій</w:t>
            </w:r>
            <w:r w:rsidRPr="003460BE">
              <w:rPr>
                <w:sz w:val="24"/>
                <w:szCs w:val="24"/>
                <w:highlight w:val="yellow"/>
              </w:rPr>
              <w:t xml:space="preserve"> тендера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1843" w:type="dxa"/>
          </w:tcPr>
          <w:p w14:paraId="71A36622" w14:textId="79A5A82D" w:rsidR="002B037B" w:rsidRPr="003460BE" w:rsidRDefault="002B037B" w:rsidP="002B037B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Тип критерія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2976" w:type="dxa"/>
          </w:tcPr>
          <w:p w14:paraId="24921F83" w14:textId="0609B55A" w:rsidR="002B037B" w:rsidRPr="003460BE" w:rsidRDefault="002B037B" w:rsidP="002B037B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Варіанти значень у критерії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2268" w:type="dxa"/>
          </w:tcPr>
          <w:p w14:paraId="14CFB37E" w14:textId="2F6EB62F" w:rsidR="002B037B" w:rsidRPr="003460BE" w:rsidRDefault="002B037B" w:rsidP="002B037B">
            <w:pPr>
              <w:rPr>
                <w:sz w:val="24"/>
                <w:szCs w:val="24"/>
                <w:highlight w:val="yellow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 w:rsidRPr="003460BE">
              <w:rPr>
                <w:sz w:val="24"/>
                <w:szCs w:val="24"/>
                <w:highlight w:val="yellow"/>
              </w:rPr>
              <w:t>Застосування</w:t>
            </w:r>
            <w:r w:rsidRPr="003460BE">
              <w:rPr>
                <w:sz w:val="24"/>
                <w:szCs w:val="24"/>
                <w:highlight w:val="yellow"/>
              </w:rPr>
              <w:t xml:space="preserve"> критерія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</w:tbl>
    <w:p w14:paraId="71A46316" w14:textId="05CD04F6" w:rsidR="002B037B" w:rsidRDefault="002B037B">
      <w:pPr>
        <w:rPr>
          <w:sz w:val="24"/>
          <w:szCs w:val="24"/>
          <w:lang w:val="ru-RU"/>
        </w:rPr>
      </w:pPr>
    </w:p>
    <w:p w14:paraId="25441268" w14:textId="47EC8AFC" w:rsidR="003460BE" w:rsidRDefault="003460BE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46"/>
      </w:tblGrid>
      <w:tr w:rsidR="003460BE" w14:paraId="618770D4" w14:textId="77777777" w:rsidTr="00FB4FC0">
        <w:tc>
          <w:tcPr>
            <w:tcW w:w="10246" w:type="dxa"/>
            <w:shd w:val="clear" w:color="auto" w:fill="D9D9D9" w:themeFill="background1" w:themeFillShade="D9"/>
          </w:tcPr>
          <w:p w14:paraId="2746C885" w14:textId="29B2CFF4" w:rsidR="003460BE" w:rsidRPr="00E97676" w:rsidRDefault="003460BE" w:rsidP="00FB4FC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Запрошені учасники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1CC0B0AE" w14:textId="5835CBC6" w:rsidR="003460BE" w:rsidRDefault="003460BE">
      <w:pPr>
        <w:rPr>
          <w:sz w:val="24"/>
          <w:szCs w:val="24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3460BE" w14:paraId="726691A2" w14:textId="77777777" w:rsidTr="003460BE">
        <w:tc>
          <w:tcPr>
            <w:tcW w:w="3415" w:type="dxa"/>
          </w:tcPr>
          <w:p w14:paraId="548FD6F5" w14:textId="3DCF6756" w:rsidR="003460BE" w:rsidRDefault="003460BE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Контрагенти</w:t>
            </w:r>
            <w:proofErr w:type="spellEnd"/>
          </w:p>
        </w:tc>
        <w:tc>
          <w:tcPr>
            <w:tcW w:w="3415" w:type="dxa"/>
          </w:tcPr>
          <w:p w14:paraId="2D3663F9" w14:textId="6AA35C11" w:rsidR="003460BE" w:rsidRDefault="003460BE" w:rsidP="003460BE">
            <w:pPr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Контактні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особи / </w:t>
            </w:r>
            <w:proofErr w:type="spellStart"/>
            <w:r>
              <w:rPr>
                <w:sz w:val="24"/>
                <w:szCs w:val="24"/>
                <w:lang w:val="ru-RU"/>
              </w:rPr>
              <w:t>Агенти</w:t>
            </w:r>
            <w:proofErr w:type="spellEnd"/>
          </w:p>
        </w:tc>
        <w:tc>
          <w:tcPr>
            <w:tcW w:w="3416" w:type="dxa"/>
          </w:tcPr>
          <w:p w14:paraId="1AA621AC" w14:textId="2087D7CB" w:rsidR="003460BE" w:rsidRDefault="003460BE" w:rsidP="003460BE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</w:t>
            </w:r>
            <w:proofErr w:type="spellStart"/>
            <w:r>
              <w:rPr>
                <w:sz w:val="24"/>
                <w:szCs w:val="24"/>
                <w:lang w:val="ru-RU"/>
              </w:rPr>
              <w:t>запрошення</w:t>
            </w:r>
            <w:proofErr w:type="spellEnd"/>
          </w:p>
        </w:tc>
      </w:tr>
      <w:tr w:rsidR="003460BE" w14:paraId="629094E0" w14:textId="77777777" w:rsidTr="003460BE">
        <w:tc>
          <w:tcPr>
            <w:tcW w:w="3415" w:type="dxa"/>
          </w:tcPr>
          <w:p w14:paraId="51BA3578" w14:textId="1211945A" w:rsidR="003460BE" w:rsidRDefault="003460BE">
            <w:pPr>
              <w:rPr>
                <w:sz w:val="24"/>
                <w:szCs w:val="24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>
              <w:rPr>
                <w:sz w:val="24"/>
                <w:szCs w:val="24"/>
                <w:highlight w:val="yellow"/>
              </w:rPr>
              <w:t>Назва компанії контрагента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3415" w:type="dxa"/>
          </w:tcPr>
          <w:p w14:paraId="6FA22DE2" w14:textId="552B8994" w:rsidR="003460BE" w:rsidRDefault="003460BE">
            <w:pPr>
              <w:rPr>
                <w:sz w:val="24"/>
                <w:szCs w:val="24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>
              <w:rPr>
                <w:sz w:val="24"/>
                <w:szCs w:val="24"/>
                <w:highlight w:val="yellow"/>
              </w:rPr>
              <w:t xml:space="preserve">Користувачі компанії яким </w:t>
            </w:r>
            <w:proofErr w:type="spellStart"/>
            <w:r>
              <w:rPr>
                <w:sz w:val="24"/>
                <w:szCs w:val="24"/>
                <w:highlight w:val="yellow"/>
              </w:rPr>
              <w:t>надіслались</w:t>
            </w:r>
            <w:proofErr w:type="spellEnd"/>
            <w:r>
              <w:rPr>
                <w:sz w:val="24"/>
                <w:szCs w:val="24"/>
                <w:highlight w:val="yellow"/>
              </w:rPr>
              <w:t xml:space="preserve"> запрошення у форматі </w:t>
            </w:r>
            <w:r>
              <w:rPr>
                <w:sz w:val="24"/>
                <w:szCs w:val="24"/>
                <w:highlight w:val="yellow"/>
              </w:rPr>
              <w:br/>
              <w:t xml:space="preserve">ПІБ користувача </w:t>
            </w:r>
            <w:r>
              <w:rPr>
                <w:sz w:val="24"/>
                <w:szCs w:val="24"/>
                <w:highlight w:val="yellow"/>
              </w:rPr>
              <w:br/>
            </w:r>
            <w:r>
              <w:rPr>
                <w:sz w:val="24"/>
                <w:szCs w:val="24"/>
                <w:highlight w:val="yellow"/>
                <w:lang w:val="en-US"/>
              </w:rPr>
              <w:t>email</w:t>
            </w:r>
            <w:r>
              <w:rPr>
                <w:sz w:val="24"/>
                <w:szCs w:val="24"/>
                <w:highlight w:val="yellow"/>
                <w:lang w:val="en-US"/>
              </w:rPr>
              <w:br/>
            </w:r>
            <w:r>
              <w:rPr>
                <w:sz w:val="24"/>
                <w:szCs w:val="24"/>
                <w:highlight w:val="yellow"/>
                <w:lang w:val="ru-RU"/>
              </w:rPr>
              <w:t>телефон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  <w:tc>
          <w:tcPr>
            <w:tcW w:w="3416" w:type="dxa"/>
          </w:tcPr>
          <w:p w14:paraId="3BC72985" w14:textId="5ECBB506" w:rsidR="003460BE" w:rsidRDefault="003460BE">
            <w:pPr>
              <w:rPr>
                <w:sz w:val="24"/>
                <w:szCs w:val="24"/>
                <w:lang w:val="ru-RU"/>
              </w:rPr>
            </w:pPr>
            <w:r w:rsidRPr="003460BE">
              <w:rPr>
                <w:sz w:val="24"/>
                <w:szCs w:val="24"/>
                <w:highlight w:val="yellow"/>
                <w:lang w:val="ru-RU"/>
              </w:rPr>
              <w:t>{</w:t>
            </w:r>
            <w:r>
              <w:rPr>
                <w:sz w:val="24"/>
                <w:szCs w:val="24"/>
                <w:highlight w:val="yellow"/>
              </w:rPr>
              <w:t>Дата запрошення</w:t>
            </w:r>
            <w:r w:rsidRPr="003460BE">
              <w:rPr>
                <w:sz w:val="24"/>
                <w:szCs w:val="24"/>
                <w:highlight w:val="yellow"/>
                <w:lang w:val="ru-RU"/>
              </w:rPr>
              <w:t>}</w:t>
            </w:r>
          </w:p>
        </w:tc>
      </w:tr>
    </w:tbl>
    <w:p w14:paraId="22D74D03" w14:textId="10168E43" w:rsidR="003460BE" w:rsidRDefault="003460BE">
      <w:pPr>
        <w:rPr>
          <w:sz w:val="24"/>
          <w:szCs w:val="24"/>
          <w:lang w:val="ru-RU"/>
        </w:rPr>
      </w:pPr>
    </w:p>
    <w:p w14:paraId="4C5C53AA" w14:textId="0D028ADC" w:rsidR="003460BE" w:rsidRDefault="003460BE">
      <w:pPr>
        <w:rPr>
          <w:sz w:val="24"/>
          <w:szCs w:val="24"/>
          <w:lang w:val="ru-RU"/>
        </w:rPr>
      </w:pPr>
    </w:p>
    <w:p w14:paraId="37DCB2E2" w14:textId="28C76B62" w:rsidR="003460BE" w:rsidRDefault="003460BE">
      <w:pPr>
        <w:rPr>
          <w:rFonts w:ascii="Arial" w:hAnsi="Arial" w:cs="Arial"/>
          <w:sz w:val="20"/>
          <w:szCs w:val="20"/>
          <w:shd w:val="clear" w:color="auto" w:fill="FFFFFF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46"/>
      </w:tblGrid>
      <w:tr w:rsidR="003460BE" w14:paraId="7CD0543C" w14:textId="77777777" w:rsidTr="00FB4FC0">
        <w:tc>
          <w:tcPr>
            <w:tcW w:w="10246" w:type="dxa"/>
            <w:shd w:val="clear" w:color="auto" w:fill="D9D9D9" w:themeFill="background1" w:themeFillShade="D9"/>
          </w:tcPr>
          <w:p w14:paraId="16C0C849" w14:textId="36C25296" w:rsidR="003460BE" w:rsidRPr="00E97676" w:rsidRDefault="003460BE" w:rsidP="00FB4FC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Опис умов та вимог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056F5BEE" w14:textId="57E70D19" w:rsidR="003460BE" w:rsidRDefault="003460BE">
      <w:pPr>
        <w:rPr>
          <w:sz w:val="24"/>
          <w:szCs w:val="24"/>
          <w:lang w:val="ru-RU"/>
        </w:rPr>
      </w:pPr>
    </w:p>
    <w:p w14:paraId="55EE524B" w14:textId="31B48B75" w:rsidR="003460BE" w:rsidRDefault="003460BE">
      <w:pPr>
        <w:rPr>
          <w:sz w:val="24"/>
          <w:szCs w:val="24"/>
          <w:lang w:val="ru-RU"/>
        </w:rPr>
      </w:pPr>
      <w:r w:rsidRPr="003460BE">
        <w:rPr>
          <w:sz w:val="24"/>
          <w:szCs w:val="24"/>
          <w:highlight w:val="yellow"/>
          <w:lang w:val="ru-RU"/>
        </w:rPr>
        <w:t>{</w:t>
      </w:r>
      <w:r>
        <w:rPr>
          <w:sz w:val="24"/>
          <w:szCs w:val="24"/>
          <w:highlight w:val="yellow"/>
        </w:rPr>
        <w:t>Опис умов та вимог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7656DE6B" w14:textId="7D9FA3AE" w:rsidR="003460BE" w:rsidRDefault="003460BE">
      <w:pPr>
        <w:rPr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246"/>
      </w:tblGrid>
      <w:tr w:rsidR="003460BE" w14:paraId="058AE41B" w14:textId="77777777" w:rsidTr="00FB4FC0">
        <w:tc>
          <w:tcPr>
            <w:tcW w:w="10246" w:type="dxa"/>
            <w:shd w:val="clear" w:color="auto" w:fill="D9D9D9" w:themeFill="background1" w:themeFillShade="D9"/>
          </w:tcPr>
          <w:p w14:paraId="3C28D547" w14:textId="5C95A3C8" w:rsidR="003460BE" w:rsidRPr="00E97676" w:rsidRDefault="003460BE" w:rsidP="00FB4FC0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Журнал узгодження</w:t>
            </w:r>
            <w:r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</w:p>
        </w:tc>
      </w:tr>
    </w:tbl>
    <w:p w14:paraId="7057514E" w14:textId="62F3195A" w:rsidR="003460BE" w:rsidRDefault="003460BE">
      <w:pPr>
        <w:rPr>
          <w:sz w:val="24"/>
          <w:szCs w:val="24"/>
          <w:lang w:val="ru-RU"/>
        </w:rPr>
      </w:pPr>
      <w:bookmarkStart w:id="2" w:name="_GoBack"/>
      <w:bookmarkEnd w:id="2"/>
    </w:p>
    <w:p w14:paraId="325F03AD" w14:textId="27861AC6" w:rsidR="003460BE" w:rsidRDefault="003460BE" w:rsidP="003460BE">
      <w:pPr>
        <w:rPr>
          <w:sz w:val="24"/>
          <w:szCs w:val="24"/>
          <w:lang w:val="ru-RU"/>
        </w:rPr>
      </w:pPr>
      <w:r w:rsidRPr="003460BE">
        <w:rPr>
          <w:sz w:val="24"/>
          <w:szCs w:val="24"/>
          <w:highlight w:val="yellow"/>
          <w:lang w:val="ru-RU"/>
        </w:rPr>
        <w:t>{</w:t>
      </w:r>
      <w:r>
        <w:rPr>
          <w:sz w:val="24"/>
          <w:szCs w:val="24"/>
          <w:highlight w:val="yellow"/>
        </w:rPr>
        <w:t>Журнал узгодження</w:t>
      </w:r>
      <w:r w:rsidRPr="003460BE">
        <w:rPr>
          <w:sz w:val="24"/>
          <w:szCs w:val="24"/>
          <w:highlight w:val="yellow"/>
          <w:lang w:val="ru-RU"/>
        </w:rPr>
        <w:t>}</w:t>
      </w:r>
    </w:p>
    <w:p w14:paraId="23208A1B" w14:textId="77777777" w:rsidR="003460BE" w:rsidRPr="004423F8" w:rsidRDefault="003460BE">
      <w:pPr>
        <w:rPr>
          <w:sz w:val="24"/>
          <w:szCs w:val="24"/>
          <w:lang w:val="ru-RU"/>
        </w:rPr>
      </w:pPr>
    </w:p>
    <w:sectPr w:rsidR="003460BE" w:rsidRPr="004423F8" w:rsidSect="004423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74EF16" w14:textId="77777777" w:rsidR="00C91251" w:rsidRDefault="00C91251" w:rsidP="004423F8">
      <w:pPr>
        <w:spacing w:after="0" w:line="240" w:lineRule="auto"/>
      </w:pPr>
      <w:r>
        <w:separator/>
      </w:r>
    </w:p>
  </w:endnote>
  <w:endnote w:type="continuationSeparator" w:id="0">
    <w:p w14:paraId="3F2CE7AD" w14:textId="77777777" w:rsidR="00C91251" w:rsidRDefault="00C91251" w:rsidP="0044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3CA932" w14:textId="77777777" w:rsidR="004423F8" w:rsidRDefault="004423F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B8FA1F" w14:textId="77777777" w:rsidR="004423F8" w:rsidRDefault="004423F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460F8" w14:textId="77777777" w:rsidR="004423F8" w:rsidRDefault="004423F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0685" w14:textId="77777777" w:rsidR="00C91251" w:rsidRDefault="00C91251" w:rsidP="004423F8">
      <w:pPr>
        <w:spacing w:after="0" w:line="240" w:lineRule="auto"/>
      </w:pPr>
      <w:r>
        <w:separator/>
      </w:r>
    </w:p>
  </w:footnote>
  <w:footnote w:type="continuationSeparator" w:id="0">
    <w:p w14:paraId="6B63D846" w14:textId="77777777" w:rsidR="00C91251" w:rsidRDefault="00C91251" w:rsidP="0044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3F261" w14:textId="77777777" w:rsidR="004423F8" w:rsidRDefault="004423F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A6DBE" w14:textId="77777777" w:rsidR="004423F8" w:rsidRDefault="004423F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D6ED5C" w14:textId="77777777" w:rsidR="004423F8" w:rsidRDefault="004423F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CC"/>
    <w:rsid w:val="00280A95"/>
    <w:rsid w:val="002B037B"/>
    <w:rsid w:val="003460BE"/>
    <w:rsid w:val="00422DB9"/>
    <w:rsid w:val="004423F8"/>
    <w:rsid w:val="00497629"/>
    <w:rsid w:val="00543222"/>
    <w:rsid w:val="005A545C"/>
    <w:rsid w:val="00661145"/>
    <w:rsid w:val="00705A47"/>
    <w:rsid w:val="007B07AA"/>
    <w:rsid w:val="008A2E1B"/>
    <w:rsid w:val="00AB2DCC"/>
    <w:rsid w:val="00C91251"/>
    <w:rsid w:val="00DF0F62"/>
    <w:rsid w:val="00E97676"/>
    <w:rsid w:val="00F5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E7F51C5"/>
  <w15:chartTrackingRefBased/>
  <w15:docId w15:val="{431CB008-BCF6-434D-B5E0-23863F9DF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37B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23F8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4423F8"/>
  </w:style>
  <w:style w:type="paragraph" w:styleId="a5">
    <w:name w:val="footer"/>
    <w:basedOn w:val="a"/>
    <w:link w:val="a6"/>
    <w:uiPriority w:val="99"/>
    <w:unhideWhenUsed/>
    <w:rsid w:val="004423F8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4423F8"/>
  </w:style>
  <w:style w:type="table" w:styleId="a7">
    <w:name w:val="Table Grid"/>
    <w:basedOn w:val="a1"/>
    <w:uiPriority w:val="39"/>
    <w:rsid w:val="008A2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46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4445A-CDA6-49DD-89B0-005387384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1512</Words>
  <Characters>863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Goncharyk</dc:creator>
  <cp:keywords/>
  <dc:description/>
  <cp:lastModifiedBy>Leonid Goncharyk</cp:lastModifiedBy>
  <cp:revision>6</cp:revision>
  <dcterms:created xsi:type="dcterms:W3CDTF">2026-03-14T15:50:00Z</dcterms:created>
  <dcterms:modified xsi:type="dcterms:W3CDTF">2026-03-14T21:18:00Z</dcterms:modified>
</cp:coreProperties>
</file>