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实现新增用户操作：</w:t>
      </w:r>
    </w:p>
    <w:p>
      <w:r>
        <w:drawing>
          <wp:inline distT="0" distB="0" distL="114300" distR="114300">
            <wp:extent cx="5266055" cy="374396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743960"/>
            <wp:effectExtent l="0" t="0" r="1079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743960"/>
            <wp:effectExtent l="0" t="0" r="1079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效果图</w:t>
      </w:r>
    </w:p>
    <w:p>
      <w:r>
        <w:drawing>
          <wp:inline distT="0" distB="0" distL="114300" distR="114300">
            <wp:extent cx="5266055" cy="3743960"/>
            <wp:effectExtent l="0" t="0" r="1079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hrms_user.ftl中增加工具栏，工具栏中涉及到日期控件的使用。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1195070</wp:posOffset>
                </wp:positionV>
                <wp:extent cx="4519930" cy="216535"/>
                <wp:effectExtent l="13970" t="13970" r="19050" b="1714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810" y="2109470"/>
                          <a:ext cx="4519930" cy="21653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.3pt;margin-top:94.1pt;height:17.05pt;width:355.9pt;z-index:251658240;v-text-anchor:middle;mso-width-relative:page;mso-height-relative:page;" filled="f" stroked="t" coordsize="21600,21600" arcsize="0.166666666666667" o:gfxdata="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FK6UBTYAAAACgEA&#10;AA8AAAAAAAAAAQAgAAAAIgAAAGRycy9kb3ducmV2LnhtbFBLAQIUABQAAAAIAIdO4kB76iOlxQIA&#10;AHwFAAAOAAAAAAAAAAEAIAAAACcBAABkcnMvZTJvRG9jLnhtbFBLBQYAAAAABgAGAFkBAABeBgAA&#10;AAA=&#10;">
                <v:fill on="f" focussize="0,0"/>
                <v:stroke weight="2.25pt" color="#C0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日期控件</w:t>
      </w:r>
      <w:r>
        <w:rPr>
          <w:rFonts w:hint="eastAsia"/>
          <w:lang w:val="en-US" w:eastAsia="zh-CN"/>
        </w:rPr>
        <w:t>datepicker样式。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2435225</wp:posOffset>
                </wp:positionV>
                <wp:extent cx="4624070" cy="215900"/>
                <wp:effectExtent l="13970" t="13970" r="29210" b="1778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9885" y="7362825"/>
                          <a:ext cx="4624070" cy="2159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.85pt;margin-top:191.75pt;height:17pt;width:364.1pt;z-index:251659264;v-text-anchor:middle;mso-width-relative:page;mso-height-relative:page;" filled="f" stroked="t" coordsize="21600,21600" arcsize="0.166666666666667" o:gfxdata="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O&#10;w1hW2QAAAAoBAAAPAAAAAAAAAAEAIAAAACIAAABkcnMvZG93bnJldi54bWxQSwECFAAUAAAACACH&#10;TuJAPmbIuM4CAAB+BQAADgAAAAAAAAABACAAAAAoAQAAZHJzL2Uyb0RvYy54bWxQSwUGAAAAAAYA&#10;BgBZAQAAaAYAAAAA&#10;">
                <v:fill on="f" focussize="0,0"/>
                <v:stroke weight="2.25pt" color="#C0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日期控件</w:t>
      </w:r>
      <w:r>
        <w:rPr>
          <w:rFonts w:hint="eastAsia"/>
          <w:lang w:val="en-US" w:eastAsia="zh-CN"/>
        </w:rPr>
        <w:t>datepicker的js脚本。</w:t>
      </w:r>
    </w:p>
    <w:p>
      <w:r>
        <w:drawing>
          <wp:inline distT="0" distB="0" distL="114300" distR="114300">
            <wp:extent cx="5266055" cy="3743960"/>
            <wp:effectExtent l="0" t="0" r="1079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新增用户页面。</w:t>
      </w:r>
    </w:p>
    <w:p>
      <w:r>
        <w:drawing>
          <wp:inline distT="0" distB="0" distL="114300" distR="114300">
            <wp:extent cx="5266055" cy="3743960"/>
            <wp:effectExtent l="0" t="0" r="10795" b="889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UserController中增加add方法，处理保存用户相关请求。GET请求返回空页面，POST请求处理保存操作。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61767"/>
    <w:rsid w:val="197E7FB5"/>
    <w:rsid w:val="26CB4205"/>
    <w:rsid w:val="31865F7A"/>
    <w:rsid w:val="42361B35"/>
    <w:rsid w:val="477428CE"/>
    <w:rsid w:val="69232142"/>
    <w:rsid w:val="769301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2018-05-29T07:12:57Z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