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8B" w:rsidRDefault="00DD5436" w:rsidP="007A688B">
      <w:pPr>
        <w:pStyle w:val="Sinespaciado"/>
        <w:jc w:val="center"/>
        <w:rPr>
          <w:rFonts w:ascii="Arial" w:hAnsi="Arial" w:cs="Arial"/>
        </w:rPr>
      </w:pPr>
      <w:r w:rsidRPr="00DD5436">
        <w:rPr>
          <w:rFonts w:ascii="Arial" w:hAnsi="Arial" w:cs="Arial"/>
          <w:sz w:val="56"/>
          <w:szCs w:val="56"/>
        </w:rPr>
        <w:t>Tienda online ready to buy</w:t>
      </w:r>
      <w:r>
        <w:rPr>
          <w:rFonts w:ascii="Arial" w:hAnsi="Arial" w:cs="Arial"/>
        </w:rPr>
        <w:t xml:space="preserve"> </w:t>
      </w:r>
    </w:p>
    <w:p w:rsidR="00DD5436" w:rsidRDefault="00DD5436" w:rsidP="007A688B">
      <w:pPr>
        <w:pStyle w:val="Sinespaciado"/>
        <w:jc w:val="center"/>
        <w:rPr>
          <w:rFonts w:ascii="Arial" w:hAnsi="Arial" w:cs="Arial"/>
        </w:rPr>
      </w:pPr>
    </w:p>
    <w:p w:rsidR="00DD5436" w:rsidRDefault="00DD5436" w:rsidP="007A688B">
      <w:pPr>
        <w:pStyle w:val="Sinespaciado"/>
        <w:jc w:val="center"/>
        <w:rPr>
          <w:rFonts w:ascii="Arial" w:hAnsi="Arial" w:cs="Arial"/>
        </w:rPr>
      </w:pPr>
    </w:p>
    <w:p w:rsidR="00DD5436" w:rsidRDefault="00DD5436" w:rsidP="007A688B">
      <w:pPr>
        <w:pStyle w:val="Sinespaciado"/>
        <w:jc w:val="center"/>
        <w:rPr>
          <w:rFonts w:ascii="Arial" w:hAnsi="Arial" w:cs="Arial"/>
        </w:rPr>
      </w:pPr>
    </w:p>
    <w:p w:rsidR="007A688B" w:rsidRDefault="00A56D05" w:rsidP="007A688B">
      <w:pPr>
        <w:pStyle w:val="Sinespaciado"/>
        <w:jc w:val="center"/>
      </w:pPr>
      <w:hyperlink r:id="rId6" w:history="1">
        <w:r w:rsidR="007A688B" w:rsidRPr="00632B74">
          <w:rPr>
            <w:rStyle w:val="Hipervnculo"/>
            <w:rFonts w:ascii="Arial" w:hAnsi="Arial" w:cs="Arial"/>
          </w:rPr>
          <w:t>hsnaranjo3@misena.edu.co</w:t>
        </w:r>
      </w:hyperlink>
    </w:p>
    <w:p w:rsidR="007A688B" w:rsidRDefault="00A56D05" w:rsidP="007A688B">
      <w:pPr>
        <w:pStyle w:val="Sinespaciado"/>
        <w:jc w:val="center"/>
        <w:rPr>
          <w:rFonts w:ascii="Arial" w:hAnsi="Arial" w:cs="Arial"/>
        </w:rPr>
      </w:pPr>
      <w:hyperlink r:id="rId7" w:history="1">
        <w:r w:rsidR="007A688B" w:rsidRPr="00632B74">
          <w:rPr>
            <w:rStyle w:val="Hipervnculo"/>
            <w:rFonts w:ascii="Arial" w:hAnsi="Arial" w:cs="Arial"/>
          </w:rPr>
          <w:t>jssanchez067@misena.edu.co</w:t>
        </w:r>
      </w:hyperlink>
    </w:p>
    <w:p w:rsidR="007A688B" w:rsidRDefault="00A56D05" w:rsidP="007A688B">
      <w:pPr>
        <w:pStyle w:val="Sinespaciado"/>
        <w:jc w:val="center"/>
        <w:rPr>
          <w:rFonts w:ascii="Arial" w:hAnsi="Arial" w:cs="Arial"/>
        </w:rPr>
      </w:pPr>
      <w:hyperlink r:id="rId8" w:history="1">
        <w:r w:rsidR="00DD5436" w:rsidRPr="00987D26">
          <w:rPr>
            <w:rStyle w:val="Hipervnculo"/>
            <w:rFonts w:ascii="Arial" w:hAnsi="Arial" w:cs="Arial"/>
          </w:rPr>
          <w:t>baangel80@misena.edu.co</w:t>
        </w:r>
      </w:hyperlink>
    </w:p>
    <w:p w:rsidR="00DD5436" w:rsidRDefault="00A56D05" w:rsidP="007A688B">
      <w:pPr>
        <w:pStyle w:val="Sinespaciado"/>
        <w:jc w:val="center"/>
        <w:rPr>
          <w:rFonts w:ascii="Arial" w:hAnsi="Arial" w:cs="Arial"/>
        </w:rPr>
      </w:pPr>
      <w:hyperlink r:id="rId9" w:history="1">
        <w:r w:rsidR="00DD5436" w:rsidRPr="00987D26">
          <w:rPr>
            <w:rStyle w:val="Hipervnculo"/>
            <w:rFonts w:ascii="Arial" w:hAnsi="Arial" w:cs="Arial"/>
          </w:rPr>
          <w:t>faforero58@misen.edu.co</w:t>
        </w:r>
      </w:hyperlink>
    </w:p>
    <w:p w:rsidR="00DD5436" w:rsidRDefault="00DD5436" w:rsidP="007A688B">
      <w:pPr>
        <w:pStyle w:val="Sinespaciado"/>
        <w:jc w:val="center"/>
        <w:rPr>
          <w:rFonts w:ascii="Arial" w:hAnsi="Arial" w:cs="Arial"/>
        </w:rPr>
      </w:pPr>
    </w:p>
    <w:p w:rsidR="007A688B" w:rsidRDefault="007A688B" w:rsidP="007A688B">
      <w:pPr>
        <w:pStyle w:val="Sinespaciado"/>
        <w:jc w:val="center"/>
        <w:rPr>
          <w:rFonts w:ascii="Arial" w:hAnsi="Arial" w:cs="Arial"/>
        </w:rPr>
      </w:pPr>
    </w:p>
    <w:p w:rsidR="007A688B" w:rsidRDefault="007A688B" w:rsidP="007A688B">
      <w:pPr>
        <w:pStyle w:val="Sinespaciado"/>
        <w:jc w:val="center"/>
        <w:rPr>
          <w:rFonts w:ascii="Arial" w:hAnsi="Arial" w:cs="Arial"/>
        </w:rPr>
      </w:pPr>
    </w:p>
    <w:p w:rsidR="00DD5436" w:rsidRDefault="00DD5436" w:rsidP="007A688B">
      <w:pPr>
        <w:pStyle w:val="Sinespaciado"/>
        <w:rPr>
          <w:rFonts w:ascii="Arial" w:hAnsi="Arial" w:cs="Arial"/>
        </w:rPr>
        <w:sectPr w:rsidR="00DD543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A688B" w:rsidRPr="00554AD9" w:rsidRDefault="007A688B" w:rsidP="007A688B">
      <w:pPr>
        <w:pStyle w:val="Sinespaciado"/>
        <w:rPr>
          <w:rFonts w:ascii="Arial" w:hAnsi="Arial" w:cs="Arial"/>
          <w:sz w:val="28"/>
          <w:szCs w:val="28"/>
        </w:rPr>
      </w:pPr>
    </w:p>
    <w:p w:rsidR="007A688B" w:rsidRPr="00554AD9" w:rsidRDefault="009F43C8" w:rsidP="007A688B">
      <w:pPr>
        <w:pStyle w:val="Sinespaciado"/>
        <w:rPr>
          <w:rFonts w:ascii="Arial" w:hAnsi="Arial" w:cs="Arial"/>
          <w:b/>
          <w:sz w:val="28"/>
          <w:szCs w:val="28"/>
        </w:rPr>
      </w:pPr>
      <w:r w:rsidRPr="00554AD9">
        <w:rPr>
          <w:rFonts w:ascii="Arial" w:hAnsi="Arial" w:cs="Arial"/>
          <w:b/>
          <w:sz w:val="28"/>
          <w:szCs w:val="28"/>
        </w:rPr>
        <w:t>RESUMEN:</w:t>
      </w:r>
    </w:p>
    <w:p w:rsidR="007A688B" w:rsidRPr="00554AD9" w:rsidRDefault="007A688B" w:rsidP="007A688B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7A688B" w:rsidRPr="00554AD9" w:rsidRDefault="007A688B" w:rsidP="007A688B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>Se realizó una búsqueda acerca de análisis y diseño de aplicaciones informáticas de gestión, trabajando en ello para recopilar información en conceptos básicos el cual nos pudiera ayuda en la elaboración del proyecto tiend</w:t>
      </w:r>
      <w:r w:rsidR="00DD5436" w:rsidRPr="00554AD9">
        <w:rPr>
          <w:rFonts w:ascii="Arial" w:hAnsi="Arial" w:cs="Arial"/>
          <w:sz w:val="24"/>
          <w:szCs w:val="24"/>
        </w:rPr>
        <w:t>as online ready to buy.</w:t>
      </w:r>
    </w:p>
    <w:p w:rsidR="007A688B" w:rsidRPr="00554AD9" w:rsidRDefault="007A688B" w:rsidP="007A688B">
      <w:pPr>
        <w:pStyle w:val="Sinespaciado"/>
        <w:rPr>
          <w:rFonts w:ascii="Arial" w:hAnsi="Arial" w:cs="Arial"/>
          <w:sz w:val="24"/>
          <w:szCs w:val="24"/>
        </w:rPr>
      </w:pPr>
    </w:p>
    <w:p w:rsidR="007A688B" w:rsidRPr="00554AD9" w:rsidRDefault="007A688B" w:rsidP="007A688B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>Las consultas las pudimos realizar gracias a la ayuda del internet, biblioteca complejo sur y biblioteca tintal haciendo una recopilación de ideas para la elaboración de este informe.</w:t>
      </w:r>
    </w:p>
    <w:p w:rsidR="007A688B" w:rsidRPr="00554AD9" w:rsidRDefault="007A688B" w:rsidP="007A688B">
      <w:pPr>
        <w:pStyle w:val="Sinespaciado"/>
        <w:rPr>
          <w:rFonts w:ascii="Arial" w:hAnsi="Arial" w:cs="Arial"/>
          <w:sz w:val="24"/>
          <w:szCs w:val="24"/>
        </w:rPr>
      </w:pPr>
    </w:p>
    <w:p w:rsidR="009F43C8" w:rsidRPr="00554AD9" w:rsidRDefault="009F43C8" w:rsidP="007A688B">
      <w:pPr>
        <w:pStyle w:val="Sinespaciado"/>
        <w:rPr>
          <w:rFonts w:ascii="Arial" w:hAnsi="Arial" w:cs="Arial"/>
          <w:b/>
          <w:sz w:val="24"/>
          <w:szCs w:val="24"/>
        </w:rPr>
      </w:pPr>
      <w:r w:rsidRPr="00554AD9">
        <w:rPr>
          <w:rFonts w:ascii="Arial" w:hAnsi="Arial" w:cs="Arial"/>
          <w:b/>
          <w:sz w:val="24"/>
          <w:szCs w:val="24"/>
        </w:rPr>
        <w:t>PALABRAS CLAVE:</w:t>
      </w:r>
      <w:r w:rsidR="007A688B" w:rsidRPr="00554AD9">
        <w:rPr>
          <w:rFonts w:ascii="Arial" w:hAnsi="Arial" w:cs="Arial"/>
          <w:b/>
          <w:sz w:val="24"/>
          <w:szCs w:val="24"/>
        </w:rPr>
        <w:t xml:space="preserve"> </w:t>
      </w:r>
    </w:p>
    <w:p w:rsidR="009F43C8" w:rsidRPr="00554AD9" w:rsidRDefault="009F43C8" w:rsidP="007A688B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7A688B" w:rsidRPr="00554AD9" w:rsidRDefault="00E67B56" w:rsidP="007A688B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>Tienda</w:t>
      </w:r>
      <w:r w:rsidR="007A688B" w:rsidRPr="00554AD9">
        <w:rPr>
          <w:rFonts w:ascii="Arial" w:hAnsi="Arial" w:cs="Arial"/>
          <w:sz w:val="24"/>
          <w:szCs w:val="24"/>
        </w:rPr>
        <w:t xml:space="preserve"> online, proyecto. Informe</w:t>
      </w:r>
      <w:r w:rsidR="00CA2D82" w:rsidRPr="00554AD9">
        <w:rPr>
          <w:rFonts w:ascii="Arial" w:hAnsi="Arial" w:cs="Arial"/>
          <w:sz w:val="24"/>
          <w:szCs w:val="24"/>
        </w:rPr>
        <w:t>,</w:t>
      </w:r>
      <w:r w:rsidR="007A688B" w:rsidRPr="00554AD9">
        <w:rPr>
          <w:rFonts w:ascii="Arial" w:hAnsi="Arial" w:cs="Arial"/>
          <w:sz w:val="24"/>
          <w:szCs w:val="24"/>
        </w:rPr>
        <w:t xml:space="preserve"> análisis y desarrollo de aplicaciones de gestión.</w:t>
      </w:r>
    </w:p>
    <w:p w:rsidR="007A688B" w:rsidRPr="00554AD9" w:rsidRDefault="007A688B" w:rsidP="007A688B">
      <w:pPr>
        <w:pStyle w:val="Sinespaciado"/>
        <w:rPr>
          <w:rFonts w:ascii="Arial" w:hAnsi="Arial" w:cs="Arial"/>
          <w:sz w:val="28"/>
          <w:szCs w:val="28"/>
        </w:rPr>
      </w:pPr>
    </w:p>
    <w:p w:rsidR="009F43C8" w:rsidRDefault="009F43C8" w:rsidP="005E32BE">
      <w:pPr>
        <w:pStyle w:val="Ttulo1"/>
      </w:pPr>
      <w:r w:rsidRPr="00554AD9">
        <w:rPr>
          <w:sz w:val="28"/>
          <w:szCs w:val="28"/>
        </w:rPr>
        <w:t>MARCO TEORICO</w:t>
      </w:r>
      <w:r>
        <w:t>:</w:t>
      </w:r>
      <w:r w:rsidRPr="009F43C8">
        <w:t xml:space="preserve"> </w:t>
      </w:r>
    </w:p>
    <w:p w:rsidR="009F43C8" w:rsidRPr="00554AD9" w:rsidRDefault="009F43C8" w:rsidP="009F43C8">
      <w:pPr>
        <w:rPr>
          <w:sz w:val="24"/>
          <w:szCs w:val="24"/>
          <w:lang w:val="es-ES" w:eastAsia="es-ES"/>
        </w:rPr>
      </w:pPr>
    </w:p>
    <w:p w:rsidR="009F43C8" w:rsidRPr="00554AD9" w:rsidRDefault="009F43C8" w:rsidP="00E67B56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>Una tienda Online Es un espacio cibernético utilizado para un trueque entre Dinero  (Metal, papel, Plástico) y productos o beneficios</w:t>
      </w:r>
    </w:p>
    <w:p w:rsidR="00E67B56" w:rsidRPr="00554AD9" w:rsidRDefault="00E67B56" w:rsidP="00E67B56">
      <w:pPr>
        <w:pStyle w:val="Sinespaciado"/>
        <w:rPr>
          <w:rFonts w:ascii="Arial" w:hAnsi="Arial" w:cs="Arial"/>
          <w:sz w:val="24"/>
          <w:szCs w:val="24"/>
        </w:rPr>
      </w:pPr>
    </w:p>
    <w:p w:rsidR="00E67B56" w:rsidRPr="00554AD9" w:rsidRDefault="009F43C8" w:rsidP="00E67B56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>Dominio:</w:t>
      </w:r>
    </w:p>
    <w:p w:rsidR="009F43C8" w:rsidRPr="00554AD9" w:rsidRDefault="009F43C8" w:rsidP="00E67B56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 xml:space="preserve"> Es un conjunto de caracteres Específicos que funcionan como coordenadas para ubicar sitios web que Contienen Información variada sobre temas variados</w:t>
      </w:r>
    </w:p>
    <w:p w:rsidR="00E67B56" w:rsidRPr="00554AD9" w:rsidRDefault="00E67B56" w:rsidP="00E67B56">
      <w:pPr>
        <w:pStyle w:val="Sinespaciado"/>
        <w:rPr>
          <w:rFonts w:ascii="Arial" w:hAnsi="Arial" w:cs="Arial"/>
          <w:sz w:val="24"/>
          <w:szCs w:val="24"/>
        </w:rPr>
      </w:pPr>
    </w:p>
    <w:p w:rsidR="00E67B56" w:rsidRPr="00554AD9" w:rsidRDefault="009F43C8" w:rsidP="00E67B56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 xml:space="preserve">Tácticas de venta: </w:t>
      </w:r>
    </w:p>
    <w:p w:rsidR="009F43C8" w:rsidRPr="00554AD9" w:rsidRDefault="009F43C8" w:rsidP="00E67B56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>Son estrategias planeadas para aumentar las posibilidades de venta de un producto o servicio.</w:t>
      </w:r>
    </w:p>
    <w:p w:rsidR="00E67B56" w:rsidRPr="00554AD9" w:rsidRDefault="00E67B56" w:rsidP="00E67B56">
      <w:pPr>
        <w:pStyle w:val="Sinespaciado"/>
        <w:rPr>
          <w:rFonts w:ascii="Arial" w:hAnsi="Arial" w:cs="Arial"/>
          <w:sz w:val="24"/>
          <w:szCs w:val="24"/>
        </w:rPr>
      </w:pPr>
    </w:p>
    <w:p w:rsidR="009F43C8" w:rsidRPr="00554AD9" w:rsidRDefault="009F43C8" w:rsidP="00E67B56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>Platilla</w:t>
      </w:r>
      <w:r w:rsidR="00E67B56" w:rsidRPr="00554AD9">
        <w:rPr>
          <w:rFonts w:ascii="Arial" w:hAnsi="Arial" w:cs="Arial"/>
          <w:sz w:val="24"/>
          <w:szCs w:val="24"/>
        </w:rPr>
        <w:t>:</w:t>
      </w:r>
    </w:p>
    <w:p w:rsidR="009F43C8" w:rsidRPr="00554AD9" w:rsidRDefault="009F43C8" w:rsidP="00E67B56">
      <w:pPr>
        <w:pStyle w:val="Sinespaciado"/>
        <w:rPr>
          <w:rFonts w:ascii="Arial" w:hAnsi="Arial" w:cs="Arial"/>
          <w:sz w:val="24"/>
          <w:szCs w:val="24"/>
        </w:rPr>
      </w:pPr>
      <w:r w:rsidRPr="00554AD9">
        <w:rPr>
          <w:rFonts w:ascii="Arial" w:hAnsi="Arial" w:cs="Arial"/>
          <w:sz w:val="24"/>
          <w:szCs w:val="24"/>
        </w:rPr>
        <w:t>Es una interfaz realizada de manera sencilla y practica para la ocupación de un vendedor o proveedor de productos o servicios.</w:t>
      </w:r>
    </w:p>
    <w:p w:rsidR="00554AD9" w:rsidRPr="00554AD9" w:rsidRDefault="00554AD9" w:rsidP="00E67B56">
      <w:pPr>
        <w:pStyle w:val="Sinespaciado"/>
        <w:rPr>
          <w:rFonts w:ascii="Arial" w:hAnsi="Arial" w:cs="Arial"/>
          <w:sz w:val="24"/>
          <w:szCs w:val="24"/>
        </w:rPr>
      </w:pPr>
    </w:p>
    <w:p w:rsidR="00554AD9" w:rsidRPr="00554AD9" w:rsidRDefault="00554AD9" w:rsidP="00E67B56">
      <w:pPr>
        <w:pStyle w:val="Sinespaciado"/>
        <w:rPr>
          <w:rFonts w:ascii="Arial" w:hAnsi="Arial" w:cs="Arial"/>
          <w:sz w:val="24"/>
          <w:szCs w:val="24"/>
        </w:rPr>
      </w:pPr>
    </w:p>
    <w:p w:rsidR="00554AD9" w:rsidRDefault="00554AD9" w:rsidP="00E67B56">
      <w:pPr>
        <w:pStyle w:val="Sinespaciado"/>
        <w:rPr>
          <w:rFonts w:ascii="Arial" w:hAnsi="Arial" w:cs="Arial"/>
        </w:rPr>
      </w:pPr>
    </w:p>
    <w:p w:rsidR="00554AD9" w:rsidRDefault="00554AD9" w:rsidP="00E67B56">
      <w:pPr>
        <w:pStyle w:val="Sinespaciado"/>
        <w:rPr>
          <w:rFonts w:ascii="Arial" w:hAnsi="Arial" w:cs="Arial"/>
        </w:rPr>
      </w:pPr>
    </w:p>
    <w:p w:rsidR="00554AD9" w:rsidRPr="00E67B56" w:rsidRDefault="00554AD9" w:rsidP="00E67B56">
      <w:pPr>
        <w:pStyle w:val="Sinespaciado"/>
        <w:rPr>
          <w:rFonts w:ascii="Arial" w:hAnsi="Arial" w:cs="Arial"/>
        </w:rPr>
      </w:pPr>
    </w:p>
    <w:p w:rsidR="00E67B56" w:rsidRDefault="00E67B56" w:rsidP="00E67B56">
      <w:pPr>
        <w:pStyle w:val="Sinespaciado"/>
      </w:pPr>
    </w:p>
    <w:p w:rsidR="009F43C8" w:rsidRPr="005E32BE" w:rsidRDefault="009F43C8" w:rsidP="005E32BE">
      <w:pPr>
        <w:pStyle w:val="Ttulo1"/>
      </w:pPr>
      <w:r w:rsidRPr="005E32BE">
        <w:t>INTRODUCCION:</w:t>
      </w:r>
    </w:p>
    <w:p w:rsidR="009F43C8" w:rsidRDefault="009F43C8" w:rsidP="009F43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9F43C8" w:rsidRDefault="009F43C8" w:rsidP="009F43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base y ayuda de los términos consultados hablaremos del concepto “tiendas online” </w:t>
      </w:r>
      <w:r w:rsidRPr="009F43C8">
        <w:rPr>
          <w:rFonts w:ascii="Arial" w:hAnsi="Arial" w:cs="Arial"/>
        </w:rPr>
        <w:t>Una tienda en línea o tienda virtual. Se refiere a una aplicación web que permite el comercio como la compra o venta entre uno o varios usuarios a través de internet, en pocas palabras: es un sitio web que nos permite vender o comprar.</w:t>
      </w:r>
    </w:p>
    <w:p w:rsidR="00DD5436" w:rsidRDefault="00DD5436" w:rsidP="009F43C8">
      <w:pPr>
        <w:rPr>
          <w:rFonts w:ascii="Arial" w:hAnsi="Arial" w:cs="Arial"/>
        </w:rPr>
      </w:pPr>
      <w:r w:rsidRPr="00DD5436">
        <w:rPr>
          <w:rFonts w:ascii="Arial" w:hAnsi="Arial" w:cs="Arial"/>
          <w:noProof/>
          <w:lang w:eastAsia="es-CO"/>
        </w:rPr>
        <w:drawing>
          <wp:inline distT="0" distB="0" distL="0" distR="0" wp14:anchorId="0FC26A76" wp14:editId="307AF919">
            <wp:extent cx="2562225" cy="2324100"/>
            <wp:effectExtent l="0" t="0" r="9525" b="0"/>
            <wp:docPr id="3" name="Imagen 3" descr="Resultado de imagen para tienda adidas bu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ienda adidas bus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FC" w:rsidRDefault="005E70FC" w:rsidP="005E70FC">
      <w:pPr>
        <w:pStyle w:val="Sinespaciado"/>
        <w:rPr>
          <w:b/>
          <w:lang w:eastAsia="es-ES"/>
        </w:rPr>
      </w:pPr>
    </w:p>
    <w:p w:rsidR="005E32BE" w:rsidRPr="005E32BE" w:rsidRDefault="005E32BE" w:rsidP="005E32BE">
      <w:pPr>
        <w:rPr>
          <w:lang w:val="es-ES" w:eastAsia="es-ES"/>
        </w:rPr>
      </w:pPr>
    </w:p>
    <w:p w:rsidR="005E32BE" w:rsidRDefault="005E32BE" w:rsidP="007A688B">
      <w:pPr>
        <w:pStyle w:val="Sinespaciado"/>
        <w:rPr>
          <w:rFonts w:ascii="Arial" w:hAnsi="Arial" w:cs="Arial"/>
          <w:b/>
        </w:rPr>
      </w:pPr>
    </w:p>
    <w:p w:rsidR="005E32BE" w:rsidRDefault="00A040D9" w:rsidP="007A688B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 la empresa</w:t>
      </w:r>
    </w:p>
    <w:p w:rsidR="00CA2D82" w:rsidRDefault="00CA2D82" w:rsidP="007A688B">
      <w:pPr>
        <w:pStyle w:val="Sinespaciado"/>
        <w:rPr>
          <w:rFonts w:ascii="Arial" w:hAnsi="Arial" w:cs="Arial"/>
          <w:b/>
        </w:rPr>
      </w:pPr>
    </w:p>
    <w:p w:rsidR="00CA2D82" w:rsidRDefault="00CA2D82" w:rsidP="007A688B">
      <w:pPr>
        <w:pStyle w:val="Sinespaciado"/>
        <w:rPr>
          <w:rFonts w:ascii="Arial" w:hAnsi="Arial" w:cs="Arial"/>
          <w:b/>
        </w:rPr>
      </w:pPr>
    </w:p>
    <w:p w:rsidR="00A040D9" w:rsidRDefault="00A040D9" w:rsidP="007A688B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8882" w:type="dxa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CA2D82" w:rsidTr="00CA2D82">
        <w:trPr>
          <w:trHeight w:val="459"/>
        </w:trPr>
        <w:tc>
          <w:tcPr>
            <w:tcW w:w="2220" w:type="dxa"/>
          </w:tcPr>
          <w:p w:rsidR="00CA2D82" w:rsidRDefault="00CA2D82" w:rsidP="00CE4965">
            <w:r>
              <w:t>DISPOSITIVOS</w:t>
            </w:r>
          </w:p>
        </w:tc>
        <w:tc>
          <w:tcPr>
            <w:tcW w:w="2220" w:type="dxa"/>
          </w:tcPr>
          <w:p w:rsidR="00CA2D82" w:rsidRDefault="00CA2D82" w:rsidP="00CE4965">
            <w:r>
              <w:t>MARCA</w:t>
            </w:r>
          </w:p>
        </w:tc>
        <w:tc>
          <w:tcPr>
            <w:tcW w:w="2221" w:type="dxa"/>
          </w:tcPr>
          <w:p w:rsidR="00CA2D82" w:rsidRDefault="00CA2D82" w:rsidP="00CE4965">
            <w:r>
              <w:t>PROCESADOR</w:t>
            </w:r>
          </w:p>
        </w:tc>
        <w:tc>
          <w:tcPr>
            <w:tcW w:w="2221" w:type="dxa"/>
          </w:tcPr>
          <w:p w:rsidR="00CA2D82" w:rsidRDefault="00CA2D82" w:rsidP="00CE4965">
            <w:r>
              <w:t>MEMORIA RAM</w:t>
            </w:r>
          </w:p>
        </w:tc>
      </w:tr>
      <w:tr w:rsidR="00CA2D82" w:rsidTr="00CA2D82">
        <w:trPr>
          <w:trHeight w:val="434"/>
        </w:trPr>
        <w:tc>
          <w:tcPr>
            <w:tcW w:w="2220" w:type="dxa"/>
          </w:tcPr>
          <w:p w:rsidR="00CA2D82" w:rsidRDefault="00CA2D82" w:rsidP="00CE4965">
            <w:r>
              <w:t>PC PORTATIL</w:t>
            </w:r>
          </w:p>
        </w:tc>
        <w:tc>
          <w:tcPr>
            <w:tcW w:w="2220" w:type="dxa"/>
          </w:tcPr>
          <w:p w:rsidR="00CA2D82" w:rsidRDefault="00CA2D82" w:rsidP="00CE4965">
            <w:r>
              <w:t>PC SMART</w:t>
            </w:r>
          </w:p>
        </w:tc>
        <w:tc>
          <w:tcPr>
            <w:tcW w:w="2221" w:type="dxa"/>
          </w:tcPr>
          <w:p w:rsidR="00CA2D82" w:rsidRDefault="00CA2D82" w:rsidP="00CE4965">
            <w:r>
              <w:t>CORE I5</w:t>
            </w:r>
          </w:p>
        </w:tc>
        <w:tc>
          <w:tcPr>
            <w:tcW w:w="2221" w:type="dxa"/>
          </w:tcPr>
          <w:p w:rsidR="00CA2D82" w:rsidRDefault="00CA2D82" w:rsidP="00CE4965">
            <w:r>
              <w:t>4 GB</w:t>
            </w:r>
          </w:p>
        </w:tc>
      </w:tr>
      <w:tr w:rsidR="00CA2D82" w:rsidTr="00CA2D82">
        <w:trPr>
          <w:trHeight w:val="459"/>
        </w:trPr>
        <w:tc>
          <w:tcPr>
            <w:tcW w:w="2220" w:type="dxa"/>
          </w:tcPr>
          <w:p w:rsidR="00CA2D82" w:rsidRDefault="00CA2D82" w:rsidP="00CE4965">
            <w:r>
              <w:t>PC DE ESCRITORIO</w:t>
            </w:r>
          </w:p>
        </w:tc>
        <w:tc>
          <w:tcPr>
            <w:tcW w:w="2220" w:type="dxa"/>
          </w:tcPr>
          <w:p w:rsidR="00CA2D82" w:rsidRDefault="00CA2D82" w:rsidP="00CE4965">
            <w:r>
              <w:t>HP</w:t>
            </w:r>
          </w:p>
        </w:tc>
        <w:tc>
          <w:tcPr>
            <w:tcW w:w="2221" w:type="dxa"/>
          </w:tcPr>
          <w:p w:rsidR="00CA2D82" w:rsidRDefault="00CA2D82" w:rsidP="00CE4965">
            <w:r>
              <w:t>CORE I7</w:t>
            </w:r>
          </w:p>
        </w:tc>
        <w:tc>
          <w:tcPr>
            <w:tcW w:w="2221" w:type="dxa"/>
          </w:tcPr>
          <w:p w:rsidR="00CA2D82" w:rsidRDefault="00CA2D82" w:rsidP="00CE4965">
            <w:r>
              <w:t>8 GB</w:t>
            </w:r>
          </w:p>
        </w:tc>
      </w:tr>
      <w:tr w:rsidR="00CA2D82" w:rsidTr="00CA2D82">
        <w:trPr>
          <w:trHeight w:val="434"/>
        </w:trPr>
        <w:tc>
          <w:tcPr>
            <w:tcW w:w="2220" w:type="dxa"/>
          </w:tcPr>
          <w:p w:rsidR="00CA2D82" w:rsidRDefault="00CA2D82" w:rsidP="00CE4965">
            <w:r>
              <w:t>CELULAR</w:t>
            </w:r>
          </w:p>
        </w:tc>
        <w:tc>
          <w:tcPr>
            <w:tcW w:w="2220" w:type="dxa"/>
          </w:tcPr>
          <w:p w:rsidR="00CA2D82" w:rsidRPr="00295763" w:rsidRDefault="00CA2D82" w:rsidP="00CE4965">
            <w:r w:rsidRPr="00295763">
              <w:t>SAMSUNG</w:t>
            </w:r>
          </w:p>
        </w:tc>
        <w:tc>
          <w:tcPr>
            <w:tcW w:w="2221" w:type="dxa"/>
          </w:tcPr>
          <w:p w:rsidR="00CA2D82" w:rsidRDefault="00CA2D82" w:rsidP="00CE4965">
            <w:r>
              <w:rPr>
                <w:rFonts w:ascii="Arial" w:hAnsi="Arial"/>
                <w:color w:val="000000"/>
              </w:rPr>
              <w:t>Octa-Core</w:t>
            </w:r>
          </w:p>
        </w:tc>
        <w:tc>
          <w:tcPr>
            <w:tcW w:w="2221" w:type="dxa"/>
          </w:tcPr>
          <w:p w:rsidR="00CA2D82" w:rsidRDefault="00CA2D82" w:rsidP="00CE4965">
            <w:r>
              <w:t>2 GB</w:t>
            </w:r>
          </w:p>
        </w:tc>
      </w:tr>
      <w:tr w:rsidR="00CA2D82" w:rsidTr="00CA2D82">
        <w:trPr>
          <w:trHeight w:val="434"/>
        </w:trPr>
        <w:tc>
          <w:tcPr>
            <w:tcW w:w="2220" w:type="dxa"/>
          </w:tcPr>
          <w:p w:rsidR="00CA2D82" w:rsidRDefault="00CA2D82" w:rsidP="00CE4965"/>
        </w:tc>
        <w:tc>
          <w:tcPr>
            <w:tcW w:w="2220" w:type="dxa"/>
          </w:tcPr>
          <w:p w:rsidR="00CA2D82" w:rsidRPr="00295763" w:rsidRDefault="00CA2D82" w:rsidP="00CE4965"/>
        </w:tc>
        <w:tc>
          <w:tcPr>
            <w:tcW w:w="2221" w:type="dxa"/>
          </w:tcPr>
          <w:p w:rsidR="00CA2D82" w:rsidRDefault="00CA2D82" w:rsidP="00CE49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221" w:type="dxa"/>
          </w:tcPr>
          <w:p w:rsidR="00CA2D82" w:rsidRDefault="00CA2D82" w:rsidP="00CE4965"/>
        </w:tc>
      </w:tr>
    </w:tbl>
    <w:p w:rsidR="00A040D9" w:rsidRDefault="00A040D9" w:rsidP="007A688B">
      <w:pPr>
        <w:pStyle w:val="Sinespaciado"/>
        <w:rPr>
          <w:rFonts w:ascii="Arial" w:hAnsi="Arial" w:cs="Arial"/>
          <w:b/>
        </w:rPr>
      </w:pPr>
    </w:p>
    <w:p w:rsidR="00CA2D82" w:rsidRDefault="00CA2D82" w:rsidP="007A688B">
      <w:pPr>
        <w:pStyle w:val="Sinespaciado"/>
        <w:rPr>
          <w:rFonts w:ascii="Arial" w:hAnsi="Arial" w:cs="Arial"/>
          <w:b/>
        </w:rPr>
      </w:pPr>
    </w:p>
    <w:p w:rsidR="00CA2D82" w:rsidRDefault="00CA2D82" w:rsidP="007A688B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Contenido</w:t>
      </w:r>
    </w:p>
    <w:p w:rsidR="00CA2D82" w:rsidRPr="00CA2D82" w:rsidRDefault="00A56D05" w:rsidP="007A688B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bookmarkStart w:id="0" w:name="_GoBack"/>
      <w:bookmarkEnd w:id="0"/>
    </w:p>
    <w:sectPr w:rsidR="00CA2D82" w:rsidRPr="00CA2D82" w:rsidSect="00DD543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83B35"/>
    <w:multiLevelType w:val="hybridMultilevel"/>
    <w:tmpl w:val="5C0CA00E"/>
    <w:lvl w:ilvl="0" w:tplc="BFA82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C9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CD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C2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E6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A7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03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07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E2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DD05FA"/>
    <w:multiLevelType w:val="multilevel"/>
    <w:tmpl w:val="71DC8E10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cs="Times New Roman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8B"/>
    <w:rsid w:val="001C6B4A"/>
    <w:rsid w:val="00554AD9"/>
    <w:rsid w:val="005E32BE"/>
    <w:rsid w:val="005E70FC"/>
    <w:rsid w:val="007A688B"/>
    <w:rsid w:val="008434EB"/>
    <w:rsid w:val="009D5245"/>
    <w:rsid w:val="009F43C8"/>
    <w:rsid w:val="00A040D9"/>
    <w:rsid w:val="00A56D05"/>
    <w:rsid w:val="00CA2D82"/>
    <w:rsid w:val="00DD5436"/>
    <w:rsid w:val="00E6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3A929-793C-4C0D-A755-B6846ED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5E32BE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9F43C8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9F43C8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Arial"/>
      <w:b/>
      <w:bCs/>
      <w:sz w:val="20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F43C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F43C8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F43C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F43C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F43C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9F43C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88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A688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rsid w:val="005E32B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9F43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9F43C8"/>
    <w:rPr>
      <w:rFonts w:ascii="Arial" w:eastAsia="Times New Roman" w:hAnsi="Arial" w:cs="Arial"/>
      <w:b/>
      <w:bCs/>
      <w:sz w:val="20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9F43C8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9F43C8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9F43C8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9F43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9F43C8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9F43C8"/>
    <w:rPr>
      <w:rFonts w:ascii="Arial" w:eastAsia="Times New Roman" w:hAnsi="Arial" w:cs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5E32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CA2D8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angel80@misena.edu.co" TargetMode="External"/><Relationship Id="rId3" Type="http://schemas.openxmlformats.org/officeDocument/2006/relationships/styles" Target="styles.xml"/><Relationship Id="rId7" Type="http://schemas.openxmlformats.org/officeDocument/2006/relationships/hyperlink" Target="mailto:jssanchez067@misena.edu.c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snaranjo3@misena.edu.c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faforero58@misen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31EC-AA84-4C44-89B0-BE2A92B3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2016-11-11T15:01:00Z</dcterms:created>
  <dcterms:modified xsi:type="dcterms:W3CDTF">2016-11-11T16:15:00Z</dcterms:modified>
</cp:coreProperties>
</file>