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4.png" ContentType="image/png"/>
  <Override PartName="/word/media/image13.png" ContentType="image/png"/>
  <Override PartName="/word/media/image12.png" ContentType="image/png"/>
  <Override PartName="/word/media/image11.png" ContentType="image/png"/>
  <Override PartName="/word/media/image10.png" ContentType="image/png"/>
  <Override PartName="/word/media/image8.wmf" ContentType="image/x-wmf"/>
  <Override PartName="/word/media/image7.wmf" ContentType="image/x-wmf"/>
  <Override PartName="/word/media/image6.wmf" ContentType="image/x-wmf"/>
  <Override PartName="/word/media/image5.wmf" ContentType="image/x-wmf"/>
  <Override PartName="/word/media/image4.wmf" ContentType="image/x-wmf"/>
  <Override PartName="/word/media/image9.png" ContentType="image/png"/>
  <Override PartName="/word/media/image3.wmf" ContentType="image/x-wmf"/>
  <Override PartName="/word/media/image2.wmf" ContentType="image/x-wmf"/>
  <Override PartName="/word/media/image1.wmf" ContentType="image/x-wmf"/>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b/>
          <w:sz w:val="32"/>
          <w:szCs w:val="44"/>
        </w:rPr>
      </w:pPr>
      <w:r>
        <w:rPr>
          <w:b/>
          <w:sz w:val="32"/>
          <w:szCs w:val="44"/>
        </w:rPr>
      </w:r>
    </w:p>
    <w:p>
      <w:pPr>
        <w:pStyle w:val="Normal"/>
        <w:rPr>
          <w:b/>
          <w:sz w:val="32"/>
          <w:szCs w:val="44"/>
        </w:rPr>
      </w:pPr>
      <w:r>
        <w:rPr>
          <w:b/>
          <w:sz w:val="32"/>
          <w:szCs w:val="44"/>
        </w:rPr>
      </w:r>
    </w:p>
    <w:p>
      <w:pPr>
        <w:pStyle w:val="Normal"/>
        <w:rPr>
          <w:b/>
          <w:sz w:val="32"/>
          <w:szCs w:val="44"/>
        </w:rPr>
      </w:pPr>
      <w:r>
        <w:rPr>
          <w:b/>
          <w:sz w:val="32"/>
          <w:szCs w:val="44"/>
        </w:rPr>
      </w:r>
    </w:p>
    <w:p>
      <w:pPr>
        <w:pStyle w:val="Normal"/>
        <w:rPr>
          <w:b/>
          <w:sz w:val="32"/>
          <w:szCs w:val="44"/>
        </w:rPr>
      </w:pPr>
      <w:r>
        <w:rPr>
          <w:b/>
          <w:sz w:val="32"/>
          <w:szCs w:val="44"/>
        </w:rPr>
      </w:r>
    </w:p>
    <w:p>
      <w:pPr>
        <w:pStyle w:val="Normal"/>
        <w:rPr>
          <w:b/>
          <w:sz w:val="32"/>
          <w:szCs w:val="44"/>
        </w:rPr>
      </w:pPr>
      <w:r>
        <w:rPr>
          <w:b/>
          <w:sz w:val="32"/>
          <w:szCs w:val="44"/>
        </w:rPr>
      </w:r>
    </w:p>
    <w:p>
      <w:pPr>
        <w:pStyle w:val="Normal"/>
        <w:jc w:val="center"/>
        <w:rPr>
          <w:b/>
          <w:sz w:val="52"/>
          <w:szCs w:val="44"/>
        </w:rPr>
      </w:pPr>
      <w:r>
        <w:rPr>
          <w:b/>
          <w:sz w:val="52"/>
          <w:szCs w:val="44"/>
        </w:rPr>
        <w:t>软件工程需求文档</w:t>
      </w:r>
    </w:p>
    <w:p>
      <w:pPr>
        <w:pStyle w:val="Normal"/>
        <w:jc w:val="center"/>
        <w:rPr>
          <w:b/>
          <w:sz w:val="32"/>
          <w:szCs w:val="44"/>
        </w:rPr>
      </w:pPr>
      <w:r>
        <w:rPr>
          <w:b/>
          <w:sz w:val="32"/>
          <w:szCs w:val="44"/>
        </w:rPr>
        <w:t>项目名称：啪啪打卡</w:t>
      </w:r>
    </w:p>
    <w:p>
      <w:pPr>
        <w:pStyle w:val="Normal"/>
        <w:rPr>
          <w:b/>
          <w:sz w:val="32"/>
          <w:szCs w:val="44"/>
        </w:rPr>
      </w:pPr>
      <w:r>
        <w:rPr>
          <w:b/>
          <w:sz w:val="32"/>
          <w:szCs w:val="44"/>
        </w:rPr>
      </w:r>
    </w:p>
    <w:p>
      <w:pPr>
        <w:pStyle w:val="Normal"/>
        <w:rPr>
          <w:b/>
          <w:sz w:val="32"/>
          <w:szCs w:val="44"/>
        </w:rPr>
      </w:pPr>
      <w:r>
        <w:rPr>
          <w:b/>
          <w:sz w:val="32"/>
          <w:szCs w:val="44"/>
        </w:rPr>
      </w:r>
    </w:p>
    <w:p>
      <w:pPr>
        <w:pStyle w:val="Normal"/>
        <w:rPr>
          <w:b/>
          <w:sz w:val="32"/>
          <w:szCs w:val="44"/>
        </w:rPr>
      </w:pPr>
      <w:r>
        <w:rPr>
          <w:b/>
          <w:sz w:val="32"/>
          <w:szCs w:val="44"/>
        </w:rPr>
      </w:r>
    </w:p>
    <w:p>
      <w:pPr>
        <w:pStyle w:val="Normal"/>
        <w:rPr>
          <w:b/>
          <w:sz w:val="32"/>
          <w:szCs w:val="44"/>
        </w:rPr>
      </w:pPr>
      <w:r>
        <w:rPr>
          <w:b/>
          <w:sz w:val="32"/>
          <w:szCs w:val="44"/>
        </w:rPr>
      </w:r>
    </w:p>
    <w:p>
      <w:pPr>
        <w:pStyle w:val="Normal"/>
        <w:rPr>
          <w:b/>
          <w:sz w:val="32"/>
          <w:szCs w:val="44"/>
        </w:rPr>
      </w:pPr>
      <w:r>
        <w:rPr>
          <w:b/>
          <w:sz w:val="32"/>
          <w:szCs w:val="44"/>
        </w:rPr>
      </w:r>
    </w:p>
    <w:p>
      <w:pPr>
        <w:pStyle w:val="Normal"/>
        <w:rPr>
          <w:b/>
          <w:sz w:val="32"/>
          <w:szCs w:val="44"/>
        </w:rPr>
      </w:pPr>
      <w:r>
        <w:rPr>
          <w:b/>
          <w:sz w:val="32"/>
          <w:szCs w:val="44"/>
        </w:rPr>
      </w:r>
    </w:p>
    <w:p>
      <w:pPr>
        <w:pStyle w:val="Normal"/>
        <w:rPr>
          <w:b/>
          <w:sz w:val="32"/>
          <w:szCs w:val="44"/>
        </w:rPr>
      </w:pPr>
      <w:r>
        <w:rPr>
          <w:b/>
          <w:sz w:val="32"/>
          <w:szCs w:val="44"/>
        </w:rPr>
      </w:r>
    </w:p>
    <w:p>
      <w:pPr>
        <w:pStyle w:val="Normal"/>
        <w:rPr>
          <w:b/>
          <w:sz w:val="32"/>
          <w:szCs w:val="44"/>
        </w:rPr>
      </w:pPr>
      <w:r>
        <w:rPr>
          <w:b/>
          <w:sz w:val="32"/>
          <w:szCs w:val="44"/>
        </w:rPr>
      </w:r>
    </w:p>
    <w:p>
      <w:pPr>
        <w:pStyle w:val="Normal"/>
        <w:rPr>
          <w:b/>
          <w:sz w:val="32"/>
          <w:szCs w:val="44"/>
        </w:rPr>
      </w:pPr>
      <w:r>
        <w:rPr>
          <w:b/>
          <w:sz w:val="32"/>
          <w:szCs w:val="44"/>
        </w:rPr>
      </w:r>
    </w:p>
    <w:p>
      <w:pPr>
        <w:pStyle w:val="Normal"/>
        <w:jc w:val="center"/>
        <w:rPr>
          <w:sz w:val="24"/>
          <w:szCs w:val="44"/>
        </w:rPr>
      </w:pPr>
      <w:r>
        <w:rPr>
          <w:sz w:val="24"/>
          <w:szCs w:val="44"/>
        </w:rPr>
        <w:t xml:space="preserve">   </w:t>
      </w:r>
      <w:r>
        <w:rPr>
          <w:sz w:val="24"/>
          <w:szCs w:val="44"/>
        </w:rPr>
        <w:t>组长：雷凯翔</w:t>
      </w:r>
    </w:p>
    <w:p>
      <w:pPr>
        <w:pStyle w:val="Normal"/>
        <w:jc w:val="right"/>
        <w:rPr>
          <w:sz w:val="24"/>
          <w:szCs w:val="44"/>
        </w:rPr>
      </w:pPr>
      <w:r>
        <w:rPr>
          <w:sz w:val="24"/>
          <w:szCs w:val="44"/>
        </w:rPr>
        <w:t>组员：雷凯翔、丁铭、黄锐皓、王奥丞、罗干</w:t>
      </w:r>
    </w:p>
    <w:p>
      <w:pPr>
        <w:pStyle w:val="Normal"/>
        <w:ind w:left="0" w:right="480" w:hanging="0"/>
        <w:jc w:val="left"/>
        <w:rPr>
          <w:sz w:val="24"/>
          <w:szCs w:val="44"/>
        </w:rPr>
      </w:pPr>
      <w:r>
        <w:rPr>
          <w:sz w:val="24"/>
          <w:szCs w:val="44"/>
        </w:rPr>
      </w:r>
    </w:p>
    <w:p>
      <w:pPr>
        <w:pStyle w:val="Normal"/>
        <w:ind w:left="0" w:right="480" w:hanging="0"/>
        <w:jc w:val="left"/>
        <w:rPr>
          <w:sz w:val="24"/>
          <w:szCs w:val="44"/>
        </w:rPr>
      </w:pPr>
      <w:r>
        <w:rPr>
          <w:sz w:val="24"/>
          <w:szCs w:val="44"/>
        </w:rPr>
      </w:r>
    </w:p>
    <w:p>
      <w:pPr>
        <w:pStyle w:val="Normal"/>
        <w:ind w:left="0" w:right="480" w:hanging="0"/>
        <w:jc w:val="left"/>
        <w:rPr>
          <w:sz w:val="24"/>
          <w:szCs w:val="44"/>
        </w:rPr>
      </w:pPr>
      <w:r>
        <w:rPr>
          <w:sz w:val="24"/>
          <w:szCs w:val="44"/>
        </w:rPr>
      </w:r>
    </w:p>
    <w:p>
      <w:pPr>
        <w:pStyle w:val="Normal"/>
        <w:ind w:left="0" w:right="480" w:hanging="0"/>
        <w:jc w:val="left"/>
        <w:rPr>
          <w:sz w:val="24"/>
          <w:szCs w:val="44"/>
        </w:rPr>
      </w:pPr>
      <w:r>
        <w:rPr>
          <w:sz w:val="24"/>
          <w:szCs w:val="44"/>
        </w:rPr>
      </w:r>
    </w:p>
    <w:p>
      <w:pPr>
        <w:pStyle w:val="Normal"/>
        <w:ind w:left="0" w:right="480" w:hanging="0"/>
        <w:jc w:val="left"/>
        <w:rPr>
          <w:sz w:val="24"/>
          <w:szCs w:val="44"/>
        </w:rPr>
      </w:pPr>
      <w:r>
        <w:rPr>
          <w:sz w:val="24"/>
          <w:szCs w:val="44"/>
        </w:rPr>
      </w:r>
    </w:p>
    <w:p>
      <w:pPr>
        <w:pStyle w:val="Normal"/>
        <w:ind w:left="0" w:right="480" w:hanging="0"/>
        <w:jc w:val="left"/>
        <w:rPr>
          <w:sz w:val="24"/>
          <w:szCs w:val="44"/>
        </w:rPr>
      </w:pPr>
      <w:r>
        <w:rPr>
          <w:sz w:val="24"/>
          <w:szCs w:val="44"/>
        </w:rPr>
      </w:r>
    </w:p>
    <w:p>
      <w:pPr>
        <w:pStyle w:val="Normal"/>
        <w:ind w:left="0" w:right="480" w:hanging="0"/>
        <w:jc w:val="left"/>
        <w:rPr>
          <w:sz w:val="24"/>
          <w:szCs w:val="44"/>
        </w:rPr>
      </w:pPr>
      <w:r>
        <w:rPr>
          <w:sz w:val="24"/>
          <w:szCs w:val="44"/>
        </w:rPr>
      </w:r>
    </w:p>
    <w:p>
      <w:pPr>
        <w:pStyle w:val="Normal"/>
        <w:ind w:left="0" w:right="480" w:hanging="0"/>
        <w:jc w:val="left"/>
        <w:rPr>
          <w:sz w:val="24"/>
          <w:szCs w:val="44"/>
        </w:rPr>
      </w:pPr>
      <w:r>
        <w:rPr>
          <w:sz w:val="24"/>
          <w:szCs w:val="44"/>
        </w:rPr>
      </w:r>
    </w:p>
    <w:p>
      <w:pPr>
        <w:pStyle w:val="Normal"/>
        <w:ind w:left="0" w:right="480" w:hanging="0"/>
        <w:jc w:val="left"/>
        <w:rPr>
          <w:sz w:val="24"/>
          <w:szCs w:val="44"/>
        </w:rPr>
      </w:pPr>
      <w:r>
        <w:rPr>
          <w:sz w:val="24"/>
          <w:szCs w:val="44"/>
        </w:rPr>
      </w:r>
    </w:p>
    <w:p>
      <w:pPr>
        <w:pStyle w:val="1"/>
        <w:rPr/>
      </w:pPr>
      <w:r>
        <w:rPr/>
        <w:t xml:space="preserve">1. </w:t>
      </w:r>
      <w:r>
        <w:rPr/>
        <w:t>引言</w:t>
      </w:r>
    </w:p>
    <w:p>
      <w:pPr>
        <w:pStyle w:val="2"/>
        <w:rPr/>
      </w:pPr>
      <w:r>
        <w:rPr/>
        <w:t xml:space="preserve">1.1. </w:t>
      </w:r>
      <w:r>
        <w:rPr/>
        <w:t>编写目的</w:t>
      </w:r>
    </w:p>
    <w:p>
      <w:pPr>
        <w:pStyle w:val="Normal"/>
        <w:rPr>
          <w:sz w:val="24"/>
          <w:szCs w:val="21"/>
        </w:rPr>
      </w:pPr>
      <w:r>
        <w:rPr>
          <w:b/>
          <w:sz w:val="28"/>
          <w:szCs w:val="30"/>
        </w:rPr>
        <w:tab/>
      </w:r>
      <w:r>
        <w:rPr>
          <w:sz w:val="24"/>
          <w:szCs w:val="21"/>
        </w:rPr>
        <w:t>由于学生规模庞大，部分有不少实验项目的课程在登记学生成绩的时候比较困难，如果仅保留学生实验成绩，在不同助教老师整合学生成绩时会出现一些矛盾，哪怕是附加文字叙述，也很受主观的影响；另外如果仅是老师单方面讲评，不利于了解学生对于课程的真实评价。因此有必要开发这样的一个系统，可以快速便捷地登记学生成绩，同时方便上传图片视频资料并快速查询修改成绩，并实现学生和老师的简单互动，通过这一系统，将可以有效提高实验成绩的登记效率以及老师学生之间的交流，方便老师了解课程情况。</w:t>
      </w:r>
    </w:p>
    <w:p>
      <w:pPr>
        <w:pStyle w:val="Normal"/>
        <w:rPr>
          <w:sz w:val="24"/>
          <w:szCs w:val="21"/>
        </w:rPr>
      </w:pPr>
      <w:r>
        <w:rPr>
          <w:sz w:val="24"/>
          <w:szCs w:val="21"/>
        </w:rPr>
        <w:tab/>
      </w:r>
      <w:r>
        <w:rPr>
          <w:sz w:val="24"/>
          <w:szCs w:val="21"/>
        </w:rPr>
        <w:t>教学实验管理系统（啪啪打卡）是实现老师管理成绩实现现代化和信息化的重要系统。因此教学实验管理系统应当能够为老师提供充足的信息和快捷的查询登记的手段以及学生老师简单交互的功能，并且，面对实验项目的不断丰富、学生人数不断增多、潜在的推广价值，系统必须考虑到各种小的功能需求，并完整地、无</w:t>
      </w:r>
      <w:r>
        <w:rPr>
          <w:sz w:val="24"/>
          <w:szCs w:val="21"/>
        </w:rPr>
        <w:t>bug</w:t>
      </w:r>
      <w:r>
        <w:rPr>
          <w:sz w:val="24"/>
          <w:szCs w:val="21"/>
        </w:rPr>
        <w:t>地、高效率地实现所有功能。本小组开发的系统包含</w:t>
      </w:r>
      <w:r>
        <w:rPr>
          <w:sz w:val="24"/>
          <w:szCs w:val="21"/>
        </w:rPr>
        <w:t>web</w:t>
      </w:r>
      <w:r>
        <w:rPr>
          <w:sz w:val="24"/>
          <w:szCs w:val="21"/>
        </w:rPr>
        <w:t>端、</w:t>
      </w:r>
      <w:r>
        <w:rPr>
          <w:sz w:val="24"/>
          <w:szCs w:val="21"/>
        </w:rPr>
        <w:t>app</w:t>
      </w:r>
      <w:r>
        <w:rPr>
          <w:sz w:val="24"/>
          <w:szCs w:val="21"/>
        </w:rPr>
        <w:t>端和数据库三个部分组成，其中</w:t>
      </w:r>
      <w:r>
        <w:rPr>
          <w:sz w:val="24"/>
          <w:szCs w:val="21"/>
        </w:rPr>
        <w:t>web</w:t>
      </w:r>
      <w:r>
        <w:rPr>
          <w:sz w:val="24"/>
          <w:szCs w:val="21"/>
        </w:rPr>
        <w:t>端和数据库采用</w:t>
      </w:r>
      <w:r>
        <w:rPr>
          <w:sz w:val="24"/>
          <w:szCs w:val="21"/>
        </w:rPr>
        <w:t>ruby on rails</w:t>
      </w:r>
      <w:r>
        <w:rPr>
          <w:sz w:val="24"/>
          <w:szCs w:val="21"/>
        </w:rPr>
        <w:t>框架，</w:t>
      </w:r>
      <w:r>
        <w:rPr>
          <w:sz w:val="24"/>
          <w:szCs w:val="21"/>
        </w:rPr>
        <w:t>app</w:t>
      </w:r>
      <w:r>
        <w:rPr>
          <w:sz w:val="24"/>
          <w:szCs w:val="21"/>
        </w:rPr>
        <w:t>端基于安卓平台进行开发。</w:t>
      </w:r>
    </w:p>
    <w:p>
      <w:pPr>
        <w:pStyle w:val="Normal"/>
        <w:rPr>
          <w:sz w:val="24"/>
          <w:szCs w:val="21"/>
        </w:rPr>
      </w:pPr>
      <w:r>
        <w:rPr>
          <w:sz w:val="24"/>
          <w:szCs w:val="21"/>
        </w:rPr>
        <w:tab/>
      </w:r>
      <w:r>
        <w:rPr>
          <w:sz w:val="24"/>
          <w:szCs w:val="21"/>
        </w:rPr>
        <w:t>本系统针对课程信息维护和实验成绩登记做了开创性的工作，在软件界面美化上做了初步的拓展，目的是为了方便老师进行成绩登记以及了解学生对课程的评价情况，使得管理更加方便。</w:t>
      </w:r>
    </w:p>
    <w:p>
      <w:pPr>
        <w:pStyle w:val="2"/>
        <w:rPr/>
      </w:pPr>
      <w:r>
        <w:rPr/>
        <w:t xml:space="preserve">1.2. </w:t>
      </w:r>
      <w:r>
        <w:rPr/>
        <w:t>编写背景</w:t>
      </w:r>
    </w:p>
    <w:p>
      <w:pPr>
        <w:pStyle w:val="Normal"/>
        <w:rPr>
          <w:sz w:val="22"/>
          <w:szCs w:val="21"/>
        </w:rPr>
      </w:pPr>
      <w:r>
        <w:rPr>
          <w:szCs w:val="21"/>
        </w:rPr>
        <w:tab/>
      </w:r>
      <w:r>
        <w:rPr>
          <w:sz w:val="22"/>
          <w:szCs w:val="21"/>
        </w:rPr>
        <w:t>系统名称：啪啪打卡</w:t>
      </w:r>
    </w:p>
    <w:p>
      <w:pPr>
        <w:pStyle w:val="Normal"/>
        <w:rPr>
          <w:sz w:val="22"/>
          <w:szCs w:val="21"/>
        </w:rPr>
      </w:pPr>
      <w:r>
        <w:rPr>
          <w:sz w:val="22"/>
          <w:szCs w:val="21"/>
        </w:rPr>
        <w:tab/>
      </w:r>
      <w:r>
        <w:rPr>
          <w:sz w:val="22"/>
          <w:szCs w:val="21"/>
        </w:rPr>
        <w:t>项目组长：雷凯翔</w:t>
      </w:r>
    </w:p>
    <w:p>
      <w:pPr>
        <w:pStyle w:val="Normal"/>
        <w:rPr>
          <w:sz w:val="22"/>
          <w:szCs w:val="21"/>
        </w:rPr>
      </w:pPr>
      <w:r>
        <w:rPr>
          <w:sz w:val="22"/>
          <w:szCs w:val="21"/>
        </w:rPr>
        <w:tab/>
      </w:r>
      <w:r>
        <w:rPr>
          <w:sz w:val="22"/>
          <w:szCs w:val="21"/>
        </w:rPr>
        <w:t>数据库端组员：王奥丞</w:t>
      </w:r>
    </w:p>
    <w:p>
      <w:pPr>
        <w:pStyle w:val="Normal"/>
        <w:rPr>
          <w:sz w:val="22"/>
          <w:szCs w:val="21"/>
        </w:rPr>
      </w:pPr>
      <w:r>
        <w:rPr>
          <w:sz w:val="22"/>
          <w:szCs w:val="21"/>
        </w:rPr>
        <w:tab/>
        <w:t>app</w:t>
      </w:r>
      <w:r>
        <w:rPr>
          <w:sz w:val="22"/>
          <w:szCs w:val="21"/>
        </w:rPr>
        <w:t>端组员：雷凯翔、黄锐皓</w:t>
      </w:r>
    </w:p>
    <w:p>
      <w:pPr>
        <w:pStyle w:val="Normal"/>
        <w:rPr>
          <w:sz w:val="22"/>
          <w:szCs w:val="21"/>
        </w:rPr>
      </w:pPr>
      <w:r>
        <w:rPr>
          <w:sz w:val="22"/>
          <w:szCs w:val="21"/>
        </w:rPr>
        <w:tab/>
        <w:t>web</w:t>
      </w:r>
      <w:r>
        <w:rPr>
          <w:sz w:val="22"/>
          <w:szCs w:val="21"/>
        </w:rPr>
        <w:t>端组员：丁铭、罗干</w:t>
      </w:r>
    </w:p>
    <w:p>
      <w:pPr>
        <w:pStyle w:val="2"/>
        <w:rPr/>
      </w:pPr>
      <w:r>
        <w:rPr/>
        <w:t xml:space="preserve">1.3. </w:t>
      </w:r>
      <w:r>
        <w:rPr/>
        <w:t>系统概述</w:t>
      </w:r>
    </w:p>
    <w:p>
      <w:pPr>
        <w:pStyle w:val="Normal"/>
        <w:rPr/>
      </w:pPr>
      <w:r>
        <w:rPr/>
        <w:tab/>
      </w:r>
      <w:r>
        <w:rPr/>
        <w:t>本系统适用于大学老师进行课程和课程所属实验的管理以及与学生进行简单的互动。作为软件工程课程的大作业，本系统经历了从</w:t>
      </w:r>
      <w:r>
        <w:rPr/>
        <w:t>2015</w:t>
      </w:r>
      <w:r>
        <w:rPr/>
        <w:t>年</w:t>
      </w:r>
      <w:r>
        <w:rPr/>
        <w:t>9</w:t>
      </w:r>
      <w:r>
        <w:rPr/>
        <w:t>月底开始的为期一学期的开发，前十周主要完成系统功能的实现，后五周进行</w:t>
      </w:r>
      <w:r>
        <w:rPr/>
        <w:t>bug</w:t>
      </w:r>
      <w:r>
        <w:rPr/>
        <w:t>的调试工作，最后两周进行文档的编写工作。系统的需求方和第一个用户为清华大学计算机系李山山老师，开发方为清华大学本科四字班的五位同学，支持方为清华大学计算机系软件工程课程白晓颖老师和王轩助教。</w:t>
      </w:r>
    </w:p>
    <w:p>
      <w:pPr>
        <w:pStyle w:val="Normal"/>
        <w:rPr/>
      </w:pPr>
      <w:r>
        <w:rPr/>
        <w:tab/>
      </w:r>
      <w:r>
        <w:rPr/>
        <w:t>文档一共四份，包括</w:t>
      </w:r>
      <w:r>
        <w:rPr>
          <w:bdr w:val="single" w:sz="4" w:space="0" w:color="00000A"/>
        </w:rPr>
        <w:t>需求文档</w:t>
      </w:r>
      <w:r>
        <w:rPr/>
        <w:t>、</w:t>
      </w:r>
      <w:r>
        <w:rPr>
          <w:bdr w:val="single" w:sz="4" w:space="0" w:color="00000A"/>
        </w:rPr>
        <w:t>设计文档</w:t>
      </w:r>
      <w:r>
        <w:rPr/>
        <w:t>、</w:t>
      </w:r>
      <w:r>
        <w:rPr>
          <w:bdr w:val="single" w:sz="4" w:space="0" w:color="00000A"/>
        </w:rPr>
        <w:t>测试报告</w:t>
      </w:r>
      <w:r>
        <w:rPr/>
        <w:t>和</w:t>
      </w:r>
      <w:bookmarkStart w:id="0" w:name="_GoBack"/>
      <w:r>
        <w:rPr>
          <w:bdr w:val="single" w:sz="4" w:space="0" w:color="00000A"/>
        </w:rPr>
        <w:t>用户手册</w:t>
      </w:r>
      <w:bookmarkEnd w:id="0"/>
      <w:r>
        <w:rPr/>
        <w:t>。</w:t>
      </w:r>
    </w:p>
    <w:p>
      <w:pPr>
        <w:pStyle w:val="2"/>
        <w:rPr/>
      </w:pPr>
      <w:r>
        <w:rPr/>
        <w:t xml:space="preserve">1.4. </w:t>
      </w:r>
      <w:r>
        <w:rPr/>
        <w:t>文档概述</w:t>
      </w:r>
    </w:p>
    <w:p>
      <w:pPr>
        <w:pStyle w:val="Normal"/>
        <w:rPr/>
      </w:pPr>
      <w:r>
        <w:rPr/>
        <w:tab/>
      </w:r>
      <w:r>
        <w:rPr/>
        <w:t>本文主要介绍了系统</w:t>
      </w:r>
      <w:r>
        <w:rPr/>
        <w:t>web</w:t>
      </w:r>
      <w:r>
        <w:rPr/>
        <w:t>端和</w:t>
      </w:r>
      <w:r>
        <w:rPr/>
        <w:t>app</w:t>
      </w:r>
      <w:r>
        <w:rPr/>
        <w:t>端的功能需求，以</w:t>
      </w:r>
      <w:r>
        <w:rPr/>
        <w:t>UML</w:t>
      </w:r>
      <w:r>
        <w:rPr/>
        <w:t>用例图为主，配以一定的文字描述。</w:t>
      </w:r>
    </w:p>
    <w:p>
      <w:pPr>
        <w:pStyle w:val="1"/>
        <w:rPr/>
      </w:pPr>
      <w:r>
        <w:rPr/>
        <w:t xml:space="preserve">2. </w:t>
      </w:r>
      <w:r>
        <w:rPr/>
        <w:t>功能需求</w:t>
      </w:r>
    </w:p>
    <w:p>
      <w:pPr>
        <w:pStyle w:val="2"/>
        <w:rPr/>
      </w:pPr>
      <w:r>
        <w:rPr/>
        <w:t>2.1. web</w:t>
      </w:r>
      <w:r>
        <w:rPr/>
        <w:t>端功能需求</w:t>
      </w:r>
    </w:p>
    <w:p>
      <w:pPr>
        <w:pStyle w:val="Normal"/>
        <w:rPr>
          <w:sz w:val="24"/>
          <w:szCs w:val="21"/>
        </w:rPr>
      </w:pPr>
      <w:r>
        <w:rPr>
          <w:sz w:val="24"/>
          <w:szCs w:val="21"/>
        </w:rPr>
        <w:tab/>
        <w:t>Web</w:t>
      </w:r>
      <w:r>
        <w:rPr>
          <w:sz w:val="24"/>
          <w:szCs w:val="21"/>
        </w:rPr>
        <w:t>端主要功能是老师进行成绩的管理和课程情况的查看以及管理员对于学期的管理。主要的功能需求有：管理员进行学期的添加、修改和删除，管理员和老师接收和回复消息以及修改个人信息，老师增加、修改和删除课程以及实验，老师对于课程增删学生和助教、推送消息、查看学生评价和查看课程学生整体的成绩，老师对于实验上传文件、发起签到、查看学生评价和查看实验整体的成绩，还有老师对于单个学生某次实验的具体情况进行查询修改（单个学生的实验情况包括分数、文字、图片和视频记录）。</w:t>
      </w:r>
    </w:p>
    <w:p>
      <w:pPr>
        <w:pStyle w:val="Normal"/>
        <w:ind w:left="0" w:right="0" w:firstLine="420"/>
        <w:rPr>
          <w:sz w:val="24"/>
          <w:szCs w:val="21"/>
        </w:rPr>
      </w:pPr>
      <w:r>
        <w:rPr>
          <w:sz w:val="24"/>
          <w:szCs w:val="21"/>
        </w:rPr>
        <w:t>针对软件的开发情况和功能需求，下面是用</w:t>
      </w:r>
      <w:r>
        <w:rPr>
          <w:sz w:val="24"/>
          <w:szCs w:val="21"/>
        </w:rPr>
        <w:t>UML</w:t>
      </w:r>
      <w:r>
        <w:rPr>
          <w:sz w:val="24"/>
          <w:szCs w:val="21"/>
        </w:rPr>
        <w:t>用例图绘制的几幅描述功能需求的图。</w:t>
      </w:r>
    </w:p>
    <w:p>
      <w:pPr>
        <w:pStyle w:val="3"/>
        <w:rPr/>
      </w:pPr>
      <w:r>
        <w:rPr/>
        <w:t xml:space="preserve">2.1.1. </w:t>
      </w:r>
      <w:r>
        <w:rPr/>
        <w:t>整体功能</w:t>
      </w:r>
      <w:r>
        <w:rPr/>
        <w:t>UML</w:t>
      </w:r>
      <w:r>
        <w:rPr/>
        <w:t>用例图：</w:t>
      </w:r>
    </w:p>
    <w:p>
      <w:pPr>
        <w:pStyle w:val="Normal"/>
        <w:rPr>
          <w:sz w:val="24"/>
          <w:szCs w:val="24"/>
        </w:rPr>
      </w:pPr>
      <w:r>
        <w:rPr>
          <w:sz w:val="24"/>
          <w:szCs w:val="24"/>
        </w:rPr>
        <w:tab/>
      </w:r>
      <w:r>
        <w:rPr>
          <w:sz w:val="24"/>
          <w:szCs w:val="24"/>
        </w:rPr>
        <w:drawing>
          <wp:inline distT="0" distB="0" distL="0" distR="0">
            <wp:extent cx="4419600" cy="377952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4419600" cy="3779520"/>
                    </a:xfrm>
                    <a:prstGeom prst="rect">
                      <a:avLst/>
                    </a:prstGeom>
                    <a:noFill/>
                    <a:ln w="9525">
                      <a:noFill/>
                      <a:miter lim="800000"/>
                      <a:headEnd/>
                      <a:tailEnd/>
                    </a:ln>
                  </pic:spPr>
                </pic:pic>
              </a:graphicData>
            </a:graphic>
          </wp:inline>
        </w:drawing>
      </w:r>
    </w:p>
    <w:p>
      <w:pPr>
        <w:pStyle w:val="3"/>
        <w:rPr/>
      </w:pPr>
      <w:r>
        <w:rPr/>
        <w:t xml:space="preserve">2.1.2. </w:t>
      </w:r>
      <w:r>
        <w:rPr/>
        <w:t>管理员功能用例图：</w:t>
      </w:r>
    </w:p>
    <w:p>
      <w:pPr>
        <w:pStyle w:val="Normal"/>
        <w:rPr/>
      </w:pPr>
      <w:r>
        <w:rPr/>
        <w:drawing>
          <wp:inline distT="0" distB="0" distL="0" distR="0">
            <wp:extent cx="5274310" cy="298958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274310" cy="2989580"/>
                    </a:xfrm>
                    <a:prstGeom prst="rect">
                      <a:avLst/>
                    </a:prstGeom>
                    <a:noFill/>
                    <a:ln w="9525">
                      <a:noFill/>
                      <a:miter lim="800000"/>
                      <a:headEnd/>
                      <a:tailEnd/>
                    </a:ln>
                  </pic:spPr>
                </pic:pic>
              </a:graphicData>
            </a:graphic>
          </wp:inline>
        </w:drawing>
      </w:r>
    </w:p>
    <w:p>
      <w:pPr>
        <w:pStyle w:val="3"/>
        <w:rPr/>
      </w:pPr>
      <w:r>
        <w:rPr/>
        <w:t xml:space="preserve">2.1.3. </w:t>
      </w:r>
      <w:r>
        <w:rPr/>
        <w:t>老师课程操作用例图</w:t>
      </w:r>
      <w:r>
        <w:rPr/>
        <w:t>:</w:t>
      </w:r>
    </w:p>
    <w:p>
      <w:pPr>
        <w:pStyle w:val="Normal"/>
        <w:rPr>
          <w:sz w:val="24"/>
          <w:szCs w:val="24"/>
        </w:rPr>
      </w:pPr>
      <w:r>
        <w:rPr>
          <w:sz w:val="24"/>
          <w:szCs w:val="24"/>
        </w:rPr>
        <w:t>（消息功能和修改个人信息和管理员相同）</w:t>
      </w:r>
    </w:p>
    <w:p>
      <w:pPr>
        <w:pStyle w:val="Normal"/>
        <w:rPr/>
      </w:pPr>
      <w:r>
        <w:rPr/>
        <w:drawing>
          <wp:inline distT="0" distB="0" distL="0" distR="0">
            <wp:extent cx="5274310" cy="2647315"/>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5274310" cy="2647315"/>
                    </a:xfrm>
                    <a:prstGeom prst="rect">
                      <a:avLst/>
                    </a:prstGeom>
                    <a:noFill/>
                    <a:ln w="9525">
                      <a:noFill/>
                      <a:miter lim="800000"/>
                      <a:headEnd/>
                      <a:tailEnd/>
                    </a:ln>
                  </pic:spPr>
                </pic:pic>
              </a:graphicData>
            </a:graphic>
          </wp:inline>
        </w:drawing>
      </w:r>
    </w:p>
    <w:p>
      <w:pPr>
        <w:pStyle w:val="3"/>
        <w:rPr/>
      </w:pPr>
      <w:r>
        <w:rPr/>
        <w:t xml:space="preserve">2.1.4. </w:t>
      </w:r>
      <w:r>
        <w:rPr/>
        <w:t>老师实验操作用例图：</w:t>
      </w:r>
    </w:p>
    <w:p>
      <w:pPr>
        <w:pStyle w:val="Normal"/>
        <w:rPr/>
      </w:pPr>
      <w:r>
        <w:rPr/>
        <w:drawing>
          <wp:inline distT="0" distB="0" distL="0" distR="0">
            <wp:extent cx="5274310" cy="2986405"/>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5274310" cy="2986405"/>
                    </a:xfrm>
                    <a:prstGeom prst="rect">
                      <a:avLst/>
                    </a:prstGeom>
                    <a:noFill/>
                    <a:ln w="9525">
                      <a:noFill/>
                      <a:miter lim="800000"/>
                      <a:headEnd/>
                      <a:tailEnd/>
                    </a:ln>
                  </pic:spPr>
                </pic:pic>
              </a:graphicData>
            </a:graphic>
          </wp:inline>
        </w:drawing>
      </w:r>
    </w:p>
    <w:p>
      <w:pPr>
        <w:pStyle w:val="3"/>
        <w:rPr/>
      </w:pPr>
      <w:r>
        <w:rPr/>
        <w:t xml:space="preserve">2.1.5. </w:t>
      </w:r>
      <w:r>
        <w:rPr/>
        <w:t>老师编辑课程部分的用例图：</w:t>
      </w:r>
    </w:p>
    <w:p>
      <w:pPr>
        <w:pStyle w:val="Normal"/>
        <w:rPr/>
      </w:pPr>
      <w:r>
        <w:rPr/>
        <w:drawing>
          <wp:inline distT="0" distB="0" distL="0" distR="0">
            <wp:extent cx="5219700" cy="3307080"/>
            <wp:effectExtent l="0" t="0" r="0" b="0"/>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5219700" cy="3307080"/>
                    </a:xfrm>
                    <a:prstGeom prst="rect">
                      <a:avLst/>
                    </a:prstGeom>
                    <a:noFill/>
                    <a:ln w="9525">
                      <a:noFill/>
                      <a:miter lim="800000"/>
                      <a:headEnd/>
                      <a:tailEnd/>
                    </a:ln>
                  </pic:spPr>
                </pic:pic>
              </a:graphicData>
            </a:graphic>
          </wp:inline>
        </w:drawing>
      </w:r>
    </w:p>
    <w:p>
      <w:pPr>
        <w:pStyle w:val="3"/>
        <w:rPr/>
      </w:pPr>
      <w:r>
        <w:rPr/>
        <w:t xml:space="preserve">2.1.6. </w:t>
      </w:r>
      <w:r>
        <w:rPr/>
        <w:t>老师编辑实验部分的用例图：</w:t>
      </w:r>
    </w:p>
    <w:p>
      <w:pPr>
        <w:pStyle w:val="Normal"/>
        <w:rPr/>
      </w:pPr>
      <w:r>
        <w:rPr/>
        <w:drawing>
          <wp:inline distT="0" distB="0" distL="0" distR="0">
            <wp:extent cx="5274310" cy="3108960"/>
            <wp:effectExtent l="0" t="0" r="0" b="0"/>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5274310" cy="3108960"/>
                    </a:xfrm>
                    <a:prstGeom prst="rect">
                      <a:avLst/>
                    </a:prstGeom>
                    <a:noFill/>
                    <a:ln w="9525">
                      <a:noFill/>
                      <a:miter lim="800000"/>
                      <a:headEnd/>
                      <a:tailEnd/>
                    </a:ln>
                  </pic:spPr>
                </pic:pic>
              </a:graphicData>
            </a:graphic>
          </wp:inline>
        </w:drawing>
      </w:r>
    </w:p>
    <w:p>
      <w:pPr>
        <w:pStyle w:val="3"/>
        <w:rPr/>
      </w:pPr>
      <w:r>
        <w:rPr/>
        <w:t xml:space="preserve">2.1.7. </w:t>
      </w:r>
      <w:r>
        <w:rPr/>
        <w:t>老师名单操作部分的用例图：</w:t>
      </w:r>
    </w:p>
    <w:p>
      <w:pPr>
        <w:pStyle w:val="Normal"/>
        <w:rPr/>
      </w:pPr>
      <w:r>
        <w:rPr/>
        <w:drawing>
          <wp:inline distT="0" distB="0" distL="0" distR="0">
            <wp:extent cx="5274310" cy="2299335"/>
            <wp:effectExtent l="0" t="0" r="0" b="0"/>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8"/>
                    <a:stretch>
                      <a:fillRect/>
                    </a:stretch>
                  </pic:blipFill>
                  <pic:spPr bwMode="auto">
                    <a:xfrm>
                      <a:off x="0" y="0"/>
                      <a:ext cx="5274310" cy="2299335"/>
                    </a:xfrm>
                    <a:prstGeom prst="rect">
                      <a:avLst/>
                    </a:prstGeom>
                    <a:noFill/>
                    <a:ln w="9525">
                      <a:noFill/>
                      <a:miter lim="800000"/>
                      <a:headEnd/>
                      <a:tailEnd/>
                    </a:ln>
                  </pic:spPr>
                </pic:pic>
              </a:graphicData>
            </a:graphic>
          </wp:inline>
        </w:drawing>
      </w:r>
    </w:p>
    <w:p>
      <w:pPr>
        <w:pStyle w:val="3"/>
        <w:rPr/>
      </w:pPr>
      <w:r>
        <w:rPr/>
        <w:t xml:space="preserve">2.1.8. </w:t>
      </w:r>
      <w:r>
        <w:rPr/>
        <w:t>老师对单个学生操作：</w:t>
      </w:r>
    </w:p>
    <w:p>
      <w:pPr>
        <w:pStyle w:val="Normal"/>
        <w:rPr/>
      </w:pPr>
      <w:r>
        <w:rPr/>
        <w:drawing>
          <wp:inline distT="0" distB="0" distL="0" distR="0">
            <wp:extent cx="5274310" cy="2542540"/>
            <wp:effectExtent l="0" t="0" r="0" b="0"/>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9"/>
                    <a:stretch>
                      <a:fillRect/>
                    </a:stretch>
                  </pic:blipFill>
                  <pic:spPr bwMode="auto">
                    <a:xfrm>
                      <a:off x="0" y="0"/>
                      <a:ext cx="5274310" cy="2542540"/>
                    </a:xfrm>
                    <a:prstGeom prst="rect">
                      <a:avLst/>
                    </a:prstGeom>
                    <a:noFill/>
                    <a:ln w="9525">
                      <a:noFill/>
                      <a:miter lim="800000"/>
                      <a:headEnd/>
                      <a:tailEnd/>
                    </a:ln>
                  </pic:spPr>
                </pic:pic>
              </a:graphicData>
            </a:graphic>
          </wp:inline>
        </w:drawing>
      </w:r>
    </w:p>
    <w:p>
      <w:pPr>
        <w:pStyle w:val="2"/>
        <w:rPr/>
      </w:pPr>
      <w:r>
        <w:rPr/>
        <w:t>2.2. App</w:t>
      </w:r>
      <w:r>
        <w:rPr/>
        <w:t>端功能需求</w:t>
      </w:r>
    </w:p>
    <w:p>
      <w:pPr>
        <w:pStyle w:val="Normal"/>
        <w:ind w:left="0" w:right="0" w:firstLine="420"/>
        <w:rPr/>
      </w:pPr>
      <w:r>
        <w:rPr/>
        <w:t>App</w:t>
      </w:r>
      <w:r>
        <w:rPr/>
        <w:t>端的主要功能是为学生和助教提供一个</w:t>
      </w:r>
      <w:r>
        <w:rPr>
          <w:bdr w:val="single" w:sz="4" w:space="0" w:color="00000A"/>
        </w:rPr>
        <w:t>课程成绩管理</w:t>
      </w:r>
      <w:r>
        <w:rPr/>
        <w:t>、</w:t>
      </w:r>
      <w:r>
        <w:rPr>
          <w:bdr w:val="single" w:sz="4" w:space="0" w:color="00000A"/>
        </w:rPr>
        <w:t>课程评价管理</w:t>
      </w:r>
      <w:r>
        <w:rPr/>
        <w:t>的平台，并借以当今智能手机普遍具有的</w:t>
      </w:r>
      <w:r>
        <w:rPr/>
        <w:t>GPS</w:t>
      </w:r>
      <w:r>
        <w:rPr/>
        <w:t>、摄像、网络等功能，实现</w:t>
      </w:r>
      <w:r>
        <w:rPr>
          <w:bdr w:val="single" w:sz="4" w:space="0" w:color="00000A"/>
        </w:rPr>
        <w:t>一键式的签到</w:t>
      </w:r>
      <w:r>
        <w:rPr/>
        <w:t>、</w:t>
      </w:r>
      <w:r>
        <w:rPr>
          <w:bdr w:val="single" w:sz="4" w:space="0" w:color="00000A"/>
        </w:rPr>
        <w:t>精彩实验瞬间的回放</w:t>
      </w:r>
      <w:r>
        <w:rPr/>
        <w:t>、</w:t>
      </w:r>
      <w:r>
        <w:rPr>
          <w:bdr w:val="single" w:sz="4" w:space="0" w:color="00000A"/>
        </w:rPr>
        <w:t>与教师的沟通互动</w:t>
      </w:r>
      <w:r>
        <w:rPr/>
        <w:t>以及</w:t>
      </w:r>
      <w:r>
        <w:rPr>
          <w:bdr w:val="single" w:sz="4" w:space="0" w:color="00000A"/>
        </w:rPr>
        <w:t>课程通知的提醒</w:t>
      </w:r>
      <w:r>
        <w:rPr/>
        <w:t>。</w:t>
      </w:r>
    </w:p>
    <w:p>
      <w:pPr>
        <w:pStyle w:val="3"/>
        <w:rPr/>
      </w:pPr>
      <w:r>
        <w:rPr/>
        <w:t xml:space="preserve">2.2.1 </w:t>
      </w:r>
      <w:r>
        <w:rPr/>
        <w:t>整体功能点说明</w:t>
      </w:r>
    </w:p>
    <w:p>
      <w:pPr>
        <w:pStyle w:val="Normal"/>
        <w:jc w:val="left"/>
        <w:rPr/>
      </w:pPr>
      <w:r>
        <w:rPr/>
        <w:drawing>
          <wp:inline distT="0" distB="0" distL="0" distR="0">
            <wp:extent cx="5274310" cy="2405380"/>
            <wp:effectExtent l="0" t="0" r="0" b="0"/>
            <wp:docPr id="8" name="Picture" descr="C:\Users\Shyo\Desktop\UseCase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C:\Users\Shyo\Desktop\UseCaseDiagram1.png"/>
                    <pic:cNvPicPr>
                      <a:picLocks noChangeAspect="1" noChangeArrowheads="1"/>
                    </pic:cNvPicPr>
                  </pic:nvPicPr>
                  <pic:blipFill>
                    <a:blip r:embed="rId10"/>
                    <a:stretch>
                      <a:fillRect/>
                    </a:stretch>
                  </pic:blipFill>
                  <pic:spPr bwMode="auto">
                    <a:xfrm>
                      <a:off x="0" y="0"/>
                      <a:ext cx="5274310" cy="2405380"/>
                    </a:xfrm>
                    <a:prstGeom prst="rect">
                      <a:avLst/>
                    </a:prstGeom>
                    <a:noFill/>
                    <a:ln w="9525">
                      <a:noFill/>
                      <a:miter lim="800000"/>
                      <a:headEnd/>
                      <a:tailEnd/>
                    </a:ln>
                  </pic:spPr>
                </pic:pic>
              </a:graphicData>
            </a:graphic>
          </wp:inline>
        </w:drawing>
      </w:r>
    </w:p>
    <w:p>
      <w:pPr>
        <w:pStyle w:val="Normal"/>
        <w:jc w:val="left"/>
        <w:rPr>
          <w:rStyle w:val="Heading3Char"/>
          <w:b w:val="false"/>
          <w:sz w:val="21"/>
          <w:szCs w:val="21"/>
        </w:rPr>
      </w:pPr>
      <w:r>
        <w:rPr>
          <w:color w:val="FF0000"/>
          <w:sz w:val="24"/>
          <w:szCs w:val="24"/>
        </w:rPr>
        <w:tab/>
      </w:r>
      <w:r>
        <w:rPr>
          <w:rStyle w:val="Heading3Char"/>
          <w:b w:val="false"/>
          <w:sz w:val="21"/>
          <w:szCs w:val="21"/>
        </w:rPr>
        <w:t xml:space="preserve">助教和学生都是手机端 </w:t>
      </w:r>
      <w:r>
        <w:rPr>
          <w:rStyle w:val="Heading3Char"/>
          <w:b w:val="false"/>
          <w:sz w:val="21"/>
          <w:szCs w:val="21"/>
        </w:rPr>
        <w:t xml:space="preserve">App </w:t>
      </w:r>
      <w:r>
        <w:rPr>
          <w:rStyle w:val="Heading3Char"/>
          <w:b w:val="false"/>
          <w:sz w:val="21"/>
          <w:szCs w:val="21"/>
        </w:rPr>
        <w:t>的使用者，其能够使用的功能基本相通：</w:t>
      </w:r>
    </w:p>
    <w:p>
      <w:pPr>
        <w:pStyle w:val="ListParagraph"/>
        <w:numPr>
          <w:ilvl w:val="0"/>
          <w:numId w:val="1"/>
        </w:numPr>
        <w:jc w:val="left"/>
        <w:rPr>
          <w:rStyle w:val="Heading3Char"/>
          <w:b w:val="false"/>
          <w:sz w:val="21"/>
          <w:szCs w:val="21"/>
        </w:rPr>
      </w:pPr>
      <w:r>
        <w:rPr>
          <w:rStyle w:val="Heading3Char"/>
          <w:b w:val="false"/>
          <w:sz w:val="21"/>
          <w:szCs w:val="21"/>
        </w:rPr>
        <w:t xml:space="preserve">用户管理 </w:t>
      </w:r>
      <w:r>
        <w:rPr>
          <w:rStyle w:val="Heading3Char"/>
          <w:b w:val="false"/>
          <w:sz w:val="21"/>
          <w:szCs w:val="21"/>
        </w:rPr>
        <w:t xml:space="preserve">(User Management) </w:t>
      </w:r>
      <w:r>
        <w:rPr>
          <w:rStyle w:val="Heading3Char"/>
          <w:b w:val="false"/>
          <w:sz w:val="21"/>
          <w:szCs w:val="21"/>
        </w:rPr>
        <w:t xml:space="preserve">是手机端 </w:t>
      </w:r>
      <w:r>
        <w:rPr>
          <w:rStyle w:val="Heading3Char"/>
          <w:b w:val="false"/>
          <w:sz w:val="21"/>
          <w:szCs w:val="21"/>
        </w:rPr>
        <w:t xml:space="preserve">App </w:t>
      </w:r>
      <w:r>
        <w:rPr>
          <w:rStyle w:val="Heading3Char"/>
          <w:b w:val="false"/>
          <w:sz w:val="21"/>
          <w:szCs w:val="21"/>
        </w:rPr>
        <w:t>最基本的功能之一，包括</w:t>
      </w:r>
    </w:p>
    <w:p>
      <w:pPr>
        <w:pStyle w:val="ListParagraph"/>
        <w:numPr>
          <w:ilvl w:val="1"/>
          <w:numId w:val="4"/>
        </w:numPr>
        <w:jc w:val="left"/>
        <w:rPr>
          <w:rStyle w:val="Heading3Char"/>
          <w:b w:val="false"/>
          <w:sz w:val="21"/>
          <w:szCs w:val="21"/>
        </w:rPr>
      </w:pPr>
      <w:r>
        <w:rPr>
          <w:rStyle w:val="Heading3Char"/>
          <w:b w:val="false"/>
          <w:sz w:val="21"/>
          <w:szCs w:val="21"/>
        </w:rPr>
        <w:t>登录</w:t>
      </w:r>
      <w:r>
        <w:rPr>
          <w:rStyle w:val="Heading3Char"/>
          <w:b w:val="false"/>
          <w:sz w:val="21"/>
          <w:szCs w:val="21"/>
        </w:rPr>
        <w:t>(Sign in)</w:t>
      </w:r>
      <w:r>
        <w:rPr>
          <w:rStyle w:val="Heading3Char"/>
          <w:b w:val="false"/>
          <w:sz w:val="21"/>
          <w:szCs w:val="21"/>
        </w:rPr>
        <w:t>、</w:t>
      </w:r>
    </w:p>
    <w:p>
      <w:pPr>
        <w:pStyle w:val="ListParagraph"/>
        <w:numPr>
          <w:ilvl w:val="1"/>
          <w:numId w:val="4"/>
        </w:numPr>
        <w:jc w:val="left"/>
        <w:rPr>
          <w:rStyle w:val="Heading3Char"/>
          <w:b w:val="false"/>
          <w:sz w:val="21"/>
          <w:szCs w:val="21"/>
        </w:rPr>
      </w:pPr>
      <w:r>
        <w:rPr>
          <w:rStyle w:val="Heading3Char"/>
          <w:b w:val="false"/>
          <w:sz w:val="21"/>
          <w:szCs w:val="21"/>
        </w:rPr>
        <w:t>登出</w:t>
      </w:r>
      <w:r>
        <w:rPr>
          <w:rStyle w:val="Heading3Char"/>
          <w:b w:val="false"/>
          <w:sz w:val="21"/>
          <w:szCs w:val="21"/>
        </w:rPr>
        <w:t>(Sign out)</w:t>
      </w:r>
      <w:r>
        <w:rPr>
          <w:rStyle w:val="Heading3Char"/>
          <w:b w:val="false"/>
          <w:sz w:val="21"/>
          <w:szCs w:val="21"/>
        </w:rPr>
        <w:t>、</w:t>
      </w:r>
    </w:p>
    <w:p>
      <w:pPr>
        <w:pStyle w:val="ListParagraph"/>
        <w:numPr>
          <w:ilvl w:val="1"/>
          <w:numId w:val="4"/>
        </w:numPr>
        <w:jc w:val="left"/>
        <w:rPr>
          <w:rStyle w:val="Heading3Char"/>
          <w:b w:val="false"/>
          <w:sz w:val="21"/>
          <w:szCs w:val="21"/>
        </w:rPr>
      </w:pPr>
      <w:r>
        <w:rPr>
          <w:rStyle w:val="Heading3Char"/>
          <w:b w:val="false"/>
          <w:sz w:val="21"/>
          <w:szCs w:val="21"/>
        </w:rPr>
        <w:t>用户信息的修改</w:t>
      </w:r>
      <w:r>
        <w:rPr>
          <w:rStyle w:val="Heading3Char"/>
          <w:b w:val="false"/>
          <w:sz w:val="21"/>
          <w:szCs w:val="21"/>
        </w:rPr>
        <w:t>(Modify User Info.)</w:t>
      </w:r>
      <w:r>
        <w:rPr>
          <w:rStyle w:val="Heading3Char"/>
          <w:b w:val="false"/>
          <w:sz w:val="21"/>
          <w:szCs w:val="21"/>
        </w:rPr>
        <w:t>。</w:t>
      </w:r>
    </w:p>
    <w:p>
      <w:pPr>
        <w:pStyle w:val="ListParagraph"/>
        <w:numPr>
          <w:ilvl w:val="0"/>
          <w:numId w:val="1"/>
        </w:numPr>
        <w:jc w:val="left"/>
        <w:rPr>
          <w:rStyle w:val="Heading3Char"/>
          <w:b w:val="false"/>
          <w:sz w:val="21"/>
          <w:szCs w:val="21"/>
        </w:rPr>
      </w:pPr>
      <w:r>
        <w:rPr>
          <w:rStyle w:val="Heading3Char"/>
          <w:b w:val="false"/>
          <w:sz w:val="21"/>
          <w:szCs w:val="21"/>
        </w:rPr>
        <w:t xml:space="preserve">课程管理 </w:t>
      </w:r>
      <w:r>
        <w:rPr>
          <w:rStyle w:val="Heading3Char"/>
          <w:b w:val="false"/>
          <w:sz w:val="21"/>
          <w:szCs w:val="21"/>
        </w:rPr>
        <w:t xml:space="preserve">(Course Management) </w:t>
      </w:r>
      <w:r>
        <w:rPr>
          <w:rStyle w:val="Heading3Char"/>
          <w:b w:val="false"/>
          <w:sz w:val="21"/>
          <w:szCs w:val="21"/>
        </w:rPr>
        <w:t xml:space="preserve">是手机端 </w:t>
      </w:r>
      <w:r>
        <w:rPr>
          <w:rStyle w:val="Heading3Char"/>
          <w:b w:val="false"/>
          <w:sz w:val="21"/>
          <w:szCs w:val="21"/>
        </w:rPr>
        <w:t>App</w:t>
      </w:r>
      <w:r>
        <w:rPr>
          <w:rStyle w:val="Heading3Char"/>
          <w:b w:val="false"/>
          <w:sz w:val="21"/>
          <w:szCs w:val="21"/>
        </w:rPr>
        <w:t>最核心的模块。其功能包括但不限于</w:t>
      </w:r>
    </w:p>
    <w:p>
      <w:pPr>
        <w:pStyle w:val="ListParagraph"/>
        <w:numPr>
          <w:ilvl w:val="1"/>
          <w:numId w:val="5"/>
        </w:numPr>
        <w:jc w:val="left"/>
        <w:rPr>
          <w:rStyle w:val="Heading3Char"/>
          <w:b w:val="false"/>
          <w:sz w:val="21"/>
          <w:szCs w:val="21"/>
        </w:rPr>
      </w:pPr>
      <w:r>
        <w:rPr>
          <w:rStyle w:val="Heading3Char"/>
          <w:b w:val="false"/>
          <w:sz w:val="21"/>
          <w:szCs w:val="21"/>
        </w:rPr>
        <w:t>课程主要信息的浏览</w:t>
      </w:r>
      <w:r>
        <w:rPr>
          <w:rStyle w:val="Heading3Char"/>
          <w:b w:val="false"/>
          <w:sz w:val="21"/>
          <w:szCs w:val="21"/>
        </w:rPr>
        <w:t>(View Course Info.)</w:t>
      </w:r>
      <w:r>
        <w:rPr>
          <w:rStyle w:val="Heading3Char"/>
          <w:b w:val="false"/>
          <w:sz w:val="21"/>
          <w:szCs w:val="21"/>
        </w:rPr>
        <w:t>，</w:t>
      </w:r>
    </w:p>
    <w:p>
      <w:pPr>
        <w:pStyle w:val="ListParagraph"/>
        <w:numPr>
          <w:ilvl w:val="1"/>
          <w:numId w:val="5"/>
        </w:numPr>
        <w:jc w:val="left"/>
        <w:rPr>
          <w:rStyle w:val="Heading3Char"/>
          <w:b w:val="false"/>
          <w:sz w:val="21"/>
          <w:szCs w:val="21"/>
        </w:rPr>
      </w:pPr>
      <w:r>
        <w:rPr>
          <w:rStyle w:val="Heading3Char"/>
          <w:b w:val="false"/>
          <w:sz w:val="21"/>
          <w:szCs w:val="21"/>
        </w:rPr>
        <w:t>成绩的登记与查询</w:t>
      </w:r>
      <w:r>
        <w:rPr>
          <w:rStyle w:val="Heading3Char"/>
          <w:b w:val="false"/>
          <w:sz w:val="21"/>
          <w:szCs w:val="21"/>
        </w:rPr>
        <w:t>(Course Score Management)</w:t>
      </w:r>
      <w:r>
        <w:rPr>
          <w:rStyle w:val="Heading3Char"/>
          <w:b w:val="false"/>
          <w:sz w:val="21"/>
          <w:szCs w:val="21"/>
        </w:rPr>
        <w:t>，</w:t>
      </w:r>
    </w:p>
    <w:p>
      <w:pPr>
        <w:pStyle w:val="ListParagraph"/>
        <w:numPr>
          <w:ilvl w:val="1"/>
          <w:numId w:val="5"/>
        </w:numPr>
        <w:jc w:val="left"/>
        <w:rPr>
          <w:rStyle w:val="Heading3Char"/>
          <w:b w:val="false"/>
          <w:sz w:val="21"/>
          <w:szCs w:val="21"/>
        </w:rPr>
      </w:pPr>
      <w:r>
        <w:rPr>
          <w:rStyle w:val="Heading3Char"/>
          <w:b w:val="false"/>
          <w:sz w:val="21"/>
          <w:szCs w:val="21"/>
        </w:rPr>
        <w:t>实验媒体（照相、录像）管理</w:t>
      </w:r>
      <w:r>
        <w:rPr>
          <w:rStyle w:val="Heading3Char"/>
          <w:b w:val="false"/>
          <w:sz w:val="21"/>
          <w:szCs w:val="21"/>
        </w:rPr>
        <w:t>(Course Media Management)</w:t>
      </w:r>
      <w:r>
        <w:rPr>
          <w:rStyle w:val="Heading3Char"/>
          <w:b w:val="false"/>
          <w:sz w:val="21"/>
          <w:szCs w:val="21"/>
        </w:rPr>
        <w:t>，</w:t>
      </w:r>
    </w:p>
    <w:p>
      <w:pPr>
        <w:pStyle w:val="ListParagraph"/>
        <w:numPr>
          <w:ilvl w:val="1"/>
          <w:numId w:val="5"/>
        </w:numPr>
        <w:jc w:val="left"/>
        <w:rPr>
          <w:rStyle w:val="Heading3Char"/>
          <w:b w:val="false"/>
          <w:sz w:val="21"/>
          <w:szCs w:val="21"/>
        </w:rPr>
      </w:pPr>
      <w:r>
        <w:rPr>
          <w:rStyle w:val="Heading3Char"/>
          <w:b w:val="false"/>
          <w:sz w:val="21"/>
          <w:szCs w:val="21"/>
        </w:rPr>
        <w:t>等等。</w:t>
      </w:r>
    </w:p>
    <w:p>
      <w:pPr>
        <w:pStyle w:val="ListParagraph"/>
        <w:numPr>
          <w:ilvl w:val="0"/>
          <w:numId w:val="1"/>
        </w:numPr>
        <w:jc w:val="left"/>
        <w:rPr>
          <w:rStyle w:val="Heading3Char"/>
          <w:b w:val="false"/>
          <w:sz w:val="21"/>
          <w:szCs w:val="21"/>
        </w:rPr>
      </w:pPr>
      <w:r>
        <w:rPr>
          <w:rStyle w:val="Heading3Char"/>
          <w:b w:val="false"/>
          <w:sz w:val="21"/>
          <w:szCs w:val="21"/>
        </w:rPr>
        <w:t xml:space="preserve">消息管理 </w:t>
      </w:r>
      <w:r>
        <w:rPr>
          <w:rStyle w:val="Heading3Char"/>
          <w:b w:val="false"/>
          <w:sz w:val="21"/>
          <w:szCs w:val="21"/>
        </w:rPr>
        <w:t xml:space="preserve">(Message Management) </w:t>
      </w:r>
      <w:r>
        <w:rPr>
          <w:rStyle w:val="Heading3Char"/>
          <w:b w:val="false"/>
          <w:sz w:val="21"/>
          <w:szCs w:val="21"/>
        </w:rPr>
        <w:t>比较特殊，只有</w:t>
      </w:r>
      <w:r>
        <w:rPr>
          <w:rStyle w:val="Heading3Char"/>
          <w:b w:val="false"/>
          <w:sz w:val="21"/>
          <w:szCs w:val="21"/>
          <w:bdr w:val="single" w:sz="4" w:space="0" w:color="00000A"/>
        </w:rPr>
        <w:t>学生</w:t>
      </w:r>
      <w:r>
        <w:rPr>
          <w:rStyle w:val="Heading3Char"/>
          <w:b w:val="false"/>
          <w:sz w:val="21"/>
          <w:szCs w:val="21"/>
        </w:rPr>
        <w:t>才能使用，其目的在于与任课老师交流沟通。</w:t>
      </w:r>
    </w:p>
    <w:p>
      <w:pPr>
        <w:pStyle w:val="ListParagraph"/>
        <w:numPr>
          <w:ilvl w:val="0"/>
          <w:numId w:val="1"/>
        </w:numPr>
        <w:jc w:val="left"/>
        <w:rPr>
          <w:rStyle w:val="Heading3Char"/>
          <w:b w:val="false"/>
          <w:sz w:val="21"/>
          <w:szCs w:val="21"/>
        </w:rPr>
      </w:pPr>
      <w:r>
        <w:rPr>
          <w:rStyle w:val="Heading3Char"/>
          <w:b w:val="false"/>
          <w:sz w:val="21"/>
          <w:szCs w:val="21"/>
        </w:rPr>
        <w:t xml:space="preserve">通知管理 </w:t>
      </w:r>
      <w:r>
        <w:rPr>
          <w:rStyle w:val="Heading3Char"/>
          <w:b w:val="false"/>
          <w:sz w:val="21"/>
          <w:szCs w:val="21"/>
        </w:rPr>
        <w:t xml:space="preserve">(Announcement Management) </w:t>
      </w:r>
      <w:r>
        <w:rPr>
          <w:rStyle w:val="Heading3Char"/>
          <w:b w:val="false"/>
          <w:sz w:val="21"/>
          <w:szCs w:val="21"/>
        </w:rPr>
        <w:t>也只有</w:t>
      </w:r>
      <w:r>
        <w:rPr>
          <w:rStyle w:val="Heading3Char"/>
          <w:b w:val="false"/>
          <w:sz w:val="21"/>
          <w:szCs w:val="21"/>
          <w:bdr w:val="single" w:sz="4" w:space="0" w:color="00000A"/>
        </w:rPr>
        <w:t>学生</w:t>
      </w:r>
      <w:r>
        <w:rPr>
          <w:rStyle w:val="Heading3Char"/>
          <w:b w:val="false"/>
          <w:sz w:val="21"/>
          <w:szCs w:val="21"/>
        </w:rPr>
        <w:t>才能使用，其目的在于接受老师发布的作业、考试等公告。</w:t>
      </w:r>
    </w:p>
    <w:p>
      <w:pPr>
        <w:pStyle w:val="ListParagraph"/>
        <w:numPr>
          <w:ilvl w:val="0"/>
          <w:numId w:val="1"/>
        </w:numPr>
        <w:jc w:val="left"/>
        <w:rPr>
          <w:rStyle w:val="Heading3Char"/>
          <w:b w:val="false"/>
          <w:sz w:val="21"/>
          <w:szCs w:val="21"/>
        </w:rPr>
      </w:pPr>
      <w:r>
        <w:rPr>
          <w:rStyle w:val="Heading3Char"/>
          <w:b w:val="false"/>
          <w:sz w:val="21"/>
          <w:szCs w:val="21"/>
        </w:rPr>
        <w:t xml:space="preserve">签到 </w:t>
      </w:r>
      <w:r>
        <w:rPr>
          <w:rStyle w:val="Heading3Char"/>
          <w:b w:val="false"/>
          <w:sz w:val="21"/>
          <w:szCs w:val="21"/>
        </w:rPr>
        <w:t xml:space="preserve">(Check Attendance) </w:t>
      </w:r>
      <w:r>
        <w:rPr>
          <w:rStyle w:val="Heading3Char"/>
          <w:b w:val="false"/>
          <w:sz w:val="21"/>
          <w:szCs w:val="21"/>
        </w:rPr>
        <w:t>是</w:t>
      </w:r>
      <w:r>
        <w:rPr>
          <w:rStyle w:val="Heading3Char"/>
          <w:b w:val="false"/>
          <w:sz w:val="21"/>
          <w:szCs w:val="21"/>
          <w:bdr w:val="single" w:sz="4" w:space="0" w:color="00000A"/>
        </w:rPr>
        <w:t>学生</w:t>
      </w:r>
      <w:r>
        <w:rPr>
          <w:rStyle w:val="Heading3Char"/>
          <w:b w:val="false"/>
          <w:sz w:val="21"/>
          <w:szCs w:val="21"/>
        </w:rPr>
        <w:t xml:space="preserve">的功能。在课程时段，该 </w:t>
      </w:r>
      <w:r>
        <w:rPr>
          <w:rStyle w:val="Heading3Char"/>
          <w:b w:val="false"/>
          <w:sz w:val="21"/>
          <w:szCs w:val="21"/>
        </w:rPr>
        <w:t xml:space="preserve">App </w:t>
      </w:r>
      <w:r>
        <w:rPr>
          <w:rStyle w:val="Heading3Char"/>
          <w:b w:val="false"/>
          <w:sz w:val="21"/>
          <w:szCs w:val="21"/>
        </w:rPr>
        <w:t>会自动向服务器发送手机的地理位置，用于签到。地理位置由</w:t>
      </w:r>
      <w:r>
        <w:rPr>
          <w:rStyle w:val="Heading3Char"/>
          <w:b w:val="false"/>
          <w:sz w:val="21"/>
          <w:szCs w:val="21"/>
        </w:rPr>
        <w:t>GPS</w:t>
      </w:r>
      <w:r>
        <w:rPr>
          <w:rStyle w:val="Heading3Char"/>
          <w:b w:val="false"/>
          <w:sz w:val="21"/>
          <w:szCs w:val="21"/>
        </w:rPr>
        <w:t>模块给出。</w:t>
      </w:r>
    </w:p>
    <w:p>
      <w:pPr>
        <w:pStyle w:val="3"/>
        <w:rPr/>
      </w:pPr>
      <w:r>
        <w:rPr/>
        <w:t xml:space="preserve">2.2.2 </w:t>
      </w:r>
      <w:r>
        <w:rPr/>
        <w:t>用户相关功能点说明</w:t>
      </w:r>
    </w:p>
    <w:p>
      <w:pPr>
        <w:pStyle w:val="Normal"/>
        <w:jc w:val="left"/>
        <w:rPr/>
      </w:pPr>
      <w:r>
        <w:rPr/>
        <w:drawing>
          <wp:inline distT="0" distB="0" distL="0" distR="0">
            <wp:extent cx="5274310" cy="2967990"/>
            <wp:effectExtent l="0" t="0" r="0" b="0"/>
            <wp:docPr id="9" name="Picture" descr="C:\Users\Shyo\Desktop\UseCase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C:\Users\Shyo\Desktop\UseCaseDiagram2.png"/>
                    <pic:cNvPicPr>
                      <a:picLocks noChangeAspect="1" noChangeArrowheads="1"/>
                    </pic:cNvPicPr>
                  </pic:nvPicPr>
                  <pic:blipFill>
                    <a:blip r:embed="rId11"/>
                    <a:stretch>
                      <a:fillRect/>
                    </a:stretch>
                  </pic:blipFill>
                  <pic:spPr bwMode="auto">
                    <a:xfrm>
                      <a:off x="0" y="0"/>
                      <a:ext cx="5274310" cy="2967990"/>
                    </a:xfrm>
                    <a:prstGeom prst="rect">
                      <a:avLst/>
                    </a:prstGeom>
                    <a:noFill/>
                    <a:ln w="9525">
                      <a:noFill/>
                      <a:miter lim="800000"/>
                      <a:headEnd/>
                      <a:tailEnd/>
                    </a:ln>
                  </pic:spPr>
                </pic:pic>
              </a:graphicData>
            </a:graphic>
          </wp:inline>
        </w:drawing>
      </w:r>
    </w:p>
    <w:p>
      <w:pPr>
        <w:pStyle w:val="ListParagraph"/>
        <w:ind w:left="424" w:right="0" w:hanging="0"/>
        <w:jc w:val="left"/>
        <w:rPr>
          <w:rStyle w:val="Heading3Char"/>
          <w:b w:val="false"/>
          <w:sz w:val="21"/>
          <w:szCs w:val="21"/>
        </w:rPr>
      </w:pPr>
      <w:r>
        <w:rPr>
          <w:rStyle w:val="Heading3Char"/>
          <w:b w:val="false"/>
          <w:sz w:val="21"/>
          <w:szCs w:val="21"/>
        </w:rPr>
        <w:t xml:space="preserve">用户管理 </w:t>
      </w:r>
      <w:r>
        <w:rPr>
          <w:rStyle w:val="Heading3Char"/>
          <w:b w:val="false"/>
          <w:sz w:val="21"/>
          <w:szCs w:val="21"/>
        </w:rPr>
        <w:t xml:space="preserve">(User Management) </w:t>
      </w:r>
      <w:r>
        <w:rPr>
          <w:rStyle w:val="Heading3Char"/>
          <w:b w:val="false"/>
          <w:sz w:val="21"/>
          <w:szCs w:val="21"/>
        </w:rPr>
        <w:t>面向助教和学生。其功能包括</w:t>
      </w:r>
    </w:p>
    <w:p>
      <w:pPr>
        <w:pStyle w:val="ListParagraph"/>
        <w:numPr>
          <w:ilvl w:val="0"/>
          <w:numId w:val="2"/>
        </w:numPr>
        <w:ind w:left="844" w:right="0" w:hanging="420"/>
        <w:jc w:val="left"/>
        <w:rPr>
          <w:rStyle w:val="Heading3Char"/>
          <w:b w:val="false"/>
          <w:sz w:val="21"/>
          <w:szCs w:val="21"/>
        </w:rPr>
      </w:pPr>
      <w:r>
        <w:rPr>
          <w:rStyle w:val="Heading3Char"/>
          <w:b w:val="false"/>
          <w:sz w:val="21"/>
          <w:szCs w:val="21"/>
        </w:rPr>
        <w:t>登录</w:t>
      </w:r>
      <w:r>
        <w:rPr>
          <w:rStyle w:val="Heading3Char"/>
          <w:b w:val="false"/>
          <w:sz w:val="21"/>
          <w:szCs w:val="21"/>
        </w:rPr>
        <w:t>(Sign in)</w:t>
      </w:r>
      <w:r>
        <w:rPr>
          <w:rStyle w:val="Heading3Char"/>
          <w:b w:val="false"/>
          <w:sz w:val="21"/>
          <w:szCs w:val="21"/>
        </w:rPr>
        <w:t>。支持通过</w:t>
      </w:r>
    </w:p>
    <w:p>
      <w:pPr>
        <w:pStyle w:val="ListParagraph"/>
        <w:numPr>
          <w:ilvl w:val="1"/>
          <w:numId w:val="2"/>
        </w:numPr>
        <w:ind w:left="1264" w:right="0" w:hanging="420"/>
        <w:jc w:val="left"/>
        <w:rPr>
          <w:rStyle w:val="Heading3Char"/>
          <w:b w:val="false"/>
          <w:sz w:val="21"/>
          <w:szCs w:val="21"/>
        </w:rPr>
      </w:pPr>
      <w:r>
        <w:rPr>
          <w:rStyle w:val="Heading3Char"/>
          <w:b w:val="false"/>
          <w:sz w:val="21"/>
          <w:szCs w:val="21"/>
        </w:rPr>
        <w:t>邮件登录，</w:t>
      </w:r>
    </w:p>
    <w:p>
      <w:pPr>
        <w:pStyle w:val="ListParagraph"/>
        <w:numPr>
          <w:ilvl w:val="1"/>
          <w:numId w:val="2"/>
        </w:numPr>
        <w:ind w:left="1264" w:right="0" w:hanging="420"/>
        <w:jc w:val="left"/>
        <w:rPr>
          <w:rStyle w:val="Heading3Char"/>
          <w:b w:val="false"/>
          <w:sz w:val="21"/>
          <w:szCs w:val="21"/>
        </w:rPr>
      </w:pPr>
      <w:r>
        <w:rPr>
          <w:rStyle w:val="Heading3Char"/>
          <w:b w:val="false"/>
          <w:sz w:val="21"/>
          <w:szCs w:val="21"/>
        </w:rPr>
        <w:t>用户名登录，</w:t>
      </w:r>
    </w:p>
    <w:p>
      <w:pPr>
        <w:pStyle w:val="ListParagraph"/>
        <w:numPr>
          <w:ilvl w:val="1"/>
          <w:numId w:val="2"/>
        </w:numPr>
        <w:ind w:left="1264" w:right="0" w:hanging="420"/>
        <w:jc w:val="left"/>
        <w:rPr>
          <w:rStyle w:val="Heading3Char"/>
          <w:b w:val="false"/>
          <w:sz w:val="21"/>
          <w:szCs w:val="21"/>
        </w:rPr>
      </w:pPr>
      <w:r>
        <w:rPr>
          <w:rStyle w:val="Heading3Char"/>
          <w:b w:val="false"/>
          <w:sz w:val="21"/>
          <w:szCs w:val="21"/>
        </w:rPr>
        <w:t>手机号登录（用户可自动获得手机号）。</w:t>
      </w:r>
    </w:p>
    <w:p>
      <w:pPr>
        <w:pStyle w:val="ListParagraph"/>
        <w:numPr>
          <w:ilvl w:val="0"/>
          <w:numId w:val="2"/>
        </w:numPr>
        <w:ind w:left="844" w:right="0" w:hanging="420"/>
        <w:jc w:val="left"/>
        <w:rPr>
          <w:rStyle w:val="Heading3Char"/>
          <w:b w:val="false"/>
          <w:sz w:val="21"/>
          <w:szCs w:val="21"/>
        </w:rPr>
      </w:pPr>
      <w:r>
        <w:rPr>
          <w:rStyle w:val="Heading3Char"/>
          <w:b w:val="false"/>
          <w:sz w:val="21"/>
          <w:szCs w:val="21"/>
        </w:rPr>
        <w:t>登出</w:t>
      </w:r>
      <w:r>
        <w:rPr>
          <w:rStyle w:val="Heading3Char"/>
          <w:b w:val="false"/>
          <w:sz w:val="21"/>
          <w:szCs w:val="21"/>
        </w:rPr>
        <w:t>(Sign out)</w:t>
      </w:r>
      <w:r>
        <w:rPr>
          <w:rStyle w:val="Heading3Char"/>
          <w:b w:val="false"/>
          <w:sz w:val="21"/>
          <w:szCs w:val="21"/>
        </w:rPr>
        <w:t>。</w:t>
      </w:r>
    </w:p>
    <w:p>
      <w:pPr>
        <w:pStyle w:val="ListParagraph"/>
        <w:numPr>
          <w:ilvl w:val="0"/>
          <w:numId w:val="2"/>
        </w:numPr>
        <w:ind w:left="844" w:right="0" w:hanging="420"/>
        <w:jc w:val="left"/>
        <w:rPr>
          <w:rStyle w:val="Heading3Char"/>
          <w:b w:val="false"/>
          <w:sz w:val="21"/>
          <w:szCs w:val="21"/>
        </w:rPr>
      </w:pPr>
      <w:r>
        <w:rPr>
          <w:rStyle w:val="Heading3Char"/>
          <w:b w:val="false"/>
          <w:sz w:val="21"/>
          <w:szCs w:val="21"/>
        </w:rPr>
        <w:t>用户信息的修改</w:t>
      </w:r>
      <w:r>
        <w:rPr>
          <w:rStyle w:val="Heading3Char"/>
          <w:b w:val="false"/>
          <w:sz w:val="21"/>
          <w:szCs w:val="21"/>
        </w:rPr>
        <w:t>(Modify User Info.)</w:t>
      </w:r>
      <w:r>
        <w:rPr>
          <w:rStyle w:val="Heading3Char"/>
          <w:b w:val="false"/>
          <w:sz w:val="21"/>
          <w:szCs w:val="21"/>
        </w:rPr>
        <w:t>，包括</w:t>
      </w:r>
    </w:p>
    <w:p>
      <w:pPr>
        <w:pStyle w:val="ListParagraph"/>
        <w:numPr>
          <w:ilvl w:val="1"/>
          <w:numId w:val="2"/>
        </w:numPr>
        <w:ind w:left="1264" w:right="0" w:hanging="420"/>
        <w:jc w:val="left"/>
        <w:rPr>
          <w:rStyle w:val="Heading3Char"/>
          <w:b w:val="false"/>
          <w:sz w:val="21"/>
          <w:szCs w:val="21"/>
        </w:rPr>
      </w:pPr>
      <w:r>
        <w:rPr>
          <w:rStyle w:val="Heading3Char"/>
          <w:b w:val="false"/>
          <w:sz w:val="21"/>
          <w:szCs w:val="21"/>
        </w:rPr>
        <w:t>修改头像，</w:t>
      </w:r>
    </w:p>
    <w:p>
      <w:pPr>
        <w:pStyle w:val="ListParagraph"/>
        <w:numPr>
          <w:ilvl w:val="1"/>
          <w:numId w:val="2"/>
        </w:numPr>
        <w:ind w:left="1264" w:right="0" w:hanging="420"/>
        <w:jc w:val="left"/>
        <w:rPr>
          <w:rStyle w:val="Heading3Char"/>
          <w:b w:val="false"/>
          <w:sz w:val="21"/>
          <w:szCs w:val="21"/>
        </w:rPr>
      </w:pPr>
      <w:r>
        <w:rPr>
          <w:rStyle w:val="Heading3Char"/>
          <w:b w:val="false"/>
          <w:sz w:val="21"/>
          <w:szCs w:val="21"/>
        </w:rPr>
        <w:t>修改密码，</w:t>
      </w:r>
    </w:p>
    <w:p>
      <w:pPr>
        <w:pStyle w:val="ListParagraph"/>
        <w:numPr>
          <w:ilvl w:val="1"/>
          <w:numId w:val="2"/>
        </w:numPr>
        <w:ind w:left="1264" w:right="0" w:hanging="420"/>
        <w:jc w:val="left"/>
        <w:rPr>
          <w:rStyle w:val="Heading3Char"/>
          <w:b w:val="false"/>
          <w:sz w:val="21"/>
          <w:szCs w:val="21"/>
        </w:rPr>
      </w:pPr>
      <w:r>
        <w:rPr>
          <w:rStyle w:val="Heading3Char"/>
          <w:b w:val="false"/>
          <w:sz w:val="21"/>
          <w:szCs w:val="21"/>
        </w:rPr>
        <w:t>修改用户名。</w:t>
      </w:r>
    </w:p>
    <w:p>
      <w:pPr>
        <w:pStyle w:val="3"/>
        <w:rPr/>
      </w:pPr>
      <w:r>
        <w:rPr/>
        <w:t xml:space="preserve">2.2.3 </w:t>
      </w:r>
      <w:r>
        <w:rPr/>
        <w:t>课程相关功能点说明</w:t>
      </w:r>
    </w:p>
    <w:p>
      <w:pPr>
        <w:pStyle w:val="Normal"/>
        <w:jc w:val="left"/>
        <w:rPr/>
      </w:pPr>
      <w:r>
        <w:rPr/>
        <w:drawing>
          <wp:inline distT="0" distB="0" distL="0" distR="0">
            <wp:extent cx="5274310" cy="2419350"/>
            <wp:effectExtent l="0" t="0" r="0" b="0"/>
            <wp:docPr id="10" name="Picture" descr="C:\Users\Shyo\Desktop\UseCase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C:\Users\Shyo\Desktop\UseCaseDiagram1.png"/>
                    <pic:cNvPicPr>
                      <a:picLocks noChangeAspect="1" noChangeArrowheads="1"/>
                    </pic:cNvPicPr>
                  </pic:nvPicPr>
                  <pic:blipFill>
                    <a:blip r:embed="rId12"/>
                    <a:stretch>
                      <a:fillRect/>
                    </a:stretch>
                  </pic:blipFill>
                  <pic:spPr bwMode="auto">
                    <a:xfrm>
                      <a:off x="0" y="0"/>
                      <a:ext cx="5274310" cy="2419350"/>
                    </a:xfrm>
                    <a:prstGeom prst="rect">
                      <a:avLst/>
                    </a:prstGeom>
                    <a:noFill/>
                    <a:ln w="9525">
                      <a:noFill/>
                      <a:miter lim="800000"/>
                      <a:headEnd/>
                      <a:tailEnd/>
                    </a:ln>
                  </pic:spPr>
                </pic:pic>
              </a:graphicData>
            </a:graphic>
          </wp:inline>
        </w:drawing>
      </w:r>
    </w:p>
    <w:p>
      <w:pPr>
        <w:pStyle w:val="Normal"/>
        <w:ind w:left="420" w:right="0" w:hanging="0"/>
        <w:jc w:val="left"/>
        <w:rPr>
          <w:rStyle w:val="Heading3Char"/>
          <w:b w:val="false"/>
          <w:sz w:val="21"/>
          <w:szCs w:val="21"/>
        </w:rPr>
      </w:pPr>
      <w:r>
        <w:rPr>
          <w:rStyle w:val="Heading3Char"/>
          <w:b w:val="false"/>
          <w:sz w:val="21"/>
          <w:szCs w:val="21"/>
        </w:rPr>
        <w:t xml:space="preserve">课程管理 </w:t>
      </w:r>
      <w:r>
        <w:rPr>
          <w:rStyle w:val="Heading3Char"/>
          <w:b w:val="false"/>
          <w:sz w:val="21"/>
          <w:szCs w:val="21"/>
        </w:rPr>
        <w:t xml:space="preserve">(Course Management) </w:t>
      </w:r>
      <w:r>
        <w:rPr>
          <w:rStyle w:val="Heading3Char"/>
          <w:b w:val="false"/>
          <w:sz w:val="21"/>
          <w:szCs w:val="21"/>
        </w:rPr>
        <w:t>是本</w:t>
      </w:r>
      <w:r>
        <w:rPr>
          <w:rStyle w:val="Heading3Char"/>
          <w:b w:val="false"/>
          <w:sz w:val="21"/>
          <w:szCs w:val="21"/>
        </w:rPr>
        <w:t>app</w:t>
      </w:r>
      <w:r>
        <w:rPr>
          <w:rStyle w:val="Heading3Char"/>
          <w:b w:val="false"/>
          <w:sz w:val="21"/>
          <w:szCs w:val="21"/>
        </w:rPr>
        <w:t>最核心的功能，面向助教和学生，包括</w:t>
      </w:r>
    </w:p>
    <w:p>
      <w:pPr>
        <w:pStyle w:val="ListParagraph"/>
        <w:numPr>
          <w:ilvl w:val="0"/>
          <w:numId w:val="3"/>
        </w:numPr>
        <w:jc w:val="left"/>
        <w:rPr>
          <w:rStyle w:val="Heading3Char"/>
          <w:b w:val="false"/>
          <w:sz w:val="21"/>
          <w:szCs w:val="21"/>
        </w:rPr>
      </w:pPr>
      <w:r>
        <w:rPr>
          <w:rStyle w:val="Heading3Char"/>
          <w:b w:val="false"/>
          <w:sz w:val="21"/>
          <w:szCs w:val="21"/>
        </w:rPr>
        <w:t>课程信息浏览</w:t>
      </w:r>
      <w:r>
        <w:rPr>
          <w:rStyle w:val="Heading3Char"/>
          <w:b w:val="false"/>
          <w:sz w:val="21"/>
          <w:szCs w:val="21"/>
        </w:rPr>
        <w:t>(View Course Info.)</w:t>
      </w:r>
      <w:r>
        <w:rPr>
          <w:rStyle w:val="Heading3Char"/>
          <w:b w:val="false"/>
          <w:sz w:val="21"/>
          <w:szCs w:val="21"/>
        </w:rPr>
        <w:t>：要求以</w:t>
      </w:r>
      <w:r>
        <w:rPr>
          <w:rStyle w:val="Heading3Char"/>
          <w:b w:val="false"/>
          <w:sz w:val="21"/>
          <w:szCs w:val="21"/>
          <w:bdr w:val="single" w:sz="4" w:space="0" w:color="00000A"/>
        </w:rPr>
        <w:t>学期、课程、实验</w:t>
      </w:r>
      <w:r>
        <w:rPr>
          <w:rStyle w:val="Heading3Char"/>
          <w:b w:val="false"/>
          <w:sz w:val="21"/>
          <w:szCs w:val="21"/>
        </w:rPr>
        <w:t>的层次，浏览各个实验的详细信息。实验信息包括</w:t>
      </w:r>
    </w:p>
    <w:p>
      <w:pPr>
        <w:pStyle w:val="ListParagraph"/>
        <w:numPr>
          <w:ilvl w:val="1"/>
          <w:numId w:val="3"/>
        </w:numPr>
        <w:jc w:val="left"/>
        <w:rPr>
          <w:szCs w:val="21"/>
        </w:rPr>
      </w:pPr>
      <w:r>
        <w:rPr>
          <w:szCs w:val="21"/>
        </w:rPr>
        <w:t>上课时段</w:t>
      </w:r>
    </w:p>
    <w:p>
      <w:pPr>
        <w:pStyle w:val="ListParagraph"/>
        <w:numPr>
          <w:ilvl w:val="1"/>
          <w:numId w:val="3"/>
        </w:numPr>
        <w:jc w:val="left"/>
        <w:rPr>
          <w:szCs w:val="21"/>
        </w:rPr>
      </w:pPr>
      <w:r>
        <w:rPr>
          <w:szCs w:val="21"/>
        </w:rPr>
        <w:t>上课地点</w:t>
      </w:r>
    </w:p>
    <w:p>
      <w:pPr>
        <w:pStyle w:val="ListParagraph"/>
        <w:numPr>
          <w:ilvl w:val="1"/>
          <w:numId w:val="3"/>
        </w:numPr>
        <w:jc w:val="left"/>
        <w:rPr>
          <w:szCs w:val="21"/>
        </w:rPr>
      </w:pPr>
      <w:r>
        <w:rPr>
          <w:szCs w:val="21"/>
        </w:rPr>
        <w:t>实验的相关文件</w:t>
      </w:r>
    </w:p>
    <w:p>
      <w:pPr>
        <w:pStyle w:val="ListParagraph"/>
        <w:numPr>
          <w:ilvl w:val="0"/>
          <w:numId w:val="3"/>
        </w:numPr>
        <w:jc w:val="left"/>
        <w:rPr>
          <w:rStyle w:val="Heading3Char"/>
          <w:b w:val="false"/>
          <w:sz w:val="21"/>
          <w:szCs w:val="21"/>
        </w:rPr>
      </w:pPr>
      <w:r>
        <w:rPr>
          <w:rStyle w:val="Heading3Char"/>
          <w:b w:val="false"/>
          <w:sz w:val="21"/>
          <w:szCs w:val="21"/>
        </w:rPr>
        <w:t>课程成绩管理</w:t>
      </w:r>
      <w:r>
        <w:rPr>
          <w:rStyle w:val="Heading3Char"/>
          <w:b w:val="false"/>
          <w:sz w:val="21"/>
          <w:szCs w:val="21"/>
        </w:rPr>
        <w:t>(Course Grades Management)</w:t>
      </w:r>
      <w:r>
        <w:rPr>
          <w:rStyle w:val="Heading3Char"/>
          <w:b w:val="false"/>
          <w:sz w:val="21"/>
          <w:szCs w:val="21"/>
        </w:rPr>
        <w:t>。此处的成绩是助教和老师</w:t>
      </w:r>
      <w:r>
        <w:rPr>
          <w:rStyle w:val="Heading3Char"/>
          <w:b w:val="false"/>
          <w:sz w:val="21"/>
          <w:szCs w:val="21"/>
          <w:bdr w:val="single" w:sz="4" w:space="0" w:color="00000A"/>
        </w:rPr>
        <w:t>针对学生实验的优劣程度</w:t>
      </w:r>
      <w:r>
        <w:rPr>
          <w:rStyle w:val="Heading3Char"/>
          <w:b w:val="false"/>
          <w:sz w:val="21"/>
          <w:szCs w:val="21"/>
        </w:rPr>
        <w:t>给出的评分，由助教或老师给出。</w:t>
      </w:r>
    </w:p>
    <w:p>
      <w:pPr>
        <w:pStyle w:val="ListParagraph"/>
        <w:numPr>
          <w:ilvl w:val="0"/>
          <w:numId w:val="3"/>
        </w:numPr>
        <w:jc w:val="left"/>
        <w:rPr>
          <w:rStyle w:val="Heading3Char"/>
          <w:b w:val="false"/>
          <w:sz w:val="21"/>
          <w:szCs w:val="21"/>
        </w:rPr>
      </w:pPr>
      <w:r>
        <w:rPr>
          <w:rStyle w:val="Heading3Char"/>
          <w:b w:val="false"/>
          <w:sz w:val="21"/>
          <w:szCs w:val="21"/>
        </w:rPr>
        <w:t>课程评价管理</w:t>
      </w:r>
      <w:r>
        <w:rPr>
          <w:rStyle w:val="Heading3Char"/>
          <w:b w:val="false"/>
          <w:sz w:val="21"/>
          <w:szCs w:val="21"/>
        </w:rPr>
        <w:t>(Course Comment Management)</w:t>
      </w:r>
      <w:r>
        <w:rPr>
          <w:rStyle w:val="Heading3Char"/>
          <w:b w:val="false"/>
          <w:sz w:val="21"/>
          <w:szCs w:val="21"/>
        </w:rPr>
        <w:t>。此处的评价是指学生</w:t>
      </w:r>
      <w:r>
        <w:rPr>
          <w:rStyle w:val="Heading3Char"/>
          <w:b w:val="false"/>
          <w:sz w:val="21"/>
          <w:szCs w:val="21"/>
          <w:bdr w:val="single" w:sz="4" w:space="0" w:color="00000A"/>
        </w:rPr>
        <w:t>针对课程的喜好程度</w:t>
      </w:r>
      <w:r>
        <w:rPr>
          <w:rStyle w:val="Heading3Char"/>
          <w:b w:val="false"/>
          <w:sz w:val="21"/>
          <w:szCs w:val="21"/>
        </w:rPr>
        <w:t>给出的反馈，由学生给出。</w:t>
      </w:r>
    </w:p>
    <w:p>
      <w:pPr>
        <w:pStyle w:val="ListParagraph"/>
        <w:numPr>
          <w:ilvl w:val="0"/>
          <w:numId w:val="3"/>
        </w:numPr>
        <w:jc w:val="left"/>
        <w:rPr>
          <w:rStyle w:val="Heading3Char"/>
          <w:b w:val="false"/>
          <w:sz w:val="21"/>
          <w:szCs w:val="21"/>
        </w:rPr>
      </w:pPr>
      <w:r>
        <w:rPr>
          <w:rStyle w:val="Heading3Char"/>
          <w:b w:val="false"/>
          <w:sz w:val="21"/>
          <w:szCs w:val="21"/>
        </w:rPr>
        <w:t>课程多媒体管理</w:t>
      </w:r>
      <w:r>
        <w:rPr>
          <w:rStyle w:val="Heading3Char"/>
          <w:b w:val="false"/>
          <w:sz w:val="21"/>
          <w:szCs w:val="21"/>
        </w:rPr>
        <w:t>(Course Media Management)</w:t>
      </w:r>
      <w:r>
        <w:rPr>
          <w:rStyle w:val="Heading3Char"/>
          <w:b w:val="false"/>
          <w:sz w:val="21"/>
          <w:szCs w:val="21"/>
        </w:rPr>
        <w:t>。此处的媒体是学生实验过程中的</w:t>
      </w:r>
      <w:r>
        <w:rPr>
          <w:szCs w:val="21"/>
        </w:rPr>
        <w:t>照片与视频</w:t>
      </w:r>
      <w:r>
        <w:rPr>
          <w:rStyle w:val="Heading3Char"/>
          <w:b w:val="false"/>
          <w:sz w:val="21"/>
          <w:szCs w:val="21"/>
        </w:rPr>
        <w:t>，由助教或学生提供。此举在于方便老师查看学生的实验状况，并在期末时合理给分。</w:t>
      </w:r>
    </w:p>
    <w:p>
      <w:pPr>
        <w:pStyle w:val="4"/>
        <w:rPr/>
      </w:pPr>
      <w:r>
        <w:rPr/>
        <w:t xml:space="preserve">2.2.3.1 </w:t>
      </w:r>
      <w:r>
        <w:rPr/>
        <w:t>成绩相关功能点说明</w:t>
      </w:r>
    </w:p>
    <w:p>
      <w:pPr>
        <w:pStyle w:val="Normal"/>
        <w:jc w:val="left"/>
        <w:rPr/>
      </w:pPr>
      <w:r>
        <w:rPr/>
        <w:drawing>
          <wp:inline distT="0" distB="0" distL="0" distR="0">
            <wp:extent cx="5274310" cy="3253105"/>
            <wp:effectExtent l="0" t="0" r="0" b="0"/>
            <wp:docPr id="11" name="Picture" descr="C:\Users\Shyo\Desktop\UseCase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C:\Users\Shyo\Desktop\UseCaseDiagram1.png"/>
                    <pic:cNvPicPr>
                      <a:picLocks noChangeAspect="1" noChangeArrowheads="1"/>
                    </pic:cNvPicPr>
                  </pic:nvPicPr>
                  <pic:blipFill>
                    <a:blip r:embed="rId13"/>
                    <a:stretch>
                      <a:fillRect/>
                    </a:stretch>
                  </pic:blipFill>
                  <pic:spPr bwMode="auto">
                    <a:xfrm>
                      <a:off x="0" y="0"/>
                      <a:ext cx="5274310" cy="3253105"/>
                    </a:xfrm>
                    <a:prstGeom prst="rect">
                      <a:avLst/>
                    </a:prstGeom>
                    <a:noFill/>
                    <a:ln w="9525">
                      <a:noFill/>
                      <a:miter lim="800000"/>
                      <a:headEnd/>
                      <a:tailEnd/>
                    </a:ln>
                  </pic:spPr>
                </pic:pic>
              </a:graphicData>
            </a:graphic>
          </wp:inline>
        </w:drawing>
      </w:r>
    </w:p>
    <w:p>
      <w:pPr>
        <w:pStyle w:val="Normal"/>
        <w:ind w:left="0" w:right="0" w:firstLine="420"/>
        <w:jc w:val="left"/>
        <w:rPr>
          <w:rStyle w:val="Heading3Char"/>
          <w:b w:val="false"/>
          <w:sz w:val="21"/>
          <w:szCs w:val="21"/>
        </w:rPr>
      </w:pPr>
      <w:r>
        <w:rPr>
          <w:rStyle w:val="Heading3Char"/>
          <w:b w:val="false"/>
          <w:sz w:val="21"/>
          <w:szCs w:val="21"/>
        </w:rPr>
        <w:t xml:space="preserve">成绩管理 </w:t>
      </w:r>
      <w:r>
        <w:rPr>
          <w:rStyle w:val="Heading3Char"/>
          <w:b w:val="false"/>
          <w:sz w:val="21"/>
          <w:szCs w:val="21"/>
        </w:rPr>
        <w:t xml:space="preserve">(Course Grades Management) </w:t>
      </w:r>
      <w:r>
        <w:rPr>
          <w:rStyle w:val="Heading3Char"/>
          <w:b w:val="false"/>
          <w:sz w:val="21"/>
          <w:szCs w:val="21"/>
        </w:rPr>
        <w:t xml:space="preserve">是课程管理 </w:t>
      </w:r>
      <w:r>
        <w:rPr>
          <w:rStyle w:val="Heading3Char"/>
          <w:b w:val="false"/>
          <w:sz w:val="21"/>
          <w:szCs w:val="21"/>
        </w:rPr>
        <w:t xml:space="preserve">(Course Management) </w:t>
      </w:r>
      <w:r>
        <w:rPr>
          <w:rStyle w:val="Heading3Char"/>
          <w:b w:val="false"/>
          <w:sz w:val="21"/>
          <w:szCs w:val="21"/>
        </w:rPr>
        <w:t>的子功能，也是整套软件中最关键的一个功能。</w:t>
      </w:r>
    </w:p>
    <w:p>
      <w:pPr>
        <w:pStyle w:val="Normal"/>
        <w:ind w:left="0" w:right="0" w:firstLine="420"/>
        <w:jc w:val="left"/>
        <w:rPr>
          <w:rStyle w:val="Heading3Char"/>
          <w:b w:val="false"/>
          <w:sz w:val="21"/>
          <w:szCs w:val="21"/>
        </w:rPr>
      </w:pPr>
      <w:r>
        <w:rPr>
          <w:rStyle w:val="Heading3Char"/>
          <w:b w:val="false"/>
          <w:sz w:val="21"/>
          <w:szCs w:val="21"/>
        </w:rPr>
        <w:t>成绩包括</w:t>
      </w:r>
      <w:r>
        <w:rPr>
          <w:rStyle w:val="Heading3Char"/>
          <w:b w:val="false"/>
          <w:sz w:val="21"/>
          <w:szCs w:val="21"/>
          <w:bdr w:val="single" w:sz="4" w:space="0" w:color="00000A"/>
        </w:rPr>
        <w:t>一个评分</w:t>
      </w:r>
      <w:r>
        <w:rPr>
          <w:rStyle w:val="Heading3Char"/>
          <w:b w:val="false"/>
          <w:sz w:val="21"/>
          <w:szCs w:val="21"/>
        </w:rPr>
        <w:t>和</w:t>
      </w:r>
      <w:r>
        <w:rPr>
          <w:rStyle w:val="Heading3Char"/>
          <w:b w:val="false"/>
          <w:sz w:val="21"/>
          <w:szCs w:val="21"/>
          <w:bdr w:val="single" w:sz="4" w:space="0" w:color="00000A"/>
        </w:rPr>
        <w:t>一段评语</w:t>
      </w:r>
      <w:r>
        <w:rPr>
          <w:rStyle w:val="Heading3Char"/>
          <w:b w:val="false"/>
          <w:sz w:val="21"/>
          <w:szCs w:val="21"/>
        </w:rPr>
        <w:t>。</w:t>
      </w:r>
    </w:p>
    <w:p>
      <w:pPr>
        <w:pStyle w:val="Normal"/>
        <w:ind w:left="0" w:right="0" w:firstLine="420"/>
        <w:jc w:val="left"/>
        <w:rPr>
          <w:rStyle w:val="Heading3Char"/>
          <w:b w:val="false"/>
          <w:sz w:val="21"/>
          <w:szCs w:val="21"/>
        </w:rPr>
      </w:pPr>
      <w:r>
        <w:rPr>
          <w:rStyle w:val="Heading3Char"/>
          <w:b w:val="false"/>
          <w:sz w:val="21"/>
          <w:szCs w:val="21"/>
        </w:rPr>
        <w:t>对于学生，可以查看</w:t>
      </w:r>
      <w:r>
        <w:rPr>
          <w:rStyle w:val="Heading3Char"/>
          <w:b w:val="false"/>
          <w:sz w:val="21"/>
          <w:szCs w:val="21"/>
          <w:bdr w:val="single" w:sz="4" w:space="0" w:color="00000A"/>
        </w:rPr>
        <w:t>自己</w:t>
      </w:r>
      <w:r>
        <w:rPr>
          <w:rStyle w:val="Heading3Char"/>
          <w:b w:val="false"/>
          <w:sz w:val="21"/>
          <w:szCs w:val="21"/>
        </w:rPr>
        <w:t>各个实验的成绩。</w:t>
      </w:r>
    </w:p>
    <w:p>
      <w:pPr>
        <w:pStyle w:val="Normal"/>
        <w:ind w:left="0" w:right="0" w:firstLine="420"/>
        <w:jc w:val="left"/>
        <w:rPr>
          <w:rStyle w:val="Heading3Char"/>
          <w:b w:val="false"/>
          <w:sz w:val="21"/>
          <w:szCs w:val="21"/>
        </w:rPr>
      </w:pPr>
      <w:r>
        <w:rPr>
          <w:rStyle w:val="Heading3Char"/>
          <w:b w:val="false"/>
          <w:sz w:val="21"/>
          <w:szCs w:val="21"/>
        </w:rPr>
        <w:t>对于助教，可以新建或修改</w:t>
      </w:r>
      <w:r>
        <w:rPr>
          <w:rStyle w:val="Heading3Char"/>
          <w:b w:val="false"/>
          <w:sz w:val="21"/>
          <w:szCs w:val="21"/>
          <w:bdr w:val="single" w:sz="4" w:space="0" w:color="00000A"/>
        </w:rPr>
        <w:t>所有同学</w:t>
      </w:r>
      <w:r>
        <w:rPr>
          <w:rStyle w:val="Heading3Char"/>
          <w:b w:val="false"/>
          <w:sz w:val="21"/>
          <w:szCs w:val="21"/>
        </w:rPr>
        <w:t>的实验课程成绩。</w:t>
      </w:r>
    </w:p>
    <w:p>
      <w:pPr>
        <w:pStyle w:val="4"/>
        <w:rPr/>
      </w:pPr>
      <w:r>
        <w:rPr/>
        <w:t>2.2.3.2</w:t>
        <w:tab/>
      </w:r>
      <w:r>
        <w:rPr/>
        <w:t>课程评价相关功能点说明</w:t>
      </w:r>
    </w:p>
    <w:p>
      <w:pPr>
        <w:pStyle w:val="Normal"/>
        <w:jc w:val="left"/>
        <w:rPr/>
      </w:pPr>
      <w:r>
        <w:rPr/>
        <w:drawing>
          <wp:inline distT="0" distB="0" distL="0" distR="0">
            <wp:extent cx="5274310" cy="3244215"/>
            <wp:effectExtent l="0" t="0" r="0" b="0"/>
            <wp:docPr id="12" name="Picture" descr="C:\Users\Shyo\Desktop\UseCase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C:\Users\Shyo\Desktop\UseCaseDiagram1.png"/>
                    <pic:cNvPicPr>
                      <a:picLocks noChangeAspect="1" noChangeArrowheads="1"/>
                    </pic:cNvPicPr>
                  </pic:nvPicPr>
                  <pic:blipFill>
                    <a:blip r:embed="rId14"/>
                    <a:stretch>
                      <a:fillRect/>
                    </a:stretch>
                  </pic:blipFill>
                  <pic:spPr bwMode="auto">
                    <a:xfrm>
                      <a:off x="0" y="0"/>
                      <a:ext cx="5274310" cy="3244215"/>
                    </a:xfrm>
                    <a:prstGeom prst="rect">
                      <a:avLst/>
                    </a:prstGeom>
                    <a:noFill/>
                    <a:ln w="9525">
                      <a:noFill/>
                      <a:miter lim="800000"/>
                      <a:headEnd/>
                      <a:tailEnd/>
                    </a:ln>
                  </pic:spPr>
                </pic:pic>
              </a:graphicData>
            </a:graphic>
          </wp:inline>
        </w:drawing>
      </w:r>
    </w:p>
    <w:p>
      <w:pPr>
        <w:pStyle w:val="Normal"/>
        <w:ind w:left="0" w:right="0" w:firstLine="420"/>
        <w:jc w:val="left"/>
        <w:rPr>
          <w:rStyle w:val="Heading3Char"/>
          <w:b w:val="false"/>
          <w:sz w:val="21"/>
          <w:szCs w:val="21"/>
        </w:rPr>
      </w:pPr>
      <w:r>
        <w:rPr>
          <w:rStyle w:val="Heading3Char"/>
          <w:b w:val="false"/>
          <w:sz w:val="21"/>
          <w:szCs w:val="21"/>
        </w:rPr>
        <w:t xml:space="preserve">课程评价管理 </w:t>
      </w:r>
      <w:r>
        <w:rPr>
          <w:rStyle w:val="Heading3Char"/>
          <w:b w:val="false"/>
          <w:sz w:val="21"/>
          <w:szCs w:val="21"/>
        </w:rPr>
        <w:t xml:space="preserve">(Course Comment Management) </w:t>
      </w:r>
      <w:r>
        <w:rPr>
          <w:rStyle w:val="Heading3Char"/>
          <w:b w:val="false"/>
          <w:sz w:val="21"/>
          <w:szCs w:val="21"/>
        </w:rPr>
        <w:t xml:space="preserve">是课程管理 </w:t>
      </w:r>
      <w:r>
        <w:rPr>
          <w:rStyle w:val="Heading3Char"/>
          <w:b w:val="false"/>
          <w:sz w:val="21"/>
          <w:szCs w:val="21"/>
        </w:rPr>
        <w:t xml:space="preserve">(Course Management) </w:t>
      </w:r>
      <w:r>
        <w:rPr>
          <w:rStyle w:val="Heading3Char"/>
          <w:b w:val="false"/>
          <w:sz w:val="21"/>
          <w:szCs w:val="21"/>
        </w:rPr>
        <w:t>的子功能。此功能旨在听取学生们的意见，并依据此逐步修订教学内容，以日臻完善。</w:t>
      </w:r>
    </w:p>
    <w:p>
      <w:pPr>
        <w:pStyle w:val="Normal"/>
        <w:ind w:left="0" w:right="0" w:firstLine="420"/>
        <w:jc w:val="left"/>
        <w:rPr>
          <w:rStyle w:val="Heading3Char"/>
          <w:b w:val="false"/>
          <w:sz w:val="21"/>
          <w:szCs w:val="21"/>
        </w:rPr>
      </w:pPr>
      <w:r>
        <w:rPr>
          <w:rStyle w:val="Heading3Char"/>
          <w:b w:val="false"/>
          <w:sz w:val="21"/>
          <w:szCs w:val="21"/>
        </w:rPr>
        <w:t>课程评价包括</w:t>
      </w:r>
      <w:r>
        <w:rPr>
          <w:rStyle w:val="Heading3Char"/>
          <w:b w:val="false"/>
          <w:sz w:val="21"/>
          <w:szCs w:val="21"/>
          <w:bdr w:val="single" w:sz="4" w:space="0" w:color="00000A"/>
        </w:rPr>
        <w:t>一个评分</w:t>
      </w:r>
      <w:r>
        <w:rPr>
          <w:rStyle w:val="Heading3Char"/>
          <w:b w:val="false"/>
          <w:sz w:val="21"/>
          <w:szCs w:val="21"/>
        </w:rPr>
        <w:t>和</w:t>
      </w:r>
      <w:r>
        <w:rPr>
          <w:rStyle w:val="Heading3Char"/>
          <w:b w:val="false"/>
          <w:sz w:val="21"/>
          <w:szCs w:val="21"/>
          <w:bdr w:val="single" w:sz="4" w:space="0" w:color="00000A"/>
        </w:rPr>
        <w:t>一段评语</w:t>
      </w:r>
      <w:r>
        <w:rPr>
          <w:rStyle w:val="Heading3Char"/>
          <w:b w:val="false"/>
          <w:sz w:val="21"/>
          <w:szCs w:val="21"/>
        </w:rPr>
        <w:t>。评语是</w:t>
      </w:r>
      <w:r>
        <w:rPr>
          <w:rStyle w:val="Heading3Char"/>
          <w:b w:val="false"/>
          <w:sz w:val="21"/>
          <w:szCs w:val="21"/>
          <w:bdr w:val="single" w:sz="4" w:space="0" w:color="00000A"/>
        </w:rPr>
        <w:t>可选</w:t>
      </w:r>
      <w:r>
        <w:rPr>
          <w:rStyle w:val="Heading3Char"/>
          <w:b w:val="false"/>
          <w:sz w:val="21"/>
          <w:szCs w:val="21"/>
        </w:rPr>
        <w:t>的。</w:t>
      </w:r>
    </w:p>
    <w:p>
      <w:pPr>
        <w:pStyle w:val="Normal"/>
        <w:ind w:left="0" w:right="0" w:firstLine="420"/>
        <w:jc w:val="left"/>
        <w:rPr>
          <w:rStyle w:val="Heading3Char"/>
          <w:b w:val="false"/>
          <w:sz w:val="21"/>
          <w:szCs w:val="21"/>
        </w:rPr>
      </w:pPr>
      <w:r>
        <w:rPr>
          <w:rStyle w:val="Heading3Char"/>
          <w:b w:val="false"/>
          <w:sz w:val="21"/>
          <w:szCs w:val="21"/>
        </w:rPr>
        <w:t>对于学生，可以对各个实验发表评价。</w:t>
      </w:r>
    </w:p>
    <w:p>
      <w:pPr>
        <w:pStyle w:val="Normal"/>
        <w:ind w:left="0" w:right="0" w:firstLine="420"/>
        <w:jc w:val="left"/>
        <w:rPr>
          <w:rStyle w:val="Heading3Char"/>
          <w:b w:val="false"/>
          <w:sz w:val="21"/>
          <w:szCs w:val="21"/>
        </w:rPr>
      </w:pPr>
      <w:r>
        <w:rPr>
          <w:rStyle w:val="Heading3Char"/>
          <w:b w:val="false"/>
          <w:sz w:val="21"/>
          <w:szCs w:val="21"/>
        </w:rPr>
        <w:t>对于助教，可以查看每个人对于各个实验课程的评价。</w:t>
      </w:r>
    </w:p>
    <w:p>
      <w:pPr>
        <w:pStyle w:val="Normal"/>
        <w:ind w:left="0" w:right="0" w:firstLine="420"/>
        <w:jc w:val="left"/>
        <w:rPr>
          <w:rStyle w:val="Heading3Char"/>
          <w:b w:val="false"/>
          <w:sz w:val="21"/>
          <w:szCs w:val="21"/>
        </w:rPr>
      </w:pPr>
      <w:r>
        <w:rPr>
          <w:rStyle w:val="Heading3Char"/>
          <w:b w:val="false"/>
          <w:sz w:val="21"/>
          <w:szCs w:val="21"/>
        </w:rPr>
        <w:t>另外，老师在网页端也能查看学生对于各个实验课程的评价。</w:t>
      </w:r>
    </w:p>
    <w:p>
      <w:pPr>
        <w:pStyle w:val="4"/>
        <w:rPr/>
      </w:pPr>
      <w:r>
        <w:rPr/>
        <w:t>2.2.3.3</w:t>
        <w:tab/>
      </w:r>
      <w:r>
        <w:rPr/>
        <w:t>课程多媒体相关功能点说明</w:t>
      </w:r>
    </w:p>
    <w:p>
      <w:pPr>
        <w:pStyle w:val="Normal"/>
        <w:jc w:val="left"/>
        <w:rPr/>
      </w:pPr>
      <w:r>
        <w:rPr/>
        <w:drawing>
          <wp:inline distT="0" distB="0" distL="0" distR="0">
            <wp:extent cx="5274310" cy="2941955"/>
            <wp:effectExtent l="0" t="0" r="0" b="0"/>
            <wp:docPr id="13" name="Picture" descr="C:\Users\Shyo\Desktop\UseCase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descr="C:\Users\Shyo\Desktop\UseCaseDiagram1.png"/>
                    <pic:cNvPicPr>
                      <a:picLocks noChangeAspect="1" noChangeArrowheads="1"/>
                    </pic:cNvPicPr>
                  </pic:nvPicPr>
                  <pic:blipFill>
                    <a:blip r:embed="rId15"/>
                    <a:stretch>
                      <a:fillRect/>
                    </a:stretch>
                  </pic:blipFill>
                  <pic:spPr bwMode="auto">
                    <a:xfrm>
                      <a:off x="0" y="0"/>
                      <a:ext cx="5274310" cy="2941955"/>
                    </a:xfrm>
                    <a:prstGeom prst="rect">
                      <a:avLst/>
                    </a:prstGeom>
                    <a:noFill/>
                    <a:ln w="9525">
                      <a:noFill/>
                      <a:miter lim="800000"/>
                      <a:headEnd/>
                      <a:tailEnd/>
                    </a:ln>
                  </pic:spPr>
                </pic:pic>
              </a:graphicData>
            </a:graphic>
          </wp:inline>
        </w:drawing>
      </w:r>
    </w:p>
    <w:p>
      <w:pPr>
        <w:pStyle w:val="Normal"/>
        <w:rPr>
          <w:rStyle w:val="Heading3Char"/>
          <w:b w:val="false"/>
          <w:sz w:val="21"/>
          <w:szCs w:val="21"/>
        </w:rPr>
      </w:pPr>
      <w:r>
        <w:rPr>
          <w:rStyle w:val="Heading3Char"/>
          <w:b w:val="false"/>
          <w:sz w:val="21"/>
          <w:szCs w:val="21"/>
        </w:rPr>
        <w:t xml:space="preserve">课程多媒体管理 </w:t>
      </w:r>
      <w:r>
        <w:rPr>
          <w:rStyle w:val="Heading3Char"/>
          <w:b w:val="false"/>
          <w:sz w:val="21"/>
          <w:szCs w:val="21"/>
        </w:rPr>
        <w:t xml:space="preserve">(Course Media Management) </w:t>
      </w:r>
      <w:r>
        <w:rPr>
          <w:rStyle w:val="Heading3Char"/>
          <w:b w:val="false"/>
          <w:sz w:val="21"/>
          <w:szCs w:val="21"/>
        </w:rPr>
        <w:t xml:space="preserve">是课程管理 </w:t>
      </w:r>
      <w:r>
        <w:rPr>
          <w:rStyle w:val="Heading3Char"/>
          <w:b w:val="false"/>
          <w:sz w:val="21"/>
          <w:szCs w:val="21"/>
        </w:rPr>
        <w:t xml:space="preserve">(Course Management) </w:t>
      </w:r>
      <w:r>
        <w:rPr>
          <w:rStyle w:val="Heading3Char"/>
          <w:b w:val="false"/>
          <w:sz w:val="21"/>
          <w:szCs w:val="21"/>
        </w:rPr>
        <w:t>的子功能。此功能旨在方便老师查看学生的实验状况，并在期末时合理给分。课程多媒体包括</w:t>
      </w:r>
      <w:r>
        <w:rPr>
          <w:rStyle w:val="Heading3Char"/>
          <w:b w:val="false"/>
          <w:sz w:val="21"/>
          <w:szCs w:val="21"/>
          <w:bdr w:val="single" w:sz="4" w:space="0" w:color="00000A"/>
        </w:rPr>
        <w:t>照片</w:t>
      </w:r>
      <w:r>
        <w:rPr>
          <w:rStyle w:val="Heading3Char"/>
          <w:b w:val="false"/>
          <w:sz w:val="21"/>
          <w:szCs w:val="21"/>
        </w:rPr>
        <w:t>和</w:t>
      </w:r>
      <w:r>
        <w:rPr>
          <w:rStyle w:val="Heading3Char"/>
          <w:b w:val="false"/>
          <w:sz w:val="21"/>
          <w:szCs w:val="21"/>
          <w:bdr w:val="single" w:sz="4" w:space="0" w:color="00000A"/>
        </w:rPr>
        <w:t>视频</w:t>
      </w:r>
      <w:r>
        <w:rPr>
          <w:rStyle w:val="Heading3Char"/>
          <w:b w:val="false"/>
          <w:sz w:val="21"/>
          <w:szCs w:val="21"/>
        </w:rPr>
        <w:t>。本功能包括三个子功能，均面向学生和助教开放</w:t>
      </w:r>
    </w:p>
    <w:p>
      <w:pPr>
        <w:pStyle w:val="ListParagraph"/>
        <w:numPr>
          <w:ilvl w:val="0"/>
          <w:numId w:val="8"/>
        </w:numPr>
        <w:rPr>
          <w:rStyle w:val="Heading3Char"/>
          <w:b w:val="false"/>
          <w:sz w:val="21"/>
          <w:szCs w:val="21"/>
        </w:rPr>
      </w:pPr>
      <w:r>
        <w:rPr>
          <w:rStyle w:val="Heading3Char"/>
          <w:b w:val="false"/>
          <w:sz w:val="21"/>
          <w:szCs w:val="21"/>
        </w:rPr>
        <w:t>上传</w:t>
      </w:r>
    </w:p>
    <w:p>
      <w:pPr>
        <w:pStyle w:val="ListParagraph"/>
        <w:numPr>
          <w:ilvl w:val="1"/>
          <w:numId w:val="8"/>
        </w:numPr>
        <w:rPr>
          <w:rStyle w:val="Heading3Char"/>
          <w:b w:val="false"/>
          <w:sz w:val="21"/>
          <w:szCs w:val="21"/>
        </w:rPr>
      </w:pPr>
      <w:r>
        <w:rPr>
          <w:rStyle w:val="Heading3Char"/>
          <w:b w:val="false"/>
          <w:sz w:val="21"/>
          <w:szCs w:val="21"/>
        </w:rPr>
        <w:t>学生可以在实验过程中</w:t>
      </w:r>
      <w:r>
        <w:rPr>
          <w:rStyle w:val="Heading3Char"/>
          <w:b w:val="false"/>
          <w:sz w:val="21"/>
          <w:szCs w:val="21"/>
          <w:bdr w:val="single" w:sz="4" w:space="0" w:color="00000A"/>
        </w:rPr>
        <w:t>直接</w:t>
      </w:r>
      <w:r>
        <w:rPr>
          <w:rStyle w:val="Heading3Char"/>
          <w:b w:val="false"/>
          <w:sz w:val="21"/>
          <w:szCs w:val="21"/>
        </w:rPr>
        <w:t>发送媒体。</w:t>
      </w:r>
    </w:p>
    <w:p>
      <w:pPr>
        <w:pStyle w:val="ListParagraph"/>
        <w:numPr>
          <w:ilvl w:val="1"/>
          <w:numId w:val="8"/>
        </w:numPr>
        <w:rPr>
          <w:rStyle w:val="Heading3Char"/>
          <w:b w:val="false"/>
          <w:sz w:val="21"/>
          <w:szCs w:val="21"/>
        </w:rPr>
      </w:pPr>
      <w:r>
        <w:rPr>
          <w:rStyle w:val="Heading3Char"/>
          <w:b w:val="false"/>
          <w:sz w:val="21"/>
          <w:szCs w:val="21"/>
        </w:rPr>
        <w:t>助教则需要</w:t>
      </w:r>
      <w:r>
        <w:rPr>
          <w:rStyle w:val="Heading3Char"/>
          <w:b w:val="false"/>
          <w:sz w:val="21"/>
          <w:szCs w:val="21"/>
          <w:bdr w:val="single" w:sz="4" w:space="0" w:color="00000A"/>
        </w:rPr>
        <w:t>先选择</w:t>
      </w:r>
      <w:r>
        <w:rPr>
          <w:rStyle w:val="Heading3Char"/>
          <w:b w:val="false"/>
          <w:sz w:val="21"/>
          <w:szCs w:val="21"/>
        </w:rPr>
        <w:t>正在做实验的学生，然后</w:t>
      </w:r>
      <w:r>
        <w:rPr>
          <w:rStyle w:val="Heading3Char"/>
          <w:b w:val="false"/>
          <w:sz w:val="21"/>
          <w:szCs w:val="21"/>
          <w:bdr w:val="single" w:sz="4" w:space="0" w:color="00000A"/>
        </w:rPr>
        <w:t>再发送</w:t>
      </w:r>
      <w:r>
        <w:rPr>
          <w:rStyle w:val="Heading3Char"/>
          <w:b w:val="false"/>
          <w:sz w:val="21"/>
          <w:szCs w:val="21"/>
        </w:rPr>
        <w:t>媒体。</w:t>
      </w:r>
    </w:p>
    <w:p>
      <w:pPr>
        <w:pStyle w:val="ListParagraph"/>
        <w:numPr>
          <w:ilvl w:val="0"/>
          <w:numId w:val="8"/>
        </w:numPr>
        <w:rPr>
          <w:rStyle w:val="Heading3Char"/>
          <w:b w:val="false"/>
          <w:sz w:val="21"/>
          <w:szCs w:val="21"/>
        </w:rPr>
      </w:pPr>
      <w:r>
        <w:rPr>
          <w:rStyle w:val="Heading3Char"/>
          <w:b w:val="false"/>
          <w:sz w:val="21"/>
          <w:szCs w:val="21"/>
        </w:rPr>
        <w:t>删除</w:t>
      </w:r>
    </w:p>
    <w:p>
      <w:pPr>
        <w:pStyle w:val="ListParagraph"/>
        <w:numPr>
          <w:ilvl w:val="1"/>
          <w:numId w:val="8"/>
        </w:numPr>
        <w:rPr>
          <w:rStyle w:val="Heading3Char"/>
          <w:b w:val="false"/>
          <w:sz w:val="21"/>
          <w:szCs w:val="21"/>
        </w:rPr>
      </w:pPr>
      <w:r>
        <w:rPr>
          <w:rStyle w:val="Heading3Char"/>
          <w:b w:val="false"/>
          <w:sz w:val="21"/>
          <w:szCs w:val="21"/>
        </w:rPr>
        <w:t>无论是谁，只能删除</w:t>
      </w:r>
      <w:r>
        <w:rPr>
          <w:rStyle w:val="Heading3Char"/>
          <w:b w:val="false"/>
          <w:sz w:val="21"/>
          <w:szCs w:val="21"/>
          <w:bdr w:val="single" w:sz="4" w:space="0" w:color="00000A"/>
        </w:rPr>
        <w:t>自己</w:t>
      </w:r>
      <w:r>
        <w:rPr>
          <w:rStyle w:val="Heading3Char"/>
          <w:b w:val="false"/>
          <w:sz w:val="21"/>
          <w:szCs w:val="21"/>
        </w:rPr>
        <w:t>上传的内容。</w:t>
      </w:r>
    </w:p>
    <w:p>
      <w:pPr>
        <w:pStyle w:val="ListParagraph"/>
        <w:numPr>
          <w:ilvl w:val="0"/>
          <w:numId w:val="8"/>
        </w:numPr>
        <w:rPr>
          <w:rStyle w:val="Heading3Char"/>
          <w:b w:val="false"/>
          <w:sz w:val="21"/>
          <w:szCs w:val="21"/>
        </w:rPr>
      </w:pPr>
      <w:r>
        <w:rPr>
          <w:rStyle w:val="Heading3Char"/>
          <w:b w:val="false"/>
          <w:sz w:val="21"/>
          <w:szCs w:val="21"/>
        </w:rPr>
        <w:t>查看</w:t>
      </w:r>
    </w:p>
    <w:p>
      <w:pPr>
        <w:pStyle w:val="ListParagraph"/>
        <w:numPr>
          <w:ilvl w:val="1"/>
          <w:numId w:val="8"/>
        </w:numPr>
        <w:rPr>
          <w:rStyle w:val="Heading3Char"/>
          <w:b w:val="false"/>
          <w:sz w:val="21"/>
          <w:szCs w:val="21"/>
        </w:rPr>
      </w:pPr>
      <w:r>
        <w:rPr>
          <w:rStyle w:val="Heading3Char"/>
          <w:b w:val="false"/>
          <w:sz w:val="21"/>
          <w:szCs w:val="21"/>
        </w:rPr>
        <w:t>学生可以查看</w:t>
      </w:r>
      <w:r>
        <w:rPr>
          <w:rStyle w:val="Heading3Char"/>
          <w:b w:val="false"/>
          <w:sz w:val="21"/>
          <w:szCs w:val="21"/>
          <w:bdr w:val="single" w:sz="4" w:space="0" w:color="00000A"/>
        </w:rPr>
        <w:t>自己</w:t>
      </w:r>
      <w:r>
        <w:rPr>
          <w:rStyle w:val="Heading3Char"/>
          <w:b w:val="false"/>
          <w:sz w:val="21"/>
          <w:szCs w:val="21"/>
        </w:rPr>
        <w:t>实验的媒体资料，</w:t>
      </w:r>
      <w:r>
        <w:rPr>
          <w:rStyle w:val="Heading3Char"/>
          <w:b w:val="false"/>
          <w:sz w:val="21"/>
          <w:szCs w:val="21"/>
          <w:bdr w:val="single" w:sz="4" w:space="0" w:color="00000A"/>
        </w:rPr>
        <w:t>无论是谁发的</w:t>
      </w:r>
      <w:r>
        <w:rPr>
          <w:rStyle w:val="Heading3Char"/>
          <w:b w:val="false"/>
          <w:sz w:val="21"/>
          <w:szCs w:val="21"/>
        </w:rPr>
        <w:t>。</w:t>
      </w:r>
    </w:p>
    <w:p>
      <w:pPr>
        <w:pStyle w:val="ListParagraph"/>
        <w:numPr>
          <w:ilvl w:val="1"/>
          <w:numId w:val="8"/>
        </w:numPr>
        <w:rPr>
          <w:rStyle w:val="Heading3Char"/>
          <w:b w:val="false"/>
          <w:sz w:val="21"/>
          <w:szCs w:val="21"/>
        </w:rPr>
      </w:pPr>
      <w:r>
        <w:rPr>
          <w:rStyle w:val="Heading3Char"/>
          <w:b w:val="false"/>
          <w:sz w:val="21"/>
          <w:szCs w:val="21"/>
        </w:rPr>
        <w:t>助教可以查看</w:t>
      </w:r>
      <w:r>
        <w:rPr>
          <w:rStyle w:val="Heading3Char"/>
          <w:b w:val="false"/>
          <w:sz w:val="21"/>
          <w:szCs w:val="21"/>
          <w:bdr w:val="single" w:sz="4" w:space="0" w:color="00000A"/>
        </w:rPr>
        <w:t>所有人</w:t>
      </w:r>
      <w:r>
        <w:rPr>
          <w:rStyle w:val="Heading3Char"/>
          <w:b w:val="false"/>
          <w:sz w:val="21"/>
          <w:szCs w:val="21"/>
        </w:rPr>
        <w:t>的所有实验的媒体资料。</w:t>
      </w:r>
    </w:p>
    <w:p>
      <w:pPr>
        <w:pStyle w:val="2"/>
        <w:rPr/>
      </w:pPr>
      <w:r>
        <w:rPr/>
        <w:t xml:space="preserve">2.3. </w:t>
      </w:r>
      <w:r>
        <w:rPr/>
        <w:t>硬件系统的需求</w:t>
      </w:r>
    </w:p>
    <w:p>
      <w:pPr>
        <w:pStyle w:val="3"/>
        <w:rPr/>
      </w:pPr>
      <w:r>
        <w:rPr/>
        <w:t>2.3.1. App</w:t>
      </w:r>
      <w:r>
        <w:rPr/>
        <w:t>端</w:t>
      </w:r>
    </w:p>
    <w:p>
      <w:pPr>
        <w:pStyle w:val="Normal"/>
        <w:rPr/>
      </w:pPr>
      <w:r>
        <w:rPr>
          <w:color w:val="FF0000"/>
          <w:sz w:val="24"/>
        </w:rPr>
        <w:tab/>
      </w:r>
      <w:r>
        <w:rPr/>
        <w:t xml:space="preserve">运行 </w:t>
      </w:r>
      <w:r>
        <w:rPr/>
        <w:t xml:space="preserve">App </w:t>
      </w:r>
      <w:r>
        <w:rPr/>
        <w:t>的手机端需要满足以下的硬件需求：</w:t>
      </w:r>
    </w:p>
    <w:p>
      <w:pPr>
        <w:pStyle w:val="ListParagraph"/>
        <w:numPr>
          <w:ilvl w:val="0"/>
          <w:numId w:val="6"/>
        </w:numPr>
        <w:rPr>
          <w:color w:val="000000"/>
        </w:rPr>
      </w:pPr>
      <w:r>
        <w:rPr>
          <w:color w:val="000000"/>
        </w:rPr>
        <w:t>安装有</w:t>
      </w:r>
      <w:r>
        <w:rPr>
          <w:color w:val="000000"/>
          <w:bdr w:val="single" w:sz="4" w:space="0" w:color="00000A"/>
        </w:rPr>
        <w:t>Android</w:t>
      </w:r>
      <w:r>
        <w:rPr>
          <w:color w:val="000000"/>
        </w:rPr>
        <w:t>操作系统的智能手机。</w:t>
      </w:r>
    </w:p>
    <w:p>
      <w:pPr>
        <w:pStyle w:val="ListParagraph"/>
        <w:numPr>
          <w:ilvl w:val="0"/>
          <w:numId w:val="6"/>
        </w:numPr>
        <w:rPr>
          <w:color w:val="000000"/>
        </w:rPr>
      </w:pPr>
      <w:r>
        <w:rPr>
          <w:color w:val="000000"/>
        </w:rPr>
        <w:t>手机需要有</w:t>
      </w:r>
      <w:r>
        <w:rPr>
          <w:color w:val="000000"/>
          <w:bdr w:val="single" w:sz="4" w:space="0" w:color="00000A"/>
        </w:rPr>
        <w:t>Wi-Fi</w:t>
      </w:r>
      <w:r>
        <w:rPr>
          <w:color w:val="000000"/>
          <w:bdr w:val="single" w:sz="4" w:space="0" w:color="00000A"/>
        </w:rPr>
        <w:t>模块</w:t>
      </w:r>
      <w:r>
        <w:rPr>
          <w:color w:val="000000"/>
        </w:rPr>
        <w:t>以够访问网络，连接到数据库。</w:t>
      </w:r>
    </w:p>
    <w:p>
      <w:pPr>
        <w:pStyle w:val="ListParagraph"/>
        <w:numPr>
          <w:ilvl w:val="0"/>
          <w:numId w:val="6"/>
        </w:numPr>
        <w:rPr>
          <w:color w:val="000000"/>
        </w:rPr>
      </w:pPr>
      <w:r>
        <w:rPr>
          <w:color w:val="000000"/>
        </w:rPr>
        <w:t xml:space="preserve">签到功能需要有支持 </w:t>
      </w:r>
      <w:r>
        <w:rPr>
          <w:color w:val="000000"/>
          <w:bdr w:val="single" w:sz="4" w:space="0" w:color="00000A"/>
        </w:rPr>
        <w:t>GPS</w:t>
      </w:r>
      <w:r>
        <w:rPr>
          <w:color w:val="000000"/>
        </w:rPr>
        <w:t xml:space="preserve"> </w:t>
      </w:r>
      <w:r>
        <w:rPr>
          <w:color w:val="000000"/>
        </w:rPr>
        <w:t>的手机。</w:t>
      </w:r>
    </w:p>
    <w:p>
      <w:pPr>
        <w:pStyle w:val="ListParagraph"/>
        <w:numPr>
          <w:ilvl w:val="0"/>
          <w:numId w:val="6"/>
        </w:numPr>
        <w:rPr>
          <w:color w:val="000000"/>
        </w:rPr>
      </w:pPr>
      <w:r>
        <w:rPr>
          <w:color w:val="000000"/>
        </w:rPr>
        <w:t>拍照功能需要有具备</w:t>
      </w:r>
      <w:r>
        <w:rPr>
          <w:color w:val="000000"/>
          <w:bdr w:val="single" w:sz="4" w:space="0" w:color="00000A"/>
        </w:rPr>
        <w:t>摄像头</w:t>
      </w:r>
      <w:r>
        <w:rPr>
          <w:color w:val="000000"/>
        </w:rPr>
        <w:t>的手机</w:t>
      </w:r>
    </w:p>
    <w:p>
      <w:pPr>
        <w:pStyle w:val="3"/>
        <w:rPr/>
      </w:pPr>
      <w:r>
        <w:rPr/>
        <w:t xml:space="preserve">2.3.2. </w:t>
      </w:r>
      <w:r>
        <w:rPr/>
        <w:t>数据库端</w:t>
      </w:r>
    </w:p>
    <w:p>
      <w:pPr>
        <w:pStyle w:val="Normal"/>
        <w:ind w:left="0" w:right="0" w:firstLine="420"/>
        <w:rPr>
          <w:color w:val="FF0000"/>
          <w:sz w:val="24"/>
          <w:szCs w:val="24"/>
        </w:rPr>
      </w:pPr>
      <w:r>
        <w:rPr>
          <w:color w:val="FF0000"/>
          <w:sz w:val="24"/>
          <w:szCs w:val="24"/>
        </w:rPr>
        <w:t>数据库要什么硬件</w:t>
      </w:r>
    </w:p>
    <w:p>
      <w:pPr>
        <w:pStyle w:val="2"/>
        <w:rPr/>
      </w:pPr>
      <w:r>
        <w:rPr/>
        <w:t xml:space="preserve">2.4 </w:t>
      </w:r>
      <w:r>
        <w:rPr/>
        <w:t>软件系统的需求</w:t>
      </w:r>
    </w:p>
    <w:p>
      <w:pPr>
        <w:pStyle w:val="3"/>
        <w:rPr/>
      </w:pPr>
      <w:r>
        <w:rPr/>
        <w:t>2.4.1. web</w:t>
      </w:r>
      <w:r>
        <w:rPr/>
        <w:t>端</w:t>
      </w:r>
    </w:p>
    <w:p>
      <w:pPr>
        <w:pStyle w:val="Normal"/>
        <w:rPr/>
      </w:pPr>
      <w:r>
        <w:rPr/>
        <w:tab/>
      </w:r>
      <w:r>
        <w:rPr/>
        <w:t>基本支持</w:t>
      </w:r>
      <w:r>
        <w:rPr/>
        <w:t>Chrome</w:t>
      </w:r>
      <w:r>
        <w:rPr/>
        <w:t>、</w:t>
      </w:r>
      <w:r>
        <w:rPr/>
        <w:t>Safari</w:t>
      </w:r>
      <w:r>
        <w:rPr/>
        <w:t>查看，不建议使用</w:t>
      </w:r>
      <w:r>
        <w:rPr/>
        <w:t>IE</w:t>
      </w:r>
      <w:r>
        <w:rPr/>
        <w:t>。</w:t>
      </w:r>
    </w:p>
    <w:p>
      <w:pPr>
        <w:pStyle w:val="3"/>
        <w:rPr/>
      </w:pPr>
      <w:r>
        <w:rPr/>
        <w:t>2.4.2. app</w:t>
      </w:r>
      <w:r>
        <w:rPr/>
        <w:t>端</w:t>
      </w:r>
    </w:p>
    <w:p>
      <w:pPr>
        <w:pStyle w:val="Normal"/>
        <w:ind w:left="0" w:right="0" w:firstLine="420"/>
        <w:rPr/>
      </w:pPr>
      <w:r>
        <w:rPr/>
        <w:t xml:space="preserve">运行 </w:t>
      </w:r>
      <w:r>
        <w:rPr/>
        <w:t xml:space="preserve">app </w:t>
      </w:r>
      <w:r>
        <w:rPr/>
        <w:t>的手机端需要满足以下的软件需求：</w:t>
      </w:r>
    </w:p>
    <w:p>
      <w:pPr>
        <w:pStyle w:val="ListParagraph"/>
        <w:numPr>
          <w:ilvl w:val="0"/>
          <w:numId w:val="7"/>
        </w:numPr>
        <w:rPr>
          <w:color w:val="000000"/>
          <w:bdr w:val="single" w:sz="4" w:space="0" w:color="00000A"/>
        </w:rPr>
      </w:pPr>
      <w:r>
        <w:rPr>
          <w:color w:val="000000"/>
        </w:rPr>
        <w:t xml:space="preserve">Android </w:t>
      </w:r>
      <w:r>
        <w:rPr>
          <w:color w:val="000000"/>
        </w:rPr>
        <w:t xml:space="preserve">操作系统版本 </w:t>
      </w:r>
      <w:r>
        <w:rPr>
          <w:color w:val="000000"/>
          <w:bdr w:val="single" w:sz="4" w:space="0" w:color="00000A"/>
        </w:rPr>
        <w:t>&gt;= 4.0</w:t>
      </w:r>
    </w:p>
    <w:p>
      <w:pPr>
        <w:pStyle w:val="3"/>
        <w:rPr/>
      </w:pPr>
      <w:r>
        <w:rPr/>
        <w:t xml:space="preserve">2.4.3. </w:t>
      </w:r>
      <w:r>
        <w:rPr/>
        <w:t>数据库端</w:t>
      </w:r>
    </w:p>
    <w:p>
      <w:pPr>
        <w:pStyle w:val="Normal"/>
        <w:rPr>
          <w:color w:val="FF0000"/>
        </w:rPr>
      </w:pPr>
      <w:r>
        <w:rPr/>
        <w:tab/>
      </w:r>
      <w:r>
        <w:rPr>
          <w:color w:val="FF0000"/>
        </w:rPr>
        <w:t>数据库端软件</w:t>
      </w:r>
    </w:p>
    <w:p>
      <w:pPr>
        <w:pStyle w:val="2"/>
        <w:rPr/>
      </w:pPr>
      <w:r>
        <w:rPr/>
        <w:t xml:space="preserve">2.5. </w:t>
      </w:r>
      <w:r>
        <w:rPr/>
        <w:t>接口需求</w:t>
      </w:r>
    </w:p>
    <w:p>
      <w:pPr>
        <w:pStyle w:val="Normal"/>
        <w:rPr>
          <w:color w:val="FF0000"/>
          <w:sz w:val="24"/>
          <w:szCs w:val="24"/>
        </w:rPr>
      </w:pPr>
      <w:r>
        <w:rPr>
          <w:color w:val="FF0000"/>
          <w:sz w:val="24"/>
          <w:szCs w:val="24"/>
        </w:rPr>
        <w:tab/>
      </w:r>
      <w:r>
        <w:rPr>
          <w:color w:val="FF0000"/>
          <w:sz w:val="24"/>
          <w:szCs w:val="24"/>
        </w:rPr>
        <w:t>王奥丞</w:t>
      </w:r>
    </w:p>
    <w:sectPr>
      <w:type w:val="nextPage"/>
      <w:pgSz w:w="11906" w:h="16838"/>
      <w:pgMar w:left="1800" w:right="1800" w:header="0" w:top="1440" w:footer="0" w:bottom="1440"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Wingdings">
    <w:charset w:val="02"/>
    <w:family w:val="auto"/>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844" w:hanging="420"/>
      </w:pPr>
      <w:rPr>
        <w:rFonts w:ascii="Wingdings" w:hAnsi="Wingdings" w:cs="Wingdings" w:hint="default"/>
      </w:rPr>
    </w:lvl>
    <w:lvl w:ilvl="1">
      <w:start w:val="1"/>
      <w:numFmt w:val="bullet"/>
      <w:lvlText w:val=""/>
      <w:lvlJc w:val="left"/>
      <w:pPr>
        <w:ind w:left="1264" w:hanging="420"/>
      </w:pPr>
      <w:rPr>
        <w:rFonts w:ascii="Wingdings" w:hAnsi="Wingdings" w:cs="Wingdings" w:hint="default"/>
      </w:rPr>
    </w:lvl>
    <w:lvl w:ilvl="2">
      <w:start w:val="1"/>
      <w:numFmt w:val="bullet"/>
      <w:lvlText w:val=""/>
      <w:lvlJc w:val="left"/>
      <w:pPr>
        <w:ind w:left="1684" w:hanging="420"/>
      </w:pPr>
      <w:rPr>
        <w:rFonts w:ascii="Wingdings" w:hAnsi="Wingdings" w:cs="Wingdings" w:hint="default"/>
      </w:rPr>
    </w:lvl>
    <w:lvl w:ilvl="3">
      <w:start w:val="1"/>
      <w:numFmt w:val="bullet"/>
      <w:lvlText w:val=""/>
      <w:lvlJc w:val="left"/>
      <w:pPr>
        <w:ind w:left="2104" w:hanging="420"/>
      </w:pPr>
      <w:rPr>
        <w:rFonts w:ascii="Wingdings" w:hAnsi="Wingdings" w:cs="Wingdings" w:hint="default"/>
      </w:rPr>
    </w:lvl>
    <w:lvl w:ilvl="4">
      <w:start w:val="1"/>
      <w:numFmt w:val="bullet"/>
      <w:lvlText w:val=""/>
      <w:lvlJc w:val="left"/>
      <w:pPr>
        <w:ind w:left="2524" w:hanging="420"/>
      </w:pPr>
      <w:rPr>
        <w:rFonts w:ascii="Wingdings" w:hAnsi="Wingdings" w:cs="Wingdings" w:hint="default"/>
      </w:rPr>
    </w:lvl>
    <w:lvl w:ilvl="5">
      <w:start w:val="1"/>
      <w:numFmt w:val="bullet"/>
      <w:lvlText w:val=""/>
      <w:lvlJc w:val="left"/>
      <w:pPr>
        <w:ind w:left="2944" w:hanging="420"/>
      </w:pPr>
      <w:rPr>
        <w:rFonts w:ascii="Wingdings" w:hAnsi="Wingdings" w:cs="Wingdings" w:hint="default"/>
      </w:rPr>
    </w:lvl>
    <w:lvl w:ilvl="6">
      <w:start w:val="1"/>
      <w:numFmt w:val="bullet"/>
      <w:lvlText w:val=""/>
      <w:lvlJc w:val="left"/>
      <w:pPr>
        <w:ind w:left="3364" w:hanging="420"/>
      </w:pPr>
      <w:rPr>
        <w:rFonts w:ascii="Wingdings" w:hAnsi="Wingdings" w:cs="Wingdings" w:hint="default"/>
      </w:rPr>
    </w:lvl>
    <w:lvl w:ilvl="7">
      <w:start w:val="1"/>
      <w:numFmt w:val="bullet"/>
      <w:lvlText w:val=""/>
      <w:lvlJc w:val="left"/>
      <w:pPr>
        <w:ind w:left="3784" w:hanging="420"/>
      </w:pPr>
      <w:rPr>
        <w:rFonts w:ascii="Wingdings" w:hAnsi="Wingdings" w:cs="Wingdings" w:hint="default"/>
      </w:rPr>
    </w:lvl>
    <w:lvl w:ilvl="8">
      <w:start w:val="1"/>
      <w:numFmt w:val="bullet"/>
      <w:lvlText w:val=""/>
      <w:lvlJc w:val="left"/>
      <w:pPr>
        <w:ind w:left="4204" w:hanging="420"/>
      </w:pPr>
      <w:rPr>
        <w:rFonts w:ascii="Wingdings" w:hAnsi="Wingdings" w:cs="Wingdings" w:hint="default"/>
      </w:rPr>
    </w:lvl>
  </w:abstractNum>
  <w:abstractNum w:abstractNumId="2">
    <w:lvl w:ilvl="0">
      <w:start w:val="1"/>
      <w:numFmt w:val="bullet"/>
      <w:lvlText w:val=""/>
      <w:lvlJc w:val="left"/>
      <w:pPr>
        <w:ind w:left="1680" w:hanging="420"/>
      </w:pPr>
      <w:rPr>
        <w:rFonts w:ascii="Wingdings" w:hAnsi="Wingdings" w:cs="Wingdings" w:hint="default"/>
      </w:rPr>
    </w:lvl>
    <w:lvl w:ilvl="1">
      <w:start w:val="1"/>
      <w:numFmt w:val="bullet"/>
      <w:lvlText w:val=""/>
      <w:lvlJc w:val="left"/>
      <w:pPr>
        <w:ind w:left="2100" w:hanging="420"/>
      </w:pPr>
      <w:rPr>
        <w:rFonts w:ascii="Wingdings" w:hAnsi="Wingdings" w:cs="Wingdings" w:hint="default"/>
      </w:rPr>
    </w:lvl>
    <w:lvl w:ilvl="2">
      <w:start w:val="1"/>
      <w:numFmt w:val="bullet"/>
      <w:lvlText w:val=""/>
      <w:lvlJc w:val="left"/>
      <w:pPr>
        <w:ind w:left="2520" w:hanging="420"/>
      </w:pPr>
      <w:rPr>
        <w:rFonts w:ascii="Wingdings" w:hAnsi="Wingdings" w:cs="Wingdings" w:hint="default"/>
      </w:rPr>
    </w:lvl>
    <w:lvl w:ilvl="3">
      <w:start w:val="1"/>
      <w:numFmt w:val="bullet"/>
      <w:lvlText w:val=""/>
      <w:lvlJc w:val="left"/>
      <w:pPr>
        <w:ind w:left="2940" w:hanging="420"/>
      </w:pPr>
      <w:rPr>
        <w:rFonts w:ascii="Wingdings" w:hAnsi="Wingdings" w:cs="Wingdings" w:hint="default"/>
      </w:rPr>
    </w:lvl>
    <w:lvl w:ilvl="4">
      <w:start w:val="1"/>
      <w:numFmt w:val="bullet"/>
      <w:lvlText w:val=""/>
      <w:lvlJc w:val="left"/>
      <w:pPr>
        <w:ind w:left="3360" w:hanging="420"/>
      </w:pPr>
      <w:rPr>
        <w:rFonts w:ascii="Wingdings" w:hAnsi="Wingdings" w:cs="Wingdings" w:hint="default"/>
      </w:rPr>
    </w:lvl>
    <w:lvl w:ilvl="5">
      <w:start w:val="1"/>
      <w:numFmt w:val="bullet"/>
      <w:lvlText w:val=""/>
      <w:lvlJc w:val="left"/>
      <w:pPr>
        <w:ind w:left="3780" w:hanging="420"/>
      </w:pPr>
      <w:rPr>
        <w:rFonts w:ascii="Wingdings" w:hAnsi="Wingdings" w:cs="Wingdings" w:hint="default"/>
      </w:rPr>
    </w:lvl>
    <w:lvl w:ilvl="6">
      <w:start w:val="1"/>
      <w:numFmt w:val="bullet"/>
      <w:lvlText w:val=""/>
      <w:lvlJc w:val="left"/>
      <w:pPr>
        <w:ind w:left="4200" w:hanging="420"/>
      </w:pPr>
      <w:rPr>
        <w:rFonts w:ascii="Wingdings" w:hAnsi="Wingdings" w:cs="Wingdings" w:hint="default"/>
      </w:rPr>
    </w:lvl>
    <w:lvl w:ilvl="7">
      <w:start w:val="1"/>
      <w:numFmt w:val="bullet"/>
      <w:lvlText w:val=""/>
      <w:lvlJc w:val="left"/>
      <w:pPr>
        <w:ind w:left="4620" w:hanging="420"/>
      </w:pPr>
      <w:rPr>
        <w:rFonts w:ascii="Wingdings" w:hAnsi="Wingdings" w:cs="Wingdings" w:hint="default"/>
      </w:rPr>
    </w:lvl>
    <w:lvl w:ilvl="8">
      <w:start w:val="1"/>
      <w:numFmt w:val="bullet"/>
      <w:lvlText w:val=""/>
      <w:lvlJc w:val="left"/>
      <w:pPr>
        <w:ind w:left="5040" w:hanging="420"/>
      </w:pPr>
      <w:rPr>
        <w:rFonts w:ascii="Wingdings" w:hAnsi="Wingdings" w:cs="Wingdings" w:hint="default"/>
      </w:rPr>
    </w:lvl>
  </w:abstractNum>
  <w:abstractNum w:abstractNumId="3">
    <w:lvl w:ilvl="0">
      <w:start w:val="1"/>
      <w:numFmt w:val="bullet"/>
      <w:lvlText w:val=""/>
      <w:lvlJc w:val="left"/>
      <w:pPr>
        <w:ind w:left="840" w:hanging="420"/>
      </w:pPr>
      <w:rPr>
        <w:rFonts w:ascii="Wingdings" w:hAnsi="Wingdings" w:cs="Wingdings" w:hint="default"/>
      </w:rPr>
    </w:lvl>
    <w:lvl w:ilvl="1">
      <w:start w:val="1"/>
      <w:numFmt w:val="bullet"/>
      <w:lvlText w:val=""/>
      <w:lvlJc w:val="left"/>
      <w:pPr>
        <w:ind w:left="1260" w:hanging="420"/>
      </w:pPr>
      <w:rPr>
        <w:rFonts w:ascii="Wingdings" w:hAnsi="Wingdings" w:cs="Wingdings" w:hint="default"/>
      </w:rPr>
    </w:lvl>
    <w:lvl w:ilvl="2">
      <w:start w:val="1"/>
      <w:numFmt w:val="bullet"/>
      <w:lvlText w:val=""/>
      <w:lvlJc w:val="left"/>
      <w:pPr>
        <w:ind w:left="1680" w:hanging="420"/>
      </w:pPr>
      <w:rPr>
        <w:rFonts w:ascii="Wingdings" w:hAnsi="Wingdings" w:cs="Wingdings" w:hint="default"/>
      </w:rPr>
    </w:lvl>
    <w:lvl w:ilvl="3">
      <w:start w:val="1"/>
      <w:numFmt w:val="bullet"/>
      <w:lvlText w:val=""/>
      <w:lvlJc w:val="left"/>
      <w:pPr>
        <w:ind w:left="2100" w:hanging="420"/>
      </w:pPr>
      <w:rPr>
        <w:rFonts w:ascii="Wingdings" w:hAnsi="Wingdings" w:cs="Wingdings" w:hint="default"/>
      </w:rPr>
    </w:lvl>
    <w:lvl w:ilvl="4">
      <w:start w:val="1"/>
      <w:numFmt w:val="bullet"/>
      <w:lvlText w:val=""/>
      <w:lvlJc w:val="left"/>
      <w:pPr>
        <w:ind w:left="2520" w:hanging="420"/>
      </w:pPr>
      <w:rPr>
        <w:rFonts w:ascii="Wingdings" w:hAnsi="Wingdings" w:cs="Wingdings" w:hint="default"/>
      </w:rPr>
    </w:lvl>
    <w:lvl w:ilvl="5">
      <w:start w:val="1"/>
      <w:numFmt w:val="bullet"/>
      <w:lvlText w:val=""/>
      <w:lvlJc w:val="left"/>
      <w:pPr>
        <w:ind w:left="2940" w:hanging="420"/>
      </w:pPr>
      <w:rPr>
        <w:rFonts w:ascii="Wingdings" w:hAnsi="Wingdings" w:cs="Wingdings" w:hint="default"/>
      </w:rPr>
    </w:lvl>
    <w:lvl w:ilvl="6">
      <w:start w:val="1"/>
      <w:numFmt w:val="bullet"/>
      <w:lvlText w:val=""/>
      <w:lvlJc w:val="left"/>
      <w:pPr>
        <w:ind w:left="3360" w:hanging="420"/>
      </w:pPr>
      <w:rPr>
        <w:rFonts w:ascii="Wingdings" w:hAnsi="Wingdings" w:cs="Wingdings" w:hint="default"/>
      </w:rPr>
    </w:lvl>
    <w:lvl w:ilvl="7">
      <w:start w:val="1"/>
      <w:numFmt w:val="bullet"/>
      <w:lvlText w:val=""/>
      <w:lvlJc w:val="left"/>
      <w:pPr>
        <w:ind w:left="3780" w:hanging="420"/>
      </w:pPr>
      <w:rPr>
        <w:rFonts w:ascii="Wingdings" w:hAnsi="Wingdings" w:cs="Wingdings" w:hint="default"/>
      </w:rPr>
    </w:lvl>
    <w:lvl w:ilvl="8">
      <w:start w:val="1"/>
      <w:numFmt w:val="bullet"/>
      <w:lvlText w:val=""/>
      <w:lvlJc w:val="left"/>
      <w:pPr>
        <w:ind w:left="4200" w:hanging="420"/>
      </w:pPr>
      <w:rPr>
        <w:rFonts w:ascii="Wingdings" w:hAnsi="Wingdings" w:cs="Wingdings" w:hint="default"/>
      </w:rPr>
    </w:lvl>
  </w:abstractNum>
  <w:abstractNum w:abstractNumId="4">
    <w:lvl w:ilvl="0">
      <w:start w:val="1"/>
      <w:numFmt w:val="bullet"/>
      <w:lvlText w:val=""/>
      <w:lvlJc w:val="left"/>
      <w:pPr>
        <w:ind w:left="844" w:hanging="420"/>
      </w:pPr>
      <w:rPr>
        <w:rFonts w:ascii="Wingdings" w:hAnsi="Wingdings" w:cs="Wingdings" w:hint="default"/>
      </w:rPr>
    </w:lvl>
    <w:lvl w:ilvl="1">
      <w:start w:val="1"/>
      <w:numFmt w:val="bullet"/>
      <w:lvlText w:val=""/>
      <w:lvlJc w:val="left"/>
      <w:pPr>
        <w:ind w:left="1264" w:hanging="420"/>
      </w:pPr>
      <w:rPr>
        <w:rFonts w:ascii="Wingdings" w:hAnsi="Wingdings" w:cs="Wingdings" w:hint="default"/>
      </w:rPr>
    </w:lvl>
    <w:lvl w:ilvl="2">
      <w:start w:val="1"/>
      <w:numFmt w:val="bullet"/>
      <w:lvlText w:val=""/>
      <w:lvlJc w:val="left"/>
      <w:pPr>
        <w:ind w:left="1684" w:hanging="420"/>
      </w:pPr>
      <w:rPr>
        <w:rFonts w:ascii="Wingdings" w:hAnsi="Wingdings" w:cs="Wingdings" w:hint="default"/>
      </w:rPr>
    </w:lvl>
    <w:lvl w:ilvl="3">
      <w:start w:val="1"/>
      <w:numFmt w:val="bullet"/>
      <w:lvlText w:val=""/>
      <w:lvlJc w:val="left"/>
      <w:pPr>
        <w:ind w:left="2104" w:hanging="420"/>
      </w:pPr>
      <w:rPr>
        <w:rFonts w:ascii="Wingdings" w:hAnsi="Wingdings" w:cs="Wingdings" w:hint="default"/>
      </w:rPr>
    </w:lvl>
    <w:lvl w:ilvl="4">
      <w:start w:val="1"/>
      <w:numFmt w:val="bullet"/>
      <w:lvlText w:val=""/>
      <w:lvlJc w:val="left"/>
      <w:pPr>
        <w:ind w:left="2524" w:hanging="420"/>
      </w:pPr>
      <w:rPr>
        <w:rFonts w:ascii="Wingdings" w:hAnsi="Wingdings" w:cs="Wingdings" w:hint="default"/>
      </w:rPr>
    </w:lvl>
    <w:lvl w:ilvl="5">
      <w:start w:val="1"/>
      <w:numFmt w:val="bullet"/>
      <w:lvlText w:val=""/>
      <w:lvlJc w:val="left"/>
      <w:pPr>
        <w:ind w:left="2944" w:hanging="420"/>
      </w:pPr>
      <w:rPr>
        <w:rFonts w:ascii="Wingdings" w:hAnsi="Wingdings" w:cs="Wingdings" w:hint="default"/>
      </w:rPr>
    </w:lvl>
    <w:lvl w:ilvl="6">
      <w:start w:val="1"/>
      <w:numFmt w:val="bullet"/>
      <w:lvlText w:val=""/>
      <w:lvlJc w:val="left"/>
      <w:pPr>
        <w:ind w:left="3364" w:hanging="420"/>
      </w:pPr>
      <w:rPr>
        <w:rFonts w:ascii="Wingdings" w:hAnsi="Wingdings" w:cs="Wingdings" w:hint="default"/>
      </w:rPr>
    </w:lvl>
    <w:lvl w:ilvl="7">
      <w:start w:val="1"/>
      <w:numFmt w:val="bullet"/>
      <w:lvlText w:val=""/>
      <w:lvlJc w:val="left"/>
      <w:pPr>
        <w:ind w:left="3784" w:hanging="420"/>
      </w:pPr>
      <w:rPr>
        <w:rFonts w:ascii="Wingdings" w:hAnsi="Wingdings" w:cs="Wingdings" w:hint="default"/>
      </w:rPr>
    </w:lvl>
    <w:lvl w:ilvl="8">
      <w:start w:val="1"/>
      <w:numFmt w:val="bullet"/>
      <w:lvlText w:val=""/>
      <w:lvlJc w:val="left"/>
      <w:pPr>
        <w:ind w:left="4204" w:hanging="420"/>
      </w:pPr>
      <w:rPr>
        <w:rFonts w:ascii="Wingdings" w:hAnsi="Wingdings" w:cs="Wingdings" w:hint="default"/>
      </w:rPr>
    </w:lvl>
  </w:abstractNum>
  <w:abstractNum w:abstractNumId="5">
    <w:lvl w:ilvl="0">
      <w:start w:val="1"/>
      <w:numFmt w:val="bullet"/>
      <w:lvlText w:val=""/>
      <w:lvlJc w:val="left"/>
      <w:pPr>
        <w:ind w:left="844" w:hanging="420"/>
      </w:pPr>
      <w:rPr>
        <w:rFonts w:ascii="Wingdings" w:hAnsi="Wingdings" w:cs="Wingdings" w:hint="default"/>
      </w:rPr>
    </w:lvl>
    <w:lvl w:ilvl="1">
      <w:start w:val="1"/>
      <w:numFmt w:val="bullet"/>
      <w:lvlText w:val=""/>
      <w:lvlJc w:val="left"/>
      <w:pPr>
        <w:ind w:left="1264" w:hanging="420"/>
      </w:pPr>
      <w:rPr>
        <w:rFonts w:ascii="Wingdings" w:hAnsi="Wingdings" w:cs="Wingdings" w:hint="default"/>
      </w:rPr>
    </w:lvl>
    <w:lvl w:ilvl="2">
      <w:start w:val="1"/>
      <w:numFmt w:val="bullet"/>
      <w:lvlText w:val=""/>
      <w:lvlJc w:val="left"/>
      <w:pPr>
        <w:ind w:left="1684" w:hanging="420"/>
      </w:pPr>
      <w:rPr>
        <w:rFonts w:ascii="Wingdings" w:hAnsi="Wingdings" w:cs="Wingdings" w:hint="default"/>
      </w:rPr>
    </w:lvl>
    <w:lvl w:ilvl="3">
      <w:start w:val="1"/>
      <w:numFmt w:val="bullet"/>
      <w:lvlText w:val=""/>
      <w:lvlJc w:val="left"/>
      <w:pPr>
        <w:ind w:left="2104" w:hanging="420"/>
      </w:pPr>
      <w:rPr>
        <w:rFonts w:ascii="Wingdings" w:hAnsi="Wingdings" w:cs="Wingdings" w:hint="default"/>
      </w:rPr>
    </w:lvl>
    <w:lvl w:ilvl="4">
      <w:start w:val="1"/>
      <w:numFmt w:val="bullet"/>
      <w:lvlText w:val=""/>
      <w:lvlJc w:val="left"/>
      <w:pPr>
        <w:ind w:left="2524" w:hanging="420"/>
      </w:pPr>
      <w:rPr>
        <w:rFonts w:ascii="Wingdings" w:hAnsi="Wingdings" w:cs="Wingdings" w:hint="default"/>
      </w:rPr>
    </w:lvl>
    <w:lvl w:ilvl="5">
      <w:start w:val="1"/>
      <w:numFmt w:val="bullet"/>
      <w:lvlText w:val=""/>
      <w:lvlJc w:val="left"/>
      <w:pPr>
        <w:ind w:left="2944" w:hanging="420"/>
      </w:pPr>
      <w:rPr>
        <w:rFonts w:ascii="Wingdings" w:hAnsi="Wingdings" w:cs="Wingdings" w:hint="default"/>
      </w:rPr>
    </w:lvl>
    <w:lvl w:ilvl="6">
      <w:start w:val="1"/>
      <w:numFmt w:val="bullet"/>
      <w:lvlText w:val=""/>
      <w:lvlJc w:val="left"/>
      <w:pPr>
        <w:ind w:left="3364" w:hanging="420"/>
      </w:pPr>
      <w:rPr>
        <w:rFonts w:ascii="Wingdings" w:hAnsi="Wingdings" w:cs="Wingdings" w:hint="default"/>
      </w:rPr>
    </w:lvl>
    <w:lvl w:ilvl="7">
      <w:start w:val="1"/>
      <w:numFmt w:val="bullet"/>
      <w:lvlText w:val=""/>
      <w:lvlJc w:val="left"/>
      <w:pPr>
        <w:ind w:left="3784" w:hanging="420"/>
      </w:pPr>
      <w:rPr>
        <w:rFonts w:ascii="Wingdings" w:hAnsi="Wingdings" w:cs="Wingdings" w:hint="default"/>
      </w:rPr>
    </w:lvl>
    <w:lvl w:ilvl="8">
      <w:start w:val="1"/>
      <w:numFmt w:val="bullet"/>
      <w:lvlText w:val=""/>
      <w:lvlJc w:val="left"/>
      <w:pPr>
        <w:ind w:left="4204" w:hanging="420"/>
      </w:pPr>
      <w:rPr>
        <w:rFonts w:ascii="Wingdings" w:hAnsi="Wingdings" w:cs="Wingdings" w:hint="default"/>
      </w:rPr>
    </w:lvl>
  </w:abstractNum>
  <w:abstractNum w:abstractNumId="6">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7">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8">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50"/>
  <w:defaultTabStop w:val="420"/>
</w:settings>
</file>

<file path=word/styles.xml><?xml version="1.0" encoding="utf-8"?>
<w:styles xmlns:w="http://schemas.openxmlformats.org/wordprocessingml/2006/main">
  <w:docDefaults>
    <w:rPrDefault>
      <w:rPr>
        <w:rFonts w:ascii="Calibri" w:hAnsi="Calibri" w:eastAsia="Droid Sans Fallback" w:cs=""/>
        <w:sz w:val="21"/>
        <w:szCs w:val="22"/>
        <w:lang w:val="en-US" w:eastAsia="zh-CN" w:bidi="ar-SA"/>
      </w:rPr>
    </w:rPrDefault>
    <w:pPrDefault>
      <w:pPr/>
    </w:pPrDefault>
  </w:docDefaults>
  <w:latentStyles w:count="371" w:defQFormat="0" w:defUnhideWhenUsed="0" w:defSemiHidden="0" w:defUIPriority="99" w:defLockedState="0">
    <w:lsdException w:qFormat="1" w:uiPriority="0" w:name="Normal"/>
    <w:lsdException w:qFormat="1" w:uiPriority="9" w:name="heading 1"/>
    <w:lsdException w:unhideWhenUsed="1" w:semiHidden="1" w:qFormat="1" w:uiPriority="9" w:name="heading 2"/>
    <w:lsdException w:unhideWhenUsed="1" w:semiHidden="1" w:qFormat="1" w:uiPriority="9" w:name="heading 3"/>
    <w:lsdException w:unhideWhenUsed="1" w:semiHidden="1" w:qFormat="1" w:uiPriority="9" w:name="heading 4"/>
    <w:lsdException w:unhideWhenUsed="1" w:semiHidden="1" w:qFormat="1" w:uiPriority="9" w:name="heading 5"/>
    <w:lsdException w:unhideWhenUsed="1" w:semiHidden="1" w:qFormat="1" w:uiPriority="9" w:name="heading 6"/>
    <w:lsdException w:unhideWhenUsed="1" w:semiHidden="1" w:qFormat="1" w:uiPriority="9" w:name="heading 7"/>
    <w:lsdException w:unhideWhenUsed="1" w:semiHidden="1" w:qFormat="1" w:uiPriority="9" w:name="heading 8"/>
    <w:lsdException w:unhideWhenUsed="1" w:semiHidden="1" w:qFormat="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semiHidden="1" w:qFormat="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unhideWhenUsed="1" w:semiHidden="1" w:qFormat="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val="false"/>
      <w:suppressAutoHyphens w:val="true"/>
      <w:bidi w:val="0"/>
      <w:jc w:val="both"/>
    </w:pPr>
    <w:rPr>
      <w:rFonts w:ascii="Calibri" w:hAnsi="Calibri" w:eastAsia="Droid Sans Fallback" w:cs=""/>
      <w:color w:val="auto"/>
      <w:sz w:val="21"/>
      <w:szCs w:val="22"/>
      <w:lang w:val="en-US" w:eastAsia="zh-CN" w:bidi="ar-SA"/>
    </w:rPr>
  </w:style>
  <w:style w:type="paragraph" w:styleId="1">
    <w:name w:val="标题 1"/>
    <w:uiPriority w:val="9"/>
    <w:qFormat/>
    <w:link w:val="Heading1Char"/>
    <w:rsid w:val="00ca3dc7"/>
    <w:basedOn w:val="Normal"/>
    <w:next w:val="Normal"/>
    <w:pPr>
      <w:keepNext/>
      <w:keepLines/>
      <w:spacing w:lineRule="auto" w:line="576" w:before="340" w:after="330"/>
      <w:outlineLvl w:val="0"/>
    </w:pPr>
    <w:rPr>
      <w:b/>
      <w:bCs/>
      <w:sz w:val="44"/>
      <w:szCs w:val="44"/>
    </w:rPr>
  </w:style>
  <w:style w:type="paragraph" w:styleId="2">
    <w:name w:val="标题 2"/>
    <w:uiPriority w:val="9"/>
    <w:qFormat/>
    <w:unhideWhenUsed/>
    <w:link w:val="Heading2Char"/>
    <w:rsid w:val="00ca3dc7"/>
    <w:basedOn w:val="Normal"/>
    <w:next w:val="Normal"/>
    <w:pPr>
      <w:keepNext/>
      <w:keepLines/>
      <w:spacing w:lineRule="auto" w:line="415" w:before="260" w:after="260"/>
      <w:outlineLvl w:val="1"/>
    </w:pPr>
    <w:rPr>
      <w:rFonts w:ascii="Calibri Light" w:hAnsi="Calibri Light" w:cs=""/>
      <w:b/>
      <w:bCs/>
      <w:sz w:val="32"/>
      <w:szCs w:val="32"/>
    </w:rPr>
  </w:style>
  <w:style w:type="paragraph" w:styleId="3">
    <w:name w:val="标题 3"/>
    <w:uiPriority w:val="9"/>
    <w:qFormat/>
    <w:unhideWhenUsed/>
    <w:link w:val="Heading3Char"/>
    <w:rsid w:val="004c2998"/>
    <w:basedOn w:val="Normal"/>
    <w:next w:val="Normal"/>
    <w:pPr>
      <w:keepNext/>
      <w:keepLines/>
      <w:spacing w:lineRule="auto" w:line="415" w:before="260" w:after="260"/>
      <w:outlineLvl w:val="2"/>
    </w:pPr>
    <w:rPr>
      <w:b/>
      <w:bCs/>
      <w:sz w:val="32"/>
      <w:szCs w:val="32"/>
    </w:rPr>
  </w:style>
  <w:style w:type="paragraph" w:styleId="4">
    <w:name w:val="标题 4"/>
    <w:uiPriority w:val="9"/>
    <w:qFormat/>
    <w:unhideWhenUsed/>
    <w:link w:val="Heading4Char"/>
    <w:rsid w:val="008108c4"/>
    <w:basedOn w:val="Normal"/>
    <w:next w:val="Normal"/>
    <w:pPr>
      <w:keepNext/>
      <w:keepLines/>
      <w:spacing w:lineRule="auto" w:line="374" w:before="280" w:after="290"/>
      <w:outlineLvl w:val="3"/>
    </w:pPr>
    <w:rPr>
      <w:rFonts w:ascii="Calibri Light" w:hAnsi="Calibri Light" w:cs=""/>
      <w:b/>
      <w:bCs/>
      <w:sz w:val="28"/>
      <w:szCs w:val="28"/>
    </w:rPr>
  </w:style>
  <w:style w:type="character" w:styleId="DefaultParagraphFont" w:default="1">
    <w:name w:val="Default Paragraph Font"/>
    <w:uiPriority w:val="1"/>
    <w:semiHidden/>
    <w:unhideWhenUsed/>
    <w:rPr/>
  </w:style>
  <w:style w:type="character" w:styleId="HeaderChar" w:customStyle="1">
    <w:name w:val="Header Char"/>
    <w:uiPriority w:val="99"/>
    <w:link w:val="Header"/>
    <w:rsid w:val="00ca63b9"/>
    <w:basedOn w:val="DefaultParagraphFont"/>
    <w:rPr>
      <w:sz w:val="18"/>
      <w:szCs w:val="18"/>
    </w:rPr>
  </w:style>
  <w:style w:type="character" w:styleId="FooterChar" w:customStyle="1">
    <w:name w:val="Footer Char"/>
    <w:uiPriority w:val="99"/>
    <w:link w:val="Footer"/>
    <w:rsid w:val="00ca63b9"/>
    <w:basedOn w:val="DefaultParagraphFont"/>
    <w:rPr>
      <w:sz w:val="18"/>
      <w:szCs w:val="18"/>
    </w:rPr>
  </w:style>
  <w:style w:type="character" w:styleId="Heading1Char" w:customStyle="1">
    <w:name w:val="Heading 1 Char"/>
    <w:uiPriority w:val="9"/>
    <w:link w:val="Heading1"/>
    <w:rsid w:val="00ca3dc7"/>
    <w:basedOn w:val="DefaultParagraphFont"/>
    <w:rPr>
      <w:b/>
      <w:bCs/>
      <w:sz w:val="44"/>
      <w:szCs w:val="44"/>
    </w:rPr>
  </w:style>
  <w:style w:type="character" w:styleId="Heading2Char" w:customStyle="1">
    <w:name w:val="Heading 2 Char"/>
    <w:uiPriority w:val="9"/>
    <w:link w:val="Heading2"/>
    <w:rsid w:val="00ca3dc7"/>
    <w:basedOn w:val="DefaultParagraphFont"/>
    <w:rPr>
      <w:rFonts w:ascii="Calibri Light" w:hAnsi="Calibri Light" w:cs=""/>
      <w:b/>
      <w:bCs/>
      <w:sz w:val="32"/>
      <w:szCs w:val="32"/>
    </w:rPr>
  </w:style>
  <w:style w:type="character" w:styleId="Heading3Char" w:customStyle="1">
    <w:name w:val="Heading 3 Char"/>
    <w:uiPriority w:val="9"/>
    <w:link w:val="Heading3"/>
    <w:rsid w:val="004c2998"/>
    <w:basedOn w:val="DefaultParagraphFont"/>
    <w:rPr>
      <w:b/>
      <w:bCs/>
      <w:sz w:val="32"/>
      <w:szCs w:val="32"/>
    </w:rPr>
  </w:style>
  <w:style w:type="character" w:styleId="Heading4Char" w:customStyle="1">
    <w:name w:val="Heading 4 Char"/>
    <w:uiPriority w:val="9"/>
    <w:link w:val="Heading4"/>
    <w:rsid w:val="008108c4"/>
    <w:basedOn w:val="DefaultParagraphFont"/>
    <w:rPr>
      <w:rFonts w:ascii="Calibri Light" w:hAnsi="Calibri Light" w:cs=""/>
      <w:b/>
      <w:bCs/>
      <w:sz w:val="28"/>
      <w:szCs w:val="28"/>
    </w:rPr>
  </w:style>
  <w:style w:type="paragraph" w:styleId="Style10">
    <w:name w:val="标题"/>
    <w:basedOn w:val="Normal"/>
    <w:next w:val="Style11"/>
    <w:pPr>
      <w:keepNext/>
      <w:spacing w:before="240" w:after="120"/>
    </w:pPr>
    <w:rPr>
      <w:rFonts w:ascii="Liberation Sans" w:hAnsi="Liberation Sans" w:eastAsia="微软雅黑" w:cs="Droid Sans Fallback"/>
      <w:sz w:val="28"/>
      <w:szCs w:val="28"/>
    </w:rPr>
  </w:style>
  <w:style w:type="paragraph" w:styleId="Style11">
    <w:name w:val="正文"/>
    <w:basedOn w:val="Normal"/>
    <w:pPr>
      <w:spacing w:lineRule="auto" w:line="288" w:before="0" w:after="140"/>
    </w:pPr>
    <w:rPr/>
  </w:style>
  <w:style w:type="paragraph" w:styleId="Style12">
    <w:name w:val="列表"/>
    <w:basedOn w:val="Style11"/>
    <w:pPr/>
    <w:rPr/>
  </w:style>
  <w:style w:type="paragraph" w:styleId="Style13">
    <w:name w:val="题注"/>
    <w:basedOn w:val="Normal"/>
    <w:pPr>
      <w:suppressLineNumbers/>
      <w:spacing w:before="120" w:after="120"/>
    </w:pPr>
    <w:rPr>
      <w:i/>
      <w:iCs/>
      <w:sz w:val="24"/>
      <w:szCs w:val="24"/>
    </w:rPr>
  </w:style>
  <w:style w:type="paragraph" w:styleId="Style14">
    <w:name w:val="索引"/>
    <w:basedOn w:val="Normal"/>
    <w:pPr>
      <w:suppressLineNumbers/>
    </w:pPr>
    <w:rPr/>
  </w:style>
  <w:style w:type="paragraph" w:styleId="Style15">
    <w:name w:val="页眉"/>
    <w:uiPriority w:val="99"/>
    <w:unhideWhenUsed/>
    <w:link w:val="HeaderChar"/>
    <w:rsid w:val="00ca63b9"/>
    <w:basedOn w:val="Normal"/>
    <w:pPr>
      <w:pBdr>
        <w:top w:val="nil"/>
        <w:left w:val="nil"/>
        <w:bottom w:val="single" w:sz="6" w:space="1" w:color="00000A"/>
        <w:right w:val="nil"/>
      </w:pBdr>
      <w:tabs>
        <w:tab w:val="center" w:pos="4153" w:leader="none"/>
        <w:tab w:val="right" w:pos="8306" w:leader="none"/>
      </w:tabs>
      <w:jc w:val="center"/>
    </w:pPr>
    <w:rPr>
      <w:sz w:val="18"/>
      <w:szCs w:val="18"/>
    </w:rPr>
  </w:style>
  <w:style w:type="paragraph" w:styleId="Style16">
    <w:name w:val="页脚"/>
    <w:uiPriority w:val="99"/>
    <w:unhideWhenUsed/>
    <w:link w:val="FooterChar"/>
    <w:rsid w:val="00ca63b9"/>
    <w:basedOn w:val="Normal"/>
    <w:pPr>
      <w:tabs>
        <w:tab w:val="center" w:pos="4153" w:leader="none"/>
        <w:tab w:val="right" w:pos="8306" w:leader="none"/>
      </w:tabs>
      <w:jc w:val="left"/>
    </w:pPr>
    <w:rPr>
      <w:sz w:val="18"/>
      <w:szCs w:val="18"/>
    </w:rPr>
  </w:style>
  <w:style w:type="paragraph" w:styleId="ListParagraph">
    <w:name w:val="List Paragraph"/>
    <w:uiPriority w:val="34"/>
    <w:qFormat/>
    <w:rsid w:val="00481474"/>
    <w:basedOn w:val="Normal"/>
    <w:pPr>
      <w:ind w:left="0" w:right="0" w:firstLine="420"/>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image" Target="media/image3.wmf"/><Relationship Id="rId5" Type="http://schemas.openxmlformats.org/officeDocument/2006/relationships/image" Target="media/image4.wmf"/><Relationship Id="rId6" Type="http://schemas.openxmlformats.org/officeDocument/2006/relationships/image" Target="media/image5.wmf"/><Relationship Id="rId7" Type="http://schemas.openxmlformats.org/officeDocument/2006/relationships/image" Target="media/image6.wmf"/><Relationship Id="rId8" Type="http://schemas.openxmlformats.org/officeDocument/2006/relationships/image" Target="media/image7.wmf"/><Relationship Id="rId9" Type="http://schemas.openxmlformats.org/officeDocument/2006/relationships/image" Target="media/image8.wmf"/><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7CD01A-C294-413C-929D-4E61A35AE9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493</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2016-01-12T03:03:00Z</dcterms:created>
  <dc:creator>Windows 用户</dc:creator>
  <dc:language>zh-CN</dc:language>
  <cp:lastModifiedBy>Shyo</cp:lastModifiedBy>
  <dcterms:modified xsi:type="dcterms:W3CDTF">2016-01-15T18:27:00Z</dcterms:modified>
  <cp:revision>202</cp:revision>
</cp:coreProperties>
</file>