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B88" w:rsidRPr="00C93B88" w:rsidRDefault="0093014B" w:rsidP="00C93B88">
      <w:pPr>
        <w:jc w:val="center"/>
        <w:rPr>
          <w:b/>
          <w:sz w:val="48"/>
          <w:szCs w:val="48"/>
        </w:rPr>
      </w:pPr>
      <w:r w:rsidRPr="00281AE4">
        <w:rPr>
          <w:rFonts w:hint="eastAsia"/>
          <w:b/>
          <w:sz w:val="48"/>
          <w:szCs w:val="48"/>
        </w:rPr>
        <w:t>斯坦納樹</w:t>
      </w:r>
    </w:p>
    <w:p w:rsidR="00C93B88" w:rsidRDefault="00C93B88" w:rsidP="009301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斯坦納樹屬於</w:t>
      </w:r>
      <w:r>
        <w:rPr>
          <w:rFonts w:hint="eastAsia"/>
          <w:sz w:val="36"/>
          <w:szCs w:val="36"/>
        </w:rPr>
        <w:t>NP</w:t>
      </w:r>
      <w:r>
        <w:rPr>
          <w:sz w:val="36"/>
          <w:szCs w:val="36"/>
        </w:rPr>
        <w:t>-Hard</w:t>
      </w:r>
      <w:r>
        <w:rPr>
          <w:rFonts w:hint="eastAsia"/>
          <w:sz w:val="36"/>
          <w:szCs w:val="36"/>
        </w:rPr>
        <w:t>問題</w:t>
      </w:r>
    </w:p>
    <w:p w:rsidR="00BF3FF3" w:rsidRDefault="00BF3FF3" w:rsidP="0093014B">
      <w:pPr>
        <w:rPr>
          <w:sz w:val="36"/>
          <w:szCs w:val="36"/>
        </w:rPr>
      </w:pPr>
    </w:p>
    <w:p w:rsidR="0093014B" w:rsidRDefault="00C93B88" w:rsidP="009301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定義</w:t>
      </w:r>
      <w:r w:rsidR="004F6163">
        <w:rPr>
          <w:rFonts w:hint="eastAsia"/>
          <w:sz w:val="36"/>
          <w:szCs w:val="36"/>
        </w:rPr>
        <w:t>：</w:t>
      </w:r>
    </w:p>
    <w:p w:rsidR="0093014B" w:rsidRDefault="00EA2212" w:rsidP="00BF3FF3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EA2212">
        <w:rPr>
          <w:rFonts w:hint="eastAsia"/>
          <w:sz w:val="36"/>
          <w:szCs w:val="36"/>
        </w:rPr>
        <w:t>在平面上求一點，使得此點與平面上原有點</w:t>
      </w:r>
      <w:r>
        <w:rPr>
          <w:rFonts w:hint="eastAsia"/>
          <w:sz w:val="36"/>
          <w:szCs w:val="36"/>
        </w:rPr>
        <w:t>之間</w:t>
      </w:r>
      <w:r w:rsidRPr="00EA2212">
        <w:rPr>
          <w:rFonts w:hint="eastAsia"/>
          <w:sz w:val="36"/>
          <w:szCs w:val="36"/>
        </w:rPr>
        <w:t>的距離相加為最小</w:t>
      </w:r>
      <w:r>
        <w:rPr>
          <w:rFonts w:hint="eastAsia"/>
          <w:sz w:val="36"/>
          <w:szCs w:val="36"/>
        </w:rPr>
        <w:t>。</w:t>
      </w:r>
      <w:r w:rsidR="00E50921">
        <w:rPr>
          <w:rFonts w:hint="eastAsia"/>
          <w:sz w:val="36"/>
          <w:szCs w:val="36"/>
        </w:rPr>
        <w:t>[1]</w:t>
      </w:r>
    </w:p>
    <w:p w:rsidR="00BF3FF3" w:rsidRDefault="00BF3FF3" w:rsidP="00BF3FF3">
      <w:pPr>
        <w:rPr>
          <w:sz w:val="36"/>
          <w:szCs w:val="36"/>
        </w:rPr>
      </w:pPr>
    </w:p>
    <w:p w:rsidR="00166C4B" w:rsidRDefault="00EA2212" w:rsidP="009301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假設是</w:t>
      </w:r>
      <w:r>
        <w:rPr>
          <w:rFonts w:hint="eastAsia"/>
          <w:sz w:val="36"/>
          <w:szCs w:val="36"/>
        </w:rPr>
        <w:t>NP-C</w:t>
      </w:r>
      <w:r>
        <w:rPr>
          <w:rFonts w:hint="eastAsia"/>
          <w:sz w:val="36"/>
          <w:szCs w:val="36"/>
        </w:rPr>
        <w:t>問題，如何解釋</w:t>
      </w:r>
      <w:r w:rsidR="00166C4B">
        <w:rPr>
          <w:rFonts w:hint="eastAsia"/>
          <w:sz w:val="36"/>
          <w:szCs w:val="36"/>
        </w:rPr>
        <w:t>？</w:t>
      </w:r>
    </w:p>
    <w:p w:rsidR="00DB33FC" w:rsidRDefault="00DB33FC" w:rsidP="0093014B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166C4B">
        <w:rPr>
          <w:rFonts w:hint="eastAsia"/>
          <w:sz w:val="36"/>
          <w:szCs w:val="36"/>
        </w:rPr>
        <w:t>[</w:t>
      </w:r>
      <w:r w:rsidR="00166C4B">
        <w:rPr>
          <w:sz w:val="36"/>
          <w:szCs w:val="36"/>
        </w:rPr>
        <w:t>2</w:t>
      </w:r>
      <w:r w:rsidR="00166C4B">
        <w:rPr>
          <w:rFonts w:hint="eastAsia"/>
          <w:sz w:val="36"/>
          <w:szCs w:val="36"/>
        </w:rPr>
        <w:t>]</w:t>
      </w:r>
      <w:r>
        <w:rPr>
          <w:rFonts w:hint="eastAsia"/>
          <w:sz w:val="36"/>
          <w:szCs w:val="36"/>
        </w:rPr>
        <w:t>如何計算斯坦納樹是一個</w:t>
      </w:r>
      <w:r>
        <w:rPr>
          <w:rFonts w:hint="eastAsia"/>
          <w:sz w:val="36"/>
          <w:szCs w:val="36"/>
        </w:rPr>
        <w:t>NP</w:t>
      </w:r>
      <w:r>
        <w:rPr>
          <w:rFonts w:hint="eastAsia"/>
          <w:sz w:val="36"/>
          <w:szCs w:val="36"/>
        </w:rPr>
        <w:t>問題，即你無法在多項式時間內求解。但是如果已知</w:t>
      </w:r>
      <w:r>
        <w:rPr>
          <w:rFonts w:hint="eastAsia"/>
          <w:sz w:val="36"/>
          <w:szCs w:val="36"/>
        </w:rPr>
        <w:t>K</w:t>
      </w:r>
      <w:r>
        <w:rPr>
          <w:rFonts w:hint="eastAsia"/>
          <w:sz w:val="36"/>
          <w:szCs w:val="36"/>
        </w:rPr>
        <w:t>非常小，我們可以在關連於</w:t>
      </w:r>
      <w:r>
        <w:rPr>
          <w:rFonts w:hint="eastAsia"/>
          <w:sz w:val="36"/>
          <w:szCs w:val="36"/>
        </w:rPr>
        <w:t>3</w:t>
      </w:r>
      <w:r w:rsidRPr="00DB33FC">
        <w:rPr>
          <w:sz w:val="36"/>
          <w:szCs w:val="36"/>
          <w:vertAlign w:val="superscript"/>
        </w:rPr>
        <w:t>k</w:t>
      </w:r>
      <w:r>
        <w:rPr>
          <w:rFonts w:hint="eastAsia"/>
          <w:sz w:val="36"/>
          <w:szCs w:val="36"/>
        </w:rPr>
        <w:t>的一個時間複雜度內利用動態規劃解決這個問題。</w:t>
      </w:r>
    </w:p>
    <w:p w:rsidR="00DB33FC" w:rsidRDefault="00DB33FC" w:rsidP="00166C4B">
      <w:pPr>
        <w:ind w:firstLine="480"/>
        <w:rPr>
          <w:sz w:val="36"/>
          <w:szCs w:val="36"/>
        </w:rPr>
      </w:pPr>
      <w:r>
        <w:rPr>
          <w:rFonts w:hint="eastAsia"/>
          <w:sz w:val="36"/>
          <w:szCs w:val="36"/>
        </w:rPr>
        <w:t>首先，我們需要意識到斯坦納樹，也是一棵樹，樹必然有根，我們可以用枚舉根來進行計算</w:t>
      </w:r>
      <w:r w:rsidR="00BF6B2C">
        <w:rPr>
          <w:rFonts w:hint="eastAsia"/>
          <w:sz w:val="36"/>
          <w:szCs w:val="36"/>
        </w:rPr>
        <w:t>。並且由於我們僅關心關鍵點是否包含在樹中，因此我們對關鍵點進行狀態壓縮，共</w:t>
      </w:r>
      <w:r w:rsidR="00BF6B2C">
        <w:rPr>
          <w:rFonts w:hint="eastAsia"/>
          <w:sz w:val="36"/>
          <w:szCs w:val="36"/>
        </w:rPr>
        <w:t>2</w:t>
      </w:r>
      <w:r w:rsidR="00BF6B2C" w:rsidRPr="00BF6B2C">
        <w:rPr>
          <w:rFonts w:hint="eastAsia"/>
          <w:sz w:val="36"/>
          <w:szCs w:val="36"/>
          <w:vertAlign w:val="superscript"/>
        </w:rPr>
        <w:t>k</w:t>
      </w:r>
      <w:r w:rsidR="00BF6B2C">
        <w:rPr>
          <w:rFonts w:hint="eastAsia"/>
          <w:sz w:val="36"/>
          <w:szCs w:val="36"/>
        </w:rPr>
        <w:t>種狀態，我們可以利用二進位來表示。</w:t>
      </w:r>
    </w:p>
    <w:p w:rsidR="00DB33FC" w:rsidRPr="00DB33FC" w:rsidRDefault="00BF6B2C" w:rsidP="00166C4B">
      <w:pPr>
        <w:ind w:firstLine="480"/>
        <w:rPr>
          <w:sz w:val="36"/>
          <w:szCs w:val="36"/>
        </w:rPr>
      </w:pPr>
      <w:r w:rsidRPr="00BF6B2C">
        <w:rPr>
          <w:rFonts w:hint="eastAsia"/>
          <w:sz w:val="36"/>
          <w:szCs w:val="36"/>
        </w:rPr>
        <w:t>我們記</w:t>
      </w:r>
      <w:proofErr w:type="spellStart"/>
      <w:r w:rsidRPr="00BF6B2C">
        <w:rPr>
          <w:rFonts w:hint="eastAsia"/>
          <w:sz w:val="36"/>
          <w:szCs w:val="36"/>
        </w:rPr>
        <w:t>dp</w:t>
      </w:r>
      <w:proofErr w:type="spellEnd"/>
      <w:r w:rsidRPr="00BF6B2C">
        <w:rPr>
          <w:rFonts w:hint="eastAsia"/>
          <w:sz w:val="36"/>
          <w:szCs w:val="36"/>
        </w:rPr>
        <w:t>(</w:t>
      </w:r>
      <w:proofErr w:type="spellStart"/>
      <w:r w:rsidRPr="00BF6B2C">
        <w:rPr>
          <w:rFonts w:hint="eastAsia"/>
          <w:sz w:val="36"/>
          <w:szCs w:val="36"/>
        </w:rPr>
        <w:t>i,s</w:t>
      </w:r>
      <w:proofErr w:type="spellEnd"/>
      <w:r w:rsidRPr="00BF6B2C">
        <w:rPr>
          <w:rFonts w:hint="eastAsia"/>
          <w:sz w:val="36"/>
          <w:szCs w:val="36"/>
        </w:rPr>
        <w:t>)</w:t>
      </w:r>
      <w:r w:rsidRPr="00BF6B2C">
        <w:rPr>
          <w:rFonts w:hint="eastAsia"/>
          <w:sz w:val="36"/>
          <w:szCs w:val="36"/>
        </w:rPr>
        <w:t>表示以</w:t>
      </w:r>
      <w:proofErr w:type="spellStart"/>
      <w:r w:rsidRPr="00BF6B2C">
        <w:rPr>
          <w:rFonts w:hint="eastAsia"/>
          <w:sz w:val="36"/>
          <w:szCs w:val="36"/>
        </w:rPr>
        <w:t>i</w:t>
      </w:r>
      <w:proofErr w:type="spellEnd"/>
      <w:proofErr w:type="gramStart"/>
      <w:r w:rsidRPr="00BF6B2C">
        <w:rPr>
          <w:rFonts w:hint="eastAsia"/>
          <w:sz w:val="36"/>
          <w:szCs w:val="36"/>
        </w:rPr>
        <w:t>為根</w:t>
      </w:r>
      <w:proofErr w:type="gramEnd"/>
      <w:r w:rsidRPr="00BF6B2C">
        <w:rPr>
          <w:rFonts w:hint="eastAsia"/>
          <w:sz w:val="36"/>
          <w:szCs w:val="36"/>
        </w:rPr>
        <w:t>，</w:t>
      </w:r>
      <w:proofErr w:type="spellStart"/>
      <w:r w:rsidRPr="00BF6B2C">
        <w:rPr>
          <w:rFonts w:hint="eastAsia"/>
          <w:sz w:val="36"/>
          <w:szCs w:val="36"/>
        </w:rPr>
        <w:t>i</w:t>
      </w:r>
      <w:proofErr w:type="spellEnd"/>
      <w:r w:rsidRPr="00BF6B2C">
        <w:rPr>
          <w:rFonts w:hint="eastAsia"/>
          <w:sz w:val="36"/>
          <w:szCs w:val="36"/>
        </w:rPr>
        <w:t>可以是普通點也可以是關鍵點，滿足</w:t>
      </w:r>
      <w:r w:rsidRPr="00BF6B2C">
        <w:rPr>
          <w:rFonts w:hint="eastAsia"/>
          <w:sz w:val="36"/>
          <w:szCs w:val="36"/>
        </w:rPr>
        <w:t>s</w:t>
      </w:r>
      <w:r w:rsidRPr="00BF6B2C">
        <w:rPr>
          <w:rFonts w:hint="eastAsia"/>
          <w:sz w:val="36"/>
          <w:szCs w:val="36"/>
        </w:rPr>
        <w:t>代表狀態</w:t>
      </w:r>
      <w:proofErr w:type="gramStart"/>
      <w:r w:rsidRPr="00BF6B2C">
        <w:rPr>
          <w:rFonts w:hint="eastAsia"/>
          <w:sz w:val="36"/>
          <w:szCs w:val="36"/>
        </w:rPr>
        <w:t>的子樹</w:t>
      </w:r>
      <w:proofErr w:type="gramEnd"/>
      <w:r w:rsidRPr="00BF6B2C">
        <w:rPr>
          <w:rFonts w:hint="eastAsia"/>
          <w:sz w:val="36"/>
          <w:szCs w:val="36"/>
        </w:rPr>
        <w:t>。我們記結點</w:t>
      </w:r>
      <w:r w:rsidRPr="00BF6B2C">
        <w:rPr>
          <w:rFonts w:hint="eastAsia"/>
          <w:sz w:val="36"/>
          <w:szCs w:val="36"/>
        </w:rPr>
        <w:t>u</w:t>
      </w:r>
      <w:r w:rsidRPr="00BF6B2C">
        <w:rPr>
          <w:rFonts w:hint="eastAsia"/>
          <w:sz w:val="36"/>
          <w:szCs w:val="36"/>
        </w:rPr>
        <w:lastRenderedPageBreak/>
        <w:t>的遮罩為</w:t>
      </w:r>
      <w:proofErr w:type="spellStart"/>
      <w:r w:rsidRPr="00BF6B2C">
        <w:rPr>
          <w:rFonts w:hint="eastAsia"/>
          <w:sz w:val="36"/>
          <w:szCs w:val="36"/>
        </w:rPr>
        <w:t>u.mask</w:t>
      </w:r>
      <w:proofErr w:type="spellEnd"/>
      <w:r w:rsidRPr="00BF6B2C">
        <w:rPr>
          <w:rFonts w:hint="eastAsia"/>
          <w:sz w:val="36"/>
          <w:szCs w:val="36"/>
        </w:rPr>
        <w:t>，如果</w:t>
      </w:r>
      <w:r w:rsidRPr="00BF6B2C">
        <w:rPr>
          <w:rFonts w:hint="eastAsia"/>
          <w:sz w:val="36"/>
          <w:szCs w:val="36"/>
        </w:rPr>
        <w:t>u</w:t>
      </w:r>
      <w:r w:rsidRPr="00BF6B2C">
        <w:rPr>
          <w:rFonts w:hint="eastAsia"/>
          <w:sz w:val="36"/>
          <w:szCs w:val="36"/>
        </w:rPr>
        <w:t>是關鍵點，則</w:t>
      </w:r>
      <w:proofErr w:type="spellStart"/>
      <w:r w:rsidRPr="00BF6B2C">
        <w:rPr>
          <w:rFonts w:hint="eastAsia"/>
          <w:sz w:val="36"/>
          <w:szCs w:val="36"/>
        </w:rPr>
        <w:t>u.mask</w:t>
      </w:r>
      <w:proofErr w:type="spellEnd"/>
      <w:r w:rsidRPr="00BF6B2C">
        <w:rPr>
          <w:rFonts w:hint="eastAsia"/>
          <w:sz w:val="36"/>
          <w:szCs w:val="36"/>
        </w:rPr>
        <w:t>表示</w:t>
      </w:r>
      <w:r w:rsidRPr="00BF6B2C">
        <w:rPr>
          <w:rFonts w:hint="eastAsia"/>
          <w:sz w:val="36"/>
          <w:szCs w:val="36"/>
        </w:rPr>
        <w:t>u</w:t>
      </w:r>
      <w:r w:rsidRPr="00BF6B2C">
        <w:rPr>
          <w:rFonts w:hint="eastAsia"/>
          <w:sz w:val="36"/>
          <w:szCs w:val="36"/>
        </w:rPr>
        <w:t>在二進位中對應的比特位，否則</w:t>
      </w:r>
      <w:proofErr w:type="spellStart"/>
      <w:r w:rsidRPr="00BF6B2C">
        <w:rPr>
          <w:rFonts w:hint="eastAsia"/>
          <w:sz w:val="36"/>
          <w:szCs w:val="36"/>
        </w:rPr>
        <w:t>u.mask</w:t>
      </w:r>
      <w:proofErr w:type="spellEnd"/>
      <w:r w:rsidRPr="00BF6B2C">
        <w:rPr>
          <w:rFonts w:hint="eastAsia"/>
          <w:sz w:val="36"/>
          <w:szCs w:val="36"/>
        </w:rPr>
        <w:t>為</w:t>
      </w:r>
      <w:r w:rsidRPr="00BF6B2C">
        <w:rPr>
          <w:rFonts w:hint="eastAsia"/>
          <w:sz w:val="36"/>
          <w:szCs w:val="36"/>
        </w:rPr>
        <w:t>0</w:t>
      </w:r>
      <w:r w:rsidRPr="00BF6B2C">
        <w:rPr>
          <w:rFonts w:hint="eastAsia"/>
          <w:sz w:val="36"/>
          <w:szCs w:val="36"/>
        </w:rPr>
        <w:t>。</w:t>
      </w:r>
    </w:p>
    <w:p w:rsidR="00DB33FC" w:rsidRPr="00DB33FC" w:rsidRDefault="00BF6B2C" w:rsidP="00166C4B">
      <w:pPr>
        <w:widowControl/>
        <w:shd w:val="clear" w:color="auto" w:fill="FFFFFF"/>
        <w:spacing w:before="100" w:beforeAutospacing="1" w:after="100" w:afterAutospacing="1"/>
        <w:ind w:firstLine="360"/>
        <w:rPr>
          <w:rFonts w:asciiTheme="minorEastAsia" w:hAnsiTheme="minorEastAsia" w:cs="新細明體"/>
          <w:kern w:val="0"/>
          <w:sz w:val="36"/>
          <w:szCs w:val="36"/>
        </w:rPr>
      </w:pPr>
      <w:r w:rsidRPr="00BF6B2C">
        <w:rPr>
          <w:rFonts w:asciiTheme="minorEastAsia" w:hAnsiTheme="minorEastAsia" w:cs="新細明體" w:hint="eastAsia"/>
          <w:kern w:val="0"/>
          <w:sz w:val="36"/>
          <w:szCs w:val="36"/>
        </w:rPr>
        <w:t>考慮到對於某一株樹的根結點，根結點下有三種情況：</w:t>
      </w:r>
    </w:p>
    <w:p w:rsidR="00DB33FC" w:rsidRPr="00DB33FC" w:rsidRDefault="00BF6B2C" w:rsidP="00DB33F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EastAsia" w:hAnsiTheme="minorEastAsia" w:cs="新細明體"/>
          <w:kern w:val="0"/>
          <w:sz w:val="36"/>
          <w:szCs w:val="36"/>
        </w:rPr>
      </w:pPr>
      <w:r w:rsidRPr="00BF6B2C">
        <w:rPr>
          <w:rFonts w:asciiTheme="minorEastAsia" w:hAnsiTheme="minorEastAsia" w:cs="新細明體" w:hint="eastAsia"/>
          <w:kern w:val="0"/>
          <w:sz w:val="36"/>
          <w:szCs w:val="36"/>
        </w:rPr>
        <w:t>根結點沒有子結點</w:t>
      </w:r>
    </w:p>
    <w:p w:rsidR="00DB33FC" w:rsidRPr="00DB33FC" w:rsidRDefault="00BF6B2C" w:rsidP="00DB33F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EastAsia" w:hAnsiTheme="minorEastAsia" w:cs="新細明體"/>
          <w:kern w:val="0"/>
          <w:sz w:val="36"/>
          <w:szCs w:val="36"/>
        </w:rPr>
      </w:pPr>
      <w:r w:rsidRPr="00BF6B2C">
        <w:rPr>
          <w:rFonts w:asciiTheme="minorEastAsia" w:hAnsiTheme="minorEastAsia" w:cs="新細明體" w:hint="eastAsia"/>
          <w:kern w:val="0"/>
          <w:sz w:val="36"/>
          <w:szCs w:val="36"/>
        </w:rPr>
        <w:t>根結點有一個子結點</w:t>
      </w:r>
    </w:p>
    <w:p w:rsidR="00DB33FC" w:rsidRPr="00DB33FC" w:rsidRDefault="00BF6B2C" w:rsidP="00DB33F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EastAsia" w:hAnsiTheme="minorEastAsia" w:cs="新細明體"/>
          <w:kern w:val="0"/>
          <w:sz w:val="36"/>
          <w:szCs w:val="36"/>
        </w:rPr>
      </w:pPr>
      <w:r w:rsidRPr="00BF6B2C">
        <w:rPr>
          <w:rFonts w:asciiTheme="minorEastAsia" w:hAnsiTheme="minorEastAsia" w:cs="新細明體" w:hint="eastAsia"/>
          <w:kern w:val="0"/>
          <w:sz w:val="36"/>
          <w:szCs w:val="36"/>
        </w:rPr>
        <w:t>根結點有多個子結點</w:t>
      </w:r>
    </w:p>
    <w:p w:rsidR="00DB33FC" w:rsidRPr="00DB33FC" w:rsidRDefault="00BF6B2C" w:rsidP="00166C4B">
      <w:pPr>
        <w:widowControl/>
        <w:shd w:val="clear" w:color="auto" w:fill="FFFFFF"/>
        <w:spacing w:before="100" w:beforeAutospacing="1" w:after="100" w:afterAutospacing="1"/>
        <w:ind w:firstLine="360"/>
        <w:rPr>
          <w:rFonts w:asciiTheme="minorEastAsia" w:hAnsiTheme="minorEastAsia" w:cs="新細明體"/>
          <w:kern w:val="0"/>
          <w:sz w:val="36"/>
          <w:szCs w:val="36"/>
        </w:rPr>
      </w:pPr>
      <w:r w:rsidRPr="00BF6B2C">
        <w:rPr>
          <w:rFonts w:asciiTheme="minorEastAsia" w:hAnsiTheme="minorEastAsia" w:cs="新細明體" w:hint="eastAsia"/>
          <w:kern w:val="0"/>
          <w:sz w:val="36"/>
          <w:szCs w:val="36"/>
        </w:rPr>
        <w:t>因此我們也可以根據三種情況建立狀態轉移公式。</w:t>
      </w:r>
    </w:p>
    <w:p w:rsidR="00DB33FC" w:rsidRPr="00DB33FC" w:rsidRDefault="00DB33FC" w:rsidP="00DB33FC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rPr>
          <w:rFonts w:ascii="Palatino Linotype" w:eastAsia="新細明體" w:hAnsi="Palatino Linotype" w:cs="新細明體"/>
          <w:kern w:val="0"/>
          <w:sz w:val="27"/>
          <w:szCs w:val="27"/>
        </w:rPr>
      </w:pPr>
      <w:proofErr w:type="spellStart"/>
      <w:r w:rsidRPr="00DB33F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dp</w:t>
      </w:r>
      <w:proofErr w:type="spellEnd"/>
      <w:r w:rsidRPr="00DB33F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(</w:t>
      </w:r>
      <w:proofErr w:type="spellStart"/>
      <w:proofErr w:type="gramStart"/>
      <w:r w:rsidRPr="00DB33F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i</w:t>
      </w:r>
      <w:r w:rsidRPr="00DB33F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,</w:t>
      </w:r>
      <w:r w:rsidRPr="00DB33F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s</w:t>
      </w:r>
      <w:proofErr w:type="spellEnd"/>
      <w:proofErr w:type="gramEnd"/>
      <w:r w:rsidRPr="00DB33F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)</w:t>
      </w:r>
      <w:r w:rsidR="00BF6B2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 xml:space="preserve"> </w:t>
      </w:r>
      <w:r w:rsidR="00BF6B2C">
        <w:rPr>
          <w:rFonts w:ascii="MathJax_Main" w:eastAsia="新細明體" w:hAnsi="MathJax_Main" w:cs="新細明體" w:hint="eastAsia"/>
          <w:kern w:val="0"/>
          <w:sz w:val="33"/>
          <w:szCs w:val="33"/>
          <w:bdr w:val="none" w:sz="0" w:space="0" w:color="auto" w:frame="1"/>
        </w:rPr>
        <w:t>=</w:t>
      </w:r>
      <w:r w:rsidR="00BF6B2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 xml:space="preserve"> </w:t>
      </w:r>
      <w:r w:rsidRPr="00DB33F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s</w:t>
      </w:r>
      <w:r w:rsidR="00BF6B2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 xml:space="preserve"> </w:t>
      </w:r>
      <w:r w:rsidRPr="00DB33F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==</w:t>
      </w:r>
      <w:r w:rsidR="00BF6B2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DB33F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i</w:t>
      </w:r>
      <w:r w:rsidRPr="00DB33F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.</w:t>
      </w:r>
      <w:r w:rsidRPr="00DB33F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mask</w:t>
      </w:r>
      <w:proofErr w:type="spellEnd"/>
      <w:r w:rsidR="00BF6B2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 xml:space="preserve"> </w:t>
      </w:r>
      <w:r w:rsidR="00BF6B2C">
        <w:rPr>
          <w:rFonts w:ascii="MathJax_Math-italic" w:eastAsia="新細明體" w:hAnsi="MathJax_Math-italic" w:cs="新細明體" w:hint="eastAsia"/>
          <w:kern w:val="0"/>
          <w:sz w:val="33"/>
          <w:szCs w:val="33"/>
          <w:bdr w:val="none" w:sz="0" w:space="0" w:color="auto" w:frame="1"/>
        </w:rPr>
        <w:t>?</w:t>
      </w:r>
      <w:r w:rsidR="00BF6B2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 xml:space="preserve"> </w:t>
      </w:r>
      <w:r w:rsidRPr="00DB33F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0</w:t>
      </w:r>
      <w:r w:rsidR="00BF6B2C">
        <w:rPr>
          <w:rFonts w:ascii="MathJax_Main" w:eastAsia="新細明體" w:hAnsi="MathJax_Main" w:cs="新細明體" w:hint="eastAsia"/>
          <w:kern w:val="0"/>
          <w:sz w:val="33"/>
          <w:szCs w:val="33"/>
          <w:bdr w:val="none" w:sz="0" w:space="0" w:color="auto" w:frame="1"/>
        </w:rPr>
        <w:t>：</w:t>
      </w:r>
      <w:proofErr w:type="spellStart"/>
      <w:r w:rsidRPr="00DB33F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inf</w:t>
      </w:r>
      <w:proofErr w:type="spellEnd"/>
    </w:p>
    <w:p w:rsidR="00BF6B2C" w:rsidRPr="00BF6B2C" w:rsidRDefault="00DB33FC" w:rsidP="00DB33FC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rPr>
          <w:rFonts w:ascii="Palatino Linotype" w:eastAsia="新細明體" w:hAnsi="Palatino Linotype" w:cs="新細明體"/>
          <w:kern w:val="0"/>
          <w:sz w:val="27"/>
          <w:szCs w:val="27"/>
        </w:rPr>
      </w:pPr>
      <w:proofErr w:type="spellStart"/>
      <w:proofErr w:type="gramStart"/>
      <w:r w:rsidRPr="00DB33F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dp</w:t>
      </w:r>
      <w:proofErr w:type="spellEnd"/>
      <w:r w:rsidRPr="00DB33F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(</w:t>
      </w:r>
      <w:proofErr w:type="spellStart"/>
      <w:proofErr w:type="gramEnd"/>
      <w:r w:rsidRPr="00DB33F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i</w:t>
      </w:r>
      <w:r w:rsidRPr="00DB33F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,</w:t>
      </w:r>
      <w:r w:rsidRPr="00DB33F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s</w:t>
      </w:r>
      <w:proofErr w:type="spellEnd"/>
      <w:r w:rsidR="00BF6B2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 xml:space="preserve"> </w:t>
      </w:r>
      <w:r w:rsidRPr="00DB33F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|</w:t>
      </w:r>
      <w:r w:rsidR="00BF6B2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DB33F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i</w:t>
      </w:r>
      <w:r w:rsidRPr="00DB33F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.</w:t>
      </w:r>
      <w:r w:rsidRPr="00DB33F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mask</w:t>
      </w:r>
      <w:proofErr w:type="spellEnd"/>
      <w:r w:rsidRPr="00DB33F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)</w:t>
      </w:r>
      <w:r w:rsidR="00BF6B2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 xml:space="preserve"> </w:t>
      </w:r>
      <w:r w:rsidRPr="00DB33F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=</w:t>
      </w:r>
      <w:r w:rsidR="00BF6B2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 xml:space="preserve"> </w:t>
      </w:r>
      <w:r w:rsidRPr="00DB33F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min(</w:t>
      </w:r>
      <w:proofErr w:type="spellStart"/>
      <w:r w:rsidRPr="00DB33F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dp</w:t>
      </w:r>
      <w:proofErr w:type="spellEnd"/>
      <w:r w:rsidRPr="00DB33F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(</w:t>
      </w:r>
      <w:proofErr w:type="spellStart"/>
      <w:r w:rsidRPr="00DB33F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i</w:t>
      </w:r>
      <w:r w:rsidRPr="00DB33F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,</w:t>
      </w:r>
      <w:r w:rsidRPr="00DB33F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s</w:t>
      </w:r>
      <w:proofErr w:type="spellEnd"/>
      <w:r w:rsidR="00BF6B2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 xml:space="preserve"> </w:t>
      </w:r>
      <w:r w:rsidRPr="00DB33F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|</w:t>
      </w:r>
      <w:r w:rsidR="00BF6B2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DB33F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i</w:t>
      </w:r>
      <w:r w:rsidRPr="00DB33F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.</w:t>
      </w:r>
      <w:r w:rsidRPr="00DB33F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mask</w:t>
      </w:r>
      <w:proofErr w:type="spellEnd"/>
      <w:r w:rsidRPr="00DB33F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)</w:t>
      </w:r>
      <w:r w:rsidR="00BF6B2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 xml:space="preserve"> </w:t>
      </w:r>
      <w:r w:rsidRPr="00DB33F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,</w:t>
      </w:r>
      <w:proofErr w:type="spellStart"/>
      <w:r w:rsidRPr="00DB33F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dp</w:t>
      </w:r>
      <w:proofErr w:type="spellEnd"/>
      <w:r w:rsidRPr="00DB33F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(</w:t>
      </w:r>
      <w:proofErr w:type="spellStart"/>
      <w:r w:rsidRPr="00DB33F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j</w:t>
      </w:r>
      <w:r w:rsidRPr="00DB33F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,</w:t>
      </w:r>
      <w:r w:rsidRPr="00DB33F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s</w:t>
      </w:r>
      <w:proofErr w:type="spellEnd"/>
      <w:r w:rsidRPr="00DB33F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)+(</w:t>
      </w:r>
      <w:proofErr w:type="spellStart"/>
      <w:r w:rsidRPr="00DB33F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i</w:t>
      </w:r>
      <w:r w:rsidRPr="00DB33F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,</w:t>
      </w:r>
      <w:r w:rsidRPr="00DB33F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j</w:t>
      </w:r>
      <w:proofErr w:type="spellEnd"/>
      <w:r w:rsidRPr="00DB33F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).</w:t>
      </w:r>
      <w:r w:rsidRPr="00DB33F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w</w:t>
      </w:r>
      <w:r w:rsidRPr="00DB33F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)</w:t>
      </w:r>
    </w:p>
    <w:p w:rsidR="00BF6B2C" w:rsidRDefault="00DB33FC" w:rsidP="00BF6B2C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rPr>
          <w:rFonts w:ascii="Palatino Linotype" w:eastAsia="新細明體" w:hAnsi="Palatino Linotype" w:cs="新細明體"/>
          <w:kern w:val="0"/>
          <w:sz w:val="27"/>
          <w:szCs w:val="27"/>
        </w:rPr>
      </w:pPr>
      <w:proofErr w:type="spellStart"/>
      <w:r w:rsidRPr="00BF6B2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dp</w:t>
      </w:r>
      <w:proofErr w:type="spellEnd"/>
      <w:r w:rsidRPr="00BF6B2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(</w:t>
      </w:r>
      <w:proofErr w:type="spellStart"/>
      <w:proofErr w:type="gramStart"/>
      <w:r w:rsidRPr="00BF6B2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i</w:t>
      </w:r>
      <w:r w:rsidRPr="00BF6B2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,</w:t>
      </w:r>
      <w:r w:rsidRPr="00BF6B2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s</w:t>
      </w:r>
      <w:proofErr w:type="spellEnd"/>
      <w:proofErr w:type="gramEnd"/>
      <w:r w:rsidRPr="00BF6B2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)=min(</w:t>
      </w:r>
      <w:proofErr w:type="spellStart"/>
      <w:r w:rsidRPr="00BF6B2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dp</w:t>
      </w:r>
      <w:proofErr w:type="spellEnd"/>
      <w:r w:rsidRPr="00BF6B2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(</w:t>
      </w:r>
      <w:proofErr w:type="spellStart"/>
      <w:r w:rsidRPr="00BF6B2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i</w:t>
      </w:r>
      <w:r w:rsidRPr="00BF6B2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,</w:t>
      </w:r>
      <w:r w:rsidRPr="00BF6B2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s</w:t>
      </w:r>
      <w:proofErr w:type="spellEnd"/>
      <w:r w:rsidRPr="00BF6B2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),</w:t>
      </w:r>
      <w:proofErr w:type="spellStart"/>
      <w:r w:rsidRPr="00BF6B2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dp</w:t>
      </w:r>
      <w:proofErr w:type="spellEnd"/>
      <w:r w:rsidRPr="00BF6B2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(</w:t>
      </w:r>
      <w:proofErr w:type="spellStart"/>
      <w:r w:rsidRPr="00BF6B2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i</w:t>
      </w:r>
      <w:r w:rsidRPr="00BF6B2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,</w:t>
      </w:r>
      <w:r w:rsidRPr="00BF6B2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s</w:t>
      </w:r>
      <w:proofErr w:type="spellEnd"/>
      <w:r w:rsidRPr="00BF6B2C">
        <w:rPr>
          <w:rFonts w:ascii="MathJax_Main" w:eastAsia="新細明體" w:hAnsi="MathJax_Main" w:cs="新細明體"/>
          <w:kern w:val="0"/>
          <w:sz w:val="23"/>
          <w:szCs w:val="23"/>
          <w:bdr w:val="none" w:sz="0" w:space="0" w:color="auto" w:frame="1"/>
        </w:rPr>
        <w:t>′</w:t>
      </w:r>
      <w:r w:rsidR="00BF6B2C">
        <w:rPr>
          <w:rFonts w:ascii="MathJax_Main" w:eastAsia="新細明體" w:hAnsi="MathJax_Main" w:cs="新細明體"/>
          <w:kern w:val="0"/>
          <w:sz w:val="23"/>
          <w:szCs w:val="23"/>
          <w:bdr w:val="none" w:sz="0" w:space="0" w:color="auto" w:frame="1"/>
        </w:rPr>
        <w:t xml:space="preserve"> </w:t>
      </w:r>
      <w:r w:rsidRPr="00BF6B2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|</w:t>
      </w:r>
      <w:r w:rsidR="00BF6B2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BF6B2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i</w:t>
      </w:r>
      <w:r w:rsidRPr="00BF6B2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.</w:t>
      </w:r>
      <w:r w:rsidRPr="00BF6B2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mask</w:t>
      </w:r>
      <w:proofErr w:type="spellEnd"/>
      <w:r w:rsidRPr="00BF6B2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)+</w:t>
      </w:r>
      <w:proofErr w:type="spellStart"/>
      <w:r w:rsidRPr="00BF6B2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dp</w:t>
      </w:r>
      <w:proofErr w:type="spellEnd"/>
      <w:r w:rsidRPr="00BF6B2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(</w:t>
      </w:r>
      <w:proofErr w:type="spellStart"/>
      <w:r w:rsidRPr="00BF6B2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i</w:t>
      </w:r>
      <w:proofErr w:type="spellEnd"/>
      <w:r w:rsidRPr="00BF6B2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,(</w:t>
      </w:r>
      <w:r w:rsidRPr="00BF6B2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s</w:t>
      </w:r>
      <w:r w:rsidR="00BF6B2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 xml:space="preserve"> </w:t>
      </w:r>
      <w:r w:rsidRPr="00BF6B2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−</w:t>
      </w:r>
      <w:r w:rsidR="00BF6B2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 xml:space="preserve"> </w:t>
      </w:r>
      <w:r w:rsidRPr="00BF6B2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s</w:t>
      </w:r>
      <w:r w:rsidRPr="00BF6B2C">
        <w:rPr>
          <w:rFonts w:ascii="MathJax_Main" w:eastAsia="新細明體" w:hAnsi="MathJax_Main" w:cs="新細明體"/>
          <w:kern w:val="0"/>
          <w:sz w:val="23"/>
          <w:szCs w:val="23"/>
          <w:bdr w:val="none" w:sz="0" w:space="0" w:color="auto" w:frame="1"/>
        </w:rPr>
        <w:t>′</w:t>
      </w:r>
      <w:r w:rsidRPr="00BF6B2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)</w:t>
      </w:r>
      <w:r w:rsidR="00BF6B2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 xml:space="preserve"> </w:t>
      </w:r>
      <w:r w:rsidRPr="00BF6B2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|</w:t>
      </w:r>
      <w:r w:rsidR="00BF6B2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BF6B2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i</w:t>
      </w:r>
      <w:r w:rsidRPr="00BF6B2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.</w:t>
      </w:r>
      <w:r w:rsidRPr="00BF6B2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mask</w:t>
      </w:r>
      <w:proofErr w:type="spellEnd"/>
      <w:r w:rsidRPr="00BF6B2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))</w:t>
      </w:r>
    </w:p>
    <w:p w:rsidR="00DB33FC" w:rsidRPr="00DB33FC" w:rsidRDefault="00BF6B2C" w:rsidP="00BF6B2C">
      <w:pPr>
        <w:widowControl/>
        <w:shd w:val="clear" w:color="auto" w:fill="FFFFFF"/>
        <w:spacing w:beforeAutospacing="1" w:afterAutospacing="1"/>
        <w:rPr>
          <w:rFonts w:ascii="Palatino Linotype" w:eastAsia="新細明體" w:hAnsi="Palatino Linotype" w:cs="新細明體"/>
          <w:kern w:val="0"/>
          <w:sz w:val="27"/>
          <w:szCs w:val="27"/>
        </w:rPr>
      </w:pPr>
      <w:r w:rsidRPr="00DB33FC">
        <w:rPr>
          <w:rFonts w:ascii="Palatino Linotype" w:eastAsia="新細明體" w:hAnsi="Palatino Linotype" w:cs="新細明體" w:hint="eastAsia"/>
          <w:kern w:val="0"/>
          <w:sz w:val="27"/>
          <w:szCs w:val="27"/>
        </w:rPr>
        <w:t>其中</w:t>
      </w:r>
      <w:r w:rsidRPr="00BF6B2C">
        <w:rPr>
          <w:rFonts w:ascii="MathJax_Main" w:eastAsia="新細明體" w:hAnsi="MathJax_Main" w:cs="新細明體" w:hint="eastAsia"/>
          <w:kern w:val="0"/>
          <w:sz w:val="33"/>
          <w:szCs w:val="33"/>
          <w:bdr w:val="none" w:sz="0" w:space="0" w:color="auto" w:frame="1"/>
        </w:rPr>
        <w:t>(</w:t>
      </w:r>
      <w:proofErr w:type="spellStart"/>
      <w:r w:rsidRPr="00BF6B2C">
        <w:rPr>
          <w:rFonts w:ascii="MathJax_Math-italic" w:eastAsia="新細明體" w:hAnsi="MathJax_Math-italic" w:cs="新細明體" w:hint="eastAsia"/>
          <w:kern w:val="0"/>
          <w:sz w:val="33"/>
          <w:szCs w:val="33"/>
          <w:bdr w:val="none" w:sz="0" w:space="0" w:color="auto" w:frame="1"/>
        </w:rPr>
        <w:t>i</w:t>
      </w:r>
      <w:r w:rsidRPr="00BF6B2C">
        <w:rPr>
          <w:rFonts w:ascii="MathJax_Main" w:eastAsia="新細明體" w:hAnsi="MathJax_Main" w:cs="新細明體" w:hint="eastAsia"/>
          <w:kern w:val="0"/>
          <w:sz w:val="33"/>
          <w:szCs w:val="33"/>
          <w:bdr w:val="none" w:sz="0" w:space="0" w:color="auto" w:frame="1"/>
        </w:rPr>
        <w:t>,</w:t>
      </w:r>
      <w:r w:rsidRPr="00BF6B2C">
        <w:rPr>
          <w:rFonts w:ascii="MathJax_Math-italic" w:eastAsia="新細明體" w:hAnsi="MathJax_Math-italic" w:cs="新細明體" w:hint="eastAsia"/>
          <w:kern w:val="0"/>
          <w:sz w:val="33"/>
          <w:szCs w:val="33"/>
          <w:bdr w:val="none" w:sz="0" w:space="0" w:color="auto" w:frame="1"/>
        </w:rPr>
        <w:t>j</w:t>
      </w:r>
      <w:proofErr w:type="spellEnd"/>
      <w:r w:rsidRPr="00BF6B2C">
        <w:rPr>
          <w:rFonts w:ascii="MathJax_Main" w:eastAsia="新細明體" w:hAnsi="MathJax_Main" w:cs="新細明體" w:hint="eastAsia"/>
          <w:kern w:val="0"/>
          <w:sz w:val="33"/>
          <w:szCs w:val="33"/>
          <w:bdr w:val="none" w:sz="0" w:space="0" w:color="auto" w:frame="1"/>
        </w:rPr>
        <w:t>).</w:t>
      </w:r>
      <w:r w:rsidRPr="00BF6B2C">
        <w:rPr>
          <w:rFonts w:ascii="MathJax_Math-italic" w:eastAsia="新細明體" w:hAnsi="MathJax_Math-italic" w:cs="新細明體" w:hint="eastAsia"/>
          <w:kern w:val="0"/>
          <w:sz w:val="33"/>
          <w:szCs w:val="33"/>
          <w:bdr w:val="none" w:sz="0" w:space="0" w:color="auto" w:frame="1"/>
        </w:rPr>
        <w:t>w</w:t>
      </w:r>
      <w:r w:rsidRPr="00DB33FC">
        <w:rPr>
          <w:rFonts w:ascii="Palatino Linotype" w:eastAsia="新細明體" w:hAnsi="Palatino Linotype" w:cs="新細明體" w:hint="eastAsia"/>
          <w:kern w:val="0"/>
          <w:sz w:val="27"/>
          <w:szCs w:val="27"/>
        </w:rPr>
        <w:t>表示從</w:t>
      </w:r>
      <w:proofErr w:type="spellStart"/>
      <w:r w:rsidRPr="00BF6B2C">
        <w:rPr>
          <w:rFonts w:ascii="MathJax_Math-italic" w:eastAsia="新細明體" w:hAnsi="MathJax_Math-italic" w:cs="新細明體" w:hint="eastAsia"/>
          <w:kern w:val="0"/>
          <w:sz w:val="33"/>
          <w:szCs w:val="33"/>
          <w:bdr w:val="none" w:sz="0" w:space="0" w:color="auto" w:frame="1"/>
        </w:rPr>
        <w:t>i</w:t>
      </w:r>
      <w:proofErr w:type="spellEnd"/>
      <w:r w:rsidRPr="00DB33FC">
        <w:rPr>
          <w:rFonts w:ascii="Palatino Linotype" w:eastAsia="新細明體" w:hAnsi="Palatino Linotype" w:cs="新細明體" w:hint="eastAsia"/>
          <w:kern w:val="0"/>
          <w:sz w:val="27"/>
          <w:szCs w:val="27"/>
        </w:rPr>
        <w:t>到</w:t>
      </w:r>
      <w:r w:rsidRPr="00BF6B2C">
        <w:rPr>
          <w:rFonts w:ascii="MathJax_Math-italic" w:eastAsia="新細明體" w:hAnsi="MathJax_Math-italic" w:cs="新細明體" w:hint="eastAsia"/>
          <w:kern w:val="0"/>
          <w:sz w:val="33"/>
          <w:szCs w:val="33"/>
          <w:bdr w:val="none" w:sz="0" w:space="0" w:color="auto" w:frame="1"/>
        </w:rPr>
        <w:t>j</w:t>
      </w:r>
      <w:r w:rsidRPr="00DB33FC">
        <w:rPr>
          <w:rFonts w:ascii="Palatino Linotype" w:eastAsia="新細明體" w:hAnsi="Palatino Linotype" w:cs="新細明體" w:hint="eastAsia"/>
          <w:kern w:val="0"/>
          <w:sz w:val="27"/>
          <w:szCs w:val="27"/>
        </w:rPr>
        <w:t>邊的權重。</w:t>
      </w:r>
    </w:p>
    <w:p w:rsidR="00DB33FC" w:rsidRPr="00DB33FC" w:rsidRDefault="00BF6B2C" w:rsidP="00166C4B">
      <w:pPr>
        <w:widowControl/>
        <w:shd w:val="clear" w:color="auto" w:fill="FFFFFF"/>
        <w:spacing w:beforeAutospacing="1" w:afterAutospacing="1"/>
        <w:ind w:firstLine="360"/>
        <w:rPr>
          <w:rFonts w:asciiTheme="minorEastAsia" w:hAnsiTheme="minorEastAsia" w:cs="新細明體"/>
          <w:kern w:val="0"/>
          <w:sz w:val="36"/>
          <w:szCs w:val="36"/>
        </w:rPr>
      </w:pPr>
      <w:r w:rsidRPr="00166C4B">
        <w:rPr>
          <w:rFonts w:asciiTheme="minorEastAsia" w:hAnsiTheme="minorEastAsia" w:cs="新細明體" w:hint="eastAsia"/>
          <w:kern w:val="0"/>
          <w:sz w:val="36"/>
          <w:szCs w:val="36"/>
        </w:rPr>
        <w:t>這裡稍微說明一下複雜度。總共有</w:t>
      </w:r>
      <w:r w:rsidRPr="00166C4B">
        <w:rPr>
          <w:rFonts w:asciiTheme="minorEastAsia" w:hAnsiTheme="minorEastAsia" w:cs="新細明體" w:hint="eastAsia"/>
          <w:kern w:val="0"/>
          <w:sz w:val="36"/>
          <w:szCs w:val="36"/>
          <w:bdr w:val="none" w:sz="0" w:space="0" w:color="auto" w:frame="1"/>
        </w:rPr>
        <w:t>V</w:t>
      </w:r>
      <w:r w:rsidRPr="00166C4B">
        <w:rPr>
          <w:rFonts w:ascii="MS Mincho" w:eastAsia="MS Mincho" w:hAnsi="MS Mincho" w:cs="MS Mincho" w:hint="eastAsia"/>
          <w:kern w:val="0"/>
          <w:sz w:val="36"/>
          <w:szCs w:val="36"/>
          <w:bdr w:val="none" w:sz="0" w:space="0" w:color="auto" w:frame="1"/>
        </w:rPr>
        <w:t>⋅</w:t>
      </w:r>
      <w:r w:rsidRPr="00166C4B">
        <w:rPr>
          <w:rFonts w:asciiTheme="minorEastAsia" w:hAnsiTheme="minorEastAsia" w:cs="新細明體" w:hint="eastAsia"/>
          <w:kern w:val="0"/>
          <w:sz w:val="36"/>
          <w:szCs w:val="36"/>
          <w:bdr w:val="none" w:sz="0" w:space="0" w:color="auto" w:frame="1"/>
        </w:rPr>
        <w:t>2</w:t>
      </w:r>
      <w:r w:rsidRPr="00166C4B">
        <w:rPr>
          <w:rFonts w:asciiTheme="minorEastAsia" w:hAnsiTheme="minorEastAsia" w:cs="新細明體" w:hint="eastAsia"/>
          <w:kern w:val="0"/>
          <w:sz w:val="36"/>
          <w:szCs w:val="36"/>
          <w:bdr w:val="none" w:sz="0" w:space="0" w:color="auto" w:frame="1"/>
          <w:vertAlign w:val="superscript"/>
        </w:rPr>
        <w:t>K</w:t>
      </w:r>
      <w:r w:rsidRPr="00166C4B">
        <w:rPr>
          <w:rFonts w:asciiTheme="minorEastAsia" w:hAnsiTheme="minorEastAsia" w:cs="新細明體" w:hint="eastAsia"/>
          <w:kern w:val="0"/>
          <w:sz w:val="36"/>
          <w:szCs w:val="36"/>
        </w:rPr>
        <w:t>個</w:t>
      </w:r>
      <w:proofErr w:type="spellStart"/>
      <w:r w:rsidRPr="00166C4B">
        <w:rPr>
          <w:rFonts w:asciiTheme="minorEastAsia" w:hAnsiTheme="minorEastAsia" w:cs="新細明體" w:hint="eastAsia"/>
          <w:kern w:val="0"/>
          <w:sz w:val="36"/>
          <w:szCs w:val="36"/>
          <w:bdr w:val="none" w:sz="0" w:space="0" w:color="auto" w:frame="1"/>
        </w:rPr>
        <w:t>dp</w:t>
      </w:r>
      <w:proofErr w:type="spellEnd"/>
      <w:r w:rsidRPr="00166C4B">
        <w:rPr>
          <w:rFonts w:asciiTheme="minorEastAsia" w:hAnsiTheme="minorEastAsia" w:cs="新細明體" w:hint="eastAsia"/>
          <w:kern w:val="0"/>
          <w:sz w:val="36"/>
          <w:szCs w:val="36"/>
        </w:rPr>
        <w:t>狀態，而每個狀態根據狀態轉移公式，時間複雜度如下：</w:t>
      </w:r>
    </w:p>
    <w:p w:rsidR="00357F6D" w:rsidRDefault="00DB33FC" w:rsidP="00357F6D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rPr>
          <w:rFonts w:ascii="Palatino Linotype" w:eastAsia="新細明體" w:hAnsi="Palatino Linotype" w:cs="新細明體"/>
          <w:kern w:val="0"/>
          <w:sz w:val="27"/>
          <w:szCs w:val="27"/>
        </w:rPr>
      </w:pPr>
      <w:proofErr w:type="gramStart"/>
      <w:r w:rsidRPr="00BF6B2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O</w:t>
      </w:r>
      <w:r w:rsidRPr="00BF6B2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(</w:t>
      </w:r>
      <w:proofErr w:type="gramEnd"/>
      <w:r w:rsidRPr="00BF6B2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1)</w:t>
      </w:r>
    </w:p>
    <w:p w:rsidR="00DB33FC" w:rsidRPr="00DB33FC" w:rsidRDefault="00357F6D" w:rsidP="00357F6D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rPr>
          <w:rFonts w:ascii="Palatino Linotype" w:eastAsia="新細明體" w:hAnsi="Palatino Linotype" w:cs="新細明體"/>
          <w:kern w:val="0"/>
          <w:sz w:val="27"/>
          <w:szCs w:val="27"/>
        </w:rPr>
      </w:pPr>
      <w:r w:rsidRPr="00DB33FC">
        <w:rPr>
          <w:rFonts w:ascii="Palatino Linotype" w:eastAsia="新細明體" w:hAnsi="Palatino Linotype" w:cs="新細明體" w:hint="eastAsia"/>
          <w:kern w:val="0"/>
          <w:sz w:val="27"/>
          <w:szCs w:val="27"/>
        </w:rPr>
        <w:lastRenderedPageBreak/>
        <w:t>可以通過在擁有相同狀態的</w:t>
      </w:r>
      <w:proofErr w:type="spellStart"/>
      <w:r w:rsidRPr="00DB33FC">
        <w:rPr>
          <w:rFonts w:ascii="Palatino Linotype" w:eastAsia="新細明體" w:hAnsi="Palatino Linotype" w:cs="新細明體"/>
          <w:kern w:val="0"/>
          <w:sz w:val="27"/>
          <w:szCs w:val="27"/>
        </w:rPr>
        <w:t>dp</w:t>
      </w:r>
      <w:proofErr w:type="spellEnd"/>
      <w:r w:rsidRPr="00DB33FC">
        <w:rPr>
          <w:rFonts w:ascii="Palatino Linotype" w:eastAsia="新細明體" w:hAnsi="Palatino Linotype" w:cs="新細明體" w:hint="eastAsia"/>
          <w:kern w:val="0"/>
          <w:sz w:val="27"/>
          <w:szCs w:val="27"/>
        </w:rPr>
        <w:t>點上跑</w:t>
      </w:r>
      <w:r w:rsidRPr="00DB33FC">
        <w:rPr>
          <w:rFonts w:ascii="Palatino Linotype" w:eastAsia="新細明體" w:hAnsi="Palatino Linotype" w:cs="新細明體"/>
          <w:kern w:val="0"/>
          <w:sz w:val="27"/>
          <w:szCs w:val="27"/>
        </w:rPr>
        <w:t>SPFA</w:t>
      </w:r>
      <w:r w:rsidRPr="00DB33FC">
        <w:rPr>
          <w:rFonts w:ascii="Palatino Linotype" w:eastAsia="新細明體" w:hAnsi="Palatino Linotype" w:cs="新細明體" w:hint="eastAsia"/>
          <w:kern w:val="0"/>
          <w:sz w:val="27"/>
          <w:szCs w:val="27"/>
        </w:rPr>
        <w:t>。時間複雜度攤還為</w:t>
      </w:r>
      <w:r w:rsidRPr="00357F6D">
        <w:rPr>
          <w:rFonts w:ascii="MathJax_Math-italic" w:eastAsia="新細明體" w:hAnsi="MathJax_Math-italic" w:cs="新細明體" w:hint="eastAsia"/>
          <w:kern w:val="0"/>
          <w:sz w:val="33"/>
          <w:szCs w:val="33"/>
          <w:bdr w:val="none" w:sz="0" w:space="0" w:color="auto" w:frame="1"/>
        </w:rPr>
        <w:t>O</w:t>
      </w:r>
      <w:r w:rsidRPr="00357F6D">
        <w:rPr>
          <w:rFonts w:ascii="MathJax_Main" w:eastAsia="新細明體" w:hAnsi="MathJax_Main" w:cs="新細明體" w:hint="eastAsia"/>
          <w:kern w:val="0"/>
          <w:sz w:val="33"/>
          <w:szCs w:val="33"/>
          <w:bdr w:val="none" w:sz="0" w:space="0" w:color="auto" w:frame="1"/>
        </w:rPr>
        <w:t>(</w:t>
      </w:r>
      <w:r w:rsidRPr="00357F6D">
        <w:rPr>
          <w:rFonts w:ascii="MathJax_Math-italic" w:eastAsia="新細明體" w:hAnsi="MathJax_Math-italic" w:cs="新細明體" w:hint="eastAsia"/>
          <w:kern w:val="0"/>
          <w:sz w:val="33"/>
          <w:szCs w:val="33"/>
          <w:bdr w:val="none" w:sz="0" w:space="0" w:color="auto" w:frame="1"/>
        </w:rPr>
        <w:t>E</w:t>
      </w:r>
      <w:r w:rsidRPr="00357F6D">
        <w:rPr>
          <w:rFonts w:ascii="MathJax_Main" w:eastAsia="新細明體" w:hAnsi="MathJax_Main" w:cs="新細明體" w:hint="eastAsia"/>
          <w:kern w:val="0"/>
          <w:sz w:val="33"/>
          <w:szCs w:val="33"/>
          <w:bdr w:val="none" w:sz="0" w:space="0" w:color="auto" w:frame="1"/>
        </w:rPr>
        <w:t>)</w:t>
      </w:r>
      <w:r w:rsidRPr="00DB33FC">
        <w:rPr>
          <w:rFonts w:ascii="Palatino Linotype" w:eastAsia="新細明體" w:hAnsi="Palatino Linotype" w:cs="新細明體" w:hint="eastAsia"/>
          <w:kern w:val="0"/>
          <w:sz w:val="27"/>
          <w:szCs w:val="27"/>
        </w:rPr>
        <w:t>，如果</w:t>
      </w:r>
      <w:proofErr w:type="gramStart"/>
      <w:r w:rsidRPr="00DB33FC">
        <w:rPr>
          <w:rFonts w:ascii="Palatino Linotype" w:eastAsia="新細明體" w:hAnsi="Palatino Linotype" w:cs="新細明體" w:hint="eastAsia"/>
          <w:kern w:val="0"/>
          <w:sz w:val="27"/>
          <w:szCs w:val="27"/>
        </w:rPr>
        <w:t>邊權非負</w:t>
      </w:r>
      <w:proofErr w:type="gramEnd"/>
      <w:r w:rsidRPr="00DB33FC">
        <w:rPr>
          <w:rFonts w:ascii="Palatino Linotype" w:eastAsia="新細明體" w:hAnsi="Palatino Linotype" w:cs="新細明體" w:hint="eastAsia"/>
          <w:kern w:val="0"/>
          <w:sz w:val="27"/>
          <w:szCs w:val="27"/>
        </w:rPr>
        <w:t>，你還可以利用</w:t>
      </w:r>
      <w:proofErr w:type="spellStart"/>
      <w:r w:rsidRPr="00DB33FC">
        <w:rPr>
          <w:rFonts w:ascii="Palatino Linotype" w:eastAsia="新細明體" w:hAnsi="Palatino Linotype" w:cs="新細明體"/>
          <w:kern w:val="0"/>
          <w:sz w:val="27"/>
          <w:szCs w:val="27"/>
        </w:rPr>
        <w:t>Dijkstra</w:t>
      </w:r>
      <w:proofErr w:type="spellEnd"/>
      <w:r w:rsidRPr="00DB33FC">
        <w:rPr>
          <w:rFonts w:ascii="Palatino Linotype" w:eastAsia="新細明體" w:hAnsi="Palatino Linotype" w:cs="新細明體" w:hint="eastAsia"/>
          <w:kern w:val="0"/>
          <w:sz w:val="27"/>
          <w:szCs w:val="27"/>
        </w:rPr>
        <w:t>來將攤還時間複雜度降低到</w:t>
      </w:r>
      <w:r w:rsidRPr="00357F6D">
        <w:rPr>
          <w:rFonts w:ascii="MathJax_Math-italic" w:eastAsia="新細明體" w:hAnsi="MathJax_Math-italic" w:cs="新細明體" w:hint="eastAsia"/>
          <w:kern w:val="0"/>
          <w:sz w:val="33"/>
          <w:szCs w:val="33"/>
          <w:bdr w:val="none" w:sz="0" w:space="0" w:color="auto" w:frame="1"/>
        </w:rPr>
        <w:t>O</w:t>
      </w:r>
      <w:r w:rsidRPr="00357F6D">
        <w:rPr>
          <w:rFonts w:ascii="MathJax_Main" w:eastAsia="新細明體" w:hAnsi="MathJax_Main" w:cs="新細明體" w:hint="eastAsia"/>
          <w:kern w:val="0"/>
          <w:sz w:val="33"/>
          <w:szCs w:val="33"/>
          <w:bdr w:val="none" w:sz="0" w:space="0" w:color="auto" w:frame="1"/>
        </w:rPr>
        <w:t>(</w:t>
      </w:r>
      <w:r w:rsidRPr="00357F6D">
        <w:rPr>
          <w:rFonts w:ascii="MathJax_Math-italic" w:eastAsia="新細明體" w:hAnsi="MathJax_Math-italic" w:cs="新細明體" w:hint="eastAsia"/>
          <w:kern w:val="0"/>
          <w:sz w:val="33"/>
          <w:szCs w:val="33"/>
          <w:bdr w:val="none" w:sz="0" w:space="0" w:color="auto" w:frame="1"/>
        </w:rPr>
        <w:t>V</w:t>
      </w:r>
      <w:r w:rsidRPr="00357F6D">
        <w:rPr>
          <w:rFonts w:ascii="MathJax_Main" w:eastAsia="新細明體" w:hAnsi="MathJax_Main" w:cs="新細明體" w:hint="eastAsia"/>
          <w:kern w:val="0"/>
          <w:sz w:val="33"/>
          <w:szCs w:val="33"/>
          <w:bdr w:val="none" w:sz="0" w:space="0" w:color="auto" w:frame="1"/>
        </w:rPr>
        <w:t>)</w:t>
      </w:r>
      <w:r w:rsidRPr="00DB33FC">
        <w:rPr>
          <w:rFonts w:ascii="Palatino Linotype" w:eastAsia="新細明體" w:hAnsi="Palatino Linotype" w:cs="新細明體" w:hint="eastAsia"/>
          <w:kern w:val="0"/>
          <w:sz w:val="27"/>
          <w:szCs w:val="27"/>
        </w:rPr>
        <w:t>。</w:t>
      </w:r>
    </w:p>
    <w:p w:rsidR="00DB33FC" w:rsidRPr="00DB33FC" w:rsidRDefault="00DB33FC" w:rsidP="00DB33FC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rPr>
          <w:rFonts w:ascii="Palatino Linotype" w:eastAsia="新細明體" w:hAnsi="Palatino Linotype" w:cs="新細明體"/>
          <w:kern w:val="0"/>
          <w:sz w:val="27"/>
          <w:szCs w:val="27"/>
        </w:rPr>
      </w:pPr>
      <w:r w:rsidRPr="00DB33F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s</w:t>
      </w:r>
      <w:r w:rsidRPr="00DB33FC">
        <w:rPr>
          <w:rFonts w:ascii="Palatino Linotype" w:eastAsia="新細明體" w:hAnsi="Palatino Linotype" w:cs="新細明體"/>
          <w:kern w:val="0"/>
          <w:sz w:val="27"/>
          <w:szCs w:val="27"/>
        </w:rPr>
        <w:t>的</w:t>
      </w:r>
      <w:r w:rsidR="00357F6D" w:rsidRPr="00DB33FC">
        <w:rPr>
          <w:rFonts w:ascii="Palatino Linotype" w:eastAsia="新細明體" w:hAnsi="Palatino Linotype" w:cs="新細明體" w:hint="eastAsia"/>
          <w:kern w:val="0"/>
          <w:sz w:val="27"/>
          <w:szCs w:val="27"/>
        </w:rPr>
        <w:t>子集數目為</w:t>
      </w:r>
      <w:r w:rsidR="00357F6D" w:rsidRPr="00DB33FC">
        <w:rPr>
          <w:rFonts w:ascii="MathJax_Main" w:eastAsia="新細明體" w:hAnsi="MathJax_Main" w:cs="新細明體" w:hint="eastAsia"/>
          <w:kern w:val="0"/>
          <w:sz w:val="33"/>
          <w:szCs w:val="33"/>
          <w:bdr w:val="none" w:sz="0" w:space="0" w:color="auto" w:frame="1"/>
        </w:rPr>
        <w:t>2</w:t>
      </w:r>
      <w:r w:rsidR="00357F6D" w:rsidRPr="00DB33FC">
        <w:rPr>
          <w:rFonts w:ascii="MathJax_Math-italic" w:eastAsia="新細明體" w:hAnsi="MathJax_Math-italic" w:cs="新細明體" w:hint="eastAsia"/>
          <w:kern w:val="0"/>
          <w:sz w:val="23"/>
          <w:szCs w:val="23"/>
          <w:bdr w:val="none" w:sz="0" w:space="0" w:color="auto" w:frame="1"/>
        </w:rPr>
        <w:t>B</w:t>
      </w:r>
      <w:r w:rsidR="00357F6D" w:rsidRPr="00DB33FC">
        <w:rPr>
          <w:rFonts w:ascii="MathJax_Main" w:eastAsia="新細明體" w:hAnsi="MathJax_Main" w:cs="新細明體" w:hint="eastAsia"/>
          <w:kern w:val="0"/>
          <w:sz w:val="23"/>
          <w:szCs w:val="23"/>
          <w:bdr w:val="none" w:sz="0" w:space="0" w:color="auto" w:frame="1"/>
        </w:rPr>
        <w:t>(</w:t>
      </w:r>
      <w:r w:rsidR="00357F6D" w:rsidRPr="00DB33FC">
        <w:rPr>
          <w:rFonts w:ascii="MathJax_Math-italic" w:eastAsia="新細明體" w:hAnsi="MathJax_Math-italic" w:cs="新細明體" w:hint="eastAsia"/>
          <w:kern w:val="0"/>
          <w:sz w:val="23"/>
          <w:szCs w:val="23"/>
          <w:bdr w:val="none" w:sz="0" w:space="0" w:color="auto" w:frame="1"/>
        </w:rPr>
        <w:t>s</w:t>
      </w:r>
      <w:r w:rsidR="00357F6D" w:rsidRPr="00DB33FC">
        <w:rPr>
          <w:rFonts w:ascii="MathJax_Main" w:eastAsia="新細明體" w:hAnsi="MathJax_Main" w:cs="新細明體" w:hint="eastAsia"/>
          <w:kern w:val="0"/>
          <w:sz w:val="23"/>
          <w:szCs w:val="23"/>
          <w:bdr w:val="none" w:sz="0" w:space="0" w:color="auto" w:frame="1"/>
        </w:rPr>
        <w:t>)</w:t>
      </w:r>
      <w:r w:rsidR="00357F6D" w:rsidRPr="00DB33FC">
        <w:rPr>
          <w:rFonts w:ascii="Palatino Linotype" w:eastAsia="新細明體" w:hAnsi="Palatino Linotype" w:cs="新細明體" w:hint="eastAsia"/>
          <w:kern w:val="0"/>
          <w:sz w:val="27"/>
          <w:szCs w:val="27"/>
        </w:rPr>
        <w:t>，其中</w:t>
      </w:r>
      <w:r w:rsidR="00357F6D" w:rsidRPr="00DB33FC">
        <w:rPr>
          <w:rFonts w:ascii="MathJax_Math-italic" w:eastAsia="新細明體" w:hAnsi="MathJax_Math-italic" w:cs="新細明體" w:hint="eastAsia"/>
          <w:kern w:val="0"/>
          <w:sz w:val="33"/>
          <w:szCs w:val="33"/>
          <w:bdr w:val="none" w:sz="0" w:space="0" w:color="auto" w:frame="1"/>
        </w:rPr>
        <w:t>B</w:t>
      </w:r>
      <w:r w:rsidR="00357F6D" w:rsidRPr="00DB33FC">
        <w:rPr>
          <w:rFonts w:ascii="MathJax_Main" w:eastAsia="新細明體" w:hAnsi="MathJax_Main" w:cs="新細明體" w:hint="eastAsia"/>
          <w:kern w:val="0"/>
          <w:sz w:val="33"/>
          <w:szCs w:val="33"/>
          <w:bdr w:val="none" w:sz="0" w:space="0" w:color="auto" w:frame="1"/>
        </w:rPr>
        <w:t>(</w:t>
      </w:r>
      <w:r w:rsidR="00357F6D" w:rsidRPr="00DB33FC">
        <w:rPr>
          <w:rFonts w:ascii="MathJax_Math-italic" w:eastAsia="新細明體" w:hAnsi="MathJax_Math-italic" w:cs="新細明體" w:hint="eastAsia"/>
          <w:kern w:val="0"/>
          <w:sz w:val="33"/>
          <w:szCs w:val="33"/>
          <w:bdr w:val="none" w:sz="0" w:space="0" w:color="auto" w:frame="1"/>
        </w:rPr>
        <w:t>s</w:t>
      </w:r>
      <w:r w:rsidR="00357F6D" w:rsidRPr="00DB33FC">
        <w:rPr>
          <w:rFonts w:ascii="MathJax_Main" w:eastAsia="新細明體" w:hAnsi="MathJax_Main" w:cs="新細明體" w:hint="eastAsia"/>
          <w:kern w:val="0"/>
          <w:sz w:val="33"/>
          <w:szCs w:val="33"/>
          <w:bdr w:val="none" w:sz="0" w:space="0" w:color="auto" w:frame="1"/>
        </w:rPr>
        <w:t>)</w:t>
      </w:r>
      <w:r w:rsidR="00357F6D" w:rsidRPr="00DB33FC">
        <w:rPr>
          <w:rFonts w:ascii="Palatino Linotype" w:eastAsia="新細明體" w:hAnsi="Palatino Linotype" w:cs="新細明體" w:hint="eastAsia"/>
          <w:kern w:val="0"/>
          <w:sz w:val="27"/>
          <w:szCs w:val="27"/>
        </w:rPr>
        <w:t>表示</w:t>
      </w:r>
      <w:r w:rsidR="00357F6D" w:rsidRPr="00DB33FC">
        <w:rPr>
          <w:rFonts w:ascii="MathJax_Math-italic" w:eastAsia="新細明體" w:hAnsi="MathJax_Math-italic" w:cs="新細明體" w:hint="eastAsia"/>
          <w:kern w:val="0"/>
          <w:sz w:val="33"/>
          <w:szCs w:val="33"/>
          <w:bdr w:val="none" w:sz="0" w:space="0" w:color="auto" w:frame="1"/>
        </w:rPr>
        <w:t>s</w:t>
      </w:r>
      <w:r w:rsidR="00357F6D" w:rsidRPr="00DB33FC">
        <w:rPr>
          <w:rFonts w:ascii="Palatino Linotype" w:eastAsia="新細明體" w:hAnsi="Palatino Linotype" w:cs="新細明體" w:hint="eastAsia"/>
          <w:kern w:val="0"/>
          <w:sz w:val="27"/>
          <w:szCs w:val="27"/>
        </w:rPr>
        <w:t>中</w:t>
      </w:r>
      <w:r w:rsidR="00357F6D" w:rsidRPr="00DB33FC">
        <w:rPr>
          <w:rFonts w:ascii="MathJax_Main" w:eastAsia="新細明體" w:hAnsi="MathJax_Main" w:cs="新細明體" w:hint="eastAsia"/>
          <w:kern w:val="0"/>
          <w:sz w:val="33"/>
          <w:szCs w:val="33"/>
          <w:bdr w:val="none" w:sz="0" w:space="0" w:color="auto" w:frame="1"/>
        </w:rPr>
        <w:t>1</w:t>
      </w:r>
      <w:r w:rsidR="00357F6D" w:rsidRPr="00DB33FC">
        <w:rPr>
          <w:rFonts w:ascii="Palatino Linotype" w:eastAsia="新細明體" w:hAnsi="Palatino Linotype" w:cs="新細明體" w:hint="eastAsia"/>
          <w:kern w:val="0"/>
          <w:sz w:val="27"/>
          <w:szCs w:val="27"/>
        </w:rPr>
        <w:t>的數目。由於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="新細明體" w:hAnsi="Cambria Math" w:cs="新細明體"/>
                <w:kern w:val="0"/>
                <w:sz w:val="27"/>
                <w:szCs w:val="27"/>
              </w:rPr>
            </m:ctrlPr>
          </m:naryPr>
          <m:sub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 w:val="27"/>
                <w:szCs w:val="27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 w:val="27"/>
                <w:szCs w:val="27"/>
              </w:rPr>
              <m:t>k</m:t>
            </m:r>
          </m:sup>
          <m:e/>
        </m:nary>
        <m:d>
          <m:dPr>
            <m:ctrlPr>
              <w:rPr>
                <w:rFonts w:ascii="Cambria Math" w:eastAsia="新細明體" w:hAnsi="Cambria Math" w:cs="新細明體"/>
                <w:kern w:val="0"/>
                <w:sz w:val="33"/>
                <w:szCs w:val="33"/>
                <w:bdr w:val="none" w:sz="0" w:space="0" w:color="auto" w:frame="1"/>
              </w:rPr>
            </m:ctrlPr>
          </m:dPr>
          <m:e>
            <m:eqArr>
              <m:eqArrPr>
                <m:ctrlPr>
                  <w:rPr>
                    <w:rFonts w:ascii="Cambria Math" w:eastAsia="新細明體" w:hAnsi="Cambria Math" w:cs="新細明體"/>
                    <w:kern w:val="0"/>
                    <w:sz w:val="33"/>
                    <w:szCs w:val="33"/>
                    <w:bdr w:val="none" w:sz="0" w:space="0" w:color="auto" w:frame="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新細明體" w:hAnsi="Cambria Math" w:cs="新細明體"/>
                    <w:kern w:val="0"/>
                    <w:sz w:val="33"/>
                    <w:szCs w:val="33"/>
                    <w:bdr w:val="none" w:sz="0" w:space="0" w:color="auto" w:frame="1"/>
                  </w:rPr>
                  <m:t>k</m:t>
                </m:r>
              </m:e>
              <m:e>
                <m:r>
                  <m:rPr>
                    <m:sty m:val="p"/>
                  </m:rPr>
                  <w:rPr>
                    <w:rFonts w:ascii="Cambria Math" w:eastAsia="新細明體" w:hAnsi="Cambria Math" w:cs="新細明體"/>
                    <w:kern w:val="0"/>
                    <w:sz w:val="33"/>
                    <w:szCs w:val="33"/>
                    <w:bdr w:val="none" w:sz="0" w:space="0" w:color="auto" w:frame="1"/>
                  </w:rPr>
                  <m:t>ⅈ</m:t>
                </m:r>
              </m:e>
            </m:eqArr>
          </m:e>
        </m:d>
      </m:oMath>
      <w:r w:rsidRPr="00DB33F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2</w:t>
      </w:r>
      <w:r w:rsidR="00357F6D" w:rsidRPr="00357F6D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  <w:vertAlign w:val="superscript"/>
        </w:rPr>
        <w:t>i</w:t>
      </w:r>
      <w:r w:rsidRPr="00DB33F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=(1+2)</w:t>
      </w:r>
      <w:r w:rsidRPr="00357F6D">
        <w:rPr>
          <w:rFonts w:ascii="MathJax_Math-italic" w:eastAsia="新細明體" w:hAnsi="MathJax_Math-italic" w:cs="新細明體"/>
          <w:kern w:val="0"/>
          <w:sz w:val="23"/>
          <w:szCs w:val="23"/>
          <w:bdr w:val="none" w:sz="0" w:space="0" w:color="auto" w:frame="1"/>
          <w:vertAlign w:val="superscript"/>
        </w:rPr>
        <w:t>K</w:t>
      </w:r>
      <w:r w:rsidRPr="00DB33FC">
        <w:rPr>
          <w:rFonts w:ascii="Palatino Linotype" w:eastAsia="新細明體" w:hAnsi="Palatino Linotype" w:cs="新細明體"/>
          <w:kern w:val="0"/>
          <w:sz w:val="27"/>
          <w:szCs w:val="27"/>
        </w:rPr>
        <w:t>，</w:t>
      </w:r>
      <w:r w:rsidR="00357F6D" w:rsidRPr="00DB33FC">
        <w:rPr>
          <w:rFonts w:ascii="Palatino Linotype" w:eastAsia="新細明體" w:hAnsi="Palatino Linotype" w:cs="新細明體" w:hint="eastAsia"/>
          <w:kern w:val="0"/>
          <w:sz w:val="27"/>
          <w:szCs w:val="27"/>
        </w:rPr>
        <w:t>因此攤還時間複雜度為</w:t>
      </w:r>
      <w:r w:rsidRPr="00DB33FC">
        <w:rPr>
          <w:rFonts w:ascii="MathJax_Math-italic" w:eastAsia="新細明體" w:hAnsi="MathJax_Math-italic" w:cs="新細明體"/>
          <w:kern w:val="0"/>
          <w:sz w:val="33"/>
          <w:szCs w:val="33"/>
          <w:bdr w:val="none" w:sz="0" w:space="0" w:color="auto" w:frame="1"/>
        </w:rPr>
        <w:t>O</w:t>
      </w:r>
      <w:r w:rsidRPr="00DB33F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(1.5</w:t>
      </w:r>
      <w:r w:rsidRPr="00357F6D">
        <w:rPr>
          <w:rFonts w:ascii="MathJax_Math-italic" w:eastAsia="新細明體" w:hAnsi="MathJax_Math-italic" w:cs="新細明體"/>
          <w:kern w:val="0"/>
          <w:sz w:val="23"/>
          <w:szCs w:val="23"/>
          <w:bdr w:val="none" w:sz="0" w:space="0" w:color="auto" w:frame="1"/>
          <w:vertAlign w:val="superscript"/>
        </w:rPr>
        <w:t>K</w:t>
      </w:r>
      <w:r w:rsidRPr="00DB33FC">
        <w:rPr>
          <w:rFonts w:ascii="MathJax_Main" w:eastAsia="新細明體" w:hAnsi="MathJax_Main" w:cs="新細明體"/>
          <w:kern w:val="0"/>
          <w:sz w:val="33"/>
          <w:szCs w:val="33"/>
          <w:bdr w:val="none" w:sz="0" w:space="0" w:color="auto" w:frame="1"/>
        </w:rPr>
        <w:t>)</w:t>
      </w:r>
      <w:r w:rsidRPr="00DB33FC">
        <w:rPr>
          <w:rFonts w:ascii="Palatino Linotype" w:eastAsia="新細明體" w:hAnsi="Palatino Linotype" w:cs="新細明體"/>
          <w:kern w:val="0"/>
          <w:sz w:val="27"/>
          <w:szCs w:val="27"/>
        </w:rPr>
        <w:t>。</w:t>
      </w:r>
    </w:p>
    <w:p w:rsidR="00BF3FF3" w:rsidRDefault="00357F6D" w:rsidP="00166C4B">
      <w:pPr>
        <w:widowControl/>
        <w:shd w:val="clear" w:color="auto" w:fill="FFFFFF"/>
        <w:spacing w:beforeAutospacing="1" w:afterAutospacing="1"/>
        <w:rPr>
          <w:rFonts w:ascii="Palatino Linotype" w:eastAsia="新細明體" w:hAnsi="Palatino Linotype" w:cs="新細明體"/>
          <w:kern w:val="0"/>
          <w:sz w:val="27"/>
          <w:szCs w:val="27"/>
        </w:rPr>
      </w:pPr>
      <w:r w:rsidRPr="00DB33FC">
        <w:rPr>
          <w:rFonts w:ascii="Palatino Linotype" w:eastAsia="新細明體" w:hAnsi="Palatino Linotype" w:cs="新細明體" w:hint="eastAsia"/>
          <w:kern w:val="0"/>
          <w:sz w:val="27"/>
          <w:szCs w:val="27"/>
        </w:rPr>
        <w:t>因此對於任意一個</w:t>
      </w:r>
      <w:proofErr w:type="spellStart"/>
      <w:r w:rsidRPr="00DB33FC">
        <w:rPr>
          <w:rFonts w:ascii="MathJax_Math-italic" w:eastAsia="新細明體" w:hAnsi="MathJax_Math-italic" w:cs="新細明體" w:hint="eastAsia"/>
          <w:kern w:val="0"/>
          <w:sz w:val="33"/>
          <w:szCs w:val="33"/>
          <w:bdr w:val="none" w:sz="0" w:space="0" w:color="auto" w:frame="1"/>
        </w:rPr>
        <w:t>dp</w:t>
      </w:r>
      <w:proofErr w:type="spellEnd"/>
      <w:r w:rsidRPr="00DB33FC">
        <w:rPr>
          <w:rFonts w:ascii="Palatino Linotype" w:eastAsia="新細明體" w:hAnsi="Palatino Linotype" w:cs="新細明體" w:hint="eastAsia"/>
          <w:kern w:val="0"/>
          <w:sz w:val="27"/>
          <w:szCs w:val="27"/>
        </w:rPr>
        <w:t>狀態所需的時間複雜度為</w:t>
      </w:r>
      <w:r w:rsidRPr="00DB33FC">
        <w:rPr>
          <w:rFonts w:ascii="MathJax_Math-italic" w:eastAsia="新細明體" w:hAnsi="MathJax_Math-italic" w:cs="新細明體" w:hint="eastAsia"/>
          <w:kern w:val="0"/>
          <w:sz w:val="33"/>
          <w:szCs w:val="33"/>
          <w:bdr w:val="none" w:sz="0" w:space="0" w:color="auto" w:frame="1"/>
        </w:rPr>
        <w:t>O</w:t>
      </w:r>
      <w:r w:rsidRPr="00DB33FC">
        <w:rPr>
          <w:rFonts w:ascii="MathJax_Main" w:eastAsia="新細明體" w:hAnsi="MathJax_Main" w:cs="新細明體" w:hint="eastAsia"/>
          <w:kern w:val="0"/>
          <w:sz w:val="33"/>
          <w:szCs w:val="33"/>
          <w:bdr w:val="none" w:sz="0" w:space="0" w:color="auto" w:frame="1"/>
        </w:rPr>
        <w:t>(</w:t>
      </w:r>
      <w:r w:rsidRPr="00DB33FC">
        <w:rPr>
          <w:rFonts w:ascii="MathJax_Math-italic" w:eastAsia="新細明體" w:hAnsi="MathJax_Math-italic" w:cs="新細明體" w:hint="eastAsia"/>
          <w:kern w:val="0"/>
          <w:sz w:val="33"/>
          <w:szCs w:val="33"/>
          <w:bdr w:val="none" w:sz="0" w:space="0" w:color="auto" w:frame="1"/>
        </w:rPr>
        <w:t>V</w:t>
      </w:r>
      <w:r w:rsidRPr="00DB33FC">
        <w:rPr>
          <w:rFonts w:ascii="MathJax_Main" w:eastAsia="新細明體" w:hAnsi="MathJax_Main" w:cs="新細明體" w:hint="eastAsia"/>
          <w:kern w:val="0"/>
          <w:sz w:val="33"/>
          <w:szCs w:val="33"/>
          <w:bdr w:val="none" w:sz="0" w:space="0" w:color="auto" w:frame="1"/>
        </w:rPr>
        <w:t>+1.5</w:t>
      </w:r>
      <w:r w:rsidRPr="00357F6D">
        <w:rPr>
          <w:rFonts w:ascii="MathJax_Math-italic" w:eastAsia="新細明體" w:hAnsi="MathJax_Math-italic" w:cs="新細明體" w:hint="eastAsia"/>
          <w:kern w:val="0"/>
          <w:sz w:val="23"/>
          <w:szCs w:val="23"/>
          <w:bdr w:val="none" w:sz="0" w:space="0" w:color="auto" w:frame="1"/>
          <w:vertAlign w:val="superscript"/>
        </w:rPr>
        <w:t>K</w:t>
      </w:r>
      <w:r w:rsidRPr="00DB33FC">
        <w:rPr>
          <w:rFonts w:ascii="MathJax_Main" w:eastAsia="新細明體" w:hAnsi="MathJax_Main" w:cs="新細明體" w:hint="eastAsia"/>
          <w:kern w:val="0"/>
          <w:sz w:val="33"/>
          <w:szCs w:val="33"/>
          <w:bdr w:val="none" w:sz="0" w:space="0" w:color="auto" w:frame="1"/>
        </w:rPr>
        <w:t>)</w:t>
      </w:r>
      <w:r w:rsidRPr="00DB33FC">
        <w:rPr>
          <w:rFonts w:ascii="Palatino Linotype" w:eastAsia="新細明體" w:hAnsi="Palatino Linotype" w:cs="新細明體" w:hint="eastAsia"/>
          <w:kern w:val="0"/>
          <w:sz w:val="27"/>
          <w:szCs w:val="27"/>
        </w:rPr>
        <w:t>，總共有</w:t>
      </w:r>
      <w:r w:rsidRPr="00DB33FC">
        <w:rPr>
          <w:rFonts w:ascii="MathJax_Math-italic" w:eastAsia="新細明體" w:hAnsi="MathJax_Math-italic" w:cs="新細明體" w:hint="eastAsia"/>
          <w:kern w:val="0"/>
          <w:sz w:val="33"/>
          <w:szCs w:val="33"/>
          <w:bdr w:val="none" w:sz="0" w:space="0" w:color="auto" w:frame="1"/>
        </w:rPr>
        <w:t>V</w:t>
      </w:r>
      <w:r w:rsidRPr="00DB33FC">
        <w:rPr>
          <w:rFonts w:ascii="Cambria Math" w:eastAsia="新細明體" w:hAnsi="Cambria Math" w:cs="Cambria Math"/>
          <w:kern w:val="0"/>
          <w:sz w:val="33"/>
          <w:szCs w:val="33"/>
          <w:bdr w:val="none" w:sz="0" w:space="0" w:color="auto" w:frame="1"/>
        </w:rPr>
        <w:t>⋅</w:t>
      </w:r>
      <w:r w:rsidRPr="00DB33FC">
        <w:rPr>
          <w:rFonts w:ascii="MathJax_Main" w:eastAsia="新細明體" w:hAnsi="MathJax_Main" w:cs="新細明體" w:hint="eastAsia"/>
          <w:kern w:val="0"/>
          <w:sz w:val="33"/>
          <w:szCs w:val="33"/>
          <w:bdr w:val="none" w:sz="0" w:space="0" w:color="auto" w:frame="1"/>
        </w:rPr>
        <w:t>2</w:t>
      </w:r>
      <w:r w:rsidRPr="00357F6D">
        <w:rPr>
          <w:rFonts w:ascii="MathJax_Math-italic" w:eastAsia="新細明體" w:hAnsi="MathJax_Math-italic" w:cs="新細明體" w:hint="eastAsia"/>
          <w:kern w:val="0"/>
          <w:sz w:val="23"/>
          <w:szCs w:val="23"/>
          <w:bdr w:val="none" w:sz="0" w:space="0" w:color="auto" w:frame="1"/>
          <w:vertAlign w:val="superscript"/>
        </w:rPr>
        <w:t>K</w:t>
      </w:r>
      <w:r w:rsidRPr="00DB33FC">
        <w:rPr>
          <w:rFonts w:ascii="Palatino Linotype" w:eastAsia="新細明體" w:hAnsi="Palatino Linotype" w:cs="新細明體" w:hint="eastAsia"/>
          <w:kern w:val="0"/>
          <w:sz w:val="27"/>
          <w:szCs w:val="27"/>
        </w:rPr>
        <w:t>個</w:t>
      </w:r>
      <w:proofErr w:type="spellStart"/>
      <w:r w:rsidRPr="00DB33FC">
        <w:rPr>
          <w:rFonts w:ascii="MathJax_Math-italic" w:eastAsia="新細明體" w:hAnsi="MathJax_Math-italic" w:cs="新細明體" w:hint="eastAsia"/>
          <w:kern w:val="0"/>
          <w:sz w:val="33"/>
          <w:szCs w:val="33"/>
          <w:bdr w:val="none" w:sz="0" w:space="0" w:color="auto" w:frame="1"/>
        </w:rPr>
        <w:t>dp</w:t>
      </w:r>
      <w:proofErr w:type="spellEnd"/>
      <w:r w:rsidRPr="00DB33FC">
        <w:rPr>
          <w:rFonts w:ascii="Palatino Linotype" w:eastAsia="新細明體" w:hAnsi="Palatino Linotype" w:cs="新細明體" w:hint="eastAsia"/>
          <w:kern w:val="0"/>
          <w:sz w:val="27"/>
          <w:szCs w:val="27"/>
        </w:rPr>
        <w:t>狀態，因此總的時間複雜度為</w:t>
      </w:r>
      <w:r w:rsidRPr="00DB33FC">
        <w:rPr>
          <w:rFonts w:ascii="MathJax_Math-italic" w:eastAsia="新細明體" w:hAnsi="MathJax_Math-italic" w:cs="新細明體" w:hint="eastAsia"/>
          <w:kern w:val="0"/>
          <w:sz w:val="33"/>
          <w:szCs w:val="33"/>
          <w:bdr w:val="none" w:sz="0" w:space="0" w:color="auto" w:frame="1"/>
        </w:rPr>
        <w:t>O</w:t>
      </w:r>
      <w:r w:rsidRPr="00DB33FC">
        <w:rPr>
          <w:rFonts w:ascii="MathJax_Main" w:eastAsia="新細明體" w:hAnsi="MathJax_Main" w:cs="新細明體" w:hint="eastAsia"/>
          <w:kern w:val="0"/>
          <w:sz w:val="33"/>
          <w:szCs w:val="33"/>
          <w:bdr w:val="none" w:sz="0" w:space="0" w:color="auto" w:frame="1"/>
        </w:rPr>
        <w:t>(</w:t>
      </w:r>
      <w:r w:rsidRPr="00DB33FC">
        <w:rPr>
          <w:rFonts w:ascii="MathJax_Math-italic" w:eastAsia="新細明體" w:hAnsi="MathJax_Math-italic" w:cs="新細明體" w:hint="eastAsia"/>
          <w:kern w:val="0"/>
          <w:sz w:val="33"/>
          <w:szCs w:val="33"/>
          <w:bdr w:val="none" w:sz="0" w:space="0" w:color="auto" w:frame="1"/>
        </w:rPr>
        <w:t>V</w:t>
      </w:r>
      <w:r w:rsidRPr="00DB33FC">
        <w:rPr>
          <w:rFonts w:ascii="MathJax_Main" w:eastAsia="新細明體" w:hAnsi="MathJax_Main" w:cs="新細明體" w:hint="eastAsia"/>
          <w:kern w:val="0"/>
          <w:sz w:val="33"/>
          <w:szCs w:val="33"/>
          <w:bdr w:val="none" w:sz="0" w:space="0" w:color="auto" w:frame="1"/>
        </w:rPr>
        <w:t>(</w:t>
      </w:r>
      <w:r w:rsidRPr="00DB33FC">
        <w:rPr>
          <w:rFonts w:ascii="MathJax_Math-italic" w:eastAsia="新細明體" w:hAnsi="MathJax_Math-italic" w:cs="新細明體" w:hint="eastAsia"/>
          <w:kern w:val="0"/>
          <w:sz w:val="33"/>
          <w:szCs w:val="33"/>
          <w:bdr w:val="none" w:sz="0" w:space="0" w:color="auto" w:frame="1"/>
        </w:rPr>
        <w:t>V</w:t>
      </w:r>
      <w:r w:rsidRPr="00DB33FC">
        <w:rPr>
          <w:rFonts w:ascii="Cambria Math" w:eastAsia="新細明體" w:hAnsi="Cambria Math" w:cs="Cambria Math"/>
          <w:kern w:val="0"/>
          <w:sz w:val="33"/>
          <w:szCs w:val="33"/>
          <w:bdr w:val="none" w:sz="0" w:space="0" w:color="auto" w:frame="1"/>
        </w:rPr>
        <w:t>⋅</w:t>
      </w:r>
      <w:r w:rsidRPr="00DB33FC">
        <w:rPr>
          <w:rFonts w:ascii="MathJax_Main" w:eastAsia="新細明體" w:hAnsi="MathJax_Main" w:cs="新細明體" w:hint="eastAsia"/>
          <w:kern w:val="0"/>
          <w:sz w:val="33"/>
          <w:szCs w:val="33"/>
          <w:bdr w:val="none" w:sz="0" w:space="0" w:color="auto" w:frame="1"/>
        </w:rPr>
        <w:t>2</w:t>
      </w:r>
      <w:r w:rsidRPr="00357F6D">
        <w:rPr>
          <w:rFonts w:ascii="MathJax_Math-italic" w:eastAsia="新細明體" w:hAnsi="MathJax_Math-italic" w:cs="新細明體" w:hint="eastAsia"/>
          <w:kern w:val="0"/>
          <w:sz w:val="23"/>
          <w:szCs w:val="23"/>
          <w:bdr w:val="none" w:sz="0" w:space="0" w:color="auto" w:frame="1"/>
          <w:vertAlign w:val="superscript"/>
        </w:rPr>
        <w:t>K</w:t>
      </w:r>
      <w:r w:rsidRPr="00DB33FC">
        <w:rPr>
          <w:rFonts w:ascii="MathJax_Main" w:eastAsia="新細明體" w:hAnsi="MathJax_Main" w:cs="新細明體" w:hint="eastAsia"/>
          <w:kern w:val="0"/>
          <w:sz w:val="33"/>
          <w:szCs w:val="33"/>
          <w:bdr w:val="none" w:sz="0" w:space="0" w:color="auto" w:frame="1"/>
        </w:rPr>
        <w:t>+3</w:t>
      </w:r>
      <w:r w:rsidRPr="00357F6D">
        <w:rPr>
          <w:rFonts w:ascii="MathJax_Math-italic" w:eastAsia="新細明體" w:hAnsi="MathJax_Math-italic" w:cs="新細明體" w:hint="eastAsia"/>
          <w:kern w:val="0"/>
          <w:sz w:val="23"/>
          <w:szCs w:val="23"/>
          <w:bdr w:val="none" w:sz="0" w:space="0" w:color="auto" w:frame="1"/>
          <w:vertAlign w:val="superscript"/>
        </w:rPr>
        <w:t>K</w:t>
      </w:r>
      <w:r w:rsidRPr="00DB33FC">
        <w:rPr>
          <w:rFonts w:ascii="MathJax_Main" w:eastAsia="新細明體" w:hAnsi="MathJax_Main" w:cs="新細明體" w:hint="eastAsia"/>
          <w:kern w:val="0"/>
          <w:sz w:val="33"/>
          <w:szCs w:val="33"/>
          <w:bdr w:val="none" w:sz="0" w:space="0" w:color="auto" w:frame="1"/>
        </w:rPr>
        <w:t>))</w:t>
      </w:r>
      <w:r w:rsidRPr="00DB33FC">
        <w:rPr>
          <w:rFonts w:ascii="Palatino Linotype" w:eastAsia="新細明體" w:hAnsi="Palatino Linotype" w:cs="新細明體" w:hint="eastAsia"/>
          <w:kern w:val="0"/>
          <w:sz w:val="27"/>
          <w:szCs w:val="27"/>
        </w:rPr>
        <w:t>。</w:t>
      </w:r>
    </w:p>
    <w:p w:rsidR="00166C4B" w:rsidRPr="00166C4B" w:rsidRDefault="00166C4B" w:rsidP="00166C4B">
      <w:pPr>
        <w:widowControl/>
        <w:shd w:val="clear" w:color="auto" w:fill="FFFFFF"/>
        <w:spacing w:beforeAutospacing="1" w:afterAutospacing="1"/>
        <w:rPr>
          <w:rFonts w:ascii="Palatino Linotype" w:eastAsia="新細明體" w:hAnsi="Palatino Linotype" w:cs="新細明體"/>
          <w:kern w:val="0"/>
          <w:sz w:val="27"/>
          <w:szCs w:val="27"/>
        </w:rPr>
      </w:pPr>
    </w:p>
    <w:p w:rsidR="0093014B" w:rsidRDefault="00C93B88" w:rsidP="009301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目前已有的</w:t>
      </w:r>
      <w:r w:rsidR="0093014B">
        <w:rPr>
          <w:rFonts w:hint="eastAsia"/>
          <w:sz w:val="36"/>
          <w:szCs w:val="36"/>
        </w:rPr>
        <w:t>解法</w:t>
      </w:r>
      <w:r w:rsidR="004F6163">
        <w:rPr>
          <w:rFonts w:hint="eastAsia"/>
          <w:sz w:val="36"/>
          <w:szCs w:val="36"/>
        </w:rPr>
        <w:t>：</w:t>
      </w:r>
    </w:p>
    <w:p w:rsidR="004B2A47" w:rsidRDefault="004B2A47" w:rsidP="009301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[3]</w:t>
      </w:r>
      <w:r w:rsidRPr="004B2A47">
        <w:rPr>
          <w:rFonts w:hint="eastAsia"/>
          <w:sz w:val="36"/>
          <w:szCs w:val="36"/>
        </w:rPr>
        <w:t>定義：給一個連通</w:t>
      </w:r>
      <w:proofErr w:type="gramStart"/>
      <w:r w:rsidRPr="004B2A47">
        <w:rPr>
          <w:rFonts w:hint="eastAsia"/>
          <w:sz w:val="36"/>
          <w:szCs w:val="36"/>
        </w:rPr>
        <w:t>無向圖</w:t>
      </w:r>
      <w:proofErr w:type="gramEnd"/>
      <w:r>
        <w:rPr>
          <w:sz w:val="36"/>
          <w:szCs w:val="36"/>
        </w:rPr>
        <w:t>G=(V(G),E(G))</w:t>
      </w:r>
      <w:r w:rsidRPr="004B2A47">
        <w:rPr>
          <w:rFonts w:hint="eastAsia"/>
          <w:sz w:val="36"/>
          <w:szCs w:val="36"/>
        </w:rPr>
        <w:t>，和邊權</w:t>
      </w: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>E(G)</w:t>
      </w:r>
      <w:r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  <w:sz w:val="36"/>
          <w:szCs w:val="36"/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>
        <w:rPr>
          <w:rFonts w:hint="eastAsia"/>
          <w:sz w:val="36"/>
          <w:szCs w:val="36"/>
        </w:rPr>
        <w:t>R</w:t>
      </w:r>
      <w:r>
        <w:rPr>
          <w:rFonts w:hint="eastAsia"/>
          <w:sz w:val="36"/>
          <w:szCs w:val="36"/>
          <w:vertAlign w:val="subscript"/>
        </w:rPr>
        <w:t>&gt;</w:t>
      </w:r>
      <w:r>
        <w:rPr>
          <w:sz w:val="36"/>
          <w:szCs w:val="36"/>
          <w:vertAlign w:val="subscript"/>
        </w:rPr>
        <w:t>0</w:t>
      </w:r>
      <w:r w:rsidRPr="004B2A47">
        <w:rPr>
          <w:rFonts w:hint="eastAsia"/>
          <w:sz w:val="36"/>
          <w:szCs w:val="36"/>
        </w:rPr>
        <w:t>。現在有</w:t>
      </w:r>
      <w:proofErr w:type="gramStart"/>
      <w:r w:rsidRPr="004B2A47">
        <w:rPr>
          <w:rFonts w:hint="eastAsia"/>
          <w:sz w:val="36"/>
          <w:szCs w:val="36"/>
        </w:rPr>
        <w:t>一個點集</w:t>
      </w:r>
      <w:proofErr w:type="gramEnd"/>
      <w:r>
        <w:rPr>
          <w:sz w:val="36"/>
          <w:szCs w:val="36"/>
        </w:rPr>
        <w:t>K</w:t>
      </w:r>
      <w:r w:rsidRPr="004B2A47">
        <w:rPr>
          <w:rFonts w:ascii="Cambria Math" w:hAnsi="Cambria Math" w:cs="Cambria Math"/>
          <w:sz w:val="36"/>
          <w:szCs w:val="36"/>
        </w:rPr>
        <w:t>⊆</w:t>
      </w:r>
      <w:r>
        <w:rPr>
          <w:rFonts w:ascii="Cambria Math" w:hAnsi="Cambria Math" w:cs="Cambria Math"/>
          <w:sz w:val="36"/>
          <w:szCs w:val="36"/>
        </w:rPr>
        <w:t>V(H)</w:t>
      </w:r>
      <w:r w:rsidRPr="004B2A47">
        <w:rPr>
          <w:rFonts w:hint="eastAsia"/>
          <w:sz w:val="36"/>
          <w:szCs w:val="36"/>
        </w:rPr>
        <w:t>，求一個邊權和最小的連通子圖</w:t>
      </w:r>
      <w:r>
        <w:rPr>
          <w:sz w:val="36"/>
          <w:szCs w:val="36"/>
        </w:rPr>
        <w:t>H</w:t>
      </w:r>
      <w:r w:rsidRPr="004B2A47">
        <w:rPr>
          <w:rFonts w:hint="eastAsia"/>
          <w:sz w:val="36"/>
          <w:szCs w:val="36"/>
        </w:rPr>
        <w:t>，使得</w:t>
      </w:r>
      <w:r>
        <w:rPr>
          <w:sz w:val="36"/>
          <w:szCs w:val="36"/>
        </w:rPr>
        <w:t>K</w:t>
      </w:r>
      <w:r w:rsidRPr="004B2A47">
        <w:rPr>
          <w:rFonts w:ascii="Cambria Math" w:hAnsi="Cambria Math" w:cs="Cambria Math"/>
          <w:sz w:val="36"/>
          <w:szCs w:val="36"/>
        </w:rPr>
        <w:t>⊆</w:t>
      </w:r>
      <w:r>
        <w:rPr>
          <w:rFonts w:ascii="Cambria Math" w:hAnsi="Cambria Math" w:cs="Cambria Math"/>
          <w:sz w:val="36"/>
          <w:szCs w:val="36"/>
        </w:rPr>
        <w:t>V(H)</w:t>
      </w:r>
      <w:r w:rsidRPr="004B2A47">
        <w:rPr>
          <w:rFonts w:hint="eastAsia"/>
          <w:sz w:val="36"/>
          <w:szCs w:val="36"/>
        </w:rPr>
        <w:t>。其中</w:t>
      </w:r>
      <w:r>
        <w:rPr>
          <w:sz w:val="36"/>
          <w:szCs w:val="36"/>
        </w:rPr>
        <w:t>H</w:t>
      </w:r>
      <w:r w:rsidRPr="004B2A47">
        <w:rPr>
          <w:rFonts w:hint="eastAsia"/>
          <w:sz w:val="36"/>
          <w:szCs w:val="36"/>
        </w:rPr>
        <w:t>就被稱為斯坦納樹。</w:t>
      </w:r>
    </w:p>
    <w:p w:rsidR="00166C4B" w:rsidRDefault="0093014B" w:rsidP="009301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 w:rsidR="004B2A47" w:rsidRPr="004B2A47">
        <w:rPr>
          <w:rFonts w:hint="eastAsia"/>
          <w:sz w:val="36"/>
          <w:szCs w:val="36"/>
        </w:rPr>
        <w:t>暴力解法</w:t>
      </w:r>
      <w:r w:rsidR="004B2A47">
        <w:rPr>
          <w:rFonts w:hint="eastAsia"/>
          <w:sz w:val="36"/>
          <w:szCs w:val="36"/>
        </w:rPr>
        <w:t>[3]</w:t>
      </w:r>
      <w:r w:rsidR="004B2A47">
        <w:rPr>
          <w:rFonts w:hint="eastAsia"/>
          <w:sz w:val="36"/>
          <w:szCs w:val="36"/>
        </w:rPr>
        <w:t>：</w:t>
      </w:r>
      <w:r w:rsidR="004B2A47" w:rsidRPr="004B2A47">
        <w:rPr>
          <w:rFonts w:hint="eastAsia"/>
          <w:sz w:val="36"/>
          <w:szCs w:val="36"/>
        </w:rPr>
        <w:t>在一個放棄思考的情況下，不難得出一個暴力的解法：直接枚舉點子集，而後跑個最小生成樹。這樣做的複雜度是</w:t>
      </w:r>
      <w:r w:rsidR="004B2A47">
        <w:rPr>
          <w:sz w:val="36"/>
          <w:szCs w:val="36"/>
        </w:rPr>
        <w:t>O(2</w:t>
      </w:r>
      <w:r w:rsidR="004B2A47">
        <w:rPr>
          <w:sz w:val="36"/>
          <w:szCs w:val="36"/>
          <w:vertAlign w:val="superscript"/>
        </w:rPr>
        <w:t>n</w:t>
      </w:r>
      <w:proofErr w:type="gramStart"/>
      <w:r w:rsidR="004B2A47">
        <w:rPr>
          <w:rFonts w:hint="eastAsia"/>
          <w:sz w:val="36"/>
          <w:szCs w:val="36"/>
        </w:rPr>
        <w:t>˙</w:t>
      </w:r>
      <w:proofErr w:type="spellStart"/>
      <w:proofErr w:type="gramEnd"/>
      <w:r w:rsidR="004B2A47">
        <w:rPr>
          <w:rFonts w:hint="eastAsia"/>
          <w:sz w:val="36"/>
          <w:szCs w:val="36"/>
        </w:rPr>
        <w:t>n</w:t>
      </w:r>
      <w:r w:rsidR="004B2A47">
        <w:rPr>
          <w:sz w:val="36"/>
          <w:szCs w:val="36"/>
          <w:vertAlign w:val="superscript"/>
        </w:rPr>
        <w:t>O</w:t>
      </w:r>
      <w:proofErr w:type="spellEnd"/>
      <w:r w:rsidR="004B2A47">
        <w:rPr>
          <w:sz w:val="36"/>
          <w:szCs w:val="36"/>
          <w:vertAlign w:val="superscript"/>
        </w:rPr>
        <w:t>(1)</w:t>
      </w:r>
      <w:r w:rsidR="004B2A47">
        <w:rPr>
          <w:sz w:val="36"/>
          <w:szCs w:val="36"/>
        </w:rPr>
        <w:t>)</w:t>
      </w:r>
      <w:r w:rsidR="004B2A47" w:rsidRPr="004B2A47">
        <w:rPr>
          <w:rFonts w:hint="eastAsia"/>
          <w:sz w:val="36"/>
          <w:szCs w:val="36"/>
        </w:rPr>
        <w:t>，其中</w:t>
      </w:r>
      <w:r w:rsidR="004B2A47">
        <w:rPr>
          <w:sz w:val="36"/>
          <w:szCs w:val="36"/>
        </w:rPr>
        <w:t>n=|V(G)|</w:t>
      </w:r>
      <w:r w:rsidR="004B2A47" w:rsidRPr="004B2A47">
        <w:rPr>
          <w:rFonts w:hint="eastAsia"/>
          <w:sz w:val="36"/>
          <w:szCs w:val="36"/>
        </w:rPr>
        <w:t>。</w:t>
      </w:r>
    </w:p>
    <w:p w:rsidR="00281AE4" w:rsidRPr="00182509" w:rsidRDefault="00166C4B" w:rsidP="00182509">
      <w:pPr>
        <w:rPr>
          <w:rStyle w:val="hljs-tag"/>
          <w:rFonts w:hint="eastAsia"/>
          <w:sz w:val="36"/>
          <w:szCs w:val="36"/>
        </w:rPr>
      </w:pP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動態規劃</w:t>
      </w:r>
      <w:r>
        <w:rPr>
          <w:rFonts w:hint="eastAsia"/>
          <w:sz w:val="36"/>
          <w:szCs w:val="36"/>
        </w:rPr>
        <w:t>-</w:t>
      </w:r>
      <w:r>
        <w:rPr>
          <w:rFonts w:hint="eastAsia"/>
          <w:sz w:val="36"/>
          <w:szCs w:val="36"/>
        </w:rPr>
        <w:t>狀態壓縮</w:t>
      </w:r>
      <w:r>
        <w:rPr>
          <w:rFonts w:hint="eastAsia"/>
          <w:sz w:val="36"/>
          <w:szCs w:val="36"/>
        </w:rPr>
        <w:t>:</w:t>
      </w:r>
      <w:r w:rsidR="00182509">
        <w:rPr>
          <w:sz w:val="36"/>
          <w:szCs w:val="36"/>
        </w:rPr>
        <w:t>[4]</w:t>
      </w:r>
      <w:bookmarkStart w:id="0" w:name="_GoBack"/>
      <w:bookmarkEnd w:id="0"/>
    </w:p>
    <w:p w:rsidR="00166C4B" w:rsidRDefault="00166C4B" w:rsidP="0093014B">
      <w:pPr>
        <w:rPr>
          <w:sz w:val="36"/>
          <w:szCs w:val="36"/>
        </w:rPr>
      </w:pPr>
    </w:p>
    <w:p w:rsidR="00281AE4" w:rsidRDefault="00281AE4" w:rsidP="009301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參考資料：</w:t>
      </w:r>
    </w:p>
    <w:p w:rsidR="00281AE4" w:rsidRPr="00BF6B2C" w:rsidRDefault="00BF3FF3" w:rsidP="00DB33FC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  <w:r>
        <w:rPr>
          <w:rFonts w:hint="eastAsia"/>
          <w:sz w:val="36"/>
          <w:szCs w:val="36"/>
        </w:rPr>
        <w:t>[</w:t>
      </w:r>
      <w:r>
        <w:rPr>
          <w:sz w:val="36"/>
          <w:szCs w:val="36"/>
        </w:rPr>
        <w:t>1]</w:t>
      </w:r>
      <w:r w:rsidRPr="00BF3FF3">
        <w:rPr>
          <w:rFonts w:ascii="Arial" w:hAnsi="Arial" w:cs="Arial"/>
          <w:color w:val="202122"/>
          <w:sz w:val="23"/>
          <w:szCs w:val="23"/>
        </w:rPr>
        <w:t xml:space="preserve"> </w:t>
      </w:r>
      <w:proofErr w:type="gramStart"/>
      <w:r w:rsidR="00BF6B2C">
        <w:rPr>
          <w:rFonts w:ascii="Arial" w:hAnsi="Arial" w:cs="Arial" w:hint="eastAsia"/>
          <w:color w:val="202122"/>
          <w:sz w:val="23"/>
          <w:szCs w:val="23"/>
        </w:rPr>
        <w:t>費馬點，維基百</w:t>
      </w:r>
      <w:proofErr w:type="gramEnd"/>
      <w:r w:rsidR="00BF6B2C">
        <w:rPr>
          <w:rFonts w:ascii="Arial" w:hAnsi="Arial" w:cs="Arial" w:hint="eastAsia"/>
          <w:color w:val="202122"/>
          <w:sz w:val="23"/>
          <w:szCs w:val="23"/>
        </w:rPr>
        <w:t>科，</w:t>
      </w:r>
      <w:hyperlink r:id="rId6" w:history="1">
        <w:r w:rsidR="00BF6B2C" w:rsidRPr="00643A67">
          <w:rPr>
            <w:rStyle w:val="a3"/>
          </w:rPr>
          <w:t>https://zh.wikipedia.org/wiki/%E8%B2%BB%E9%A6%AC%E9%BB%9E</w:t>
        </w:r>
      </w:hyperlink>
    </w:p>
    <w:p w:rsidR="00357F6D" w:rsidRDefault="00357F6D" w:rsidP="00DB33FC">
      <w:pPr>
        <w:pStyle w:val="Web"/>
        <w:shd w:val="clear" w:color="auto" w:fill="FFFFFF"/>
        <w:spacing w:before="120" w:beforeAutospacing="0" w:after="120" w:afterAutospacing="0"/>
      </w:pPr>
      <w:r>
        <w:rPr>
          <w:sz w:val="36"/>
          <w:szCs w:val="36"/>
        </w:rPr>
        <w:t>[2]</w:t>
      </w:r>
      <w:r w:rsidRPr="00357F6D">
        <w:t xml:space="preserve"> </w:t>
      </w:r>
      <w:r>
        <w:rPr>
          <w:rFonts w:hint="eastAsia"/>
        </w:rPr>
        <w:t>斯坦納樹，</w:t>
      </w:r>
      <w:proofErr w:type="spellStart"/>
      <w:r>
        <w:rPr>
          <w:rFonts w:hint="eastAsia"/>
        </w:rPr>
        <w:t>D</w:t>
      </w:r>
      <w:r>
        <w:t>altao</w:t>
      </w:r>
      <w:proofErr w:type="spellEnd"/>
      <w:r>
        <w:rPr>
          <w:rFonts w:hint="eastAsia"/>
        </w:rPr>
        <w:t>，</w:t>
      </w:r>
    </w:p>
    <w:p w:rsidR="00DB33FC" w:rsidRDefault="00182509" w:rsidP="00DB33FC">
      <w:pPr>
        <w:pStyle w:val="Web"/>
        <w:shd w:val="clear" w:color="auto" w:fill="FFFFFF"/>
        <w:spacing w:before="120" w:beforeAutospacing="0" w:after="120" w:afterAutospacing="0"/>
      </w:pPr>
      <w:hyperlink r:id="rId7" w:history="1">
        <w:r w:rsidR="00357F6D">
          <w:rPr>
            <w:rStyle w:val="a3"/>
          </w:rPr>
          <w:t>https://taodaling.github.io/blog/2019/04/09/%E6%96%AF%E5%9D%A6%E7%BA%B3%E6%A0%91/</w:t>
        </w:r>
      </w:hyperlink>
    </w:p>
    <w:p w:rsidR="004B2A47" w:rsidRDefault="004B2A47" w:rsidP="00DB33FC">
      <w:pPr>
        <w:pStyle w:val="Web"/>
        <w:shd w:val="clear" w:color="auto" w:fill="FFFFFF"/>
        <w:spacing w:before="120" w:beforeAutospacing="0" w:after="120" w:afterAutospacing="0"/>
      </w:pPr>
      <w:r>
        <w:rPr>
          <w:sz w:val="36"/>
          <w:szCs w:val="36"/>
        </w:rPr>
        <w:t>[3]</w:t>
      </w:r>
      <w:proofErr w:type="gramStart"/>
      <w:r>
        <w:rPr>
          <w:rFonts w:hint="eastAsia"/>
          <w:sz w:val="36"/>
          <w:szCs w:val="36"/>
        </w:rPr>
        <w:t>知乎</w:t>
      </w:r>
      <w:proofErr w:type="gramEnd"/>
      <w:r>
        <w:rPr>
          <w:rFonts w:hint="eastAsia"/>
          <w:sz w:val="36"/>
          <w:szCs w:val="36"/>
        </w:rPr>
        <w:t>-</w:t>
      </w:r>
      <w:r w:rsidR="00166C4B" w:rsidRPr="00166C4B">
        <w:rPr>
          <w:rFonts w:eastAsia="SimSun" w:hint="eastAsia"/>
          <w:sz w:val="36"/>
          <w:szCs w:val="36"/>
          <w:lang w:eastAsia="zh-CN"/>
        </w:rPr>
        <w:t>算法笔记</w:t>
      </w:r>
      <w:r>
        <w:rPr>
          <w:rFonts w:hint="eastAsia"/>
          <w:sz w:val="36"/>
          <w:szCs w:val="36"/>
        </w:rPr>
        <w:t>-</w:t>
      </w:r>
      <w:r w:rsidR="00166C4B" w:rsidRPr="00166C4B">
        <w:rPr>
          <w:rFonts w:eastAsia="SimSun" w:hint="eastAsia"/>
          <w:sz w:val="36"/>
          <w:szCs w:val="36"/>
          <w:lang w:eastAsia="zh-CN"/>
        </w:rPr>
        <w:t>容斥原理与子集卷积（三）</w:t>
      </w:r>
      <w:r>
        <w:rPr>
          <w:rFonts w:hint="eastAsia"/>
          <w:sz w:val="36"/>
          <w:szCs w:val="36"/>
        </w:rPr>
        <w:t>，</w:t>
      </w:r>
      <w:r w:rsidR="00166C4B" w:rsidRPr="00166C4B">
        <w:rPr>
          <w:rFonts w:eastAsia="SimSun" w:hint="eastAsia"/>
          <w:sz w:val="36"/>
          <w:szCs w:val="36"/>
          <w:lang w:eastAsia="zh-CN"/>
        </w:rPr>
        <w:t>好地方</w:t>
      </w:r>
      <w:r w:rsidR="00166C4B" w:rsidRPr="00166C4B">
        <w:rPr>
          <w:rFonts w:eastAsia="SimSun"/>
          <w:sz w:val="36"/>
          <w:szCs w:val="36"/>
          <w:lang w:eastAsia="zh-CN"/>
        </w:rPr>
        <w:t>bug</w:t>
      </w:r>
      <w:r>
        <w:rPr>
          <w:rFonts w:hint="eastAsia"/>
          <w:sz w:val="36"/>
          <w:szCs w:val="36"/>
        </w:rPr>
        <w:t>，</w:t>
      </w:r>
      <w:hyperlink r:id="rId8" w:history="1">
        <w:r>
          <w:rPr>
            <w:rStyle w:val="a3"/>
          </w:rPr>
          <w:t>https://zhuanlan.zhihu.com/p/33293771</w:t>
        </w:r>
      </w:hyperlink>
    </w:p>
    <w:p w:rsidR="00166C4B" w:rsidRPr="00166C4B" w:rsidRDefault="00166C4B" w:rsidP="00DB33FC">
      <w:pPr>
        <w:pStyle w:val="Web"/>
        <w:shd w:val="clear" w:color="auto" w:fill="FFFFFF"/>
        <w:spacing w:before="120" w:beforeAutospacing="0" w:after="120" w:afterAutospacing="0"/>
      </w:pPr>
      <w:r>
        <w:rPr>
          <w:rFonts w:hint="eastAsia"/>
          <w:sz w:val="36"/>
          <w:szCs w:val="36"/>
        </w:rPr>
        <w:t>[</w:t>
      </w:r>
      <w:r>
        <w:rPr>
          <w:sz w:val="36"/>
          <w:szCs w:val="36"/>
        </w:rPr>
        <w:t>4]</w:t>
      </w:r>
      <w:r w:rsidRPr="00166C4B">
        <w:rPr>
          <w:rFonts w:hint="eastAsia"/>
        </w:rPr>
        <w:t xml:space="preserve"> </w:t>
      </w:r>
      <w:r w:rsidRPr="00166C4B">
        <w:rPr>
          <w:rFonts w:hint="eastAsia"/>
          <w:sz w:val="36"/>
          <w:szCs w:val="36"/>
        </w:rPr>
        <w:t>动态规划：状压</w:t>
      </w:r>
      <w:r w:rsidRPr="00166C4B">
        <w:rPr>
          <w:sz w:val="36"/>
          <w:szCs w:val="36"/>
        </w:rPr>
        <w:t>DP-</w:t>
      </w:r>
      <w:r w:rsidRPr="00166C4B">
        <w:rPr>
          <w:rFonts w:hint="eastAsia"/>
          <w:sz w:val="36"/>
          <w:szCs w:val="36"/>
        </w:rPr>
        <w:t>斯坦纳树</w:t>
      </w:r>
      <w:r>
        <w:rPr>
          <w:rFonts w:hint="eastAsia"/>
          <w:sz w:val="36"/>
          <w:szCs w:val="36"/>
        </w:rPr>
        <w:t>，</w:t>
      </w:r>
      <w:r w:rsidRPr="00166C4B">
        <w:rPr>
          <w:sz w:val="36"/>
          <w:szCs w:val="36"/>
        </w:rPr>
        <w:t>osc_61rodd1h</w:t>
      </w:r>
      <w:r w:rsidRPr="00166C4B">
        <w:t xml:space="preserve"> </w:t>
      </w:r>
      <w:hyperlink r:id="rId9" w:history="1">
        <w:r>
          <w:rPr>
            <w:rStyle w:val="a3"/>
          </w:rPr>
          <w:t>https://my.oschina.net/u/4409491/blog/3868610</w:t>
        </w:r>
      </w:hyperlink>
    </w:p>
    <w:sectPr w:rsidR="00166C4B" w:rsidRPr="00166C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26E9C"/>
    <w:multiLevelType w:val="multilevel"/>
    <w:tmpl w:val="58F8B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3561D"/>
    <w:multiLevelType w:val="multilevel"/>
    <w:tmpl w:val="AA3EA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AD46BF"/>
    <w:multiLevelType w:val="multilevel"/>
    <w:tmpl w:val="7FEA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14B"/>
    <w:rsid w:val="00166C4B"/>
    <w:rsid w:val="00182509"/>
    <w:rsid w:val="00224CA3"/>
    <w:rsid w:val="00281AE4"/>
    <w:rsid w:val="002F01BC"/>
    <w:rsid w:val="00327921"/>
    <w:rsid w:val="00357F6D"/>
    <w:rsid w:val="003A4DDF"/>
    <w:rsid w:val="004B2A47"/>
    <w:rsid w:val="004F6163"/>
    <w:rsid w:val="0093014B"/>
    <w:rsid w:val="00BC474A"/>
    <w:rsid w:val="00BF3FF3"/>
    <w:rsid w:val="00BF6B2C"/>
    <w:rsid w:val="00C93B88"/>
    <w:rsid w:val="00DB33FC"/>
    <w:rsid w:val="00E50921"/>
    <w:rsid w:val="00EA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19AB"/>
  <w15:chartTrackingRefBased/>
  <w15:docId w15:val="{5A751737-E19F-4F43-B88F-0494E85D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1AE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93B88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unhideWhenUsed/>
    <w:rsid w:val="00BF3FF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exhtml">
    <w:name w:val="texhtml"/>
    <w:basedOn w:val="a0"/>
    <w:rsid w:val="00BF3FF3"/>
  </w:style>
  <w:style w:type="character" w:customStyle="1" w:styleId="mwe-math-mathml-inline">
    <w:name w:val="mwe-math-mathml-inline"/>
    <w:basedOn w:val="a0"/>
    <w:rsid w:val="00BF3FF3"/>
  </w:style>
  <w:style w:type="character" w:customStyle="1" w:styleId="mi">
    <w:name w:val="mi"/>
    <w:basedOn w:val="a0"/>
    <w:rsid w:val="00DB33FC"/>
  </w:style>
  <w:style w:type="character" w:customStyle="1" w:styleId="mjxassistivemathml">
    <w:name w:val="mjx_assistive_mathml"/>
    <w:basedOn w:val="a0"/>
    <w:rsid w:val="00DB33FC"/>
  </w:style>
  <w:style w:type="character" w:customStyle="1" w:styleId="mn">
    <w:name w:val="mn"/>
    <w:basedOn w:val="a0"/>
    <w:rsid w:val="00DB33FC"/>
  </w:style>
  <w:style w:type="character" w:customStyle="1" w:styleId="mo">
    <w:name w:val="mo"/>
    <w:basedOn w:val="a0"/>
    <w:rsid w:val="00DB33FC"/>
  </w:style>
  <w:style w:type="character" w:styleId="a5">
    <w:name w:val="Placeholder Text"/>
    <w:basedOn w:val="a0"/>
    <w:uiPriority w:val="99"/>
    <w:semiHidden/>
    <w:rsid w:val="00357F6D"/>
    <w:rPr>
      <w:color w:val="808080"/>
    </w:rPr>
  </w:style>
  <w:style w:type="character" w:customStyle="1" w:styleId="hljs-tag">
    <w:name w:val="hljs-tag"/>
    <w:basedOn w:val="a0"/>
    <w:rsid w:val="00166C4B"/>
  </w:style>
  <w:style w:type="character" w:customStyle="1" w:styleId="hljs-name">
    <w:name w:val="hljs-name"/>
    <w:basedOn w:val="a0"/>
    <w:rsid w:val="00166C4B"/>
  </w:style>
  <w:style w:type="character" w:customStyle="1" w:styleId="hljs-string">
    <w:name w:val="hljs-string"/>
    <w:basedOn w:val="a0"/>
    <w:rsid w:val="00166C4B"/>
  </w:style>
  <w:style w:type="character" w:customStyle="1" w:styleId="hljs-symbol">
    <w:name w:val="hljs-symbol"/>
    <w:basedOn w:val="a0"/>
    <w:rsid w:val="00166C4B"/>
  </w:style>
  <w:style w:type="character" w:customStyle="1" w:styleId="hljs-attr">
    <w:name w:val="hljs-attr"/>
    <w:basedOn w:val="a0"/>
    <w:rsid w:val="00166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9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083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70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30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360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3293771" TargetMode="External"/><Relationship Id="rId3" Type="http://schemas.openxmlformats.org/officeDocument/2006/relationships/styles" Target="styles.xml"/><Relationship Id="rId7" Type="http://schemas.openxmlformats.org/officeDocument/2006/relationships/hyperlink" Target="https://taodaling.github.io/blog/2019/04/09/%E6%96%AF%E5%9D%A6%E7%BA%B3%E6%A0%9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h.wikipedia.org/wiki/%E8%B2%BB%E9%A6%AC%E9%BB%9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y.oschina.net/u/4409491/blog/386861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A514E-4696-403F-8830-2DBE6C5BE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NUTN</cp:lastModifiedBy>
  <cp:revision>4</cp:revision>
  <dcterms:created xsi:type="dcterms:W3CDTF">2020-12-17T14:14:00Z</dcterms:created>
  <dcterms:modified xsi:type="dcterms:W3CDTF">2020-12-23T13:02:00Z</dcterms:modified>
</cp:coreProperties>
</file>