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F9680A">
      <w:pPr>
        <w:pStyle w:val="MainHeading"/>
      </w:pPr>
      <w:r>
        <w:t>WEEKLY</w:t>
      </w:r>
      <w:r w:rsidR="00DF3164">
        <w:t xml:space="preserve">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7C22FC">
            <w:pPr>
              <w:pStyle w:val="BoxHeaderLeft"/>
            </w:pPr>
            <w:r>
              <w:rPr>
                <w:rFonts w:hint="eastAsia"/>
                <w:lang w:eastAsia="zh-CN"/>
              </w:rPr>
              <w:t>Project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7C67EE">
            <w:pPr>
              <w:pStyle w:val="BoxTextLarge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F9680A">
              <w:rPr>
                <w:rFonts w:hint="eastAsia"/>
                <w:lang w:eastAsia="zh-CN"/>
              </w:rPr>
              <w:t>ew FPGA trace analyz</w:t>
            </w:r>
            <w:r>
              <w:rPr>
                <w:rFonts w:hint="eastAsia"/>
                <w:lang w:eastAsia="zh-CN"/>
              </w:rPr>
              <w:t>er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7C22FC">
            <w:pPr>
              <w:pStyle w:val="BoxHeaderLeft"/>
            </w:pPr>
            <w:r>
              <w:rPr>
                <w:rFonts w:hint="eastAsia"/>
                <w:lang w:eastAsia="zh-CN"/>
              </w:rPr>
              <w:t>Team member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F9680A" w:rsidP="00B2654A">
            <w:pPr>
              <w:pStyle w:val="BoxTextLarg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He Dai, </w:t>
            </w:r>
            <w:proofErr w:type="spellStart"/>
            <w:r w:rsidR="00B2654A">
              <w:rPr>
                <w:rFonts w:hint="eastAsia"/>
                <w:lang w:eastAsia="zh-CN"/>
              </w:rPr>
              <w:t>Zhenning</w:t>
            </w:r>
            <w:proofErr w:type="spellEnd"/>
            <w:r w:rsidR="00B2654A">
              <w:rPr>
                <w:rFonts w:hint="eastAsia"/>
                <w:lang w:eastAsia="zh-CN"/>
              </w:rPr>
              <w:t xml:space="preserve"> Jiang, Hui Li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B2654A">
            <w:pPr>
              <w:pStyle w:val="BoxHeaderLeft"/>
            </w:pPr>
            <w:r>
              <w:rPr>
                <w:rFonts w:hint="eastAsia"/>
                <w:lang w:eastAsia="zh-CN"/>
              </w:rPr>
              <w:t>Week ending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B2654A" w:rsidP="00A61D48">
            <w:pPr>
              <w:pStyle w:val="BoxTextLarg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Oct </w:t>
            </w:r>
            <w:r w:rsidR="00A61D48">
              <w:rPr>
                <w:rFonts w:hint="eastAsia"/>
                <w:lang w:eastAsia="zh-CN"/>
              </w:rPr>
              <w:t>24</w:t>
            </w:r>
            <w:r>
              <w:rPr>
                <w:rFonts w:hint="eastAsia"/>
                <w:lang w:eastAsia="zh-CN"/>
              </w:rPr>
              <w:t>, 2014</w:t>
            </w:r>
          </w:p>
        </w:tc>
      </w:tr>
    </w:tbl>
    <w:p w:rsidR="00DF3164" w:rsidRDefault="00DF3164">
      <w:pPr>
        <w:pStyle w:val="a3"/>
        <w:tabs>
          <w:tab w:val="clear" w:pos="4320"/>
          <w:tab w:val="clear" w:pos="8640"/>
        </w:tabs>
        <w:rPr>
          <w:lang w:eastAsia="zh-CN"/>
        </w:rPr>
      </w:pPr>
      <w:bookmarkStart w:id="0" w:name="_GoBack"/>
      <w:bookmarkEnd w:id="0"/>
    </w:p>
    <w:p w:rsidR="006408F6" w:rsidRDefault="006408F6">
      <w:pPr>
        <w:pStyle w:val="a3"/>
        <w:tabs>
          <w:tab w:val="clear" w:pos="4320"/>
          <w:tab w:val="clear" w:pos="8640"/>
        </w:tabs>
        <w:rPr>
          <w:lang w:eastAsia="zh-CN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:rsidTr="00CC5AC1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B2654A" w:rsidP="00996BF0">
            <w:pPr>
              <w:pStyle w:val="BoxHeader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F9680A">
              <w:rPr>
                <w:rFonts w:hint="eastAsia"/>
                <w:lang w:eastAsia="zh-CN"/>
              </w:rPr>
              <w:t>He Dai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AF06F4" w:rsidRPr="00996BF0" w:rsidRDefault="00DF3164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</w:rPr>
            </w:pPr>
            <w:r w:rsidRPr="00996BF0">
              <w:rPr>
                <w:b/>
                <w:sz w:val="21"/>
                <w:szCs w:val="21"/>
              </w:rPr>
              <w:t>Completed Deliverables:</w:t>
            </w:r>
          </w:p>
          <w:p w:rsidR="006F7E99" w:rsidRDefault="006F7E99" w:rsidP="006F7E99">
            <w:pPr>
              <w:pStyle w:val="BodyTextBullet"/>
              <w:rPr>
                <w:lang w:eastAsia="zh-CN"/>
              </w:rPr>
            </w:pPr>
            <w:r>
              <w:rPr>
                <w:lang w:eastAsia="zh-CN"/>
              </w:rPr>
              <w:t>AXI interface tutorial</w:t>
            </w:r>
          </w:p>
          <w:p w:rsidR="006F7E99" w:rsidRDefault="006F7E99" w:rsidP="006F7E99">
            <w:pPr>
              <w:pStyle w:val="BodyTextBullet"/>
              <w:rPr>
                <w:lang w:eastAsia="zh-CN"/>
              </w:rPr>
            </w:pPr>
            <w:r>
              <w:rPr>
                <w:lang w:eastAsia="zh-CN"/>
              </w:rPr>
              <w:t>GitHub tutorial</w:t>
            </w:r>
          </w:p>
          <w:p w:rsidR="006F7E99" w:rsidRDefault="006F7E99" w:rsidP="006F7E99">
            <w:pPr>
              <w:pStyle w:val="BodyTextBulle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Chipscope</w:t>
            </w:r>
            <w:proofErr w:type="spellEnd"/>
            <w:r>
              <w:rPr>
                <w:lang w:eastAsia="zh-CN"/>
              </w:rPr>
              <w:t xml:space="preserve"> Learning</w:t>
            </w:r>
          </w:p>
          <w:p w:rsidR="006F7E99" w:rsidRDefault="006F7E99" w:rsidP="006F7E99">
            <w:pPr>
              <w:pStyle w:val="BodyTextBullet"/>
              <w:rPr>
                <w:lang w:eastAsia="zh-CN"/>
              </w:rPr>
            </w:pPr>
            <w:r>
              <w:rPr>
                <w:lang w:eastAsia="zh-CN"/>
              </w:rPr>
              <w:t>ICON datasheet reading</w:t>
            </w:r>
          </w:p>
          <w:p w:rsidR="006F7E99" w:rsidRPr="006F7E99" w:rsidRDefault="006F7E99" w:rsidP="006F7E99">
            <w:pPr>
              <w:pStyle w:val="BodyTextBullet"/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Build basic circuits with bumper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</w:p>
          <w:p w:rsidR="006F7E99" w:rsidRDefault="0064263F" w:rsidP="006F7E99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ime Spend: </w:t>
            </w:r>
            <w:r w:rsidR="00A03FAE" w:rsidRPr="00A03FAE">
              <w:rPr>
                <w:rFonts w:hint="eastAsia"/>
                <w:lang w:eastAsia="zh-CN"/>
              </w:rPr>
              <w:t xml:space="preserve">total </w:t>
            </w:r>
            <w:r w:rsidR="00A03FAE">
              <w:rPr>
                <w:rFonts w:hint="eastAsia"/>
                <w:lang w:eastAsia="zh-CN"/>
              </w:rPr>
              <w:t>20</w:t>
            </w:r>
            <w:r w:rsidR="006F7E99">
              <w:rPr>
                <w:lang w:eastAsia="zh-CN"/>
              </w:rPr>
              <w:t xml:space="preserve"> hours</w:t>
            </w:r>
            <w:r w:rsidR="006F7E99" w:rsidRPr="006F7E99">
              <w:rPr>
                <w:rFonts w:hint="eastAsia"/>
                <w:b/>
                <w:sz w:val="21"/>
                <w:szCs w:val="21"/>
                <w:lang w:eastAsia="zh-CN"/>
              </w:rPr>
              <w:t xml:space="preserve"> </w:t>
            </w:r>
          </w:p>
          <w:p w:rsidR="0064263F" w:rsidRPr="006F7E99" w:rsidRDefault="0064263F" w:rsidP="006F7E99">
            <w:pPr>
              <w:pStyle w:val="BodyTextBullet"/>
              <w:numPr>
                <w:ilvl w:val="0"/>
                <w:numId w:val="0"/>
              </w:numPr>
              <w:rPr>
                <w:lang w:eastAsia="zh-CN"/>
              </w:rPr>
            </w:pPr>
            <w:r w:rsidRPr="006F7E99">
              <w:rPr>
                <w:rFonts w:hint="eastAsia"/>
                <w:b/>
                <w:sz w:val="21"/>
                <w:szCs w:val="21"/>
                <w:lang w:eastAsia="zh-CN"/>
              </w:rPr>
              <w:t>Difficulties Encountered:</w:t>
            </w:r>
          </w:p>
          <w:p w:rsidR="006F7E99" w:rsidRDefault="006F7E99" w:rsidP="006F7E99">
            <w:pPr>
              <w:pStyle w:val="BodyTextBulle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Chi</w:t>
            </w:r>
            <w:r w:rsidR="00A03FAE">
              <w:rPr>
                <w:lang w:eastAsia="zh-CN"/>
              </w:rPr>
              <w:t>pscope</w:t>
            </w:r>
            <w:proofErr w:type="spellEnd"/>
            <w:r w:rsidR="00A03FAE">
              <w:rPr>
                <w:lang w:eastAsia="zh-CN"/>
              </w:rPr>
              <w:t xml:space="preserve"> learning(n</w:t>
            </w:r>
            <w:r w:rsidR="00A03FAE">
              <w:rPr>
                <w:rFonts w:hint="eastAsia"/>
                <w:lang w:eastAsia="zh-CN"/>
              </w:rPr>
              <w:t>o license</w:t>
            </w:r>
            <w:r>
              <w:rPr>
                <w:lang w:eastAsia="zh-CN"/>
              </w:rPr>
              <w:t xml:space="preserve"> yet)</w:t>
            </w:r>
          </w:p>
          <w:p w:rsidR="006F7E99" w:rsidRDefault="006F7E99" w:rsidP="006F7E99">
            <w:pPr>
              <w:pStyle w:val="BodyTextBullet"/>
              <w:rPr>
                <w:b/>
                <w:sz w:val="21"/>
                <w:szCs w:val="21"/>
              </w:rPr>
            </w:pPr>
            <w:r>
              <w:rPr>
                <w:lang w:eastAsia="zh-CN"/>
              </w:rPr>
              <w:t>Time limited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</w:t>
            </w:r>
          </w:p>
          <w:p w:rsidR="0064263F" w:rsidRPr="00996BF0" w:rsidRDefault="0064263F" w:rsidP="006F7E99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Activities to be started next week</w:t>
            </w:r>
            <w:r w:rsidRPr="00996BF0">
              <w:rPr>
                <w:b/>
                <w:sz w:val="21"/>
                <w:szCs w:val="21"/>
              </w:rPr>
              <w:t>:</w:t>
            </w:r>
          </w:p>
          <w:p w:rsidR="0064263F" w:rsidRPr="0064263F" w:rsidRDefault="0064263F" w:rsidP="0064263F">
            <w:pPr>
              <w:pStyle w:val="BodyTextBullet"/>
            </w:pPr>
            <w:r w:rsidRPr="0064263F">
              <w:t>Trace Core Design with sample designs</w:t>
            </w:r>
          </w:p>
        </w:tc>
      </w:tr>
    </w:tbl>
    <w:p w:rsidR="00DF3164" w:rsidRDefault="00DF3164">
      <w:pPr>
        <w:rPr>
          <w:b w:val="0"/>
          <w:lang w:eastAsia="zh-CN"/>
        </w:rPr>
      </w:pPr>
    </w:p>
    <w:tbl>
      <w:tblPr>
        <w:tblW w:w="1003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8"/>
      </w:tblGrid>
      <w:tr w:rsidR="003833D6" w:rsidTr="003833D6">
        <w:trPr>
          <w:trHeight w:val="400"/>
        </w:trPr>
        <w:tc>
          <w:tcPr>
            <w:tcW w:w="10038" w:type="dxa"/>
            <w:shd w:val="pct12" w:color="000000" w:fill="FFFFFF"/>
            <w:vAlign w:val="center"/>
          </w:tcPr>
          <w:p w:rsidR="003833D6" w:rsidRDefault="003833D6" w:rsidP="0084415D">
            <w:pPr>
              <w:pStyle w:val="BoxHeader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Zhenning</w:t>
            </w:r>
            <w:proofErr w:type="spellEnd"/>
            <w:r>
              <w:rPr>
                <w:rFonts w:hint="eastAsia"/>
                <w:lang w:eastAsia="zh-CN"/>
              </w:rPr>
              <w:t xml:space="preserve"> Jiang</w:t>
            </w:r>
          </w:p>
        </w:tc>
      </w:tr>
      <w:tr w:rsidR="00DC2E29" w:rsidTr="00DC2E29">
        <w:trPr>
          <w:trHeight w:val="2757"/>
        </w:trPr>
        <w:tc>
          <w:tcPr>
            <w:tcW w:w="10038" w:type="dxa"/>
          </w:tcPr>
          <w:p w:rsidR="00DC2E29" w:rsidRPr="00996BF0" w:rsidRDefault="00DC2E29" w:rsidP="0084415D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</w:rPr>
            </w:pPr>
            <w:r w:rsidRPr="00996BF0">
              <w:rPr>
                <w:b/>
                <w:sz w:val="21"/>
                <w:szCs w:val="21"/>
              </w:rPr>
              <w:t>Completed Deliverables:</w:t>
            </w:r>
          </w:p>
          <w:p w:rsidR="00A06426" w:rsidRDefault="00A06426" w:rsidP="00A06426">
            <w:pPr>
              <w:pStyle w:val="BodyTextBulle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Apply block </w:t>
            </w:r>
            <w:r w:rsidR="006F7E99">
              <w:rPr>
                <w:rFonts w:hint="eastAsia"/>
                <w:lang w:eastAsia="zh-CN"/>
              </w:rPr>
              <w:t xml:space="preserve">ram IP </w:t>
            </w:r>
            <w:r>
              <w:rPr>
                <w:rFonts w:hint="eastAsia"/>
                <w:lang w:eastAsia="zh-CN"/>
              </w:rPr>
              <w:t xml:space="preserve">generator and block </w:t>
            </w:r>
            <w:r w:rsidR="006F7E99">
              <w:rPr>
                <w:rFonts w:hint="eastAsia"/>
                <w:lang w:eastAsia="zh-CN"/>
              </w:rPr>
              <w:t>ram control IP to write and read the data</w:t>
            </w:r>
            <w:r>
              <w:rPr>
                <w:rFonts w:hint="eastAsia"/>
                <w:lang w:eastAsia="zh-CN"/>
              </w:rPr>
              <w:t xml:space="preserve"> from Bram. (2 hours)</w:t>
            </w:r>
          </w:p>
          <w:p w:rsidR="00A06426" w:rsidRDefault="00A06426" w:rsidP="00A06426">
            <w:pPr>
              <w:pStyle w:val="BodyTextBulle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Build a basic system to test the function of </w:t>
            </w:r>
            <w:proofErr w:type="spellStart"/>
            <w:r>
              <w:rPr>
                <w:rFonts w:hint="eastAsia"/>
                <w:lang w:eastAsia="zh-CN"/>
              </w:rPr>
              <w:t>bram</w:t>
            </w:r>
            <w:proofErr w:type="spellEnd"/>
            <w:r>
              <w:rPr>
                <w:rFonts w:hint="eastAsia"/>
                <w:lang w:eastAsia="zh-CN"/>
              </w:rPr>
              <w:t xml:space="preserve"> and run simulation (12 hours)</w:t>
            </w:r>
          </w:p>
          <w:p w:rsidR="00A06426" w:rsidRDefault="00A06426" w:rsidP="00A06426">
            <w:pPr>
              <w:pStyle w:val="BodyTextBullet"/>
            </w:pPr>
            <w:r>
              <w:rPr>
                <w:rFonts w:hint="eastAsia"/>
                <w:lang w:eastAsia="zh-CN"/>
              </w:rPr>
              <w:t xml:space="preserve">Building </w:t>
            </w:r>
            <w:proofErr w:type="spellStart"/>
            <w:r>
              <w:rPr>
                <w:rFonts w:hint="eastAsia"/>
                <w:lang w:eastAsia="zh-CN"/>
              </w:rPr>
              <w:t>Vivado</w:t>
            </w:r>
            <w:proofErr w:type="spellEnd"/>
            <w:r>
              <w:rPr>
                <w:rFonts w:hint="eastAsia"/>
                <w:lang w:eastAsia="zh-CN"/>
              </w:rPr>
              <w:t xml:space="preserve"> in the Centos.(4 hours)</w:t>
            </w:r>
          </w:p>
          <w:p w:rsidR="006F7E99" w:rsidRDefault="006F7E99" w:rsidP="003833D6">
            <w:pPr>
              <w:pStyle w:val="BodyTextBullet"/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ead materials about JTAG and boundary scan technology.</w:t>
            </w:r>
            <w:r w:rsidR="00FD30D7">
              <w:rPr>
                <w:rFonts w:hint="eastAsia"/>
                <w:lang w:eastAsia="zh-CN"/>
              </w:rPr>
              <w:t>(3 hours)</w:t>
            </w:r>
          </w:p>
          <w:p w:rsidR="00DC2E29" w:rsidRDefault="00DC2E29" w:rsidP="0084415D">
            <w:pPr>
              <w:pStyle w:val="BodyTextBullet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ime Spend:  </w:t>
            </w:r>
            <w:r w:rsidR="00A06426">
              <w:rPr>
                <w:rFonts w:hint="eastAsia"/>
                <w:sz w:val="21"/>
                <w:szCs w:val="21"/>
                <w:lang w:eastAsia="zh-CN"/>
              </w:rPr>
              <w:t>21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hours</w:t>
            </w:r>
          </w:p>
          <w:p w:rsidR="00DC2E29" w:rsidRPr="0064263F" w:rsidRDefault="00DC2E29" w:rsidP="0084415D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Difficulties Encountered:</w:t>
            </w:r>
          </w:p>
          <w:p w:rsidR="00DC2E29" w:rsidRPr="00D4060C" w:rsidRDefault="00FD30D7" w:rsidP="0084415D">
            <w:pPr>
              <w:pStyle w:val="BodyTextBullet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simulation takes long time to build the environment and there are some bugs in the ide tools.</w:t>
            </w:r>
          </w:p>
          <w:p w:rsidR="00DC2E29" w:rsidRPr="00996BF0" w:rsidRDefault="00DC2E29" w:rsidP="0084415D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Activities to be started next week</w:t>
            </w:r>
            <w:r w:rsidRPr="00996BF0">
              <w:rPr>
                <w:b/>
                <w:sz w:val="21"/>
                <w:szCs w:val="21"/>
              </w:rPr>
              <w:t>:</w:t>
            </w:r>
          </w:p>
          <w:p w:rsidR="00DC2E29" w:rsidRPr="0064263F" w:rsidRDefault="00DC2E29" w:rsidP="0084415D">
            <w:pPr>
              <w:pStyle w:val="BodyTextBullet"/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lock RAM IP Design and Driver IP Design</w:t>
            </w: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C2E29" w:rsidP="00996BF0">
            <w:pPr>
              <w:pStyle w:val="BoxHeader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Hui Li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DC2E29" w:rsidRPr="00996BF0" w:rsidRDefault="00DC2E29" w:rsidP="00DC2E29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</w:rPr>
            </w:pPr>
            <w:r w:rsidRPr="00996BF0">
              <w:rPr>
                <w:b/>
                <w:sz w:val="21"/>
                <w:szCs w:val="21"/>
              </w:rPr>
              <w:t>Completed Deliverables:</w:t>
            </w:r>
          </w:p>
          <w:p w:rsidR="00DC2E29" w:rsidRDefault="006F7E99" w:rsidP="00DC2E29">
            <w:pPr>
              <w:pStyle w:val="BodyTextBullet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LabVIEW data socket and TCP/IP communication design (</w:t>
            </w:r>
            <w:r w:rsidR="00FD30D7"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 xml:space="preserve"> hours)</w:t>
            </w:r>
          </w:p>
          <w:p w:rsidR="006F7E99" w:rsidRDefault="00A06426" w:rsidP="00DC2E29">
            <w:pPr>
              <w:pStyle w:val="BodyTextBullet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GitHub tutorial (3</w:t>
            </w:r>
            <w:r w:rsidR="006F7E99">
              <w:rPr>
                <w:rFonts w:hint="eastAsia"/>
                <w:lang w:eastAsia="zh-CN"/>
              </w:rPr>
              <w:t xml:space="preserve"> hours)</w:t>
            </w:r>
          </w:p>
          <w:p w:rsidR="00DC2E29" w:rsidRPr="00D4060C" w:rsidRDefault="00A06426" w:rsidP="00DC2E29">
            <w:pPr>
              <w:pStyle w:val="BodyTextBullet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Documentation(weekly report and PPT edit</w:t>
            </w:r>
            <w:r w:rsidR="006F7E99">
              <w:rPr>
                <w:rFonts w:hint="eastAsia"/>
                <w:lang w:eastAsia="zh-CN"/>
              </w:rPr>
              <w:t>)  (</w:t>
            </w:r>
            <w:r>
              <w:rPr>
                <w:rFonts w:hint="eastAsia"/>
                <w:lang w:eastAsia="zh-CN"/>
              </w:rPr>
              <w:t>2</w:t>
            </w:r>
            <w:r w:rsidR="006F7E99">
              <w:rPr>
                <w:rFonts w:hint="eastAsia"/>
                <w:lang w:eastAsia="zh-CN"/>
              </w:rPr>
              <w:t xml:space="preserve"> hour)</w:t>
            </w:r>
            <w:r w:rsidR="00DC2E29">
              <w:rPr>
                <w:rFonts w:hint="eastAsia"/>
                <w:lang w:eastAsia="zh-CN"/>
              </w:rPr>
              <w:t xml:space="preserve">  </w:t>
            </w:r>
          </w:p>
          <w:p w:rsidR="00DC2E29" w:rsidRDefault="00DC2E29" w:rsidP="00DC2E29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ime Spend:  </w:t>
            </w:r>
            <w:r w:rsidR="00A06426">
              <w:rPr>
                <w:rFonts w:hint="eastAsia"/>
                <w:sz w:val="21"/>
                <w:szCs w:val="21"/>
                <w:lang w:eastAsia="zh-CN"/>
              </w:rPr>
              <w:t>17</w:t>
            </w:r>
            <w:r w:rsidR="00FD30D7">
              <w:rPr>
                <w:rFonts w:hint="eastAsia"/>
                <w:sz w:val="21"/>
                <w:szCs w:val="21"/>
                <w:lang w:eastAsia="zh-CN"/>
              </w:rPr>
              <w:t xml:space="preserve"> hours</w:t>
            </w:r>
          </w:p>
          <w:p w:rsidR="00FD30D7" w:rsidRPr="0064263F" w:rsidRDefault="00FD30D7" w:rsidP="00FD30D7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Difficulties Encountered:</w:t>
            </w:r>
          </w:p>
          <w:p w:rsidR="00FD30D7" w:rsidRPr="00D4060C" w:rsidRDefault="00FD30D7" w:rsidP="00FD30D7">
            <w:pPr>
              <w:pStyle w:val="BodyTextBullet"/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>
              <w:rPr>
                <w:rFonts w:hint="eastAsia"/>
                <w:lang w:eastAsia="zh-CN"/>
              </w:rPr>
              <w:t xml:space="preserve">URL and </w:t>
            </w:r>
            <w:r>
              <w:rPr>
                <w:lang w:eastAsia="zh-CN"/>
              </w:rPr>
              <w:t>address</w:t>
            </w:r>
            <w:r>
              <w:rPr>
                <w:rFonts w:hint="eastAsia"/>
                <w:lang w:eastAsia="zh-CN"/>
              </w:rPr>
              <w:t xml:space="preserve"> in communication.</w:t>
            </w:r>
          </w:p>
          <w:p w:rsidR="00DC2E29" w:rsidRPr="00996BF0" w:rsidRDefault="00DC2E29" w:rsidP="00DC2E29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Activities to be started next week</w:t>
            </w:r>
            <w:r w:rsidRPr="00996BF0">
              <w:rPr>
                <w:b/>
                <w:sz w:val="21"/>
                <w:szCs w:val="21"/>
              </w:rPr>
              <w:t>:</w:t>
            </w:r>
          </w:p>
          <w:p w:rsidR="0022630E" w:rsidRDefault="00CA797C" w:rsidP="00DC2E29">
            <w:pPr>
              <w:pStyle w:val="BodyTextBullet"/>
              <w:numPr>
                <w:ilvl w:val="0"/>
                <w:numId w:val="9"/>
              </w:numPr>
            </w:pPr>
            <w:r>
              <w:rPr>
                <w:lang w:eastAsia="zh-CN"/>
              </w:rPr>
              <w:t>Lab</w:t>
            </w:r>
            <w:r>
              <w:rPr>
                <w:rFonts w:hint="eastAsia"/>
                <w:lang w:eastAsia="zh-CN"/>
              </w:rPr>
              <w:t>VIEW</w:t>
            </w:r>
            <w:r w:rsidR="00DC2E29" w:rsidRPr="00DC2E29">
              <w:rPr>
                <w:lang w:eastAsia="zh-CN"/>
              </w:rPr>
              <w:t>-GUI Prototype Design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  <w:rPr>
          <w:lang w:eastAsia="zh-CN"/>
        </w:rPr>
      </w:pPr>
    </w:p>
    <w:p w:rsidR="00DF3164" w:rsidRDefault="00DF3164"/>
    <w:sectPr w:rsidR="00DF3164" w:rsidSect="001F031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4E7" w:rsidRDefault="001E14E7">
      <w:r>
        <w:separator/>
      </w:r>
    </w:p>
  </w:endnote>
  <w:endnote w:type="continuationSeparator" w:id="0">
    <w:p w:rsidR="001E14E7" w:rsidRDefault="001E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15D" w:rsidRDefault="00AA7F7E">
    <w:pPr>
      <w:pStyle w:val="a4"/>
    </w:pPr>
    <w:fldSimple w:instr=" FILENAME ">
      <w:r w:rsidR="0084415D">
        <w:rPr>
          <w:noProof/>
        </w:rPr>
        <w:t>weekly_status_report_template.doc</w:t>
      </w:r>
    </w:fldSimple>
    <w:r w:rsidR="0084415D">
      <w:tab/>
    </w:r>
    <w:r w:rsidR="0084415D">
      <w:tab/>
    </w:r>
    <w:r w:rsidR="0084415D">
      <w:rPr>
        <w:rStyle w:val="a5"/>
      </w:rPr>
      <w:t xml:space="preserve">Page </w:t>
    </w:r>
    <w:r w:rsidR="0084415D">
      <w:rPr>
        <w:rStyle w:val="a5"/>
      </w:rPr>
      <w:fldChar w:fldCharType="begin"/>
    </w:r>
    <w:r w:rsidR="0084415D">
      <w:rPr>
        <w:rStyle w:val="a5"/>
      </w:rPr>
      <w:instrText xml:space="preserve"> PAGE </w:instrText>
    </w:r>
    <w:r w:rsidR="0084415D">
      <w:rPr>
        <w:rStyle w:val="a5"/>
      </w:rPr>
      <w:fldChar w:fldCharType="separate"/>
    </w:r>
    <w:r w:rsidR="00A03FAE">
      <w:rPr>
        <w:rStyle w:val="a5"/>
        <w:noProof/>
      </w:rPr>
      <w:t>2</w:t>
    </w:r>
    <w:r w:rsidR="0084415D">
      <w:rPr>
        <w:rStyle w:val="a5"/>
      </w:rPr>
      <w:fldChar w:fldCharType="end"/>
    </w:r>
    <w:r w:rsidR="0084415D">
      <w:rPr>
        <w:rStyle w:val="a5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15D" w:rsidRDefault="0084415D" w:rsidP="007C22FC">
    <w:pPr>
      <w:pStyle w:val="a4"/>
      <w:jc w:val="right"/>
      <w:rPr>
        <w:lang w:eastAsia="zh-CN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03FAE">
      <w:rPr>
        <w:noProof/>
      </w:rPr>
      <w:t>1</w:t>
    </w:r>
    <w:r>
      <w:fldChar w:fldCharType="end"/>
    </w:r>
    <w:r>
      <w:t xml:space="preserve"> of </w:t>
    </w:r>
    <w:fldSimple w:instr=" NUMPAGES ">
      <w:r w:rsidR="00A03FAE">
        <w:rPr>
          <w:noProof/>
        </w:rPr>
        <w:t>2</w:t>
      </w:r>
    </w:fldSimple>
    <w:r w:rsidR="00FD30D7">
      <w:rPr>
        <w:noProof/>
        <w:snapToGrid/>
        <w:sz w:val="20"/>
        <w:lang w:eastAsia="zh-CN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>
      <w:rPr>
        <w:rFonts w:hint="eastAsia"/>
        <w:lang w:eastAsia="zh-CN"/>
      </w:rPr>
      <w:t>University of California, Riverside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4E7" w:rsidRDefault="001E14E7">
      <w:r>
        <w:separator/>
      </w:r>
    </w:p>
  </w:footnote>
  <w:footnote w:type="continuationSeparator" w:id="0">
    <w:p w:rsidR="001E14E7" w:rsidRDefault="001E1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15D" w:rsidRDefault="00FD30D7">
    <w:pPr>
      <w:pStyle w:val="Headingpg2"/>
    </w:pPr>
    <w:r>
      <w:rPr>
        <w:noProof/>
        <w:lang w:eastAsia="zh-CN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84415D">
      <w:tab/>
    </w:r>
    <w:r w:rsidR="0084415D">
      <w:fldChar w:fldCharType="begin"/>
    </w:r>
    <w:r w:rsidR="0084415D">
      <w:instrText xml:space="preserve"> DATE \@ "M/d/yyyy" </w:instrText>
    </w:r>
    <w:r w:rsidR="0084415D">
      <w:fldChar w:fldCharType="separate"/>
    </w:r>
    <w:r w:rsidR="00A06426">
      <w:rPr>
        <w:noProof/>
      </w:rPr>
      <w:t>10/31/2014</w:t>
    </w:r>
    <w:r w:rsidR="0084415D">
      <w:fldChar w:fldCharType="end"/>
    </w:r>
  </w:p>
  <w:p w:rsidR="0084415D" w:rsidRDefault="0084415D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15D" w:rsidRDefault="0084415D">
    <w:pPr>
      <w:pStyle w:val="a3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 w:hint="eastAsia"/>
        <w:sz w:val="32"/>
        <w:lang w:eastAsia="zh-CN"/>
      </w:rPr>
      <w:t>Senior Design</w:t>
    </w:r>
    <w:r>
      <w:rPr>
        <w:rFonts w:ascii="Arial Black" w:hAnsi="Arial Black"/>
        <w:sz w:val="24"/>
      </w:rPr>
      <w:t xml:space="preserve">         </w:t>
    </w:r>
    <w:r>
      <w:rPr>
        <w:rFonts w:ascii="Arial Black" w:hAnsi="Arial Black"/>
        <w:noProof/>
        <w:sz w:val="24"/>
      </w:rPr>
      <w:t xml:space="preserve"> </w:t>
    </w:r>
    <w:r>
      <w:rPr>
        <w:rFonts w:ascii="Arial Black" w:hAnsi="Arial Black"/>
        <w:sz w:val="24"/>
      </w:rPr>
      <w:tab/>
      <w:t xml:space="preserve">                                   </w:t>
    </w:r>
    <w:r>
      <w:rPr>
        <w:rFonts w:ascii="Arial Black" w:hAnsi="Arial Black"/>
        <w:sz w:val="24"/>
      </w:rPr>
      <w:tab/>
      <w:t xml:space="preserve">                 </w:t>
    </w:r>
    <w:r>
      <w:rPr>
        <w:rFonts w:ascii="Arial Black" w:hAnsi="Arial Black"/>
        <w:sz w:val="24"/>
      </w:rPr>
      <w:fldChar w:fldCharType="begin"/>
    </w:r>
    <w:r>
      <w:rPr>
        <w:rFonts w:ascii="Arial Black" w:hAnsi="Arial Black"/>
        <w:sz w:val="24"/>
      </w:rPr>
      <w:instrText xml:space="preserve"> DATE \@ "M/d/yyyy" </w:instrText>
    </w:r>
    <w:r>
      <w:rPr>
        <w:rFonts w:ascii="Arial Black" w:hAnsi="Arial Black"/>
        <w:sz w:val="24"/>
      </w:rPr>
      <w:fldChar w:fldCharType="separate"/>
    </w:r>
    <w:r w:rsidR="00A06426">
      <w:rPr>
        <w:rFonts w:ascii="Arial Black" w:hAnsi="Arial Black"/>
        <w:noProof/>
        <w:sz w:val="24"/>
      </w:rPr>
      <w:t>10/31/2014</w:t>
    </w:r>
    <w:r>
      <w:rPr>
        <w:rFonts w:ascii="Arial Black" w:hAnsi="Arial Black"/>
        <w:sz w:val="24"/>
      </w:rPr>
      <w:fldChar w:fldCharType="end"/>
    </w:r>
    <w:r>
      <w:rPr>
        <w:rFonts w:ascii="Arial Black" w:hAnsi="Arial Black"/>
        <w:sz w:val="24"/>
      </w:rPr>
      <w:t xml:space="preserve">    </w:t>
    </w:r>
  </w:p>
  <w:p w:rsidR="0084415D" w:rsidRDefault="0084415D">
    <w:pPr>
      <w:pStyle w:val="3"/>
    </w:pPr>
  </w:p>
  <w:p w:rsidR="0084415D" w:rsidRDefault="0084415D">
    <w:pPr>
      <w:pStyle w:val="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64FD13F0"/>
    <w:multiLevelType w:val="hybridMultilevel"/>
    <w:tmpl w:val="4A1A2ADC"/>
    <w:lvl w:ilvl="0" w:tplc="8576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121554"/>
    <w:rsid w:val="001B2634"/>
    <w:rsid w:val="001E14E7"/>
    <w:rsid w:val="001F0317"/>
    <w:rsid w:val="0022630E"/>
    <w:rsid w:val="00234822"/>
    <w:rsid w:val="003833D6"/>
    <w:rsid w:val="003E1C0A"/>
    <w:rsid w:val="004169D5"/>
    <w:rsid w:val="004613AF"/>
    <w:rsid w:val="005B5972"/>
    <w:rsid w:val="006408F6"/>
    <w:rsid w:val="0064263F"/>
    <w:rsid w:val="006F1E3D"/>
    <w:rsid w:val="006F7E99"/>
    <w:rsid w:val="007210D3"/>
    <w:rsid w:val="0078001E"/>
    <w:rsid w:val="007B24DC"/>
    <w:rsid w:val="007C22FC"/>
    <w:rsid w:val="007C67EE"/>
    <w:rsid w:val="00840491"/>
    <w:rsid w:val="0084415D"/>
    <w:rsid w:val="008A2EFF"/>
    <w:rsid w:val="008B4523"/>
    <w:rsid w:val="008D1476"/>
    <w:rsid w:val="008D267E"/>
    <w:rsid w:val="008D52B1"/>
    <w:rsid w:val="00996BF0"/>
    <w:rsid w:val="00A03FAE"/>
    <w:rsid w:val="00A06426"/>
    <w:rsid w:val="00A27E4B"/>
    <w:rsid w:val="00A61D48"/>
    <w:rsid w:val="00AA7F7E"/>
    <w:rsid w:val="00AD0677"/>
    <w:rsid w:val="00AF06F4"/>
    <w:rsid w:val="00B1163D"/>
    <w:rsid w:val="00B2654A"/>
    <w:rsid w:val="00B577F8"/>
    <w:rsid w:val="00B8127E"/>
    <w:rsid w:val="00BC0847"/>
    <w:rsid w:val="00CA797C"/>
    <w:rsid w:val="00CC5AC1"/>
    <w:rsid w:val="00D4060C"/>
    <w:rsid w:val="00DC2E29"/>
    <w:rsid w:val="00DF3164"/>
    <w:rsid w:val="00E25B2A"/>
    <w:rsid w:val="00F95B62"/>
    <w:rsid w:val="00F9680A"/>
    <w:rsid w:val="00FD30D7"/>
    <w:rsid w:val="00FE12CD"/>
    <w:rsid w:val="00FF2EFC"/>
    <w:rsid w:val="00FF7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1">
    <w:name w:val="heading 1"/>
    <w:basedOn w:val="a"/>
    <w:next w:val="a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3">
    <w:name w:val="heading 3"/>
    <w:basedOn w:val="a"/>
    <w:next w:val="a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a5">
    <w:name w:val="page number"/>
    <w:rPr>
      <w:noProof w:val="0"/>
      <w:lang w:val="en-US"/>
    </w:rPr>
  </w:style>
  <w:style w:type="paragraph" w:customStyle="1" w:styleId="BoxText">
    <w:name w:val="Box Text"/>
    <w:basedOn w:val="a3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1"/>
    <w:pPr>
      <w:spacing w:before="120" w:after="120"/>
    </w:pPr>
    <w:rPr>
      <w:sz w:val="20"/>
    </w:rPr>
  </w:style>
  <w:style w:type="paragraph" w:customStyle="1" w:styleId="BoxTitle">
    <w:name w:val="Box Title"/>
    <w:basedOn w:val="a3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a3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a3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a6">
    <w:name w:val="Body Text"/>
    <w:basedOn w:val="a"/>
    <w:rPr>
      <w:sz w:val="24"/>
    </w:rPr>
  </w:style>
  <w:style w:type="paragraph" w:customStyle="1" w:styleId="MainTitle">
    <w:name w:val="Main Title"/>
    <w:basedOn w:val="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1"/>
    <w:pPr>
      <w:spacing w:before="120" w:after="240"/>
    </w:pPr>
    <w:rPr>
      <w:b/>
      <w:sz w:val="32"/>
    </w:rPr>
  </w:style>
  <w:style w:type="paragraph" w:styleId="30">
    <w:name w:val="Body Text 3"/>
    <w:basedOn w:val="a"/>
    <w:rPr>
      <w:rFonts w:ascii="Times New Roman" w:hAnsi="Times New Roman"/>
      <w:sz w:val="20"/>
    </w:rPr>
  </w:style>
  <w:style w:type="paragraph" w:styleId="a7">
    <w:name w:val="Balloon Text"/>
    <w:basedOn w:val="a"/>
    <w:link w:val="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Char">
    <w:name w:val="批注框文本 Char"/>
    <w:link w:val="a7"/>
    <w:rsid w:val="003E1C0A"/>
    <w:rPr>
      <w:rFonts w:ascii="Tahoma" w:hAnsi="Tahoma" w:cs="Tahoma"/>
      <w:b/>
      <w:sz w:val="16"/>
      <w:szCs w:val="16"/>
    </w:rPr>
  </w:style>
  <w:style w:type="character" w:customStyle="1" w:styleId="apple-converted-space">
    <w:name w:val="apple-converted-space"/>
    <w:basedOn w:val="a0"/>
    <w:rsid w:val="00D406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1">
    <w:name w:val="heading 1"/>
    <w:basedOn w:val="a"/>
    <w:next w:val="a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3">
    <w:name w:val="heading 3"/>
    <w:basedOn w:val="a"/>
    <w:next w:val="a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a5">
    <w:name w:val="page number"/>
    <w:rPr>
      <w:noProof w:val="0"/>
      <w:lang w:val="en-US"/>
    </w:rPr>
  </w:style>
  <w:style w:type="paragraph" w:customStyle="1" w:styleId="BoxText">
    <w:name w:val="Box Text"/>
    <w:basedOn w:val="a3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1"/>
    <w:pPr>
      <w:spacing w:before="120" w:after="120"/>
    </w:pPr>
    <w:rPr>
      <w:sz w:val="20"/>
    </w:rPr>
  </w:style>
  <w:style w:type="paragraph" w:customStyle="1" w:styleId="BoxTitle">
    <w:name w:val="Box Title"/>
    <w:basedOn w:val="a3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a3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a3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a6">
    <w:name w:val="Body Text"/>
    <w:basedOn w:val="a"/>
    <w:rPr>
      <w:sz w:val="24"/>
    </w:rPr>
  </w:style>
  <w:style w:type="paragraph" w:customStyle="1" w:styleId="MainTitle">
    <w:name w:val="Main Title"/>
    <w:basedOn w:val="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1"/>
    <w:pPr>
      <w:spacing w:before="120" w:after="240"/>
    </w:pPr>
    <w:rPr>
      <w:b/>
      <w:sz w:val="32"/>
    </w:rPr>
  </w:style>
  <w:style w:type="paragraph" w:styleId="30">
    <w:name w:val="Body Text 3"/>
    <w:basedOn w:val="a"/>
    <w:rPr>
      <w:rFonts w:ascii="Times New Roman" w:hAnsi="Times New Roman"/>
      <w:sz w:val="20"/>
    </w:rPr>
  </w:style>
  <w:style w:type="paragraph" w:styleId="a7">
    <w:name w:val="Balloon Text"/>
    <w:basedOn w:val="a"/>
    <w:link w:val="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Char">
    <w:name w:val="批注框文本 Char"/>
    <w:link w:val="a7"/>
    <w:rsid w:val="003E1C0A"/>
    <w:rPr>
      <w:rFonts w:ascii="Tahoma" w:hAnsi="Tahoma" w:cs="Tahoma"/>
      <w:b/>
      <w:sz w:val="16"/>
      <w:szCs w:val="16"/>
    </w:rPr>
  </w:style>
  <w:style w:type="character" w:customStyle="1" w:styleId="apple-converted-space">
    <w:name w:val="apple-converted-space"/>
    <w:basedOn w:val="a0"/>
    <w:rsid w:val="00D40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234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Manager>Rich Penkoski</Manager>
  <Company>Deloitte Consulting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Kathleen Murphy</dc:creator>
  <cp:lastModifiedBy>APPLE</cp:lastModifiedBy>
  <cp:revision>4</cp:revision>
  <cp:lastPrinted>2006-06-23T14:42:00Z</cp:lastPrinted>
  <dcterms:created xsi:type="dcterms:W3CDTF">2014-10-30T17:29:00Z</dcterms:created>
  <dcterms:modified xsi:type="dcterms:W3CDTF">2014-10-31T21:25:00Z</dcterms:modified>
</cp:coreProperties>
</file>