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BDB26" w14:textId="77777777" w:rsidR="003A02D3" w:rsidRDefault="003A02D3" w:rsidP="003A02D3">
      <w:pPr>
        <w:rPr>
          <w:b/>
          <w:bCs/>
        </w:rPr>
      </w:pPr>
    </w:p>
    <w:p w14:paraId="70ABC17E" w14:textId="77777777" w:rsidR="003A02D3" w:rsidRDefault="003A02D3" w:rsidP="003A02D3">
      <w:pPr>
        <w:rPr>
          <w:b/>
          <w:bCs/>
        </w:rPr>
      </w:pPr>
    </w:p>
    <w:p w14:paraId="6FFB42D0" w14:textId="77777777" w:rsidR="003A02D3" w:rsidRDefault="003A02D3" w:rsidP="003A02D3">
      <w:pPr>
        <w:rPr>
          <w:b/>
          <w:bCs/>
        </w:rPr>
      </w:pPr>
    </w:p>
    <w:p w14:paraId="60FFC2DF" w14:textId="1AAA05F5" w:rsidR="003A02D3" w:rsidRDefault="003A02D3" w:rsidP="003A02D3">
      <w:pPr>
        <w:rPr>
          <w:b/>
          <w:bCs/>
          <w:sz w:val="40"/>
          <w:szCs w:val="40"/>
        </w:rPr>
      </w:pPr>
      <w:r w:rsidRPr="003A02D3">
        <w:rPr>
          <w:b/>
          <w:bCs/>
          <w:sz w:val="40"/>
          <w:szCs w:val="40"/>
        </w:rPr>
        <w:t>Liquid Marble Wallpaper in Silv</w:t>
      </w:r>
      <w:bookmarkStart w:id="0" w:name="_GoBack"/>
      <w:r w:rsidRPr="003A02D3">
        <w:rPr>
          <w:b/>
          <w:bCs/>
          <w:sz w:val="40"/>
          <w:szCs w:val="40"/>
        </w:rPr>
        <w:t>er</w:t>
      </w:r>
      <w:bookmarkEnd w:id="0"/>
      <w:r w:rsidRPr="003A02D3">
        <w:rPr>
          <w:b/>
          <w:bCs/>
          <w:sz w:val="40"/>
          <w:szCs w:val="40"/>
        </w:rPr>
        <w:t>: A Modern Elegance</w:t>
      </w:r>
    </w:p>
    <w:p w14:paraId="4EE3DFE5" w14:textId="3A64809A" w:rsidR="003A02D3" w:rsidRPr="003A02D3" w:rsidRDefault="0095598A" w:rsidP="003A02D3">
      <w:pPr>
        <w:jc w:val="both"/>
        <w:rPr>
          <w:sz w:val="36"/>
          <w:szCs w:val="36"/>
        </w:rPr>
      </w:pPr>
      <w:r w:rsidRPr="0095598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23B7B9" wp14:editId="48E1C1A0">
            <wp:simplePos x="0" y="0"/>
            <wp:positionH relativeFrom="column">
              <wp:posOffset>3287395</wp:posOffset>
            </wp:positionH>
            <wp:positionV relativeFrom="paragraph">
              <wp:posOffset>12065</wp:posOffset>
            </wp:positionV>
            <wp:extent cx="3150870" cy="3524250"/>
            <wp:effectExtent l="0" t="0" r="0" b="0"/>
            <wp:wrapThrough wrapText="bothSides">
              <wp:wrapPolygon edited="0">
                <wp:start x="0" y="0"/>
                <wp:lineTo x="0" y="21483"/>
                <wp:lineTo x="21417" y="21483"/>
                <wp:lineTo x="21417" y="0"/>
                <wp:lineTo x="0" y="0"/>
              </wp:wrapPolygon>
            </wp:wrapThrough>
            <wp:docPr id="1" name="Picture 1" descr="Liquid Marble Wallpaper in Sil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quid Marble Wallpaper in Sil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2D3" w:rsidRPr="0095598A">
        <w:rPr>
          <w:sz w:val="28"/>
          <w:szCs w:val="28"/>
        </w:rPr>
        <w:t>Liquid Marble Wallpaper in Silver is a stunning choice for those seeking a contemporary and sophisticated aesthetic in their interiors. Its flowing, marble-like patterns mimic the natural elegance of stone, enhanced by the shimmering silver tones that reflect light beautifully. This wallpaper adds depth and texture to walls, creating a luxurious ambiance that pairs perfectly with minimalist or modern decor themes. Ideal for living rooms, bedrooms, or feature walls, it transforms any space into a stylish haven. Durable and easy to maintain, Liquid Marble Wallpaper in Silver is a timeless option for a chic, high-end look</w:t>
      </w:r>
      <w:r w:rsidR="003A02D3" w:rsidRPr="003A02D3">
        <w:rPr>
          <w:sz w:val="36"/>
          <w:szCs w:val="36"/>
        </w:rPr>
        <w:t>.</w:t>
      </w:r>
    </w:p>
    <w:p w14:paraId="64F43287" w14:textId="17372A75" w:rsidR="003A02D3" w:rsidRDefault="003A02D3"/>
    <w:sectPr w:rsidR="003A02D3" w:rsidSect="003A02D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D3"/>
    <w:rsid w:val="003A02D3"/>
    <w:rsid w:val="003D22E5"/>
    <w:rsid w:val="0095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48A2"/>
  <w15:chartTrackingRefBased/>
  <w15:docId w15:val="{035A5B73-7747-4603-BBAC-D7BF50F9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Hamna Imran</cp:lastModifiedBy>
  <cp:revision>2</cp:revision>
  <dcterms:created xsi:type="dcterms:W3CDTF">2025-01-02T17:44:00Z</dcterms:created>
  <dcterms:modified xsi:type="dcterms:W3CDTF">2025-01-02T17:44:00Z</dcterms:modified>
</cp:coreProperties>
</file>