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 代理人輸出報告</w:t>
      </w:r>
    </w:p>
    <w:p>
      <w:pPr>
        <w:pStyle w:val="Heading2"/>
      </w:pPr>
      <w:r>
        <w:t>使用者提問</w:t>
      </w:r>
    </w:p>
    <w:p>
      <w:r>
        <w:t>去年加薩衝突持續造成重大平民傷亡與人道危機，停火談判、人質釋放及人道援助准入逐漸形成彼此連動的重要議題。10月間哈馬斯表示準備釋放人質並展開對話，聯合國秘書長古特雷斯對此表示歡迎，卡達與埃及亦持續參與調解；同時聯合國已備妥大批食品、藥品及帳篷等物資，但軍事行動、邊境准入、安全通行及醫療系統惡化仍限制援助落實。請持續蒐集去年加薩停火、人質談判、人道援助及平民保護相關資訊。**政治外交部門**掌握以色列、哈馬斯、美國、卡達、埃及及其他調解方之停火方案、人質交換條件與談判進展；**國際安全部門**追蹤空襲、地面軍事行動、停火違規及對平民與救援人員造成之安全影響；**人道事務部門**掌握食品、藥品、飲水、避難、邊境口岸與援助物資進入情形；**醫療衛生部門**追蹤醫院運作、醫療物資短缺、病患轉送及醫護人員安全；**國際組織部門**蒐集聯合國、人道協調廳、世衛組織及相關機構之聲明、數據與行動；**綜合研析部門**整合上述資訊，分析停火與人質談判是否實際改善人道准入與平民處境，辨識外交進展、軍事行動與人道情勢間之傳導關係，並提出談判破裂、援助受阻、醫療體系惡化及衝突再升級等後續風險。</w:t>
      </w:r>
    </w:p>
    <w:p>
      <w:pPr>
        <w:pStyle w:val="Heading2"/>
      </w:pPr>
      <w:r>
        <w:t>AI 代理人回答</w:t>
      </w:r>
    </w:p>
    <w:p>
      <w:pPr>
        <w:pStyle w:val="Heading1"/>
      </w:pPr>
      <w:r>
        <w:t>2025年加薩停火、人質談判、人道援助與平民保護綜合分析報告</w:t>
      </w:r>
    </w:p>
    <w:p/>
    <w:p>
      <w:pPr>
        <w:pStyle w:val="Heading2"/>
      </w:pPr>
      <w:r>
        <w:t>一、資料概況</w:t>
      </w:r>
    </w:p>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項目</w:t>
            </w:r>
          </w:p>
        </w:tc>
        <w:tc>
          <w:tcPr>
            <w:tcW w:type="dxa" w:w="4320"/>
          </w:tcPr>
          <w:p>
            <w:r>
              <w:rPr>
                <w:b/>
              </w:rPr>
            </w:r>
            <w:r>
              <w:rPr>
                <w:b/>
              </w:rPr>
              <w:t>數值</w:t>
            </w:r>
          </w:p>
        </w:tc>
      </w:tr>
      <w:tr>
        <w:tc>
          <w:tcPr>
            <w:tcW w:type="dxa" w:w="4320"/>
          </w:tcPr>
          <w:p>
            <w:r/>
            <w:r>
              <w:t>文件數（docs）</w:t>
            </w:r>
          </w:p>
        </w:tc>
        <w:tc>
          <w:tcPr>
            <w:tcW w:type="dxa" w:w="4320"/>
          </w:tcPr>
          <w:p>
            <w:r/>
            <w:r>
              <w:t>14</w:t>
            </w:r>
          </w:p>
        </w:tc>
      </w:tr>
      <w:tr>
        <w:tc>
          <w:tcPr>
            <w:tcW w:type="dxa" w:w="4320"/>
          </w:tcPr>
          <w:p>
            <w:r/>
            <w:r>
              <w:t>片段數（snips）</w:t>
            </w:r>
          </w:p>
        </w:tc>
        <w:tc>
          <w:tcPr>
            <w:tcW w:type="dxa" w:w="4320"/>
          </w:tcPr>
          <w:p>
            <w:r/>
            <w:r>
              <w:t>29</w:t>
            </w:r>
          </w:p>
        </w:tc>
      </w:tr>
      <w:tr>
        <w:tc>
          <w:tcPr>
            <w:tcW w:type="dxa" w:w="4320"/>
          </w:tcPr>
          <w:p>
            <w:r/>
            <w:r>
              <w:t>有活動紀錄的天數</w:t>
            </w:r>
          </w:p>
        </w:tc>
        <w:tc>
          <w:tcPr>
            <w:tcW w:type="dxa" w:w="4320"/>
          </w:tcPr>
          <w:p>
            <w:r/>
            <w:r>
              <w:t>14 天</w:t>
            </w:r>
          </w:p>
        </w:tc>
      </w:tr>
      <w:tr>
        <w:tc>
          <w:tcPr>
            <w:tcW w:type="dxa" w:w="4320"/>
          </w:tcPr>
          <w:p>
            <w:r/>
            <w:r>
              <w:t>時間範圍</w:t>
            </w:r>
          </w:p>
        </w:tc>
        <w:tc>
          <w:tcPr>
            <w:tcW w:type="dxa" w:w="4320"/>
          </w:tcPr>
          <w:p>
            <w:r/>
            <w:r>
              <w:t>2025-01-14 至 2025-10-03</w:t>
            </w:r>
          </w:p>
        </w:tc>
      </w:tr>
      <w:tr>
        <w:tc>
          <w:tcPr>
            <w:tcW w:type="dxa" w:w="4320"/>
          </w:tcPr>
          <w:p>
            <w:r/>
            <w:r>
              <w:t>季度分布</w:t>
            </w:r>
          </w:p>
        </w:tc>
        <w:tc>
          <w:tcPr>
            <w:tcW w:type="dxa" w:w="4320"/>
          </w:tcPr>
          <w:p>
            <w:r/>
            <w:r>
              <w:t>Q1（5 段）、Q2（5 段）、Q3（3 段）、Q4（1 段）</w:t>
            </w:r>
          </w:p>
        </w:tc>
      </w:tr>
      <w:tr>
        <w:tc>
          <w:tcPr>
            <w:tcW w:type="dxa" w:w="4320"/>
          </w:tcPr>
          <w:p>
            <w:r/>
            <w:r>
              <w:t>月份分布</w:t>
            </w:r>
          </w:p>
        </w:tc>
        <w:tc>
          <w:tcPr>
            <w:tcW w:type="dxa" w:w="4320"/>
          </w:tcPr>
          <w:p>
            <w:r/>
            <w:r>
              <w:t>1 月（2）、2 月（3）、4 月（2）、5 月（1）、6 月（2）、7 月（1）、8 月（2）、10 月（1）</w:t>
            </w:r>
          </w:p>
        </w:tc>
      </w:tr>
    </w:tbl>
    <w:p/>
    <w:p>
      <w:pPr>
        <w:pStyle w:val="Heading2"/>
        <w:jc w:val="left"/>
      </w:pPr>
      <w:r>
        <w:t>資料缺口提示：</w:t>
      </w:r>
    </w:p>
    <w:p>
      <w:pPr>
        <w:pStyle w:val="ListBullet"/>
      </w:pPr>
      <w:r>
        <w:rPr>
          <w:b/>
        </w:rPr>
        <w:t>2025 年 3 月</w:t>
      </w:r>
      <w:r>
        <w:t>與</w:t>
      </w:r>
      <w:r>
        <w:rPr>
          <w:b/>
        </w:rPr>
        <w:t>2025 年 9 月</w:t>
      </w:r>
      <w:r>
        <w:t>完全沒有片段紀錄，無法覆蓋這兩個月份的具體事件。</w:t>
      </w:r>
    </w:p>
    <w:p>
      <w:pPr>
        <w:pStyle w:val="ListBullet"/>
      </w:pPr>
      <w:r>
        <w:rPr>
          <w:b/>
        </w:rPr>
        <w:t>10 月</w:t>
      </w:r>
      <w:r>
        <w:t>僅有 2025-10-03 一天、2 個片段（來源28、29），雖為本次問句重點時段，但現有資料深度有限，僅能反映「哈馬斯表態準備釋放人質」與「聯合國備妥物資」這兩個節點，尚缺乏卡達／埃及調解進展、古特雷斯完整表態等更細緻內容。</w:t>
      </w:r>
    </w:p>
    <w:p>
      <w:pPr>
        <w:pStyle w:val="ListBullet"/>
      </w:pPr>
      <w:r>
        <w:t>整體而言，資料呈現「前密後疏」特徵：1-2 月（停火達成與首波人質交換）與 4-8 月（停火破裂後惡化）較有連續性，但下半年（尤其 9 月）幾乎空白。</w:t>
      </w:r>
    </w:p>
    <w:p/>
    <w:p>
      <w:r>
        <w:t>---</w:t>
      </w:r>
    </w:p>
    <w:p/>
    <w:p>
      <w:pPr>
        <w:pStyle w:val="Heading2"/>
      </w:pPr>
      <w:r>
        <w:t>二、分部門事件時間線</w:t>
      </w:r>
    </w:p>
    <w:p/>
    <w:p>
      <w:pPr>
        <w:pStyle w:val="Heading3"/>
      </w:pPr>
      <w:r>
        <w:t>① 政治外交：停火方案、人質交換與談判進展</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日期</w:t>
            </w:r>
          </w:p>
        </w:tc>
        <w:tc>
          <w:tcPr>
            <w:tcW w:type="dxa" w:w="2880"/>
          </w:tcPr>
          <w:p>
            <w:r>
              <w:rPr>
                <w:b/>
              </w:rPr>
            </w:r>
            <w:r>
              <w:rPr>
                <w:b/>
              </w:rPr>
              <w:t>事件概述</w:t>
            </w:r>
          </w:p>
        </w:tc>
        <w:tc>
          <w:tcPr>
            <w:tcW w:type="dxa" w:w="2880"/>
          </w:tcPr>
          <w:p>
            <w:r>
              <w:rPr>
                <w:b/>
              </w:rPr>
            </w:r>
            <w:r>
              <w:rPr>
                <w:b/>
              </w:rPr>
              <w:t>來源</w:t>
            </w:r>
          </w:p>
        </w:tc>
      </w:tr>
      <w:tr>
        <w:tc>
          <w:tcPr>
            <w:tcW w:type="dxa" w:w="2880"/>
          </w:tcPr>
          <w:p>
            <w:r/>
            <w:r>
              <w:t>2025-01-15</w:t>
            </w:r>
          </w:p>
        </w:tc>
        <w:tc>
          <w:tcPr>
            <w:tcW w:type="dxa" w:w="2880"/>
          </w:tcPr>
          <w:p>
            <w:r/>
            <w:r>
              <w:t>古特雷斯發表聲明，熱烈歡迎加薩停火及釋放人質協議達成；高度讚揚埃及、卡達、美國在推動協議中的貢獻。同時重申「兩國方案」為緊迫任務。</w:t>
            </w:r>
          </w:p>
        </w:tc>
        <w:tc>
          <w:tcPr>
            <w:tcW w:type="dxa" w:w="2880"/>
          </w:tcPr>
          <w:p>
            <w:r/>
            <w:r>
              <w:t>2、4</w:t>
            </w:r>
          </w:p>
        </w:tc>
      </w:tr>
      <w:tr>
        <w:tc>
          <w:tcPr>
            <w:tcW w:type="dxa" w:w="2880"/>
          </w:tcPr>
          <w:p>
            <w:r/>
            <w:r>
              <w:t>2025-01-19</w:t>
            </w:r>
          </w:p>
        </w:tc>
        <w:tc>
          <w:tcPr>
            <w:tcW w:type="dxa" w:w="2880"/>
          </w:tcPr>
          <w:p>
            <w:r/>
            <w:r>
              <w:t>人質與囚犯交換正式啟動，屬停火協議</w:t>
            </w:r>
            <w:r>
              <w:rPr>
                <w:b/>
              </w:rPr>
              <w:t>第一階段</w:t>
            </w:r>
            <w:r>
              <w:t>（1月19日生效）之重要組成部分。</w:t>
            </w:r>
          </w:p>
        </w:tc>
        <w:tc>
          <w:tcPr>
            <w:tcW w:type="dxa" w:w="2880"/>
          </w:tcPr>
          <w:p>
            <w:r/>
            <w:r>
              <w:t>6</w:t>
            </w:r>
          </w:p>
        </w:tc>
      </w:tr>
      <w:tr>
        <w:tc>
          <w:tcPr>
            <w:tcW w:type="dxa" w:w="2880"/>
          </w:tcPr>
          <w:p>
            <w:r/>
            <w:r>
              <w:t>2025-02-11</w:t>
            </w:r>
          </w:p>
        </w:tc>
        <w:tc>
          <w:tcPr>
            <w:tcW w:type="dxa" w:w="2880"/>
          </w:tcPr>
          <w:p>
            <w:r/>
            <w:r>
              <w:t>停火已持續約三周，但出現「或將終止」之報導。古特雷斯強調必須竭力避免戰火重燃；呼籲哈馬斯按計劃釋放人質，並敦促雙方</w:t>
            </w:r>
            <w:r>
              <w:rPr>
                <w:b/>
              </w:rPr>
              <w:t>在多哈恢復第二階段認真談判</w:t>
            </w:r>
            <w:r>
              <w:t>。</w:t>
            </w:r>
          </w:p>
        </w:tc>
        <w:tc>
          <w:tcPr>
            <w:tcW w:type="dxa" w:w="2880"/>
          </w:tcPr>
          <w:p>
            <w:r/>
            <w:r>
              <w:t>7、8</w:t>
            </w:r>
          </w:p>
        </w:tc>
      </w:tr>
      <w:tr>
        <w:tc>
          <w:tcPr>
            <w:tcW w:type="dxa" w:w="2880"/>
            <w:vMerge w:val="restart"/>
          </w:tcPr>
          <w:p>
            <w:r/>
            <w:r>
              <w:t>2025-02-16</w:t>
            </w:r>
          </w:p>
          <w:p>
            <w:r/>
          </w:p>
        </w:tc>
        <w:tc>
          <w:tcPr>
            <w:tcW w:type="dxa" w:w="2880"/>
          </w:tcPr>
          <w:p>
            <w:r/>
            <w:r>
              <w:t>三名以色列人質獲釋，作為交換 369 名巴勒斯坦獲釋。古特雷斯對停火持續與最新一波人質釋放表示歡迎。</w:t>
            </w:r>
          </w:p>
        </w:tc>
        <w:tc>
          <w:tcPr>
            <w:tcW w:type="dxa" w:w="2880"/>
          </w:tcPr>
          <w:p>
            <w:r/>
            <w:r>
              <w:t>9、10</w:t>
            </w:r>
          </w:p>
        </w:tc>
      </w:tr>
      <w:tr>
        <w:tc>
          <w:tcPr>
            <w:tcW w:type="dxa" w:w="2880"/>
            <w:vMerge/>
          </w:tcPr>
          <w:p/>
        </w:tc>
        <w:tc>
          <w:tcPr>
            <w:tcW w:type="dxa" w:w="2880"/>
          </w:tcPr>
          <w:p>
            <w:r/>
            <w:r>
              <w:t>協議結構確認：共</w:t>
            </w:r>
            <w:r>
              <w:rPr>
                <w:b/>
              </w:rPr>
              <w:t>三個階段</w:t>
            </w:r>
            <w:r>
              <w:t>；第一階段包括以軍撤離加薩居民區、巴勒斯坦人返回家園、大幅增加援助物資進入。</w:t>
            </w:r>
          </w:p>
        </w:tc>
        <w:tc>
          <w:tcPr>
            <w:tcW w:type="dxa" w:w="2880"/>
          </w:tcPr>
          <w:p>
            <w:r/>
            <w:r>
              <w:t>11</w:t>
            </w:r>
          </w:p>
        </w:tc>
      </w:tr>
      <w:tr>
        <w:tc>
          <w:tcPr>
            <w:tcW w:type="dxa" w:w="2880"/>
          </w:tcPr>
          <w:p>
            <w:r/>
            <w:r>
              <w:t>2025-03-01</w:t>
            </w:r>
          </w:p>
        </w:tc>
        <w:tc>
          <w:tcPr>
            <w:tcW w:type="dxa" w:w="2880"/>
          </w:tcPr>
          <w:p>
            <w:r/>
            <w:r>
              <w:t>第一階段預定於 3 月 1 日前完成，當時「基本按照商定步驟推進」；隨後雙方將就</w:t>
            </w:r>
            <w:r>
              <w:rPr>
                <w:b/>
              </w:rPr>
              <w:t>永久停火</w:t>
            </w:r>
            <w:r>
              <w:t>問題展開談判，開啟下一階段。</w:t>
            </w:r>
          </w:p>
        </w:tc>
        <w:tc>
          <w:tcPr>
            <w:tcW w:type="dxa" w:w="2880"/>
          </w:tcPr>
          <w:p>
            <w:r/>
            <w:r>
              <w:t>17</w:t>
            </w:r>
          </w:p>
        </w:tc>
      </w:tr>
      <w:tr>
        <w:tc>
          <w:tcPr>
            <w:tcW w:type="dxa" w:w="2880"/>
          </w:tcPr>
          <w:p>
            <w:r/>
            <w:r>
              <w:t>2025-04-25</w:t>
            </w:r>
          </w:p>
        </w:tc>
        <w:tc>
          <w:tcPr>
            <w:tcW w:type="dxa" w:w="2880"/>
          </w:tcPr>
          <w:p>
            <w:r/>
            <w:r>
              <w:t>資料顯示</w:t>
            </w:r>
            <w:r>
              <w:rPr>
                <w:b/>
              </w:rPr>
              <w:t>停火協議於三月份破裂</w:t>
            </w:r>
            <w:r>
              <w:t>；至 4 月下旬已連續 50 多天無援助物資進入加薩。</w:t>
            </w:r>
          </w:p>
        </w:tc>
        <w:tc>
          <w:tcPr>
            <w:tcW w:type="dxa" w:w="2880"/>
          </w:tcPr>
          <w:p>
            <w:r/>
            <w:r>
              <w:t>19</w:t>
            </w:r>
          </w:p>
        </w:tc>
      </w:tr>
      <w:tr>
        <w:tc>
          <w:tcPr>
            <w:tcW w:type="dxa" w:w="2880"/>
          </w:tcPr>
          <w:p>
            <w:r/>
            <w:r>
              <w:t>2025-05-02</w:t>
            </w:r>
          </w:p>
        </w:tc>
        <w:tc>
          <w:tcPr>
            <w:tcW w:type="dxa" w:w="2880"/>
          </w:tcPr>
          <w:p>
            <w:r/>
            <w:r>
              <w:t>以色列切斷所有援助已達兩個月；副秘書長弗萊徹指稱此為「對哈馬斯施壓的戰略」，同時嚴重違反國際法。</w:t>
            </w:r>
          </w:p>
        </w:tc>
        <w:tc>
          <w:tcPr>
            <w:tcW w:type="dxa" w:w="2880"/>
          </w:tcPr>
          <w:p>
            <w:r/>
            <w:r>
              <w:t>20</w:t>
            </w:r>
          </w:p>
        </w:tc>
      </w:tr>
      <w:tr>
        <w:tc>
          <w:tcPr>
            <w:tcW w:type="dxa" w:w="2880"/>
          </w:tcPr>
          <w:p>
            <w:r/>
            <w:r>
              <w:t>2025-05-31</w:t>
            </w:r>
          </w:p>
        </w:tc>
        <w:tc>
          <w:tcPr>
            <w:tcW w:type="dxa" w:w="2880"/>
          </w:tcPr>
          <w:p>
            <w:r/>
            <w:r>
              <w:rPr>
                <w:b/>
              </w:rPr>
              <w:t>美國在安理會投下否決票</w:t>
            </w:r>
            <w:r>
              <w:t>，阻卻一項呼籲加薩永久停火、解除援助限制的決議草案。</w:t>
            </w:r>
          </w:p>
        </w:tc>
        <w:tc>
          <w:tcPr>
            <w:tcW w:type="dxa" w:w="2880"/>
          </w:tcPr>
          <w:p>
            <w:r/>
            <w:r>
              <w:t>21</w:t>
            </w:r>
          </w:p>
        </w:tc>
      </w:tr>
      <w:tr>
        <w:tc>
          <w:tcPr>
            <w:tcW w:type="dxa" w:w="2880"/>
          </w:tcPr>
          <w:p>
            <w:r/>
            <w:r>
              <w:t>2025-08-08</w:t>
            </w:r>
          </w:p>
        </w:tc>
        <w:tc>
          <w:tcPr>
            <w:tcW w:type="dxa" w:w="2880"/>
          </w:tcPr>
          <w:p>
            <w:r/>
            <w:r>
              <w:t>以色列政府決定「</w:t>
            </w:r>
            <w:r>
              <w:rPr>
                <w:b/>
              </w:rPr>
              <w:t>接管加薩城</w:t>
            </w:r>
            <w:r>
              <w:t>」；古特雷斯深表震驚，指此舉標誌局勢危險升級，並可能危及仍被扣押的人質。</w:t>
            </w:r>
          </w:p>
        </w:tc>
        <w:tc>
          <w:tcPr>
            <w:tcW w:type="dxa" w:w="2880"/>
          </w:tcPr>
          <w:p>
            <w:r/>
            <w:r>
              <w:t>26</w:t>
            </w:r>
          </w:p>
        </w:tc>
      </w:tr>
      <w:tr>
        <w:tc>
          <w:tcPr>
            <w:tcW w:type="dxa" w:w="2880"/>
          </w:tcPr>
          <w:p>
            <w:r/>
            <w:r>
              <w:t>2025-10-03</w:t>
            </w:r>
          </w:p>
        </w:tc>
        <w:tc>
          <w:tcPr>
            <w:tcW w:type="dxa" w:w="2880"/>
          </w:tcPr>
          <w:p>
            <w:r/>
            <w:r>
              <w:rPr>
                <w:b/>
              </w:rPr>
              <w:t>哈馬斯宣布準備釋放人質並展開對話</w:t>
            </w:r>
            <w:r>
              <w:t>；古特雷斯對此「感到鼓舞」。</w:t>
            </w:r>
          </w:p>
        </w:tc>
        <w:tc>
          <w:tcPr>
            <w:tcW w:type="dxa" w:w="2880"/>
          </w:tcPr>
          <w:p>
            <w:r/>
            <w:r>
              <w:t>28</w:t>
            </w:r>
          </w:p>
        </w:tc>
      </w:tr>
    </w:tbl>
    <w:p/>
    <w:p>
      <w:pPr>
        <w:pStyle w:val="Heading3"/>
      </w:pPr>
      <w:r>
        <w:t>② 國際安全：軍事行動、停火違規與平民安全影響</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日期</w:t>
            </w:r>
          </w:p>
        </w:tc>
        <w:tc>
          <w:tcPr>
            <w:tcW w:type="dxa" w:w="2880"/>
          </w:tcPr>
          <w:p>
            <w:r>
              <w:rPr>
                <w:b/>
              </w:rPr>
            </w:r>
            <w:r>
              <w:rPr>
                <w:b/>
              </w:rPr>
              <w:t>事件概述</w:t>
            </w:r>
          </w:p>
        </w:tc>
        <w:tc>
          <w:tcPr>
            <w:tcW w:type="dxa" w:w="2880"/>
          </w:tcPr>
          <w:p>
            <w:r>
              <w:rPr>
                <w:b/>
              </w:rPr>
            </w:r>
            <w:r>
              <w:rPr>
                <w:b/>
              </w:rPr>
              <w:t>來源</w:t>
            </w:r>
          </w:p>
        </w:tc>
      </w:tr>
      <w:tr>
        <w:tc>
          <w:tcPr>
            <w:tcW w:type="dxa" w:w="2880"/>
          </w:tcPr>
          <w:p>
            <w:r/>
            <w:r>
              <w:t>2025-02-26</w:t>
            </w:r>
          </w:p>
        </w:tc>
        <w:tc>
          <w:tcPr>
            <w:tcW w:type="dxa" w:w="2880"/>
          </w:tcPr>
          <w:p>
            <w:r/>
            <w:r>
              <w:t>以色列在約旦河西岸發動數周軍事行動，約四萬人流離失所；近東救濟工程處報告自行動以來 50 多人喪生（含兒童）；人道協調廳對以軍對平民使用過度武力深表關切。</w:t>
            </w:r>
          </w:p>
        </w:tc>
        <w:tc>
          <w:tcPr>
            <w:tcW w:type="dxa" w:w="2880"/>
          </w:tcPr>
          <w:p>
            <w:r/>
            <w:r>
              <w:t>14、15、16</w:t>
            </w:r>
          </w:p>
        </w:tc>
      </w:tr>
      <w:tr>
        <w:tc>
          <w:tcPr>
            <w:tcW w:type="dxa" w:w="2880"/>
          </w:tcPr>
          <w:p>
            <w:r/>
            <w:r>
              <w:t>2025-04-01</w:t>
            </w:r>
          </w:p>
        </w:tc>
        <w:tc>
          <w:tcPr>
            <w:tcW w:type="dxa" w:w="2880"/>
          </w:tcPr>
          <w:p>
            <w:r/>
            <w:r>
              <w:t>以色列關閉加薩邊境，</w:t>
            </w:r>
            <w:r>
              <w:rPr>
                <w:b/>
              </w:rPr>
              <w:t>連續四周禁止所有商業和人道主義援助進入</w:t>
            </w:r>
            <w:r>
              <w:t>，被指為「一次又一次的違反國際人道法行為」。</w:t>
            </w:r>
          </w:p>
        </w:tc>
        <w:tc>
          <w:tcPr>
            <w:tcW w:type="dxa" w:w="2880"/>
          </w:tcPr>
          <w:p>
            <w:r/>
            <w:r>
              <w:t>18</w:t>
            </w:r>
          </w:p>
        </w:tc>
      </w:tr>
      <w:tr>
        <w:tc>
          <w:tcPr>
            <w:tcW w:type="dxa" w:w="2880"/>
          </w:tcPr>
          <w:p>
            <w:r/>
            <w:r>
              <w:t>2025-05-31</w:t>
            </w:r>
          </w:p>
        </w:tc>
        <w:tc>
          <w:tcPr>
            <w:tcW w:type="dxa" w:w="2880"/>
          </w:tcPr>
          <w:p>
            <w:r/>
            <w:r>
              <w:t>加薩南部美以控制的私營援助中心周邊，民眾試圖領取食物時</w:t>
            </w:r>
            <w:r>
              <w:rPr>
                <w:b/>
              </w:rPr>
              <w:t>遭到槍擊遇難</w:t>
            </w:r>
            <w:r>
              <w:t>（連續數天）。</w:t>
            </w:r>
          </w:p>
        </w:tc>
        <w:tc>
          <w:tcPr>
            <w:tcW w:type="dxa" w:w="2880"/>
          </w:tcPr>
          <w:p>
            <w:r/>
            <w:r>
              <w:t>21</w:t>
            </w:r>
          </w:p>
        </w:tc>
      </w:tr>
      <w:tr>
        <w:tc>
          <w:tcPr>
            <w:tcW w:type="dxa" w:w="2880"/>
          </w:tcPr>
          <w:p>
            <w:r/>
            <w:r>
              <w:t>2025-07-03</w:t>
            </w:r>
          </w:p>
        </w:tc>
        <w:tc>
          <w:tcPr>
            <w:tcW w:type="dxa" w:w="2880"/>
          </w:tcPr>
          <w:p>
            <w:r/>
            <w:r>
              <w:t>古特雷斯強烈譴責近日多起導致大量平民死傷的攻擊事件；僅當日一天，以方下令</w:t>
            </w:r>
            <w:r>
              <w:rPr>
                <w:b/>
              </w:rPr>
              <w:t>強制轉移近 3 萬人</w:t>
            </w:r>
            <w:r>
              <w:t>，使其在缺乏庇護、食物、藥品、飲水的情況下再次流離失所。</w:t>
            </w:r>
          </w:p>
        </w:tc>
        <w:tc>
          <w:tcPr>
            <w:tcW w:type="dxa" w:w="2880"/>
          </w:tcPr>
          <w:p>
            <w:r/>
            <w:r>
              <w:t>23、24</w:t>
            </w:r>
          </w:p>
        </w:tc>
      </w:tr>
      <w:tr>
        <w:tc>
          <w:tcPr>
            <w:tcW w:type="dxa" w:w="2880"/>
          </w:tcPr>
          <w:p>
            <w:r/>
            <w:r>
              <w:t>2025-08-22</w:t>
            </w:r>
          </w:p>
        </w:tc>
        <w:tc>
          <w:tcPr>
            <w:tcW w:type="dxa" w:w="2880"/>
          </w:tcPr>
          <w:p>
            <w:r/>
            <w:r>
              <w:t>以色列軍隊持續加強加薩城及周邊地帶的軍事行動；古特雷斯再度緊急呼籲停火。</w:t>
            </w:r>
          </w:p>
        </w:tc>
        <w:tc>
          <w:tcPr>
            <w:tcW w:type="dxa" w:w="2880"/>
          </w:tcPr>
          <w:p>
            <w:r/>
            <w:r>
              <w:t>27</w:t>
            </w:r>
          </w:p>
        </w:tc>
      </w:tr>
    </w:tbl>
    <w:p/>
    <w:p>
      <w:pPr>
        <w:pStyle w:val="Heading3"/>
      </w:pPr>
      <w:r>
        <w:t>③ 人道事務：食品、藥品、飲水、邊境口岸與物資進入</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日期</w:t>
            </w:r>
          </w:p>
        </w:tc>
        <w:tc>
          <w:tcPr>
            <w:tcW w:type="dxa" w:w="2880"/>
          </w:tcPr>
          <w:p>
            <w:r>
              <w:rPr>
                <w:b/>
              </w:rPr>
            </w:r>
            <w:r>
              <w:rPr>
                <w:b/>
              </w:rPr>
              <w:t>事件概述</w:t>
            </w:r>
          </w:p>
        </w:tc>
        <w:tc>
          <w:tcPr>
            <w:tcW w:type="dxa" w:w="2880"/>
          </w:tcPr>
          <w:p>
            <w:r>
              <w:rPr>
                <w:b/>
              </w:rPr>
            </w:r>
            <w:r>
              <w:rPr>
                <w:b/>
              </w:rPr>
              <w:t>來源</w:t>
            </w:r>
          </w:p>
        </w:tc>
      </w:tr>
      <w:tr>
        <w:tc>
          <w:tcPr>
            <w:tcW w:type="dxa" w:w="2880"/>
          </w:tcPr>
          <w:p>
            <w:r/>
            <w:r>
              <w:t>2025-01-14</w:t>
            </w:r>
          </w:p>
        </w:tc>
        <w:tc>
          <w:tcPr>
            <w:tcW w:type="dxa" w:w="2880"/>
          </w:tcPr>
          <w:p>
            <w:r/>
            <w:r>
              <w:t>杜加里克指出因嚴重物資短缺，奧達醫院運作受限、印尼醫院基本設備被破壞；強調以方必須允許無障礙人道援助進入。</w:t>
            </w:r>
          </w:p>
        </w:tc>
        <w:tc>
          <w:tcPr>
            <w:tcW w:type="dxa" w:w="2880"/>
          </w:tcPr>
          <w:p>
            <w:r/>
            <w:r>
              <w:t>1</w:t>
            </w:r>
          </w:p>
        </w:tc>
      </w:tr>
      <w:tr>
        <w:tc>
          <w:tcPr>
            <w:tcW w:type="dxa" w:w="2880"/>
          </w:tcPr>
          <w:p>
            <w:r/>
            <w:r>
              <w:t>2025-01-15</w:t>
            </w:r>
          </w:p>
        </w:tc>
        <w:tc>
          <w:tcPr>
            <w:tcW w:type="dxa" w:w="2880"/>
          </w:tcPr>
          <w:p>
            <w:r/>
            <w:r>
              <w:t>弗萊瑟表示停火帶來希望，但「援助倖存者的過程依然充滿挑戰」。</w:t>
            </w:r>
          </w:p>
        </w:tc>
        <w:tc>
          <w:tcPr>
            <w:tcW w:type="dxa" w:w="2880"/>
          </w:tcPr>
          <w:p>
            <w:r/>
            <w:r>
              <w:t>5</w:t>
            </w:r>
          </w:p>
        </w:tc>
      </w:tr>
      <w:tr>
        <w:tc>
          <w:tcPr>
            <w:tcW w:type="dxa" w:w="2880"/>
          </w:tcPr>
          <w:p>
            <w:r/>
            <w:r>
              <w:t>2025-04-01</w:t>
            </w:r>
          </w:p>
        </w:tc>
        <w:tc>
          <w:tcPr>
            <w:tcW w:type="dxa" w:w="2880"/>
          </w:tcPr>
          <w:p>
            <w:r/>
            <w:r>
              <w:t>邊境關閉四周，所有商業與人道援助被禁止進入。</w:t>
            </w:r>
          </w:p>
        </w:tc>
        <w:tc>
          <w:tcPr>
            <w:tcW w:type="dxa" w:w="2880"/>
          </w:tcPr>
          <w:p>
            <w:r/>
            <w:r>
              <w:t>18</w:t>
            </w:r>
          </w:p>
        </w:tc>
      </w:tr>
      <w:tr>
        <w:tc>
          <w:tcPr>
            <w:tcW w:type="dxa" w:w="2880"/>
          </w:tcPr>
          <w:p>
            <w:r/>
            <w:r>
              <w:t>2025-04-25</w:t>
            </w:r>
          </w:p>
        </w:tc>
        <w:tc>
          <w:tcPr>
            <w:tcW w:type="dxa" w:w="2880"/>
          </w:tcPr>
          <w:p>
            <w:r/>
            <w:r>
              <w:t>停火破裂後連續 50 多天無援助進入；酷熱高溫、污水橫流環境下，流離失所家庭面臨嚴重生體健康危機。</w:t>
            </w:r>
          </w:p>
        </w:tc>
        <w:tc>
          <w:tcPr>
            <w:tcW w:type="dxa" w:w="2880"/>
          </w:tcPr>
          <w:p>
            <w:r/>
            <w:r>
              <w:t>19</w:t>
            </w:r>
          </w:p>
        </w:tc>
      </w:tr>
      <w:tr>
        <w:tc>
          <w:tcPr>
            <w:tcW w:type="dxa" w:w="2880"/>
          </w:tcPr>
          <w:p>
            <w:r/>
            <w:r>
              <w:t>2025-05-02</w:t>
            </w:r>
          </w:p>
        </w:tc>
        <w:tc>
          <w:tcPr>
            <w:tcW w:type="dxa" w:w="2880"/>
          </w:tcPr>
          <w:p>
            <w:r/>
            <w:r>
              <w:t>以色列斷絕所有援助已達兩個月；弗萊瑟指稱此為「殘酷的集體懲罰」。</w:t>
            </w:r>
          </w:p>
        </w:tc>
        <w:tc>
          <w:tcPr>
            <w:tcW w:type="dxa" w:w="2880"/>
          </w:tcPr>
          <w:p>
            <w:r/>
            <w:r>
              <w:t>20</w:t>
            </w:r>
          </w:p>
        </w:tc>
      </w:tr>
      <w:tr>
        <w:tc>
          <w:tcPr>
            <w:tcW w:type="dxa" w:w="2880"/>
          </w:tcPr>
          <w:p>
            <w:r/>
            <w:r>
              <w:t>2025-06-13</w:t>
            </w:r>
          </w:p>
        </w:tc>
        <w:tc>
          <w:tcPr>
            <w:tcW w:type="dxa" w:w="2880"/>
          </w:tcPr>
          <w:p>
            <w:r/>
            <w:r>
              <w:t>自四月以來，以色列已</w:t>
            </w:r>
            <w:r>
              <w:rPr>
                <w:b/>
              </w:rPr>
              <w:t>拒絕超過 20 次搶修許可申請</w:t>
            </w:r>
            <w:r>
              <w:t>。</w:t>
            </w:r>
          </w:p>
        </w:tc>
        <w:tc>
          <w:tcPr>
            <w:tcW w:type="dxa" w:w="2880"/>
          </w:tcPr>
          <w:p>
            <w:r/>
            <w:r>
              <w:t>22</w:t>
            </w:r>
          </w:p>
        </w:tc>
      </w:tr>
      <w:tr>
        <w:tc>
          <w:tcPr>
            <w:tcW w:type="dxa" w:w="2880"/>
          </w:tcPr>
          <w:p>
            <w:r/>
            <w:r>
              <w:t>2025-07-03</w:t>
            </w:r>
          </w:p>
        </w:tc>
        <w:tc>
          <w:tcPr>
            <w:tcW w:type="dxa" w:w="2880"/>
          </w:tcPr>
          <w:p>
            <w:r/>
            <w:r>
              <w:t>僅 6 月單月，聯合國近 400 次人道協調嘗試中，</w:t>
            </w:r>
            <w:r>
              <w:rPr>
                <w:b/>
              </w:rPr>
              <w:t>44% 被以方直接拒絕</w:t>
            </w:r>
            <w:r>
              <w:t>、10% 初步批准後被阻、僅 1/3 得以執行、12% 因後勤安全被取消。</w:t>
            </w:r>
          </w:p>
        </w:tc>
        <w:tc>
          <w:tcPr>
            <w:tcW w:type="dxa" w:w="2880"/>
          </w:tcPr>
          <w:p>
            <w:r/>
            <w:r>
              <w:t>25</w:t>
            </w:r>
          </w:p>
        </w:tc>
      </w:tr>
      <w:tr>
        <w:tc>
          <w:tcPr>
            <w:tcW w:type="dxa" w:w="2880"/>
          </w:tcPr>
          <w:p>
            <w:r/>
            <w:r>
              <w:t>2025-10-03</w:t>
            </w:r>
          </w:p>
        </w:tc>
        <w:tc>
          <w:tcPr>
            <w:tcW w:type="dxa" w:w="2880"/>
          </w:tcPr>
          <w:p>
            <w:r/>
            <w:r>
              <w:t>聯合國及合作夥伴已準備</w:t>
            </w:r>
            <w:r>
              <w:rPr>
                <w:b/>
              </w:rPr>
              <w:t>約 17 萬噸</w:t>
            </w:r>
            <w:r>
              <w:t>食品、藥品、帳篷等急需物資，「可隨時運入加薩」。</w:t>
            </w:r>
          </w:p>
        </w:tc>
        <w:tc>
          <w:tcPr>
            <w:tcW w:type="dxa" w:w="2880"/>
          </w:tcPr>
          <w:p>
            <w:r/>
            <w:r>
              <w:t>28</w:t>
            </w:r>
          </w:p>
        </w:tc>
      </w:tr>
    </w:tbl>
    <w:p/>
    <w:p>
      <w:pPr>
        <w:pStyle w:val="Heading3"/>
      </w:pPr>
      <w:r>
        <w:t>④ 醫療衛生：醫院運作、物資短缺、病患轉送與醫護安全</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日期</w:t>
            </w:r>
          </w:p>
        </w:tc>
        <w:tc>
          <w:tcPr>
            <w:tcW w:type="dxa" w:w="2880"/>
          </w:tcPr>
          <w:p>
            <w:r>
              <w:rPr>
                <w:b/>
              </w:rPr>
            </w:r>
            <w:r>
              <w:rPr>
                <w:b/>
              </w:rPr>
              <w:t>事件概述</w:t>
            </w:r>
          </w:p>
        </w:tc>
        <w:tc>
          <w:tcPr>
            <w:tcW w:type="dxa" w:w="2880"/>
          </w:tcPr>
          <w:p>
            <w:r>
              <w:rPr>
                <w:b/>
              </w:rPr>
            </w:r>
            <w:r>
              <w:rPr>
                <w:b/>
              </w:rPr>
              <w:t>來源</w:t>
            </w:r>
          </w:p>
        </w:tc>
      </w:tr>
      <w:tr>
        <w:tc>
          <w:tcPr>
            <w:tcW w:type="dxa" w:w="2880"/>
          </w:tcPr>
          <w:p>
            <w:r/>
            <w:r>
              <w:t>2025-01-14</w:t>
            </w:r>
          </w:p>
        </w:tc>
        <w:tc>
          <w:tcPr>
            <w:tcW w:type="dxa" w:w="2880"/>
          </w:tcPr>
          <w:p>
            <w:r/>
            <w:r>
              <w:t>奧達醫院因物資短缺運作受限；印尼醫院基本設備被破壞。</w:t>
            </w:r>
          </w:p>
        </w:tc>
        <w:tc>
          <w:tcPr>
            <w:tcW w:type="dxa" w:w="2880"/>
          </w:tcPr>
          <w:p>
            <w:r/>
            <w:r>
              <w:t>1</w:t>
            </w:r>
          </w:p>
        </w:tc>
      </w:tr>
      <w:tr>
        <w:tc>
          <w:tcPr>
            <w:tcW w:type="dxa" w:w="2880"/>
          </w:tcPr>
          <w:p>
            <w:r/>
            <w:r>
              <w:t>2025-05-31</w:t>
            </w:r>
          </w:p>
        </w:tc>
        <w:tc>
          <w:tcPr>
            <w:tcW w:type="dxa" w:w="2880"/>
          </w:tcPr>
          <w:p>
            <w:r/>
            <w:r>
              <w:t>加薩民眾在援助中心遭槍擊，反映醫療與基本生存同時被剝奪。</w:t>
            </w:r>
          </w:p>
        </w:tc>
        <w:tc>
          <w:tcPr>
            <w:tcW w:type="dxa" w:w="2880"/>
          </w:tcPr>
          <w:p>
            <w:r/>
            <w:r>
              <w:t>21</w:t>
            </w:r>
          </w:p>
        </w:tc>
      </w:tr>
      <w:tr>
        <w:tc>
          <w:tcPr>
            <w:tcW w:type="dxa" w:w="2880"/>
          </w:tcPr>
          <w:p>
            <w:r/>
            <w:r>
              <w:t>2025-07-03</w:t>
            </w:r>
          </w:p>
        </w:tc>
        <w:tc>
          <w:tcPr>
            <w:tcW w:type="dxa" w:w="2880"/>
          </w:tcPr>
          <w:p>
            <w:r/>
            <w:r>
              <w:t>近 3 萬被強制轉移者缺乏藥品與飲水；基本需求未獲滿足。</w:t>
            </w:r>
          </w:p>
        </w:tc>
        <w:tc>
          <w:tcPr>
            <w:tcW w:type="dxa" w:w="2880"/>
          </w:tcPr>
          <w:p>
            <w:r/>
            <w:r>
              <w:t>24</w:t>
            </w:r>
          </w:p>
        </w:tc>
      </w:tr>
      <w:tr>
        <w:tc>
          <w:tcPr>
            <w:tcW w:type="dxa" w:w="2880"/>
          </w:tcPr>
          <w:p>
            <w:r/>
            <w:r>
              <w:t>2025-08-22</w:t>
            </w:r>
          </w:p>
        </w:tc>
        <w:tc>
          <w:tcPr>
            <w:tcW w:type="dxa" w:w="2880"/>
          </w:tcPr>
          <w:p>
            <w:r/>
            <w:r>
              <w:rPr>
                <w:b/>
              </w:rPr>
              <w:t>加薩地帶兒童截肢率已攀升至全球最高</w:t>
            </w:r>
            <w:r>
              <w:t>，反映醫療體系長期崩潰。</w:t>
            </w:r>
          </w:p>
        </w:tc>
        <w:tc>
          <w:tcPr>
            <w:tcW w:type="dxa" w:w="2880"/>
          </w:tcPr>
          <w:p>
            <w:r/>
            <w:r>
              <w:t>27</w:t>
            </w:r>
          </w:p>
        </w:tc>
      </w:tr>
      <w:tr>
        <w:tc>
          <w:tcPr>
            <w:tcW w:type="dxa" w:w="2880"/>
          </w:tcPr>
          <w:p>
            <w:r/>
            <w:r>
              <w:t>2025-10-03</w:t>
            </w:r>
          </w:p>
        </w:tc>
        <w:tc>
          <w:tcPr>
            <w:tcW w:type="dxa" w:w="2880"/>
          </w:tcPr>
          <w:p>
            <w:r/>
            <w:r>
              <w:t>世衛組織執行緊急轉移任務：將 3 名危重新生兒從赫盧醫院轉至代爾巴拉赫阿克薩醫院；</w:t>
            </w:r>
            <w:r>
              <w:rPr>
                <w:b/>
              </w:rPr>
              <w:t>原定轉移的第 4 名嬰兒於當日早上死亡</w:t>
            </w:r>
            <w:r>
              <w:t>。</w:t>
            </w:r>
          </w:p>
        </w:tc>
        <w:tc>
          <w:tcPr>
            <w:tcW w:type="dxa" w:w="2880"/>
          </w:tcPr>
          <w:p>
            <w:r/>
            <w:r>
              <w:t>29</w:t>
            </w:r>
          </w:p>
        </w:tc>
      </w:tr>
    </w:tbl>
    <w:p/>
    <w:p>
      <w:pPr>
        <w:pStyle w:val="Heading3"/>
      </w:pPr>
      <w:r>
        <w:t>⑤ 國際組織：聲明、數據與行動</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日期</w:t>
            </w:r>
          </w:p>
        </w:tc>
        <w:tc>
          <w:tcPr>
            <w:tcW w:type="dxa" w:w="2160"/>
          </w:tcPr>
          <w:p>
            <w:r>
              <w:rPr>
                <w:b/>
              </w:rPr>
            </w:r>
            <w:r>
              <w:rPr>
                <w:b/>
              </w:rPr>
              <w:t>機構 / 人物</w:t>
            </w:r>
          </w:p>
        </w:tc>
        <w:tc>
          <w:tcPr>
            <w:tcW w:type="dxa" w:w="2160"/>
          </w:tcPr>
          <w:p>
            <w:r>
              <w:rPr>
                <w:b/>
              </w:rPr>
            </w:r>
            <w:r>
              <w:rPr>
                <w:b/>
              </w:rPr>
              <w:t>要點</w:t>
            </w:r>
          </w:p>
        </w:tc>
        <w:tc>
          <w:tcPr>
            <w:tcW w:type="dxa" w:w="2160"/>
          </w:tcPr>
          <w:p>
            <w:r>
              <w:rPr>
                <w:b/>
              </w:rPr>
            </w:r>
            <w:r>
              <w:rPr>
                <w:b/>
              </w:rPr>
              <w:t>來源</w:t>
            </w:r>
          </w:p>
        </w:tc>
      </w:tr>
      <w:tr>
        <w:tc>
          <w:tcPr>
            <w:tcW w:type="dxa" w:w="2160"/>
            <w:vMerge w:val="restart"/>
          </w:tcPr>
          <w:p>
            <w:r/>
            <w:r>
              <w:t>2025-01-15</w:t>
            </w:r>
          </w:p>
          <w:p>
            <w:r/>
          </w:p>
          <w:p>
            <w:r/>
          </w:p>
        </w:tc>
        <w:tc>
          <w:tcPr>
            <w:tcW w:type="dxa" w:w="2160"/>
          </w:tcPr>
          <w:p>
            <w:r/>
            <w:r>
              <w:t>古特雷斯（秘書長）</w:t>
            </w:r>
          </w:p>
        </w:tc>
        <w:tc>
          <w:tcPr>
            <w:tcW w:type="dxa" w:w="2160"/>
          </w:tcPr>
          <w:p>
            <w:r/>
            <w:r>
              <w:t>歡迎停火協議；讚揚埃及、卡達、美國。</w:t>
            </w:r>
          </w:p>
        </w:tc>
        <w:tc>
          <w:tcPr>
            <w:tcW w:type="dxa" w:w="2160"/>
          </w:tcPr>
          <w:p>
            <w:r/>
            <w:r>
              <w:t>2</w:t>
            </w:r>
          </w:p>
        </w:tc>
      </w:tr>
      <w:tr>
        <w:tc>
          <w:tcPr>
            <w:tcW w:type="dxa" w:w="2160"/>
            <w:vMerge/>
          </w:tcPr>
          <w:p/>
        </w:tc>
        <w:tc>
          <w:tcPr>
            <w:tcW w:type="dxa" w:w="2160"/>
          </w:tcPr>
          <w:p>
            <w:r/>
            <w:r>
              <w:t>拉塞爾（UNICEF 執行主任）</w:t>
            </w:r>
          </w:p>
        </w:tc>
        <w:tc>
          <w:tcPr>
            <w:tcW w:type="dxa" w:w="2160"/>
          </w:tcPr>
          <w:p>
            <w:r/>
            <w:r>
              <w:t xml:space="preserve">衝突已造成至少 </w:t>
            </w:r>
            <w:r>
              <w:rPr>
                <w:b/>
              </w:rPr>
              <w:t>1.45 萬名兒童喪生</w:t>
            </w:r>
            <w:r>
              <w:t>、數千人受傷、近 100 萬人流離失所；停火僅為「邁向和平的第一步」。</w:t>
            </w:r>
          </w:p>
        </w:tc>
        <w:tc>
          <w:tcPr>
            <w:tcW w:type="dxa" w:w="2160"/>
          </w:tcPr>
          <w:p>
            <w:r/>
            <w:r>
              <w:t>3</w:t>
            </w:r>
          </w:p>
        </w:tc>
      </w:tr>
      <w:tr>
        <w:tc>
          <w:tcPr>
            <w:tcW w:type="dxa" w:w="2160"/>
            <w:vMerge/>
          </w:tcPr>
          <w:p/>
        </w:tc>
        <w:tc>
          <w:tcPr>
            <w:tcW w:type="dxa" w:w="2160"/>
          </w:tcPr>
          <w:p>
            <w:r/>
            <w:r>
              <w:t>弗萊瑟（人道事務副秘書長）</w:t>
            </w:r>
          </w:p>
        </w:tc>
        <w:tc>
          <w:tcPr>
            <w:tcW w:type="dxa" w:w="2160"/>
          </w:tcPr>
          <w:p>
            <w:r/>
            <w:r>
              <w:t>停火帶來希望，但援助過程仍充滿挑戰。</w:t>
            </w:r>
          </w:p>
        </w:tc>
        <w:tc>
          <w:tcPr>
            <w:tcW w:type="dxa" w:w="2160"/>
          </w:tcPr>
          <w:p>
            <w:r/>
            <w:r>
              <w:t>5</w:t>
            </w:r>
          </w:p>
        </w:tc>
      </w:tr>
      <w:tr>
        <w:tc>
          <w:tcPr>
            <w:tcW w:type="dxa" w:w="2160"/>
          </w:tcPr>
          <w:p>
            <w:r/>
            <w:r>
              <w:t>2025-02-16</w:t>
            </w:r>
          </w:p>
        </w:tc>
        <w:tc>
          <w:tcPr>
            <w:tcW w:type="dxa" w:w="2160"/>
          </w:tcPr>
          <w:p>
            <w:r/>
            <w:r>
              <w:t>聯合國發言人</w:t>
            </w:r>
          </w:p>
        </w:tc>
        <w:tc>
          <w:tcPr>
            <w:tcW w:type="dxa" w:w="2160"/>
          </w:tcPr>
          <w:p>
            <w:r/>
            <w:r>
              <w:t>將全力支持協議落實，為人道援助創造必要條件。</w:t>
            </w:r>
          </w:p>
        </w:tc>
        <w:tc>
          <w:tcPr>
            <w:tcW w:type="dxa" w:w="2160"/>
          </w:tcPr>
          <w:p>
            <w:r/>
            <w:r>
              <w:t>12</w:t>
            </w:r>
          </w:p>
        </w:tc>
      </w:tr>
      <w:tr>
        <w:tc>
          <w:tcPr>
            <w:tcW w:type="dxa" w:w="2160"/>
          </w:tcPr>
          <w:p>
            <w:r/>
            <w:r>
              <w:t>2025-02-26</w:t>
            </w:r>
          </w:p>
        </w:tc>
        <w:tc>
          <w:tcPr>
            <w:tcW w:type="dxa" w:w="2160"/>
          </w:tcPr>
          <w:p>
            <w:r/>
            <w:r>
              <w:t>人道協調廳（OCHA）</w:t>
            </w:r>
          </w:p>
        </w:tc>
        <w:tc>
          <w:tcPr>
            <w:tcW w:type="dxa" w:w="2160"/>
          </w:tcPr>
          <w:p>
            <w:r/>
            <w:r>
              <w:t>對以軍過度武力及流離失所者需求深表關切。</w:t>
            </w:r>
          </w:p>
        </w:tc>
        <w:tc>
          <w:tcPr>
            <w:tcW w:type="dxa" w:w="2160"/>
          </w:tcPr>
          <w:p>
            <w:r/>
            <w:r>
              <w:t>16</w:t>
            </w:r>
          </w:p>
        </w:tc>
      </w:tr>
      <w:tr>
        <w:tc>
          <w:tcPr>
            <w:tcW w:type="dxa" w:w="2160"/>
          </w:tcPr>
          <w:p>
            <w:r/>
            <w:r>
              <w:t>2025-05-02</w:t>
            </w:r>
          </w:p>
        </w:tc>
        <w:tc>
          <w:tcPr>
            <w:tcW w:type="dxa" w:w="2160"/>
          </w:tcPr>
          <w:p>
            <w:r/>
            <w:r>
              <w:t>弗萊瑟</w:t>
            </w:r>
          </w:p>
        </w:tc>
        <w:tc>
          <w:tcPr>
            <w:tcW w:type="dxa" w:w="2160"/>
          </w:tcPr>
          <w:p>
            <w:r/>
            <w:r>
              <w:t>指稱以方阻斷援助為「對哈馬斯施壓」，嚴重違反國際法，屬「殘酷集體懲罰」。</w:t>
            </w:r>
          </w:p>
        </w:tc>
        <w:tc>
          <w:tcPr>
            <w:tcW w:type="dxa" w:w="2160"/>
          </w:tcPr>
          <w:p>
            <w:r/>
            <w:r>
              <w:t>20</w:t>
            </w:r>
          </w:p>
        </w:tc>
      </w:tr>
      <w:tr>
        <w:tc>
          <w:tcPr>
            <w:tcW w:type="dxa" w:w="2160"/>
          </w:tcPr>
          <w:p>
            <w:r/>
            <w:r>
              <w:t>2025-05-31</w:t>
            </w:r>
          </w:p>
        </w:tc>
        <w:tc>
          <w:tcPr>
            <w:tcW w:type="dxa" w:w="2160"/>
          </w:tcPr>
          <w:p>
            <w:r/>
            <w:r>
              <w:t>古特雷斯</w:t>
            </w:r>
          </w:p>
        </w:tc>
        <w:tc>
          <w:tcPr>
            <w:tcW w:type="dxa" w:w="2160"/>
          </w:tcPr>
          <w:p>
            <w:r/>
            <w:r>
              <w:t>對援助中心槍擊事件「深表震驚」，呼籲立即永久停火。</w:t>
            </w:r>
          </w:p>
        </w:tc>
        <w:tc>
          <w:tcPr>
            <w:tcW w:type="dxa" w:w="2160"/>
          </w:tcPr>
          <w:p>
            <w:r/>
            <w:r>
              <w:t>21</w:t>
            </w:r>
          </w:p>
        </w:tc>
      </w:tr>
      <w:tr>
        <w:tc>
          <w:tcPr>
            <w:tcW w:type="dxa" w:w="2160"/>
          </w:tcPr>
          <w:p>
            <w:r/>
            <w:r>
              <w:t>2025-07-03</w:t>
            </w:r>
          </w:p>
        </w:tc>
        <w:tc>
          <w:tcPr>
            <w:tcW w:type="dxa" w:w="2160"/>
          </w:tcPr>
          <w:p>
            <w:r/>
            <w:r>
              <w:t>古特雷斯 / 杜加里克</w:t>
            </w:r>
          </w:p>
        </w:tc>
        <w:tc>
          <w:tcPr>
            <w:tcW w:type="dxa" w:w="2160"/>
          </w:tcPr>
          <w:p>
            <w:r/>
            <w:r>
              <w:t>呼籲立即永久停火與全面准入；指出 44% 協調被拒。</w:t>
            </w:r>
          </w:p>
        </w:tc>
        <w:tc>
          <w:tcPr>
            <w:tcW w:type="dxa" w:w="2160"/>
          </w:tcPr>
          <w:p>
            <w:r/>
            <w:r>
              <w:t>23、24、25</w:t>
            </w:r>
          </w:p>
        </w:tc>
      </w:tr>
      <w:tr>
        <w:tc>
          <w:tcPr>
            <w:tcW w:type="dxa" w:w="2160"/>
          </w:tcPr>
          <w:p>
            <w:r/>
            <w:r>
              <w:t>2025-08-08</w:t>
            </w:r>
          </w:p>
        </w:tc>
        <w:tc>
          <w:tcPr>
            <w:tcW w:type="dxa" w:w="2160"/>
            <w:vMerge w:val="restart"/>
          </w:tcPr>
          <w:p>
            <w:r/>
            <w:r>
              <w:t>古特雷斯</w:t>
            </w:r>
          </w:p>
          <w:p>
            <w:r/>
          </w:p>
        </w:tc>
        <w:tc>
          <w:tcPr>
            <w:tcW w:type="dxa" w:w="2160"/>
          </w:tcPr>
          <w:p>
            <w:r/>
            <w:r>
              <w:t>對以方「接管加薩城」深表震驚，警告局勢危險升級。</w:t>
            </w:r>
          </w:p>
        </w:tc>
        <w:tc>
          <w:tcPr>
            <w:tcW w:type="dxa" w:w="2160"/>
          </w:tcPr>
          <w:p>
            <w:r/>
            <w:r>
              <w:t>26</w:t>
            </w:r>
          </w:p>
        </w:tc>
      </w:tr>
      <w:tr>
        <w:tc>
          <w:tcPr>
            <w:tcW w:type="dxa" w:w="2160"/>
            <w:vMerge w:val="restart"/>
          </w:tcPr>
          <w:p>
            <w:r/>
            <w:r>
              <w:t>2025-10-03</w:t>
            </w:r>
          </w:p>
          <w:p>
            <w:r/>
          </w:p>
        </w:tc>
        <w:tc>
          <w:tcPr>
            <w:tcW w:type="dxa" w:w="2160"/>
            <w:vMerge/>
          </w:tcPr>
          <w:p/>
        </w:tc>
        <w:tc>
          <w:tcPr>
            <w:tcW w:type="dxa" w:w="2160"/>
          </w:tcPr>
          <w:p>
            <w:r/>
            <w:r>
              <w:t>對哈馬斯宣布準備釋放人質「感到鼓舞」。</w:t>
            </w:r>
          </w:p>
        </w:tc>
        <w:tc>
          <w:tcPr>
            <w:tcW w:type="dxa" w:w="2160"/>
          </w:tcPr>
          <w:p>
            <w:r/>
            <w:r>
              <w:t>28</w:t>
            </w:r>
          </w:p>
        </w:tc>
      </w:tr>
      <w:tr>
        <w:tc>
          <w:tcPr>
            <w:tcW w:type="dxa" w:w="2160"/>
            <w:vMerge/>
          </w:tcPr>
          <w:p/>
        </w:tc>
        <w:tc>
          <w:tcPr>
            <w:tcW w:type="dxa" w:w="2160"/>
          </w:tcPr>
          <w:p>
            <w:r/>
            <w:r>
              <w:t>世衛組織（WHO）</w:t>
            </w:r>
          </w:p>
        </w:tc>
        <w:tc>
          <w:tcPr>
            <w:tcW w:type="dxa" w:w="2160"/>
          </w:tcPr>
          <w:p>
            <w:r/>
            <w:r>
              <w:t>執行新生兒緊急轉移任務；1 名嬰兒未能倖存。</w:t>
            </w:r>
          </w:p>
        </w:tc>
        <w:tc>
          <w:tcPr>
            <w:tcW w:type="dxa" w:w="2160"/>
          </w:tcPr>
          <w:p>
            <w:r/>
            <w:r>
              <w:t>29</w:t>
            </w:r>
          </w:p>
        </w:tc>
      </w:tr>
    </w:tbl>
    <w:p/>
    <w:p>
      <w:r>
        <w:t>---</w:t>
      </w:r>
    </w:p>
    <w:p/>
    <w:p>
      <w:pPr>
        <w:pStyle w:val="Heading2"/>
      </w:pPr>
      <w:r>
        <w:t>三、趨勢分析</w:t>
      </w:r>
    </w:p>
    <w:p/>
    <w:p>
      <w:pPr>
        <w:pStyle w:val="Heading3"/>
      </w:pPr>
      <w:r>
        <w:t>3.1 停火協議「達成→脆弱維持→破裂→再升級」的完整弧線</w:t>
      </w:r>
    </w:p>
    <w:p/>
    <w:p>
      <w:r>
        <w:t>從現有資料可清晰辨識四個階段：</w:t>
      </w:r>
    </w:p>
    <w:p/>
    <w:p>
      <w:r>
        <w:t xml:space="preserve">1. </w:t>
      </w:r>
      <w:r>
        <w:rPr>
          <w:b/>
        </w:rPr>
        <w:t>達成與初期執行（1 月中至 2 月中）</w:t>
      </w:r>
      <w:r>
        <w:t>：停火協議於 1 月 19 日生效（來源6），首波人質交換在 2 月 16 日完成（來源10），第一階段「基本按商定步驟推進」（來源17）。</w:t>
      </w:r>
    </w:p>
    <w:p>
      <w:r>
        <w:t xml:space="preserve">2. </w:t>
      </w:r>
      <w:r>
        <w:rPr>
          <w:b/>
        </w:rPr>
        <w:t>緊張與警告期（2 月下至 3 月）</w:t>
      </w:r>
      <w:r>
        <w:t xml:space="preserve">：2 月 11 日已出現「停火或將終止」的報導（來源7），古特雷斯緊急呼籲避免戰火重燃（來源7、8）。3 月 1 日為第一階段截止日，但 </w:t>
      </w:r>
      <w:r>
        <w:rPr>
          <w:b/>
        </w:rPr>
        <w:t>3 月份本身缺乏直接資料</w:t>
      </w:r>
      <w:r>
        <w:t>，無法確認當月具體談判狀態。</w:t>
      </w:r>
    </w:p>
    <w:p>
      <w:r>
        <w:t xml:space="preserve">3. </w:t>
      </w:r>
      <w:r>
        <w:rPr>
          <w:b/>
        </w:rPr>
        <w:t>破裂與封鎖（4 月至 5 月）</w:t>
      </w:r>
      <w:r>
        <w:t>：資料明確記載「停火協議於三月份破裂」（來源19），隨後以方連續四周（4 月）、兩個月（5 月）禁止所有援助進入（來源18、20），美國在安理會否決停火決議（來源21）。</w:t>
      </w:r>
    </w:p>
    <w:p>
      <w:r>
        <w:t xml:space="preserve">4. </w:t>
      </w:r>
      <w:r>
        <w:rPr>
          <w:b/>
        </w:rPr>
        <w:t>惡化與再升級（6 月至 10 月）</w:t>
      </w:r>
      <w:r>
        <w:t>：6 月 44% 人道協調被拒（來源25）→ 7 月強制轉移 3 萬人（來源24）→ 8 月以軍「接管加薩城」（來源26）、兒童截肢率全球最高（來源27）→ 10 月 3 日哈馬斯再度表態準備釋放人質（來源28）。</w:t>
      </w:r>
    </w:p>
    <w:p/>
    <w:p>
      <w:pPr>
        <w:pStyle w:val="Heading3"/>
      </w:pPr>
      <w:r>
        <w:t>3.2 外交進展 ↔ 軍事行動 ↔ 人道情勢的傳導鏈</w:t>
      </w:r>
    </w:p>
    <w:p/>
    <w:p>
      <w:r>
        <w:t>資料呈現一條清晰的</w:t>
      </w:r>
      <w:r>
        <w:rPr>
          <w:b/>
        </w:rPr>
        <w:t>惡性循環</w:t>
      </w:r>
      <w:r>
        <w:t>：</w:t>
      </w:r>
    </w:p>
    <w:p/>
    <w:p>
      <w:pPr>
        <w:pStyle w:val="IntenseQuote"/>
      </w:pPr>
      <w:r>
        <w:rPr>
          <w:b/>
        </w:rPr>
        <w:t>談判停滯／破裂 → 以方恢復或加劇軍事行動與邊境封鎖 → 人道准入被系統性阻斷（44% 被拒）→ 醫療體系崩潰（醫院設備被毀、兒童截肢率全球最高）→ 平民生存條件惡化 → 國際譴責但缺乏強制機制 → 談判再度停滯</w:t>
      </w:r>
    </w:p>
    <w:p/>
    <w:p>
      <w:r>
        <w:t>具體證據：</w:t>
      </w:r>
    </w:p>
    <w:p>
      <w:pPr>
        <w:pStyle w:val="ListBullet"/>
      </w:pPr>
      <w:r>
        <w:t>停火有效期（1-2 月）：援助雖仍有挑戰（來源5），但協議明列「大幅增加援助物資」（來源11），人道協調相對暢通。</w:t>
      </w:r>
    </w:p>
    <w:p>
      <w:pPr>
        <w:pStyle w:val="ListBullet"/>
      </w:pPr>
      <w:r>
        <w:t>停火破裂後（4 月起）：邊境四周全關（來源18）→ 50 天無物資（來源19）→ 20 次搶修許可被拒（來源22）→ 44% 協調被拒（來源25），呈逐月惡化。</w:t>
      </w:r>
    </w:p>
    <w:p>
      <w:pPr>
        <w:pStyle w:val="ListBullet"/>
      </w:pPr>
      <w:r>
        <w:t>10 月 3 日：哈馬斯重新表態釋放意圖（來源28），與聯合國已備妥 17 萬噸物資「可隨時運入」（來源28）形成</w:t>
      </w:r>
      <w:r>
        <w:rPr>
          <w:b/>
        </w:rPr>
        <w:t>外交意圖與人道能力並備</w:t>
      </w:r>
      <w:r>
        <w:t>的窗口，但現有事實顯示此意圖尚未轉化為實際行動。</w:t>
      </w:r>
    </w:p>
    <w:p/>
    <w:p>
      <w:pPr>
        <w:pStyle w:val="Heading3"/>
      </w:pPr>
      <w:r>
        <w:t>3.3 國際安全對醫療體系的直接打擊</w:t>
      </w:r>
    </w:p>
    <w:p/>
    <w:p>
      <w:pPr>
        <w:pStyle w:val="ListBullet"/>
      </w:pPr>
      <w:r>
        <w:t>醫院設備被破壞（來源1）→ 物資短缺限制運作（來源1）→ 病患無法轉送（來源29：第 4 名新生兒在等待轉移中死亡）→ 兒童截肢率全球最高（來源27）。</w:t>
      </w:r>
    </w:p>
    <w:p>
      <w:pPr>
        <w:pStyle w:val="ListBullet"/>
      </w:pPr>
      <w:r>
        <w:t>這顯示軍事行動並非僅造成即時傷亡，更通過「封鎖→物資斷供→醫療崩潰→慢性傷害累積」的路徑，產生長期不可逆的人道損害。</w:t>
      </w:r>
    </w:p>
    <w:p/>
    <w:p>
      <w:pPr>
        <w:pStyle w:val="Heading3"/>
      </w:pPr>
      <w:r>
        <w:t>3.4 10 月重點時段：現有資料的限度</w:t>
      </w:r>
    </w:p>
    <w:p/>
    <w:p>
      <w:r>
        <w:t>問句將 10 月列為重點（哈馬斯釋放意圖、古特雷斯表態、卡達／埃及調解、聯合國備妥物資），但現有 10 月資料僅 2025-10-03 一天（來源28、29）：</w:t>
      </w:r>
    </w:p>
    <w:p/>
    <w:p>
      <w:pPr>
        <w:pStyle w:val="ListBullet"/>
      </w:pPr>
      <w:r>
        <w:rPr>
          <w:b/>
        </w:rPr>
        <w:t>已確認</w:t>
      </w:r>
      <w:r>
        <w:t>：哈馬斯宣布準備釋放人質（來源28）；古特雷斯「感到鼓舞」（來源28）；聯合國備妥約 17 萬噸物資（來源28）；世衛組織執行新生兒緊急轉移（來源29）。</w:t>
      </w:r>
    </w:p>
    <w:p>
      <w:pPr>
        <w:pStyle w:val="ListBullet"/>
      </w:pPr>
      <w:r>
        <w:rPr>
          <w:b/>
        </w:rPr>
        <w:t>資料不足</w:t>
      </w:r>
      <w:r>
        <w:t>：卡達與埃及在 10 月調解中的具體角色、以色列是否回應、是否達成新交換時間表、美國態度變化等，現行片段中</w:t>
      </w:r>
      <w:r>
        <w:rPr>
          <w:b/>
        </w:rPr>
        <w:t>未見記載</w:t>
      </w:r>
      <w:r>
        <w:t>，無法補充。</w:t>
      </w:r>
    </w:p>
    <w:p/>
    <w:p>
      <w:r>
        <w:t>---</w:t>
      </w:r>
    </w:p>
    <w:p/>
    <w:p>
      <w:pPr>
        <w:pStyle w:val="Heading2"/>
      </w:pPr>
      <w:r>
        <w:t>四、SWOT 分析</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維度</w:t>
            </w:r>
          </w:p>
        </w:tc>
        <w:tc>
          <w:tcPr>
            <w:tcW w:type="dxa" w:w="2160"/>
          </w:tcPr>
          <w:p>
            <w:r>
              <w:rPr>
                <w:b/>
              </w:rPr>
            </w:r>
            <w:r>
              <w:rPr>
                <w:b/>
              </w:rPr>
              <w:t>面向</w:t>
            </w:r>
          </w:p>
        </w:tc>
        <w:tc>
          <w:tcPr>
            <w:tcW w:type="dxa" w:w="2160"/>
          </w:tcPr>
          <w:p>
            <w:r>
              <w:rPr>
                <w:b/>
              </w:rPr>
            </w:r>
            <w:r>
              <w:rPr>
                <w:b/>
              </w:rPr>
              <w:t>主要內容</w:t>
            </w:r>
          </w:p>
        </w:tc>
        <w:tc>
          <w:tcPr>
            <w:tcW w:type="dxa" w:w="2160"/>
          </w:tcPr>
          <w:p>
            <w:r>
              <w:rPr>
                <w:b/>
              </w:rPr>
            </w:r>
            <w:r>
              <w:rPr>
                <w:b/>
              </w:rPr>
              <w:t>來源</w:t>
            </w:r>
          </w:p>
        </w:tc>
      </w:tr>
      <w:tr>
        <w:tc>
          <w:tcPr>
            <w:tcW w:type="dxa" w:w="2160"/>
            <w:vMerge w:val="restart"/>
          </w:tcPr>
          <w:p>
            <w:r/>
            <w:r>
              <w:rPr>
                <w:b/>
              </w:rPr>
              <w:t>S（優勢）</w:t>
            </w:r>
          </w:p>
          <w:p>
            <w:r/>
          </w:p>
          <w:p>
            <w:r/>
          </w:p>
        </w:tc>
        <w:tc>
          <w:tcPr>
            <w:tcW w:type="dxa" w:w="2160"/>
          </w:tcPr>
          <w:p>
            <w:r/>
            <w:r>
              <w:t>國際調解機制仍在運轉</w:t>
            </w:r>
          </w:p>
        </w:tc>
        <w:tc>
          <w:tcPr>
            <w:tcW w:type="dxa" w:w="2160"/>
          </w:tcPr>
          <w:p>
            <w:r/>
            <w:r>
              <w:t>埃及、卡達、美國在 1 月協議達成中扮演關鍵調解角色（來源2）；多哈仍被視為第二階段談判場地（來源8）；10 月哈馬斯重新表態釋放意圖（來源28），顯示談判窗口尚未完全關閉。</w:t>
            </w:r>
          </w:p>
        </w:tc>
        <w:tc>
          <w:tcPr>
            <w:tcW w:type="dxa" w:w="2160"/>
          </w:tcPr>
          <w:p>
            <w:r/>
            <w:r>
              <w:t>2、8、28</w:t>
            </w:r>
          </w:p>
        </w:tc>
      </w:tr>
      <w:tr>
        <w:tc>
          <w:tcPr>
            <w:tcW w:type="dxa" w:w="2160"/>
            <w:vMerge/>
          </w:tcPr>
          <w:p/>
        </w:tc>
        <w:tc>
          <w:tcPr>
            <w:tcW w:type="dxa" w:w="2160"/>
          </w:tcPr>
          <w:p>
            <w:r/>
            <w:r>
              <w:t>人道物資「就緒待入」</w:t>
            </w:r>
          </w:p>
        </w:tc>
        <w:tc>
          <w:tcPr>
            <w:tcW w:type="dxa" w:w="2160"/>
          </w:tcPr>
          <w:p>
            <w:r/>
            <w:r>
              <w:t>聯合國及合作夥伴已準備約 17 萬噸食品、藥品、帳篷，「可隨時運入」（來源28），顯示一旦准入恢復，援助可在短時間內大幅擴展。</w:t>
            </w:r>
          </w:p>
        </w:tc>
        <w:tc>
          <w:tcPr>
            <w:tcW w:type="dxa" w:w="2160"/>
          </w:tcPr>
          <w:p>
            <w:r/>
            <w:r>
              <w:t>28</w:t>
            </w:r>
          </w:p>
        </w:tc>
      </w:tr>
      <w:tr>
        <w:tc>
          <w:tcPr>
            <w:tcW w:type="dxa" w:w="2160"/>
            <w:vMerge/>
          </w:tcPr>
          <w:p/>
        </w:tc>
        <w:tc>
          <w:tcPr>
            <w:tcW w:type="dxa" w:w="2160"/>
          </w:tcPr>
          <w:p>
            <w:r/>
            <w:r>
              <w:t>國際法與道義框架明確</w:t>
            </w:r>
          </w:p>
        </w:tc>
        <w:tc>
          <w:tcPr>
            <w:tcW w:type="dxa" w:w="2160"/>
          </w:tcPr>
          <w:p>
            <w:r/>
            <w:r>
              <w:t>古特雷斯多次援引國際人道法、國際人權法（來源4、13、23），UNICEF、OCHA、WHO 持續發布數據與譴責（來源3、16、29），為後續行動提供法理與輿論基礎。</w:t>
            </w:r>
          </w:p>
        </w:tc>
        <w:tc>
          <w:tcPr>
            <w:tcW w:type="dxa" w:w="2160"/>
          </w:tcPr>
          <w:p>
            <w:r/>
            <w:r>
              <w:t>3、4、13、16、23、29</w:t>
            </w:r>
          </w:p>
        </w:tc>
      </w:tr>
      <w:tr>
        <w:tc>
          <w:tcPr>
            <w:tcW w:type="dxa" w:w="2160"/>
            <w:vMerge w:val="restart"/>
          </w:tcPr>
          <w:p>
            <w:r/>
            <w:r>
              <w:rPr>
                <w:b/>
              </w:rPr>
              <w:t>W（劣勢）</w:t>
            </w:r>
          </w:p>
          <w:p>
            <w:r/>
          </w:p>
          <w:p>
            <w:r/>
          </w:p>
          <w:p>
            <w:r/>
          </w:p>
        </w:tc>
        <w:tc>
          <w:tcPr>
            <w:tcW w:type="dxa" w:w="2160"/>
          </w:tcPr>
          <w:p>
            <w:r/>
            <w:r>
              <w:t>人道准入被系統性阻斷</w:t>
            </w:r>
          </w:p>
        </w:tc>
        <w:tc>
          <w:tcPr>
            <w:tcW w:type="dxa" w:w="2160"/>
          </w:tcPr>
          <w:p>
            <w:r/>
            <w:r>
              <w:t>4 月起邊境全關（來源18）、50 天無物資（來源19）、20 次搶修許可被拒（來源22）、6 月 44% 協調被拒（來源25），顯示以方擁有「一票否決」實際能力，而國際社會缺乏強制執行機制。</w:t>
            </w:r>
          </w:p>
        </w:tc>
        <w:tc>
          <w:tcPr>
            <w:tcW w:type="dxa" w:w="2160"/>
          </w:tcPr>
          <w:p>
            <w:r/>
            <w:r>
              <w:t>18、19、22、25</w:t>
            </w:r>
          </w:p>
        </w:tc>
      </w:tr>
      <w:tr>
        <w:tc>
          <w:tcPr>
            <w:tcW w:type="dxa" w:w="2160"/>
            <w:vMerge/>
          </w:tcPr>
          <w:p/>
        </w:tc>
        <w:tc>
          <w:tcPr>
            <w:tcW w:type="dxa" w:w="2160"/>
          </w:tcPr>
          <w:p>
            <w:r/>
            <w:r>
              <w:t>醫療體系已近崩潰</w:t>
            </w:r>
          </w:p>
        </w:tc>
        <w:tc>
          <w:tcPr>
            <w:tcW w:type="dxa" w:w="2160"/>
          </w:tcPr>
          <w:p>
            <w:r/>
            <w:r>
              <w:t>醫院設備被毀（來源1）、兒童截肢率全球最高（來源27）、新生兒在等待轉移中死亡（來源29），醫療能力損耗具有長期不可逆性。</w:t>
            </w:r>
          </w:p>
        </w:tc>
        <w:tc>
          <w:tcPr>
            <w:tcW w:type="dxa" w:w="2160"/>
          </w:tcPr>
          <w:p>
            <w:r/>
            <w:r>
              <w:t>1、27、29</w:t>
            </w:r>
          </w:p>
        </w:tc>
      </w:tr>
      <w:tr>
        <w:tc>
          <w:tcPr>
            <w:tcW w:type="dxa" w:w="2160"/>
            <w:vMerge/>
          </w:tcPr>
          <w:p/>
        </w:tc>
        <w:tc>
          <w:tcPr>
            <w:tcW w:type="dxa" w:w="2160"/>
          </w:tcPr>
          <w:p>
            <w:r/>
            <w:r>
              <w:t>安理會機制癱瘓</w:t>
            </w:r>
          </w:p>
        </w:tc>
        <w:tc>
          <w:tcPr>
            <w:tcW w:type="dxa" w:w="2160"/>
          </w:tcPr>
          <w:p>
            <w:r/>
            <w:r>
              <w:t>美國 5 月否決停火決議（來源21），使聯合國安理會無法通過有約束力的停火或准入決議，削弱了國際集體安全機制的作用。</w:t>
            </w:r>
          </w:p>
        </w:tc>
        <w:tc>
          <w:tcPr>
            <w:tcW w:type="dxa" w:w="2160"/>
          </w:tcPr>
          <w:p>
            <w:r/>
            <w:r>
              <w:t>21</w:t>
            </w:r>
          </w:p>
        </w:tc>
      </w:tr>
      <w:tr>
        <w:tc>
          <w:tcPr>
            <w:tcW w:type="dxa" w:w="2160"/>
            <w:vMerge/>
          </w:tcPr>
          <w:p/>
        </w:tc>
        <w:tc>
          <w:tcPr>
            <w:tcW w:type="dxa" w:w="2160"/>
          </w:tcPr>
          <w:p>
            <w:r/>
            <w:r>
              <w:t>資料連續性缺口</w:t>
            </w:r>
          </w:p>
        </w:tc>
        <w:tc>
          <w:tcPr>
            <w:tcW w:type="dxa" w:w="2160"/>
          </w:tcPr>
          <w:p>
            <w:r/>
            <w:r>
              <w:t>3 月（停火破裂關鍵月）與 9 月完全無資料；10 月僅 1 天紀錄。若需完整追蹤談判脈絡，現有資料不足以填補這兩個月的事件細節。</w:t>
            </w:r>
          </w:p>
        </w:tc>
        <w:tc>
          <w:tcPr>
            <w:tcW w:type="dxa" w:w="2160"/>
          </w:tcPr>
          <w:p>
            <w:r/>
            <w:r>
              <w:t>-</w:t>
            </w:r>
          </w:p>
        </w:tc>
      </w:tr>
      <w:tr>
        <w:tc>
          <w:tcPr>
            <w:tcW w:type="dxa" w:w="2160"/>
            <w:vMerge w:val="restart"/>
          </w:tcPr>
          <w:p>
            <w:r/>
            <w:r>
              <w:rPr>
                <w:b/>
              </w:rPr>
              <w:t>O（機會）</w:t>
            </w:r>
          </w:p>
          <w:p>
            <w:r/>
          </w:p>
          <w:p>
            <w:r/>
          </w:p>
        </w:tc>
        <w:tc>
          <w:tcPr>
            <w:tcW w:type="dxa" w:w="2160"/>
          </w:tcPr>
          <w:p>
            <w:r/>
            <w:r>
              <w:t>10 月外交窗口</w:t>
            </w:r>
          </w:p>
        </w:tc>
        <w:tc>
          <w:tcPr>
            <w:tcW w:type="dxa" w:w="2160"/>
          </w:tcPr>
          <w:p>
            <w:r/>
            <w:r>
              <w:t>哈馬斯主動表態準備釋放人質（來源28）＋聯合國物資就緒（來源28）＋古特雷斯正面回應（來源28），三者同時到位，構成近年罕見的「意願＋能力＋道義」三合一窗口。</w:t>
            </w:r>
          </w:p>
        </w:tc>
        <w:tc>
          <w:tcPr>
            <w:tcW w:type="dxa" w:w="2160"/>
          </w:tcPr>
          <w:p>
            <w:r/>
            <w:r>
              <w:t>28</w:t>
            </w:r>
          </w:p>
        </w:tc>
      </w:tr>
      <w:tr>
        <w:tc>
          <w:tcPr>
            <w:tcW w:type="dxa" w:w="2160"/>
            <w:vMerge/>
          </w:tcPr>
          <w:p/>
        </w:tc>
        <w:tc>
          <w:tcPr>
            <w:tcW w:type="dxa" w:w="2160"/>
          </w:tcPr>
          <w:p>
            <w:r/>
            <w:r>
              <w:t>停火協議框架仍具參考價值</w:t>
            </w:r>
          </w:p>
        </w:tc>
        <w:tc>
          <w:tcPr>
            <w:tcW w:type="dxa" w:w="2160"/>
          </w:tcPr>
          <w:p>
            <w:r/>
            <w:r>
              <w:t>三階段協議（來源11）已包含軍撤、平民返回、援助增加等具體條款，若談判重啟，可作為現成藍本，降低重新談判時間成本。</w:t>
            </w:r>
          </w:p>
        </w:tc>
        <w:tc>
          <w:tcPr>
            <w:tcW w:type="dxa" w:w="2160"/>
          </w:tcPr>
          <w:p>
            <w:r/>
            <w:r>
              <w:t>11</w:t>
            </w:r>
          </w:p>
        </w:tc>
      </w:tr>
      <w:tr>
        <w:tc>
          <w:tcPr>
            <w:tcW w:type="dxa" w:w="2160"/>
            <w:vMerge/>
          </w:tcPr>
          <w:p/>
        </w:tc>
        <w:tc>
          <w:tcPr>
            <w:tcW w:type="dxa" w:w="2160"/>
          </w:tcPr>
          <w:p>
            <w:r/>
            <w:r>
              <w:t>國際輿論壓力持續累積</w:t>
            </w:r>
          </w:p>
        </w:tc>
        <w:tc>
          <w:tcPr>
            <w:tcW w:type="dxa" w:w="2160"/>
          </w:tcPr>
          <w:p>
            <w:r/>
            <w:r>
              <w:t>從 1 月「歡迎停火」（來源2）到 8 月「深表震驚」（來源26）再到 10 月「感到鼓舞」（來源28），國際社會關注度未退卻，為施壓創造持續空間。</w:t>
            </w:r>
          </w:p>
        </w:tc>
        <w:tc>
          <w:tcPr>
            <w:tcW w:type="dxa" w:w="2160"/>
          </w:tcPr>
          <w:p>
            <w:r/>
            <w:r>
              <w:t>2、26、28</w:t>
            </w:r>
          </w:p>
        </w:tc>
      </w:tr>
      <w:tr>
        <w:tc>
          <w:tcPr>
            <w:tcW w:type="dxa" w:w="2160"/>
            <w:vMerge w:val="restart"/>
          </w:tcPr>
          <w:p>
            <w:r/>
            <w:r>
              <w:rPr>
                <w:b/>
              </w:rPr>
              <w:t>T（威脅）</w:t>
            </w:r>
          </w:p>
          <w:p>
            <w:r/>
          </w:p>
          <w:p>
            <w:r/>
          </w:p>
          <w:p>
            <w:r/>
          </w:p>
          <w:p>
            <w:r/>
          </w:p>
        </w:tc>
        <w:tc>
          <w:tcPr>
            <w:tcW w:type="dxa" w:w="2160"/>
          </w:tcPr>
          <w:p>
            <w:r/>
            <w:r>
              <w:t>談判再度破裂</w:t>
            </w:r>
          </w:p>
        </w:tc>
        <w:tc>
          <w:tcPr>
            <w:tcW w:type="dxa" w:w="2160"/>
          </w:tcPr>
          <w:p>
            <w:r/>
            <w:r>
              <w:t>2 月曾出現「停火或將終止」危機（來源7），3 月實際破裂（來源19）；10 月意圖尚未轉化為行動，若以方無回應或內部政治變化，可能再次破裂。</w:t>
            </w:r>
          </w:p>
        </w:tc>
        <w:tc>
          <w:tcPr>
            <w:tcW w:type="dxa" w:w="2160"/>
          </w:tcPr>
          <w:p>
            <w:r/>
            <w:r>
              <w:t>7、19、28</w:t>
            </w:r>
          </w:p>
        </w:tc>
      </w:tr>
      <w:tr>
        <w:tc>
          <w:tcPr>
            <w:tcW w:type="dxa" w:w="2160"/>
            <w:vMerge/>
          </w:tcPr>
          <w:p/>
        </w:tc>
        <w:tc>
          <w:tcPr>
            <w:tcW w:type="dxa" w:w="2160"/>
          </w:tcPr>
          <w:p>
            <w:r/>
            <w:r>
              <w:t>軍事行動持續升級</w:t>
            </w:r>
          </w:p>
        </w:tc>
        <w:tc>
          <w:tcPr>
            <w:tcW w:type="dxa" w:w="2160"/>
          </w:tcPr>
          <w:p>
            <w:r/>
            <w:r>
              <w:t>8 月「接管加薩城」（來源26）、兒童截肢率全球最高（來源27）顯示軍事強度未減；若停火無法達成，平民傷亡與醫療崩潰將進一步惡化。</w:t>
            </w:r>
          </w:p>
        </w:tc>
        <w:tc>
          <w:tcPr>
            <w:tcW w:type="dxa" w:w="2160"/>
          </w:tcPr>
          <w:p>
            <w:r/>
            <w:r>
              <w:t>26、27</w:t>
            </w:r>
          </w:p>
        </w:tc>
      </w:tr>
      <w:tr>
        <w:tc>
          <w:tcPr>
            <w:tcW w:type="dxa" w:w="2160"/>
            <w:vMerge/>
          </w:tcPr>
          <w:p/>
        </w:tc>
        <w:tc>
          <w:tcPr>
            <w:tcW w:type="dxa" w:w="2160"/>
          </w:tcPr>
          <w:p>
            <w:r/>
            <w:r>
              <w:t>援助受阻造成人道災難</w:t>
            </w:r>
          </w:p>
        </w:tc>
        <w:tc>
          <w:tcPr>
            <w:tcW w:type="dxa" w:w="2160"/>
          </w:tcPr>
          <w:p>
            <w:r/>
            <w:r>
              <w:t>連續數月無物資進入（來源19、20）、民眾在援助中心遭槍擊（來源21）、44% 協調被拒（來源25），已構成「以飢餓為武器」的集體懲罰風險（來源20）。</w:t>
            </w:r>
          </w:p>
        </w:tc>
        <w:tc>
          <w:tcPr>
            <w:tcW w:type="dxa" w:w="2160"/>
          </w:tcPr>
          <w:p>
            <w:r/>
            <w:r>
              <w:t>19、20、21、25</w:t>
            </w:r>
          </w:p>
        </w:tc>
      </w:tr>
      <w:tr>
        <w:tc>
          <w:tcPr>
            <w:tcW w:type="dxa" w:w="2160"/>
            <w:vMerge/>
          </w:tcPr>
          <w:p/>
        </w:tc>
        <w:tc>
          <w:tcPr>
            <w:tcW w:type="dxa" w:w="2160"/>
          </w:tcPr>
          <w:p>
            <w:r/>
            <w:r>
              <w:t>醫療體系惡化不可逆</w:t>
            </w:r>
          </w:p>
        </w:tc>
        <w:tc>
          <w:tcPr>
            <w:tcW w:type="dxa" w:w="2160"/>
          </w:tcPr>
          <w:p>
            <w:r/>
            <w:r>
              <w:t>新生兒死亡（來源29）、截肢率全球最高（來源27）表明即使停火恢復，醫療重建需要遠超短期停火時程，間接推高長期平民死亡率。</w:t>
            </w:r>
          </w:p>
        </w:tc>
        <w:tc>
          <w:tcPr>
            <w:tcW w:type="dxa" w:w="2160"/>
          </w:tcPr>
          <w:p>
            <w:r/>
            <w:r>
              <w:t>27、29</w:t>
            </w:r>
          </w:p>
        </w:tc>
      </w:tr>
      <w:tr>
        <w:tc>
          <w:tcPr>
            <w:tcW w:type="dxa" w:w="2160"/>
            <w:vMerge/>
          </w:tcPr>
          <w:p/>
        </w:tc>
        <w:tc>
          <w:tcPr>
            <w:tcW w:type="dxa" w:w="2160"/>
          </w:tcPr>
          <w:p>
            <w:r/>
            <w:r>
              <w:t>衝突外溢至約旦河西岸</w:t>
            </w:r>
          </w:p>
        </w:tc>
        <w:tc>
          <w:tcPr>
            <w:tcW w:type="dxa" w:w="2160"/>
          </w:tcPr>
          <w:p>
            <w:r/>
            <w:r>
              <w:t>2 月西岸已出現數周軍事行動、四萬人流離失所（來源14、15），若加薩局勢再升級，西岸可能成為第二戰場，擴大人道危機規模。</w:t>
            </w:r>
          </w:p>
        </w:tc>
        <w:tc>
          <w:tcPr>
            <w:tcW w:type="dxa" w:w="2160"/>
          </w:tcPr>
          <w:p>
            <w:r/>
            <w:r>
              <w:t>14、15、16</w:t>
            </w:r>
          </w:p>
        </w:tc>
      </w:tr>
    </w:tbl>
    <w:p/>
    <w:p>
      <w:r>
        <w:t>---</w:t>
      </w:r>
    </w:p>
    <w:p/>
    <w:p>
      <w:pPr>
        <w:pStyle w:val="Heading2"/>
      </w:pPr>
      <w:r>
        <w:t>五、綜合研判與後續風險</w:t>
      </w:r>
    </w:p>
    <w:p/>
    <w:p>
      <w:pPr>
        <w:pStyle w:val="Heading3"/>
      </w:pPr>
      <w:r>
        <w:t>5.1 停火與人質談判對人道准入的實際影響</w:t>
      </w:r>
    </w:p>
    <w:p/>
    <w:p>
      <w:r>
        <w:t>現有資料顯示一個核心事實：</w:t>
      </w:r>
      <w:r>
        <w:rPr>
          <w:b/>
        </w:rPr>
        <w:t>停火協議的有效執行是人道准入的前提條件</w:t>
      </w:r>
      <w:r>
        <w:t>。</w:t>
      </w:r>
    </w:p>
    <w:p/>
    <w:p>
      <w:pPr>
        <w:pStyle w:val="ListBullet"/>
      </w:pPr>
      <w:r>
        <w:t>停火有效時（1-2 月）：協議明列「大幅增加援助物資」（來源11），人道協調雖仍有困難（來源5）但並非全面阻斷。</w:t>
      </w:r>
    </w:p>
    <w:p>
      <w:pPr>
        <w:pStyle w:val="ListBullet"/>
      </w:pPr>
      <w:r>
        <w:t>停火破裂後（4-8 月）：邊境全關（來源18）、44% 協調被拒（來源25）、20 次搶修被拒（來源22），人道准入近乎歸零。</w:t>
      </w:r>
    </w:p>
    <w:p>
      <w:pPr>
        <w:pStyle w:val="ListBullet"/>
      </w:pPr>
      <w:r>
        <w:t>10 月 3 日：物資「可隨時運入」（來源28），暗示准入在技術與意圖層面已具備條件，但</w:t>
      </w:r>
      <w:r>
        <w:rPr>
          <w:b/>
        </w:rPr>
        <w:t>尚無實際放行的紀錄</w:t>
      </w:r>
      <w:r>
        <w:t>。</w:t>
      </w:r>
    </w:p>
    <w:p/>
    <w:p>
      <w:r>
        <w:t>結論：在現有資料中，</w:t>
      </w:r>
      <w:r>
        <w:rPr>
          <w:b/>
        </w:rPr>
        <w:t>外交進展與人道准入之間呈高度正相關</w:t>
      </w:r>
      <w:r>
        <w:t>--談判推进則准入改善，談判停滯或破裂則准入被系統性阻斷。</w:t>
      </w:r>
    </w:p>
    <w:p/>
    <w:p>
      <w:pPr>
        <w:pStyle w:val="Heading3"/>
      </w:pPr>
      <w:r>
        <w:t>5.2 主要後續風險（按可能性與嚴重度排序）</w:t>
      </w:r>
    </w:p>
    <w:p/>
    <w:p>
      <w:r>
        <w:t xml:space="preserve">1. </w:t>
      </w:r>
      <w:r>
        <w:rPr>
          <w:b/>
        </w:rPr>
        <w:t>談判再度破裂（高可能性 × 高嚴重度）</w:t>
      </w:r>
      <w:r>
        <w:t>：10 月哈馬斯意圖尚未獲以方具體回應（資料未載），若以方內部政治或美以關係變化導致拒絕，可能重演 2-3 月「談判→破裂→封鎖」週期（來源7、19）。</w:t>
      </w:r>
    </w:p>
    <w:p>
      <w:r>
        <w:t xml:space="preserve">2. </w:t>
      </w:r>
      <w:r>
        <w:rPr>
          <w:b/>
        </w:rPr>
        <w:t>援助長期受阻（中高可能性 × 極高嚴重度）</w:t>
      </w:r>
      <w:r>
        <w:t>：已連續數月無物資進入（來源19、20），加薩人口面臨斷糧（來源19）；若 10 月窗口關閉，糧荒與相關疾病將加速惡化（來源19、20）。</w:t>
      </w:r>
    </w:p>
    <w:p>
      <w:r>
        <w:t xml:space="preserve">3. </w:t>
      </w:r>
      <w:r>
        <w:rPr>
          <w:b/>
        </w:rPr>
        <w:t>醫療體系進一步崩潰（中高可能性 × 高嚴重度）</w:t>
      </w:r>
      <w:r>
        <w:t>：兒童截肢率已全球最高（來源27），新生兒在轉移中死亡（來源29）；若物資持續無法進入，醫院將失去最後運作能力。</w:t>
      </w:r>
    </w:p>
    <w:p>
      <w:r>
        <w:t xml:space="preserve">4. </w:t>
      </w:r>
      <w:r>
        <w:rPr>
          <w:b/>
        </w:rPr>
        <w:t>衝突再升級與外溢（中可能性 × 極高嚴重度）</w:t>
      </w:r>
      <w:r>
        <w:t>：8 月「接管加薩城」（來源26）與西岸軍事行動（來源14、15）顯示以方軍事意圖未收斂；若停火無果，可能同時在加薩與西岸展開大規模行動，擴大平民傷亡。</w:t>
      </w:r>
    </w:p>
    <w:p>
      <w:r>
        <w:t xml:space="preserve">5. </w:t>
      </w:r>
      <w:r>
        <w:rPr>
          <w:b/>
        </w:rPr>
        <w:t>國際機制進一步癱瘓（中可能性 × 中嚴重度）</w:t>
      </w:r>
      <w:r>
        <w:t>：美國安理會否決（來源21）已顯示集體安全機制失靈；若後續繼續否決，將進一步削弱國際社會的施壓能力。</w:t>
      </w:r>
    </w:p>
    <w:p/>
    <w:p>
      <w:pPr>
        <w:pStyle w:val="Heading3"/>
      </w:pPr>
      <w:r>
        <w:t>5.3 觀察指標建議</w:t>
      </w:r>
    </w:p>
    <w:p/>
    <w:p>
      <w:r>
        <w:t>基於現有資料，建議後續追蹤以下指標以判斷局勢走向：</w:t>
      </w:r>
    </w:p>
    <w:p/>
    <w:p>
      <w:pPr>
        <w:pStyle w:val="ListBullet"/>
      </w:pPr>
      <w:r>
        <w:rPr>
          <w:b/>
        </w:rPr>
        <w:t>政治外交</w:t>
      </w:r>
      <w:r>
        <w:t>：哈馬斯 10 月意圖是否轉化為具體人質交換時間表；以色列是否回應；卡達／埃及是否啟動新一輪多哈談判（參考來源8）。</w:t>
      </w:r>
    </w:p>
    <w:p>
      <w:pPr>
        <w:pStyle w:val="ListBullet"/>
      </w:pPr>
      <w:r>
        <w:rPr>
          <w:b/>
        </w:rPr>
        <w:t>人道准入</w:t>
      </w:r>
      <w:r>
        <w:t>：17 萬噸備妥物資（來源28）是否開始實際運入；邊境口岸是否重新開放；人道協調批准率是否從 44% 被拒（來源25）出現改善。</w:t>
      </w:r>
    </w:p>
    <w:p>
      <w:pPr>
        <w:pStyle w:val="ListBullet"/>
      </w:pPr>
      <w:r>
        <w:rPr>
          <w:b/>
        </w:rPr>
        <w:t>醫療衛生</w:t>
      </w:r>
      <w:r>
        <w:t>：醫院是否恢復基本運作（對比來源1 的設備破壞）；是否再有新生兒／病患在等待轉移中死亡（對比來源29）。</w:t>
      </w:r>
    </w:p>
    <w:p>
      <w:pPr>
        <w:pStyle w:val="ListBullet"/>
      </w:pPr>
      <w:r>
        <w:rPr>
          <w:b/>
        </w:rPr>
        <w:t>安全情勢</w:t>
      </w:r>
      <w:r>
        <w:t>：以軍是否停止「接管加薩城」行動（來源26）；是否出現新的強制轉移（對比來源24）。</w:t>
      </w:r>
    </w:p>
    <w:p>
      <w:pPr>
        <w:pStyle w:val="ListBullet"/>
      </w:pPr>
      <w:r>
        <w:rPr>
          <w:b/>
        </w:rPr>
        <w:t>國際組織</w:t>
      </w:r>
      <w:r>
        <w:t>：安理會是否再次表決；OCHA 協調被拒比例是否變化（對比來源25）。</w:t>
      </w:r>
    </w:p>
    <w:p/>
    <w:p>
      <w:r>
        <w:t>---</w:t>
      </w:r>
    </w:p>
    <w:p/>
    <w:p>
      <w:pPr>
        <w:pStyle w:val="Heading2"/>
      </w:pPr>
      <w:r>
        <w:t>六、資料限制聲明</w:t>
      </w:r>
    </w:p>
    <w:p/>
    <w:p>
      <w:r>
        <w:t xml:space="preserve">1. </w:t>
      </w:r>
      <w:r>
        <w:rPr>
          <w:b/>
        </w:rPr>
        <w:t>3 月與 9 月完全缺資料</w:t>
      </w:r>
      <w:r>
        <w:t>：停火破裂（來源19 提及「三月份破裂」）的具體談判過程、3 月 1 日第一階段截止時的實際狀態（來源17），以及 9 月是否有任何外交動向，均無直接片段可佐證。</w:t>
      </w:r>
    </w:p>
    <w:p>
      <w:r>
        <w:t xml:space="preserve">2. </w:t>
      </w:r>
      <w:r>
        <w:rPr>
          <w:b/>
        </w:rPr>
        <w:t>10 月資料極度有限</w:t>
      </w:r>
      <w:r>
        <w:t>：僅 2025-10-03 一天、2 個片段（來源28、29），問句中提及的「卡達／埃及調解進展」在 10 月片段中</w:t>
      </w:r>
      <w:r>
        <w:rPr>
          <w:b/>
        </w:rPr>
        <w:t>未見具體記載</w:t>
      </w:r>
      <w:r>
        <w:t>，無法確認其角色。</w:t>
      </w:r>
    </w:p>
    <w:p>
      <w:r>
        <w:t xml:space="preserve">3. </w:t>
      </w:r>
      <w:r>
        <w:rPr>
          <w:b/>
        </w:rPr>
        <w:t>傷亡數據有限</w:t>
      </w:r>
      <w:r>
        <w:t>：UNICEF 提供「至少 1.45 萬名兒童喪生」（來源3）為 1 月 15 日數據，後續月份（尤其 7-8 月軍事升級後）的更新傷亡數字在現有片段中未見。</w:t>
      </w:r>
    </w:p>
    <w:p>
      <w:r>
        <w:t>4. 以上分析嚴格基於 29 個片段與統計數據，未引入資料以外的外部資訊。凡資料未涵蓋之處，均已標註「資料不足以判斷」或「現行片段中未見記載」。</w:t>
      </w:r>
    </w:p>
    <w:p>
      <w:r>
        <w:br w:type="page"/>
      </w:r>
    </w:p>
    <w:p>
      <w:pPr>
        <w:pStyle w:val="Heading2"/>
      </w:pPr>
      <w:r>
        <w:t>引用來源 / Citations</w:t>
      </w:r>
    </w:p>
    <w:p>
      <w:pPr>
        <w:pStyle w:val="ListNumber"/>
      </w:pPr>
      <w:r>
        <w:t>联合国谴责以色列继续阻碍向加沙提供援助的努力 · 2025-01-14</w:t>
      </w:r>
      <w:r>
        <w:br/>
        <w:t>(dc48d935d6abd0eafd683a5d6fab2988a9c4e6e5) 杜加里克指出，由于严重的物资短缺，奥达医院的运行受限，而印度尼西亚医院的基本设备已被破坏...联合国及其合作伙伴仍在竭尽全力，向受冲突影响的巴勒斯坦人提供必要支持。他强调，以色列当局必须履行国际人道主义法义务，允许无阻碍的人道援助进入加沙。</w:t>
      </w:r>
    </w:p>
    <w:p>
      <w:pPr>
        <w:pStyle w:val="ListNumber"/>
      </w:pPr>
      <w:r>
        <w:t>联合国秘书长欢迎达成加沙停火及释放人质协议 · 2025-01-15</w:t>
      </w:r>
      <w:r>
        <w:br/>
        <w:t>(39eaccd8c4e92c673329f5fc2fe17d2284346c9b) 联合国秘书长古特雷斯周三发表声明，对加沙停火及释放人质协议的达成表示热烈欢迎。他高度赞扬了埃及、卡塔尔和美国在推动这一协议达成过程中做出的卓越贡献。</w:t>
      </w:r>
    </w:p>
    <w:p>
      <w:pPr>
        <w:pStyle w:val="ListNumber"/>
      </w:pPr>
      <w:r>
        <w:t>联合国秘书长欢迎达成加沙停火及释放人质协议 · 2025-01-15</w:t>
      </w:r>
      <w:r>
        <w:br/>
        <w:t>(39eaccd8c4e92c673329f5fc2fe17d2284346c9b) 联合国儿童基金会执行主任拉塞尔强调，停火协议只是迈向和平的第一步，这场冲突已造成至少1.45万名儿童丧生，数千人受伤，近100万人流离失所。</w:t>
      </w:r>
    </w:p>
    <w:p>
      <w:pPr>
        <w:pStyle w:val="ListNumber"/>
      </w:pPr>
      <w:r>
        <w:t>联合国秘书长欢迎达成加沙停火及释放人质协议 · 2025-01-15</w:t>
      </w:r>
      <w:r>
        <w:br/>
        <w:t>(39eaccd8c4e92c673329f5fc2fe17d2284346c9b) 古特雷斯重申，结束占领并通过谈判实现“两国方案”，使以色列和巴勒斯坦在国际法、联合国相关决议和既往协议的框架内和平共处，是一项紧迫而重要的任务。</w:t>
      </w:r>
    </w:p>
    <w:p>
      <w:pPr>
        <w:pStyle w:val="ListNumber"/>
      </w:pPr>
      <w:r>
        <w:t>联合国秘书长欢迎达成加沙停火及释放人质协议 · 2025-01-15</w:t>
      </w:r>
      <w:r>
        <w:br/>
        <w:t>(39eaccd8c4e92c673329f5fc2fe17d2284346c9b) 联合国主管人道主义事务副秘书长兼紧急救济协调员弗莱彻表示，此次停火协议为数百万饱受冲突摧残的人们带来了迫切的希望。然而他同时指出，这一停火协议虽然带来了希望与机遇，但援助幸存者的过程依然充满挑战。</w:t>
      </w:r>
    </w:p>
    <w:p>
      <w:pPr>
        <w:pStyle w:val="ListNumber"/>
      </w:pPr>
      <w:r>
        <w:t>联合国秘书长对加沙维持停火与释放最新一波人质表示欢迎 · 2025-01-19</w:t>
      </w:r>
      <w:r>
        <w:br/>
        <w:t>(e9a2eb771e02c750789b2c7fabffd4ca16c0027b) 此次人质与囚犯交换属于哈马斯和以色列双方于1月19日生效的停火协议第一阶段的重要组成部分。</w:t>
      </w:r>
    </w:p>
    <w:p>
      <w:pPr>
        <w:pStyle w:val="ListNumber"/>
      </w:pPr>
      <w:r>
        <w:t>联合国秘书长：必须竭尽全力避免加沙战火重燃 · 2025-02-11</w:t>
      </w:r>
      <w:r>
        <w:br/>
        <w:t>(44e14d491e66d24b835ed034c2702ab5df0895e4) 联合国秘书长古特雷斯周二强调，必须竭尽全力避免加沙地带战火重燃。近期有报道称，哈马斯与以色列之间已持续三周的停火协议或将终止，引发各方担忧。</w:t>
      </w:r>
    </w:p>
    <w:p>
      <w:pPr>
        <w:pStyle w:val="ListNumber"/>
      </w:pPr>
      <w:r>
        <w:t>联合国秘书长：必须竭尽全力避免加沙战火重燃 · 2025-02-11</w:t>
      </w:r>
      <w:r>
        <w:br/>
        <w:t>(44e14d491e66d24b835ed034c2702ab5df0895e4) 联合国驻日内瓦办事处发言人戈麦斯表示，秘书长指出，恢复加沙敌对行动将导致严重的人道主义灾难，国际社会必须全力避免此类情况发生。他呼吁哈马斯按计划于本周六释放人质，并敦促双方全面履行停火协议中的承诺，尽快在多哈恢复第二阶段的认真谈判。</w:t>
      </w:r>
    </w:p>
    <w:p>
      <w:pPr>
        <w:pStyle w:val="ListNumber"/>
      </w:pPr>
      <w:r>
        <w:t>联合国秘书长对加沙维持停火与释放最新一波人质表示欢迎 · 2025-02-16</w:t>
      </w:r>
      <w:r>
        <w:br/>
        <w:t>(e9a2eb771e02c750789b2c7fabffd4ca16c0027b) 联合国秘书长古特雷斯周日对加沙最新一轮人质释放行动以及以色列与哈马斯间持续实施的停火表示欢迎。</w:t>
      </w:r>
    </w:p>
    <w:p>
      <w:pPr>
        <w:pStyle w:val="ListNumber"/>
      </w:pPr>
      <w:r>
        <w:t>联合国秘书长对加沙维持停火与释放最新一波人质表示欢迎 · 2025-02-16</w:t>
      </w:r>
      <w:r>
        <w:br/>
        <w:t>(e9a2eb771e02c750789b2c7fabffd4ca16c0027b) 周六，三名以色列人质从加沙得以释放，作为交换，被关押在以色列监狱中的369名巴勒斯坦人也得以释放。</w:t>
      </w:r>
    </w:p>
    <w:p>
      <w:pPr>
        <w:pStyle w:val="ListNumber"/>
      </w:pPr>
      <w:r>
        <w:t>联合国秘书长对加沙维持停火与释放最新一波人质表示欢迎 · 2025-02-16</w:t>
      </w:r>
      <w:r>
        <w:br/>
        <w:t>(e9a2eb771e02c750789b2c7fabffd4ca16c0027b) 该协议共分三个阶段，第一阶段还包括以色列军队撤离加沙居民区、允许巴勒斯坦人返回家园，以及大幅增加进入被占领土的援助物资数量。</w:t>
      </w:r>
    </w:p>
    <w:p>
      <w:pPr>
        <w:pStyle w:val="ListNumber"/>
      </w:pPr>
      <w:r>
        <w:t>联合国秘书长对加沙维持停火与释放最新一波人质表示欢迎 · 2025-02-16</w:t>
      </w:r>
      <w:r>
        <w:br/>
        <w:t>(e9a2eb771e02c750789b2c7fabffd4ca16c0027b) 秘书长发言人在向记者散发的声明中表示，联合国将继续全力支持该协议的落实，包括为向加沙提供急需的人道主义援助创造必要条件。</w:t>
      </w:r>
    </w:p>
    <w:p>
      <w:pPr>
        <w:pStyle w:val="ListNumber"/>
      </w:pPr>
      <w:r>
        <w:t>联合国秘书长对加沙维持停火与释放最新一波人质表示欢迎 · 2025-02-16</w:t>
      </w:r>
      <w:r>
        <w:br/>
        <w:t>(e9a2eb771e02c750789b2c7fabffd4ca16c0027b) 古特雷斯秘书长再次敦促所有各方信守承诺，并严格遵守国际人道法和国际人权法。</w:t>
      </w:r>
    </w:p>
    <w:p>
      <w:pPr>
        <w:pStyle w:val="ListNumber"/>
      </w:pPr>
      <w:r>
        <w:t>联合国警告：约旦河西岸安全局势持续恶化 · 2025-02-26</w:t>
      </w:r>
      <w:r>
        <w:br/>
        <w:t>(cb4a819ff3eda078e28cf6d668f54c953d86d19e) 联合国人道机构周三警告说，以色列在被占领的约旦河西岸发动的数周军事行动已将巴勒斯坦社区变成“战场”，导致约四万人流离失所，安全形势令人担忧。</w:t>
      </w:r>
    </w:p>
    <w:p>
      <w:pPr>
        <w:pStyle w:val="ListNumber"/>
      </w:pPr>
      <w:r>
        <w:t>联合国警告：约旦河西岸安全局势持续恶化 · 2025-02-26</w:t>
      </w:r>
      <w:r>
        <w:br/>
        <w:t>(cb4a819ff3eda078e28cf6d668f54c953d86d19e) 近东救济工程处报告说，自以色列五周前发动军事行动以来，已有50多人丧生，其中包括儿童，约旦河西岸正迅速演变为战场，而普通巴勒斯坦民众首当其冲，承受着最严重的后果。</w:t>
      </w:r>
    </w:p>
    <w:p>
      <w:pPr>
        <w:pStyle w:val="ListNumber"/>
      </w:pPr>
      <w:r>
        <w:t>联合国警告：约旦河西岸安全局势持续恶化 · 2025-02-26</w:t>
      </w:r>
      <w:r>
        <w:br/>
        <w:t>(cb4a819ff3eda078e28cf6d668f54c953d86d19e) 人道协调厅重申，对以色列军方对平民使用过度武力以及流离失所者日益严峻的人道需求深表关切。</w:t>
      </w:r>
    </w:p>
    <w:p>
      <w:pPr>
        <w:pStyle w:val="ListNumber"/>
      </w:pPr>
      <w:r>
        <w:t>联合国秘书长对加沙维持停火与释放最新一波人质表示欢迎 · 2025-03-01</w:t>
      </w:r>
      <w:r>
        <w:br/>
        <w:t>(e9a2eb771e02c750789b2c7fabffd4ca16c0027b) 尽管局势依然紧张，但预定在3月1日前完成的第一阶段计划目前正在基本按照商定的步骤推进。随后，哈以双方将就永久停火问题展开谈判，开启协议的下一阶段。</w:t>
      </w:r>
    </w:p>
    <w:p>
      <w:pPr>
        <w:pStyle w:val="ListNumber"/>
      </w:pPr>
      <w:r>
        <w:t>联合国谴责以色列袭击加沙人道工作者 呼吁进行独立调查 · 2025-04-01</w:t>
      </w:r>
      <w:r>
        <w:br/>
        <w:t>(f81d008d56390f29d4afb877219562b28a5784d1) 埃尔德表示：“以色列当局关闭了加沙边境，已连续四周禁止所有商业和人道主义援助进入。面对一次又一次的侵犯国际人道法行为，我们的援助努力正被不断受到削弱。”</w:t>
      </w:r>
    </w:p>
    <w:p>
      <w:pPr>
        <w:pStyle w:val="ListNumber"/>
      </w:pPr>
      <w:r>
        <w:t>【世界进行时】2025年 4月 25日 · 2025-04-25</w:t>
      </w:r>
      <w:r>
        <w:br/>
        <w:t>(619391b9365f303e1ae84efedfdc579d46bbc0e5) 自加沙停火协议三月份破裂以来，在以色列的封锁之下，至今已经连续50多天没有援助物资进入加沙，加沙人口即将断粮。同时，在酷热难耐的高温、污水横流与垃圾成山的环境中，加沙的流离失所家庭正面临日益严重的公共卫生危机。</w:t>
      </w:r>
    </w:p>
    <w:p>
      <w:pPr>
        <w:pStyle w:val="ListNumber"/>
      </w:pPr>
      <w:r>
        <w:t>【世界进行时】2025年5月2日 · 2025-05-02</w:t>
      </w:r>
      <w:r>
        <w:br/>
        <w:t>(e29e171afacdcb9477c21405ab50df04631ed526) 在以色列切断对加沙所有援助两个月后，负责人道事务的副秘书长弗莱彻周四发表声明指出，以色列阻止援助物资进入是对哈马斯施压的策略，却严重违反国际法，剥夺了平民的生存权、基本医疗保障和尊严，是残酷的集体惩罚。</w:t>
      </w:r>
    </w:p>
    <w:p>
      <w:pPr>
        <w:pStyle w:val="ListNumber"/>
      </w:pPr>
      <w:r>
        <w:t>【世界进行时】2025年6月5日 · 2025-05-31</w:t>
      </w:r>
      <w:r>
        <w:br/>
        <w:t>(2f0113012e6db122822f1f90d6b562e137952d4d) 在以色列对加沙实施近三个月援助封锁过后，加沙饥饿危机已呈失控态势。据报道，5月31日以来连续数天，加沙民众在该地带南部美国和以色列控制的一处私营援助中心周边试图领取食物时遭到枪击遇难。秘书长古特雷斯发表声明，对此深表震惊，并再次呼吁立即实现持久停火，以缓解当地不断恶化的人道局势。同时，周三，美国在安理会投下否决票，阻止了一项呼吁加沙永久停火、解除限制援助物资进入的决议草案。</w:t>
      </w:r>
    </w:p>
    <w:p>
      <w:pPr>
        <w:pStyle w:val="ListNumber"/>
      </w:pPr>
      <w:r>
        <w:t>联合国强调：必须确保加沙人道援助通道畅通无阻 · 2025-06-13</w:t>
      </w:r>
      <w:r>
        <w:br/>
        <w:t>(2be23bcc957b8a5b1e7506443ed67ab66c369ec1) 然而自四月以来，以色列当局已拒绝超过20次抢修许可申请。</w:t>
      </w:r>
    </w:p>
    <w:p>
      <w:pPr>
        <w:pStyle w:val="ListNumber"/>
      </w:pPr>
      <w:r>
        <w:t>联合国秘书长对加沙人道危机升级深表震惊　呼吁立即实现永久停火和全面准入 · 2025-07-03</w:t>
      </w:r>
      <w:r>
        <w:br/>
        <w:t>(f52a255e51ca67f26b22cd6870bc2eab25f97d53) 联合国秘书长古特雷斯对加沙人道主义局势的进一步恶化表示严重关切，并强烈谴责近日多起导致大量平民死伤的袭击事件。他重申，所有各方必须尊重国际人道主义法，并呼吁立即实现永久停火，确保人道援助畅通无阻地抵达有需要的人群。</w:t>
      </w:r>
    </w:p>
    <w:p>
      <w:pPr>
        <w:pStyle w:val="ListNumber"/>
      </w:pPr>
      <w:r>
        <w:t>联合国秘书长对加沙人道危机升级深表震惊　呼吁立即实现永久停火和全面准入 · 2025-07-03</w:t>
      </w:r>
      <w:r>
        <w:br/>
        <w:t>(f52a255e51ca67f26b22cd6870bc2eab25f97d53) 杜加里克指出，仅在本周一天内，以色列当局就下令强制转移近3万人，使他们在缺乏庇护、食物、药品和饮用水的情况下再次流离失所。秘书长强调，根据国际人道法，平民必须受到尊重和保护，其基本需求必须得到满足。</w:t>
      </w:r>
    </w:p>
    <w:p>
      <w:pPr>
        <w:pStyle w:val="ListNumber"/>
      </w:pPr>
      <w:r>
        <w:t>联合国秘书长对加沙人道危机升级深表震惊　呼吁立即实现永久停火和全面准入 · 2025-07-03</w:t>
      </w:r>
      <w:r>
        <w:br/>
        <w:t>(f52a255e51ca67f26b22cd6870bc2eab25f97d53) 仅在2025年6月，联合国进行的近400次人道协调尝试中，有44%被以色列当局直接拒绝，10%虽初步获批但后来受阻，仅有三分之一得以执行。其余12%因后勤、安全等问题被组织方取消。</w:t>
      </w:r>
    </w:p>
    <w:p>
      <w:pPr>
        <w:pStyle w:val="ListNumber"/>
      </w:pPr>
      <w:r>
        <w:t>【世界进行时】2025年8月8日 · 2025-08-08</w:t>
      </w:r>
      <w:r>
        <w:br/>
        <w:t>(bb245f12985c5eb1bc959abffcff9308ca2becc8) 聯合國秘書長古特雷斯周五對以色列政府決定「接管加沙城」深表震驚。他指出，此舉標誌著局勢的危險升級，可能加劇數百萬巴勒斯坦人已面臨的災難性後果，並可能進一步危及更多生命，包括仍被扣押的人質。</w:t>
      </w:r>
    </w:p>
    <w:p>
      <w:pPr>
        <w:pStyle w:val="ListNumber"/>
      </w:pPr>
      <w:r>
        <w:t>【世界进行时】2025年8月22日 · 2025-08-22</w:t>
      </w:r>
      <w:r>
        <w:br/>
        <w:t>(9636869ff36155742998777919504f25a8be97f4) 加沙地带儿童截肢率已攀升至全球最高。周四，以色列军队持续加强在加沙城及周边地带的军事行动。联合国秘书长古特雷斯再度紧急呼吁停火。</w:t>
      </w:r>
    </w:p>
    <w:p>
      <w:pPr>
        <w:pStyle w:val="ListNumber"/>
      </w:pPr>
      <w:r>
        <w:t>联合国秘书长对哈马斯宣布准备释放人质“感到鼓舞” · 2025-10-03</w:t>
      </w:r>
      <w:r>
        <w:br/>
        <w:t>(f732e30b67822ea89556de1c42a59aa76afd590d) 联合国及合作伙伴已准备约17万吨的食品、药品、帐篷等急需物资，可随时运入加沙。</w:t>
      </w:r>
    </w:p>
    <w:p>
      <w:pPr>
        <w:pStyle w:val="ListNumber"/>
      </w:pPr>
      <w:r>
        <w:t>联合国秘书长对哈马斯宣布准备释放人质“感到鼓舞” · 2025-10-03</w:t>
      </w:r>
      <w:r>
        <w:br/>
        <w:t>(f732e30b67822ea89556de1c42a59aa76afd590d) 世卫组织组织了一次紧急转移任务，将3名危重新生儿从加沙市的赫卢医院转移到代尔巴拉赫的阿克萨医院...原定转移的第4名婴儿于当天早上死亡。</w:t>
      </w:r>
    </w:p>
    <w:p>
      <w:r>
        <w:br w:type="page"/>
      </w:r>
    </w:p>
    <w:p>
      <w:pPr>
        <w:pStyle w:val="Heading2"/>
      </w:pPr>
      <w:r>
        <w:t>資料整備紀錄（Data Agent）</w:t>
      </w:r>
    </w:p>
    <w:p>
      <w:r>
        <w:rPr>
          <w:b/>
        </w:rPr>
        <w:t>模式：</w:t>
      </w:r>
      <w:r>
        <w:t>report</w:t>
      </w:r>
    </w:p>
    <w:p>
      <w:r>
        <w:rPr>
          <w:b/>
        </w:rPr>
        <w:t>資料準備耗時：</w:t>
      </w:r>
      <w:r>
        <w:t>約 73.34 秒</w:t>
      </w:r>
    </w:p>
    <w:p>
      <w:r>
        <w:rPr>
          <w:b/>
        </w:rPr>
        <w:t>原始問題：</w:t>
      </w:r>
      <w:r>
        <w:t>【對話歷史】</w:t>
        <w:br/>
        <w:br/>
        <w:br/>
        <w:t>【目前問題】</w:t>
        <w:br/>
        <w:t>去年加薩衝突持續造成重大平民傷亡與人道危機，停火談判、人質釋放及人道援助准入逐漸形成彼此連動的重要議題。10月間哈馬斯表示準備釋放人質並展開對話，聯合國秘書長古特雷斯對此表示歡迎，卡達與埃及亦持續參與調解；同時聯合國已備妥大批食品、藥品及帳篷等物資，但軍事行動、邊境准入、安全通行及醫療系統惡化仍限制援助落實。請持續蒐集去年加薩停火、人質談判、人道援助及平民保護相關資訊。**政治外交部門**掌握以色列、哈馬斯、美國、卡達、埃及及其他調解方之停火方案、人質交換條件與談判進展；**國際安全部門**追蹤空襲、地面軍事行動、停火違規及對平民與救援人員造成之安全影響；**人道事務部門**掌握食品、藥品、飲水、避難、邊境口岸與援助物資進入情形；**醫療衛生部門**追蹤醫院運作、醫療物資短缺、病患轉送及醫護人員安全；**國際組織部門**蒐集聯合國、人道協調廳、世衛組織及相關機構之聲明、數據與行動；**綜合研析部門**整合上述資訊，分析停火與人質談判是否實際改善人道准入與平民處境，辨識外交進展、軍事行動與人道情勢間之傳導關係，並提出談判破裂、援助受阻、醫療體系惡化及衝突再升級等後續風險。</w:t>
        <w:br/>
        <w:br/>
        <w:t>【要求】如果是有對話歷史的多輪對話，那麼延續上文已確立的主題/時間範圍/定義；避免過度衍伸。</w:t>
      </w:r>
    </w:p>
    <w:p>
      <w:r>
        <w:rPr>
          <w:b/>
        </w:rPr>
        <w:t>相對時間解析基準：</w:t>
      </w:r>
      <w:r>
        <w:t>2026-09-09T15:40:02+08:00 (Asia/Taipei；去年=2025)</w:t>
      </w:r>
    </w:p>
    <w:p>
      <w:r>
        <w:rPr>
          <w:b/>
        </w:rPr>
        <w:t>精煉後問題（檢索用）：</w:t>
      </w:r>
      <w:r>
        <w:t>蒐集2025-01-01至2025-12-31加薩停火、人質談判、人道援助及平民保護相關資訊（10月為重點時段：哈馬斯釋放人質意圖、古特雷斯表態、卡達/埃及調解、聯合國備妥物資）。分部門追蹤：①政治外交：以色列、哈馬斯、美國、卡達、埃及及調解方之停火方案、人質交換條件、談判進展；②國際安全：空襲、地面軍事行動、停火違規、對平民與救援人員之安全影響；③人道事務：食品、藥品、飲水、避難、邊境口岸、援助物資進入情形；④醫療衛生：醫院運作、醫療物資短缺、病患轉送、醫護人員安全；⑤國際組織：聯合國、人道協調廳、世衛組織聲明、數據與行動；⑥綜合研析：整合上述資訊，分析停火與人質談判對人道准入及平民處境的實際影響，辨識外交進展、軍事行動與人道情勢間之傳導關係，評估談判破裂、援助受阻、醫療體系惡化、衝突再升級等後續風險。</w:t>
      </w:r>
    </w:p>
    <w:p>
      <w:r>
        <w:rPr>
          <w:b/>
        </w:rPr>
        <w:t>主題（topic）：</w:t>
      </w:r>
      <w:r>
        <w:t>news_general</w:t>
      </w:r>
    </w:p>
    <w:p>
      <w:r>
        <w:rPr>
          <w:b/>
        </w:rPr>
        <w:t>檢索索引（indexes）：</w:t>
      </w:r>
      <w:r>
        <w:t>news_test</w:t>
      </w:r>
    </w:p>
    <w:p>
      <w:r>
        <w:rPr>
          <w:b/>
        </w:rPr>
        <w:t>查詢時間範圍：</w:t>
      </w:r>
      <w:r>
        <w:t>2025-01-01 ～ 2025-12-31</w:t>
      </w:r>
    </w:p>
    <w:p>
      <w:r>
        <w:rPr>
          <w:b/>
        </w:rPr>
        <w:t>統計概況：</w:t>
      </w:r>
      <w:r>
        <w:t>文件數：14；片段數：29；有活動天數：14</w:t>
      </w:r>
    </w:p>
    <w:p>
      <w:pPr>
        <w:pStyle w:val="ListBullet"/>
      </w:pPr>
      <w:r>
        <w:rPr>
          <w:b/>
        </w:rPr>
        <w:t>核心關鍵詞：</w:t>
      </w:r>
      <w:r>
        <w:t>加薩, 停火, 人質, 人道援助, 哈馬斯, 以色列, 卡達, 埃及</w:t>
      </w:r>
    </w:p>
    <w:p>
      <w:r>
        <w:rPr>
          <w:b/>
        </w:rPr>
        <w:t>代理人 ES 文本查詢工具查詢字串：</w:t>
      </w:r>
      <w:r>
        <w:t>核心關鍵詞組如下：加薩、停火、人質、人道援助、哈馬斯、以色列、卡達、埃及</w:t>
      </w:r>
    </w:p>
    <w:p>
      <w:r>
        <w:rPr>
          <w:b/>
        </w:rPr>
        <w:t>同義／擴充關鍵詞：</w:t>
      </w:r>
      <w:r>
        <w:t>加萨, 加薩地帶, 加萨地带, 加沙, 加沙地帶, 加沙地带, Gaza, Gaza Strip, 停戰, 停战, 休戰, 休战, ceasefire, 人质, hostages, 人道主義援助, 人道主义援助, 人道救援, humanitarian aid, humanitarian assistance, 哈马斯, 哈瑪斯, 哈玛斯, Hamas, 以色列國, 以色列国, Israel, 卡达, 卡塔尔, 卡達爾, 卡达尔, 卡塔尔尔, 卡大, 卡塔爾, Qatar, Egypt</w:t>
      </w:r>
    </w:p>
    <w:p>
      <w:r>
        <w:rPr>
          <w:b/>
        </w:rPr>
        <w:t>實際使用關鍵詞（effective terms）：</w:t>
      </w:r>
      <w:r>
        <w:t>加薩, 停火, 人質, 人道援助, 哈馬斯, 以色列, 卡達, 埃及, 加萨, 加薩地帶, 加萨地带, 加沙, 加沙地帶, 加沙地带, Gaza, Gaza Strip, 停戰, 停战, 休戰, 休战, ceasefire, 人质, hostages, 人道主義援助, 人道主义援助, 人道救援, humanitarian aid, humanitarian assistance, 哈马斯, 哈瑪斯, 哈玛斯, Hamas, 以色列國, 以色列国, Israel, 卡达, 卡塔尔, 卡達爾, 卡达尔, 卡塔尔尔, 卡大, 卡塔爾, Qatar, Egypt</w:t>
      </w:r>
    </w:p>
    <w:p>
      <w:r>
        <w:br w:type="page"/>
      </w:r>
    </w:p>
    <w:p>
      <w:pPr>
        <w:pStyle w:val="Heading2"/>
      </w:pPr>
      <w:r>
        <w:t>附錄：推理內容</w:t>
      </w:r>
    </w:p>
    <w:p>
      <w:r>
        <w:t>本回答根據 es_search_news 的查詢結果與 aggregate_month_quarter 所提供的統計，並綜整 evidence_snippets 及相關文章所做的資料驅動分析。</w:t>
      </w:r>
    </w:p>
    <w:p>
      <w:r>
        <w:br w:type="page"/>
      </w:r>
    </w:p>
    <w:p>
      <w:pPr>
        <w:pStyle w:val="Heading2"/>
      </w:pPr>
      <w:r>
        <w:t>各階段使用模型</w:t>
      </w:r>
    </w:p>
    <w:p>
      <w:pPr>
        <w:pStyle w:val="ListBullet"/>
      </w:pPr>
      <w:r>
        <w:rPr>
          <w:b/>
        </w:rPr>
        <w:t>任務路由：</w:t>
      </w:r>
      <w:r>
        <w:t>qwen3.8:latest-128k</w:t>
      </w:r>
      <w:r>
        <w:t>；執行狀態：正常完成</w:t>
      </w:r>
      <w:r>
        <w:t>；耗時：10.127 秒</w:t>
      </w:r>
    </w:p>
    <w:p>
      <w:pPr>
        <w:pStyle w:val="ListBullet"/>
      </w:pPr>
      <w:r>
        <w:rPr>
          <w:b/>
        </w:rPr>
        <w:t>問題精煉：</w:t>
      </w:r>
      <w:r>
        <w:t>qwen3.8:latest-128k</w:t>
      </w:r>
      <w:r>
        <w:t>；執行狀態：正常完成</w:t>
      </w:r>
      <w:r>
        <w:t>；耗時：17.731 秒</w:t>
      </w:r>
    </w:p>
    <w:p>
      <w:pPr>
        <w:pStyle w:val="ListBullet"/>
      </w:pPr>
      <w:r>
        <w:rPr>
          <w:b/>
        </w:rPr>
        <w:t>資料整備：</w:t>
      </w:r>
      <w:r>
        <w:t>ollama_chat/qwen3.8:latest-128k</w:t>
      </w:r>
      <w:r>
        <w:t>；執行狀態：正常完成</w:t>
      </w:r>
      <w:r>
        <w:t>；耗時：73.338 秒</w:t>
      </w:r>
    </w:p>
    <w:p>
      <w:pPr>
        <w:pStyle w:val="ListBullet"/>
      </w:pPr>
      <w:r>
        <w:rPr>
          <w:b/>
        </w:rPr>
        <w:t>證據欄位選擇：</w:t>
      </w:r>
      <w:r>
        <w:t>qwen3.8:latest-128k</w:t>
      </w:r>
      <w:r>
        <w:t>；執行狀態：正常完成</w:t>
      </w:r>
      <w:r>
        <w:br/>
        <w:t>錯誤／備註：mode=hybrid</w:t>
      </w:r>
    </w:p>
    <w:p>
      <w:pPr>
        <w:pStyle w:val="ListBullet"/>
      </w:pPr>
      <w:r>
        <w:rPr>
          <w:b/>
        </w:rPr>
        <w:t>報告生成：</w:t>
      </w:r>
      <w:r>
        <w:t>qwen3.8:latest-128k</w:t>
      </w:r>
      <w:r>
        <w:t>；執行狀態：正常完成</w:t>
      </w:r>
      <w:r>
        <w:t>；耗時：91.190 秒</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標楷體" w:hAnsi="標楷體" w:eastAsia="標楷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